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52A" w:rsidRPr="00DD43B9" w:rsidRDefault="00F6352A" w:rsidP="00F6352A">
      <w:pPr>
        <w:jc w:val="center"/>
      </w:pPr>
      <w:r w:rsidRPr="00DD43B9">
        <w:rPr>
          <w:b/>
          <w:bCs/>
        </w:rPr>
        <w:t>CRUCE A NADO LAGO ALUMINE</w:t>
      </w:r>
    </w:p>
    <w:p w:rsidR="00F6352A" w:rsidRPr="00DD43B9" w:rsidRDefault="00F6352A" w:rsidP="00F6352A">
      <w:pPr>
        <w:jc w:val="center"/>
      </w:pPr>
      <w:r w:rsidRPr="00DD43B9">
        <w:rPr>
          <w:b/>
          <w:bCs/>
        </w:rPr>
        <w:t>VILLA PEHUENIA MOQUEHUE - PROVINCIA DE NEUQUÉN</w:t>
      </w:r>
    </w:p>
    <w:p w:rsidR="00624C4D" w:rsidRDefault="00F6352A" w:rsidP="00F6352A">
      <w:pPr>
        <w:jc w:val="center"/>
        <w:rPr>
          <w:b/>
          <w:bCs/>
        </w:rPr>
      </w:pPr>
      <w:r w:rsidRPr="00DD43B9">
        <w:rPr>
          <w:b/>
          <w:bCs/>
        </w:rPr>
        <w:t>Sábado 2</w:t>
      </w:r>
      <w:r w:rsidR="006D0BE7">
        <w:rPr>
          <w:b/>
          <w:bCs/>
        </w:rPr>
        <w:t>4</w:t>
      </w:r>
      <w:r w:rsidRPr="00DD43B9">
        <w:rPr>
          <w:b/>
          <w:bCs/>
        </w:rPr>
        <w:t xml:space="preserve"> de </w:t>
      </w:r>
      <w:r>
        <w:rPr>
          <w:b/>
          <w:bCs/>
        </w:rPr>
        <w:t>e</w:t>
      </w:r>
      <w:r w:rsidRPr="00DD43B9">
        <w:rPr>
          <w:b/>
          <w:bCs/>
        </w:rPr>
        <w:t>nero de 202</w:t>
      </w:r>
      <w:r w:rsidR="006D0BE7">
        <w:rPr>
          <w:b/>
          <w:bCs/>
        </w:rPr>
        <w:t>6</w:t>
      </w:r>
    </w:p>
    <w:p w:rsidR="00F6352A" w:rsidRDefault="00F6352A" w:rsidP="00F6352A">
      <w:pPr>
        <w:jc w:val="center"/>
        <w:rPr>
          <w:b/>
          <w:bCs/>
        </w:rPr>
      </w:pPr>
    </w:p>
    <w:p w:rsidR="00F6352A" w:rsidRPr="00F6352A" w:rsidRDefault="00F6352A" w:rsidP="00F6352A">
      <w:pPr>
        <w:jc w:val="both"/>
      </w:pPr>
      <w:r w:rsidRPr="00F6352A">
        <w:t xml:space="preserve"> </w:t>
      </w:r>
      <w:r w:rsidRPr="00F6352A">
        <w:rPr>
          <w:b/>
          <w:bCs/>
        </w:rPr>
        <w:t xml:space="preserve">REGLAMENTO DE LAS PRUEBAS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De las Pruebas </w:t>
      </w:r>
    </w:p>
    <w:p w:rsidR="00F6352A" w:rsidRDefault="00F6352A" w:rsidP="00F6352A">
      <w:pPr>
        <w:jc w:val="both"/>
      </w:pPr>
      <w:r w:rsidRPr="00F6352A">
        <w:rPr>
          <w:b/>
          <w:bCs/>
        </w:rPr>
        <w:t xml:space="preserve">1. </w:t>
      </w:r>
      <w:r w:rsidRPr="00F6352A">
        <w:t xml:space="preserve">Se </w:t>
      </w:r>
      <w:r w:rsidR="006D0BE7" w:rsidRPr="00F6352A">
        <w:t>realizará</w:t>
      </w:r>
      <w:r w:rsidRPr="00F6352A">
        <w:t xml:space="preserve"> una </w:t>
      </w:r>
      <w:r w:rsidRPr="00F6352A">
        <w:rPr>
          <w:b/>
          <w:bCs/>
        </w:rPr>
        <w:t xml:space="preserve">prueba principal </w:t>
      </w:r>
      <w:r w:rsidRPr="00F6352A">
        <w:t xml:space="preserve">en la modalidad </w:t>
      </w:r>
      <w:r>
        <w:t>competitiva</w:t>
      </w:r>
      <w:r w:rsidRPr="00F6352A">
        <w:t xml:space="preserve"> sobre una distancia aproximada de </w:t>
      </w:r>
      <w:r w:rsidRPr="00F6352A">
        <w:rPr>
          <w:b/>
          <w:bCs/>
        </w:rPr>
        <w:t>3.200 metros</w:t>
      </w:r>
      <w:r w:rsidRPr="00F6352A">
        <w:t>. En esta prueba se nadará desde el muelle hacia la isla Radal</w:t>
      </w:r>
      <w:r>
        <w:t xml:space="preserve"> C</w:t>
      </w:r>
      <w:r w:rsidRPr="00F6352A">
        <w:t xml:space="preserve">o, girando de derecha a izquierda, para regresar en paralelo al trayecto de ida, en sentido contrario, hasta el muelle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2. </w:t>
      </w:r>
      <w:r w:rsidRPr="00F6352A">
        <w:t xml:space="preserve">Se </w:t>
      </w:r>
      <w:r w:rsidR="006D0BE7" w:rsidRPr="00F6352A">
        <w:t>realizará</w:t>
      </w:r>
      <w:r w:rsidRPr="00F6352A">
        <w:t xml:space="preserve"> una </w:t>
      </w:r>
      <w:r w:rsidRPr="00F6352A">
        <w:rPr>
          <w:b/>
          <w:bCs/>
        </w:rPr>
        <w:t xml:space="preserve">prueba promocional </w:t>
      </w:r>
      <w:r w:rsidRPr="00F6352A">
        <w:t>en la modalidad de travesía</w:t>
      </w:r>
      <w:r>
        <w:t xml:space="preserve"> </w:t>
      </w:r>
      <w:r w:rsidRPr="00F6352A">
        <w:t xml:space="preserve">sobre una distancia aproximada de </w:t>
      </w:r>
      <w:r w:rsidRPr="00F6352A">
        <w:rPr>
          <w:b/>
          <w:bCs/>
        </w:rPr>
        <w:t>1.000 metros</w:t>
      </w:r>
      <w:r w:rsidRPr="00F6352A">
        <w:t xml:space="preserve">. En esta prueba se nadará en el mismo sentido y dirección que la prueba principal, sólo que se girará en la </w:t>
      </w:r>
      <w:r w:rsidR="006D0BE7" w:rsidRPr="00F6352A">
        <w:t>primera isla</w:t>
      </w:r>
      <w:r w:rsidRPr="00F6352A">
        <w:t xml:space="preserve"> del recorrido. A esta prueba se le aplicarán todos los puntos del presente reglamento excepto el punto </w:t>
      </w:r>
      <w:r w:rsidRPr="00F6352A">
        <w:rPr>
          <w:b/>
          <w:bCs/>
        </w:rPr>
        <w:t>3) De la Seguridad</w:t>
      </w:r>
      <w:r w:rsidRPr="00F6352A">
        <w:t xml:space="preserve">, referido a elementos de propulsión permitidos. En esta prueba está permitido el uso de aletas. </w:t>
      </w:r>
    </w:p>
    <w:p w:rsidR="00F6352A" w:rsidRPr="00F6352A" w:rsidRDefault="00F6352A" w:rsidP="00F6352A">
      <w:pPr>
        <w:jc w:val="both"/>
      </w:pP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De la Seguridad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1. </w:t>
      </w:r>
      <w:r w:rsidRPr="00F6352A">
        <w:t>El uso del traje de neoprene</w:t>
      </w:r>
      <w:r w:rsidR="006D0BE7">
        <w:t xml:space="preserve">, boya de seguridad </w:t>
      </w:r>
      <w:r w:rsidRPr="00F6352A">
        <w:t xml:space="preserve">y gorro es </w:t>
      </w:r>
      <w:r w:rsidRPr="00F6352A">
        <w:rPr>
          <w:b/>
          <w:bCs/>
        </w:rPr>
        <w:t xml:space="preserve">OBLIGATORIO, </w:t>
      </w:r>
      <w:r w:rsidRPr="00F6352A">
        <w:t xml:space="preserve">para ambas pruebas.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2. </w:t>
      </w:r>
      <w:r w:rsidRPr="00F6352A">
        <w:t xml:space="preserve">El tiempo Límite para cumplimentar el total del recorrido será de </w:t>
      </w:r>
      <w:r w:rsidRPr="00F6352A">
        <w:rPr>
          <w:b/>
          <w:bCs/>
        </w:rPr>
        <w:t xml:space="preserve">2 horas </w:t>
      </w:r>
      <w:r w:rsidRPr="00F6352A">
        <w:t xml:space="preserve">para la prueba principal y de </w:t>
      </w:r>
      <w:r w:rsidRPr="00F6352A">
        <w:rPr>
          <w:b/>
          <w:bCs/>
        </w:rPr>
        <w:t xml:space="preserve">1 hora </w:t>
      </w:r>
      <w:r w:rsidRPr="00F6352A">
        <w:t xml:space="preserve">para la prueba promocional, lapso luego del cual TODOS los nadadores que se encuentren dentro del agua serán levantados y retirados de la misma, por las embarcaciones de salvataje, sin posibilidad de permanecer dentro del agua, y serán trasladados al </w:t>
      </w:r>
      <w:r w:rsidRPr="00F6352A">
        <w:rPr>
          <w:b/>
          <w:bCs/>
        </w:rPr>
        <w:t xml:space="preserve">Puesto de Control General </w:t>
      </w:r>
      <w:r w:rsidRPr="00F6352A">
        <w:t xml:space="preserve">para una revisión médica obligatoria.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3. </w:t>
      </w:r>
      <w:r w:rsidRPr="00F6352A">
        <w:t xml:space="preserve">Para que la prueba sea </w:t>
      </w:r>
      <w:r w:rsidR="006D0BE7" w:rsidRPr="00F6352A">
        <w:t>válida</w:t>
      </w:r>
      <w:r w:rsidRPr="00F6352A">
        <w:t xml:space="preserve">, cada equipo de nadadores/as deberá cumplimentar el recorrido por sus propios medios, sin la utilización de elementos de propulsión y/o arrastre. (manoplas, aletas, etc.) </w:t>
      </w:r>
      <w:r>
        <w:t>Punto exclusivo para la distancia de 3200 metros.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4. </w:t>
      </w:r>
      <w:r w:rsidRPr="00F6352A">
        <w:t xml:space="preserve">No está permitido descansar durante el trayecto, dentro del agua utilizando algún tipo de elemento de flotación, (Salvavidas, Bidón, Embarcación de apoyo). Solo se permitirá una detención / pausa que no supere los 3 minutos, en las Islas de mitad de recorrido, para girar y retornar al muelle.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5. </w:t>
      </w:r>
      <w:r w:rsidRPr="00F6352A">
        <w:t xml:space="preserve">Será prerrogativa de la Organización retirar del agua a cualquier nadador/a del cual esté en juego su integridad física, sin posibilidad de reclamo alguno; siendo trasladado a tierra para su revisión médica obligatoria. Las causales de los posibles retiros por parte del </w:t>
      </w:r>
      <w:proofErr w:type="gramStart"/>
      <w:r w:rsidRPr="00F6352A">
        <w:t>Jefe</w:t>
      </w:r>
      <w:proofErr w:type="gramEnd"/>
      <w:r w:rsidRPr="00F6352A">
        <w:t xml:space="preserve"> de seguridad serán: signos de severo agotamiento físico, hipotermia, o falla </w:t>
      </w:r>
      <w:r w:rsidR="006D0BE7" w:rsidRPr="00F6352A">
        <w:t>cardio respiratorio</w:t>
      </w:r>
      <w:r w:rsidRPr="00F6352A">
        <w:t xml:space="preserve">, etc. También será causal, el no mantener su rumbo de propulsión dentro de los límites de la Zona de Seguridad para el Nado, no </w:t>
      </w:r>
      <w:proofErr w:type="gramStart"/>
      <w:r w:rsidRPr="00F6352A">
        <w:t>obstante</w:t>
      </w:r>
      <w:proofErr w:type="gramEnd"/>
      <w:r w:rsidRPr="00F6352A">
        <w:t xml:space="preserve"> los llamados de atención que se le realicen. </w:t>
      </w:r>
    </w:p>
    <w:p w:rsidR="00F6352A" w:rsidRDefault="00F6352A" w:rsidP="00F6352A">
      <w:pPr>
        <w:jc w:val="both"/>
        <w:rPr>
          <w:b/>
          <w:bCs/>
        </w:rPr>
      </w:pPr>
      <w:r w:rsidRPr="00F6352A">
        <w:rPr>
          <w:b/>
          <w:bCs/>
        </w:rPr>
        <w:t xml:space="preserve">6. </w:t>
      </w:r>
      <w:r w:rsidRPr="00F6352A">
        <w:t xml:space="preserve">Todo Nadador que sea retirado del agua, ya sea por voluntad propia o por la Organización deberá reportar este hecho en el </w:t>
      </w:r>
      <w:r w:rsidRPr="00F6352A">
        <w:rPr>
          <w:b/>
          <w:bCs/>
        </w:rPr>
        <w:t xml:space="preserve">Puesto de Control General. </w:t>
      </w:r>
    </w:p>
    <w:p w:rsidR="00DC2566" w:rsidRPr="00F6352A" w:rsidRDefault="00DC2566" w:rsidP="00F6352A">
      <w:pPr>
        <w:jc w:val="both"/>
      </w:pPr>
    </w:p>
    <w:p w:rsidR="006D0BE7" w:rsidRDefault="006D0BE7" w:rsidP="00F6352A">
      <w:pPr>
        <w:jc w:val="both"/>
        <w:rPr>
          <w:b/>
          <w:bCs/>
        </w:rPr>
      </w:pP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De la Organización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1. </w:t>
      </w:r>
      <w:r w:rsidRPr="00F6352A">
        <w:t xml:space="preserve">Se establecerán en el muelle de Villa Pehuenia, el </w:t>
      </w:r>
      <w:r w:rsidRPr="00F6352A">
        <w:rPr>
          <w:b/>
          <w:bCs/>
        </w:rPr>
        <w:t xml:space="preserve">Puesto de Control General </w:t>
      </w:r>
      <w:r w:rsidRPr="00F6352A">
        <w:t xml:space="preserve">y el de </w:t>
      </w:r>
      <w:r w:rsidRPr="00F6352A">
        <w:rPr>
          <w:b/>
          <w:bCs/>
        </w:rPr>
        <w:t xml:space="preserve">Asistencia Médica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2. </w:t>
      </w:r>
      <w:r w:rsidRPr="00F6352A">
        <w:t xml:space="preserve">La prueba principal se </w:t>
      </w:r>
      <w:proofErr w:type="gramStart"/>
      <w:r w:rsidRPr="00F6352A">
        <w:t>realizara</w:t>
      </w:r>
      <w:proofErr w:type="gramEnd"/>
      <w:r w:rsidRPr="00F6352A">
        <w:t xml:space="preserve"> el día </w:t>
      </w:r>
      <w:r w:rsidRPr="00F6352A">
        <w:rPr>
          <w:b/>
          <w:bCs/>
        </w:rPr>
        <w:t>2</w:t>
      </w:r>
      <w:r w:rsidR="006D0BE7">
        <w:rPr>
          <w:b/>
          <w:bCs/>
        </w:rPr>
        <w:t>4</w:t>
      </w:r>
      <w:r w:rsidRPr="00F6352A">
        <w:rPr>
          <w:b/>
          <w:bCs/>
        </w:rPr>
        <w:t xml:space="preserve"> de </w:t>
      </w:r>
      <w:proofErr w:type="gramStart"/>
      <w:r w:rsidRPr="00F6352A">
        <w:rPr>
          <w:b/>
          <w:bCs/>
        </w:rPr>
        <w:t>Enero</w:t>
      </w:r>
      <w:proofErr w:type="gramEnd"/>
      <w:r w:rsidRPr="00F6352A">
        <w:rPr>
          <w:b/>
          <w:bCs/>
        </w:rPr>
        <w:t xml:space="preserve"> de 202</w:t>
      </w:r>
      <w:r w:rsidR="006D0BE7">
        <w:rPr>
          <w:b/>
          <w:bCs/>
        </w:rPr>
        <w:t>6</w:t>
      </w:r>
      <w:r w:rsidRPr="00F6352A">
        <w:t xml:space="preserve">. La hora estipulada para la largada será a las </w:t>
      </w:r>
      <w:r w:rsidRPr="00F6352A">
        <w:rPr>
          <w:b/>
          <w:bCs/>
        </w:rPr>
        <w:t>10</w:t>
      </w:r>
      <w:r>
        <w:rPr>
          <w:b/>
          <w:bCs/>
        </w:rPr>
        <w:t xml:space="preserve"> am</w:t>
      </w:r>
      <w:r w:rsidRPr="00F6352A">
        <w:t xml:space="preserve">. Los nadadores deberán presentarse a las </w:t>
      </w:r>
      <w:r w:rsidRPr="00F6352A">
        <w:rPr>
          <w:b/>
          <w:bCs/>
        </w:rPr>
        <w:t>0</w:t>
      </w:r>
      <w:r>
        <w:rPr>
          <w:b/>
          <w:bCs/>
        </w:rPr>
        <w:t>8</w:t>
      </w:r>
      <w:r w:rsidRPr="00F6352A">
        <w:rPr>
          <w:b/>
          <w:bCs/>
        </w:rPr>
        <w:t>:</w:t>
      </w:r>
      <w:r>
        <w:rPr>
          <w:b/>
          <w:bCs/>
        </w:rPr>
        <w:t>3</w:t>
      </w:r>
      <w:r w:rsidRPr="00F6352A">
        <w:rPr>
          <w:b/>
          <w:bCs/>
        </w:rPr>
        <w:t xml:space="preserve">0 </w:t>
      </w:r>
      <w:r>
        <w:rPr>
          <w:b/>
          <w:bCs/>
        </w:rPr>
        <w:t>am</w:t>
      </w:r>
      <w:r w:rsidRPr="00F6352A">
        <w:t xml:space="preserve">., en el </w:t>
      </w:r>
      <w:r w:rsidRPr="00F6352A">
        <w:rPr>
          <w:b/>
          <w:bCs/>
        </w:rPr>
        <w:t xml:space="preserve">Puesto de Control General </w:t>
      </w:r>
      <w:r w:rsidRPr="00F6352A">
        <w:t xml:space="preserve">para su acreditación, instrucciones de seguridad y emergencia en el agua y posterior traslado a la largada.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3. </w:t>
      </w:r>
      <w:r w:rsidRPr="00F6352A">
        <w:t xml:space="preserve">La prueba promocional se </w:t>
      </w:r>
      <w:proofErr w:type="gramStart"/>
      <w:r w:rsidRPr="00F6352A">
        <w:t>realizara</w:t>
      </w:r>
      <w:proofErr w:type="gramEnd"/>
      <w:r w:rsidRPr="00F6352A">
        <w:t xml:space="preserve"> con posterioridad a la prueba principal. La hora estipulada para la largada de esta prueba será a las </w:t>
      </w:r>
      <w:r w:rsidRPr="00F6352A">
        <w:rPr>
          <w:b/>
          <w:bCs/>
        </w:rPr>
        <w:t>1</w:t>
      </w:r>
      <w:r>
        <w:rPr>
          <w:b/>
          <w:bCs/>
        </w:rPr>
        <w:t xml:space="preserve">2 </w:t>
      </w:r>
      <w:proofErr w:type="gramStart"/>
      <w:r w:rsidRPr="00F6352A">
        <w:rPr>
          <w:b/>
          <w:bCs/>
        </w:rPr>
        <w:t xml:space="preserve">hs </w:t>
      </w:r>
      <w:r w:rsidRPr="00F6352A">
        <w:t>.</w:t>
      </w:r>
      <w:proofErr w:type="gramEnd"/>
      <w:r w:rsidRPr="00F6352A">
        <w:t xml:space="preserve"> A efectos de instrucciones de seguridad y emergencia en el agua y traslado al punto de largada, los nadadores deberán presentarse en el Puesto de Control General a las </w:t>
      </w:r>
      <w:r w:rsidRPr="00F6352A">
        <w:rPr>
          <w:b/>
          <w:bCs/>
        </w:rPr>
        <w:t xml:space="preserve">11:30 hs.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4. </w:t>
      </w:r>
      <w:r w:rsidRPr="00F6352A">
        <w:t xml:space="preserve">La Organización será la responsable en determinar la realización o no de las pruebas, de acuerdo a las condiciones generales del clima imperante. 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5. </w:t>
      </w:r>
      <w:r w:rsidRPr="00F6352A">
        <w:t xml:space="preserve">En caso de suspensión de las pruebas, </w:t>
      </w:r>
      <w:r w:rsidRPr="00F6352A">
        <w:rPr>
          <w:b/>
          <w:bCs/>
        </w:rPr>
        <w:t xml:space="preserve">el evento se </w:t>
      </w:r>
      <w:r w:rsidR="006D0BE7" w:rsidRPr="00F6352A">
        <w:rPr>
          <w:b/>
          <w:bCs/>
        </w:rPr>
        <w:t>trasladará</w:t>
      </w:r>
      <w:r w:rsidRPr="00F6352A">
        <w:rPr>
          <w:b/>
          <w:bCs/>
        </w:rPr>
        <w:t xml:space="preserve"> al día siguiente (domingo 2</w:t>
      </w:r>
      <w:r w:rsidR="006D0BE7">
        <w:rPr>
          <w:b/>
          <w:bCs/>
        </w:rPr>
        <w:t>5</w:t>
      </w:r>
      <w:r w:rsidRPr="00F6352A">
        <w:rPr>
          <w:b/>
          <w:bCs/>
        </w:rPr>
        <w:t xml:space="preserve"> de </w:t>
      </w:r>
      <w:proofErr w:type="gramStart"/>
      <w:r w:rsidRPr="00F6352A">
        <w:rPr>
          <w:b/>
          <w:bCs/>
        </w:rPr>
        <w:t>Enero</w:t>
      </w:r>
      <w:proofErr w:type="gramEnd"/>
      <w:r w:rsidRPr="00F6352A">
        <w:rPr>
          <w:b/>
          <w:bCs/>
        </w:rPr>
        <w:t xml:space="preserve">), </w:t>
      </w:r>
      <w:r w:rsidRPr="00F6352A">
        <w:t>y en caso de suspenderse nuevamente, la Organización determinará la nueva fecha de realización, o la suspensión definitiva</w:t>
      </w:r>
      <w:r>
        <w:t xml:space="preserve"> del mismo.</w:t>
      </w: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6. </w:t>
      </w:r>
      <w:r w:rsidRPr="00F6352A">
        <w:t xml:space="preserve">Toda situación no prevista en el presente reglamento será resuelta por la Organización, sin lugar a recurso alguno. </w:t>
      </w:r>
    </w:p>
    <w:p w:rsidR="00F6352A" w:rsidRDefault="00F6352A" w:rsidP="00F6352A">
      <w:pPr>
        <w:jc w:val="both"/>
      </w:pPr>
    </w:p>
    <w:p w:rsidR="00F6352A" w:rsidRPr="00F6352A" w:rsidRDefault="00F6352A" w:rsidP="00F6352A">
      <w:pPr>
        <w:jc w:val="both"/>
      </w:pPr>
      <w:r w:rsidRPr="00F6352A">
        <w:rPr>
          <w:b/>
          <w:bCs/>
        </w:rPr>
        <w:t xml:space="preserve">Información </w:t>
      </w:r>
    </w:p>
    <w:p w:rsidR="00F6352A" w:rsidRDefault="00F6352A" w:rsidP="00F6352A">
      <w:pPr>
        <w:jc w:val="both"/>
      </w:pPr>
      <w:r w:rsidRPr="00F6352A">
        <w:t>Para información adicional, dirigirse a</w:t>
      </w:r>
      <w:r>
        <w:t>:</w:t>
      </w:r>
    </w:p>
    <w:p w:rsidR="00F6352A" w:rsidRPr="00F6352A" w:rsidRDefault="00F6352A" w:rsidP="00F6352A">
      <w:pPr>
        <w:jc w:val="both"/>
      </w:pPr>
      <w:r w:rsidRPr="00F6352A">
        <w:t xml:space="preserve">Teléfono: </w:t>
      </w:r>
      <w:r>
        <w:t>2995179123</w:t>
      </w:r>
      <w:r w:rsidRPr="00F6352A">
        <w:t xml:space="preserve"> </w:t>
      </w:r>
    </w:p>
    <w:p w:rsidR="00F6352A" w:rsidRDefault="00F6352A" w:rsidP="00F6352A">
      <w:pPr>
        <w:jc w:val="both"/>
        <w:rPr>
          <w:b/>
          <w:bCs/>
        </w:rPr>
      </w:pPr>
      <w:r>
        <w:rPr>
          <w:b/>
          <w:bCs/>
        </w:rPr>
        <w:t>Santiago Ruiz</w:t>
      </w:r>
    </w:p>
    <w:p w:rsidR="00F6352A" w:rsidRDefault="00F6352A" w:rsidP="00F6352A">
      <w:pPr>
        <w:jc w:val="both"/>
      </w:pPr>
      <w:r>
        <w:rPr>
          <w:b/>
          <w:bCs/>
        </w:rPr>
        <w:t>Organizador Cruce a Nado Lago Alumine</w:t>
      </w:r>
    </w:p>
    <w:sectPr w:rsidR="00F635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C48" w:rsidRDefault="004C6C48" w:rsidP="006D0BE7">
      <w:pPr>
        <w:spacing w:after="0" w:line="240" w:lineRule="auto"/>
      </w:pPr>
      <w:r>
        <w:separator/>
      </w:r>
    </w:p>
  </w:endnote>
  <w:endnote w:type="continuationSeparator" w:id="0">
    <w:p w:rsidR="004C6C48" w:rsidRDefault="004C6C48" w:rsidP="006D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C48" w:rsidRDefault="004C6C48" w:rsidP="006D0BE7">
      <w:pPr>
        <w:spacing w:after="0" w:line="240" w:lineRule="auto"/>
      </w:pPr>
      <w:r>
        <w:separator/>
      </w:r>
    </w:p>
  </w:footnote>
  <w:footnote w:type="continuationSeparator" w:id="0">
    <w:p w:rsidR="004C6C48" w:rsidRDefault="004C6C48" w:rsidP="006D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BE7" w:rsidRDefault="006D0B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21A82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162050" cy="1323975"/>
          <wp:effectExtent l="0" t="0" r="0" b="9525"/>
          <wp:wrapNone/>
          <wp:docPr id="9373363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36321" name="Imagen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73" t="4067" r="10278" b="1717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D0BE7" w:rsidRDefault="006D0B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2A"/>
    <w:rsid w:val="001E288B"/>
    <w:rsid w:val="00404F59"/>
    <w:rsid w:val="004C6C48"/>
    <w:rsid w:val="005F5253"/>
    <w:rsid w:val="00624C4D"/>
    <w:rsid w:val="006D0BE7"/>
    <w:rsid w:val="00DC2566"/>
    <w:rsid w:val="00F6352A"/>
    <w:rsid w:val="00F8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5294"/>
  <w15:chartTrackingRefBased/>
  <w15:docId w15:val="{D1064816-81CC-4782-8D3D-5E38B9E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BE7"/>
  </w:style>
  <w:style w:type="paragraph" w:styleId="Piedepgina">
    <w:name w:val="footer"/>
    <w:basedOn w:val="Normal"/>
    <w:link w:val="PiedepginaCar"/>
    <w:uiPriority w:val="99"/>
    <w:unhideWhenUsed/>
    <w:rsid w:val="006D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631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3</cp:revision>
  <dcterms:created xsi:type="dcterms:W3CDTF">2024-11-06T19:58:00Z</dcterms:created>
  <dcterms:modified xsi:type="dcterms:W3CDTF">2025-09-24T22:30:00Z</dcterms:modified>
</cp:coreProperties>
</file>