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CB7C" w14:textId="1FC76C86" w:rsidR="00AA4A1C" w:rsidRDefault="00AA4A1C" w:rsidP="00AA4A1C">
      <w:pPr>
        <w:jc w:val="center"/>
        <w:rPr>
          <w:rFonts w:ascii="Lato" w:hAnsi="Lato"/>
          <w:b/>
          <w:bCs/>
          <w:lang w:val="en-US"/>
        </w:rPr>
      </w:pPr>
      <w:r>
        <w:rPr>
          <w:rFonts w:ascii="Lato" w:hAnsi="Lato"/>
          <w:b/>
          <w:bCs/>
          <w:noProof/>
          <w:lang w:val="en-US"/>
        </w:rPr>
        <w:drawing>
          <wp:inline distT="0" distB="0" distL="0" distR="0" wp14:anchorId="007CEE54" wp14:editId="20845056">
            <wp:extent cx="3136900" cy="1152792"/>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64564" cy="1162958"/>
                    </a:xfrm>
                    <a:prstGeom prst="rect">
                      <a:avLst/>
                    </a:prstGeom>
                  </pic:spPr>
                </pic:pic>
              </a:graphicData>
            </a:graphic>
          </wp:inline>
        </w:drawing>
      </w:r>
    </w:p>
    <w:p w14:paraId="6A81DFDE" w14:textId="5B3D7DA9" w:rsidR="00AA4A1C" w:rsidRPr="009A3D8E" w:rsidRDefault="00AA4A1C" w:rsidP="00AA4A1C">
      <w:pPr>
        <w:jc w:val="center"/>
        <w:rPr>
          <w:rFonts w:ascii="Lato" w:hAnsi="Lato"/>
          <w:b/>
          <w:bCs/>
          <w:sz w:val="20"/>
          <w:szCs w:val="20"/>
          <w:lang w:val="en-US"/>
        </w:rPr>
      </w:pPr>
      <w:r w:rsidRPr="009A3D8E">
        <w:rPr>
          <w:rFonts w:ascii="Lato" w:hAnsi="Lato"/>
          <w:b/>
          <w:bCs/>
          <w:sz w:val="20"/>
          <w:szCs w:val="20"/>
          <w:lang w:val="en-US"/>
        </w:rPr>
        <w:t>CEO</w:t>
      </w:r>
    </w:p>
    <w:p w14:paraId="376AF903" w14:textId="545FEFAD" w:rsidR="00AA4A1C" w:rsidRPr="009A3D8E" w:rsidRDefault="00AA4A1C" w:rsidP="002E6D58">
      <w:pPr>
        <w:jc w:val="center"/>
        <w:rPr>
          <w:rFonts w:ascii="Lato" w:hAnsi="Lato"/>
          <w:b/>
          <w:bCs/>
          <w:sz w:val="20"/>
          <w:szCs w:val="20"/>
          <w:lang w:val="en-US"/>
        </w:rPr>
      </w:pPr>
      <w:r w:rsidRPr="009A3D8E">
        <w:rPr>
          <w:rFonts w:ascii="Lato" w:hAnsi="Lato"/>
          <w:b/>
          <w:bCs/>
          <w:sz w:val="20"/>
          <w:szCs w:val="20"/>
          <w:lang w:val="en-US"/>
        </w:rPr>
        <w:t xml:space="preserve">JOB DESCRIPTION </w:t>
      </w:r>
    </w:p>
    <w:p w14:paraId="3893F6DE" w14:textId="77777777" w:rsidR="002E6D58" w:rsidRPr="005E27D0" w:rsidRDefault="002E6D58" w:rsidP="002E6D58">
      <w:pPr>
        <w:jc w:val="center"/>
        <w:rPr>
          <w:rFonts w:ascii="Lato" w:hAnsi="Lato"/>
          <w:b/>
          <w:bCs/>
          <w:sz w:val="20"/>
          <w:szCs w:val="20"/>
          <w:lang w:val="en-US"/>
        </w:rPr>
      </w:pPr>
    </w:p>
    <w:p w14:paraId="7087969B" w14:textId="77777777" w:rsidR="003718E5" w:rsidRPr="0084107F" w:rsidRDefault="003718E5" w:rsidP="00AA4A1C">
      <w:pPr>
        <w:rPr>
          <w:rFonts w:ascii="Lato" w:hAnsi="Lato"/>
        </w:rPr>
      </w:pPr>
      <w:r w:rsidRPr="0084107F">
        <w:rPr>
          <w:rFonts w:ascii="Lato" w:hAnsi="Lato"/>
          <w:b/>
          <w:bCs/>
        </w:rPr>
        <w:t>POST TITLE:</w:t>
      </w:r>
      <w:r w:rsidRPr="0084107F">
        <w:rPr>
          <w:rFonts w:ascii="Lato" w:hAnsi="Lato"/>
        </w:rPr>
        <w:t xml:space="preserve"> Chief Executive Officer </w:t>
      </w:r>
    </w:p>
    <w:p w14:paraId="32721572" w14:textId="53AD585F" w:rsidR="003718E5" w:rsidRPr="0084107F" w:rsidRDefault="003718E5" w:rsidP="00AA4A1C">
      <w:pPr>
        <w:rPr>
          <w:rFonts w:ascii="Lato" w:hAnsi="Lato"/>
        </w:rPr>
      </w:pPr>
      <w:r w:rsidRPr="0084107F">
        <w:rPr>
          <w:rFonts w:ascii="Lato" w:hAnsi="Lato"/>
          <w:b/>
          <w:bCs/>
        </w:rPr>
        <w:t>ACCOUNTABLE TO:</w:t>
      </w:r>
      <w:r w:rsidRPr="0084107F">
        <w:rPr>
          <w:rFonts w:ascii="Lato" w:hAnsi="Lato"/>
        </w:rPr>
        <w:t xml:space="preserve"> Board of Management</w:t>
      </w:r>
    </w:p>
    <w:p w14:paraId="6248300A" w14:textId="77777777" w:rsidR="003718E5" w:rsidRPr="0084107F" w:rsidRDefault="003718E5" w:rsidP="00AA4A1C">
      <w:pPr>
        <w:rPr>
          <w:rFonts w:ascii="Lato" w:hAnsi="Lato"/>
        </w:rPr>
      </w:pPr>
      <w:r w:rsidRPr="0084107F">
        <w:rPr>
          <w:rFonts w:ascii="Lato" w:hAnsi="Lato"/>
          <w:b/>
          <w:bCs/>
        </w:rPr>
        <w:t>SALARY:</w:t>
      </w:r>
      <w:r w:rsidRPr="0084107F">
        <w:rPr>
          <w:rFonts w:ascii="Lato" w:hAnsi="Lato"/>
        </w:rPr>
        <w:t xml:space="preserve"> c £40,000 to £45,000 (pro rata) </w:t>
      </w:r>
    </w:p>
    <w:p w14:paraId="5974B86D" w14:textId="77777777" w:rsidR="003718E5" w:rsidRPr="0084107F" w:rsidRDefault="003718E5" w:rsidP="00AA4A1C">
      <w:pPr>
        <w:rPr>
          <w:rFonts w:ascii="Lato" w:hAnsi="Lato"/>
        </w:rPr>
      </w:pPr>
      <w:r w:rsidRPr="0084107F">
        <w:rPr>
          <w:rFonts w:ascii="Lato" w:hAnsi="Lato"/>
          <w:b/>
          <w:bCs/>
        </w:rPr>
        <w:t>HOURS OF WORK:</w:t>
      </w:r>
      <w:r w:rsidRPr="0084107F">
        <w:rPr>
          <w:rFonts w:ascii="Lato" w:hAnsi="Lato"/>
        </w:rPr>
        <w:t xml:space="preserve"> 28 hours per week to include very occasional evening and weekend </w:t>
      </w:r>
      <w:proofErr w:type="gramStart"/>
      <w:r w:rsidRPr="0084107F">
        <w:rPr>
          <w:rFonts w:ascii="Lato" w:hAnsi="Lato"/>
        </w:rPr>
        <w:t>duties</w:t>
      </w:r>
      <w:proofErr w:type="gramEnd"/>
      <w:r w:rsidRPr="0084107F">
        <w:rPr>
          <w:rFonts w:ascii="Lato" w:hAnsi="Lato"/>
        </w:rPr>
        <w:t xml:space="preserve"> </w:t>
      </w:r>
    </w:p>
    <w:p w14:paraId="25331F10" w14:textId="39E70EDE" w:rsidR="003718E5" w:rsidRPr="0084107F" w:rsidRDefault="003718E5" w:rsidP="00AA4A1C">
      <w:pPr>
        <w:rPr>
          <w:rFonts w:ascii="Lato" w:hAnsi="Lato"/>
          <w:b/>
          <w:bCs/>
          <w:lang w:val="en-US"/>
        </w:rPr>
      </w:pPr>
      <w:r w:rsidRPr="0084107F">
        <w:rPr>
          <w:rFonts w:ascii="Lato" w:hAnsi="Lato"/>
          <w:b/>
          <w:bCs/>
        </w:rPr>
        <w:t>LOCATION</w:t>
      </w:r>
      <w:r w:rsidRPr="0084107F">
        <w:rPr>
          <w:rFonts w:ascii="Lato" w:hAnsi="Lato"/>
        </w:rPr>
        <w:t>: Dundee with option for flexible homeworking</w:t>
      </w:r>
    </w:p>
    <w:p w14:paraId="1BA41E7B" w14:textId="77777777" w:rsidR="00466028" w:rsidRPr="0084107F" w:rsidRDefault="00466028" w:rsidP="00466028">
      <w:pPr>
        <w:rPr>
          <w:rFonts w:ascii="Lato" w:hAnsi="Lato"/>
          <w:b/>
          <w:bCs/>
        </w:rPr>
      </w:pPr>
      <w:r w:rsidRPr="0084107F">
        <w:rPr>
          <w:rFonts w:ascii="Lato" w:hAnsi="Lato"/>
          <w:b/>
          <w:bCs/>
        </w:rPr>
        <w:t>About GoodCall</w:t>
      </w:r>
    </w:p>
    <w:p w14:paraId="02322443" w14:textId="7EFB758D" w:rsidR="00466028" w:rsidRPr="0084107F" w:rsidRDefault="00466028" w:rsidP="00466028">
      <w:pPr>
        <w:rPr>
          <w:rFonts w:ascii="Lato" w:hAnsi="Lato"/>
        </w:rPr>
      </w:pPr>
      <w:r w:rsidRPr="0084107F">
        <w:rPr>
          <w:rFonts w:ascii="Lato" w:hAnsi="Lato"/>
        </w:rPr>
        <w:t>GoodCall</w:t>
      </w:r>
      <w:r w:rsidRPr="0084107F">
        <w:rPr>
          <w:rFonts w:ascii="Lato" w:hAnsi="Lato"/>
          <w:b/>
          <w:bCs/>
        </w:rPr>
        <w:t xml:space="preserve"> </w:t>
      </w:r>
      <w:r w:rsidRPr="0084107F">
        <w:rPr>
          <w:rFonts w:ascii="Lato" w:hAnsi="Lato"/>
        </w:rPr>
        <w:t xml:space="preserve">is the first social enterprise in Scotland dedicated to providing mobile telecoms services, tariffs, and hardware as well as expert advice for charities and social enterprises in the UK, saving them time and money so that they can focus on making incredible things happen for their organisation. We are not just another mobile provider - we champion digital inclusion and employ those furthest from the labour market and build their skills for tomorrow’s digital workplace. We believe charities deserve a fairer deal, and </w:t>
      </w:r>
      <w:r w:rsidR="002B2A00" w:rsidRPr="0084107F">
        <w:rPr>
          <w:rFonts w:ascii="Lato" w:hAnsi="Lato"/>
        </w:rPr>
        <w:t>the CEO</w:t>
      </w:r>
      <w:r w:rsidR="003E310D" w:rsidRPr="0084107F">
        <w:rPr>
          <w:rFonts w:ascii="Lato" w:hAnsi="Lato"/>
        </w:rPr>
        <w:t xml:space="preserve"> role</w:t>
      </w:r>
      <w:r w:rsidR="002B2A00" w:rsidRPr="0084107F">
        <w:rPr>
          <w:rFonts w:ascii="Lato" w:hAnsi="Lato"/>
        </w:rPr>
        <w:t xml:space="preserve"> will ultimately </w:t>
      </w:r>
      <w:r w:rsidR="00ED6DD8" w:rsidRPr="0084107F">
        <w:rPr>
          <w:rFonts w:ascii="Lato" w:hAnsi="Lato"/>
        </w:rPr>
        <w:t xml:space="preserve">support us to </w:t>
      </w:r>
      <w:r w:rsidRPr="0084107F">
        <w:rPr>
          <w:rFonts w:ascii="Lato" w:hAnsi="Lato"/>
        </w:rPr>
        <w:t xml:space="preserve">spearhead </w:t>
      </w:r>
      <w:r w:rsidR="0080597A" w:rsidRPr="0084107F">
        <w:rPr>
          <w:rFonts w:ascii="Lato" w:hAnsi="Lato"/>
        </w:rPr>
        <w:t>this</w:t>
      </w:r>
      <w:r w:rsidRPr="0084107F">
        <w:rPr>
          <w:rFonts w:ascii="Lato" w:hAnsi="Lato"/>
        </w:rPr>
        <w:t xml:space="preserve"> mission. </w:t>
      </w:r>
    </w:p>
    <w:p w14:paraId="58A5CE11" w14:textId="77777777" w:rsidR="00466028" w:rsidRPr="0084107F" w:rsidRDefault="00466028" w:rsidP="00466028">
      <w:pPr>
        <w:rPr>
          <w:rFonts w:ascii="Lato" w:hAnsi="Lato"/>
          <w:b/>
          <w:bCs/>
        </w:rPr>
      </w:pPr>
      <w:r w:rsidRPr="0084107F">
        <w:rPr>
          <w:rFonts w:ascii="Lato" w:hAnsi="Lato"/>
          <w:b/>
          <w:bCs/>
        </w:rPr>
        <w:t>About the Role</w:t>
      </w:r>
    </w:p>
    <w:p w14:paraId="1603F7A4" w14:textId="5AEA01D0" w:rsidR="00D57F0D" w:rsidRDefault="00466028" w:rsidP="00AA4A1C">
      <w:pPr>
        <w:rPr>
          <w:rFonts w:ascii="Lato" w:hAnsi="Lato"/>
          <w:lang w:val="en-US"/>
        </w:rPr>
      </w:pPr>
      <w:r w:rsidRPr="0084107F">
        <w:rPr>
          <w:rFonts w:ascii="Lato" w:hAnsi="Lato"/>
        </w:rPr>
        <w:t xml:space="preserve">From supporting vulnerable young people to volunteer management and implementing life-changing projects, we love helping charities make a difference through bespoke mobile solutions. By helping guide the direction of the organisation, you will ensure that the team and our resources are being managed with impact in mind. You will play an essential role in driving growth, connecting with charities, and leading GoodCall to success. </w:t>
      </w:r>
      <w:r w:rsidR="00896B18" w:rsidRPr="0084107F">
        <w:rPr>
          <w:rFonts w:ascii="Lato" w:hAnsi="Lato"/>
          <w:lang w:val="en-US"/>
        </w:rPr>
        <w:t xml:space="preserve">Working closely with the board </w:t>
      </w:r>
      <w:r w:rsidR="00F00957" w:rsidRPr="0084107F">
        <w:rPr>
          <w:rFonts w:ascii="Lato" w:hAnsi="Lato"/>
          <w:lang w:val="en-US"/>
        </w:rPr>
        <w:t xml:space="preserve">of </w:t>
      </w:r>
      <w:r w:rsidR="00896B18" w:rsidRPr="0084107F">
        <w:rPr>
          <w:rFonts w:ascii="Lato" w:hAnsi="Lato"/>
          <w:lang w:val="en-US"/>
        </w:rPr>
        <w:t xml:space="preserve">directors, the CEO will help guide the strategic direction of GoodCall </w:t>
      </w:r>
      <w:r w:rsidR="008A78CD" w:rsidRPr="0084107F">
        <w:rPr>
          <w:rFonts w:ascii="Lato" w:hAnsi="Lato"/>
          <w:lang w:val="en-US"/>
        </w:rPr>
        <w:t>to ensure that we reach as many third sector organisations as possible.</w:t>
      </w:r>
      <w:r w:rsidR="008A1505" w:rsidRPr="0084107F">
        <w:rPr>
          <w:rFonts w:ascii="Lato" w:hAnsi="Lato"/>
          <w:lang w:val="en-US"/>
        </w:rPr>
        <w:t xml:space="preserve"> </w:t>
      </w:r>
      <w:r w:rsidR="001F39E9" w:rsidRPr="0084107F">
        <w:rPr>
          <w:rFonts w:ascii="Lato" w:hAnsi="Lato"/>
          <w:lang w:val="en-US"/>
        </w:rPr>
        <w:t xml:space="preserve">The Chief Executive Officer will ultimately support the sustainable growth of the organisation and </w:t>
      </w:r>
      <w:r w:rsidR="008A1505" w:rsidRPr="0084107F">
        <w:rPr>
          <w:rFonts w:ascii="Lato" w:hAnsi="Lato"/>
          <w:lang w:val="en-US"/>
        </w:rPr>
        <w:t>be an integral part of the team, helping to</w:t>
      </w:r>
      <w:r w:rsidR="00D57F0D" w:rsidRPr="0084107F">
        <w:rPr>
          <w:rFonts w:ascii="Lato" w:hAnsi="Lato"/>
          <w:lang w:val="en-US"/>
        </w:rPr>
        <w:t xml:space="preserve"> take our vital work to the next level.</w:t>
      </w:r>
    </w:p>
    <w:p w14:paraId="14C9E923" w14:textId="5F357770" w:rsidR="00250166" w:rsidRPr="00250166" w:rsidRDefault="00250166" w:rsidP="00250166">
      <w:pPr>
        <w:pStyle w:val="NormalWeb"/>
        <w:spacing w:before="0" w:beforeAutospacing="0" w:after="150" w:afterAutospacing="0"/>
        <w:textAlignment w:val="baseline"/>
        <w:rPr>
          <w:rFonts w:ascii="Lato" w:hAnsi="Lato"/>
          <w:sz w:val="22"/>
          <w:szCs w:val="22"/>
        </w:rPr>
      </w:pPr>
      <w:r w:rsidRPr="00250166">
        <w:rPr>
          <w:rFonts w:ascii="Lato" w:hAnsi="Lato"/>
          <w:sz w:val="22"/>
          <w:szCs w:val="22"/>
        </w:rPr>
        <w:t xml:space="preserve">You will engage your outstanding leadership skills and adopt a culture of openness, </w:t>
      </w:r>
      <w:proofErr w:type="gramStart"/>
      <w:r w:rsidRPr="00250166">
        <w:rPr>
          <w:rFonts w:ascii="Lato" w:hAnsi="Lato"/>
          <w:sz w:val="22"/>
          <w:szCs w:val="22"/>
        </w:rPr>
        <w:t>trust</w:t>
      </w:r>
      <w:proofErr w:type="gramEnd"/>
      <w:r w:rsidRPr="00250166">
        <w:rPr>
          <w:rFonts w:ascii="Lato" w:hAnsi="Lato"/>
          <w:sz w:val="22"/>
          <w:szCs w:val="22"/>
        </w:rPr>
        <w:t xml:space="preserve"> and </w:t>
      </w:r>
      <w:r w:rsidR="00E76412">
        <w:rPr>
          <w:rFonts w:ascii="Lato" w:hAnsi="Lato"/>
          <w:sz w:val="22"/>
          <w:szCs w:val="22"/>
        </w:rPr>
        <w:t>empowerment</w:t>
      </w:r>
      <w:r w:rsidRPr="00250166">
        <w:rPr>
          <w:rFonts w:ascii="Lato" w:hAnsi="Lato"/>
          <w:sz w:val="22"/>
          <w:szCs w:val="22"/>
        </w:rPr>
        <w:t xml:space="preserve">. You will also utilise your strong business and financial skills to </w:t>
      </w:r>
      <w:r w:rsidR="00816D80">
        <w:rPr>
          <w:rFonts w:ascii="Lato" w:hAnsi="Lato"/>
          <w:sz w:val="22"/>
          <w:szCs w:val="22"/>
        </w:rPr>
        <w:t xml:space="preserve">help our social enterprise flourish and be force for good in the mobile sector. </w:t>
      </w:r>
      <w:r w:rsidRPr="00250166">
        <w:rPr>
          <w:rFonts w:ascii="Lato" w:hAnsi="Lato"/>
          <w:sz w:val="22"/>
          <w:szCs w:val="22"/>
        </w:rPr>
        <w:t xml:space="preserve">You </w:t>
      </w:r>
      <w:r w:rsidR="002E164A">
        <w:rPr>
          <w:rFonts w:ascii="Lato" w:hAnsi="Lato"/>
          <w:sz w:val="22"/>
          <w:szCs w:val="22"/>
        </w:rPr>
        <w:t xml:space="preserve">will support GoodCall’s journey </w:t>
      </w:r>
      <w:r w:rsidRPr="00250166">
        <w:rPr>
          <w:rFonts w:ascii="Lato" w:hAnsi="Lato"/>
          <w:sz w:val="22"/>
          <w:szCs w:val="22"/>
        </w:rPr>
        <w:t>to</w:t>
      </w:r>
      <w:r w:rsidR="00A4338C">
        <w:rPr>
          <w:rFonts w:ascii="Lato" w:hAnsi="Lato"/>
          <w:sz w:val="22"/>
          <w:szCs w:val="22"/>
        </w:rPr>
        <w:t>wards a</w:t>
      </w:r>
      <w:r w:rsidRPr="00250166">
        <w:rPr>
          <w:rFonts w:ascii="Lato" w:hAnsi="Lato"/>
          <w:sz w:val="22"/>
          <w:szCs w:val="22"/>
        </w:rPr>
        <w:t xml:space="preserve"> sustainable, business-</w:t>
      </w:r>
      <w:proofErr w:type="gramStart"/>
      <w:r w:rsidRPr="00250166">
        <w:rPr>
          <w:rFonts w:ascii="Lato" w:hAnsi="Lato"/>
          <w:sz w:val="22"/>
          <w:szCs w:val="22"/>
        </w:rPr>
        <w:t>focused</w:t>
      </w:r>
      <w:proofErr w:type="gramEnd"/>
      <w:r w:rsidRPr="00250166">
        <w:rPr>
          <w:rFonts w:ascii="Lato" w:hAnsi="Lato"/>
          <w:sz w:val="22"/>
          <w:szCs w:val="22"/>
        </w:rPr>
        <w:t xml:space="preserve"> and cost-centred operation.</w:t>
      </w:r>
    </w:p>
    <w:p w14:paraId="5E54731C" w14:textId="47077179" w:rsidR="00250166" w:rsidRDefault="00250166" w:rsidP="00AA4A1C">
      <w:pPr>
        <w:rPr>
          <w:rFonts w:ascii="Lato" w:hAnsi="Lato"/>
          <w:lang w:val="en-US"/>
        </w:rPr>
      </w:pPr>
    </w:p>
    <w:p w14:paraId="039902E1" w14:textId="20103600" w:rsidR="00F024DF" w:rsidRDefault="00F024DF" w:rsidP="00AA4A1C">
      <w:pPr>
        <w:rPr>
          <w:rFonts w:ascii="Lato" w:hAnsi="Lato"/>
          <w:lang w:val="en-US"/>
        </w:rPr>
      </w:pPr>
    </w:p>
    <w:p w14:paraId="28F463AF" w14:textId="77777777" w:rsidR="00F024DF" w:rsidRPr="0084107F" w:rsidRDefault="00F024DF" w:rsidP="00AA4A1C">
      <w:pPr>
        <w:rPr>
          <w:rFonts w:ascii="Lato" w:hAnsi="Lato"/>
          <w:lang w:val="en-US"/>
        </w:rPr>
      </w:pPr>
    </w:p>
    <w:p w14:paraId="6636CB59" w14:textId="115D1897" w:rsidR="00DF74A5" w:rsidRPr="0084107F" w:rsidRDefault="00DF74A5" w:rsidP="00AA4A1C">
      <w:pPr>
        <w:rPr>
          <w:rFonts w:ascii="Lato" w:hAnsi="Lato"/>
          <w:b/>
          <w:bCs/>
        </w:rPr>
      </w:pPr>
      <w:r w:rsidRPr="0084107F">
        <w:rPr>
          <w:rFonts w:ascii="Lato" w:hAnsi="Lato"/>
          <w:b/>
          <w:bCs/>
          <w:lang w:val="en-US"/>
        </w:rPr>
        <w:t xml:space="preserve">Key </w:t>
      </w:r>
      <w:r w:rsidR="003F0DA5" w:rsidRPr="0084107F">
        <w:rPr>
          <w:rFonts w:ascii="Lato" w:hAnsi="Lato"/>
          <w:b/>
          <w:bCs/>
          <w:lang w:val="en-US"/>
        </w:rPr>
        <w:t>R</w:t>
      </w:r>
      <w:r w:rsidRPr="0084107F">
        <w:rPr>
          <w:rFonts w:ascii="Lato" w:hAnsi="Lato"/>
          <w:b/>
          <w:bCs/>
          <w:lang w:val="en-US"/>
        </w:rPr>
        <w:t>esponsibilities</w:t>
      </w:r>
    </w:p>
    <w:p w14:paraId="1ECBB5AB" w14:textId="7D05E064" w:rsidR="003F736F" w:rsidRPr="0084107F" w:rsidRDefault="003F736F" w:rsidP="00245FCD">
      <w:pPr>
        <w:pStyle w:val="ListParagraph"/>
        <w:numPr>
          <w:ilvl w:val="0"/>
          <w:numId w:val="14"/>
        </w:numPr>
        <w:rPr>
          <w:rFonts w:ascii="Lato" w:hAnsi="Lato"/>
          <w:lang w:val="en-US"/>
        </w:rPr>
      </w:pPr>
      <w:r w:rsidRPr="0084107F">
        <w:rPr>
          <w:rFonts w:ascii="Lato" w:hAnsi="Lato"/>
          <w:lang w:val="en-US"/>
        </w:rPr>
        <w:t>Driving success and growth of GoodCall by providing strategic guidance and direction,</w:t>
      </w:r>
    </w:p>
    <w:p w14:paraId="08052A41" w14:textId="5EF153AA" w:rsidR="003F736F" w:rsidRPr="0084107F" w:rsidRDefault="003F736F" w:rsidP="00245FCD">
      <w:pPr>
        <w:pStyle w:val="ListParagraph"/>
        <w:numPr>
          <w:ilvl w:val="0"/>
          <w:numId w:val="14"/>
        </w:numPr>
        <w:rPr>
          <w:rFonts w:ascii="Lato" w:hAnsi="Lato"/>
          <w:lang w:val="en-US"/>
        </w:rPr>
      </w:pPr>
      <w:r w:rsidRPr="0084107F">
        <w:rPr>
          <w:rFonts w:ascii="Lato" w:hAnsi="Lato"/>
          <w:lang w:val="en-US"/>
        </w:rPr>
        <w:t>Being a champion of the work that GoodCall do and motivating and supporting our team to make an impact for as many charities as possible,</w:t>
      </w:r>
    </w:p>
    <w:p w14:paraId="32B3F8FB" w14:textId="4B4136A4" w:rsidR="002E6D58" w:rsidRPr="0084107F" w:rsidRDefault="003F736F" w:rsidP="00245FCD">
      <w:pPr>
        <w:pStyle w:val="ListParagraph"/>
        <w:numPr>
          <w:ilvl w:val="0"/>
          <w:numId w:val="14"/>
        </w:numPr>
        <w:rPr>
          <w:rFonts w:ascii="Lato" w:hAnsi="Lato"/>
          <w:lang w:val="en-US"/>
        </w:rPr>
      </w:pPr>
      <w:r w:rsidRPr="0084107F">
        <w:rPr>
          <w:rFonts w:ascii="Lato" w:hAnsi="Lato"/>
          <w:lang w:val="en-US"/>
        </w:rPr>
        <w:t>Managing the day-to-day operations of GoodCall and ensuring that GoodCall is a sustainable and impact-driven social enterprise</w:t>
      </w:r>
      <w:r w:rsidR="00914472" w:rsidRPr="0084107F">
        <w:rPr>
          <w:rFonts w:ascii="Lato" w:hAnsi="Lato"/>
          <w:lang w:val="en-US"/>
        </w:rPr>
        <w:t>,</w:t>
      </w:r>
    </w:p>
    <w:p w14:paraId="4D23B8C1" w14:textId="75C791FB" w:rsidR="00E62DB7" w:rsidRPr="00056BC5" w:rsidRDefault="00F65AD2" w:rsidP="002E6D58">
      <w:pPr>
        <w:pStyle w:val="ListParagraph"/>
        <w:numPr>
          <w:ilvl w:val="0"/>
          <w:numId w:val="12"/>
        </w:numPr>
        <w:rPr>
          <w:rFonts w:ascii="Lato" w:hAnsi="Lato"/>
          <w:lang w:val="en-US"/>
        </w:rPr>
      </w:pPr>
      <w:r w:rsidRPr="0084107F">
        <w:rPr>
          <w:rFonts w:ascii="Lato" w:hAnsi="Lato"/>
          <w:lang w:val="en-US"/>
        </w:rPr>
        <w:t>Developing strong relationships and trust with both internal and external stakeholders</w:t>
      </w:r>
      <w:r w:rsidR="00914472" w:rsidRPr="0084107F">
        <w:rPr>
          <w:rFonts w:ascii="Lato" w:hAnsi="Lato"/>
          <w:lang w:val="en-US"/>
        </w:rPr>
        <w:t>.</w:t>
      </w:r>
    </w:p>
    <w:p w14:paraId="6767E9D1" w14:textId="77777777" w:rsidR="00E62DB7" w:rsidRPr="0084107F" w:rsidRDefault="00E62DB7" w:rsidP="002E6D58">
      <w:pPr>
        <w:rPr>
          <w:rFonts w:ascii="Lato" w:hAnsi="Lato"/>
          <w:b/>
          <w:bCs/>
          <w:lang w:val="en-US"/>
        </w:rPr>
      </w:pPr>
    </w:p>
    <w:p w14:paraId="614806AF" w14:textId="76264E32" w:rsidR="00CE72FD" w:rsidRPr="0084107F" w:rsidRDefault="00CE72FD" w:rsidP="002E6D58">
      <w:pPr>
        <w:rPr>
          <w:rFonts w:ascii="Lato" w:hAnsi="Lato"/>
          <w:b/>
          <w:bCs/>
          <w:lang w:val="en-US"/>
        </w:rPr>
      </w:pPr>
      <w:r w:rsidRPr="0084107F">
        <w:rPr>
          <w:rFonts w:ascii="Lato" w:hAnsi="Lato"/>
          <w:b/>
          <w:bCs/>
          <w:lang w:val="en-US"/>
        </w:rPr>
        <w:t>Operational Success</w:t>
      </w:r>
      <w:r w:rsidR="007228F1" w:rsidRPr="0084107F">
        <w:rPr>
          <w:rFonts w:ascii="Lato" w:hAnsi="Lato"/>
          <w:b/>
          <w:bCs/>
          <w:lang w:val="en-US"/>
        </w:rPr>
        <w:t xml:space="preserve"> and D</w:t>
      </w:r>
      <w:r w:rsidR="003F0DA5" w:rsidRPr="0084107F">
        <w:rPr>
          <w:rFonts w:ascii="Lato" w:hAnsi="Lato"/>
          <w:b/>
          <w:bCs/>
          <w:lang w:val="en-US"/>
        </w:rPr>
        <w:t>elivering Impact</w:t>
      </w:r>
    </w:p>
    <w:p w14:paraId="7BF408F3" w14:textId="18C4DB73" w:rsidR="00336747" w:rsidRPr="0084107F" w:rsidRDefault="00336747" w:rsidP="00336747">
      <w:pPr>
        <w:pStyle w:val="ListParagraph"/>
        <w:numPr>
          <w:ilvl w:val="0"/>
          <w:numId w:val="1"/>
        </w:numPr>
        <w:rPr>
          <w:rFonts w:ascii="Lato" w:hAnsi="Lato"/>
          <w:lang w:val="en-US"/>
        </w:rPr>
      </w:pPr>
      <w:r w:rsidRPr="0084107F">
        <w:rPr>
          <w:rFonts w:ascii="Lato" w:hAnsi="Lato"/>
          <w:lang w:val="en-US"/>
        </w:rPr>
        <w:t>Set clear expectations for team members and develop a set of achievable and clear objectives to drive progress</w:t>
      </w:r>
      <w:r w:rsidR="000C7DD1" w:rsidRPr="0084107F">
        <w:rPr>
          <w:rFonts w:ascii="Lato" w:hAnsi="Lato"/>
          <w:lang w:val="en-US"/>
        </w:rPr>
        <w:t>, creating an organisation that will grow and flourish</w:t>
      </w:r>
      <w:r w:rsidR="00B93997" w:rsidRPr="0084107F">
        <w:rPr>
          <w:rFonts w:ascii="Lato" w:hAnsi="Lato"/>
          <w:lang w:val="en-US"/>
        </w:rPr>
        <w:t>,</w:t>
      </w:r>
    </w:p>
    <w:p w14:paraId="6060BEB8" w14:textId="6D25718B" w:rsidR="00186140" w:rsidRPr="0084107F" w:rsidRDefault="00336747" w:rsidP="006C3D75">
      <w:pPr>
        <w:pStyle w:val="ListParagraph"/>
        <w:numPr>
          <w:ilvl w:val="0"/>
          <w:numId w:val="1"/>
        </w:numPr>
        <w:rPr>
          <w:rFonts w:ascii="Lato" w:hAnsi="Lato"/>
          <w:lang w:val="en-US"/>
        </w:rPr>
      </w:pPr>
      <w:r w:rsidRPr="0084107F">
        <w:rPr>
          <w:rFonts w:ascii="Lato" w:hAnsi="Lato"/>
          <w:lang w:val="en-US"/>
        </w:rPr>
        <w:t xml:space="preserve">Develop staff to </w:t>
      </w:r>
      <w:r w:rsidR="002F1B9A" w:rsidRPr="0084107F">
        <w:rPr>
          <w:rFonts w:ascii="Lato" w:hAnsi="Lato"/>
          <w:lang w:val="en-US"/>
        </w:rPr>
        <w:t>support as many charities as possible</w:t>
      </w:r>
      <w:r w:rsidR="00186140" w:rsidRPr="0084107F">
        <w:rPr>
          <w:rFonts w:ascii="Lato" w:hAnsi="Lato"/>
          <w:lang w:val="en-US"/>
        </w:rPr>
        <w:t xml:space="preserve"> by setting clear standards, monitoring and review systems to manage the work of the GoodCall team</w:t>
      </w:r>
      <w:r w:rsidR="00B93997" w:rsidRPr="0084107F">
        <w:rPr>
          <w:rFonts w:ascii="Lato" w:hAnsi="Lato"/>
          <w:lang w:val="en-US"/>
        </w:rPr>
        <w:t>,</w:t>
      </w:r>
    </w:p>
    <w:p w14:paraId="5081CAD8" w14:textId="4D12B22F" w:rsidR="0009497F" w:rsidRPr="0084107F" w:rsidRDefault="0009497F" w:rsidP="0009497F">
      <w:pPr>
        <w:pStyle w:val="ListParagraph"/>
        <w:numPr>
          <w:ilvl w:val="0"/>
          <w:numId w:val="1"/>
        </w:numPr>
        <w:rPr>
          <w:rFonts w:ascii="Lato" w:hAnsi="Lato"/>
          <w:lang w:val="en-US"/>
        </w:rPr>
      </w:pPr>
      <w:r w:rsidRPr="0084107F">
        <w:rPr>
          <w:rFonts w:ascii="Lato" w:hAnsi="Lato"/>
          <w:lang w:val="en-US"/>
        </w:rPr>
        <w:t xml:space="preserve">Providing effective and positive people management, building a culture where staff feel valued, receive </w:t>
      </w:r>
      <w:proofErr w:type="gramStart"/>
      <w:r w:rsidRPr="0084107F">
        <w:rPr>
          <w:rFonts w:ascii="Lato" w:hAnsi="Lato"/>
          <w:lang w:val="en-US"/>
        </w:rPr>
        <w:t>recognition</w:t>
      </w:r>
      <w:proofErr w:type="gramEnd"/>
      <w:r w:rsidRPr="0084107F">
        <w:rPr>
          <w:rFonts w:ascii="Lato" w:hAnsi="Lato"/>
          <w:lang w:val="en-US"/>
        </w:rPr>
        <w:t xml:space="preserve"> and are equipped to do their job through recruitment, supervision and support,</w:t>
      </w:r>
    </w:p>
    <w:p w14:paraId="7F803D49" w14:textId="64787559" w:rsidR="00186140" w:rsidRPr="0084107F" w:rsidRDefault="00186140" w:rsidP="00186140">
      <w:pPr>
        <w:pStyle w:val="ListParagraph"/>
        <w:numPr>
          <w:ilvl w:val="0"/>
          <w:numId w:val="1"/>
        </w:numPr>
        <w:rPr>
          <w:rFonts w:ascii="Lato" w:hAnsi="Lato"/>
          <w:lang w:val="en-US"/>
        </w:rPr>
      </w:pPr>
      <w:r w:rsidRPr="0084107F">
        <w:rPr>
          <w:rFonts w:ascii="Lato" w:hAnsi="Lato"/>
          <w:lang w:val="en-US"/>
        </w:rPr>
        <w:t>Ensure the organisation is compliant with relevant</w:t>
      </w:r>
      <w:r w:rsidR="006C3D75" w:rsidRPr="0084107F">
        <w:rPr>
          <w:rFonts w:ascii="Lato" w:hAnsi="Lato"/>
          <w:lang w:val="en-US"/>
        </w:rPr>
        <w:t xml:space="preserve"> policies and procedures, making sure these are up to date</w:t>
      </w:r>
      <w:r w:rsidRPr="0084107F">
        <w:rPr>
          <w:rFonts w:ascii="Lato" w:hAnsi="Lato"/>
          <w:lang w:val="en-US"/>
        </w:rPr>
        <w:t xml:space="preserve"> </w:t>
      </w:r>
      <w:r w:rsidR="006C3D75" w:rsidRPr="0084107F">
        <w:rPr>
          <w:rFonts w:ascii="Lato" w:hAnsi="Lato"/>
          <w:lang w:val="en-US"/>
        </w:rPr>
        <w:t>and reviewed periodically</w:t>
      </w:r>
      <w:r w:rsidR="00B93997" w:rsidRPr="0084107F">
        <w:rPr>
          <w:rFonts w:ascii="Lato" w:hAnsi="Lato"/>
          <w:lang w:val="en-US"/>
        </w:rPr>
        <w:t>.</w:t>
      </w:r>
    </w:p>
    <w:p w14:paraId="7C3ACDF1" w14:textId="370FEB4A" w:rsidR="00E56DED" w:rsidRPr="0084107F" w:rsidRDefault="00E56DED" w:rsidP="00186140">
      <w:pPr>
        <w:pStyle w:val="ListParagraph"/>
        <w:numPr>
          <w:ilvl w:val="0"/>
          <w:numId w:val="1"/>
        </w:numPr>
        <w:rPr>
          <w:rFonts w:ascii="Lato" w:hAnsi="Lato"/>
          <w:lang w:val="en-US"/>
        </w:rPr>
      </w:pPr>
      <w:r w:rsidRPr="0084107F">
        <w:rPr>
          <w:rFonts w:ascii="Lato" w:hAnsi="Lato"/>
          <w:lang w:val="en-US"/>
        </w:rPr>
        <w:t>Supporting the Board ensuring timely and transparent progress against the business plan, changes/developments</w:t>
      </w:r>
      <w:r w:rsidR="001E7439" w:rsidRPr="0084107F">
        <w:rPr>
          <w:rFonts w:ascii="Lato" w:hAnsi="Lato"/>
          <w:lang w:val="en-US"/>
        </w:rPr>
        <w:t xml:space="preserve"> in the business environment and management of governance and risk</w:t>
      </w:r>
    </w:p>
    <w:p w14:paraId="4129D003" w14:textId="77777777" w:rsidR="002C14B5" w:rsidRPr="0084107F" w:rsidRDefault="002C14B5" w:rsidP="002C14B5">
      <w:pPr>
        <w:rPr>
          <w:rFonts w:ascii="Lato" w:hAnsi="Lato"/>
          <w:b/>
          <w:bCs/>
          <w:lang w:val="en-US"/>
        </w:rPr>
      </w:pPr>
      <w:r w:rsidRPr="0084107F">
        <w:rPr>
          <w:rFonts w:ascii="Lato" w:hAnsi="Lato"/>
          <w:b/>
          <w:bCs/>
          <w:lang w:val="en-US"/>
        </w:rPr>
        <w:t xml:space="preserve">Building Relationships </w:t>
      </w:r>
    </w:p>
    <w:p w14:paraId="0B1B5AC6" w14:textId="32FE1E6E" w:rsidR="0049612D" w:rsidRPr="0084107F" w:rsidRDefault="0049612D" w:rsidP="0049612D">
      <w:pPr>
        <w:pStyle w:val="ListParagraph"/>
        <w:numPr>
          <w:ilvl w:val="0"/>
          <w:numId w:val="9"/>
        </w:numPr>
        <w:rPr>
          <w:rFonts w:ascii="Lato" w:hAnsi="Lato"/>
          <w:lang w:val="en-US"/>
        </w:rPr>
      </w:pPr>
      <w:r w:rsidRPr="0084107F">
        <w:rPr>
          <w:rFonts w:ascii="Lato" w:hAnsi="Lato"/>
          <w:lang w:val="en-US"/>
        </w:rPr>
        <w:t>Being a champion of the work that GoodCall do and motivating and supporting our team to make an impact for as many charities as possible,</w:t>
      </w:r>
    </w:p>
    <w:p w14:paraId="59E235BB" w14:textId="75961A61" w:rsidR="00E76EDC" w:rsidRPr="0084107F" w:rsidRDefault="00E76EDC" w:rsidP="0049612D">
      <w:pPr>
        <w:pStyle w:val="ListParagraph"/>
        <w:numPr>
          <w:ilvl w:val="0"/>
          <w:numId w:val="9"/>
        </w:numPr>
        <w:rPr>
          <w:rFonts w:ascii="Lato" w:hAnsi="Lato"/>
          <w:lang w:val="en-US"/>
        </w:rPr>
      </w:pPr>
      <w:r w:rsidRPr="0084107F">
        <w:rPr>
          <w:rFonts w:ascii="Lato" w:hAnsi="Lato"/>
          <w:lang w:val="en-US"/>
        </w:rPr>
        <w:t xml:space="preserve">Connecting with </w:t>
      </w:r>
      <w:r w:rsidR="00B42759" w:rsidRPr="0084107F">
        <w:rPr>
          <w:rFonts w:ascii="Lato" w:hAnsi="Lato"/>
          <w:lang w:val="en-US"/>
        </w:rPr>
        <w:t>charity</w:t>
      </w:r>
      <w:r w:rsidRPr="0084107F">
        <w:rPr>
          <w:rFonts w:ascii="Lato" w:hAnsi="Lato"/>
          <w:lang w:val="en-US"/>
        </w:rPr>
        <w:t xml:space="preserve"> decision makers</w:t>
      </w:r>
      <w:r w:rsidR="00757A54" w:rsidRPr="0084107F">
        <w:rPr>
          <w:rFonts w:ascii="Lato" w:hAnsi="Lato"/>
          <w:lang w:val="en-US"/>
        </w:rPr>
        <w:t xml:space="preserve"> to understand their unique needs and </w:t>
      </w:r>
      <w:r w:rsidR="00B42759" w:rsidRPr="0084107F">
        <w:rPr>
          <w:rFonts w:ascii="Lato" w:hAnsi="Lato"/>
          <w:lang w:val="en-US"/>
        </w:rPr>
        <w:t>nurture prospects</w:t>
      </w:r>
      <w:r w:rsidR="00F8494D">
        <w:rPr>
          <w:rFonts w:ascii="Lato" w:hAnsi="Lato"/>
          <w:lang w:val="en-US"/>
        </w:rPr>
        <w:t xml:space="preserve"> to </w:t>
      </w:r>
      <w:r w:rsidR="009C50E5" w:rsidRPr="0084107F">
        <w:rPr>
          <w:rFonts w:ascii="Lato" w:hAnsi="Lato"/>
          <w:lang w:val="en-US"/>
        </w:rPr>
        <w:t>coordinat</w:t>
      </w:r>
      <w:r w:rsidR="00F8494D">
        <w:rPr>
          <w:rFonts w:ascii="Lato" w:hAnsi="Lato"/>
          <w:lang w:val="en-US"/>
        </w:rPr>
        <w:t xml:space="preserve">e </w:t>
      </w:r>
      <w:r w:rsidR="009C50E5" w:rsidRPr="0084107F">
        <w:rPr>
          <w:rFonts w:ascii="Lato" w:hAnsi="Lato"/>
          <w:lang w:val="en-US"/>
        </w:rPr>
        <w:t xml:space="preserve">with the wider team to fill the pipeline, </w:t>
      </w:r>
    </w:p>
    <w:p w14:paraId="1FA0546C" w14:textId="69586187" w:rsidR="002C14B5" w:rsidRPr="0084107F" w:rsidRDefault="002C14B5" w:rsidP="002C14B5">
      <w:pPr>
        <w:pStyle w:val="ListParagraph"/>
        <w:numPr>
          <w:ilvl w:val="0"/>
          <w:numId w:val="9"/>
        </w:numPr>
        <w:rPr>
          <w:rFonts w:ascii="Lato" w:hAnsi="Lato"/>
          <w:lang w:val="en-US"/>
        </w:rPr>
      </w:pPr>
      <w:r w:rsidRPr="0084107F">
        <w:rPr>
          <w:rFonts w:ascii="Lato" w:hAnsi="Lato"/>
          <w:lang w:val="en-US"/>
        </w:rPr>
        <w:t xml:space="preserve">Develop and lead on GoodCall’s aim to support employment opportunities for those furthest from the </w:t>
      </w:r>
      <w:proofErr w:type="spellStart"/>
      <w:r w:rsidRPr="0084107F">
        <w:rPr>
          <w:rFonts w:ascii="Lato" w:hAnsi="Lato"/>
          <w:lang w:val="en-US"/>
        </w:rPr>
        <w:t>labour</w:t>
      </w:r>
      <w:proofErr w:type="spellEnd"/>
      <w:r w:rsidRPr="0084107F">
        <w:rPr>
          <w:rFonts w:ascii="Lato" w:hAnsi="Lato"/>
          <w:lang w:val="en-US"/>
        </w:rPr>
        <w:t xml:space="preserve"> market and support the development of a wider employability strategy</w:t>
      </w:r>
      <w:r w:rsidR="00B93997" w:rsidRPr="0084107F">
        <w:rPr>
          <w:rFonts w:ascii="Lato" w:hAnsi="Lato"/>
          <w:lang w:val="en-US"/>
        </w:rPr>
        <w:t>,</w:t>
      </w:r>
    </w:p>
    <w:p w14:paraId="55EFECD6" w14:textId="7EA2650F" w:rsidR="002C14B5" w:rsidRPr="0084107F" w:rsidRDefault="002C14B5" w:rsidP="002C14B5">
      <w:pPr>
        <w:pStyle w:val="ListParagraph"/>
        <w:numPr>
          <w:ilvl w:val="0"/>
          <w:numId w:val="9"/>
        </w:numPr>
        <w:rPr>
          <w:rFonts w:ascii="Lato" w:hAnsi="Lato"/>
        </w:rPr>
      </w:pPr>
      <w:r w:rsidRPr="0084107F">
        <w:rPr>
          <w:rFonts w:ascii="Lato" w:hAnsi="Lato"/>
        </w:rPr>
        <w:t>Build</w:t>
      </w:r>
      <w:r w:rsidR="007228F1" w:rsidRPr="0084107F">
        <w:rPr>
          <w:rFonts w:ascii="Lato" w:hAnsi="Lato"/>
        </w:rPr>
        <w:t>ing</w:t>
      </w:r>
      <w:r w:rsidRPr="0084107F">
        <w:rPr>
          <w:rFonts w:ascii="Lato" w:hAnsi="Lato"/>
        </w:rPr>
        <w:t xml:space="preserve"> relationships </w:t>
      </w:r>
      <w:r w:rsidR="007228F1" w:rsidRPr="0084107F">
        <w:rPr>
          <w:rFonts w:ascii="Lato" w:hAnsi="Lato"/>
        </w:rPr>
        <w:t xml:space="preserve">and trust </w:t>
      </w:r>
      <w:r w:rsidRPr="0084107F">
        <w:rPr>
          <w:rFonts w:ascii="Lato" w:hAnsi="Lato"/>
        </w:rPr>
        <w:t xml:space="preserve">with internal and external stakeholders, third sector organisations and partners </w:t>
      </w:r>
      <w:proofErr w:type="gramStart"/>
      <w:r w:rsidRPr="0084107F">
        <w:rPr>
          <w:rFonts w:ascii="Lato" w:hAnsi="Lato"/>
        </w:rPr>
        <w:t>in order to</w:t>
      </w:r>
      <w:proofErr w:type="gramEnd"/>
      <w:r w:rsidRPr="0084107F">
        <w:rPr>
          <w:rFonts w:ascii="Lato" w:hAnsi="Lato"/>
        </w:rPr>
        <w:t xml:space="preserve"> advance the organisation’s aims</w:t>
      </w:r>
      <w:r w:rsidR="00B93997" w:rsidRPr="0084107F">
        <w:rPr>
          <w:rFonts w:ascii="Lato" w:hAnsi="Lato"/>
        </w:rPr>
        <w:t>,</w:t>
      </w:r>
    </w:p>
    <w:p w14:paraId="4808D692" w14:textId="370BFBAB" w:rsidR="00336747" w:rsidRPr="0084107F" w:rsidRDefault="002C14B5" w:rsidP="00CE72FD">
      <w:pPr>
        <w:pStyle w:val="ListParagraph"/>
        <w:numPr>
          <w:ilvl w:val="0"/>
          <w:numId w:val="9"/>
        </w:numPr>
        <w:rPr>
          <w:rFonts w:ascii="Lato" w:hAnsi="Lato"/>
        </w:rPr>
      </w:pPr>
      <w:r w:rsidRPr="0084107F">
        <w:rPr>
          <w:rFonts w:ascii="Lato" w:hAnsi="Lato"/>
        </w:rPr>
        <w:t>Representing the organisation in thought leadership and in media</w:t>
      </w:r>
      <w:r w:rsidR="00B93997" w:rsidRPr="0084107F">
        <w:rPr>
          <w:rFonts w:ascii="Lato" w:hAnsi="Lato"/>
        </w:rPr>
        <w:t>.</w:t>
      </w:r>
      <w:r w:rsidRPr="0084107F">
        <w:rPr>
          <w:rFonts w:ascii="Lato" w:hAnsi="Lato"/>
        </w:rPr>
        <w:t xml:space="preserve"> </w:t>
      </w:r>
    </w:p>
    <w:p w14:paraId="61827EC5" w14:textId="77777777" w:rsidR="00E76412" w:rsidRDefault="00E76412" w:rsidP="00CE72FD">
      <w:pPr>
        <w:rPr>
          <w:rFonts w:ascii="Lato" w:hAnsi="Lato"/>
          <w:b/>
          <w:bCs/>
          <w:lang w:val="en-US"/>
        </w:rPr>
      </w:pPr>
    </w:p>
    <w:p w14:paraId="6F0EB2B2" w14:textId="5A85FE88" w:rsidR="00CE72FD" w:rsidRPr="0084107F" w:rsidRDefault="00CE72FD" w:rsidP="00CE72FD">
      <w:pPr>
        <w:rPr>
          <w:rFonts w:ascii="Lato" w:hAnsi="Lato"/>
          <w:b/>
          <w:bCs/>
          <w:lang w:val="en-US"/>
        </w:rPr>
      </w:pPr>
      <w:r w:rsidRPr="0084107F">
        <w:rPr>
          <w:rFonts w:ascii="Lato" w:hAnsi="Lato"/>
          <w:b/>
          <w:bCs/>
          <w:lang w:val="en-US"/>
        </w:rPr>
        <w:lastRenderedPageBreak/>
        <w:t>Finance and Funding</w:t>
      </w:r>
    </w:p>
    <w:p w14:paraId="501BA2D7" w14:textId="77777777" w:rsidR="00F65BD7" w:rsidRPr="0084107F" w:rsidRDefault="00F65BD7" w:rsidP="00F65BD7">
      <w:pPr>
        <w:pStyle w:val="ListParagraph"/>
        <w:numPr>
          <w:ilvl w:val="0"/>
          <w:numId w:val="1"/>
        </w:numPr>
        <w:rPr>
          <w:rFonts w:ascii="Lato" w:hAnsi="Lato"/>
          <w:lang w:val="en-US"/>
        </w:rPr>
      </w:pPr>
      <w:r w:rsidRPr="0084107F">
        <w:rPr>
          <w:rFonts w:ascii="Lato" w:hAnsi="Lato"/>
          <w:lang w:val="en-US"/>
        </w:rPr>
        <w:t xml:space="preserve">Manage the GoodCall’s operational budget to ensure long-term sustainability of the organisation as well as leading on funding and grants </w:t>
      </w:r>
      <w:proofErr w:type="gramStart"/>
      <w:r w:rsidRPr="0084107F">
        <w:rPr>
          <w:rFonts w:ascii="Lato" w:hAnsi="Lato"/>
          <w:lang w:val="en-US"/>
        </w:rPr>
        <w:t>strategy</w:t>
      </w:r>
      <w:proofErr w:type="gramEnd"/>
    </w:p>
    <w:p w14:paraId="02E07011" w14:textId="77777777" w:rsidR="00D65FFD" w:rsidRPr="0084107F" w:rsidRDefault="00D65FFD" w:rsidP="0085474E">
      <w:pPr>
        <w:pStyle w:val="ListParagraph"/>
        <w:numPr>
          <w:ilvl w:val="0"/>
          <w:numId w:val="1"/>
        </w:numPr>
        <w:rPr>
          <w:rFonts w:ascii="Lato" w:hAnsi="Lato"/>
          <w:lang w:val="en-US"/>
        </w:rPr>
      </w:pPr>
      <w:r w:rsidRPr="0084107F">
        <w:rPr>
          <w:rFonts w:ascii="Lato" w:hAnsi="Lato"/>
          <w:lang w:val="en-US"/>
        </w:rPr>
        <w:t xml:space="preserve">Spearheading our funding strategy and generating sustainable income through research, design, writing and submitting applications for funding to support our crucial </w:t>
      </w:r>
      <w:proofErr w:type="gramStart"/>
      <w:r w:rsidRPr="0084107F">
        <w:rPr>
          <w:rFonts w:ascii="Lato" w:hAnsi="Lato"/>
          <w:lang w:val="en-US"/>
        </w:rPr>
        <w:t>services</w:t>
      </w:r>
      <w:proofErr w:type="gramEnd"/>
    </w:p>
    <w:p w14:paraId="299E7C2A" w14:textId="4A395BB9" w:rsidR="00D65FFD" w:rsidRPr="0084107F" w:rsidRDefault="00041A05" w:rsidP="00D65FFD">
      <w:pPr>
        <w:pStyle w:val="ListParagraph"/>
        <w:numPr>
          <w:ilvl w:val="0"/>
          <w:numId w:val="1"/>
        </w:numPr>
        <w:rPr>
          <w:rFonts w:ascii="Lato" w:hAnsi="Lato"/>
          <w:lang w:val="en-US"/>
        </w:rPr>
      </w:pPr>
      <w:r w:rsidRPr="0084107F">
        <w:rPr>
          <w:rFonts w:ascii="Lato" w:hAnsi="Lato"/>
          <w:lang w:val="en-US"/>
        </w:rPr>
        <w:t>S</w:t>
      </w:r>
      <w:r w:rsidR="009B4306" w:rsidRPr="0084107F">
        <w:rPr>
          <w:rFonts w:ascii="Lato" w:hAnsi="Lato"/>
          <w:lang w:val="en-US"/>
        </w:rPr>
        <w:t xml:space="preserve">ourcing new opportunities </w:t>
      </w:r>
      <w:r w:rsidRPr="0084107F">
        <w:rPr>
          <w:rFonts w:ascii="Lato" w:hAnsi="Lato"/>
          <w:lang w:val="en-US"/>
        </w:rPr>
        <w:t>for growth and f</w:t>
      </w:r>
      <w:r w:rsidR="00574383" w:rsidRPr="0084107F">
        <w:rPr>
          <w:rFonts w:ascii="Lato" w:hAnsi="Lato"/>
          <w:lang w:val="en-US"/>
        </w:rPr>
        <w:t xml:space="preserve">inding effective ways we can support charities to get the best value </w:t>
      </w:r>
      <w:r w:rsidR="001F1556" w:rsidRPr="0084107F">
        <w:rPr>
          <w:rFonts w:ascii="Lato" w:hAnsi="Lato"/>
          <w:lang w:val="en-US"/>
        </w:rPr>
        <w:t>from our services</w:t>
      </w:r>
      <w:r w:rsidR="00F65BD7" w:rsidRPr="0084107F">
        <w:rPr>
          <w:rFonts w:ascii="Lato" w:hAnsi="Lato"/>
          <w:lang w:val="en-US"/>
        </w:rPr>
        <w:t xml:space="preserve"> through identifying new sustainable revenue streams that support our social enterprise </w:t>
      </w:r>
      <w:proofErr w:type="gramStart"/>
      <w:r w:rsidR="00F65BD7" w:rsidRPr="0084107F">
        <w:rPr>
          <w:rFonts w:ascii="Lato" w:hAnsi="Lato"/>
          <w:lang w:val="en-US"/>
        </w:rPr>
        <w:t>aims</w:t>
      </w:r>
      <w:proofErr w:type="gramEnd"/>
    </w:p>
    <w:p w14:paraId="3FFB5964" w14:textId="77777777" w:rsidR="004D3044" w:rsidRPr="0084107F" w:rsidRDefault="004D3044" w:rsidP="00AA4A1C">
      <w:pPr>
        <w:rPr>
          <w:rFonts w:ascii="Lato" w:hAnsi="Lato"/>
          <w:b/>
          <w:bCs/>
        </w:rPr>
      </w:pPr>
    </w:p>
    <w:p w14:paraId="7AE173DE" w14:textId="77777777" w:rsidR="00056BC5" w:rsidRDefault="00056BC5" w:rsidP="00AA4A1C">
      <w:pPr>
        <w:rPr>
          <w:rFonts w:ascii="Lato" w:hAnsi="Lato"/>
          <w:b/>
          <w:bCs/>
        </w:rPr>
      </w:pPr>
    </w:p>
    <w:p w14:paraId="7F2DD3F0" w14:textId="043831F7" w:rsidR="00F32B14" w:rsidRPr="0084107F" w:rsidRDefault="00AA4A1C" w:rsidP="00AA4A1C">
      <w:pPr>
        <w:rPr>
          <w:rFonts w:ascii="Lato" w:hAnsi="Lato"/>
          <w:b/>
          <w:bCs/>
        </w:rPr>
      </w:pPr>
      <w:r w:rsidRPr="0084107F">
        <w:rPr>
          <w:rFonts w:ascii="Lato" w:hAnsi="Lato"/>
          <w:b/>
          <w:bCs/>
        </w:rPr>
        <w:t xml:space="preserve">CEO </w:t>
      </w:r>
      <w:r w:rsidR="00896B18" w:rsidRPr="0084107F">
        <w:rPr>
          <w:rFonts w:ascii="Lato" w:hAnsi="Lato"/>
          <w:b/>
          <w:bCs/>
        </w:rPr>
        <w:t xml:space="preserve">KEY </w:t>
      </w:r>
      <w:r w:rsidR="00BD014B" w:rsidRPr="0084107F">
        <w:rPr>
          <w:rFonts w:ascii="Lato" w:hAnsi="Lato"/>
          <w:b/>
          <w:bCs/>
        </w:rPr>
        <w:t>ATTRIBUTES</w:t>
      </w:r>
    </w:p>
    <w:p w14:paraId="1BF972AF" w14:textId="2968D7CD" w:rsidR="008677A2" w:rsidRPr="0084107F" w:rsidRDefault="008677A2" w:rsidP="008677A2">
      <w:pPr>
        <w:numPr>
          <w:ilvl w:val="0"/>
          <w:numId w:val="15"/>
        </w:numPr>
        <w:rPr>
          <w:rFonts w:ascii="Lato" w:hAnsi="Lato"/>
        </w:rPr>
      </w:pPr>
      <w:r w:rsidRPr="0084107F">
        <w:rPr>
          <w:rFonts w:ascii="Lato" w:hAnsi="Lato"/>
        </w:rPr>
        <w:t>An experienced leader who is passionate about the third sector,</w:t>
      </w:r>
    </w:p>
    <w:p w14:paraId="362B8CA5" w14:textId="4DA21492" w:rsidR="000077A9" w:rsidRPr="0084107F" w:rsidRDefault="000077A9" w:rsidP="008677A2">
      <w:pPr>
        <w:numPr>
          <w:ilvl w:val="0"/>
          <w:numId w:val="15"/>
        </w:numPr>
        <w:rPr>
          <w:rFonts w:ascii="Lato" w:hAnsi="Lato"/>
        </w:rPr>
      </w:pPr>
      <w:r w:rsidRPr="0084107F">
        <w:rPr>
          <w:rFonts w:ascii="Lato" w:hAnsi="Lato"/>
        </w:rPr>
        <w:t xml:space="preserve">A creative thinker with vision, </w:t>
      </w:r>
      <w:r w:rsidR="00E02837" w:rsidRPr="0084107F">
        <w:rPr>
          <w:rFonts w:ascii="Lato" w:hAnsi="Lato"/>
        </w:rPr>
        <w:t>determination,</w:t>
      </w:r>
      <w:r w:rsidRPr="0084107F">
        <w:rPr>
          <w:rFonts w:ascii="Lato" w:hAnsi="Lato"/>
        </w:rPr>
        <w:t xml:space="preserve"> and ability.</w:t>
      </w:r>
    </w:p>
    <w:p w14:paraId="50370FE8" w14:textId="4E1A2EA6" w:rsidR="00032430" w:rsidRPr="0084107F" w:rsidRDefault="00032430" w:rsidP="008677A2">
      <w:pPr>
        <w:numPr>
          <w:ilvl w:val="0"/>
          <w:numId w:val="15"/>
        </w:numPr>
        <w:rPr>
          <w:rFonts w:ascii="Lato" w:hAnsi="Lato"/>
        </w:rPr>
      </w:pPr>
      <w:r w:rsidRPr="0084107F">
        <w:rPr>
          <w:rFonts w:ascii="Lato" w:hAnsi="Lato"/>
        </w:rPr>
        <w:t xml:space="preserve">A desire to </w:t>
      </w:r>
      <w:r w:rsidR="00B70C92" w:rsidRPr="0084107F">
        <w:rPr>
          <w:rFonts w:ascii="Lato" w:hAnsi="Lato"/>
        </w:rPr>
        <w:t>contribute to and manage</w:t>
      </w:r>
      <w:r w:rsidRPr="0084107F">
        <w:rPr>
          <w:rFonts w:ascii="Lato" w:hAnsi="Lato"/>
        </w:rPr>
        <w:t xml:space="preserve"> an organisation that delivers real impact</w:t>
      </w:r>
      <w:r w:rsidR="00651AA7" w:rsidRPr="0084107F">
        <w:rPr>
          <w:rFonts w:ascii="Lato" w:hAnsi="Lato"/>
        </w:rPr>
        <w:t>,</w:t>
      </w:r>
    </w:p>
    <w:p w14:paraId="5D7C6A73" w14:textId="0DCC5867" w:rsidR="00DF0D4F" w:rsidRPr="0084107F" w:rsidRDefault="00DF0D4F" w:rsidP="008677A2">
      <w:pPr>
        <w:numPr>
          <w:ilvl w:val="0"/>
          <w:numId w:val="15"/>
        </w:numPr>
        <w:rPr>
          <w:rFonts w:ascii="Lato" w:hAnsi="Lato"/>
        </w:rPr>
      </w:pPr>
      <w:r w:rsidRPr="0084107F">
        <w:rPr>
          <w:rFonts w:ascii="Lato" w:hAnsi="Lato"/>
        </w:rPr>
        <w:t xml:space="preserve">Proven experience of determining and successfully </w:t>
      </w:r>
      <w:r w:rsidR="00254008" w:rsidRPr="0084107F">
        <w:rPr>
          <w:rFonts w:ascii="Lato" w:hAnsi="Lato"/>
        </w:rPr>
        <w:t xml:space="preserve">executing ambitious plans for growth together with a track record in managing organisational change, </w:t>
      </w:r>
    </w:p>
    <w:p w14:paraId="6FF2D99B" w14:textId="7298EAE4" w:rsidR="004E6DD1" w:rsidRPr="0084107F" w:rsidRDefault="004E6DD1" w:rsidP="008677A2">
      <w:pPr>
        <w:numPr>
          <w:ilvl w:val="0"/>
          <w:numId w:val="15"/>
        </w:numPr>
        <w:rPr>
          <w:rFonts w:ascii="Lato" w:hAnsi="Lato"/>
        </w:rPr>
      </w:pPr>
      <w:r w:rsidRPr="0084107F">
        <w:rPr>
          <w:rFonts w:ascii="Lato" w:hAnsi="Lato"/>
        </w:rPr>
        <w:t xml:space="preserve">Experience of senior management and </w:t>
      </w:r>
      <w:r w:rsidR="00651AA7" w:rsidRPr="0084107F">
        <w:rPr>
          <w:rFonts w:ascii="Lato" w:hAnsi="Lato"/>
        </w:rPr>
        <w:t>strategic decision making,</w:t>
      </w:r>
    </w:p>
    <w:p w14:paraId="4BB15D0B" w14:textId="0BA3F997" w:rsidR="008677A2" w:rsidRPr="0084107F" w:rsidRDefault="00FB087C" w:rsidP="008677A2">
      <w:pPr>
        <w:numPr>
          <w:ilvl w:val="0"/>
          <w:numId w:val="15"/>
        </w:numPr>
        <w:rPr>
          <w:rFonts w:ascii="Lato" w:hAnsi="Lato"/>
        </w:rPr>
      </w:pPr>
      <w:r w:rsidRPr="0084107F">
        <w:rPr>
          <w:rFonts w:ascii="Lato" w:hAnsi="Lato"/>
        </w:rPr>
        <w:t xml:space="preserve">Track record in </w:t>
      </w:r>
      <w:r w:rsidR="008677A2" w:rsidRPr="0084107F">
        <w:rPr>
          <w:rFonts w:ascii="Lato" w:hAnsi="Lato"/>
        </w:rPr>
        <w:t>developing people and guiding a team to success,</w:t>
      </w:r>
    </w:p>
    <w:p w14:paraId="6E4B550C" w14:textId="7E4435E0" w:rsidR="008677A2" w:rsidRPr="0084107F" w:rsidRDefault="001D601C" w:rsidP="008677A2">
      <w:pPr>
        <w:numPr>
          <w:ilvl w:val="0"/>
          <w:numId w:val="15"/>
        </w:numPr>
        <w:rPr>
          <w:rFonts w:ascii="Lato" w:hAnsi="Lato"/>
        </w:rPr>
      </w:pPr>
      <w:r w:rsidRPr="0084107F">
        <w:rPr>
          <w:rFonts w:ascii="Lato" w:hAnsi="Lato"/>
        </w:rPr>
        <w:t xml:space="preserve">Experience in developing and engaging </w:t>
      </w:r>
      <w:r w:rsidR="008677A2" w:rsidRPr="0084107F">
        <w:rPr>
          <w:rFonts w:ascii="Lato" w:hAnsi="Lato"/>
        </w:rPr>
        <w:t xml:space="preserve">with </w:t>
      </w:r>
      <w:r w:rsidRPr="0084107F">
        <w:rPr>
          <w:rFonts w:ascii="Lato" w:hAnsi="Lato"/>
        </w:rPr>
        <w:t xml:space="preserve">a wide range of </w:t>
      </w:r>
      <w:r w:rsidR="008677A2" w:rsidRPr="0084107F">
        <w:rPr>
          <w:rFonts w:ascii="Lato" w:hAnsi="Lato"/>
        </w:rPr>
        <w:t>internal and external stakeholders,</w:t>
      </w:r>
    </w:p>
    <w:p w14:paraId="680D3BD7" w14:textId="68AE5A52" w:rsidR="00F40EF2" w:rsidRPr="0084107F" w:rsidRDefault="00A17014" w:rsidP="000077A9">
      <w:pPr>
        <w:numPr>
          <w:ilvl w:val="0"/>
          <w:numId w:val="15"/>
        </w:numPr>
        <w:rPr>
          <w:rFonts w:ascii="Lato" w:hAnsi="Lato"/>
        </w:rPr>
      </w:pPr>
      <w:r w:rsidRPr="0084107F">
        <w:rPr>
          <w:rFonts w:ascii="Lato" w:hAnsi="Lato"/>
        </w:rPr>
        <w:t>I</w:t>
      </w:r>
      <w:r w:rsidR="008677A2" w:rsidRPr="0084107F">
        <w:rPr>
          <w:rFonts w:ascii="Lato" w:hAnsi="Lato"/>
        </w:rPr>
        <w:t xml:space="preserve">nnovative, organised, and considered </w:t>
      </w:r>
      <w:r w:rsidRPr="0084107F">
        <w:rPr>
          <w:rFonts w:ascii="Lato" w:hAnsi="Lato"/>
        </w:rPr>
        <w:t xml:space="preserve">thinking </w:t>
      </w:r>
      <w:r w:rsidR="0008695D" w:rsidRPr="0084107F">
        <w:rPr>
          <w:rFonts w:ascii="Lato" w:hAnsi="Lato"/>
        </w:rPr>
        <w:t>with strong analytical skills</w:t>
      </w:r>
      <w:r w:rsidR="008677A2" w:rsidRPr="0084107F">
        <w:rPr>
          <w:rFonts w:ascii="Lato" w:hAnsi="Lato"/>
        </w:rPr>
        <w:t>,</w:t>
      </w:r>
    </w:p>
    <w:p w14:paraId="03CBE96A" w14:textId="19A35079" w:rsidR="00137A5C" w:rsidRPr="0084107F" w:rsidRDefault="00137A5C" w:rsidP="000077A9">
      <w:pPr>
        <w:numPr>
          <w:ilvl w:val="0"/>
          <w:numId w:val="15"/>
        </w:numPr>
        <w:rPr>
          <w:rFonts w:ascii="Lato" w:hAnsi="Lato"/>
        </w:rPr>
      </w:pPr>
      <w:r w:rsidRPr="0084107F">
        <w:rPr>
          <w:rFonts w:ascii="Lato" w:hAnsi="Lato"/>
        </w:rPr>
        <w:t xml:space="preserve">Skills in developing systematic financial, </w:t>
      </w:r>
      <w:proofErr w:type="gramStart"/>
      <w:r w:rsidRPr="0084107F">
        <w:rPr>
          <w:rFonts w:ascii="Lato" w:hAnsi="Lato"/>
        </w:rPr>
        <w:t>managerial</w:t>
      </w:r>
      <w:proofErr w:type="gramEnd"/>
      <w:r w:rsidRPr="0084107F">
        <w:rPr>
          <w:rFonts w:ascii="Lato" w:hAnsi="Lato"/>
        </w:rPr>
        <w:t xml:space="preserve"> and operational procedures,</w:t>
      </w:r>
    </w:p>
    <w:p w14:paraId="40362727" w14:textId="79BF9BEE" w:rsidR="008677A2" w:rsidRPr="0084107F" w:rsidRDefault="00233756" w:rsidP="008677A2">
      <w:pPr>
        <w:numPr>
          <w:ilvl w:val="0"/>
          <w:numId w:val="15"/>
        </w:numPr>
        <w:rPr>
          <w:rFonts w:ascii="Lato" w:hAnsi="Lato"/>
        </w:rPr>
      </w:pPr>
      <w:r w:rsidRPr="0084107F">
        <w:rPr>
          <w:rFonts w:ascii="Lato" w:hAnsi="Lato"/>
        </w:rPr>
        <w:t>Strong ability to</w:t>
      </w:r>
      <w:r w:rsidR="008677A2" w:rsidRPr="0084107F">
        <w:rPr>
          <w:rFonts w:ascii="Lato" w:hAnsi="Lato"/>
        </w:rPr>
        <w:t xml:space="preserve"> facilitate important discussions and work to get the best out of others,</w:t>
      </w:r>
    </w:p>
    <w:p w14:paraId="7888C8B3" w14:textId="518BEEC5" w:rsidR="008677A2" w:rsidRPr="0084107F" w:rsidRDefault="009D2A73" w:rsidP="008677A2">
      <w:pPr>
        <w:numPr>
          <w:ilvl w:val="0"/>
          <w:numId w:val="15"/>
        </w:numPr>
        <w:rPr>
          <w:rFonts w:ascii="Lato" w:hAnsi="Lato"/>
        </w:rPr>
      </w:pPr>
      <w:r w:rsidRPr="0084107F">
        <w:rPr>
          <w:rFonts w:ascii="Lato" w:hAnsi="Lato"/>
        </w:rPr>
        <w:t>An expert</w:t>
      </w:r>
      <w:r w:rsidR="008677A2" w:rsidRPr="0084107F">
        <w:rPr>
          <w:rFonts w:ascii="Lato" w:hAnsi="Lato"/>
        </w:rPr>
        <w:t xml:space="preserve"> communicator </w:t>
      </w:r>
      <w:r w:rsidR="00137A5C" w:rsidRPr="0084107F">
        <w:rPr>
          <w:rFonts w:ascii="Lato" w:hAnsi="Lato"/>
        </w:rPr>
        <w:t xml:space="preserve">driven by </w:t>
      </w:r>
      <w:r w:rsidR="008677A2" w:rsidRPr="0084107F">
        <w:rPr>
          <w:rFonts w:ascii="Lato" w:hAnsi="Lato"/>
        </w:rPr>
        <w:t>making an impact</w:t>
      </w:r>
      <w:r w:rsidR="00137A5C" w:rsidRPr="0084107F">
        <w:rPr>
          <w:rFonts w:ascii="Lato" w:hAnsi="Lato"/>
        </w:rPr>
        <w:t>.</w:t>
      </w:r>
    </w:p>
    <w:p w14:paraId="6F91BB93" w14:textId="44D5F123" w:rsidR="00C43101" w:rsidRDefault="00C43101" w:rsidP="00AA4A1C">
      <w:pPr>
        <w:rPr>
          <w:lang w:val="en-US"/>
        </w:rPr>
      </w:pPr>
    </w:p>
    <w:p w14:paraId="5E909392" w14:textId="77777777" w:rsidR="00C43101" w:rsidRPr="00AA4A1C" w:rsidRDefault="00C43101" w:rsidP="00AA4A1C">
      <w:pPr>
        <w:rPr>
          <w:lang w:val="en-US"/>
        </w:rPr>
      </w:pPr>
    </w:p>
    <w:sectPr w:rsidR="00C43101" w:rsidRPr="00AA4A1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670F" w14:textId="77777777" w:rsidR="009173EE" w:rsidRDefault="009173EE" w:rsidP="00896B18">
      <w:pPr>
        <w:spacing w:after="0" w:line="240" w:lineRule="auto"/>
      </w:pPr>
      <w:r>
        <w:separator/>
      </w:r>
    </w:p>
  </w:endnote>
  <w:endnote w:type="continuationSeparator" w:id="0">
    <w:p w14:paraId="77AC5193" w14:textId="77777777" w:rsidR="009173EE" w:rsidRDefault="009173EE" w:rsidP="0089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3914795"/>
      <w:docPartObj>
        <w:docPartGallery w:val="Page Numbers (Bottom of Page)"/>
        <w:docPartUnique/>
      </w:docPartObj>
    </w:sdtPr>
    <w:sdtEndPr>
      <w:rPr>
        <w:noProof/>
      </w:rPr>
    </w:sdtEndPr>
    <w:sdtContent>
      <w:p w14:paraId="062ED343" w14:textId="2BF9183F" w:rsidR="00896B18" w:rsidRDefault="00896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76078" w14:textId="77777777" w:rsidR="00896B18" w:rsidRDefault="0089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D06E" w14:textId="77777777" w:rsidR="009173EE" w:rsidRDefault="009173EE" w:rsidP="00896B18">
      <w:pPr>
        <w:spacing w:after="0" w:line="240" w:lineRule="auto"/>
      </w:pPr>
      <w:r>
        <w:separator/>
      </w:r>
    </w:p>
  </w:footnote>
  <w:footnote w:type="continuationSeparator" w:id="0">
    <w:p w14:paraId="2B4A8B71" w14:textId="77777777" w:rsidR="009173EE" w:rsidRDefault="009173EE" w:rsidP="00896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E908" w14:textId="16108C79" w:rsidR="00E56631" w:rsidRDefault="00587DC7">
    <w:pPr>
      <w:pStyle w:val="Header"/>
    </w:pPr>
    <w:r w:rsidRPr="00587DC7">
      <w:rPr>
        <w:noProof/>
        <w:color w:val="4472C4" w:themeColor="accent1"/>
      </w:rPr>
      <mc:AlternateContent>
        <mc:Choice Requires="wps">
          <w:drawing>
            <wp:anchor distT="0" distB="0" distL="118745" distR="118745" simplePos="0" relativeHeight="251659264" behindDoc="1" locked="0" layoutInCell="1" allowOverlap="0" wp14:anchorId="13E9B1E3" wp14:editId="075A0039">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Lato" w:hAnsi="Lato"/>
                              <w:caps/>
                              <w:color w:val="FFFFFF" w:themeColor="background1"/>
                              <w:sz w:val="20"/>
                              <w:szCs w:val="2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007E634" w14:textId="441DB384" w:rsidR="00587DC7" w:rsidRPr="00587DC7" w:rsidRDefault="00E76412">
                              <w:pPr>
                                <w:pStyle w:val="Header"/>
                                <w:jc w:val="center"/>
                                <w:rPr>
                                  <w:rFonts w:ascii="Lato" w:hAnsi="Lato"/>
                                  <w:caps/>
                                  <w:color w:val="FFFFFF" w:themeColor="background1"/>
                                  <w:sz w:val="20"/>
                                  <w:szCs w:val="20"/>
                                </w:rPr>
                              </w:pPr>
                              <w:r>
                                <w:rPr>
                                  <w:rFonts w:ascii="Lato" w:hAnsi="Lato"/>
                                  <w:caps/>
                                  <w:color w:val="FFFFFF" w:themeColor="background1"/>
                                  <w:sz w:val="20"/>
                                  <w:szCs w:val="20"/>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3E9B1E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rFonts w:ascii="Lato" w:hAnsi="Lato"/>
                        <w:caps/>
                        <w:color w:val="FFFFFF" w:themeColor="background1"/>
                        <w:sz w:val="20"/>
                        <w:szCs w:val="20"/>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007E634" w14:textId="441DB384" w:rsidR="00587DC7" w:rsidRPr="00587DC7" w:rsidRDefault="00E76412">
                        <w:pPr>
                          <w:pStyle w:val="Header"/>
                          <w:jc w:val="center"/>
                          <w:rPr>
                            <w:rFonts w:ascii="Lato" w:hAnsi="Lato"/>
                            <w:caps/>
                            <w:color w:val="FFFFFF" w:themeColor="background1"/>
                            <w:sz w:val="20"/>
                            <w:szCs w:val="20"/>
                          </w:rPr>
                        </w:pPr>
                        <w:r>
                          <w:rPr>
                            <w:rFonts w:ascii="Lato" w:hAnsi="Lato"/>
                            <w:caps/>
                            <w:color w:val="FFFFFF" w:themeColor="background1"/>
                            <w:sz w:val="20"/>
                            <w:szCs w:val="20"/>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A1856"/>
    <w:multiLevelType w:val="hybridMultilevel"/>
    <w:tmpl w:val="9B801E9E"/>
    <w:lvl w:ilvl="0" w:tplc="F7CCF73C">
      <w:start w:val="1"/>
      <w:numFmt w:val="bullet"/>
      <w:lvlText w:val=""/>
      <w:lvlJc w:val="left"/>
      <w:pPr>
        <w:tabs>
          <w:tab w:val="num" w:pos="720"/>
        </w:tabs>
        <w:ind w:left="720" w:hanging="360"/>
      </w:pPr>
      <w:rPr>
        <w:rFonts w:ascii="Symbol" w:hAnsi="Symbol" w:hint="default"/>
      </w:rPr>
    </w:lvl>
    <w:lvl w:ilvl="1" w:tplc="62524A98" w:tentative="1">
      <w:start w:val="1"/>
      <w:numFmt w:val="bullet"/>
      <w:lvlText w:val=""/>
      <w:lvlJc w:val="left"/>
      <w:pPr>
        <w:tabs>
          <w:tab w:val="num" w:pos="1440"/>
        </w:tabs>
        <w:ind w:left="1440" w:hanging="360"/>
      </w:pPr>
      <w:rPr>
        <w:rFonts w:ascii="Symbol" w:hAnsi="Symbol" w:hint="default"/>
      </w:rPr>
    </w:lvl>
    <w:lvl w:ilvl="2" w:tplc="38848FB4" w:tentative="1">
      <w:start w:val="1"/>
      <w:numFmt w:val="bullet"/>
      <w:lvlText w:val=""/>
      <w:lvlJc w:val="left"/>
      <w:pPr>
        <w:tabs>
          <w:tab w:val="num" w:pos="2160"/>
        </w:tabs>
        <w:ind w:left="2160" w:hanging="360"/>
      </w:pPr>
      <w:rPr>
        <w:rFonts w:ascii="Symbol" w:hAnsi="Symbol" w:hint="default"/>
      </w:rPr>
    </w:lvl>
    <w:lvl w:ilvl="3" w:tplc="8292A426" w:tentative="1">
      <w:start w:val="1"/>
      <w:numFmt w:val="bullet"/>
      <w:lvlText w:val=""/>
      <w:lvlJc w:val="left"/>
      <w:pPr>
        <w:tabs>
          <w:tab w:val="num" w:pos="2880"/>
        </w:tabs>
        <w:ind w:left="2880" w:hanging="360"/>
      </w:pPr>
      <w:rPr>
        <w:rFonts w:ascii="Symbol" w:hAnsi="Symbol" w:hint="default"/>
      </w:rPr>
    </w:lvl>
    <w:lvl w:ilvl="4" w:tplc="BB96EAC6" w:tentative="1">
      <w:start w:val="1"/>
      <w:numFmt w:val="bullet"/>
      <w:lvlText w:val=""/>
      <w:lvlJc w:val="left"/>
      <w:pPr>
        <w:tabs>
          <w:tab w:val="num" w:pos="3600"/>
        </w:tabs>
        <w:ind w:left="3600" w:hanging="360"/>
      </w:pPr>
      <w:rPr>
        <w:rFonts w:ascii="Symbol" w:hAnsi="Symbol" w:hint="default"/>
      </w:rPr>
    </w:lvl>
    <w:lvl w:ilvl="5" w:tplc="53F0A818" w:tentative="1">
      <w:start w:val="1"/>
      <w:numFmt w:val="bullet"/>
      <w:lvlText w:val=""/>
      <w:lvlJc w:val="left"/>
      <w:pPr>
        <w:tabs>
          <w:tab w:val="num" w:pos="4320"/>
        </w:tabs>
        <w:ind w:left="4320" w:hanging="360"/>
      </w:pPr>
      <w:rPr>
        <w:rFonts w:ascii="Symbol" w:hAnsi="Symbol" w:hint="default"/>
      </w:rPr>
    </w:lvl>
    <w:lvl w:ilvl="6" w:tplc="45BA42C4" w:tentative="1">
      <w:start w:val="1"/>
      <w:numFmt w:val="bullet"/>
      <w:lvlText w:val=""/>
      <w:lvlJc w:val="left"/>
      <w:pPr>
        <w:tabs>
          <w:tab w:val="num" w:pos="5040"/>
        </w:tabs>
        <w:ind w:left="5040" w:hanging="360"/>
      </w:pPr>
      <w:rPr>
        <w:rFonts w:ascii="Symbol" w:hAnsi="Symbol" w:hint="default"/>
      </w:rPr>
    </w:lvl>
    <w:lvl w:ilvl="7" w:tplc="AC2C996E" w:tentative="1">
      <w:start w:val="1"/>
      <w:numFmt w:val="bullet"/>
      <w:lvlText w:val=""/>
      <w:lvlJc w:val="left"/>
      <w:pPr>
        <w:tabs>
          <w:tab w:val="num" w:pos="5760"/>
        </w:tabs>
        <w:ind w:left="5760" w:hanging="360"/>
      </w:pPr>
      <w:rPr>
        <w:rFonts w:ascii="Symbol" w:hAnsi="Symbol" w:hint="default"/>
      </w:rPr>
    </w:lvl>
    <w:lvl w:ilvl="8" w:tplc="78F24E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D40FCF"/>
    <w:multiLevelType w:val="hybridMultilevel"/>
    <w:tmpl w:val="46826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F076F"/>
    <w:multiLevelType w:val="hybridMultilevel"/>
    <w:tmpl w:val="BC160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54986"/>
    <w:multiLevelType w:val="hybridMultilevel"/>
    <w:tmpl w:val="61020DFA"/>
    <w:lvl w:ilvl="0" w:tplc="F24257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3311A"/>
    <w:multiLevelType w:val="hybridMultilevel"/>
    <w:tmpl w:val="03BC9CAA"/>
    <w:lvl w:ilvl="0" w:tplc="DDD4B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757B2"/>
    <w:multiLevelType w:val="hybridMultilevel"/>
    <w:tmpl w:val="FFECA966"/>
    <w:lvl w:ilvl="0" w:tplc="DDD4B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9572B"/>
    <w:multiLevelType w:val="hybridMultilevel"/>
    <w:tmpl w:val="CC4AD8C6"/>
    <w:lvl w:ilvl="0" w:tplc="DDD4B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D85E6D"/>
    <w:multiLevelType w:val="multilevel"/>
    <w:tmpl w:val="A52E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3424E4"/>
    <w:multiLevelType w:val="hybridMultilevel"/>
    <w:tmpl w:val="F8A09AEA"/>
    <w:lvl w:ilvl="0" w:tplc="729EB5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7D3D56"/>
    <w:multiLevelType w:val="hybridMultilevel"/>
    <w:tmpl w:val="E16C9008"/>
    <w:lvl w:ilvl="0" w:tplc="7B58576A">
      <w:numFmt w:val="bullet"/>
      <w:lvlText w:val="•"/>
      <w:lvlJc w:val="left"/>
      <w:pPr>
        <w:ind w:left="720" w:hanging="360"/>
      </w:pPr>
      <w:rPr>
        <w:rFonts w:ascii="Lato" w:eastAsiaTheme="minorHAnsi" w:hAnsi="La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00609"/>
    <w:multiLevelType w:val="hybridMultilevel"/>
    <w:tmpl w:val="74148316"/>
    <w:lvl w:ilvl="0" w:tplc="DDD4B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70561"/>
    <w:multiLevelType w:val="multilevel"/>
    <w:tmpl w:val="F47E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723AE"/>
    <w:multiLevelType w:val="hybridMultilevel"/>
    <w:tmpl w:val="D7962E3A"/>
    <w:lvl w:ilvl="0" w:tplc="12F486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62A79"/>
    <w:multiLevelType w:val="hybridMultilevel"/>
    <w:tmpl w:val="F3FCC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96087"/>
    <w:multiLevelType w:val="hybridMultilevel"/>
    <w:tmpl w:val="C11622A8"/>
    <w:lvl w:ilvl="0" w:tplc="DDD4BF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8"/>
  </w:num>
  <w:num w:numId="4">
    <w:abstractNumId w:val="14"/>
  </w:num>
  <w:num w:numId="5">
    <w:abstractNumId w:val="3"/>
  </w:num>
  <w:num w:numId="6">
    <w:abstractNumId w:val="6"/>
  </w:num>
  <w:num w:numId="7">
    <w:abstractNumId w:val="12"/>
  </w:num>
  <w:num w:numId="8">
    <w:abstractNumId w:val="0"/>
  </w:num>
  <w:num w:numId="9">
    <w:abstractNumId w:val="5"/>
  </w:num>
  <w:num w:numId="10">
    <w:abstractNumId w:val="13"/>
  </w:num>
  <w:num w:numId="11">
    <w:abstractNumId w:val="11"/>
  </w:num>
  <w:num w:numId="12">
    <w:abstractNumId w:val="2"/>
  </w:num>
  <w:num w:numId="13">
    <w:abstractNumId w:val="1"/>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39"/>
    <w:rsid w:val="000077A9"/>
    <w:rsid w:val="00032430"/>
    <w:rsid w:val="00041A05"/>
    <w:rsid w:val="00056BC5"/>
    <w:rsid w:val="00085600"/>
    <w:rsid w:val="0008695D"/>
    <w:rsid w:val="0009497F"/>
    <w:rsid w:val="000C7DD1"/>
    <w:rsid w:val="00137A5C"/>
    <w:rsid w:val="00186140"/>
    <w:rsid w:val="001C3B24"/>
    <w:rsid w:val="001D601C"/>
    <w:rsid w:val="001E7439"/>
    <w:rsid w:val="001F1556"/>
    <w:rsid w:val="001F39E9"/>
    <w:rsid w:val="00233756"/>
    <w:rsid w:val="00245FCD"/>
    <w:rsid w:val="00250166"/>
    <w:rsid w:val="00254008"/>
    <w:rsid w:val="002B2A00"/>
    <w:rsid w:val="002C14B5"/>
    <w:rsid w:val="002C186D"/>
    <w:rsid w:val="002C6E14"/>
    <w:rsid w:val="002E164A"/>
    <w:rsid w:val="002E541F"/>
    <w:rsid w:val="002E6D58"/>
    <w:rsid w:val="002F1B9A"/>
    <w:rsid w:val="00336747"/>
    <w:rsid w:val="003718E5"/>
    <w:rsid w:val="003E310D"/>
    <w:rsid w:val="003F0DA5"/>
    <w:rsid w:val="003F736F"/>
    <w:rsid w:val="00466028"/>
    <w:rsid w:val="00467732"/>
    <w:rsid w:val="0049502F"/>
    <w:rsid w:val="0049612D"/>
    <w:rsid w:val="004C1182"/>
    <w:rsid w:val="004D00DF"/>
    <w:rsid w:val="004D3044"/>
    <w:rsid w:val="004E6DD1"/>
    <w:rsid w:val="00532C4A"/>
    <w:rsid w:val="00554954"/>
    <w:rsid w:val="00574383"/>
    <w:rsid w:val="00587DC7"/>
    <w:rsid w:val="005A228E"/>
    <w:rsid w:val="005C7FB9"/>
    <w:rsid w:val="005D0CE9"/>
    <w:rsid w:val="005E27D0"/>
    <w:rsid w:val="005E64D9"/>
    <w:rsid w:val="006254FC"/>
    <w:rsid w:val="00646DE1"/>
    <w:rsid w:val="00651AA7"/>
    <w:rsid w:val="00654172"/>
    <w:rsid w:val="006A5794"/>
    <w:rsid w:val="006B6637"/>
    <w:rsid w:val="006C3D75"/>
    <w:rsid w:val="00717092"/>
    <w:rsid w:val="007177E8"/>
    <w:rsid w:val="007228F1"/>
    <w:rsid w:val="00757A54"/>
    <w:rsid w:val="00765873"/>
    <w:rsid w:val="007949E5"/>
    <w:rsid w:val="0080423B"/>
    <w:rsid w:val="0080597A"/>
    <w:rsid w:val="00816D80"/>
    <w:rsid w:val="0084107F"/>
    <w:rsid w:val="0085474E"/>
    <w:rsid w:val="008677A2"/>
    <w:rsid w:val="00896B18"/>
    <w:rsid w:val="008A1505"/>
    <w:rsid w:val="008A78CD"/>
    <w:rsid w:val="008E5E52"/>
    <w:rsid w:val="00914472"/>
    <w:rsid w:val="009173EE"/>
    <w:rsid w:val="009306FC"/>
    <w:rsid w:val="00931FA1"/>
    <w:rsid w:val="00946099"/>
    <w:rsid w:val="00955CF2"/>
    <w:rsid w:val="009572C3"/>
    <w:rsid w:val="009A00F3"/>
    <w:rsid w:val="009A3D8E"/>
    <w:rsid w:val="009B4306"/>
    <w:rsid w:val="009C50E5"/>
    <w:rsid w:val="009D2A73"/>
    <w:rsid w:val="00A17014"/>
    <w:rsid w:val="00A4338C"/>
    <w:rsid w:val="00A876F1"/>
    <w:rsid w:val="00AA2C89"/>
    <w:rsid w:val="00AA4A1C"/>
    <w:rsid w:val="00B1570D"/>
    <w:rsid w:val="00B320CB"/>
    <w:rsid w:val="00B42759"/>
    <w:rsid w:val="00B70C92"/>
    <w:rsid w:val="00B93997"/>
    <w:rsid w:val="00B96379"/>
    <w:rsid w:val="00BD014B"/>
    <w:rsid w:val="00C033BB"/>
    <w:rsid w:val="00C059BA"/>
    <w:rsid w:val="00C43101"/>
    <w:rsid w:val="00C43914"/>
    <w:rsid w:val="00CE6712"/>
    <w:rsid w:val="00CE72FD"/>
    <w:rsid w:val="00D54BD0"/>
    <w:rsid w:val="00D57F0D"/>
    <w:rsid w:val="00D65FFD"/>
    <w:rsid w:val="00D928C9"/>
    <w:rsid w:val="00DA7448"/>
    <w:rsid w:val="00DB3183"/>
    <w:rsid w:val="00DF0D4F"/>
    <w:rsid w:val="00DF74A5"/>
    <w:rsid w:val="00E02837"/>
    <w:rsid w:val="00E10E39"/>
    <w:rsid w:val="00E54E4A"/>
    <w:rsid w:val="00E56631"/>
    <w:rsid w:val="00E56DED"/>
    <w:rsid w:val="00E62DB7"/>
    <w:rsid w:val="00E76412"/>
    <w:rsid w:val="00E76EDC"/>
    <w:rsid w:val="00EB472E"/>
    <w:rsid w:val="00ED6DD8"/>
    <w:rsid w:val="00F00957"/>
    <w:rsid w:val="00F018FE"/>
    <w:rsid w:val="00F024DF"/>
    <w:rsid w:val="00F32B14"/>
    <w:rsid w:val="00F363C7"/>
    <w:rsid w:val="00F40EF2"/>
    <w:rsid w:val="00F65AD2"/>
    <w:rsid w:val="00F65BD7"/>
    <w:rsid w:val="00F8494D"/>
    <w:rsid w:val="00F9335A"/>
    <w:rsid w:val="00FB08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49838"/>
  <w15:chartTrackingRefBased/>
  <w15:docId w15:val="{41529484-7415-4ADB-8233-905BED6A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E39"/>
    <w:pPr>
      <w:ind w:left="720"/>
      <w:contextualSpacing/>
    </w:pPr>
  </w:style>
  <w:style w:type="paragraph" w:styleId="Header">
    <w:name w:val="header"/>
    <w:basedOn w:val="Normal"/>
    <w:link w:val="HeaderChar"/>
    <w:uiPriority w:val="99"/>
    <w:unhideWhenUsed/>
    <w:rsid w:val="00896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B18"/>
  </w:style>
  <w:style w:type="paragraph" w:styleId="Footer">
    <w:name w:val="footer"/>
    <w:basedOn w:val="Normal"/>
    <w:link w:val="FooterChar"/>
    <w:uiPriority w:val="99"/>
    <w:unhideWhenUsed/>
    <w:rsid w:val="00896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B18"/>
  </w:style>
  <w:style w:type="character" w:styleId="Hyperlink">
    <w:name w:val="Hyperlink"/>
    <w:basedOn w:val="DefaultParagraphFont"/>
    <w:uiPriority w:val="99"/>
    <w:unhideWhenUsed/>
    <w:rsid w:val="00466028"/>
    <w:rPr>
      <w:color w:val="0563C1" w:themeColor="hyperlink"/>
      <w:u w:val="single"/>
    </w:rPr>
  </w:style>
  <w:style w:type="paragraph" w:styleId="NormalWeb">
    <w:name w:val="Normal (Web)"/>
    <w:basedOn w:val="Normal"/>
    <w:uiPriority w:val="99"/>
    <w:semiHidden/>
    <w:unhideWhenUsed/>
    <w:rsid w:val="0025016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983182">
      <w:bodyDiv w:val="1"/>
      <w:marLeft w:val="0"/>
      <w:marRight w:val="0"/>
      <w:marTop w:val="0"/>
      <w:marBottom w:val="0"/>
      <w:divBdr>
        <w:top w:val="none" w:sz="0" w:space="0" w:color="auto"/>
        <w:left w:val="none" w:sz="0" w:space="0" w:color="auto"/>
        <w:bottom w:val="none" w:sz="0" w:space="0" w:color="auto"/>
        <w:right w:val="none" w:sz="0" w:space="0" w:color="auto"/>
      </w:divBdr>
    </w:div>
    <w:div w:id="1361542631">
      <w:bodyDiv w:val="1"/>
      <w:marLeft w:val="0"/>
      <w:marRight w:val="0"/>
      <w:marTop w:val="0"/>
      <w:marBottom w:val="0"/>
      <w:divBdr>
        <w:top w:val="none" w:sz="0" w:space="0" w:color="auto"/>
        <w:left w:val="none" w:sz="0" w:space="0" w:color="auto"/>
        <w:bottom w:val="none" w:sz="0" w:space="0" w:color="auto"/>
        <w:right w:val="none" w:sz="0" w:space="0" w:color="auto"/>
      </w:divBdr>
    </w:div>
    <w:div w:id="1537230186">
      <w:bodyDiv w:val="1"/>
      <w:marLeft w:val="0"/>
      <w:marRight w:val="0"/>
      <w:marTop w:val="0"/>
      <w:marBottom w:val="0"/>
      <w:divBdr>
        <w:top w:val="none" w:sz="0" w:space="0" w:color="auto"/>
        <w:left w:val="none" w:sz="0" w:space="0" w:color="auto"/>
        <w:bottom w:val="none" w:sz="0" w:space="0" w:color="auto"/>
        <w:right w:val="none" w:sz="0" w:space="0" w:color="auto"/>
      </w:divBdr>
      <w:divsChild>
        <w:div w:id="583077777">
          <w:marLeft w:val="547"/>
          <w:marRight w:val="0"/>
          <w:marTop w:val="0"/>
          <w:marBottom w:val="0"/>
          <w:divBdr>
            <w:top w:val="none" w:sz="0" w:space="0" w:color="auto"/>
            <w:left w:val="none" w:sz="0" w:space="0" w:color="auto"/>
            <w:bottom w:val="none" w:sz="0" w:space="0" w:color="auto"/>
            <w:right w:val="none" w:sz="0" w:space="0" w:color="auto"/>
          </w:divBdr>
        </w:div>
        <w:div w:id="573247342">
          <w:marLeft w:val="547"/>
          <w:marRight w:val="0"/>
          <w:marTop w:val="0"/>
          <w:marBottom w:val="0"/>
          <w:divBdr>
            <w:top w:val="none" w:sz="0" w:space="0" w:color="auto"/>
            <w:left w:val="none" w:sz="0" w:space="0" w:color="auto"/>
            <w:bottom w:val="none" w:sz="0" w:space="0" w:color="auto"/>
            <w:right w:val="none" w:sz="0" w:space="0" w:color="auto"/>
          </w:divBdr>
        </w:div>
        <w:div w:id="942763762">
          <w:marLeft w:val="547"/>
          <w:marRight w:val="0"/>
          <w:marTop w:val="0"/>
          <w:marBottom w:val="160"/>
          <w:divBdr>
            <w:top w:val="none" w:sz="0" w:space="0" w:color="auto"/>
            <w:left w:val="none" w:sz="0" w:space="0" w:color="auto"/>
            <w:bottom w:val="none" w:sz="0" w:space="0" w:color="auto"/>
            <w:right w:val="none" w:sz="0" w:space="0" w:color="auto"/>
          </w:divBdr>
        </w:div>
      </w:divsChild>
    </w:div>
    <w:div w:id="20681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C4EC4335532E4AA38F99E44172C91C" ma:contentTypeVersion="12" ma:contentTypeDescription="Create a new document." ma:contentTypeScope="" ma:versionID="9038612dc32b71f69bd485e1e91a5ccf">
  <xsd:schema xmlns:xsd="http://www.w3.org/2001/XMLSchema" xmlns:xs="http://www.w3.org/2001/XMLSchema" xmlns:p="http://schemas.microsoft.com/office/2006/metadata/properties" xmlns:ns2="28af92c1-5eb1-4d26-bd20-4e95d36a0314" xmlns:ns3="bb54bfc5-dfb6-4e4e-aadd-ea6a14ee8043" targetNamespace="http://schemas.microsoft.com/office/2006/metadata/properties" ma:root="true" ma:fieldsID="87fdd60801bcf2ecc0a58a2400515f96" ns2:_="" ns3:_="">
    <xsd:import namespace="28af92c1-5eb1-4d26-bd20-4e95d36a0314"/>
    <xsd:import namespace="bb54bfc5-dfb6-4e4e-aadd-ea6a14ee8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f92c1-5eb1-4d26-bd20-4e95d36a0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54bfc5-dfb6-4e4e-aadd-ea6a14ee80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D613D-731C-4CA6-913C-26B42156F0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0F01B5-CEF3-4699-94DE-9274422237A7}"/>
</file>

<file path=customXml/itemProps3.xml><?xml version="1.0" encoding="utf-8"?>
<ds:datastoreItem xmlns:ds="http://schemas.openxmlformats.org/officeDocument/2006/customXml" ds:itemID="{8AEB95EF-242C-48FE-B384-D1D6FD331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Melville</dc:creator>
  <cp:keywords/>
  <dc:description/>
  <cp:lastModifiedBy>Elaine Gray</cp:lastModifiedBy>
  <cp:revision>2</cp:revision>
  <dcterms:created xsi:type="dcterms:W3CDTF">2021-07-15T11:38:00Z</dcterms:created>
  <dcterms:modified xsi:type="dcterms:W3CDTF">2021-07-15T11:38:00Z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0x01010054C4EC4335532E4AA38F99E44172C91C</vt:lpwstr>
  </property>
</Properties>
</file>