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DC1AF" w14:textId="69B4BA71" w:rsidR="005C5686" w:rsidRDefault="000E222F" w:rsidP="000E222F">
      <w:pPr>
        <w:jc w:val="center"/>
        <w:rPr>
          <w:b/>
          <w:sz w:val="30"/>
        </w:rPr>
      </w:pPr>
      <w:r>
        <w:rPr>
          <w:b/>
          <w:noProof/>
          <w:sz w:val="30"/>
          <w:lang w:eastAsia="en-GB"/>
        </w:rPr>
        <w:drawing>
          <wp:inline distT="0" distB="0" distL="0" distR="0" wp14:anchorId="55617B1C" wp14:editId="35FB81B2">
            <wp:extent cx="1546479" cy="1546479"/>
            <wp:effectExtent l="0" t="0" r="317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SDCS70.png"/>
                    <pic:cNvPicPr/>
                  </pic:nvPicPr>
                  <pic:blipFill>
                    <a:blip r:embed="rId8">
                      <a:extLst>
                        <a:ext uri="{28A0092B-C50C-407E-A947-70E740481C1C}">
                          <a14:useLocalDpi xmlns:a14="http://schemas.microsoft.com/office/drawing/2010/main" val="0"/>
                        </a:ext>
                      </a:extLst>
                    </a:blip>
                    <a:stretch>
                      <a:fillRect/>
                    </a:stretch>
                  </pic:blipFill>
                  <pic:spPr>
                    <a:xfrm>
                      <a:off x="0" y="0"/>
                      <a:ext cx="1558430" cy="1558430"/>
                    </a:xfrm>
                    <a:prstGeom prst="rect">
                      <a:avLst/>
                    </a:prstGeom>
                  </pic:spPr>
                </pic:pic>
              </a:graphicData>
            </a:graphic>
          </wp:inline>
        </w:drawing>
      </w:r>
    </w:p>
    <w:p w14:paraId="6675792A" w14:textId="77777777" w:rsidR="003B3A72" w:rsidRDefault="003B3A72" w:rsidP="000E222F">
      <w:pPr>
        <w:jc w:val="center"/>
        <w:rPr>
          <w:b/>
          <w:sz w:val="30"/>
        </w:rPr>
      </w:pPr>
    </w:p>
    <w:p w14:paraId="3EFC3CC7" w14:textId="77777777" w:rsidR="00F84D71" w:rsidRDefault="00E8245C" w:rsidP="00CC206B">
      <w:pPr>
        <w:rPr>
          <w:b/>
          <w:sz w:val="30"/>
        </w:rPr>
      </w:pPr>
      <w:r>
        <w:rPr>
          <w:b/>
          <w:sz w:val="30"/>
        </w:rPr>
        <w:t>West of Scotland</w:t>
      </w:r>
      <w:r w:rsidR="00CB5E0E">
        <w:rPr>
          <w:b/>
          <w:sz w:val="30"/>
        </w:rPr>
        <w:t xml:space="preserve"> Deaf Children’s Society</w:t>
      </w:r>
    </w:p>
    <w:p w14:paraId="6DB46ED7" w14:textId="77777777" w:rsidR="00F84D71" w:rsidRDefault="00F84D71" w:rsidP="00CC206B">
      <w:pPr>
        <w:rPr>
          <w:b/>
          <w:sz w:val="30"/>
        </w:rPr>
      </w:pPr>
    </w:p>
    <w:p w14:paraId="3E0D120F" w14:textId="77777777" w:rsidR="00F84D71" w:rsidRDefault="00CB5E0E" w:rsidP="00CC206B">
      <w:pPr>
        <w:rPr>
          <w:b/>
          <w:sz w:val="30"/>
        </w:rPr>
      </w:pPr>
      <w:r>
        <w:rPr>
          <w:b/>
          <w:sz w:val="30"/>
        </w:rPr>
        <w:t>Job description</w:t>
      </w:r>
    </w:p>
    <w:p w14:paraId="167AAF48" w14:textId="77777777" w:rsidR="00F84D71" w:rsidRDefault="00F84D71" w:rsidP="00CC206B">
      <w:pPr>
        <w:rPr>
          <w:b/>
          <w:sz w:val="30"/>
        </w:rPr>
      </w:pPr>
    </w:p>
    <w:p w14:paraId="7BA30ADC" w14:textId="5180C46A" w:rsidR="00980B5C" w:rsidRDefault="00BC32A8">
      <w:pPr>
        <w:rPr>
          <w:b/>
          <w:sz w:val="30"/>
        </w:rPr>
      </w:pPr>
      <w:r>
        <w:rPr>
          <w:b/>
          <w:sz w:val="30"/>
        </w:rPr>
        <w:t>Finance and Administration Officer</w:t>
      </w:r>
      <w:r w:rsidR="00E8245C">
        <w:rPr>
          <w:b/>
          <w:sz w:val="30"/>
        </w:rPr>
        <w:t>, based in Glasgow</w:t>
      </w:r>
    </w:p>
    <w:p w14:paraId="38E4927B" w14:textId="77777777" w:rsidR="009B6CEF" w:rsidRDefault="009B6CEF">
      <w:pPr>
        <w:rPr>
          <w:sz w:val="24"/>
        </w:rPr>
      </w:pPr>
    </w:p>
    <w:p w14:paraId="33D45C90" w14:textId="2FDA28AD" w:rsidR="00F84D71" w:rsidRDefault="00F84D71" w:rsidP="00E8245C">
      <w:pPr>
        <w:ind w:left="2160" w:hanging="2160"/>
        <w:rPr>
          <w:sz w:val="24"/>
        </w:rPr>
      </w:pPr>
      <w:r>
        <w:rPr>
          <w:b/>
          <w:sz w:val="24"/>
        </w:rPr>
        <w:t xml:space="preserve">Reports to: </w:t>
      </w:r>
      <w:r w:rsidR="00F6637E">
        <w:rPr>
          <w:sz w:val="24"/>
        </w:rPr>
        <w:t xml:space="preserve"> </w:t>
      </w:r>
      <w:r w:rsidR="00350732">
        <w:rPr>
          <w:sz w:val="24"/>
        </w:rPr>
        <w:t>The Chair of the WSDC</w:t>
      </w:r>
      <w:r w:rsidR="00247536">
        <w:rPr>
          <w:sz w:val="24"/>
        </w:rPr>
        <w:t>S</w:t>
      </w:r>
      <w:r w:rsidR="00350732">
        <w:rPr>
          <w:sz w:val="24"/>
        </w:rPr>
        <w:t xml:space="preserve"> Committee </w:t>
      </w:r>
      <w:r w:rsidR="00672BF1">
        <w:rPr>
          <w:sz w:val="24"/>
        </w:rPr>
        <w:tab/>
      </w:r>
    </w:p>
    <w:p w14:paraId="74EFDF05" w14:textId="77777777" w:rsidR="00F84D71" w:rsidRDefault="00F84D71">
      <w:pPr>
        <w:rPr>
          <w:sz w:val="24"/>
        </w:rPr>
      </w:pPr>
    </w:p>
    <w:p w14:paraId="314BB36F" w14:textId="3A7B1CC7" w:rsidR="00320510" w:rsidRPr="00067F4C" w:rsidRDefault="00F84D71" w:rsidP="001353A1">
      <w:pPr>
        <w:rPr>
          <w:sz w:val="24"/>
        </w:rPr>
      </w:pPr>
      <w:r>
        <w:rPr>
          <w:b/>
          <w:sz w:val="24"/>
        </w:rPr>
        <w:t>Salary</w:t>
      </w:r>
      <w:r w:rsidR="00F65ACB">
        <w:rPr>
          <w:b/>
          <w:sz w:val="24"/>
        </w:rPr>
        <w:t xml:space="preserve"> r</w:t>
      </w:r>
      <w:r>
        <w:rPr>
          <w:b/>
          <w:sz w:val="24"/>
        </w:rPr>
        <w:t>ange:</w:t>
      </w:r>
      <w:r w:rsidR="00350732">
        <w:rPr>
          <w:b/>
          <w:sz w:val="24"/>
        </w:rPr>
        <w:t xml:space="preserve"> £</w:t>
      </w:r>
      <w:r w:rsidR="005A0CF1">
        <w:rPr>
          <w:b/>
          <w:sz w:val="24"/>
        </w:rPr>
        <w:t>20</w:t>
      </w:r>
      <w:r w:rsidR="00350732">
        <w:rPr>
          <w:b/>
          <w:sz w:val="24"/>
        </w:rPr>
        <w:t>,</w:t>
      </w:r>
      <w:r w:rsidR="005A0CF1">
        <w:rPr>
          <w:b/>
          <w:sz w:val="24"/>
        </w:rPr>
        <w:t>5</w:t>
      </w:r>
      <w:r w:rsidR="00350732">
        <w:rPr>
          <w:b/>
          <w:sz w:val="24"/>
        </w:rPr>
        <w:t>40</w:t>
      </w:r>
      <w:r>
        <w:rPr>
          <w:sz w:val="24"/>
        </w:rPr>
        <w:tab/>
      </w:r>
    </w:p>
    <w:p w14:paraId="402F8377" w14:textId="77777777" w:rsidR="00F84D71" w:rsidRDefault="00F84D71">
      <w:pPr>
        <w:rPr>
          <w:sz w:val="24"/>
        </w:rPr>
      </w:pPr>
    </w:p>
    <w:p w14:paraId="79D33369" w14:textId="1A3F2C1A" w:rsidR="00F84D71" w:rsidRDefault="00F84D71" w:rsidP="00F44517">
      <w:pPr>
        <w:ind w:left="2160" w:hanging="2160"/>
        <w:rPr>
          <w:sz w:val="24"/>
        </w:rPr>
      </w:pPr>
      <w:r>
        <w:rPr>
          <w:b/>
          <w:sz w:val="24"/>
        </w:rPr>
        <w:t>Hours:</w:t>
      </w:r>
      <w:r w:rsidR="00350732">
        <w:rPr>
          <w:b/>
          <w:sz w:val="24"/>
        </w:rPr>
        <w:t xml:space="preserve"> </w:t>
      </w:r>
      <w:r w:rsidR="002826E3">
        <w:rPr>
          <w:b/>
          <w:sz w:val="24"/>
        </w:rPr>
        <w:t>25</w:t>
      </w:r>
      <w:r w:rsidR="00350732">
        <w:rPr>
          <w:b/>
          <w:sz w:val="24"/>
        </w:rPr>
        <w:t xml:space="preserve"> hours</w:t>
      </w:r>
      <w:r w:rsidR="00247536">
        <w:rPr>
          <w:b/>
          <w:sz w:val="24"/>
        </w:rPr>
        <w:t xml:space="preserve"> </w:t>
      </w:r>
      <w:r w:rsidR="00350732">
        <w:rPr>
          <w:b/>
          <w:sz w:val="24"/>
        </w:rPr>
        <w:t>- over three days to be negotiated</w:t>
      </w:r>
      <w:r w:rsidR="00F44517">
        <w:rPr>
          <w:sz w:val="24"/>
        </w:rPr>
        <w:tab/>
      </w:r>
    </w:p>
    <w:p w14:paraId="3668326A" w14:textId="77777777" w:rsidR="00F84D71" w:rsidRDefault="00F84D71">
      <w:pPr>
        <w:rPr>
          <w:sz w:val="24"/>
        </w:rPr>
      </w:pPr>
    </w:p>
    <w:p w14:paraId="5662DC4E" w14:textId="2EA7F3CC" w:rsidR="00F84D71" w:rsidRDefault="00F84D71" w:rsidP="006363FF">
      <w:pPr>
        <w:ind w:left="2160" w:hanging="2160"/>
        <w:rPr>
          <w:sz w:val="24"/>
        </w:rPr>
      </w:pPr>
      <w:r>
        <w:rPr>
          <w:b/>
          <w:sz w:val="24"/>
        </w:rPr>
        <w:t>Location:</w:t>
      </w:r>
      <w:r w:rsidR="00E8245C">
        <w:rPr>
          <w:b/>
          <w:sz w:val="24"/>
        </w:rPr>
        <w:t xml:space="preserve"> Glasgow and covering West Scotland</w:t>
      </w:r>
      <w:r w:rsidR="00BC32A8">
        <w:rPr>
          <w:b/>
          <w:sz w:val="24"/>
        </w:rPr>
        <w:t>. Home and Office based.</w:t>
      </w:r>
      <w:r w:rsidR="006363FF">
        <w:rPr>
          <w:sz w:val="24"/>
        </w:rPr>
        <w:tab/>
      </w:r>
    </w:p>
    <w:p w14:paraId="29AA8756" w14:textId="77777777" w:rsidR="00672BF1" w:rsidRDefault="00672BF1">
      <w:pPr>
        <w:rPr>
          <w:sz w:val="24"/>
        </w:rPr>
      </w:pPr>
    </w:p>
    <w:p w14:paraId="0E16B068" w14:textId="77777777" w:rsidR="00F84D71" w:rsidRDefault="00672BF1">
      <w:pPr>
        <w:rPr>
          <w:sz w:val="24"/>
        </w:rPr>
      </w:pPr>
      <w:r w:rsidRPr="00672BF1">
        <w:rPr>
          <w:b/>
          <w:sz w:val="24"/>
        </w:rPr>
        <w:t>Contract:</w:t>
      </w:r>
      <w:r w:rsidR="00F6637E">
        <w:rPr>
          <w:sz w:val="24"/>
        </w:rPr>
        <w:t xml:space="preserve"> </w:t>
      </w:r>
      <w:r w:rsidR="00E8245C">
        <w:rPr>
          <w:sz w:val="24"/>
        </w:rPr>
        <w:t>Permanent</w:t>
      </w:r>
      <w:r w:rsidR="00F6637E">
        <w:rPr>
          <w:sz w:val="24"/>
        </w:rPr>
        <w:tab/>
      </w:r>
    </w:p>
    <w:p w14:paraId="177A482C" w14:textId="77777777" w:rsidR="00F65ACB" w:rsidRDefault="00F65ACB">
      <w:pPr>
        <w:rPr>
          <w:b/>
          <w:sz w:val="28"/>
          <w:szCs w:val="28"/>
        </w:rPr>
      </w:pPr>
    </w:p>
    <w:p w14:paraId="492F70EA" w14:textId="77777777" w:rsidR="00596496" w:rsidRDefault="00596496">
      <w:pPr>
        <w:rPr>
          <w:b/>
          <w:sz w:val="28"/>
          <w:szCs w:val="28"/>
        </w:rPr>
      </w:pPr>
    </w:p>
    <w:p w14:paraId="3C0B8BF0" w14:textId="77777777" w:rsidR="00F84D71" w:rsidRPr="00F65ACB" w:rsidRDefault="00F65ACB">
      <w:pPr>
        <w:rPr>
          <w:b/>
          <w:sz w:val="28"/>
          <w:szCs w:val="28"/>
        </w:rPr>
      </w:pPr>
      <w:r>
        <w:rPr>
          <w:b/>
          <w:sz w:val="28"/>
          <w:szCs w:val="28"/>
        </w:rPr>
        <w:t>Principal c</w:t>
      </w:r>
      <w:r w:rsidR="00F84D71" w:rsidRPr="00F65ACB">
        <w:rPr>
          <w:b/>
          <w:sz w:val="28"/>
          <w:szCs w:val="28"/>
        </w:rPr>
        <w:t>ontacts</w:t>
      </w:r>
    </w:p>
    <w:p w14:paraId="2204423E" w14:textId="77777777" w:rsidR="00F84D71" w:rsidRDefault="00F84D71">
      <w:pPr>
        <w:rPr>
          <w:sz w:val="24"/>
        </w:rPr>
      </w:pPr>
    </w:p>
    <w:p w14:paraId="186E0603" w14:textId="77777777" w:rsidR="00F84D71" w:rsidRDefault="00F84D71">
      <w:pPr>
        <w:ind w:left="720" w:hanging="720"/>
        <w:rPr>
          <w:sz w:val="24"/>
        </w:rPr>
      </w:pPr>
      <w:r>
        <w:rPr>
          <w:b/>
          <w:sz w:val="24"/>
        </w:rPr>
        <w:t>a)</w:t>
      </w:r>
      <w:r>
        <w:rPr>
          <w:sz w:val="24"/>
        </w:rPr>
        <w:tab/>
      </w:r>
      <w:r>
        <w:rPr>
          <w:b/>
          <w:sz w:val="24"/>
        </w:rPr>
        <w:t>Internal</w:t>
      </w:r>
    </w:p>
    <w:p w14:paraId="4FE9717D" w14:textId="77777777" w:rsidR="00F84D71" w:rsidRDefault="00F84D71">
      <w:pPr>
        <w:rPr>
          <w:sz w:val="24"/>
        </w:rPr>
      </w:pPr>
    </w:p>
    <w:p w14:paraId="49B39E6D" w14:textId="1DEC2E66" w:rsidR="001E7655" w:rsidRPr="00BC32A8" w:rsidRDefault="00963EBD" w:rsidP="00963EBD">
      <w:pPr>
        <w:rPr>
          <w:rFonts w:cs="Arial"/>
          <w:sz w:val="24"/>
          <w:szCs w:val="24"/>
        </w:rPr>
      </w:pPr>
      <w:r>
        <w:rPr>
          <w:rFonts w:cs="Arial"/>
          <w:sz w:val="24"/>
          <w:szCs w:val="24"/>
        </w:rPr>
        <w:t xml:space="preserve">      </w:t>
      </w:r>
      <w:r w:rsidR="005A0CF1" w:rsidRPr="00BC32A8">
        <w:rPr>
          <w:rFonts w:cs="Arial"/>
          <w:sz w:val="24"/>
          <w:szCs w:val="24"/>
        </w:rPr>
        <w:t>Family Support</w:t>
      </w:r>
      <w:r w:rsidR="00350732" w:rsidRPr="00BC32A8">
        <w:rPr>
          <w:rFonts w:cs="Arial"/>
          <w:sz w:val="24"/>
          <w:szCs w:val="24"/>
        </w:rPr>
        <w:t xml:space="preserve"> Officer</w:t>
      </w:r>
    </w:p>
    <w:p w14:paraId="0AD1A985" w14:textId="362AAAEE" w:rsidR="00E8245C" w:rsidRDefault="00E8245C" w:rsidP="00963EBD">
      <w:pPr>
        <w:rPr>
          <w:rFonts w:cs="Arial"/>
          <w:sz w:val="24"/>
          <w:szCs w:val="24"/>
        </w:rPr>
      </w:pPr>
      <w:r w:rsidRPr="00BC32A8">
        <w:rPr>
          <w:rFonts w:cs="Arial"/>
          <w:sz w:val="24"/>
          <w:szCs w:val="24"/>
        </w:rPr>
        <w:t xml:space="preserve">      Resource</w:t>
      </w:r>
      <w:r w:rsidR="005A0CF1" w:rsidRPr="00BC32A8">
        <w:rPr>
          <w:rFonts w:cs="Arial"/>
          <w:sz w:val="24"/>
          <w:szCs w:val="24"/>
        </w:rPr>
        <w:t xml:space="preserve"> &amp; Family Support Officer</w:t>
      </w:r>
    </w:p>
    <w:p w14:paraId="286118B4" w14:textId="0C70F4B1" w:rsidR="00E8245C" w:rsidRDefault="00E8245C" w:rsidP="00963EBD">
      <w:pPr>
        <w:rPr>
          <w:rFonts w:cs="Arial"/>
          <w:sz w:val="24"/>
          <w:szCs w:val="24"/>
        </w:rPr>
      </w:pPr>
      <w:r>
        <w:rPr>
          <w:rFonts w:cs="Arial"/>
          <w:sz w:val="24"/>
          <w:szCs w:val="24"/>
        </w:rPr>
        <w:t xml:space="preserve">      Committee Members</w:t>
      </w:r>
    </w:p>
    <w:p w14:paraId="6467DDA0" w14:textId="7D68D572" w:rsidR="00BC32A8" w:rsidRDefault="00BC32A8" w:rsidP="00963EBD">
      <w:pPr>
        <w:rPr>
          <w:rFonts w:cs="Arial"/>
          <w:sz w:val="24"/>
          <w:szCs w:val="24"/>
        </w:rPr>
      </w:pPr>
      <w:r>
        <w:rPr>
          <w:rFonts w:cs="Arial"/>
          <w:sz w:val="24"/>
          <w:szCs w:val="24"/>
        </w:rPr>
        <w:t xml:space="preserve">      Volunteers</w:t>
      </w:r>
    </w:p>
    <w:p w14:paraId="39D176EB" w14:textId="573BBAFD" w:rsidR="00BC32A8" w:rsidRDefault="00BC32A8" w:rsidP="00963EBD">
      <w:pPr>
        <w:rPr>
          <w:rFonts w:cs="Arial"/>
          <w:sz w:val="24"/>
          <w:szCs w:val="24"/>
        </w:rPr>
      </w:pPr>
      <w:r>
        <w:rPr>
          <w:rFonts w:cs="Arial"/>
          <w:sz w:val="24"/>
          <w:szCs w:val="24"/>
        </w:rPr>
        <w:t xml:space="preserve">      Sessional Staff</w:t>
      </w:r>
    </w:p>
    <w:p w14:paraId="29816F3A" w14:textId="5162FB90" w:rsidR="00BC32A8" w:rsidRDefault="00BC32A8" w:rsidP="00963EBD">
      <w:pPr>
        <w:rPr>
          <w:rFonts w:cs="Arial"/>
          <w:sz w:val="24"/>
          <w:szCs w:val="24"/>
        </w:rPr>
      </w:pPr>
      <w:r>
        <w:rPr>
          <w:rFonts w:cs="Arial"/>
          <w:sz w:val="24"/>
          <w:szCs w:val="24"/>
        </w:rPr>
        <w:t xml:space="preserve">      Interpreters</w:t>
      </w:r>
    </w:p>
    <w:p w14:paraId="2FFD6C83" w14:textId="77777777" w:rsidR="00E8245C" w:rsidRDefault="00E8245C" w:rsidP="00963EBD">
      <w:pPr>
        <w:rPr>
          <w:rFonts w:cs="Arial"/>
          <w:sz w:val="24"/>
          <w:szCs w:val="24"/>
        </w:rPr>
      </w:pPr>
    </w:p>
    <w:p w14:paraId="28389D21" w14:textId="77777777" w:rsidR="00F84D71" w:rsidRDefault="00F84D71" w:rsidP="00E8245C">
      <w:pPr>
        <w:rPr>
          <w:sz w:val="24"/>
        </w:rPr>
      </w:pPr>
      <w:r>
        <w:rPr>
          <w:b/>
          <w:sz w:val="24"/>
        </w:rPr>
        <w:t>b)</w:t>
      </w:r>
      <w:r>
        <w:rPr>
          <w:sz w:val="24"/>
        </w:rPr>
        <w:tab/>
      </w:r>
      <w:r>
        <w:rPr>
          <w:b/>
          <w:sz w:val="24"/>
        </w:rPr>
        <w:t>External</w:t>
      </w:r>
    </w:p>
    <w:p w14:paraId="1EF0D607" w14:textId="77777777" w:rsidR="00F84D71" w:rsidRDefault="00F84D71">
      <w:pPr>
        <w:ind w:left="720" w:hanging="720"/>
        <w:rPr>
          <w:sz w:val="24"/>
        </w:rPr>
      </w:pPr>
    </w:p>
    <w:p w14:paraId="184F989F" w14:textId="77777777" w:rsidR="001E7655" w:rsidRPr="00993024" w:rsidRDefault="001E7655" w:rsidP="001E7655">
      <w:pPr>
        <w:ind w:left="357"/>
        <w:rPr>
          <w:rFonts w:cs="Arial"/>
          <w:sz w:val="24"/>
          <w:szCs w:val="24"/>
        </w:rPr>
      </w:pPr>
      <w:r w:rsidRPr="00993024">
        <w:rPr>
          <w:rFonts w:cs="Arial"/>
          <w:sz w:val="24"/>
          <w:szCs w:val="24"/>
        </w:rPr>
        <w:t xml:space="preserve">Deaf children </w:t>
      </w:r>
      <w:r>
        <w:rPr>
          <w:rFonts w:cs="Arial"/>
          <w:sz w:val="24"/>
          <w:szCs w:val="24"/>
        </w:rPr>
        <w:t xml:space="preserve">and </w:t>
      </w:r>
      <w:r w:rsidRPr="00993024">
        <w:rPr>
          <w:rFonts w:cs="Arial"/>
          <w:sz w:val="24"/>
          <w:szCs w:val="24"/>
        </w:rPr>
        <w:t>young people</w:t>
      </w:r>
      <w:r w:rsidR="00F44517">
        <w:rPr>
          <w:rFonts w:cs="Arial"/>
          <w:sz w:val="24"/>
          <w:szCs w:val="24"/>
        </w:rPr>
        <w:t xml:space="preserve"> and their families</w:t>
      </w:r>
      <w:r w:rsidR="00E8245C">
        <w:rPr>
          <w:rFonts w:cs="Arial"/>
          <w:sz w:val="24"/>
          <w:szCs w:val="24"/>
        </w:rPr>
        <w:t xml:space="preserve"> in West Scotland</w:t>
      </w:r>
    </w:p>
    <w:p w14:paraId="409EC994" w14:textId="77777777" w:rsidR="00963EBD" w:rsidRDefault="001E7655" w:rsidP="001E7655">
      <w:pPr>
        <w:ind w:left="357"/>
        <w:rPr>
          <w:rFonts w:cs="Arial"/>
          <w:sz w:val="24"/>
          <w:szCs w:val="24"/>
        </w:rPr>
      </w:pPr>
      <w:r w:rsidRPr="00993024">
        <w:rPr>
          <w:rFonts w:cs="Arial"/>
          <w:sz w:val="24"/>
          <w:szCs w:val="24"/>
        </w:rPr>
        <w:t>Key professionals working with deaf children</w:t>
      </w:r>
      <w:r w:rsidR="00963EBD">
        <w:rPr>
          <w:rFonts w:cs="Arial"/>
          <w:sz w:val="24"/>
          <w:szCs w:val="24"/>
        </w:rPr>
        <w:t xml:space="preserve"> in third and public sector</w:t>
      </w:r>
    </w:p>
    <w:p w14:paraId="26A806FD" w14:textId="543BD76D" w:rsidR="001E7655" w:rsidRDefault="00D14F34" w:rsidP="001E7655">
      <w:pPr>
        <w:ind w:left="357"/>
        <w:rPr>
          <w:rFonts w:cs="Arial"/>
          <w:sz w:val="24"/>
          <w:szCs w:val="24"/>
        </w:rPr>
      </w:pPr>
      <w:r w:rsidRPr="00D14F34">
        <w:rPr>
          <w:rFonts w:cs="Arial"/>
          <w:sz w:val="24"/>
          <w:szCs w:val="24"/>
        </w:rPr>
        <w:t>Communities and community gr</w:t>
      </w:r>
      <w:r w:rsidR="00BB1485">
        <w:rPr>
          <w:rFonts w:cs="Arial"/>
          <w:sz w:val="24"/>
          <w:szCs w:val="24"/>
        </w:rPr>
        <w:t>oups including</w:t>
      </w:r>
      <w:r w:rsidR="002826E3">
        <w:rPr>
          <w:rFonts w:cs="Arial"/>
          <w:sz w:val="24"/>
          <w:szCs w:val="24"/>
        </w:rPr>
        <w:t xml:space="preserve"> the National Deaf Children’s Society (</w:t>
      </w:r>
      <w:r w:rsidR="00BB1485">
        <w:rPr>
          <w:rFonts w:cs="Arial"/>
          <w:sz w:val="24"/>
          <w:szCs w:val="24"/>
        </w:rPr>
        <w:t>NDCS</w:t>
      </w:r>
      <w:r w:rsidR="002826E3">
        <w:rPr>
          <w:rFonts w:cs="Arial"/>
          <w:sz w:val="24"/>
          <w:szCs w:val="24"/>
        </w:rPr>
        <w:t>).</w:t>
      </w:r>
    </w:p>
    <w:p w14:paraId="0091DF82" w14:textId="5D59A2C5" w:rsidR="00BC32A8" w:rsidRDefault="00BC32A8" w:rsidP="001E7655">
      <w:pPr>
        <w:ind w:left="357"/>
        <w:rPr>
          <w:rFonts w:cs="Arial"/>
          <w:sz w:val="24"/>
          <w:szCs w:val="24"/>
        </w:rPr>
      </w:pPr>
      <w:r>
        <w:rPr>
          <w:rFonts w:cs="Arial"/>
          <w:sz w:val="24"/>
          <w:szCs w:val="24"/>
        </w:rPr>
        <w:t>Local Groups Coordinators, NDCS.</w:t>
      </w:r>
    </w:p>
    <w:p w14:paraId="52C64924" w14:textId="1BF0C14C" w:rsidR="00BC32A8" w:rsidRDefault="00BC32A8" w:rsidP="001E7655">
      <w:pPr>
        <w:ind w:left="357"/>
        <w:rPr>
          <w:rFonts w:cs="Arial"/>
          <w:sz w:val="24"/>
          <w:szCs w:val="24"/>
        </w:rPr>
      </w:pPr>
    </w:p>
    <w:p w14:paraId="7E344491" w14:textId="77777777" w:rsidR="00BC32A8" w:rsidRPr="00993024" w:rsidRDefault="00BC32A8" w:rsidP="001E7655">
      <w:pPr>
        <w:ind w:left="357"/>
        <w:rPr>
          <w:rFonts w:cs="Arial"/>
          <w:sz w:val="24"/>
          <w:szCs w:val="24"/>
        </w:rPr>
      </w:pPr>
    </w:p>
    <w:p w14:paraId="1720D1AF" w14:textId="77777777" w:rsidR="00F84D71" w:rsidRDefault="00F84D71">
      <w:pPr>
        <w:ind w:left="720" w:hanging="720"/>
        <w:rPr>
          <w:sz w:val="24"/>
        </w:rPr>
      </w:pPr>
    </w:p>
    <w:p w14:paraId="6118DBC6" w14:textId="77777777" w:rsidR="005354F3" w:rsidRDefault="005354F3">
      <w:pPr>
        <w:ind w:left="720" w:hanging="720"/>
        <w:rPr>
          <w:sz w:val="24"/>
        </w:rPr>
      </w:pPr>
    </w:p>
    <w:p w14:paraId="11B4136C" w14:textId="348137CA" w:rsidR="00F84D71" w:rsidRDefault="00F65ACB">
      <w:pPr>
        <w:rPr>
          <w:b/>
          <w:sz w:val="28"/>
          <w:szCs w:val="28"/>
        </w:rPr>
      </w:pPr>
      <w:r>
        <w:rPr>
          <w:b/>
          <w:sz w:val="28"/>
          <w:szCs w:val="28"/>
        </w:rPr>
        <w:t>Main purpose of p</w:t>
      </w:r>
      <w:r w:rsidR="00F84D71" w:rsidRPr="00F65ACB">
        <w:rPr>
          <w:b/>
          <w:sz w:val="28"/>
          <w:szCs w:val="28"/>
        </w:rPr>
        <w:t>ost</w:t>
      </w:r>
    </w:p>
    <w:p w14:paraId="5C461CEB" w14:textId="08D049BA" w:rsidR="00F45B74" w:rsidRDefault="00F45B74">
      <w:pPr>
        <w:rPr>
          <w:b/>
          <w:sz w:val="28"/>
          <w:szCs w:val="28"/>
        </w:rPr>
      </w:pPr>
    </w:p>
    <w:p w14:paraId="545AEF84" w14:textId="0C485A93" w:rsidR="00F45B74" w:rsidRDefault="00BC32A8" w:rsidP="00F45B74">
      <w:pPr>
        <w:rPr>
          <w:rFonts w:cs="Arial"/>
          <w:sz w:val="24"/>
          <w:szCs w:val="24"/>
        </w:rPr>
      </w:pPr>
      <w:bookmarkStart w:id="0" w:name="_Hlk79400820"/>
      <w:r>
        <w:rPr>
          <w:rFonts w:cs="Arial"/>
          <w:sz w:val="24"/>
          <w:szCs w:val="24"/>
        </w:rPr>
        <w:t>The Finance and Administration Officer will play a key role in coordinating the activities of WSDCS</w:t>
      </w:r>
      <w:r w:rsidR="00F45B74" w:rsidRPr="00BC32A8">
        <w:rPr>
          <w:rFonts w:cs="Arial"/>
          <w:sz w:val="24"/>
          <w:szCs w:val="24"/>
        </w:rPr>
        <w:t xml:space="preserve">. You will collaborate with employees, oversee the operations within the </w:t>
      </w:r>
      <w:r w:rsidRPr="00BC32A8">
        <w:rPr>
          <w:rFonts w:cs="Arial"/>
          <w:sz w:val="24"/>
          <w:szCs w:val="24"/>
        </w:rPr>
        <w:t>charity</w:t>
      </w:r>
      <w:r w:rsidR="00F45B74" w:rsidRPr="00BC32A8">
        <w:rPr>
          <w:rFonts w:cs="Arial"/>
          <w:sz w:val="24"/>
          <w:szCs w:val="24"/>
        </w:rPr>
        <w:t xml:space="preserve">, communicate with </w:t>
      </w:r>
      <w:r w:rsidR="004F4718" w:rsidRPr="00BC32A8">
        <w:rPr>
          <w:rFonts w:cs="Arial"/>
          <w:sz w:val="24"/>
          <w:szCs w:val="24"/>
        </w:rPr>
        <w:t xml:space="preserve">committee members </w:t>
      </w:r>
      <w:r w:rsidR="00F45B74" w:rsidRPr="00BC32A8">
        <w:rPr>
          <w:rFonts w:cs="Arial"/>
          <w:sz w:val="24"/>
          <w:szCs w:val="24"/>
        </w:rPr>
        <w:t>and take part in planning the needs</w:t>
      </w:r>
      <w:r>
        <w:rPr>
          <w:rFonts w:cs="Arial"/>
          <w:sz w:val="24"/>
          <w:szCs w:val="24"/>
        </w:rPr>
        <w:t xml:space="preserve"> and resources</w:t>
      </w:r>
      <w:r w:rsidR="00F45B74" w:rsidRPr="00BC32A8">
        <w:rPr>
          <w:rFonts w:cs="Arial"/>
          <w:sz w:val="24"/>
          <w:szCs w:val="24"/>
        </w:rPr>
        <w:t xml:space="preserve"> of the c</w:t>
      </w:r>
      <w:r w:rsidR="004F4718" w:rsidRPr="00BC32A8">
        <w:rPr>
          <w:rFonts w:cs="Arial"/>
          <w:sz w:val="24"/>
          <w:szCs w:val="24"/>
        </w:rPr>
        <w:t>harity</w:t>
      </w:r>
      <w:r w:rsidR="00F45B74" w:rsidRPr="00BC32A8">
        <w:rPr>
          <w:rFonts w:cs="Arial"/>
          <w:sz w:val="24"/>
          <w:szCs w:val="24"/>
        </w:rPr>
        <w:t>.</w:t>
      </w:r>
      <w:r w:rsidR="003332DE" w:rsidRPr="003332DE">
        <w:t xml:space="preserve"> </w:t>
      </w:r>
      <w:r w:rsidR="003332DE" w:rsidRPr="003332DE">
        <w:rPr>
          <w:rFonts w:cs="Arial"/>
          <w:sz w:val="24"/>
          <w:szCs w:val="24"/>
        </w:rPr>
        <w:t xml:space="preserve">The </w:t>
      </w:r>
      <w:r w:rsidR="003332DE">
        <w:rPr>
          <w:rFonts w:cs="Arial"/>
          <w:sz w:val="24"/>
          <w:szCs w:val="24"/>
        </w:rPr>
        <w:t>Finance and Administration Officer</w:t>
      </w:r>
      <w:r w:rsidR="003332DE" w:rsidRPr="003332DE">
        <w:rPr>
          <w:rFonts w:cs="Arial"/>
          <w:sz w:val="24"/>
          <w:szCs w:val="24"/>
        </w:rPr>
        <w:t xml:space="preserve"> will be responsible for the delivery of an innovative, professional, high quality and efficient </w:t>
      </w:r>
      <w:r w:rsidR="003332DE" w:rsidRPr="00FD7440">
        <w:rPr>
          <w:rFonts w:cs="Arial"/>
          <w:sz w:val="24"/>
          <w:szCs w:val="24"/>
        </w:rPr>
        <w:t xml:space="preserve">operational </w:t>
      </w:r>
      <w:r w:rsidR="00295A7E" w:rsidRPr="00FD7440">
        <w:rPr>
          <w:rFonts w:cs="Arial"/>
          <w:sz w:val="24"/>
          <w:szCs w:val="24"/>
        </w:rPr>
        <w:t>finance</w:t>
      </w:r>
      <w:r w:rsidR="00295A7E">
        <w:rPr>
          <w:rFonts w:cs="Arial"/>
          <w:sz w:val="24"/>
          <w:szCs w:val="24"/>
        </w:rPr>
        <w:t xml:space="preserve"> </w:t>
      </w:r>
      <w:r w:rsidR="003332DE" w:rsidRPr="003332DE">
        <w:rPr>
          <w:rFonts w:cs="Arial"/>
          <w:sz w:val="24"/>
          <w:szCs w:val="24"/>
        </w:rPr>
        <w:t xml:space="preserve">and administration service to the </w:t>
      </w:r>
      <w:r w:rsidR="003332DE">
        <w:rPr>
          <w:rFonts w:cs="Arial"/>
          <w:sz w:val="24"/>
          <w:szCs w:val="24"/>
        </w:rPr>
        <w:t>core team.</w:t>
      </w:r>
      <w:r w:rsidR="003332DE" w:rsidRPr="003332DE">
        <w:rPr>
          <w:rFonts w:cs="Arial"/>
          <w:sz w:val="24"/>
          <w:szCs w:val="24"/>
        </w:rPr>
        <w:t xml:space="preserve"> The role will involve all areas of operations support and administration from facilities, IT, health and safety, </w:t>
      </w:r>
      <w:r w:rsidR="002F71A1" w:rsidRPr="003332DE">
        <w:rPr>
          <w:rFonts w:cs="Arial"/>
          <w:sz w:val="24"/>
          <w:szCs w:val="24"/>
        </w:rPr>
        <w:t>training,</w:t>
      </w:r>
      <w:r w:rsidR="003332DE">
        <w:rPr>
          <w:rFonts w:cs="Arial"/>
          <w:sz w:val="24"/>
          <w:szCs w:val="24"/>
        </w:rPr>
        <w:t xml:space="preserve"> and fundraising.</w:t>
      </w:r>
    </w:p>
    <w:p w14:paraId="52CA5C5A" w14:textId="77777777" w:rsidR="003332DE" w:rsidRPr="00F45B74" w:rsidRDefault="003332DE" w:rsidP="00F45B74">
      <w:pPr>
        <w:rPr>
          <w:rFonts w:cs="Arial"/>
          <w:sz w:val="24"/>
          <w:szCs w:val="24"/>
        </w:rPr>
      </w:pPr>
    </w:p>
    <w:bookmarkEnd w:id="0"/>
    <w:p w14:paraId="39A91CB1" w14:textId="77777777" w:rsidR="00F45B74" w:rsidRPr="00F65ACB" w:rsidRDefault="00F45B74">
      <w:pPr>
        <w:rPr>
          <w:b/>
          <w:sz w:val="28"/>
          <w:szCs w:val="28"/>
        </w:rPr>
      </w:pPr>
    </w:p>
    <w:p w14:paraId="4E3506E9" w14:textId="3845E673" w:rsidR="00F84D71" w:rsidRDefault="00F84D71">
      <w:pPr>
        <w:rPr>
          <w:b/>
          <w:sz w:val="28"/>
          <w:szCs w:val="28"/>
        </w:rPr>
      </w:pPr>
      <w:r w:rsidRPr="00F65ACB">
        <w:rPr>
          <w:b/>
          <w:sz w:val="28"/>
          <w:szCs w:val="28"/>
        </w:rPr>
        <w:t>K</w:t>
      </w:r>
      <w:r w:rsidR="00F65ACB">
        <w:rPr>
          <w:b/>
          <w:sz w:val="28"/>
          <w:szCs w:val="28"/>
        </w:rPr>
        <w:t>ey t</w:t>
      </w:r>
      <w:r w:rsidRPr="00F65ACB">
        <w:rPr>
          <w:b/>
          <w:sz w:val="28"/>
          <w:szCs w:val="28"/>
        </w:rPr>
        <w:t>asks</w:t>
      </w:r>
      <w:r w:rsidR="00D65D42">
        <w:rPr>
          <w:b/>
          <w:sz w:val="28"/>
          <w:szCs w:val="28"/>
        </w:rPr>
        <w:t xml:space="preserve"> </w:t>
      </w:r>
      <w:r w:rsidR="002F71A1">
        <w:rPr>
          <w:b/>
          <w:sz w:val="28"/>
          <w:szCs w:val="28"/>
        </w:rPr>
        <w:t>for Finance and Administration Officer</w:t>
      </w:r>
    </w:p>
    <w:p w14:paraId="5EF9B630" w14:textId="2CCF3DA9" w:rsidR="003332DE" w:rsidRDefault="003332DE">
      <w:pPr>
        <w:rPr>
          <w:b/>
          <w:sz w:val="28"/>
          <w:szCs w:val="28"/>
        </w:rPr>
      </w:pPr>
    </w:p>
    <w:p w14:paraId="7EFA2165" w14:textId="140BB53B" w:rsidR="003332DE" w:rsidRPr="003332DE" w:rsidRDefault="002F71A1" w:rsidP="002F71A1">
      <w:pPr>
        <w:numPr>
          <w:ilvl w:val="0"/>
          <w:numId w:val="45"/>
        </w:numPr>
        <w:shd w:val="clear" w:color="auto" w:fill="FFFFFF"/>
        <w:spacing w:before="100" w:beforeAutospacing="1" w:after="100" w:afterAutospacing="1" w:line="360" w:lineRule="atLeast"/>
        <w:ind w:left="495"/>
        <w:rPr>
          <w:rFonts w:cs="Arial"/>
          <w:sz w:val="24"/>
          <w:szCs w:val="24"/>
          <w:lang w:eastAsia="en-GB"/>
        </w:rPr>
      </w:pPr>
      <w:r>
        <w:rPr>
          <w:rFonts w:cs="Arial"/>
          <w:sz w:val="24"/>
          <w:szCs w:val="24"/>
          <w:lang w:eastAsia="en-GB"/>
        </w:rPr>
        <w:t>To a</w:t>
      </w:r>
      <w:r w:rsidR="003332DE" w:rsidRPr="003332DE">
        <w:rPr>
          <w:rFonts w:cs="Arial"/>
          <w:sz w:val="24"/>
          <w:szCs w:val="24"/>
          <w:lang w:eastAsia="en-GB"/>
        </w:rPr>
        <w:t>nswer</w:t>
      </w:r>
      <w:r w:rsidR="003332DE">
        <w:rPr>
          <w:rFonts w:cs="Arial"/>
          <w:sz w:val="24"/>
          <w:szCs w:val="24"/>
          <w:lang w:eastAsia="en-GB"/>
        </w:rPr>
        <w:t xml:space="preserve"> and</w:t>
      </w:r>
      <w:r w:rsidR="003332DE" w:rsidRPr="003332DE">
        <w:rPr>
          <w:rFonts w:cs="Arial"/>
          <w:sz w:val="24"/>
          <w:szCs w:val="24"/>
          <w:lang w:eastAsia="en-GB"/>
        </w:rPr>
        <w:t xml:space="preserve"> respond to incoming calls</w:t>
      </w:r>
      <w:r>
        <w:rPr>
          <w:rFonts w:cs="Arial"/>
          <w:sz w:val="24"/>
          <w:szCs w:val="24"/>
          <w:lang w:eastAsia="en-GB"/>
        </w:rPr>
        <w:t xml:space="preserve"> from families as a first point of contact</w:t>
      </w:r>
      <w:r w:rsidR="003332DE" w:rsidRPr="003332DE">
        <w:rPr>
          <w:rFonts w:cs="Arial"/>
          <w:sz w:val="24"/>
          <w:szCs w:val="24"/>
          <w:lang w:eastAsia="en-GB"/>
        </w:rPr>
        <w:t xml:space="preserve"> and where appropriate </w:t>
      </w:r>
      <w:r w:rsidRPr="003332DE">
        <w:rPr>
          <w:rFonts w:cs="Arial"/>
          <w:sz w:val="24"/>
          <w:szCs w:val="24"/>
          <w:lang w:eastAsia="en-GB"/>
        </w:rPr>
        <w:t>refer</w:t>
      </w:r>
      <w:r w:rsidR="003332DE" w:rsidRPr="003332DE">
        <w:rPr>
          <w:rFonts w:cs="Arial"/>
          <w:sz w:val="24"/>
          <w:szCs w:val="24"/>
          <w:lang w:eastAsia="en-GB"/>
        </w:rPr>
        <w:t xml:space="preserve"> to appropriate colleague</w:t>
      </w:r>
      <w:r>
        <w:rPr>
          <w:rFonts w:cs="Arial"/>
          <w:sz w:val="24"/>
          <w:szCs w:val="24"/>
          <w:lang w:eastAsia="en-GB"/>
        </w:rPr>
        <w:t>/provide information and advice.</w:t>
      </w:r>
    </w:p>
    <w:p w14:paraId="5CE0175A" w14:textId="2F1CA05D" w:rsidR="003332DE" w:rsidRPr="003332DE" w:rsidRDefault="002F71A1" w:rsidP="003332DE">
      <w:pPr>
        <w:numPr>
          <w:ilvl w:val="0"/>
          <w:numId w:val="45"/>
        </w:numPr>
        <w:shd w:val="clear" w:color="auto" w:fill="FFFFFF"/>
        <w:spacing w:before="100" w:beforeAutospacing="1" w:after="100" w:afterAutospacing="1" w:line="360" w:lineRule="atLeast"/>
        <w:ind w:left="495"/>
        <w:rPr>
          <w:rFonts w:cs="Arial"/>
          <w:sz w:val="24"/>
          <w:szCs w:val="24"/>
          <w:lang w:eastAsia="en-GB"/>
        </w:rPr>
      </w:pPr>
      <w:r>
        <w:rPr>
          <w:rFonts w:cs="Arial"/>
          <w:sz w:val="24"/>
          <w:szCs w:val="24"/>
          <w:lang w:eastAsia="en-GB"/>
        </w:rPr>
        <w:t>To a</w:t>
      </w:r>
      <w:r w:rsidR="003332DE" w:rsidRPr="003332DE">
        <w:rPr>
          <w:rFonts w:cs="Arial"/>
          <w:sz w:val="24"/>
          <w:szCs w:val="24"/>
          <w:lang w:eastAsia="en-GB"/>
        </w:rPr>
        <w:t>nswer general &amp; specific emails and postal correspondence with families, trustees, staff, volunteers, other organisations, accountants, payroll provider and suppliers.</w:t>
      </w:r>
    </w:p>
    <w:p w14:paraId="1BECB4AF" w14:textId="06A53447" w:rsidR="003332DE" w:rsidRDefault="003332DE" w:rsidP="003332DE">
      <w:pPr>
        <w:numPr>
          <w:ilvl w:val="0"/>
          <w:numId w:val="45"/>
        </w:numPr>
        <w:shd w:val="clear" w:color="auto" w:fill="FFFFFF"/>
        <w:spacing w:before="100" w:beforeAutospacing="1" w:after="100" w:afterAutospacing="1" w:line="360" w:lineRule="atLeast"/>
        <w:ind w:left="495"/>
        <w:rPr>
          <w:rFonts w:cs="Arial"/>
          <w:sz w:val="24"/>
          <w:szCs w:val="24"/>
          <w:lang w:eastAsia="en-GB"/>
        </w:rPr>
      </w:pPr>
      <w:r>
        <w:rPr>
          <w:rFonts w:cs="Arial"/>
          <w:sz w:val="24"/>
          <w:szCs w:val="24"/>
          <w:lang w:eastAsia="en-GB"/>
        </w:rPr>
        <w:t>Deal with all aspects of petty cash and banking arrangements in line with WSDCS policies and procedures.</w:t>
      </w:r>
    </w:p>
    <w:p w14:paraId="16EFE3CC" w14:textId="3CDFED7F" w:rsidR="003332DE" w:rsidRPr="003332DE" w:rsidRDefault="002F71A1" w:rsidP="003332DE">
      <w:pPr>
        <w:numPr>
          <w:ilvl w:val="0"/>
          <w:numId w:val="45"/>
        </w:numPr>
        <w:shd w:val="clear" w:color="auto" w:fill="FFFFFF"/>
        <w:spacing w:before="100" w:beforeAutospacing="1" w:after="100" w:afterAutospacing="1" w:line="360" w:lineRule="atLeast"/>
        <w:ind w:left="495"/>
        <w:rPr>
          <w:rFonts w:cs="Arial"/>
          <w:sz w:val="24"/>
          <w:szCs w:val="24"/>
          <w:lang w:eastAsia="en-GB"/>
        </w:rPr>
      </w:pPr>
      <w:r>
        <w:rPr>
          <w:rFonts w:cs="Arial"/>
          <w:sz w:val="24"/>
          <w:szCs w:val="24"/>
          <w:lang w:eastAsia="en-GB"/>
        </w:rPr>
        <w:t>To p</w:t>
      </w:r>
      <w:r w:rsidR="003332DE">
        <w:rPr>
          <w:rFonts w:cs="Arial"/>
          <w:sz w:val="24"/>
          <w:szCs w:val="24"/>
          <w:lang w:eastAsia="en-GB"/>
        </w:rPr>
        <w:t>rocess all invoices for payment and ensure all financial records are up to date and records are fully maintained in line with WSDCS procedures.</w:t>
      </w:r>
    </w:p>
    <w:p w14:paraId="5EC1E6E8" w14:textId="56DE1CAF" w:rsidR="003332DE" w:rsidRPr="003332DE" w:rsidRDefault="003332DE" w:rsidP="003332DE">
      <w:pPr>
        <w:numPr>
          <w:ilvl w:val="0"/>
          <w:numId w:val="45"/>
        </w:numPr>
        <w:shd w:val="clear" w:color="auto" w:fill="FFFFFF"/>
        <w:spacing w:before="100" w:beforeAutospacing="1" w:after="100" w:afterAutospacing="1" w:line="360" w:lineRule="atLeast"/>
        <w:ind w:left="495"/>
        <w:rPr>
          <w:rFonts w:cs="Arial"/>
          <w:sz w:val="24"/>
          <w:szCs w:val="24"/>
          <w:lang w:eastAsia="en-GB"/>
        </w:rPr>
      </w:pPr>
      <w:r>
        <w:rPr>
          <w:rFonts w:cs="Arial"/>
          <w:sz w:val="24"/>
          <w:szCs w:val="24"/>
          <w:lang w:eastAsia="en-GB"/>
        </w:rPr>
        <w:t>To create and maintain project specific budgets and prepare budgets for funding applications.</w:t>
      </w:r>
    </w:p>
    <w:p w14:paraId="0290B719" w14:textId="48763F8C" w:rsidR="003332DE" w:rsidRPr="003332DE" w:rsidRDefault="003332DE" w:rsidP="000E032D">
      <w:pPr>
        <w:numPr>
          <w:ilvl w:val="0"/>
          <w:numId w:val="45"/>
        </w:numPr>
        <w:shd w:val="clear" w:color="auto" w:fill="FFFFFF"/>
        <w:spacing w:before="100" w:beforeAutospacing="1" w:after="100" w:afterAutospacing="1" w:line="360" w:lineRule="atLeast"/>
        <w:ind w:left="495"/>
        <w:rPr>
          <w:rFonts w:cs="Arial"/>
          <w:sz w:val="24"/>
          <w:szCs w:val="24"/>
          <w:lang w:eastAsia="en-GB"/>
        </w:rPr>
      </w:pPr>
      <w:r>
        <w:rPr>
          <w:rFonts w:cs="Arial"/>
          <w:sz w:val="24"/>
          <w:szCs w:val="24"/>
          <w:lang w:eastAsia="en-GB"/>
        </w:rPr>
        <w:t>To administer all aspects of pay, pension and expenses and liaise with GCVS and NEST</w:t>
      </w:r>
      <w:r w:rsidR="000E032D">
        <w:rPr>
          <w:rFonts w:cs="Arial"/>
          <w:sz w:val="24"/>
          <w:szCs w:val="24"/>
          <w:lang w:eastAsia="en-GB"/>
        </w:rPr>
        <w:t xml:space="preserve"> for the core team.</w:t>
      </w:r>
    </w:p>
    <w:p w14:paraId="04CCE88B" w14:textId="2FD636B0" w:rsidR="003332DE" w:rsidRPr="003332DE" w:rsidRDefault="000E032D" w:rsidP="003332DE">
      <w:pPr>
        <w:numPr>
          <w:ilvl w:val="0"/>
          <w:numId w:val="45"/>
        </w:numPr>
        <w:shd w:val="clear" w:color="auto" w:fill="FFFFFF"/>
        <w:spacing w:before="100" w:beforeAutospacing="1" w:after="100" w:afterAutospacing="1" w:line="360" w:lineRule="atLeast"/>
        <w:ind w:left="495"/>
        <w:rPr>
          <w:rFonts w:cs="Arial"/>
          <w:sz w:val="24"/>
          <w:szCs w:val="24"/>
          <w:lang w:eastAsia="en-GB"/>
        </w:rPr>
      </w:pPr>
      <w:r>
        <w:rPr>
          <w:rFonts w:cs="Arial"/>
          <w:sz w:val="24"/>
          <w:szCs w:val="24"/>
          <w:lang w:eastAsia="en-GB"/>
        </w:rPr>
        <w:t>To c</w:t>
      </w:r>
      <w:r w:rsidR="003332DE" w:rsidRPr="003332DE">
        <w:rPr>
          <w:rFonts w:cs="Arial"/>
          <w:sz w:val="24"/>
          <w:szCs w:val="24"/>
          <w:lang w:eastAsia="en-GB"/>
        </w:rPr>
        <w:t>heck, record &amp; upload all records to Xero.</w:t>
      </w:r>
    </w:p>
    <w:p w14:paraId="4401C14A" w14:textId="76481918" w:rsidR="003332DE" w:rsidRPr="003332DE" w:rsidRDefault="000E032D" w:rsidP="003332DE">
      <w:pPr>
        <w:numPr>
          <w:ilvl w:val="0"/>
          <w:numId w:val="45"/>
        </w:numPr>
        <w:shd w:val="clear" w:color="auto" w:fill="FFFFFF"/>
        <w:spacing w:before="100" w:beforeAutospacing="1" w:after="100" w:afterAutospacing="1" w:line="360" w:lineRule="atLeast"/>
        <w:ind w:left="495"/>
        <w:rPr>
          <w:rFonts w:cs="Arial"/>
          <w:sz w:val="24"/>
          <w:szCs w:val="24"/>
          <w:lang w:eastAsia="en-GB"/>
        </w:rPr>
      </w:pPr>
      <w:r>
        <w:rPr>
          <w:rFonts w:cs="Arial"/>
          <w:sz w:val="24"/>
          <w:szCs w:val="24"/>
          <w:lang w:eastAsia="en-GB"/>
        </w:rPr>
        <w:t>To p</w:t>
      </w:r>
      <w:r w:rsidR="003332DE" w:rsidRPr="003332DE">
        <w:rPr>
          <w:rFonts w:cs="Arial"/>
          <w:sz w:val="24"/>
          <w:szCs w:val="24"/>
          <w:lang w:eastAsia="en-GB"/>
        </w:rPr>
        <w:t>repare</w:t>
      </w:r>
      <w:r>
        <w:rPr>
          <w:rFonts w:cs="Arial"/>
          <w:sz w:val="24"/>
          <w:szCs w:val="24"/>
          <w:lang w:eastAsia="en-GB"/>
        </w:rPr>
        <w:t xml:space="preserve"> and present</w:t>
      </w:r>
      <w:r w:rsidR="003332DE" w:rsidRPr="003332DE">
        <w:rPr>
          <w:rFonts w:cs="Arial"/>
          <w:sz w:val="24"/>
          <w:szCs w:val="24"/>
          <w:lang w:eastAsia="en-GB"/>
        </w:rPr>
        <w:t xml:space="preserve"> Treasurers reports for </w:t>
      </w:r>
      <w:r>
        <w:rPr>
          <w:rFonts w:cs="Arial"/>
          <w:sz w:val="24"/>
          <w:szCs w:val="24"/>
          <w:lang w:eastAsia="en-GB"/>
        </w:rPr>
        <w:t>Board Meetings</w:t>
      </w:r>
      <w:r w:rsidR="003332DE" w:rsidRPr="003332DE">
        <w:rPr>
          <w:rFonts w:cs="Arial"/>
          <w:sz w:val="24"/>
          <w:szCs w:val="24"/>
          <w:lang w:eastAsia="en-GB"/>
        </w:rPr>
        <w:t xml:space="preserve"> &amp; Membership.</w:t>
      </w:r>
    </w:p>
    <w:p w14:paraId="552586F7" w14:textId="6097C58C" w:rsidR="003332DE" w:rsidRDefault="000E032D" w:rsidP="000E032D">
      <w:pPr>
        <w:numPr>
          <w:ilvl w:val="0"/>
          <w:numId w:val="45"/>
        </w:numPr>
        <w:shd w:val="clear" w:color="auto" w:fill="FFFFFF"/>
        <w:spacing w:before="100" w:beforeAutospacing="1" w:after="100" w:afterAutospacing="1" w:line="360" w:lineRule="atLeast"/>
        <w:contextualSpacing/>
        <w:rPr>
          <w:rFonts w:cs="Arial"/>
          <w:sz w:val="24"/>
          <w:szCs w:val="24"/>
          <w:lang w:eastAsia="en-GB"/>
        </w:rPr>
      </w:pPr>
      <w:r>
        <w:rPr>
          <w:rFonts w:cs="Arial"/>
          <w:sz w:val="24"/>
          <w:szCs w:val="24"/>
          <w:lang w:eastAsia="en-GB"/>
        </w:rPr>
        <w:t>To play a key role in the preparation and liaison with the Auditor relating to the preparation of the annual accounts and comply with all aspects of OSCR, including the submission of the annual return.</w:t>
      </w:r>
    </w:p>
    <w:p w14:paraId="5CC33BD5" w14:textId="60D75D8B" w:rsidR="000E032D" w:rsidRPr="000E032D" w:rsidRDefault="000E032D" w:rsidP="000E032D">
      <w:pPr>
        <w:numPr>
          <w:ilvl w:val="0"/>
          <w:numId w:val="45"/>
        </w:numPr>
        <w:shd w:val="clear" w:color="auto" w:fill="FFFFFF"/>
        <w:spacing w:before="100" w:beforeAutospacing="1" w:after="100" w:afterAutospacing="1" w:line="360" w:lineRule="atLeast"/>
        <w:contextualSpacing/>
        <w:rPr>
          <w:rFonts w:cs="Arial"/>
          <w:sz w:val="24"/>
          <w:szCs w:val="24"/>
          <w:lang w:eastAsia="en-GB"/>
        </w:rPr>
      </w:pPr>
      <w:r>
        <w:rPr>
          <w:rFonts w:cs="Arial"/>
          <w:sz w:val="24"/>
          <w:szCs w:val="24"/>
          <w:lang w:eastAsia="en-GB"/>
        </w:rPr>
        <w:t>To liaise with WSDCS account</w:t>
      </w:r>
      <w:r w:rsidR="002F71A1">
        <w:rPr>
          <w:rFonts w:cs="Arial"/>
          <w:sz w:val="24"/>
          <w:szCs w:val="24"/>
          <w:lang w:eastAsia="en-GB"/>
        </w:rPr>
        <w:t>ant</w:t>
      </w:r>
      <w:r>
        <w:rPr>
          <w:rFonts w:cs="Arial"/>
          <w:sz w:val="24"/>
          <w:szCs w:val="24"/>
          <w:lang w:eastAsia="en-GB"/>
        </w:rPr>
        <w:t xml:space="preserve"> on all aspects of financial record keeping.</w:t>
      </w:r>
    </w:p>
    <w:p w14:paraId="0C8DAC71" w14:textId="5C66562D" w:rsidR="003332DE" w:rsidRPr="003332DE" w:rsidRDefault="000E032D" w:rsidP="003332DE">
      <w:pPr>
        <w:numPr>
          <w:ilvl w:val="0"/>
          <w:numId w:val="45"/>
        </w:numPr>
        <w:shd w:val="clear" w:color="auto" w:fill="FFFFFF"/>
        <w:spacing w:before="100" w:beforeAutospacing="1" w:after="100" w:afterAutospacing="1" w:line="360" w:lineRule="atLeast"/>
        <w:ind w:left="495"/>
        <w:rPr>
          <w:rFonts w:cs="Arial"/>
          <w:sz w:val="24"/>
          <w:szCs w:val="24"/>
          <w:lang w:eastAsia="en-GB"/>
        </w:rPr>
      </w:pPr>
      <w:r>
        <w:rPr>
          <w:rFonts w:cs="Arial"/>
          <w:sz w:val="24"/>
          <w:szCs w:val="24"/>
          <w:lang w:eastAsia="en-GB"/>
        </w:rPr>
        <w:t>To deal with all aspects of Gift Aid for the charity.</w:t>
      </w:r>
    </w:p>
    <w:p w14:paraId="05DD4272" w14:textId="0CE70522" w:rsidR="003332DE" w:rsidRPr="003332DE" w:rsidRDefault="003332DE" w:rsidP="000E032D">
      <w:pPr>
        <w:numPr>
          <w:ilvl w:val="0"/>
          <w:numId w:val="45"/>
        </w:numPr>
        <w:shd w:val="clear" w:color="auto" w:fill="FFFFFF"/>
        <w:spacing w:before="100" w:beforeAutospacing="1" w:after="100" w:afterAutospacing="1" w:line="360" w:lineRule="atLeast"/>
        <w:ind w:left="495"/>
        <w:rPr>
          <w:rFonts w:cs="Arial"/>
          <w:sz w:val="24"/>
          <w:szCs w:val="24"/>
          <w:lang w:eastAsia="en-GB"/>
        </w:rPr>
      </w:pPr>
      <w:r w:rsidRPr="003332DE">
        <w:rPr>
          <w:rFonts w:cs="Arial"/>
          <w:sz w:val="24"/>
          <w:szCs w:val="24"/>
          <w:lang w:eastAsia="en-GB"/>
        </w:rPr>
        <w:lastRenderedPageBreak/>
        <w:t xml:space="preserve">Liaise with </w:t>
      </w:r>
      <w:r w:rsidR="002826E3">
        <w:rPr>
          <w:rFonts w:cs="Arial"/>
          <w:sz w:val="24"/>
          <w:szCs w:val="24"/>
          <w:lang w:eastAsia="en-GB"/>
        </w:rPr>
        <w:t>B</w:t>
      </w:r>
      <w:r w:rsidRPr="003332DE">
        <w:rPr>
          <w:rFonts w:cs="Arial"/>
          <w:sz w:val="24"/>
          <w:szCs w:val="24"/>
          <w:lang w:eastAsia="en-GB"/>
        </w:rPr>
        <w:t>oard of Trustees</w:t>
      </w:r>
      <w:r w:rsidR="000E032D">
        <w:rPr>
          <w:rFonts w:cs="Arial"/>
          <w:sz w:val="24"/>
          <w:szCs w:val="24"/>
          <w:lang w:eastAsia="en-GB"/>
        </w:rPr>
        <w:t xml:space="preserve"> and support the preparation of Board papers with other members of the Core Team.</w:t>
      </w:r>
    </w:p>
    <w:p w14:paraId="144AB3FB" w14:textId="030FF98D" w:rsidR="003332DE" w:rsidRPr="003332DE" w:rsidRDefault="000E032D" w:rsidP="003332DE">
      <w:pPr>
        <w:numPr>
          <w:ilvl w:val="0"/>
          <w:numId w:val="45"/>
        </w:numPr>
        <w:shd w:val="clear" w:color="auto" w:fill="FFFFFF"/>
        <w:spacing w:before="100" w:beforeAutospacing="1" w:after="100" w:afterAutospacing="1" w:line="360" w:lineRule="atLeast"/>
        <w:ind w:left="495"/>
        <w:rPr>
          <w:rFonts w:cs="Arial"/>
          <w:sz w:val="24"/>
          <w:szCs w:val="24"/>
          <w:lang w:eastAsia="en-GB"/>
        </w:rPr>
      </w:pPr>
      <w:r>
        <w:rPr>
          <w:rFonts w:cs="Arial"/>
          <w:sz w:val="24"/>
          <w:szCs w:val="24"/>
          <w:lang w:eastAsia="en-GB"/>
        </w:rPr>
        <w:t>To Liaise with the Chair and Vice Chair in relation to creation of the Board agenda and papers</w:t>
      </w:r>
      <w:r w:rsidR="002F71A1">
        <w:rPr>
          <w:rFonts w:cs="Arial"/>
          <w:sz w:val="24"/>
          <w:szCs w:val="24"/>
          <w:lang w:eastAsia="en-GB"/>
        </w:rPr>
        <w:t xml:space="preserve"> and team meetings.</w:t>
      </w:r>
    </w:p>
    <w:p w14:paraId="10E7703D" w14:textId="55954C2C" w:rsidR="003332DE" w:rsidRPr="003332DE" w:rsidRDefault="000E032D" w:rsidP="003332DE">
      <w:pPr>
        <w:numPr>
          <w:ilvl w:val="0"/>
          <w:numId w:val="45"/>
        </w:numPr>
        <w:shd w:val="clear" w:color="auto" w:fill="FFFFFF"/>
        <w:spacing w:before="100" w:beforeAutospacing="1" w:after="100" w:afterAutospacing="1" w:line="360" w:lineRule="atLeast"/>
        <w:ind w:left="495"/>
        <w:rPr>
          <w:rFonts w:cs="Arial"/>
          <w:sz w:val="24"/>
          <w:szCs w:val="24"/>
          <w:lang w:eastAsia="en-GB"/>
        </w:rPr>
      </w:pPr>
      <w:r>
        <w:rPr>
          <w:rFonts w:cs="Arial"/>
          <w:sz w:val="24"/>
          <w:szCs w:val="24"/>
          <w:lang w:eastAsia="en-GB"/>
        </w:rPr>
        <w:t>To support social media channels utilised by the Charity in line with organisational procedures.</w:t>
      </w:r>
    </w:p>
    <w:p w14:paraId="657ED1B3" w14:textId="52E7FD27" w:rsidR="003332DE" w:rsidRPr="003332DE" w:rsidRDefault="000E032D" w:rsidP="000E032D">
      <w:pPr>
        <w:numPr>
          <w:ilvl w:val="0"/>
          <w:numId w:val="45"/>
        </w:numPr>
        <w:shd w:val="clear" w:color="auto" w:fill="FFFFFF"/>
        <w:spacing w:before="100" w:beforeAutospacing="1" w:after="100" w:afterAutospacing="1" w:line="360" w:lineRule="atLeast"/>
        <w:ind w:left="495"/>
        <w:rPr>
          <w:rFonts w:cs="Arial"/>
          <w:sz w:val="24"/>
          <w:szCs w:val="24"/>
          <w:lang w:eastAsia="en-GB"/>
        </w:rPr>
      </w:pPr>
      <w:r>
        <w:rPr>
          <w:rFonts w:cs="Arial"/>
          <w:sz w:val="24"/>
          <w:szCs w:val="24"/>
          <w:lang w:eastAsia="en-GB"/>
        </w:rPr>
        <w:t xml:space="preserve">To </w:t>
      </w:r>
      <w:r w:rsidR="000A0850">
        <w:rPr>
          <w:rFonts w:cs="Arial"/>
          <w:sz w:val="24"/>
          <w:szCs w:val="24"/>
          <w:lang w:eastAsia="en-GB"/>
        </w:rPr>
        <w:t>research, prepare</w:t>
      </w:r>
      <w:r>
        <w:rPr>
          <w:rFonts w:cs="Arial"/>
          <w:sz w:val="24"/>
          <w:szCs w:val="24"/>
          <w:lang w:eastAsia="en-GB"/>
        </w:rPr>
        <w:t xml:space="preserve"> and submit funding applications to ensure the sustainability</w:t>
      </w:r>
      <w:r w:rsidR="000A0850">
        <w:rPr>
          <w:rFonts w:cs="Arial"/>
          <w:sz w:val="24"/>
          <w:szCs w:val="24"/>
          <w:lang w:eastAsia="en-GB"/>
        </w:rPr>
        <w:t xml:space="preserve"> of WSDCS.</w:t>
      </w:r>
    </w:p>
    <w:p w14:paraId="212BCFB4" w14:textId="457440B4" w:rsidR="003332DE" w:rsidRPr="003332DE" w:rsidRDefault="000A0850" w:rsidP="000A0850">
      <w:pPr>
        <w:numPr>
          <w:ilvl w:val="0"/>
          <w:numId w:val="45"/>
        </w:numPr>
        <w:shd w:val="clear" w:color="auto" w:fill="FFFFFF"/>
        <w:spacing w:before="100" w:beforeAutospacing="1" w:after="100" w:afterAutospacing="1" w:line="360" w:lineRule="atLeast"/>
        <w:ind w:left="495"/>
        <w:rPr>
          <w:rFonts w:cs="Arial"/>
          <w:sz w:val="24"/>
          <w:szCs w:val="24"/>
          <w:lang w:eastAsia="en-GB"/>
        </w:rPr>
      </w:pPr>
      <w:r>
        <w:rPr>
          <w:rFonts w:cs="Arial"/>
          <w:sz w:val="24"/>
          <w:szCs w:val="24"/>
          <w:lang w:eastAsia="en-GB"/>
        </w:rPr>
        <w:t>To maintain the smooth running of the Office Base including the ordering of stationery and supplies.</w:t>
      </w:r>
    </w:p>
    <w:p w14:paraId="33071A6A" w14:textId="6D2F0177" w:rsidR="003332DE" w:rsidRPr="003332DE" w:rsidRDefault="000A0850" w:rsidP="000A0850">
      <w:pPr>
        <w:numPr>
          <w:ilvl w:val="0"/>
          <w:numId w:val="45"/>
        </w:numPr>
        <w:shd w:val="clear" w:color="auto" w:fill="FFFFFF"/>
        <w:spacing w:before="100" w:beforeAutospacing="1" w:after="100" w:afterAutospacing="1" w:line="360" w:lineRule="atLeast"/>
        <w:ind w:left="495"/>
        <w:rPr>
          <w:rFonts w:cs="Arial"/>
          <w:sz w:val="24"/>
          <w:szCs w:val="24"/>
          <w:lang w:eastAsia="en-GB"/>
        </w:rPr>
      </w:pPr>
      <w:r>
        <w:rPr>
          <w:rFonts w:cs="Arial"/>
          <w:sz w:val="24"/>
          <w:szCs w:val="24"/>
          <w:lang w:eastAsia="en-GB"/>
        </w:rPr>
        <w:t>To maintain health and safety and appropriate risk assessment for all aspects of the services provided by WSDCS.</w:t>
      </w:r>
    </w:p>
    <w:p w14:paraId="6946EB65" w14:textId="302C8512" w:rsidR="003332DE" w:rsidRPr="003332DE" w:rsidRDefault="000A0850" w:rsidP="000A0850">
      <w:pPr>
        <w:numPr>
          <w:ilvl w:val="0"/>
          <w:numId w:val="45"/>
        </w:numPr>
        <w:shd w:val="clear" w:color="auto" w:fill="FFFFFF"/>
        <w:spacing w:before="100" w:beforeAutospacing="1" w:after="100" w:afterAutospacing="1" w:line="360" w:lineRule="atLeast"/>
        <w:ind w:left="495"/>
        <w:rPr>
          <w:rFonts w:cs="Arial"/>
          <w:sz w:val="24"/>
          <w:szCs w:val="24"/>
          <w:lang w:eastAsia="en-GB"/>
        </w:rPr>
      </w:pPr>
      <w:r>
        <w:rPr>
          <w:rFonts w:cs="Arial"/>
          <w:sz w:val="24"/>
          <w:szCs w:val="24"/>
          <w:lang w:eastAsia="en-GB"/>
        </w:rPr>
        <w:t>To n</w:t>
      </w:r>
      <w:r w:rsidR="003332DE" w:rsidRPr="003332DE">
        <w:rPr>
          <w:rFonts w:cs="Arial"/>
          <w:sz w:val="24"/>
          <w:szCs w:val="24"/>
          <w:lang w:eastAsia="en-GB"/>
        </w:rPr>
        <w:t>egotiate new &amp; existing customer accounts and contracts</w:t>
      </w:r>
      <w:r>
        <w:rPr>
          <w:rFonts w:cs="Arial"/>
          <w:sz w:val="24"/>
          <w:szCs w:val="24"/>
          <w:lang w:eastAsia="en-GB"/>
        </w:rPr>
        <w:t xml:space="preserve"> for all aspects of the charity.</w:t>
      </w:r>
    </w:p>
    <w:p w14:paraId="78DDB42A" w14:textId="2A00E45E" w:rsidR="003332DE" w:rsidRPr="003332DE" w:rsidRDefault="003332DE" w:rsidP="000A0850">
      <w:pPr>
        <w:numPr>
          <w:ilvl w:val="0"/>
          <w:numId w:val="45"/>
        </w:numPr>
        <w:shd w:val="clear" w:color="auto" w:fill="FFFFFF"/>
        <w:spacing w:before="100" w:beforeAutospacing="1" w:after="100" w:afterAutospacing="1" w:line="360" w:lineRule="atLeast"/>
        <w:ind w:left="495"/>
        <w:rPr>
          <w:rFonts w:cs="Arial"/>
          <w:sz w:val="24"/>
          <w:szCs w:val="24"/>
          <w:lang w:eastAsia="en-GB"/>
        </w:rPr>
      </w:pPr>
      <w:r w:rsidRPr="003332DE">
        <w:rPr>
          <w:rFonts w:cs="Arial"/>
          <w:sz w:val="24"/>
          <w:szCs w:val="24"/>
          <w:lang w:eastAsia="en-GB"/>
        </w:rPr>
        <w:t>Oversee</w:t>
      </w:r>
      <w:r w:rsidR="000A0850">
        <w:rPr>
          <w:rFonts w:cs="Arial"/>
          <w:sz w:val="24"/>
          <w:szCs w:val="24"/>
          <w:lang w:eastAsia="en-GB"/>
        </w:rPr>
        <w:t xml:space="preserve"> and keep up to date</w:t>
      </w:r>
      <w:r w:rsidRPr="003332DE">
        <w:rPr>
          <w:rFonts w:cs="Arial"/>
          <w:sz w:val="24"/>
          <w:szCs w:val="24"/>
          <w:lang w:eastAsia="en-GB"/>
        </w:rPr>
        <w:t xml:space="preserve"> </w:t>
      </w:r>
      <w:r w:rsidR="000A0850">
        <w:rPr>
          <w:rFonts w:cs="Arial"/>
          <w:sz w:val="24"/>
          <w:szCs w:val="24"/>
          <w:lang w:eastAsia="en-GB"/>
        </w:rPr>
        <w:t>all the</w:t>
      </w:r>
      <w:r w:rsidRPr="003332DE">
        <w:rPr>
          <w:rFonts w:cs="Arial"/>
          <w:sz w:val="24"/>
          <w:szCs w:val="24"/>
          <w:lang w:eastAsia="en-GB"/>
        </w:rPr>
        <w:t xml:space="preserve"> charities systems, databases, and procedures</w:t>
      </w:r>
      <w:r w:rsidR="000A0850">
        <w:rPr>
          <w:rFonts w:cs="Arial"/>
          <w:sz w:val="24"/>
          <w:szCs w:val="24"/>
          <w:lang w:eastAsia="en-GB"/>
        </w:rPr>
        <w:t>.</w:t>
      </w:r>
    </w:p>
    <w:p w14:paraId="100E68CD" w14:textId="1D0BE5F4" w:rsidR="003332DE" w:rsidRPr="003332DE" w:rsidRDefault="000A0850" w:rsidP="000A0850">
      <w:pPr>
        <w:numPr>
          <w:ilvl w:val="0"/>
          <w:numId w:val="45"/>
        </w:numPr>
        <w:shd w:val="clear" w:color="auto" w:fill="FFFFFF"/>
        <w:spacing w:before="100" w:beforeAutospacing="1" w:after="100" w:afterAutospacing="1" w:line="360" w:lineRule="atLeast"/>
        <w:contextualSpacing/>
        <w:rPr>
          <w:rFonts w:cs="Arial"/>
          <w:sz w:val="24"/>
          <w:szCs w:val="24"/>
          <w:lang w:eastAsia="en-GB"/>
        </w:rPr>
      </w:pPr>
      <w:r>
        <w:rPr>
          <w:rFonts w:cs="Arial"/>
          <w:sz w:val="24"/>
          <w:szCs w:val="24"/>
          <w:lang w:eastAsia="en-GB"/>
        </w:rPr>
        <w:t xml:space="preserve">To support the provision of </w:t>
      </w:r>
      <w:r w:rsidR="003332DE" w:rsidRPr="003332DE">
        <w:rPr>
          <w:rFonts w:cs="Arial"/>
          <w:sz w:val="24"/>
          <w:szCs w:val="24"/>
          <w:lang w:eastAsia="en-GB"/>
        </w:rPr>
        <w:t xml:space="preserve">Family Support </w:t>
      </w:r>
      <w:r>
        <w:rPr>
          <w:rFonts w:cs="Arial"/>
          <w:sz w:val="24"/>
          <w:szCs w:val="24"/>
          <w:lang w:eastAsia="en-GB"/>
        </w:rPr>
        <w:t>for families with members of the core team including</w:t>
      </w:r>
      <w:r w:rsidRPr="003332DE">
        <w:rPr>
          <w:rFonts w:cs="Arial"/>
          <w:sz w:val="24"/>
          <w:szCs w:val="24"/>
          <w:lang w:eastAsia="en-GB"/>
        </w:rPr>
        <w:t xml:space="preserve"> DLA, PIP applications</w:t>
      </w:r>
      <w:r>
        <w:rPr>
          <w:rFonts w:cs="Arial"/>
          <w:sz w:val="24"/>
          <w:szCs w:val="24"/>
          <w:lang w:eastAsia="en-GB"/>
        </w:rPr>
        <w:t>.</w:t>
      </w:r>
      <w:r w:rsidR="003332DE" w:rsidRPr="003332DE">
        <w:rPr>
          <w:rFonts w:cs="Arial"/>
          <w:sz w:val="24"/>
          <w:szCs w:val="24"/>
          <w:lang w:eastAsia="en-GB"/>
        </w:rPr>
        <w:t xml:space="preserve"> </w:t>
      </w:r>
    </w:p>
    <w:p w14:paraId="1B14C378" w14:textId="1F014D69" w:rsidR="003332DE" w:rsidRPr="003332DE" w:rsidRDefault="002F71A1" w:rsidP="002F71A1">
      <w:pPr>
        <w:numPr>
          <w:ilvl w:val="0"/>
          <w:numId w:val="45"/>
        </w:numPr>
        <w:shd w:val="clear" w:color="auto" w:fill="FFFFFF"/>
        <w:spacing w:before="100" w:beforeAutospacing="1" w:after="100" w:afterAutospacing="1" w:line="360" w:lineRule="atLeast"/>
        <w:ind w:left="495"/>
        <w:contextualSpacing/>
        <w:rPr>
          <w:rFonts w:cs="Arial"/>
          <w:sz w:val="24"/>
          <w:szCs w:val="24"/>
          <w:lang w:eastAsia="en-GB"/>
        </w:rPr>
      </w:pPr>
      <w:r>
        <w:rPr>
          <w:rFonts w:cs="Arial"/>
          <w:sz w:val="24"/>
          <w:szCs w:val="24"/>
          <w:lang w:eastAsia="en-GB"/>
        </w:rPr>
        <w:t>To support the organisation and delivery of all aspects of the WSDCS programme of activities.</w:t>
      </w:r>
    </w:p>
    <w:p w14:paraId="19EB95C3" w14:textId="202F22C5" w:rsidR="003332DE" w:rsidRPr="003332DE" w:rsidRDefault="003332DE" w:rsidP="002F71A1">
      <w:pPr>
        <w:shd w:val="clear" w:color="auto" w:fill="FFFFFF"/>
        <w:spacing w:before="100" w:beforeAutospacing="1" w:after="100" w:afterAutospacing="1" w:line="360" w:lineRule="atLeast"/>
        <w:contextualSpacing/>
        <w:rPr>
          <w:rFonts w:cs="Arial"/>
          <w:sz w:val="24"/>
          <w:szCs w:val="24"/>
          <w:lang w:eastAsia="en-GB"/>
        </w:rPr>
      </w:pPr>
    </w:p>
    <w:p w14:paraId="257D374A" w14:textId="7F96581B" w:rsidR="003332DE" w:rsidRDefault="002F71A1">
      <w:pPr>
        <w:rPr>
          <w:rFonts w:cs="Arial"/>
          <w:b/>
          <w:sz w:val="24"/>
          <w:szCs w:val="24"/>
        </w:rPr>
      </w:pPr>
      <w:r>
        <w:rPr>
          <w:rFonts w:cs="Arial"/>
          <w:b/>
          <w:sz w:val="24"/>
          <w:szCs w:val="24"/>
        </w:rPr>
        <w:t>Key Responsibilities</w:t>
      </w:r>
    </w:p>
    <w:p w14:paraId="6356FACC" w14:textId="77777777" w:rsidR="00B66306" w:rsidRDefault="00B66306" w:rsidP="00875F51">
      <w:pPr>
        <w:rPr>
          <w:rFonts w:cs="Arial"/>
          <w:sz w:val="24"/>
          <w:szCs w:val="24"/>
        </w:rPr>
      </w:pPr>
    </w:p>
    <w:p w14:paraId="1AE0625E" w14:textId="55F9B9A1" w:rsidR="00875F51" w:rsidRDefault="00875F51" w:rsidP="00AB1B32">
      <w:pPr>
        <w:pStyle w:val="ListParagraph"/>
        <w:numPr>
          <w:ilvl w:val="0"/>
          <w:numId w:val="22"/>
        </w:numPr>
        <w:rPr>
          <w:rFonts w:cs="Arial"/>
          <w:sz w:val="24"/>
          <w:szCs w:val="24"/>
        </w:rPr>
      </w:pPr>
      <w:r>
        <w:rPr>
          <w:rFonts w:cs="Arial"/>
          <w:sz w:val="24"/>
          <w:szCs w:val="24"/>
        </w:rPr>
        <w:t>T</w:t>
      </w:r>
      <w:r w:rsidR="00BC235C">
        <w:rPr>
          <w:rFonts w:cs="Arial"/>
          <w:sz w:val="24"/>
          <w:szCs w:val="24"/>
        </w:rPr>
        <w:t>o abide by the Policies, Procedures and Practices of WSDCS</w:t>
      </w:r>
      <w:r w:rsidR="002F71A1">
        <w:rPr>
          <w:rFonts w:cs="Arial"/>
          <w:sz w:val="24"/>
          <w:szCs w:val="24"/>
        </w:rPr>
        <w:t>.</w:t>
      </w:r>
    </w:p>
    <w:p w14:paraId="68533458" w14:textId="77777777" w:rsidR="002F71A1" w:rsidRDefault="002F71A1" w:rsidP="002F71A1">
      <w:pPr>
        <w:pStyle w:val="ListParagraph"/>
        <w:rPr>
          <w:rFonts w:cs="Arial"/>
          <w:sz w:val="24"/>
          <w:szCs w:val="24"/>
        </w:rPr>
      </w:pPr>
    </w:p>
    <w:p w14:paraId="435B3235" w14:textId="2BFBC5D4" w:rsidR="002F71A1" w:rsidRPr="00875F51" w:rsidRDefault="002F71A1" w:rsidP="00AB1B32">
      <w:pPr>
        <w:pStyle w:val="ListParagraph"/>
        <w:numPr>
          <w:ilvl w:val="0"/>
          <w:numId w:val="22"/>
        </w:numPr>
        <w:rPr>
          <w:rFonts w:cs="Arial"/>
          <w:sz w:val="24"/>
          <w:szCs w:val="24"/>
        </w:rPr>
      </w:pPr>
      <w:r>
        <w:rPr>
          <w:rFonts w:cs="Arial"/>
          <w:sz w:val="24"/>
          <w:szCs w:val="24"/>
        </w:rPr>
        <w:t>To always uphold the values and principles of WSDCS.</w:t>
      </w:r>
    </w:p>
    <w:p w14:paraId="2D2A6619" w14:textId="77777777" w:rsidR="00875F51" w:rsidRPr="00875F51" w:rsidRDefault="00875F51" w:rsidP="00875F51">
      <w:pPr>
        <w:pStyle w:val="ListParagraph"/>
        <w:rPr>
          <w:rFonts w:cs="Arial"/>
          <w:sz w:val="24"/>
          <w:szCs w:val="24"/>
        </w:rPr>
      </w:pPr>
    </w:p>
    <w:p w14:paraId="4E9B9E87" w14:textId="79724A5A" w:rsidR="00B66306" w:rsidRDefault="002F71A1" w:rsidP="00AB1B32">
      <w:pPr>
        <w:pStyle w:val="ListParagraph"/>
        <w:numPr>
          <w:ilvl w:val="0"/>
          <w:numId w:val="22"/>
        </w:numPr>
        <w:rPr>
          <w:rFonts w:cs="Arial"/>
          <w:sz w:val="24"/>
          <w:szCs w:val="24"/>
        </w:rPr>
      </w:pPr>
      <w:r w:rsidRPr="00875F51">
        <w:rPr>
          <w:rFonts w:cs="Arial"/>
          <w:sz w:val="24"/>
          <w:szCs w:val="24"/>
        </w:rPr>
        <w:t xml:space="preserve">To </w:t>
      </w:r>
      <w:r>
        <w:rPr>
          <w:rFonts w:cs="Arial"/>
          <w:sz w:val="24"/>
          <w:szCs w:val="24"/>
        </w:rPr>
        <w:t>work in partnership with others to promote the rights and responsibilities of deaf children and their families in the West of Scotland.</w:t>
      </w:r>
    </w:p>
    <w:p w14:paraId="05DFADD8" w14:textId="77777777" w:rsidR="002F71A1" w:rsidRPr="002F71A1" w:rsidRDefault="002F71A1" w:rsidP="002F71A1">
      <w:pPr>
        <w:pStyle w:val="ListParagraph"/>
        <w:rPr>
          <w:rFonts w:cs="Arial"/>
          <w:sz w:val="24"/>
          <w:szCs w:val="24"/>
        </w:rPr>
      </w:pPr>
    </w:p>
    <w:p w14:paraId="56D6B4B7" w14:textId="2A3D213F" w:rsidR="002F71A1" w:rsidRDefault="002F71A1" w:rsidP="00AB1B32">
      <w:pPr>
        <w:pStyle w:val="ListParagraph"/>
        <w:numPr>
          <w:ilvl w:val="0"/>
          <w:numId w:val="22"/>
        </w:numPr>
        <w:rPr>
          <w:rFonts w:cs="Arial"/>
          <w:sz w:val="24"/>
          <w:szCs w:val="24"/>
        </w:rPr>
      </w:pPr>
      <w:r>
        <w:rPr>
          <w:rFonts w:cs="Arial"/>
          <w:sz w:val="24"/>
          <w:szCs w:val="24"/>
        </w:rPr>
        <w:t>To ensure that WSDCS complies with all aspects of OSCR, delivering safe and compliant support and services</w:t>
      </w:r>
      <w:r w:rsidR="002826E3">
        <w:rPr>
          <w:rFonts w:cs="Arial"/>
          <w:sz w:val="24"/>
          <w:szCs w:val="24"/>
        </w:rPr>
        <w:t xml:space="preserve"> and ensuring timely returns.</w:t>
      </w:r>
    </w:p>
    <w:p w14:paraId="431D8BE4" w14:textId="77777777" w:rsidR="006D0A6B" w:rsidRDefault="006D0A6B" w:rsidP="006D0A6B">
      <w:pPr>
        <w:pStyle w:val="ListParagraph"/>
        <w:rPr>
          <w:rFonts w:cs="Arial"/>
          <w:iCs/>
          <w:sz w:val="24"/>
          <w:szCs w:val="24"/>
        </w:rPr>
      </w:pPr>
    </w:p>
    <w:p w14:paraId="2CC0C780" w14:textId="77147F4F" w:rsidR="007E2A7A" w:rsidRPr="002F71A1" w:rsidRDefault="002F71A1" w:rsidP="002F71A1">
      <w:pPr>
        <w:pStyle w:val="ListParagraph"/>
        <w:numPr>
          <w:ilvl w:val="0"/>
          <w:numId w:val="22"/>
        </w:numPr>
        <w:rPr>
          <w:rFonts w:cs="Arial"/>
          <w:sz w:val="24"/>
          <w:szCs w:val="24"/>
        </w:rPr>
      </w:pPr>
      <w:r>
        <w:rPr>
          <w:rFonts w:cs="Arial"/>
          <w:iCs/>
          <w:sz w:val="24"/>
          <w:szCs w:val="24"/>
        </w:rPr>
        <w:t>To ensure the smooth administration and financial management of WSDCS under the direction of the Board of Directors and Trustees.</w:t>
      </w:r>
    </w:p>
    <w:p w14:paraId="039D72A3" w14:textId="77777777" w:rsidR="002F71A1" w:rsidRPr="002F71A1" w:rsidRDefault="002F71A1" w:rsidP="002F71A1">
      <w:pPr>
        <w:pStyle w:val="ListParagraph"/>
        <w:rPr>
          <w:rFonts w:cs="Arial"/>
          <w:sz w:val="24"/>
          <w:szCs w:val="24"/>
        </w:rPr>
      </w:pPr>
    </w:p>
    <w:p w14:paraId="7BFFE0D7" w14:textId="6F82390A" w:rsidR="007977A5" w:rsidRPr="00882383" w:rsidRDefault="00352D9C" w:rsidP="00882383">
      <w:pPr>
        <w:pStyle w:val="ListParagraph"/>
        <w:numPr>
          <w:ilvl w:val="0"/>
          <w:numId w:val="22"/>
        </w:numPr>
        <w:rPr>
          <w:rFonts w:cs="Arial"/>
          <w:sz w:val="24"/>
          <w:szCs w:val="24"/>
        </w:rPr>
      </w:pPr>
      <w:r w:rsidRPr="00882383">
        <w:rPr>
          <w:rFonts w:cs="Arial"/>
          <w:sz w:val="24"/>
          <w:szCs w:val="24"/>
        </w:rPr>
        <w:t>To develop and maintain effective relationships with professionals involved in supporting families of d</w:t>
      </w:r>
      <w:r w:rsidR="000203F5" w:rsidRPr="00882383">
        <w:rPr>
          <w:rFonts w:cs="Arial"/>
          <w:sz w:val="24"/>
          <w:szCs w:val="24"/>
        </w:rPr>
        <w:t xml:space="preserve">eaf children and </w:t>
      </w:r>
      <w:r w:rsidRPr="00882383">
        <w:rPr>
          <w:rFonts w:cs="Arial"/>
          <w:sz w:val="24"/>
          <w:szCs w:val="24"/>
        </w:rPr>
        <w:t>to develop and maintain links with communities and community grou</w:t>
      </w:r>
      <w:r w:rsidR="00BC235C" w:rsidRPr="00882383">
        <w:rPr>
          <w:rFonts w:cs="Arial"/>
          <w:sz w:val="24"/>
          <w:szCs w:val="24"/>
        </w:rPr>
        <w:t>ps.</w:t>
      </w:r>
    </w:p>
    <w:p w14:paraId="2261801C" w14:textId="77777777" w:rsidR="000203F5" w:rsidRDefault="000203F5" w:rsidP="00983527">
      <w:pPr>
        <w:pStyle w:val="ListParagraph"/>
        <w:rPr>
          <w:rFonts w:cs="Arial"/>
          <w:sz w:val="24"/>
          <w:szCs w:val="24"/>
        </w:rPr>
      </w:pPr>
    </w:p>
    <w:p w14:paraId="117C6A25" w14:textId="2D8698DA" w:rsidR="000203F5" w:rsidRDefault="00BC235C" w:rsidP="00983527">
      <w:pPr>
        <w:pStyle w:val="ListParagraph"/>
        <w:numPr>
          <w:ilvl w:val="0"/>
          <w:numId w:val="22"/>
        </w:numPr>
        <w:rPr>
          <w:rFonts w:cs="Arial"/>
          <w:sz w:val="24"/>
          <w:szCs w:val="24"/>
        </w:rPr>
      </w:pPr>
      <w:r>
        <w:rPr>
          <w:rFonts w:cs="Arial"/>
          <w:sz w:val="24"/>
          <w:szCs w:val="24"/>
        </w:rPr>
        <w:t>To increase engagement with WSDCS</w:t>
      </w:r>
      <w:r w:rsidR="000203F5">
        <w:rPr>
          <w:rFonts w:cs="Arial"/>
          <w:sz w:val="24"/>
          <w:szCs w:val="24"/>
        </w:rPr>
        <w:t xml:space="preserve"> and other relevant services among professionals and families</w:t>
      </w:r>
      <w:r w:rsidR="00882383">
        <w:rPr>
          <w:rFonts w:cs="Arial"/>
          <w:sz w:val="24"/>
          <w:szCs w:val="24"/>
        </w:rPr>
        <w:t xml:space="preserve"> more</w:t>
      </w:r>
      <w:r w:rsidR="000203F5">
        <w:rPr>
          <w:rFonts w:cs="Arial"/>
          <w:sz w:val="24"/>
          <w:szCs w:val="24"/>
        </w:rPr>
        <w:t xml:space="preserve"> vulnerable and isolated groups.</w:t>
      </w:r>
    </w:p>
    <w:p w14:paraId="6D00DB37" w14:textId="77777777" w:rsidR="00352D9C" w:rsidRDefault="00352D9C" w:rsidP="00983527">
      <w:pPr>
        <w:pStyle w:val="ListParagraph"/>
        <w:ind w:left="0"/>
        <w:rPr>
          <w:rFonts w:cs="Arial"/>
          <w:sz w:val="24"/>
          <w:szCs w:val="24"/>
        </w:rPr>
      </w:pPr>
    </w:p>
    <w:p w14:paraId="32B9B416" w14:textId="7032C7CF" w:rsidR="007977A5" w:rsidRPr="007014F1" w:rsidRDefault="007977A5" w:rsidP="007014F1">
      <w:pPr>
        <w:pStyle w:val="ListParagraph"/>
        <w:numPr>
          <w:ilvl w:val="0"/>
          <w:numId w:val="22"/>
        </w:numPr>
        <w:rPr>
          <w:rFonts w:cs="Arial"/>
          <w:sz w:val="24"/>
          <w:szCs w:val="24"/>
        </w:rPr>
      </w:pPr>
      <w:r w:rsidRPr="007977A5">
        <w:rPr>
          <w:rFonts w:cs="Arial"/>
          <w:sz w:val="24"/>
          <w:szCs w:val="24"/>
        </w:rPr>
        <w:lastRenderedPageBreak/>
        <w:t>Take resp</w:t>
      </w:r>
      <w:r w:rsidR="00B038CD">
        <w:rPr>
          <w:rFonts w:cs="Arial"/>
          <w:sz w:val="24"/>
          <w:szCs w:val="24"/>
        </w:rPr>
        <w:t xml:space="preserve">onsibility for own development </w:t>
      </w:r>
      <w:r w:rsidR="00350732">
        <w:rPr>
          <w:rFonts w:cs="Arial"/>
          <w:sz w:val="24"/>
          <w:szCs w:val="24"/>
        </w:rPr>
        <w:t xml:space="preserve">and to provide support for </w:t>
      </w:r>
      <w:r w:rsidR="00882383">
        <w:rPr>
          <w:rFonts w:cs="Arial"/>
          <w:sz w:val="24"/>
          <w:szCs w:val="24"/>
        </w:rPr>
        <w:t>other core team members.</w:t>
      </w:r>
    </w:p>
    <w:p w14:paraId="193E6F3C" w14:textId="77777777" w:rsidR="00674F01" w:rsidRDefault="00674F01" w:rsidP="007977A5">
      <w:pPr>
        <w:pStyle w:val="ListParagraph"/>
        <w:ind w:left="0"/>
        <w:rPr>
          <w:rFonts w:cs="Arial"/>
          <w:sz w:val="24"/>
          <w:szCs w:val="24"/>
        </w:rPr>
      </w:pPr>
    </w:p>
    <w:p w14:paraId="0B3E0FF7" w14:textId="7AFA6FA2" w:rsidR="00674F01" w:rsidRPr="00674F01" w:rsidRDefault="007977A5" w:rsidP="00B009A2">
      <w:pPr>
        <w:numPr>
          <w:ilvl w:val="0"/>
          <w:numId w:val="22"/>
        </w:numPr>
        <w:rPr>
          <w:rFonts w:cs="Arial"/>
          <w:sz w:val="24"/>
          <w:szCs w:val="24"/>
        </w:rPr>
      </w:pPr>
      <w:r>
        <w:rPr>
          <w:rFonts w:cs="Arial"/>
          <w:sz w:val="24"/>
          <w:szCs w:val="24"/>
        </w:rPr>
        <w:t>To</w:t>
      </w:r>
      <w:r w:rsidR="00F21037">
        <w:rPr>
          <w:rFonts w:cs="Arial"/>
          <w:sz w:val="24"/>
          <w:szCs w:val="24"/>
        </w:rPr>
        <w:t xml:space="preserve"> </w:t>
      </w:r>
      <w:r w:rsidR="00882383">
        <w:rPr>
          <w:rFonts w:cs="Arial"/>
          <w:sz w:val="24"/>
          <w:szCs w:val="24"/>
        </w:rPr>
        <w:t>ensure compliance with NDCS as an affiliated charity and ensure ongoing communication and reporting.</w:t>
      </w:r>
    </w:p>
    <w:p w14:paraId="66F72EED" w14:textId="77777777" w:rsidR="00AD3548" w:rsidRDefault="00AD3548" w:rsidP="007C0C7E">
      <w:pPr>
        <w:pStyle w:val="BodyText2"/>
        <w:ind w:left="0" w:firstLine="0"/>
        <w:rPr>
          <w:rFonts w:cs="Arial"/>
          <w:szCs w:val="24"/>
        </w:rPr>
      </w:pPr>
    </w:p>
    <w:p w14:paraId="33D01CC7" w14:textId="77777777" w:rsidR="00AD3548" w:rsidRDefault="00AD3548" w:rsidP="00B009A2">
      <w:pPr>
        <w:pStyle w:val="BodyText2"/>
        <w:numPr>
          <w:ilvl w:val="0"/>
          <w:numId w:val="22"/>
        </w:numPr>
        <w:rPr>
          <w:rFonts w:cs="Arial"/>
          <w:szCs w:val="24"/>
        </w:rPr>
      </w:pPr>
      <w:r>
        <w:rPr>
          <w:rFonts w:cs="Arial"/>
          <w:szCs w:val="24"/>
        </w:rPr>
        <w:t>Take personal responsibility for operating within budge</w:t>
      </w:r>
      <w:r w:rsidR="00BC235C">
        <w:rPr>
          <w:rFonts w:cs="Arial"/>
          <w:szCs w:val="24"/>
        </w:rPr>
        <w:t>t</w:t>
      </w:r>
      <w:r>
        <w:rPr>
          <w:rFonts w:cs="Arial"/>
          <w:szCs w:val="24"/>
        </w:rPr>
        <w:t xml:space="preserve">. </w:t>
      </w:r>
    </w:p>
    <w:p w14:paraId="51ECE099" w14:textId="77777777" w:rsidR="00AD3548" w:rsidRDefault="00AD3548" w:rsidP="00875F51">
      <w:pPr>
        <w:pStyle w:val="BodyText2"/>
        <w:ind w:left="360" w:firstLine="0"/>
        <w:rPr>
          <w:rFonts w:cs="Arial"/>
          <w:szCs w:val="24"/>
        </w:rPr>
      </w:pPr>
    </w:p>
    <w:p w14:paraId="0771336A" w14:textId="41778EF4" w:rsidR="00AD3548" w:rsidRDefault="00AD3548" w:rsidP="00B009A2">
      <w:pPr>
        <w:pStyle w:val="BodyText2"/>
        <w:numPr>
          <w:ilvl w:val="0"/>
          <w:numId w:val="22"/>
        </w:numPr>
        <w:rPr>
          <w:rFonts w:cs="Arial"/>
          <w:szCs w:val="24"/>
        </w:rPr>
      </w:pPr>
      <w:r>
        <w:rPr>
          <w:rFonts w:cs="Arial"/>
          <w:szCs w:val="24"/>
        </w:rPr>
        <w:t>T</w:t>
      </w:r>
      <w:r w:rsidR="00BC235C">
        <w:rPr>
          <w:rFonts w:cs="Arial"/>
          <w:szCs w:val="24"/>
        </w:rPr>
        <w:t>o work effectively with the Committee</w:t>
      </w:r>
      <w:r>
        <w:rPr>
          <w:rFonts w:cs="Arial"/>
          <w:szCs w:val="24"/>
        </w:rPr>
        <w:t xml:space="preserve"> regarding HR matters</w:t>
      </w:r>
      <w:r w:rsidR="00C27799">
        <w:rPr>
          <w:rFonts w:cs="Arial"/>
          <w:szCs w:val="24"/>
        </w:rPr>
        <w:t>.</w:t>
      </w:r>
    </w:p>
    <w:p w14:paraId="6F9FD38D" w14:textId="77777777" w:rsidR="00C27799" w:rsidRDefault="00C27799" w:rsidP="00C27799">
      <w:pPr>
        <w:pStyle w:val="ListParagraph"/>
        <w:rPr>
          <w:rFonts w:cs="Arial"/>
          <w:szCs w:val="24"/>
        </w:rPr>
      </w:pPr>
    </w:p>
    <w:p w14:paraId="22B407E6" w14:textId="5E9921DB" w:rsidR="00C27799" w:rsidRPr="00FD7440" w:rsidRDefault="00C27799" w:rsidP="00B009A2">
      <w:pPr>
        <w:pStyle w:val="BodyText2"/>
        <w:numPr>
          <w:ilvl w:val="0"/>
          <w:numId w:val="22"/>
        </w:numPr>
        <w:rPr>
          <w:rFonts w:cs="Arial"/>
          <w:szCs w:val="24"/>
        </w:rPr>
      </w:pPr>
      <w:r w:rsidRPr="00FD7440">
        <w:rPr>
          <w:rFonts w:cs="Arial"/>
          <w:szCs w:val="24"/>
        </w:rPr>
        <w:t>To have a willingness to operate flexibly including evening and weekends.</w:t>
      </w:r>
    </w:p>
    <w:p w14:paraId="1CCE1737" w14:textId="77777777" w:rsidR="00212C39" w:rsidRDefault="00212C39" w:rsidP="00212C39">
      <w:pPr>
        <w:pStyle w:val="ListParagraph"/>
        <w:rPr>
          <w:rFonts w:cs="Arial"/>
          <w:szCs w:val="24"/>
        </w:rPr>
      </w:pPr>
    </w:p>
    <w:p w14:paraId="295D6B2E" w14:textId="77777777" w:rsidR="00212C39" w:rsidRPr="00067F4C" w:rsidRDefault="00BC235C" w:rsidP="00B009A2">
      <w:pPr>
        <w:pStyle w:val="BodyText2"/>
        <w:numPr>
          <w:ilvl w:val="0"/>
          <w:numId w:val="22"/>
        </w:numPr>
        <w:rPr>
          <w:rFonts w:cs="Arial"/>
          <w:szCs w:val="24"/>
        </w:rPr>
      </w:pPr>
      <w:r>
        <w:rPr>
          <w:rFonts w:cs="Arial"/>
          <w:szCs w:val="24"/>
        </w:rPr>
        <w:t>To co</w:t>
      </w:r>
      <w:r w:rsidR="00350732">
        <w:rPr>
          <w:rFonts w:cs="Arial"/>
          <w:szCs w:val="24"/>
        </w:rPr>
        <w:t>ntribute towards the WSDCS plan and contribute to the development of the organisation</w:t>
      </w:r>
    </w:p>
    <w:p w14:paraId="7FE58126" w14:textId="77777777" w:rsidR="007C0C7E" w:rsidRPr="00067F4C" w:rsidRDefault="007C0C7E" w:rsidP="00875F51">
      <w:pPr>
        <w:pStyle w:val="BodyText2"/>
        <w:ind w:left="360" w:firstLine="0"/>
        <w:rPr>
          <w:rFonts w:cs="Arial"/>
          <w:szCs w:val="24"/>
        </w:rPr>
      </w:pPr>
    </w:p>
    <w:p w14:paraId="22988CE9" w14:textId="77777777" w:rsidR="007C0C7E" w:rsidRPr="00067F4C" w:rsidRDefault="007C0C7E" w:rsidP="00B009A2">
      <w:pPr>
        <w:pStyle w:val="BodyText2"/>
        <w:numPr>
          <w:ilvl w:val="0"/>
          <w:numId w:val="22"/>
        </w:numPr>
        <w:rPr>
          <w:rFonts w:cs="Arial"/>
          <w:szCs w:val="24"/>
        </w:rPr>
      </w:pPr>
      <w:r w:rsidRPr="00067F4C">
        <w:rPr>
          <w:rFonts w:cs="Arial"/>
          <w:szCs w:val="24"/>
        </w:rPr>
        <w:t>Undertake such other tasks as may reasonably be required</w:t>
      </w:r>
    </w:p>
    <w:p w14:paraId="51629518" w14:textId="77777777" w:rsidR="007C0C7E" w:rsidRPr="00067F4C" w:rsidRDefault="007C0C7E" w:rsidP="00AD3548">
      <w:pPr>
        <w:pStyle w:val="ListParagraph"/>
        <w:ind w:left="0"/>
        <w:rPr>
          <w:rFonts w:cs="Arial"/>
          <w:szCs w:val="24"/>
        </w:rPr>
      </w:pPr>
    </w:p>
    <w:p w14:paraId="4DFE9A60" w14:textId="77777777" w:rsidR="00F84D71" w:rsidRDefault="00F84D71" w:rsidP="00875F51">
      <w:pPr>
        <w:ind w:left="360"/>
        <w:rPr>
          <w:sz w:val="24"/>
        </w:rPr>
      </w:pPr>
      <w:r w:rsidRPr="00067F4C">
        <w:rPr>
          <w:sz w:val="24"/>
        </w:rPr>
        <w:t>This list of tasks is not exhaustive and will be reviewed from time to time in discussion with the post holder.</w:t>
      </w:r>
      <w:r w:rsidR="00BC235C">
        <w:rPr>
          <w:sz w:val="24"/>
        </w:rPr>
        <w:t xml:space="preserve"> </w:t>
      </w:r>
    </w:p>
    <w:p w14:paraId="3B753ADA" w14:textId="77777777" w:rsidR="0001390F" w:rsidRDefault="0001390F" w:rsidP="00875F51">
      <w:pPr>
        <w:rPr>
          <w:sz w:val="24"/>
        </w:rPr>
      </w:pPr>
    </w:p>
    <w:p w14:paraId="1B5F9F34" w14:textId="0E79CC78" w:rsidR="00F84D71" w:rsidRDefault="00BC235C">
      <w:pPr>
        <w:jc w:val="center"/>
        <w:rPr>
          <w:sz w:val="24"/>
          <w:szCs w:val="24"/>
        </w:rPr>
      </w:pPr>
      <w:r>
        <w:rPr>
          <w:sz w:val="24"/>
          <w:szCs w:val="24"/>
        </w:rPr>
        <w:t>WSD</w:t>
      </w:r>
      <w:r w:rsidR="0001390F" w:rsidRPr="0001390F">
        <w:rPr>
          <w:sz w:val="24"/>
          <w:szCs w:val="24"/>
        </w:rPr>
        <w:t>CS is committed to safeguarding and promoting the w</w:t>
      </w:r>
      <w:r w:rsidR="00350732">
        <w:rPr>
          <w:sz w:val="24"/>
          <w:szCs w:val="24"/>
        </w:rPr>
        <w:t xml:space="preserve">elfare of </w:t>
      </w:r>
      <w:r w:rsidR="00882383">
        <w:rPr>
          <w:sz w:val="24"/>
          <w:szCs w:val="24"/>
        </w:rPr>
        <w:t>children. A</w:t>
      </w:r>
      <w:r>
        <w:rPr>
          <w:sz w:val="24"/>
          <w:szCs w:val="24"/>
        </w:rPr>
        <w:t xml:space="preserve"> PVG</w:t>
      </w:r>
      <w:r w:rsidR="00067F4C" w:rsidRPr="0001390F">
        <w:rPr>
          <w:sz w:val="24"/>
          <w:szCs w:val="24"/>
        </w:rPr>
        <w:t xml:space="preserve"> will be sought in relation to the successful applicant for this post.</w:t>
      </w:r>
      <w:r w:rsidR="00067F4C">
        <w:rPr>
          <w:sz w:val="24"/>
          <w:szCs w:val="24"/>
        </w:rPr>
        <w:t xml:space="preserve"> </w:t>
      </w:r>
    </w:p>
    <w:p w14:paraId="3E6B57D8" w14:textId="23F2EB22" w:rsidR="0087490E" w:rsidRDefault="0087490E">
      <w:pPr>
        <w:jc w:val="center"/>
        <w:rPr>
          <w:b/>
          <w:sz w:val="30"/>
        </w:rPr>
      </w:pPr>
    </w:p>
    <w:p w14:paraId="393347E6" w14:textId="7F5A2681" w:rsidR="0006384D" w:rsidRDefault="0006384D">
      <w:pPr>
        <w:jc w:val="center"/>
        <w:rPr>
          <w:b/>
          <w:sz w:val="30"/>
        </w:rPr>
      </w:pPr>
    </w:p>
    <w:p w14:paraId="40842EE8" w14:textId="2A08407E" w:rsidR="0006384D" w:rsidRDefault="0006384D">
      <w:pPr>
        <w:jc w:val="center"/>
        <w:rPr>
          <w:b/>
          <w:sz w:val="30"/>
        </w:rPr>
      </w:pPr>
    </w:p>
    <w:p w14:paraId="199EDCD2" w14:textId="7E8A1CDB" w:rsidR="0006384D" w:rsidRDefault="0006384D">
      <w:pPr>
        <w:jc w:val="center"/>
        <w:rPr>
          <w:b/>
          <w:sz w:val="30"/>
        </w:rPr>
      </w:pPr>
    </w:p>
    <w:p w14:paraId="13820315" w14:textId="7DBD0A7A" w:rsidR="0006384D" w:rsidRDefault="0006384D">
      <w:pPr>
        <w:jc w:val="center"/>
        <w:rPr>
          <w:b/>
          <w:sz w:val="30"/>
        </w:rPr>
      </w:pPr>
    </w:p>
    <w:p w14:paraId="5847DFF5" w14:textId="58679ABC" w:rsidR="0006384D" w:rsidRDefault="0006384D">
      <w:pPr>
        <w:jc w:val="center"/>
        <w:rPr>
          <w:b/>
          <w:sz w:val="30"/>
        </w:rPr>
      </w:pPr>
    </w:p>
    <w:p w14:paraId="19A80B3F" w14:textId="5EC42768" w:rsidR="0006384D" w:rsidRDefault="0006384D">
      <w:pPr>
        <w:jc w:val="center"/>
        <w:rPr>
          <w:b/>
          <w:sz w:val="30"/>
        </w:rPr>
      </w:pPr>
    </w:p>
    <w:p w14:paraId="2628B17A" w14:textId="022D4FFE" w:rsidR="0006384D" w:rsidRDefault="0006384D">
      <w:pPr>
        <w:jc w:val="center"/>
        <w:rPr>
          <w:b/>
          <w:sz w:val="30"/>
        </w:rPr>
      </w:pPr>
    </w:p>
    <w:p w14:paraId="1F627F5E" w14:textId="20BD068E" w:rsidR="0006384D" w:rsidRDefault="0006384D">
      <w:pPr>
        <w:jc w:val="center"/>
        <w:rPr>
          <w:b/>
          <w:sz w:val="30"/>
        </w:rPr>
      </w:pPr>
    </w:p>
    <w:p w14:paraId="0EB1320E" w14:textId="3EDA0CF7" w:rsidR="0006384D" w:rsidRDefault="0006384D">
      <w:pPr>
        <w:jc w:val="center"/>
        <w:rPr>
          <w:b/>
          <w:sz w:val="30"/>
        </w:rPr>
      </w:pPr>
    </w:p>
    <w:p w14:paraId="4E303D51" w14:textId="2BAD213F" w:rsidR="0006384D" w:rsidRDefault="0006384D">
      <w:pPr>
        <w:jc w:val="center"/>
        <w:rPr>
          <w:b/>
          <w:sz w:val="30"/>
        </w:rPr>
      </w:pPr>
    </w:p>
    <w:p w14:paraId="2BE1390B" w14:textId="7A561596" w:rsidR="0006384D" w:rsidRDefault="0006384D">
      <w:pPr>
        <w:jc w:val="center"/>
        <w:rPr>
          <w:b/>
          <w:sz w:val="30"/>
        </w:rPr>
      </w:pPr>
    </w:p>
    <w:p w14:paraId="53871D58" w14:textId="017D8A92" w:rsidR="0006384D" w:rsidRDefault="0006384D">
      <w:pPr>
        <w:jc w:val="center"/>
        <w:rPr>
          <w:b/>
          <w:sz w:val="30"/>
        </w:rPr>
      </w:pPr>
    </w:p>
    <w:p w14:paraId="4839AF19" w14:textId="67FF246D" w:rsidR="0006384D" w:rsidRDefault="0006384D">
      <w:pPr>
        <w:jc w:val="center"/>
        <w:rPr>
          <w:b/>
          <w:sz w:val="30"/>
        </w:rPr>
      </w:pPr>
    </w:p>
    <w:p w14:paraId="422566CE" w14:textId="2FE5B452" w:rsidR="0006384D" w:rsidRDefault="0006384D">
      <w:pPr>
        <w:jc w:val="center"/>
        <w:rPr>
          <w:b/>
          <w:sz w:val="30"/>
        </w:rPr>
      </w:pPr>
    </w:p>
    <w:p w14:paraId="1A436C35" w14:textId="279AEC7F" w:rsidR="0006384D" w:rsidRDefault="0006384D">
      <w:pPr>
        <w:jc w:val="center"/>
        <w:rPr>
          <w:b/>
          <w:sz w:val="30"/>
        </w:rPr>
      </w:pPr>
    </w:p>
    <w:p w14:paraId="7D6F834C" w14:textId="3A0CFF88" w:rsidR="0006384D" w:rsidRDefault="0006384D">
      <w:pPr>
        <w:jc w:val="center"/>
        <w:rPr>
          <w:b/>
          <w:sz w:val="30"/>
        </w:rPr>
      </w:pPr>
    </w:p>
    <w:p w14:paraId="1FB3E73D" w14:textId="53BAD90A" w:rsidR="0006384D" w:rsidRDefault="0006384D">
      <w:pPr>
        <w:jc w:val="center"/>
        <w:rPr>
          <w:b/>
          <w:sz w:val="30"/>
        </w:rPr>
      </w:pPr>
    </w:p>
    <w:p w14:paraId="42253238" w14:textId="2804632A" w:rsidR="0006384D" w:rsidRDefault="0006384D">
      <w:pPr>
        <w:jc w:val="center"/>
        <w:rPr>
          <w:b/>
          <w:sz w:val="30"/>
        </w:rPr>
      </w:pPr>
    </w:p>
    <w:p w14:paraId="4B5D0D69" w14:textId="4BD8561A" w:rsidR="0006384D" w:rsidRDefault="0006384D">
      <w:pPr>
        <w:jc w:val="center"/>
        <w:rPr>
          <w:b/>
          <w:sz w:val="30"/>
        </w:rPr>
      </w:pPr>
    </w:p>
    <w:p w14:paraId="456BFEEF" w14:textId="5B1FE858" w:rsidR="0006384D" w:rsidRDefault="0006384D">
      <w:pPr>
        <w:jc w:val="center"/>
        <w:rPr>
          <w:b/>
          <w:sz w:val="30"/>
        </w:rPr>
      </w:pPr>
    </w:p>
    <w:p w14:paraId="722169C8" w14:textId="06E41A7E" w:rsidR="0006384D" w:rsidRDefault="0006384D">
      <w:pPr>
        <w:jc w:val="center"/>
        <w:rPr>
          <w:b/>
          <w:sz w:val="30"/>
        </w:rPr>
      </w:pPr>
    </w:p>
    <w:p w14:paraId="000FE525" w14:textId="77777777" w:rsidR="00F84D71" w:rsidRDefault="00CB5E0E" w:rsidP="00882383">
      <w:pPr>
        <w:jc w:val="center"/>
        <w:rPr>
          <w:b/>
          <w:sz w:val="30"/>
        </w:rPr>
      </w:pPr>
      <w:r>
        <w:rPr>
          <w:b/>
          <w:sz w:val="30"/>
        </w:rPr>
        <w:lastRenderedPageBreak/>
        <w:t>Person specification</w:t>
      </w:r>
    </w:p>
    <w:p w14:paraId="7CD66B45" w14:textId="77777777" w:rsidR="00F84D71" w:rsidRDefault="00F84D71" w:rsidP="00882383">
      <w:pPr>
        <w:jc w:val="center"/>
        <w:rPr>
          <w:b/>
          <w:sz w:val="30"/>
        </w:rPr>
      </w:pPr>
    </w:p>
    <w:p w14:paraId="48DE2410" w14:textId="408B2256" w:rsidR="00F84D71" w:rsidRDefault="00882383" w:rsidP="00882383">
      <w:pPr>
        <w:jc w:val="center"/>
        <w:rPr>
          <w:b/>
          <w:sz w:val="30"/>
        </w:rPr>
      </w:pPr>
      <w:r>
        <w:rPr>
          <w:b/>
          <w:sz w:val="30"/>
        </w:rPr>
        <w:t>Finance and Administration Officer</w:t>
      </w:r>
    </w:p>
    <w:p w14:paraId="0D1A53F4" w14:textId="77777777" w:rsidR="00983527" w:rsidRDefault="00983527" w:rsidP="00882383">
      <w:pPr>
        <w:jc w:val="center"/>
        <w:rPr>
          <w:b/>
          <w:sz w:val="24"/>
        </w:rPr>
      </w:pPr>
    </w:p>
    <w:p w14:paraId="46137ED3" w14:textId="279DF90D" w:rsidR="000D2C67" w:rsidRDefault="00F65ACB" w:rsidP="00882383">
      <w:pPr>
        <w:jc w:val="center"/>
        <w:rPr>
          <w:b/>
          <w:sz w:val="28"/>
          <w:szCs w:val="28"/>
        </w:rPr>
      </w:pPr>
      <w:r>
        <w:rPr>
          <w:b/>
          <w:sz w:val="28"/>
          <w:szCs w:val="28"/>
        </w:rPr>
        <w:t>Essential skills and e</w:t>
      </w:r>
      <w:r w:rsidR="00F84D71" w:rsidRPr="00F65ACB">
        <w:rPr>
          <w:b/>
          <w:sz w:val="28"/>
          <w:szCs w:val="28"/>
        </w:rPr>
        <w:t>xperience</w:t>
      </w:r>
    </w:p>
    <w:p w14:paraId="72683CD7" w14:textId="77777777" w:rsidR="0006384D" w:rsidRDefault="0006384D" w:rsidP="00882383">
      <w:pPr>
        <w:jc w:val="center"/>
        <w:rPr>
          <w:b/>
          <w:sz w:val="28"/>
          <w:szCs w:val="28"/>
        </w:rPr>
      </w:pPr>
    </w:p>
    <w:p w14:paraId="5109D1C9" w14:textId="77777777" w:rsidR="00276C75" w:rsidRPr="00276C75" w:rsidRDefault="00276C75" w:rsidP="00276C75">
      <w:pPr>
        <w:pStyle w:val="ListParagraph"/>
        <w:ind w:left="0"/>
        <w:rPr>
          <w:rFonts w:cs="Arial"/>
          <w:sz w:val="24"/>
          <w:szCs w:val="24"/>
        </w:rPr>
      </w:pPr>
    </w:p>
    <w:p w14:paraId="5B0D5951" w14:textId="6D55D039" w:rsidR="005A01A2" w:rsidRDefault="005D4680" w:rsidP="00841615">
      <w:pPr>
        <w:numPr>
          <w:ilvl w:val="0"/>
          <w:numId w:val="32"/>
        </w:numPr>
        <w:rPr>
          <w:rFonts w:cs="Arial"/>
          <w:sz w:val="24"/>
          <w:szCs w:val="24"/>
        </w:rPr>
      </w:pPr>
      <w:r w:rsidRPr="00B32BA7">
        <w:rPr>
          <w:rFonts w:cs="Arial"/>
          <w:sz w:val="24"/>
          <w:szCs w:val="24"/>
        </w:rPr>
        <w:t>Excel</w:t>
      </w:r>
      <w:r>
        <w:rPr>
          <w:rFonts w:cs="Arial"/>
          <w:sz w:val="24"/>
          <w:szCs w:val="24"/>
        </w:rPr>
        <w:t>lent informal</w:t>
      </w:r>
      <w:r w:rsidR="0087490E">
        <w:rPr>
          <w:rFonts w:cs="Arial"/>
          <w:sz w:val="24"/>
          <w:szCs w:val="24"/>
        </w:rPr>
        <w:t xml:space="preserve"> and formal communication skills including</w:t>
      </w:r>
      <w:r w:rsidR="00B32BA7" w:rsidRPr="00B32BA7">
        <w:rPr>
          <w:rFonts w:cs="Arial"/>
          <w:sz w:val="24"/>
          <w:szCs w:val="24"/>
        </w:rPr>
        <w:t xml:space="preserve"> writing, and advocacy skills</w:t>
      </w:r>
      <w:r w:rsidR="00882383">
        <w:rPr>
          <w:rFonts w:cs="Arial"/>
          <w:sz w:val="24"/>
          <w:szCs w:val="24"/>
        </w:rPr>
        <w:t>.</w:t>
      </w:r>
    </w:p>
    <w:p w14:paraId="10220A34" w14:textId="77777777" w:rsidR="00882383" w:rsidRDefault="00882383" w:rsidP="00882383">
      <w:pPr>
        <w:ind w:left="720"/>
        <w:rPr>
          <w:rFonts w:cs="Arial"/>
          <w:sz w:val="24"/>
          <w:szCs w:val="24"/>
        </w:rPr>
      </w:pPr>
    </w:p>
    <w:p w14:paraId="33CD4E4B" w14:textId="0308BAE2" w:rsidR="00882383" w:rsidRDefault="00882383" w:rsidP="00841615">
      <w:pPr>
        <w:numPr>
          <w:ilvl w:val="0"/>
          <w:numId w:val="32"/>
        </w:numPr>
        <w:rPr>
          <w:rFonts w:cs="Arial"/>
          <w:sz w:val="24"/>
          <w:szCs w:val="24"/>
        </w:rPr>
      </w:pPr>
      <w:r>
        <w:rPr>
          <w:rFonts w:cs="Arial"/>
          <w:sz w:val="24"/>
          <w:szCs w:val="24"/>
        </w:rPr>
        <w:t>Previous experience of a finance and/or administrative role in the third or public sector.</w:t>
      </w:r>
    </w:p>
    <w:p w14:paraId="7FE4BDBC" w14:textId="77777777" w:rsidR="00882383" w:rsidRDefault="00882383" w:rsidP="00882383">
      <w:pPr>
        <w:pStyle w:val="ListParagraph"/>
        <w:rPr>
          <w:rFonts w:cs="Arial"/>
          <w:sz w:val="24"/>
          <w:szCs w:val="24"/>
        </w:rPr>
      </w:pPr>
    </w:p>
    <w:p w14:paraId="00F631E5" w14:textId="03BE008A" w:rsidR="00882383" w:rsidRDefault="00882383" w:rsidP="00841615">
      <w:pPr>
        <w:numPr>
          <w:ilvl w:val="0"/>
          <w:numId w:val="32"/>
        </w:numPr>
        <w:rPr>
          <w:rFonts w:cs="Arial"/>
          <w:sz w:val="24"/>
          <w:szCs w:val="24"/>
        </w:rPr>
      </w:pPr>
      <w:r>
        <w:rPr>
          <w:rFonts w:cs="Arial"/>
          <w:sz w:val="24"/>
          <w:szCs w:val="24"/>
        </w:rPr>
        <w:t>Excellent organisational skills and the ability to problem solve and work effectively with others.</w:t>
      </w:r>
    </w:p>
    <w:p w14:paraId="236AB1BB" w14:textId="77777777" w:rsidR="00882383" w:rsidRDefault="00882383" w:rsidP="00882383">
      <w:pPr>
        <w:pStyle w:val="ListParagraph"/>
        <w:rPr>
          <w:rFonts w:cs="Arial"/>
          <w:sz w:val="24"/>
          <w:szCs w:val="24"/>
        </w:rPr>
      </w:pPr>
    </w:p>
    <w:p w14:paraId="792DA237" w14:textId="77777777" w:rsidR="00882383" w:rsidRDefault="00882383" w:rsidP="00882383">
      <w:pPr>
        <w:pStyle w:val="ListParagraph"/>
        <w:numPr>
          <w:ilvl w:val="0"/>
          <w:numId w:val="32"/>
        </w:numPr>
        <w:shd w:val="clear" w:color="auto" w:fill="FFFFFF"/>
        <w:spacing w:after="150" w:line="360" w:lineRule="atLeast"/>
        <w:rPr>
          <w:rFonts w:cs="Arial"/>
          <w:sz w:val="24"/>
          <w:szCs w:val="24"/>
          <w:lang w:eastAsia="en-GB"/>
        </w:rPr>
      </w:pPr>
      <w:r w:rsidRPr="00882383">
        <w:rPr>
          <w:rFonts w:cs="Arial"/>
          <w:sz w:val="24"/>
          <w:szCs w:val="24"/>
        </w:rPr>
        <w:t>Experience of preparing and submitting successful funding applications and preparing budgets.</w:t>
      </w:r>
    </w:p>
    <w:p w14:paraId="66B51FE6" w14:textId="77777777" w:rsidR="00882383" w:rsidRPr="00882383" w:rsidRDefault="00882383" w:rsidP="00882383">
      <w:pPr>
        <w:pStyle w:val="ListParagraph"/>
        <w:rPr>
          <w:rFonts w:cs="Arial"/>
          <w:sz w:val="24"/>
          <w:szCs w:val="24"/>
          <w:lang w:eastAsia="en-GB"/>
        </w:rPr>
      </w:pPr>
    </w:p>
    <w:p w14:paraId="62176B57" w14:textId="10D3C7A0" w:rsidR="00882383" w:rsidRPr="0006384D" w:rsidRDefault="00882383" w:rsidP="0006384D">
      <w:pPr>
        <w:pStyle w:val="ListParagraph"/>
        <w:numPr>
          <w:ilvl w:val="0"/>
          <w:numId w:val="32"/>
        </w:numPr>
        <w:shd w:val="clear" w:color="auto" w:fill="FFFFFF"/>
        <w:spacing w:after="150" w:line="360" w:lineRule="atLeast"/>
        <w:rPr>
          <w:rFonts w:cs="Arial"/>
          <w:sz w:val="24"/>
          <w:szCs w:val="24"/>
          <w:lang w:eastAsia="en-GB"/>
        </w:rPr>
      </w:pPr>
      <w:r w:rsidRPr="00882383">
        <w:rPr>
          <w:rFonts w:cs="Arial"/>
          <w:sz w:val="24"/>
          <w:szCs w:val="24"/>
          <w:lang w:eastAsia="en-GB"/>
        </w:rPr>
        <w:t>Prior Office Management</w:t>
      </w:r>
      <w:r w:rsidR="0006384D">
        <w:rPr>
          <w:rFonts w:cs="Arial"/>
          <w:sz w:val="24"/>
          <w:szCs w:val="24"/>
          <w:lang w:eastAsia="en-GB"/>
        </w:rPr>
        <w:t xml:space="preserve"> experience.</w:t>
      </w:r>
    </w:p>
    <w:p w14:paraId="377DC6F1" w14:textId="77777777" w:rsidR="00882383" w:rsidRPr="00882383" w:rsidRDefault="00882383" w:rsidP="00882383">
      <w:pPr>
        <w:pStyle w:val="ListParagraph"/>
        <w:rPr>
          <w:rFonts w:cs="Arial"/>
          <w:sz w:val="24"/>
          <w:szCs w:val="24"/>
          <w:lang w:eastAsia="en-GB"/>
        </w:rPr>
      </w:pPr>
    </w:p>
    <w:p w14:paraId="4F8FAD83" w14:textId="32468305" w:rsidR="00882383" w:rsidRDefault="00882383" w:rsidP="00882383">
      <w:pPr>
        <w:pStyle w:val="ListParagraph"/>
        <w:numPr>
          <w:ilvl w:val="0"/>
          <w:numId w:val="32"/>
        </w:numPr>
        <w:shd w:val="clear" w:color="auto" w:fill="FFFFFF"/>
        <w:spacing w:after="150" w:line="360" w:lineRule="atLeast"/>
        <w:rPr>
          <w:rFonts w:cs="Arial"/>
          <w:sz w:val="24"/>
          <w:szCs w:val="24"/>
          <w:lang w:eastAsia="en-GB"/>
        </w:rPr>
      </w:pPr>
      <w:r w:rsidRPr="00882383">
        <w:rPr>
          <w:rFonts w:cs="Arial"/>
          <w:sz w:val="24"/>
          <w:szCs w:val="24"/>
          <w:lang w:eastAsia="en-GB"/>
        </w:rPr>
        <w:t xml:space="preserve"> Ability to Maintain Strict Confidentiality.</w:t>
      </w:r>
    </w:p>
    <w:p w14:paraId="56005CF8" w14:textId="77777777" w:rsidR="00882383" w:rsidRPr="00882383" w:rsidRDefault="00882383" w:rsidP="00882383">
      <w:pPr>
        <w:pStyle w:val="ListParagraph"/>
        <w:rPr>
          <w:rFonts w:cs="Arial"/>
          <w:sz w:val="24"/>
          <w:szCs w:val="24"/>
          <w:lang w:eastAsia="en-GB"/>
        </w:rPr>
      </w:pPr>
    </w:p>
    <w:p w14:paraId="0F77CF34" w14:textId="4BAF11B2" w:rsidR="00882383" w:rsidRDefault="00882383" w:rsidP="00882383">
      <w:pPr>
        <w:pStyle w:val="ListParagraph"/>
        <w:numPr>
          <w:ilvl w:val="0"/>
          <w:numId w:val="32"/>
        </w:numPr>
        <w:shd w:val="clear" w:color="auto" w:fill="FFFFFF"/>
        <w:spacing w:after="150" w:line="360" w:lineRule="atLeast"/>
        <w:rPr>
          <w:rFonts w:cs="Arial"/>
          <w:sz w:val="24"/>
          <w:szCs w:val="24"/>
          <w:lang w:eastAsia="en-GB"/>
        </w:rPr>
      </w:pPr>
      <w:r w:rsidRPr="00882383">
        <w:rPr>
          <w:rFonts w:cs="Arial"/>
          <w:sz w:val="24"/>
          <w:szCs w:val="24"/>
          <w:lang w:eastAsia="en-GB"/>
        </w:rPr>
        <w:t xml:space="preserve"> Ability to Prioriti</w:t>
      </w:r>
      <w:r>
        <w:rPr>
          <w:rFonts w:cs="Arial"/>
          <w:sz w:val="24"/>
          <w:szCs w:val="24"/>
          <w:lang w:eastAsia="en-GB"/>
        </w:rPr>
        <w:t>s</w:t>
      </w:r>
      <w:r w:rsidRPr="00882383">
        <w:rPr>
          <w:rFonts w:cs="Arial"/>
          <w:sz w:val="24"/>
          <w:szCs w:val="24"/>
          <w:lang w:eastAsia="en-GB"/>
        </w:rPr>
        <w:t xml:space="preserve">e </w:t>
      </w:r>
      <w:r w:rsidR="0006384D" w:rsidRPr="00882383">
        <w:rPr>
          <w:rFonts w:cs="Arial"/>
          <w:sz w:val="24"/>
          <w:szCs w:val="24"/>
          <w:lang w:eastAsia="en-GB"/>
        </w:rPr>
        <w:t>Effectively.</w:t>
      </w:r>
    </w:p>
    <w:p w14:paraId="0254A994" w14:textId="77777777" w:rsidR="00882383" w:rsidRPr="00882383" w:rsidRDefault="00882383" w:rsidP="00882383">
      <w:pPr>
        <w:pStyle w:val="ListParagraph"/>
        <w:rPr>
          <w:rFonts w:cs="Arial"/>
          <w:sz w:val="24"/>
          <w:szCs w:val="24"/>
          <w:lang w:eastAsia="en-GB"/>
        </w:rPr>
      </w:pPr>
    </w:p>
    <w:p w14:paraId="05DB6686" w14:textId="6268B01A" w:rsidR="00882383" w:rsidRDefault="00882383" w:rsidP="00882383">
      <w:pPr>
        <w:pStyle w:val="ListParagraph"/>
        <w:numPr>
          <w:ilvl w:val="0"/>
          <w:numId w:val="32"/>
        </w:numPr>
        <w:shd w:val="clear" w:color="auto" w:fill="FFFFFF"/>
        <w:spacing w:after="150" w:line="360" w:lineRule="atLeast"/>
        <w:rPr>
          <w:rFonts w:cs="Arial"/>
          <w:sz w:val="24"/>
          <w:szCs w:val="24"/>
          <w:lang w:eastAsia="en-GB"/>
        </w:rPr>
      </w:pPr>
      <w:r w:rsidRPr="00882383">
        <w:rPr>
          <w:rFonts w:cs="Arial"/>
          <w:sz w:val="24"/>
          <w:szCs w:val="24"/>
          <w:lang w:eastAsia="en-GB"/>
        </w:rPr>
        <w:t xml:space="preserve"> Excellent Time Management </w:t>
      </w:r>
      <w:r w:rsidR="0006384D" w:rsidRPr="00882383">
        <w:rPr>
          <w:rFonts w:cs="Arial"/>
          <w:sz w:val="24"/>
          <w:szCs w:val="24"/>
          <w:lang w:eastAsia="en-GB"/>
        </w:rPr>
        <w:t>Skills</w:t>
      </w:r>
      <w:r w:rsidR="0006384D">
        <w:rPr>
          <w:rFonts w:cs="Arial"/>
          <w:sz w:val="24"/>
          <w:szCs w:val="24"/>
          <w:lang w:eastAsia="en-GB"/>
        </w:rPr>
        <w:t xml:space="preserve"> and ability to work to tight timeframes.</w:t>
      </w:r>
    </w:p>
    <w:p w14:paraId="4CF8DC73" w14:textId="77777777" w:rsidR="00882383" w:rsidRPr="00882383" w:rsidRDefault="00882383" w:rsidP="00882383">
      <w:pPr>
        <w:pStyle w:val="ListParagraph"/>
        <w:rPr>
          <w:rFonts w:cs="Arial"/>
          <w:sz w:val="24"/>
          <w:szCs w:val="24"/>
          <w:lang w:eastAsia="en-GB"/>
        </w:rPr>
      </w:pPr>
    </w:p>
    <w:p w14:paraId="0619027B" w14:textId="3861EA09" w:rsidR="00882383" w:rsidRDefault="00882383" w:rsidP="00882383">
      <w:pPr>
        <w:pStyle w:val="ListParagraph"/>
        <w:numPr>
          <w:ilvl w:val="0"/>
          <w:numId w:val="32"/>
        </w:numPr>
        <w:shd w:val="clear" w:color="auto" w:fill="FFFFFF"/>
        <w:spacing w:after="150" w:line="360" w:lineRule="atLeast"/>
        <w:rPr>
          <w:rFonts w:cs="Arial"/>
          <w:sz w:val="24"/>
          <w:szCs w:val="24"/>
          <w:lang w:eastAsia="en-GB"/>
        </w:rPr>
      </w:pPr>
      <w:r w:rsidRPr="00882383">
        <w:rPr>
          <w:rFonts w:cs="Arial"/>
          <w:sz w:val="24"/>
          <w:szCs w:val="24"/>
          <w:lang w:eastAsia="en-GB"/>
        </w:rPr>
        <w:t xml:space="preserve"> Excellent and Accurate Data Entry Skills</w:t>
      </w:r>
      <w:r w:rsidR="0006384D">
        <w:rPr>
          <w:rFonts w:cs="Arial"/>
          <w:sz w:val="24"/>
          <w:szCs w:val="24"/>
          <w:lang w:eastAsia="en-GB"/>
        </w:rPr>
        <w:t xml:space="preserve"> and understanding of finance systems.</w:t>
      </w:r>
    </w:p>
    <w:p w14:paraId="0880E0E2" w14:textId="77777777" w:rsidR="00882383" w:rsidRPr="00882383" w:rsidRDefault="00882383" w:rsidP="00882383">
      <w:pPr>
        <w:pStyle w:val="ListParagraph"/>
        <w:rPr>
          <w:rFonts w:cs="Arial"/>
          <w:sz w:val="24"/>
          <w:szCs w:val="24"/>
          <w:lang w:eastAsia="en-GB"/>
        </w:rPr>
      </w:pPr>
    </w:p>
    <w:p w14:paraId="6ED151CB" w14:textId="77777777" w:rsidR="00882383" w:rsidRDefault="00882383" w:rsidP="00882383">
      <w:pPr>
        <w:pStyle w:val="ListParagraph"/>
        <w:numPr>
          <w:ilvl w:val="0"/>
          <w:numId w:val="32"/>
        </w:numPr>
        <w:shd w:val="clear" w:color="auto" w:fill="FFFFFF"/>
        <w:spacing w:after="150" w:line="360" w:lineRule="atLeast"/>
        <w:rPr>
          <w:rFonts w:cs="Arial"/>
          <w:sz w:val="24"/>
          <w:szCs w:val="24"/>
          <w:lang w:eastAsia="en-GB"/>
        </w:rPr>
      </w:pPr>
      <w:r w:rsidRPr="00882383">
        <w:rPr>
          <w:rFonts w:cs="Arial"/>
          <w:sz w:val="24"/>
          <w:szCs w:val="24"/>
          <w:lang w:eastAsia="en-GB"/>
        </w:rPr>
        <w:t xml:space="preserve"> Positive Attitude; Reliable and Dependable.</w:t>
      </w:r>
    </w:p>
    <w:p w14:paraId="6F3BC95C" w14:textId="77777777" w:rsidR="00882383" w:rsidRPr="00882383" w:rsidRDefault="00882383" w:rsidP="00882383">
      <w:pPr>
        <w:pStyle w:val="ListParagraph"/>
        <w:rPr>
          <w:rFonts w:cs="Arial"/>
          <w:sz w:val="24"/>
          <w:szCs w:val="24"/>
          <w:lang w:eastAsia="en-GB"/>
        </w:rPr>
      </w:pPr>
    </w:p>
    <w:p w14:paraId="4922DB02" w14:textId="36D46EC3" w:rsidR="00882383" w:rsidRPr="00882383" w:rsidRDefault="00882383" w:rsidP="00882383">
      <w:pPr>
        <w:pStyle w:val="ListParagraph"/>
        <w:numPr>
          <w:ilvl w:val="0"/>
          <w:numId w:val="32"/>
        </w:numPr>
        <w:shd w:val="clear" w:color="auto" w:fill="FFFFFF"/>
        <w:spacing w:after="150" w:line="360" w:lineRule="atLeast"/>
        <w:rPr>
          <w:rFonts w:eastAsia="Calibri" w:cs="Arial"/>
          <w:sz w:val="24"/>
          <w:szCs w:val="24"/>
        </w:rPr>
      </w:pPr>
      <w:r w:rsidRPr="00882383">
        <w:rPr>
          <w:rFonts w:cs="Arial"/>
          <w:sz w:val="24"/>
          <w:szCs w:val="24"/>
          <w:lang w:eastAsia="en-GB"/>
        </w:rPr>
        <w:t xml:space="preserve"> Willingness to operate flexibl</w:t>
      </w:r>
      <w:r>
        <w:rPr>
          <w:rFonts w:cs="Arial"/>
          <w:sz w:val="24"/>
          <w:szCs w:val="24"/>
          <w:lang w:eastAsia="en-GB"/>
        </w:rPr>
        <w:t>y including evening and weekends.</w:t>
      </w:r>
      <w:r w:rsidRPr="00882383">
        <w:rPr>
          <w:rFonts w:cs="Arial"/>
          <w:sz w:val="24"/>
          <w:szCs w:val="24"/>
          <w:lang w:eastAsia="en-GB"/>
        </w:rPr>
        <w:t xml:space="preserve"> </w:t>
      </w:r>
    </w:p>
    <w:p w14:paraId="2A285F3B" w14:textId="723EF2F0" w:rsidR="005A01A2" w:rsidRDefault="005A01A2" w:rsidP="00A24A76">
      <w:pPr>
        <w:pStyle w:val="ListParagraph"/>
        <w:ind w:left="0"/>
        <w:rPr>
          <w:rFonts w:cs="Arial"/>
          <w:sz w:val="24"/>
          <w:szCs w:val="24"/>
        </w:rPr>
      </w:pPr>
    </w:p>
    <w:p w14:paraId="6B910534" w14:textId="43DD1237" w:rsidR="00A24A76" w:rsidRPr="00882383" w:rsidRDefault="00A84140" w:rsidP="00882383">
      <w:pPr>
        <w:pStyle w:val="ListParagraph"/>
        <w:numPr>
          <w:ilvl w:val="0"/>
          <w:numId w:val="32"/>
        </w:numPr>
        <w:rPr>
          <w:rFonts w:cs="Arial"/>
          <w:sz w:val="24"/>
          <w:szCs w:val="24"/>
        </w:rPr>
      </w:pPr>
      <w:r w:rsidRPr="00882383">
        <w:rPr>
          <w:rFonts w:cs="Arial"/>
          <w:sz w:val="24"/>
          <w:szCs w:val="24"/>
        </w:rPr>
        <w:t>Good</w:t>
      </w:r>
      <w:r w:rsidR="00A24A76" w:rsidRPr="00882383">
        <w:rPr>
          <w:rFonts w:cs="Arial"/>
          <w:sz w:val="24"/>
          <w:szCs w:val="24"/>
        </w:rPr>
        <w:t xml:space="preserve"> </w:t>
      </w:r>
      <w:r w:rsidR="005D4680" w:rsidRPr="00882383">
        <w:rPr>
          <w:rFonts w:cs="Arial"/>
          <w:sz w:val="24"/>
          <w:szCs w:val="24"/>
        </w:rPr>
        <w:t>working knowledge</w:t>
      </w:r>
      <w:r w:rsidR="00CA77EF" w:rsidRPr="00882383">
        <w:rPr>
          <w:rFonts w:cs="Arial"/>
          <w:sz w:val="24"/>
          <w:szCs w:val="24"/>
        </w:rPr>
        <w:t xml:space="preserve"> of at least one</w:t>
      </w:r>
      <w:r w:rsidR="00A24A76" w:rsidRPr="00882383">
        <w:rPr>
          <w:rFonts w:cs="Arial"/>
          <w:sz w:val="24"/>
          <w:szCs w:val="24"/>
        </w:rPr>
        <w:t xml:space="preserve"> of the following – including </w:t>
      </w:r>
      <w:r w:rsidRPr="00882383">
        <w:rPr>
          <w:rFonts w:cs="Arial"/>
          <w:sz w:val="24"/>
          <w:szCs w:val="24"/>
        </w:rPr>
        <w:t xml:space="preserve">some </w:t>
      </w:r>
      <w:r w:rsidR="00A24A76" w:rsidRPr="00882383">
        <w:rPr>
          <w:rFonts w:cs="Arial"/>
          <w:sz w:val="24"/>
          <w:szCs w:val="24"/>
        </w:rPr>
        <w:t xml:space="preserve">relevant </w:t>
      </w:r>
      <w:r w:rsidR="00E4288C" w:rsidRPr="00882383">
        <w:rPr>
          <w:rFonts w:cs="Arial"/>
          <w:sz w:val="24"/>
          <w:szCs w:val="24"/>
        </w:rPr>
        <w:t>policy context</w:t>
      </w:r>
      <w:r w:rsidR="00867F3D" w:rsidRPr="00882383">
        <w:rPr>
          <w:rFonts w:cs="Arial"/>
          <w:sz w:val="24"/>
          <w:szCs w:val="24"/>
        </w:rPr>
        <w:t xml:space="preserve"> on their application, and local implementa</w:t>
      </w:r>
      <w:r w:rsidR="004A4BF5" w:rsidRPr="00882383">
        <w:rPr>
          <w:rFonts w:cs="Arial"/>
          <w:sz w:val="24"/>
          <w:szCs w:val="24"/>
        </w:rPr>
        <w:t>tion of this;</w:t>
      </w:r>
      <w:r w:rsidR="00A24A76" w:rsidRPr="00882383">
        <w:rPr>
          <w:rFonts w:cs="Arial"/>
          <w:sz w:val="24"/>
          <w:szCs w:val="24"/>
        </w:rPr>
        <w:t xml:space="preserve"> with proven ability to proactively expa</w:t>
      </w:r>
      <w:r w:rsidRPr="00882383">
        <w:rPr>
          <w:rFonts w:cs="Arial"/>
          <w:sz w:val="24"/>
          <w:szCs w:val="24"/>
        </w:rPr>
        <w:t>nd breadth of knowledge in this</w:t>
      </w:r>
      <w:r w:rsidR="00A24A76" w:rsidRPr="00882383">
        <w:rPr>
          <w:rFonts w:cs="Arial"/>
          <w:sz w:val="24"/>
          <w:szCs w:val="24"/>
        </w:rPr>
        <w:t xml:space="preserve"> and other areas:</w:t>
      </w:r>
    </w:p>
    <w:p w14:paraId="358195D6" w14:textId="77777777" w:rsidR="00067F4C" w:rsidRDefault="00067F4C" w:rsidP="00067F4C">
      <w:pPr>
        <w:pStyle w:val="ListParagraph"/>
        <w:rPr>
          <w:rFonts w:cs="Arial"/>
          <w:sz w:val="24"/>
          <w:szCs w:val="24"/>
        </w:rPr>
      </w:pPr>
    </w:p>
    <w:p w14:paraId="475E113A" w14:textId="77777777" w:rsidR="00606060" w:rsidRPr="00606060" w:rsidRDefault="00606060" w:rsidP="00606060">
      <w:pPr>
        <w:pStyle w:val="ListParagraph"/>
        <w:numPr>
          <w:ilvl w:val="0"/>
          <w:numId w:val="34"/>
        </w:numPr>
        <w:rPr>
          <w:rFonts w:cs="Arial"/>
          <w:sz w:val="24"/>
          <w:szCs w:val="24"/>
        </w:rPr>
      </w:pPr>
      <w:r w:rsidRPr="00606060">
        <w:rPr>
          <w:rFonts w:cs="Arial"/>
          <w:sz w:val="24"/>
          <w:szCs w:val="24"/>
        </w:rPr>
        <w:t xml:space="preserve">Education with a strong knowledge of Special Educational Needs </w:t>
      </w:r>
    </w:p>
    <w:p w14:paraId="7EC7B9C7" w14:textId="77777777" w:rsidR="00606060" w:rsidRPr="00606060" w:rsidRDefault="00606060" w:rsidP="00606060">
      <w:pPr>
        <w:pStyle w:val="ListParagraph"/>
        <w:numPr>
          <w:ilvl w:val="0"/>
          <w:numId w:val="34"/>
        </w:numPr>
        <w:rPr>
          <w:rFonts w:cs="Arial"/>
          <w:sz w:val="24"/>
          <w:szCs w:val="24"/>
        </w:rPr>
      </w:pPr>
      <w:r w:rsidRPr="00606060">
        <w:rPr>
          <w:rFonts w:cs="Arial"/>
          <w:sz w:val="24"/>
          <w:szCs w:val="24"/>
        </w:rPr>
        <w:t xml:space="preserve">Welfare Benefits </w:t>
      </w:r>
    </w:p>
    <w:p w14:paraId="4F2F1415" w14:textId="77777777" w:rsidR="00606060" w:rsidRPr="00606060" w:rsidRDefault="00606060" w:rsidP="00606060">
      <w:pPr>
        <w:pStyle w:val="ListParagraph"/>
        <w:numPr>
          <w:ilvl w:val="0"/>
          <w:numId w:val="34"/>
        </w:numPr>
        <w:rPr>
          <w:rFonts w:cs="Arial"/>
          <w:sz w:val="24"/>
          <w:szCs w:val="24"/>
        </w:rPr>
      </w:pPr>
      <w:r w:rsidRPr="00606060">
        <w:rPr>
          <w:rFonts w:cs="Arial"/>
          <w:sz w:val="24"/>
          <w:szCs w:val="24"/>
        </w:rPr>
        <w:lastRenderedPageBreak/>
        <w:t>Equality and discrimination</w:t>
      </w:r>
    </w:p>
    <w:p w14:paraId="5C224F28" w14:textId="77777777" w:rsidR="000F5D6A" w:rsidRDefault="00606060" w:rsidP="00365925">
      <w:pPr>
        <w:pStyle w:val="ListParagraph"/>
        <w:numPr>
          <w:ilvl w:val="0"/>
          <w:numId w:val="34"/>
        </w:numPr>
        <w:rPr>
          <w:rFonts w:cs="Arial"/>
          <w:sz w:val="24"/>
          <w:szCs w:val="24"/>
        </w:rPr>
      </w:pPr>
      <w:r w:rsidRPr="000F5D6A">
        <w:rPr>
          <w:rFonts w:cs="Arial"/>
          <w:sz w:val="24"/>
          <w:szCs w:val="24"/>
        </w:rPr>
        <w:t xml:space="preserve">Health </w:t>
      </w:r>
    </w:p>
    <w:p w14:paraId="2B439018" w14:textId="77777777" w:rsidR="000D2C67" w:rsidRDefault="00606060" w:rsidP="00365925">
      <w:pPr>
        <w:pStyle w:val="ListParagraph"/>
        <w:numPr>
          <w:ilvl w:val="0"/>
          <w:numId w:val="34"/>
        </w:numPr>
        <w:rPr>
          <w:rFonts w:cs="Arial"/>
          <w:sz w:val="24"/>
          <w:szCs w:val="24"/>
        </w:rPr>
      </w:pPr>
      <w:r w:rsidRPr="000F5D6A">
        <w:rPr>
          <w:rFonts w:cs="Arial"/>
          <w:sz w:val="24"/>
          <w:szCs w:val="24"/>
        </w:rPr>
        <w:t xml:space="preserve">Community Care </w:t>
      </w:r>
    </w:p>
    <w:p w14:paraId="59FBA509" w14:textId="77777777" w:rsidR="000F5D6A" w:rsidRPr="000F5D6A" w:rsidRDefault="000F5D6A" w:rsidP="000F5D6A">
      <w:pPr>
        <w:pStyle w:val="ListParagraph"/>
        <w:ind w:left="1080"/>
        <w:rPr>
          <w:rFonts w:cs="Arial"/>
          <w:sz w:val="24"/>
          <w:szCs w:val="24"/>
        </w:rPr>
      </w:pPr>
    </w:p>
    <w:p w14:paraId="25F72C94" w14:textId="77777777" w:rsidR="000D2C67" w:rsidRPr="00046C44" w:rsidRDefault="005D4680" w:rsidP="00A37E75">
      <w:pPr>
        <w:pStyle w:val="Header"/>
        <w:numPr>
          <w:ilvl w:val="0"/>
          <w:numId w:val="32"/>
        </w:numPr>
        <w:tabs>
          <w:tab w:val="clear" w:pos="4153"/>
          <w:tab w:val="clear" w:pos="8306"/>
        </w:tabs>
        <w:rPr>
          <w:rFonts w:cs="Arial"/>
          <w:sz w:val="24"/>
          <w:szCs w:val="24"/>
        </w:rPr>
      </w:pPr>
      <w:r>
        <w:rPr>
          <w:rFonts w:cs="Arial"/>
          <w:sz w:val="24"/>
          <w:szCs w:val="24"/>
        </w:rPr>
        <w:t>A</w:t>
      </w:r>
      <w:r w:rsidR="00DE41A4">
        <w:rPr>
          <w:rFonts w:cs="Arial"/>
          <w:sz w:val="24"/>
          <w:szCs w:val="24"/>
        </w:rPr>
        <w:t xml:space="preserve">wareness of </w:t>
      </w:r>
      <w:r w:rsidR="000D2C67" w:rsidRPr="000D2C67">
        <w:rPr>
          <w:rFonts w:cs="Arial"/>
          <w:sz w:val="24"/>
          <w:szCs w:val="24"/>
        </w:rPr>
        <w:t>deafness and its impact on children</w:t>
      </w:r>
      <w:r>
        <w:rPr>
          <w:rFonts w:cs="Arial"/>
          <w:sz w:val="24"/>
          <w:szCs w:val="24"/>
        </w:rPr>
        <w:t xml:space="preserve"> and families.</w:t>
      </w:r>
    </w:p>
    <w:p w14:paraId="1675E93C" w14:textId="77777777" w:rsidR="00C65725" w:rsidRDefault="00C65725" w:rsidP="00A24A76">
      <w:pPr>
        <w:pStyle w:val="ListParagraph"/>
        <w:ind w:left="0"/>
        <w:rPr>
          <w:rFonts w:cs="Arial"/>
          <w:sz w:val="24"/>
          <w:szCs w:val="24"/>
        </w:rPr>
      </w:pPr>
    </w:p>
    <w:p w14:paraId="44815081" w14:textId="77777777" w:rsidR="009C56C8" w:rsidRDefault="00276C75" w:rsidP="00A37E75">
      <w:pPr>
        <w:pStyle w:val="Header"/>
        <w:numPr>
          <w:ilvl w:val="0"/>
          <w:numId w:val="32"/>
        </w:numPr>
        <w:tabs>
          <w:tab w:val="clear" w:pos="4153"/>
          <w:tab w:val="clear" w:pos="8306"/>
        </w:tabs>
        <w:rPr>
          <w:rFonts w:cs="Arial"/>
          <w:sz w:val="24"/>
          <w:szCs w:val="24"/>
        </w:rPr>
      </w:pPr>
      <w:r>
        <w:rPr>
          <w:rFonts w:cs="Arial"/>
          <w:sz w:val="24"/>
          <w:szCs w:val="24"/>
        </w:rPr>
        <w:t>Expe</w:t>
      </w:r>
      <w:r w:rsidR="005D4680">
        <w:rPr>
          <w:rFonts w:cs="Arial"/>
          <w:sz w:val="24"/>
          <w:szCs w:val="24"/>
        </w:rPr>
        <w:t>rience of gathering information for</w:t>
      </w:r>
      <w:r>
        <w:rPr>
          <w:rFonts w:cs="Arial"/>
          <w:sz w:val="24"/>
          <w:szCs w:val="24"/>
        </w:rPr>
        <w:t xml:space="preserve"> performance monitoring. </w:t>
      </w:r>
    </w:p>
    <w:p w14:paraId="2FFA3710" w14:textId="77777777" w:rsidR="00BA48D2" w:rsidRDefault="00BA48D2" w:rsidP="00721356">
      <w:pPr>
        <w:pStyle w:val="ListParagraph"/>
        <w:ind w:left="0"/>
        <w:rPr>
          <w:rFonts w:cs="Arial"/>
          <w:sz w:val="24"/>
          <w:szCs w:val="24"/>
        </w:rPr>
      </w:pPr>
    </w:p>
    <w:p w14:paraId="2D1F1E41" w14:textId="29B4D024" w:rsidR="00046C44" w:rsidRPr="009C56C8" w:rsidRDefault="00121D9D" w:rsidP="00A37E75">
      <w:pPr>
        <w:pStyle w:val="Header"/>
        <w:numPr>
          <w:ilvl w:val="0"/>
          <w:numId w:val="32"/>
        </w:numPr>
        <w:tabs>
          <w:tab w:val="clear" w:pos="4153"/>
          <w:tab w:val="clear" w:pos="8306"/>
        </w:tabs>
        <w:rPr>
          <w:rFonts w:cs="Arial"/>
          <w:sz w:val="24"/>
          <w:szCs w:val="24"/>
        </w:rPr>
      </w:pPr>
      <w:r>
        <w:rPr>
          <w:rFonts w:cs="Arial"/>
          <w:sz w:val="24"/>
          <w:szCs w:val="24"/>
        </w:rPr>
        <w:t>Good computer skills</w:t>
      </w:r>
      <w:r w:rsidRPr="00121D9D">
        <w:t xml:space="preserve"> </w:t>
      </w:r>
      <w:r w:rsidRPr="00121D9D">
        <w:rPr>
          <w:rFonts w:cs="Arial"/>
          <w:sz w:val="24"/>
          <w:szCs w:val="24"/>
        </w:rPr>
        <w:t xml:space="preserve">including experience of using Microsoft Windows and associated applications such as Word, </w:t>
      </w:r>
      <w:r w:rsidR="001354A8" w:rsidRPr="00121D9D">
        <w:rPr>
          <w:rFonts w:cs="Arial"/>
          <w:sz w:val="24"/>
          <w:szCs w:val="24"/>
        </w:rPr>
        <w:t>Excel,</w:t>
      </w:r>
      <w:r w:rsidRPr="00121D9D">
        <w:rPr>
          <w:rFonts w:cs="Arial"/>
          <w:sz w:val="24"/>
          <w:szCs w:val="24"/>
        </w:rPr>
        <w:t xml:space="preserve"> and Outlook</w:t>
      </w:r>
      <w:r>
        <w:rPr>
          <w:rFonts w:cs="Arial"/>
          <w:sz w:val="24"/>
          <w:szCs w:val="24"/>
        </w:rPr>
        <w:t>.</w:t>
      </w:r>
    </w:p>
    <w:p w14:paraId="1DD87B5B" w14:textId="77777777" w:rsidR="00046C44" w:rsidRPr="00046C44" w:rsidRDefault="00046C44" w:rsidP="006A31DD">
      <w:pPr>
        <w:pStyle w:val="ListParagraph"/>
        <w:ind w:left="360"/>
        <w:rPr>
          <w:rFonts w:cs="Arial"/>
          <w:sz w:val="24"/>
          <w:szCs w:val="24"/>
        </w:rPr>
      </w:pPr>
    </w:p>
    <w:p w14:paraId="07AD8931" w14:textId="45C3CDE1" w:rsidR="00F84D71" w:rsidRPr="00E4288C" w:rsidRDefault="00882383" w:rsidP="00E44A73">
      <w:pPr>
        <w:pStyle w:val="Header"/>
        <w:numPr>
          <w:ilvl w:val="0"/>
          <w:numId w:val="32"/>
        </w:numPr>
        <w:tabs>
          <w:tab w:val="clear" w:pos="4153"/>
          <w:tab w:val="clear" w:pos="8306"/>
        </w:tabs>
        <w:rPr>
          <w:rFonts w:cs="Arial"/>
          <w:sz w:val="24"/>
          <w:szCs w:val="24"/>
        </w:rPr>
      </w:pPr>
      <w:r>
        <w:rPr>
          <w:sz w:val="24"/>
        </w:rPr>
        <w:t>S</w:t>
      </w:r>
      <w:r w:rsidR="00E44A73" w:rsidRPr="00E44A73">
        <w:rPr>
          <w:sz w:val="24"/>
        </w:rPr>
        <w:t>ign language skills or a willingness to learn.</w:t>
      </w:r>
    </w:p>
    <w:p w14:paraId="2774D812" w14:textId="77777777" w:rsidR="00A36CA9" w:rsidRDefault="00A36CA9">
      <w:pPr>
        <w:rPr>
          <w:b/>
          <w:sz w:val="24"/>
          <w:u w:val="single"/>
        </w:rPr>
      </w:pPr>
    </w:p>
    <w:p w14:paraId="4891F804" w14:textId="77777777" w:rsidR="00F84D71" w:rsidRDefault="00F84D71">
      <w:pPr>
        <w:rPr>
          <w:b/>
          <w:sz w:val="28"/>
          <w:szCs w:val="28"/>
        </w:rPr>
      </w:pPr>
      <w:r w:rsidRPr="00F65ACB">
        <w:rPr>
          <w:b/>
          <w:sz w:val="28"/>
          <w:szCs w:val="28"/>
        </w:rPr>
        <w:t>Desirable</w:t>
      </w:r>
    </w:p>
    <w:p w14:paraId="22E48440" w14:textId="77777777" w:rsidR="00AB0692" w:rsidRDefault="00AB0692">
      <w:pPr>
        <w:rPr>
          <w:sz w:val="24"/>
          <w:szCs w:val="24"/>
        </w:rPr>
      </w:pPr>
    </w:p>
    <w:p w14:paraId="33B25A13" w14:textId="2AAAF27B" w:rsidR="00AB0692" w:rsidRDefault="00AB0692" w:rsidP="00A37E75">
      <w:pPr>
        <w:numPr>
          <w:ilvl w:val="0"/>
          <w:numId w:val="31"/>
        </w:numPr>
        <w:rPr>
          <w:sz w:val="24"/>
          <w:szCs w:val="24"/>
        </w:rPr>
      </w:pPr>
      <w:r>
        <w:rPr>
          <w:sz w:val="24"/>
          <w:szCs w:val="24"/>
        </w:rPr>
        <w:t xml:space="preserve">Experience </w:t>
      </w:r>
      <w:r w:rsidR="005D4680">
        <w:rPr>
          <w:sz w:val="24"/>
          <w:szCs w:val="24"/>
        </w:rPr>
        <w:t xml:space="preserve">of </w:t>
      </w:r>
      <w:r w:rsidR="0006384D">
        <w:rPr>
          <w:sz w:val="24"/>
          <w:szCs w:val="24"/>
        </w:rPr>
        <w:t>working directly with deaf children and families.</w:t>
      </w:r>
    </w:p>
    <w:p w14:paraId="5C366809" w14:textId="77777777" w:rsidR="00A3550D" w:rsidRDefault="00A3550D">
      <w:pPr>
        <w:rPr>
          <w:sz w:val="24"/>
          <w:szCs w:val="24"/>
        </w:rPr>
      </w:pPr>
    </w:p>
    <w:p w14:paraId="23A96C3C" w14:textId="53CD38A8" w:rsidR="009C56C8" w:rsidRPr="0006384D" w:rsidRDefault="001E438B" w:rsidP="0006384D">
      <w:pPr>
        <w:numPr>
          <w:ilvl w:val="0"/>
          <w:numId w:val="31"/>
        </w:numPr>
        <w:rPr>
          <w:sz w:val="24"/>
          <w:szCs w:val="24"/>
        </w:rPr>
      </w:pPr>
      <w:r>
        <w:rPr>
          <w:sz w:val="24"/>
          <w:szCs w:val="24"/>
        </w:rPr>
        <w:t>F</w:t>
      </w:r>
      <w:r w:rsidR="00A3550D">
        <w:rPr>
          <w:sz w:val="24"/>
          <w:szCs w:val="24"/>
        </w:rPr>
        <w:t>inance management skills and understanding of Human Resources processes</w:t>
      </w:r>
    </w:p>
    <w:p w14:paraId="35AA040D" w14:textId="77777777" w:rsidR="009C56C8" w:rsidRDefault="009C56C8" w:rsidP="00E44A73">
      <w:pPr>
        <w:pStyle w:val="ListParagraph"/>
        <w:ind w:left="0"/>
        <w:rPr>
          <w:rFonts w:cs="Arial"/>
          <w:sz w:val="24"/>
          <w:szCs w:val="24"/>
        </w:rPr>
      </w:pPr>
    </w:p>
    <w:p w14:paraId="566A40C9" w14:textId="75908C6F" w:rsidR="009C56C8" w:rsidRDefault="0006384D" w:rsidP="00A37E75">
      <w:pPr>
        <w:pStyle w:val="Header"/>
        <w:numPr>
          <w:ilvl w:val="0"/>
          <w:numId w:val="31"/>
        </w:numPr>
        <w:tabs>
          <w:tab w:val="clear" w:pos="4153"/>
          <w:tab w:val="clear" w:pos="8306"/>
        </w:tabs>
        <w:rPr>
          <w:rFonts w:cs="Arial"/>
          <w:sz w:val="24"/>
          <w:szCs w:val="24"/>
        </w:rPr>
      </w:pPr>
      <w:r>
        <w:rPr>
          <w:rFonts w:cs="Arial"/>
          <w:sz w:val="24"/>
          <w:szCs w:val="24"/>
        </w:rPr>
        <w:t xml:space="preserve">Finance and Administration qualification- SVQ Level 3 or </w:t>
      </w:r>
      <w:r w:rsidR="00BB7905">
        <w:rPr>
          <w:rFonts w:cs="Arial"/>
          <w:sz w:val="24"/>
          <w:szCs w:val="24"/>
        </w:rPr>
        <w:t>equivalent</w:t>
      </w:r>
      <w:r>
        <w:rPr>
          <w:rFonts w:cs="Arial"/>
          <w:sz w:val="24"/>
          <w:szCs w:val="24"/>
        </w:rPr>
        <w:t>.</w:t>
      </w:r>
    </w:p>
    <w:p w14:paraId="45444599" w14:textId="77777777" w:rsidR="006D0A6B" w:rsidRDefault="006D0A6B" w:rsidP="006D0A6B">
      <w:pPr>
        <w:pStyle w:val="ListParagraph"/>
        <w:rPr>
          <w:rFonts w:cs="Arial"/>
          <w:sz w:val="24"/>
          <w:szCs w:val="24"/>
        </w:rPr>
      </w:pPr>
    </w:p>
    <w:p w14:paraId="672ECB9B" w14:textId="77777777" w:rsidR="006D0A6B" w:rsidRPr="005D4680" w:rsidRDefault="006D0A6B" w:rsidP="005D4680">
      <w:pPr>
        <w:pStyle w:val="ListParagraph"/>
        <w:numPr>
          <w:ilvl w:val="0"/>
          <w:numId w:val="31"/>
        </w:numPr>
        <w:rPr>
          <w:rFonts w:cs="Arial"/>
          <w:sz w:val="24"/>
          <w:szCs w:val="24"/>
        </w:rPr>
      </w:pPr>
      <w:r>
        <w:rPr>
          <w:rFonts w:cs="Arial"/>
          <w:sz w:val="24"/>
          <w:szCs w:val="24"/>
        </w:rPr>
        <w:t xml:space="preserve">Confident in using digital tools to communicate with stakeholders and willing to learn new digital skills relevant to the role. </w:t>
      </w:r>
    </w:p>
    <w:p w14:paraId="0945EF06" w14:textId="77777777" w:rsidR="006D0A6B" w:rsidRPr="00121D9D" w:rsidRDefault="006D0A6B" w:rsidP="006D0A6B">
      <w:pPr>
        <w:pStyle w:val="Header"/>
        <w:tabs>
          <w:tab w:val="clear" w:pos="4153"/>
          <w:tab w:val="clear" w:pos="8306"/>
        </w:tabs>
        <w:ind w:left="720"/>
        <w:rPr>
          <w:rFonts w:cs="Arial"/>
          <w:sz w:val="24"/>
          <w:szCs w:val="24"/>
        </w:rPr>
      </w:pPr>
    </w:p>
    <w:p w14:paraId="5AEF7A5E" w14:textId="77777777" w:rsidR="009C56C8" w:rsidRDefault="009C56C8" w:rsidP="001353A1">
      <w:pPr>
        <w:pStyle w:val="ListParagraph"/>
        <w:rPr>
          <w:rFonts w:cs="Arial"/>
          <w:sz w:val="24"/>
          <w:szCs w:val="24"/>
        </w:rPr>
      </w:pPr>
    </w:p>
    <w:p w14:paraId="3036430A" w14:textId="77777777" w:rsidR="005C5686" w:rsidRDefault="005C5686">
      <w:pPr>
        <w:rPr>
          <w:sz w:val="24"/>
        </w:rPr>
      </w:pPr>
    </w:p>
    <w:sectPr w:rsidR="005C5686" w:rsidSect="000E222F">
      <w:footerReference w:type="default" r:id="rId9"/>
      <w:pgSz w:w="11909" w:h="16834"/>
      <w:pgMar w:top="1152" w:right="1800" w:bottom="1440" w:left="1800" w:header="720" w:footer="720" w:gutter="0"/>
      <w:paperSrc w:first="2" w:other="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F51BF" w14:textId="77777777" w:rsidR="00903C23" w:rsidRDefault="00903C23">
      <w:r>
        <w:separator/>
      </w:r>
    </w:p>
  </w:endnote>
  <w:endnote w:type="continuationSeparator" w:id="0">
    <w:p w14:paraId="097585C5" w14:textId="77777777" w:rsidR="00903C23" w:rsidRDefault="00903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EAB65" w14:textId="47892D8C" w:rsidR="00D44FDD" w:rsidRDefault="002826E3">
    <w:pPr>
      <w:pStyle w:val="Footer"/>
      <w:rPr>
        <w:sz w:val="18"/>
        <w:szCs w:val="18"/>
      </w:rPr>
    </w:pPr>
    <w:r>
      <w:rPr>
        <w:sz w:val="18"/>
        <w:szCs w:val="18"/>
      </w:rPr>
      <w:t>Job Description amended 14/09/21 HG</w:t>
    </w:r>
  </w:p>
  <w:p w14:paraId="2A820B7F" w14:textId="77777777" w:rsidR="00D44FDD" w:rsidRPr="00CC206B" w:rsidRDefault="00D44FDD">
    <w:pPr>
      <w:pStyle w:val="Footer"/>
      <w:rPr>
        <w:sz w:val="18"/>
        <w:szCs w:val="18"/>
      </w:rPr>
    </w:pPr>
  </w:p>
  <w:p w14:paraId="59FFDDC1" w14:textId="6A1638B0" w:rsidR="00D44FDD" w:rsidRPr="00CC206B" w:rsidRDefault="00D44FDD">
    <w:pPr>
      <w:pStyle w:val="Footer"/>
      <w:rPr>
        <w:sz w:val="18"/>
        <w:szCs w:val="18"/>
      </w:rPr>
    </w:pPr>
  </w:p>
  <w:p w14:paraId="47EB0E0E" w14:textId="77777777" w:rsidR="00D44FDD" w:rsidRDefault="00D44F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46C1D" w14:textId="77777777" w:rsidR="00903C23" w:rsidRDefault="00903C23">
      <w:r>
        <w:separator/>
      </w:r>
    </w:p>
  </w:footnote>
  <w:footnote w:type="continuationSeparator" w:id="0">
    <w:p w14:paraId="08E0B8A1" w14:textId="77777777" w:rsidR="00903C23" w:rsidRDefault="00903C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4504"/>
    <w:multiLevelType w:val="hybridMultilevel"/>
    <w:tmpl w:val="671CF43A"/>
    <w:lvl w:ilvl="0" w:tplc="0409000F">
      <w:start w:val="1"/>
      <w:numFmt w:val="decimal"/>
      <w:lvlText w:val="%1."/>
      <w:lvlJc w:val="left"/>
      <w:pPr>
        <w:tabs>
          <w:tab w:val="num" w:pos="720"/>
        </w:tabs>
        <w:ind w:left="720" w:hanging="360"/>
      </w:pPr>
    </w:lvl>
    <w:lvl w:ilvl="1" w:tplc="670A3FA4">
      <w:start w:val="1"/>
      <w:numFmt w:val="lowerLetter"/>
      <w:lvlText w:val="%2)"/>
      <w:lvlJc w:val="left"/>
      <w:pPr>
        <w:tabs>
          <w:tab w:val="num" w:pos="1800"/>
        </w:tabs>
        <w:ind w:left="1800" w:hanging="72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61260A"/>
    <w:multiLevelType w:val="hybridMultilevel"/>
    <w:tmpl w:val="959C096C"/>
    <w:lvl w:ilvl="0" w:tplc="489A88EE">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A3684D"/>
    <w:multiLevelType w:val="hybridMultilevel"/>
    <w:tmpl w:val="4FBAEC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B75D1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EED48B5"/>
    <w:multiLevelType w:val="hybridMultilevel"/>
    <w:tmpl w:val="038421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EF2792"/>
    <w:multiLevelType w:val="hybridMultilevel"/>
    <w:tmpl w:val="8D02FAAE"/>
    <w:lvl w:ilvl="0" w:tplc="CAD003A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F607A77"/>
    <w:multiLevelType w:val="hybridMultilevel"/>
    <w:tmpl w:val="AF722832"/>
    <w:lvl w:ilvl="0" w:tplc="08090001">
      <w:start w:val="1"/>
      <w:numFmt w:val="bullet"/>
      <w:lvlText w:val=""/>
      <w:lvlJc w:val="left"/>
      <w:pPr>
        <w:ind w:left="1080" w:hanging="360"/>
      </w:pPr>
      <w:rPr>
        <w:rFonts w:ascii="Symbol" w:hAnsi="Symbol" w:hint="default"/>
      </w:rPr>
    </w:lvl>
    <w:lvl w:ilvl="1" w:tplc="63B6B578">
      <w:numFmt w:val="bullet"/>
      <w:lvlText w:val="•"/>
      <w:lvlJc w:val="left"/>
      <w:pPr>
        <w:ind w:left="2160" w:hanging="720"/>
      </w:pPr>
      <w:rPr>
        <w:rFonts w:ascii="Arial" w:eastAsia="Times New Roman"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FF8543C"/>
    <w:multiLevelType w:val="hybridMultilevel"/>
    <w:tmpl w:val="78FCD920"/>
    <w:lvl w:ilvl="0" w:tplc="04090017">
      <w:start w:val="1"/>
      <w:numFmt w:val="lowerLetter"/>
      <w:lvlText w:val="%1)"/>
      <w:lvlJc w:val="left"/>
      <w:pPr>
        <w:tabs>
          <w:tab w:val="num" w:pos="1080"/>
        </w:tabs>
        <w:ind w:left="108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93D7427"/>
    <w:multiLevelType w:val="hybridMultilevel"/>
    <w:tmpl w:val="7C6A77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6B6105"/>
    <w:multiLevelType w:val="hybridMultilevel"/>
    <w:tmpl w:val="A71689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AF0BFA"/>
    <w:multiLevelType w:val="hybridMultilevel"/>
    <w:tmpl w:val="655AAB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F865FA"/>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234A767B"/>
    <w:multiLevelType w:val="hybridMultilevel"/>
    <w:tmpl w:val="DD6E7C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9B2B65"/>
    <w:multiLevelType w:val="hybridMultilevel"/>
    <w:tmpl w:val="8A207C28"/>
    <w:lvl w:ilvl="0" w:tplc="04090001">
      <w:start w:val="1"/>
      <w:numFmt w:val="bullet"/>
      <w:lvlText w:val=""/>
      <w:lvlJc w:val="left"/>
      <w:pPr>
        <w:tabs>
          <w:tab w:val="num" w:pos="720"/>
        </w:tabs>
        <w:ind w:left="720" w:hanging="360"/>
      </w:pPr>
      <w:rPr>
        <w:rFonts w:ascii="Symbol" w:hAnsi="Symbol" w:hint="default"/>
      </w:rPr>
    </w:lvl>
    <w:lvl w:ilvl="1" w:tplc="03AE9130">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C03035"/>
    <w:multiLevelType w:val="hybridMultilevel"/>
    <w:tmpl w:val="348C50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043946"/>
    <w:multiLevelType w:val="hybridMultilevel"/>
    <w:tmpl w:val="E6BC77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C56644"/>
    <w:multiLevelType w:val="hybridMultilevel"/>
    <w:tmpl w:val="0C72D6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12759A2"/>
    <w:multiLevelType w:val="hybridMultilevel"/>
    <w:tmpl w:val="98CE9A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FC396E"/>
    <w:multiLevelType w:val="hybridMultilevel"/>
    <w:tmpl w:val="DABE65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7A90312"/>
    <w:multiLevelType w:val="hybridMultilevel"/>
    <w:tmpl w:val="FF0627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C20AA9"/>
    <w:multiLevelType w:val="hybridMultilevel"/>
    <w:tmpl w:val="36DCF1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B31C07"/>
    <w:multiLevelType w:val="hybridMultilevel"/>
    <w:tmpl w:val="BF689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C5437A"/>
    <w:multiLevelType w:val="hybridMultilevel"/>
    <w:tmpl w:val="850A5522"/>
    <w:lvl w:ilvl="0" w:tplc="F356D7C0">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1E10794"/>
    <w:multiLevelType w:val="hybridMultilevel"/>
    <w:tmpl w:val="C5AE57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AD344EB"/>
    <w:multiLevelType w:val="hybridMultilevel"/>
    <w:tmpl w:val="55CA8176"/>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DD937C2"/>
    <w:multiLevelType w:val="hybridMultilevel"/>
    <w:tmpl w:val="BC8E4A6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DE92487"/>
    <w:multiLevelType w:val="multilevel"/>
    <w:tmpl w:val="31FE4266"/>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7" w15:restartNumberingAfterBreak="0">
    <w:nsid w:val="4F87276B"/>
    <w:multiLevelType w:val="hybridMultilevel"/>
    <w:tmpl w:val="F82EAA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13C3F35"/>
    <w:multiLevelType w:val="hybridMultilevel"/>
    <w:tmpl w:val="373ED0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3BF1F76"/>
    <w:multiLevelType w:val="multilevel"/>
    <w:tmpl w:val="5CD4973A"/>
    <w:lvl w:ilvl="0">
      <w:start w:val="1"/>
      <w:numFmt w:val="bullet"/>
      <w:lvlText w:val=""/>
      <w:lvlJc w:val="left"/>
      <w:pPr>
        <w:tabs>
          <w:tab w:val="num" w:pos="501"/>
        </w:tabs>
        <w:ind w:left="501"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7C502B"/>
    <w:multiLevelType w:val="hybridMultilevel"/>
    <w:tmpl w:val="9C10A93E"/>
    <w:lvl w:ilvl="0" w:tplc="3A22B6F6">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5392381"/>
    <w:multiLevelType w:val="hybridMultilevel"/>
    <w:tmpl w:val="8C9A841C"/>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 w15:restartNumberingAfterBreak="0">
    <w:nsid w:val="55FE2D46"/>
    <w:multiLevelType w:val="hybridMultilevel"/>
    <w:tmpl w:val="8D7C5CD0"/>
    <w:lvl w:ilvl="0" w:tplc="C424485E">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5FE4696"/>
    <w:multiLevelType w:val="singleLevel"/>
    <w:tmpl w:val="AE765350"/>
    <w:lvl w:ilvl="0">
      <w:start w:val="1"/>
      <w:numFmt w:val="decimal"/>
      <w:lvlText w:val="%1."/>
      <w:legacy w:legacy="1" w:legacySpace="0" w:legacyIndent="567"/>
      <w:lvlJc w:val="left"/>
      <w:pPr>
        <w:ind w:left="567" w:hanging="567"/>
      </w:pPr>
    </w:lvl>
  </w:abstractNum>
  <w:abstractNum w:abstractNumId="34" w15:restartNumberingAfterBreak="0">
    <w:nsid w:val="57DD0E7B"/>
    <w:multiLevelType w:val="hybridMultilevel"/>
    <w:tmpl w:val="848C8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9F68A8"/>
    <w:multiLevelType w:val="hybridMultilevel"/>
    <w:tmpl w:val="5D32D002"/>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FE92D6B"/>
    <w:multiLevelType w:val="hybridMultilevel"/>
    <w:tmpl w:val="00A040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7BD7D51"/>
    <w:multiLevelType w:val="hybridMultilevel"/>
    <w:tmpl w:val="DC9E4C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91467C6"/>
    <w:multiLevelType w:val="hybridMultilevel"/>
    <w:tmpl w:val="ED963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D675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6D80820"/>
    <w:multiLevelType w:val="singleLevel"/>
    <w:tmpl w:val="AE765350"/>
    <w:lvl w:ilvl="0">
      <w:start w:val="1"/>
      <w:numFmt w:val="decimal"/>
      <w:lvlText w:val="%1."/>
      <w:legacy w:legacy="1" w:legacySpace="0" w:legacyIndent="567"/>
      <w:lvlJc w:val="left"/>
      <w:pPr>
        <w:ind w:left="567" w:hanging="567"/>
      </w:pPr>
    </w:lvl>
  </w:abstractNum>
  <w:abstractNum w:abstractNumId="41" w15:restartNumberingAfterBreak="0">
    <w:nsid w:val="791E4CFA"/>
    <w:multiLevelType w:val="singleLevel"/>
    <w:tmpl w:val="0809000F"/>
    <w:lvl w:ilvl="0">
      <w:start w:val="1"/>
      <w:numFmt w:val="decimal"/>
      <w:lvlText w:val="%1."/>
      <w:lvlJc w:val="left"/>
      <w:pPr>
        <w:tabs>
          <w:tab w:val="num" w:pos="360"/>
        </w:tabs>
        <w:ind w:left="360" w:hanging="360"/>
      </w:pPr>
    </w:lvl>
  </w:abstractNum>
  <w:abstractNum w:abstractNumId="42" w15:restartNumberingAfterBreak="0">
    <w:nsid w:val="7AF7399A"/>
    <w:multiLevelType w:val="hybridMultilevel"/>
    <w:tmpl w:val="074C3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184745"/>
    <w:multiLevelType w:val="singleLevel"/>
    <w:tmpl w:val="AE765350"/>
    <w:lvl w:ilvl="0">
      <w:start w:val="1"/>
      <w:numFmt w:val="decimal"/>
      <w:lvlText w:val="%1."/>
      <w:legacy w:legacy="1" w:legacySpace="0" w:legacyIndent="567"/>
      <w:lvlJc w:val="left"/>
      <w:pPr>
        <w:ind w:left="567" w:hanging="567"/>
      </w:pPr>
    </w:lvl>
  </w:abstractNum>
  <w:num w:numId="1">
    <w:abstractNumId w:val="43"/>
  </w:num>
  <w:num w:numId="2">
    <w:abstractNumId w:val="33"/>
  </w:num>
  <w:num w:numId="3">
    <w:abstractNumId w:val="40"/>
  </w:num>
  <w:num w:numId="4">
    <w:abstractNumId w:val="39"/>
  </w:num>
  <w:num w:numId="5">
    <w:abstractNumId w:val="11"/>
  </w:num>
  <w:num w:numId="6">
    <w:abstractNumId w:val="41"/>
  </w:num>
  <w:num w:numId="7">
    <w:abstractNumId w:val="13"/>
  </w:num>
  <w:num w:numId="8">
    <w:abstractNumId w:val="0"/>
  </w:num>
  <w:num w:numId="9">
    <w:abstractNumId w:val="22"/>
  </w:num>
  <w:num w:numId="10">
    <w:abstractNumId w:val="7"/>
  </w:num>
  <w:num w:numId="11">
    <w:abstractNumId w:val="24"/>
  </w:num>
  <w:num w:numId="12">
    <w:abstractNumId w:val="35"/>
  </w:num>
  <w:num w:numId="13">
    <w:abstractNumId w:val="9"/>
  </w:num>
  <w:num w:numId="14">
    <w:abstractNumId w:val="5"/>
  </w:num>
  <w:num w:numId="15">
    <w:abstractNumId w:val="25"/>
  </w:num>
  <w:num w:numId="16">
    <w:abstractNumId w:val="32"/>
  </w:num>
  <w:num w:numId="17">
    <w:abstractNumId w:val="12"/>
  </w:num>
  <w:num w:numId="18">
    <w:abstractNumId w:val="30"/>
  </w:num>
  <w:num w:numId="19">
    <w:abstractNumId w:val="1"/>
  </w:num>
  <w:num w:numId="20">
    <w:abstractNumId w:val="20"/>
  </w:num>
  <w:num w:numId="21">
    <w:abstractNumId w:val="18"/>
  </w:num>
  <w:num w:numId="22">
    <w:abstractNumId w:val="19"/>
  </w:num>
  <w:num w:numId="23">
    <w:abstractNumId w:val="6"/>
  </w:num>
  <w:num w:numId="24">
    <w:abstractNumId w:val="14"/>
  </w:num>
  <w:num w:numId="25">
    <w:abstractNumId w:val="16"/>
  </w:num>
  <w:num w:numId="26">
    <w:abstractNumId w:val="42"/>
  </w:num>
  <w:num w:numId="27">
    <w:abstractNumId w:val="2"/>
  </w:num>
  <w:num w:numId="28">
    <w:abstractNumId w:val="15"/>
  </w:num>
  <w:num w:numId="29">
    <w:abstractNumId w:val="34"/>
  </w:num>
  <w:num w:numId="30">
    <w:abstractNumId w:val="8"/>
  </w:num>
  <w:num w:numId="31">
    <w:abstractNumId w:val="4"/>
  </w:num>
  <w:num w:numId="32">
    <w:abstractNumId w:val="17"/>
  </w:num>
  <w:num w:numId="33">
    <w:abstractNumId w:val="3"/>
  </w:num>
  <w:num w:numId="34">
    <w:abstractNumId w:val="26"/>
  </w:num>
  <w:num w:numId="35">
    <w:abstractNumId w:val="38"/>
  </w:num>
  <w:num w:numId="36">
    <w:abstractNumId w:val="10"/>
  </w:num>
  <w:num w:numId="37">
    <w:abstractNumId w:val="23"/>
  </w:num>
  <w:num w:numId="38">
    <w:abstractNumId w:val="21"/>
  </w:num>
  <w:num w:numId="39">
    <w:abstractNumId w:val="28"/>
  </w:num>
  <w:num w:numId="40">
    <w:abstractNumId w:val="37"/>
  </w:num>
  <w:num w:numId="41">
    <w:abstractNumId w:val="27"/>
  </w:num>
  <w:num w:numId="42">
    <w:abstractNumId w:val="36"/>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590"/>
    <w:rsid w:val="0001390F"/>
    <w:rsid w:val="000203F5"/>
    <w:rsid w:val="0002569D"/>
    <w:rsid w:val="00030A54"/>
    <w:rsid w:val="000433FD"/>
    <w:rsid w:val="00046C44"/>
    <w:rsid w:val="00050BD2"/>
    <w:rsid w:val="0006384D"/>
    <w:rsid w:val="000659A3"/>
    <w:rsid w:val="00067F4C"/>
    <w:rsid w:val="00095155"/>
    <w:rsid w:val="000A0850"/>
    <w:rsid w:val="000A7541"/>
    <w:rsid w:val="000B596A"/>
    <w:rsid w:val="000D2C67"/>
    <w:rsid w:val="000E032D"/>
    <w:rsid w:val="000E222F"/>
    <w:rsid w:val="000F5D6A"/>
    <w:rsid w:val="001038D4"/>
    <w:rsid w:val="00120434"/>
    <w:rsid w:val="00121D9D"/>
    <w:rsid w:val="00124553"/>
    <w:rsid w:val="001353A1"/>
    <w:rsid w:val="001354A8"/>
    <w:rsid w:val="0015180C"/>
    <w:rsid w:val="001562E3"/>
    <w:rsid w:val="00163016"/>
    <w:rsid w:val="00167623"/>
    <w:rsid w:val="00171FFC"/>
    <w:rsid w:val="001A6FD5"/>
    <w:rsid w:val="001B10FA"/>
    <w:rsid w:val="001C300C"/>
    <w:rsid w:val="001D5639"/>
    <w:rsid w:val="001E438B"/>
    <w:rsid w:val="001E7655"/>
    <w:rsid w:val="001F31FE"/>
    <w:rsid w:val="00212C39"/>
    <w:rsid w:val="00247536"/>
    <w:rsid w:val="00276C75"/>
    <w:rsid w:val="002826E3"/>
    <w:rsid w:val="00291097"/>
    <w:rsid w:val="00295A7E"/>
    <w:rsid w:val="002A31AE"/>
    <w:rsid w:val="002C658F"/>
    <w:rsid w:val="002D1693"/>
    <w:rsid w:val="002D4387"/>
    <w:rsid w:val="002F3096"/>
    <w:rsid w:val="002F71A1"/>
    <w:rsid w:val="00300300"/>
    <w:rsid w:val="003049A0"/>
    <w:rsid w:val="003127E9"/>
    <w:rsid w:val="00320510"/>
    <w:rsid w:val="00331D48"/>
    <w:rsid w:val="003332DE"/>
    <w:rsid w:val="00335B74"/>
    <w:rsid w:val="0034524F"/>
    <w:rsid w:val="003454A1"/>
    <w:rsid w:val="00350732"/>
    <w:rsid w:val="00352D9C"/>
    <w:rsid w:val="003563D3"/>
    <w:rsid w:val="00365925"/>
    <w:rsid w:val="00366B4F"/>
    <w:rsid w:val="003A32B0"/>
    <w:rsid w:val="003A4BD1"/>
    <w:rsid w:val="003B246A"/>
    <w:rsid w:val="003B3A72"/>
    <w:rsid w:val="00400FCB"/>
    <w:rsid w:val="00407900"/>
    <w:rsid w:val="00412B04"/>
    <w:rsid w:val="00412C07"/>
    <w:rsid w:val="00415CB0"/>
    <w:rsid w:val="004400F5"/>
    <w:rsid w:val="00445BBC"/>
    <w:rsid w:val="00450BFD"/>
    <w:rsid w:val="0046749B"/>
    <w:rsid w:val="004678F8"/>
    <w:rsid w:val="00477841"/>
    <w:rsid w:val="00481274"/>
    <w:rsid w:val="00485E5B"/>
    <w:rsid w:val="00490E27"/>
    <w:rsid w:val="00491B89"/>
    <w:rsid w:val="004A4BF5"/>
    <w:rsid w:val="004D0B39"/>
    <w:rsid w:val="004D5402"/>
    <w:rsid w:val="004D58D9"/>
    <w:rsid w:val="004F4718"/>
    <w:rsid w:val="00532732"/>
    <w:rsid w:val="005354F3"/>
    <w:rsid w:val="0054487E"/>
    <w:rsid w:val="00553AE1"/>
    <w:rsid w:val="00561369"/>
    <w:rsid w:val="00573E2B"/>
    <w:rsid w:val="005824CB"/>
    <w:rsid w:val="00596496"/>
    <w:rsid w:val="005A01A2"/>
    <w:rsid w:val="005A048D"/>
    <w:rsid w:val="005A0CF1"/>
    <w:rsid w:val="005B5529"/>
    <w:rsid w:val="005C024E"/>
    <w:rsid w:val="005C5686"/>
    <w:rsid w:val="005C618D"/>
    <w:rsid w:val="005D4680"/>
    <w:rsid w:val="005E02DD"/>
    <w:rsid w:val="005E6BCE"/>
    <w:rsid w:val="005F0A03"/>
    <w:rsid w:val="006039C5"/>
    <w:rsid w:val="00606060"/>
    <w:rsid w:val="00620E15"/>
    <w:rsid w:val="006363FF"/>
    <w:rsid w:val="00636BBC"/>
    <w:rsid w:val="006400E8"/>
    <w:rsid w:val="006401E2"/>
    <w:rsid w:val="00642658"/>
    <w:rsid w:val="00653DE9"/>
    <w:rsid w:val="00654456"/>
    <w:rsid w:val="00661C6C"/>
    <w:rsid w:val="0067018F"/>
    <w:rsid w:val="00672BF1"/>
    <w:rsid w:val="0067494B"/>
    <w:rsid w:val="00674B86"/>
    <w:rsid w:val="00674F01"/>
    <w:rsid w:val="00684364"/>
    <w:rsid w:val="00685605"/>
    <w:rsid w:val="006A31DD"/>
    <w:rsid w:val="006A66E4"/>
    <w:rsid w:val="006B4747"/>
    <w:rsid w:val="006D0A6B"/>
    <w:rsid w:val="006D3C21"/>
    <w:rsid w:val="006D7041"/>
    <w:rsid w:val="006F4007"/>
    <w:rsid w:val="006F5EEC"/>
    <w:rsid w:val="007014F1"/>
    <w:rsid w:val="00710A94"/>
    <w:rsid w:val="00710B80"/>
    <w:rsid w:val="00721356"/>
    <w:rsid w:val="00736A9C"/>
    <w:rsid w:val="00745F5B"/>
    <w:rsid w:val="0075777C"/>
    <w:rsid w:val="00780588"/>
    <w:rsid w:val="007977A5"/>
    <w:rsid w:val="007B3949"/>
    <w:rsid w:val="007B446D"/>
    <w:rsid w:val="007C0C7E"/>
    <w:rsid w:val="007D6AE8"/>
    <w:rsid w:val="007E2A7A"/>
    <w:rsid w:val="007E6C6F"/>
    <w:rsid w:val="007E7B97"/>
    <w:rsid w:val="007F3AC4"/>
    <w:rsid w:val="007F6BF0"/>
    <w:rsid w:val="00810DD8"/>
    <w:rsid w:val="00813AAC"/>
    <w:rsid w:val="00826E4A"/>
    <w:rsid w:val="00841615"/>
    <w:rsid w:val="00842449"/>
    <w:rsid w:val="008425DC"/>
    <w:rsid w:val="00845511"/>
    <w:rsid w:val="00853F2F"/>
    <w:rsid w:val="00866FA7"/>
    <w:rsid w:val="00867F3D"/>
    <w:rsid w:val="0087490E"/>
    <w:rsid w:val="00875F51"/>
    <w:rsid w:val="00882383"/>
    <w:rsid w:val="00890B9E"/>
    <w:rsid w:val="008979BB"/>
    <w:rsid w:val="008B2DFF"/>
    <w:rsid w:val="008D137D"/>
    <w:rsid w:val="008E632C"/>
    <w:rsid w:val="008F1D1E"/>
    <w:rsid w:val="00903C23"/>
    <w:rsid w:val="00916BB0"/>
    <w:rsid w:val="00920F76"/>
    <w:rsid w:val="00925D4C"/>
    <w:rsid w:val="00927270"/>
    <w:rsid w:val="009421D6"/>
    <w:rsid w:val="00946E4D"/>
    <w:rsid w:val="00963EBD"/>
    <w:rsid w:val="009670E4"/>
    <w:rsid w:val="0097548B"/>
    <w:rsid w:val="00980B5C"/>
    <w:rsid w:val="00983527"/>
    <w:rsid w:val="00986F73"/>
    <w:rsid w:val="009932D4"/>
    <w:rsid w:val="009B663A"/>
    <w:rsid w:val="009B6CEF"/>
    <w:rsid w:val="009C56C8"/>
    <w:rsid w:val="009C6708"/>
    <w:rsid w:val="009D7A52"/>
    <w:rsid w:val="009E2C6E"/>
    <w:rsid w:val="009E4CC2"/>
    <w:rsid w:val="009E6120"/>
    <w:rsid w:val="009F6359"/>
    <w:rsid w:val="00A24A76"/>
    <w:rsid w:val="00A3550D"/>
    <w:rsid w:val="00A36CA9"/>
    <w:rsid w:val="00A37E75"/>
    <w:rsid w:val="00A40AE6"/>
    <w:rsid w:val="00A47BD1"/>
    <w:rsid w:val="00A76A06"/>
    <w:rsid w:val="00A77556"/>
    <w:rsid w:val="00A84140"/>
    <w:rsid w:val="00A8482D"/>
    <w:rsid w:val="00A93ACD"/>
    <w:rsid w:val="00A97884"/>
    <w:rsid w:val="00AB0692"/>
    <w:rsid w:val="00AB1B32"/>
    <w:rsid w:val="00AB4AA3"/>
    <w:rsid w:val="00AB75BA"/>
    <w:rsid w:val="00AC32E4"/>
    <w:rsid w:val="00AD3548"/>
    <w:rsid w:val="00B009A2"/>
    <w:rsid w:val="00B038CD"/>
    <w:rsid w:val="00B209C0"/>
    <w:rsid w:val="00B30B84"/>
    <w:rsid w:val="00B31192"/>
    <w:rsid w:val="00B32BA7"/>
    <w:rsid w:val="00B42E6C"/>
    <w:rsid w:val="00B52B22"/>
    <w:rsid w:val="00B66306"/>
    <w:rsid w:val="00B75FA6"/>
    <w:rsid w:val="00BA48D2"/>
    <w:rsid w:val="00BB1485"/>
    <w:rsid w:val="00BB4BF8"/>
    <w:rsid w:val="00BB7905"/>
    <w:rsid w:val="00BB7C16"/>
    <w:rsid w:val="00BC235C"/>
    <w:rsid w:val="00BC32A8"/>
    <w:rsid w:val="00BE7310"/>
    <w:rsid w:val="00BF2371"/>
    <w:rsid w:val="00C27799"/>
    <w:rsid w:val="00C27DEB"/>
    <w:rsid w:val="00C36178"/>
    <w:rsid w:val="00C47E27"/>
    <w:rsid w:val="00C608EB"/>
    <w:rsid w:val="00C63C77"/>
    <w:rsid w:val="00C65725"/>
    <w:rsid w:val="00C70CDA"/>
    <w:rsid w:val="00C717A7"/>
    <w:rsid w:val="00C74AC3"/>
    <w:rsid w:val="00C760D1"/>
    <w:rsid w:val="00C84F3A"/>
    <w:rsid w:val="00C9041D"/>
    <w:rsid w:val="00CA010D"/>
    <w:rsid w:val="00CA312A"/>
    <w:rsid w:val="00CA77EF"/>
    <w:rsid w:val="00CB5E0E"/>
    <w:rsid w:val="00CC206B"/>
    <w:rsid w:val="00CD4E5D"/>
    <w:rsid w:val="00CD68CB"/>
    <w:rsid w:val="00CE068D"/>
    <w:rsid w:val="00CE7D17"/>
    <w:rsid w:val="00CF6EDC"/>
    <w:rsid w:val="00D11389"/>
    <w:rsid w:val="00D14F34"/>
    <w:rsid w:val="00D168F0"/>
    <w:rsid w:val="00D2483B"/>
    <w:rsid w:val="00D33128"/>
    <w:rsid w:val="00D33310"/>
    <w:rsid w:val="00D44FDD"/>
    <w:rsid w:val="00D65D42"/>
    <w:rsid w:val="00D73C92"/>
    <w:rsid w:val="00D749E3"/>
    <w:rsid w:val="00D77221"/>
    <w:rsid w:val="00D8669F"/>
    <w:rsid w:val="00D937F5"/>
    <w:rsid w:val="00DA0590"/>
    <w:rsid w:val="00DB4D82"/>
    <w:rsid w:val="00DE0C48"/>
    <w:rsid w:val="00DE41A4"/>
    <w:rsid w:val="00E216EA"/>
    <w:rsid w:val="00E311A6"/>
    <w:rsid w:val="00E31D50"/>
    <w:rsid w:val="00E3277F"/>
    <w:rsid w:val="00E4288C"/>
    <w:rsid w:val="00E44A73"/>
    <w:rsid w:val="00E45DD7"/>
    <w:rsid w:val="00E56466"/>
    <w:rsid w:val="00E63042"/>
    <w:rsid w:val="00E648D7"/>
    <w:rsid w:val="00E8245C"/>
    <w:rsid w:val="00E868A0"/>
    <w:rsid w:val="00EA2902"/>
    <w:rsid w:val="00EC3D29"/>
    <w:rsid w:val="00EC6693"/>
    <w:rsid w:val="00EF5122"/>
    <w:rsid w:val="00F02F81"/>
    <w:rsid w:val="00F21037"/>
    <w:rsid w:val="00F31204"/>
    <w:rsid w:val="00F35EF6"/>
    <w:rsid w:val="00F43513"/>
    <w:rsid w:val="00F44517"/>
    <w:rsid w:val="00F45B74"/>
    <w:rsid w:val="00F5074E"/>
    <w:rsid w:val="00F65ACB"/>
    <w:rsid w:val="00F6637E"/>
    <w:rsid w:val="00F74425"/>
    <w:rsid w:val="00F7497B"/>
    <w:rsid w:val="00F769FD"/>
    <w:rsid w:val="00F83FB5"/>
    <w:rsid w:val="00F84D71"/>
    <w:rsid w:val="00F87B89"/>
    <w:rsid w:val="00FA534A"/>
    <w:rsid w:val="00FB06B3"/>
    <w:rsid w:val="00FC675B"/>
    <w:rsid w:val="00FD7440"/>
    <w:rsid w:val="00FF24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35977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ind w:left="720" w:hanging="720"/>
    </w:pPr>
    <w:rPr>
      <w:sz w:val="24"/>
    </w:rPr>
  </w:style>
  <w:style w:type="paragraph" w:styleId="BodyTextIndent">
    <w:name w:val="Body Text Indent"/>
    <w:basedOn w:val="Normal"/>
    <w:pPr>
      <w:tabs>
        <w:tab w:val="left" w:pos="567"/>
      </w:tabs>
      <w:ind w:left="567" w:hanging="567"/>
    </w:pPr>
    <w:rPr>
      <w:sz w:val="24"/>
    </w:rPr>
  </w:style>
  <w:style w:type="paragraph" w:styleId="BodyTextIndent2">
    <w:name w:val="Body Text Indent 2"/>
    <w:basedOn w:val="Normal"/>
    <w:pPr>
      <w:tabs>
        <w:tab w:val="left" w:pos="567"/>
      </w:tabs>
      <w:ind w:left="567" w:hanging="567"/>
      <w:jc w:val="both"/>
    </w:pPr>
    <w:rPr>
      <w:sz w:val="24"/>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CC206B"/>
    <w:rPr>
      <w:rFonts w:ascii="Arial" w:hAnsi="Arial"/>
      <w:sz w:val="22"/>
      <w:lang w:eastAsia="en-US"/>
    </w:rPr>
  </w:style>
  <w:style w:type="paragraph" w:styleId="BalloonText">
    <w:name w:val="Balloon Text"/>
    <w:basedOn w:val="Normal"/>
    <w:semiHidden/>
    <w:rsid w:val="005F0A03"/>
    <w:rPr>
      <w:rFonts w:ascii="Tahoma" w:hAnsi="Tahoma" w:cs="Tahoma"/>
      <w:sz w:val="16"/>
      <w:szCs w:val="16"/>
    </w:rPr>
  </w:style>
  <w:style w:type="paragraph" w:styleId="ListParagraph">
    <w:name w:val="List Paragraph"/>
    <w:basedOn w:val="Normal"/>
    <w:uiPriority w:val="34"/>
    <w:qFormat/>
    <w:rsid w:val="00D65D42"/>
    <w:pPr>
      <w:ind w:left="720"/>
    </w:pPr>
  </w:style>
  <w:style w:type="character" w:customStyle="1" w:styleId="HeaderChar">
    <w:name w:val="Header Char"/>
    <w:link w:val="Header"/>
    <w:rsid w:val="00D65D42"/>
    <w:rPr>
      <w:rFonts w:ascii="Arial" w:hAnsi="Arial"/>
      <w:sz w:val="22"/>
      <w:lang w:eastAsia="en-US"/>
    </w:rPr>
  </w:style>
  <w:style w:type="character" w:styleId="CommentReference">
    <w:name w:val="annotation reference"/>
    <w:rsid w:val="00F5074E"/>
    <w:rPr>
      <w:sz w:val="16"/>
      <w:szCs w:val="16"/>
    </w:rPr>
  </w:style>
  <w:style w:type="paragraph" w:styleId="CommentText">
    <w:name w:val="annotation text"/>
    <w:basedOn w:val="Normal"/>
    <w:link w:val="CommentTextChar"/>
    <w:rsid w:val="00F5074E"/>
    <w:rPr>
      <w:sz w:val="20"/>
    </w:rPr>
  </w:style>
  <w:style w:type="character" w:customStyle="1" w:styleId="CommentTextChar">
    <w:name w:val="Comment Text Char"/>
    <w:link w:val="CommentText"/>
    <w:rsid w:val="00F5074E"/>
    <w:rPr>
      <w:rFonts w:ascii="Arial" w:hAnsi="Arial"/>
      <w:lang w:eastAsia="en-US"/>
    </w:rPr>
  </w:style>
  <w:style w:type="paragraph" w:styleId="CommentSubject">
    <w:name w:val="annotation subject"/>
    <w:basedOn w:val="CommentText"/>
    <w:next w:val="CommentText"/>
    <w:link w:val="CommentSubjectChar"/>
    <w:rsid w:val="00F5074E"/>
    <w:rPr>
      <w:b/>
      <w:bCs/>
    </w:rPr>
  </w:style>
  <w:style w:type="character" w:customStyle="1" w:styleId="CommentSubjectChar">
    <w:name w:val="Comment Subject Char"/>
    <w:link w:val="CommentSubject"/>
    <w:rsid w:val="00F5074E"/>
    <w:rPr>
      <w:rFonts w:ascii="Arial" w:hAnsi="Arial"/>
      <w:b/>
      <w:bCs/>
      <w:lang w:eastAsia="en-US"/>
    </w:rPr>
  </w:style>
  <w:style w:type="paragraph" w:styleId="Revision">
    <w:name w:val="Revision"/>
    <w:hidden/>
    <w:uiPriority w:val="99"/>
    <w:semiHidden/>
    <w:rsid w:val="00B66306"/>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71554">
      <w:bodyDiv w:val="1"/>
      <w:marLeft w:val="0"/>
      <w:marRight w:val="0"/>
      <w:marTop w:val="0"/>
      <w:marBottom w:val="0"/>
      <w:divBdr>
        <w:top w:val="none" w:sz="0" w:space="0" w:color="auto"/>
        <w:left w:val="none" w:sz="0" w:space="0" w:color="auto"/>
        <w:bottom w:val="none" w:sz="0" w:space="0" w:color="auto"/>
        <w:right w:val="none" w:sz="0" w:space="0" w:color="auto"/>
      </w:divBdr>
    </w:div>
    <w:div w:id="124667082">
      <w:bodyDiv w:val="1"/>
      <w:marLeft w:val="0"/>
      <w:marRight w:val="0"/>
      <w:marTop w:val="0"/>
      <w:marBottom w:val="0"/>
      <w:divBdr>
        <w:top w:val="none" w:sz="0" w:space="0" w:color="auto"/>
        <w:left w:val="none" w:sz="0" w:space="0" w:color="auto"/>
        <w:bottom w:val="none" w:sz="0" w:space="0" w:color="auto"/>
        <w:right w:val="none" w:sz="0" w:space="0" w:color="auto"/>
      </w:divBdr>
    </w:div>
    <w:div w:id="1164734542">
      <w:bodyDiv w:val="1"/>
      <w:marLeft w:val="0"/>
      <w:marRight w:val="0"/>
      <w:marTop w:val="0"/>
      <w:marBottom w:val="0"/>
      <w:divBdr>
        <w:top w:val="none" w:sz="0" w:space="0" w:color="auto"/>
        <w:left w:val="none" w:sz="0" w:space="0" w:color="auto"/>
        <w:bottom w:val="none" w:sz="0" w:space="0" w:color="auto"/>
        <w:right w:val="none" w:sz="0" w:space="0" w:color="auto"/>
      </w:divBdr>
    </w:div>
    <w:div w:id="14961460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D2FB02-9FFF-4FFB-8BA7-236B7B995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1098</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THE NATIONAL DEAF CHILDREN'S SOCIETY</vt:lpstr>
    </vt:vector>
  </TitlesOfParts>
  <Company>NDCS</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DEAF CHILDREN'S SOCIETY</dc:title>
  <dc:subject/>
  <dc:creator>NDCS NI</dc:creator>
  <cp:keywords/>
  <cp:lastModifiedBy>Carol Campbell</cp:lastModifiedBy>
  <cp:revision>3</cp:revision>
  <cp:lastPrinted>2018-08-20T07:02:00Z</cp:lastPrinted>
  <dcterms:created xsi:type="dcterms:W3CDTF">2021-09-15T10:17:00Z</dcterms:created>
  <dcterms:modified xsi:type="dcterms:W3CDTF">2021-09-16T11:07:00Z</dcterms:modified>
</cp:coreProperties>
</file>