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75A0" w14:textId="591766F1" w:rsidR="00497B70" w:rsidRPr="004833B1" w:rsidRDefault="00497B70" w:rsidP="00497B70">
      <w:pPr>
        <w:pStyle w:val="NormalWeb"/>
        <w:rPr>
          <w:rFonts w:asciiTheme="minorHAnsi" w:hAnsiTheme="minorHAnsi" w:cstheme="minorHAnsi"/>
          <w:color w:val="002060"/>
          <w:sz w:val="32"/>
          <w:szCs w:val="32"/>
        </w:rPr>
      </w:pPr>
      <w:r w:rsidRPr="004833B1">
        <w:rPr>
          <w:rFonts w:asciiTheme="minorHAnsi" w:hAnsiTheme="minorHAnsi" w:cstheme="minorHAnsi"/>
          <w:color w:val="002060"/>
          <w:sz w:val="32"/>
          <w:szCs w:val="32"/>
        </w:rPr>
        <w:t>Relationships Scotland-Counselling Highland (RS-CH)</w:t>
      </w:r>
    </w:p>
    <w:p w14:paraId="07E453C5" w14:textId="20E76555" w:rsidR="00497B70" w:rsidRPr="00BC2A7F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</w:t>
      </w:r>
      <w:r w:rsidR="001B3F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 DESCRIPTION</w:t>
      </w:r>
    </w:p>
    <w:p w14:paraId="5D6E5B78" w14:textId="3C52A063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Job Title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Service Manager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 xml:space="preserve"> – part time (21 hours per week)</w:t>
      </w:r>
    </w:p>
    <w:p w14:paraId="437C9497" w14:textId="77777777" w:rsidR="008A21AA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Salary scale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: £3</w:t>
      </w:r>
      <w:r w:rsidR="008A21AA">
        <w:rPr>
          <w:rFonts w:asciiTheme="minorHAnsi" w:hAnsiTheme="minorHAnsi" w:cstheme="minorHAnsi"/>
          <w:color w:val="000000"/>
          <w:sz w:val="22"/>
          <w:szCs w:val="22"/>
        </w:rPr>
        <w:t>2,550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 xml:space="preserve"> pro rata</w:t>
      </w:r>
      <w:r w:rsidR="008A21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D3D92E" w14:textId="2FF42001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Responsible to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The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Board of Directors</w:t>
      </w:r>
    </w:p>
    <w:p w14:paraId="483F9772" w14:textId="426365F3" w:rsidR="00497B70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Responsible for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Direct line management responsibility for all 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staff</w:t>
      </w:r>
      <w:r w:rsidR="00BC2A7F">
        <w:rPr>
          <w:rFonts w:asciiTheme="minorHAnsi" w:hAnsiTheme="minorHAnsi" w:cstheme="minorHAnsi"/>
          <w:color w:val="000000"/>
          <w:sz w:val="22"/>
          <w:szCs w:val="22"/>
        </w:rPr>
        <w:t>, counsellors and volunteers</w:t>
      </w:r>
    </w:p>
    <w:p w14:paraId="7A4AF231" w14:textId="1379B991" w:rsidR="00DD086B" w:rsidRPr="00BC2A7F" w:rsidRDefault="00DD086B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D08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Location</w:t>
      </w:r>
      <w:r>
        <w:rPr>
          <w:rFonts w:asciiTheme="minorHAnsi" w:hAnsiTheme="minorHAnsi" w:cstheme="minorHAnsi"/>
          <w:color w:val="000000"/>
          <w:sz w:val="22"/>
          <w:szCs w:val="22"/>
        </w:rPr>
        <w:t>: Inverness</w:t>
      </w:r>
    </w:p>
    <w:p w14:paraId="4AA1D32B" w14:textId="5D9A4D8B" w:rsidR="00497B70" w:rsidRPr="00BC2A7F" w:rsidRDefault="00497B70" w:rsidP="00601F9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B3F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Job Purpose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442E12B3" w14:textId="77777777" w:rsidR="00601F94" w:rsidRDefault="00601F94" w:rsidP="00601F94">
      <w:pPr>
        <w:pStyle w:val="ListParagraph"/>
        <w:numPr>
          <w:ilvl w:val="0"/>
          <w:numId w:val="2"/>
        </w:numPr>
      </w:pPr>
      <w:r>
        <w:t>Lead and manage the successful delivery and evaluation of our counselling service within our Relationships Scotland service delivery framework and in line with COSCA ethical frameworks and codes of practice.</w:t>
      </w:r>
    </w:p>
    <w:p w14:paraId="4EBEC22E" w14:textId="2DEB4648" w:rsidR="00601F94" w:rsidRDefault="00601F94" w:rsidP="00601F94">
      <w:pPr>
        <w:pStyle w:val="ListParagraph"/>
        <w:numPr>
          <w:ilvl w:val="0"/>
          <w:numId w:val="2"/>
        </w:numPr>
      </w:pPr>
      <w:r>
        <w:t xml:space="preserve">Ensure provision of excellent </w:t>
      </w:r>
      <w:r w:rsidR="00DD086B">
        <w:t>service</w:t>
      </w:r>
      <w:r>
        <w:t xml:space="preserve"> to our clients.</w:t>
      </w:r>
    </w:p>
    <w:p w14:paraId="7FEEFB55" w14:textId="26E3C711" w:rsidR="00601F94" w:rsidRDefault="00601F94" w:rsidP="00601F94">
      <w:pPr>
        <w:pStyle w:val="ListParagraph"/>
        <w:numPr>
          <w:ilvl w:val="0"/>
          <w:numId w:val="2"/>
        </w:numPr>
      </w:pPr>
      <w:r>
        <w:t>Provide effective leadership of the counsellor team, supervisors, intake workers and the administrative team</w:t>
      </w:r>
      <w:r w:rsidR="00DD086B">
        <w:t>.</w:t>
      </w:r>
    </w:p>
    <w:p w14:paraId="0E2CD874" w14:textId="69D837DB" w:rsidR="00601F94" w:rsidRDefault="00601F94" w:rsidP="00601F94">
      <w:pPr>
        <w:pStyle w:val="ListParagraph"/>
        <w:numPr>
          <w:ilvl w:val="0"/>
          <w:numId w:val="2"/>
        </w:numPr>
      </w:pPr>
      <w:r>
        <w:t xml:space="preserve">Oversee </w:t>
      </w:r>
      <w:r w:rsidR="00DD086B">
        <w:t>and develop the</w:t>
      </w:r>
      <w:r>
        <w:t xml:space="preserve"> management and delivery of the room hire service</w:t>
      </w:r>
      <w:r w:rsidR="00DD086B">
        <w:t xml:space="preserve"> and other income generation streams.</w:t>
      </w:r>
    </w:p>
    <w:p w14:paraId="04B2DD5C" w14:textId="55B9D8C6" w:rsidR="00601F94" w:rsidRPr="00601F94" w:rsidRDefault="00601F94" w:rsidP="00601F94">
      <w:pPr>
        <w:pStyle w:val="ListParagraph"/>
        <w:numPr>
          <w:ilvl w:val="0"/>
          <w:numId w:val="2"/>
        </w:numPr>
      </w:pPr>
      <w:r>
        <w:t>Liaise with the RS-CH Board, management and professional service committees and National Office</w:t>
      </w:r>
    </w:p>
    <w:p w14:paraId="3C2EB1AD" w14:textId="77777777" w:rsidR="00497B70" w:rsidRPr="001B3FD4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B3F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Key Accountabilities</w:t>
      </w:r>
    </w:p>
    <w:p w14:paraId="639E965C" w14:textId="757ACA5C" w:rsidR="00601F94" w:rsidRPr="006856D3" w:rsidRDefault="00601F94" w:rsidP="006856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Pr="004F098A">
        <w:rPr>
          <w:rFonts w:cstheme="minorHAnsi"/>
        </w:rPr>
        <w:t xml:space="preserve">ork </w:t>
      </w:r>
      <w:r>
        <w:rPr>
          <w:rFonts w:cstheme="minorHAnsi"/>
        </w:rPr>
        <w:t xml:space="preserve">collaboratively </w:t>
      </w:r>
      <w:r w:rsidRPr="004F098A">
        <w:rPr>
          <w:rFonts w:cstheme="minorHAnsi"/>
        </w:rPr>
        <w:t xml:space="preserve">with </w:t>
      </w:r>
      <w:r w:rsidR="00F3064E">
        <w:rPr>
          <w:rFonts w:cstheme="minorHAnsi"/>
        </w:rPr>
        <w:t>the</w:t>
      </w:r>
      <w:r w:rsidRPr="004F098A">
        <w:rPr>
          <w:rFonts w:cstheme="minorHAnsi"/>
        </w:rPr>
        <w:t xml:space="preserve"> RS-CH </w:t>
      </w:r>
      <w:r w:rsidR="00F3064E">
        <w:rPr>
          <w:rFonts w:cstheme="minorHAnsi"/>
        </w:rPr>
        <w:t xml:space="preserve">administrative </w:t>
      </w:r>
      <w:r w:rsidRPr="004F098A">
        <w:rPr>
          <w:rFonts w:cstheme="minorHAnsi"/>
        </w:rPr>
        <w:t>staff to ensure smooth allocation and matching of clients/counsellors</w:t>
      </w:r>
      <w:r w:rsidR="006856D3">
        <w:rPr>
          <w:rFonts w:cstheme="minorHAnsi"/>
        </w:rPr>
        <w:t xml:space="preserve">; </w:t>
      </w:r>
      <w:r w:rsidRPr="006856D3">
        <w:rPr>
          <w:rFonts w:cstheme="minorHAnsi"/>
        </w:rPr>
        <w:t>to negotiate offers of appointments by counsellors to maximise counsellor availability/client uptake</w:t>
      </w:r>
      <w:r w:rsidR="006856D3">
        <w:rPr>
          <w:rFonts w:cstheme="minorHAnsi"/>
        </w:rPr>
        <w:t xml:space="preserve"> and </w:t>
      </w:r>
      <w:r w:rsidRPr="006856D3">
        <w:rPr>
          <w:rFonts w:cstheme="minorHAnsi"/>
        </w:rPr>
        <w:t>to provide reception cover for RS-CH clients and counsellors at our premises in Inverness.</w:t>
      </w:r>
    </w:p>
    <w:p w14:paraId="25C77AF4" w14:textId="77777777" w:rsidR="00601F94" w:rsidRPr="004F098A" w:rsidRDefault="00601F94" w:rsidP="00601F94">
      <w:pPr>
        <w:pStyle w:val="ListParagraph"/>
        <w:numPr>
          <w:ilvl w:val="0"/>
          <w:numId w:val="1"/>
        </w:numPr>
      </w:pPr>
      <w:r>
        <w:rPr>
          <w:rFonts w:cstheme="minorHAnsi"/>
        </w:rPr>
        <w:t>T</w:t>
      </w:r>
      <w:r w:rsidRPr="000916FA">
        <w:rPr>
          <w:rFonts w:cstheme="minorHAnsi"/>
        </w:rPr>
        <w:t>ake responsibility for addressing counsellor/client issues, provide essential</w:t>
      </w:r>
      <w:r>
        <w:rPr>
          <w:rFonts w:cstheme="minorHAnsi"/>
        </w:rPr>
        <w:t xml:space="preserve"> </w:t>
      </w:r>
      <w:r w:rsidRPr="000916FA">
        <w:rPr>
          <w:rFonts w:cstheme="minorHAnsi"/>
        </w:rPr>
        <w:t>counsellor case support as required and bring potential complaints to a</w:t>
      </w:r>
      <w:r>
        <w:rPr>
          <w:rFonts w:cstheme="minorHAnsi"/>
        </w:rPr>
        <w:t xml:space="preserve"> </w:t>
      </w:r>
      <w:r w:rsidRPr="000916FA">
        <w:rPr>
          <w:rFonts w:cstheme="minorHAnsi"/>
        </w:rPr>
        <w:t>positive conclusion</w:t>
      </w:r>
    </w:p>
    <w:p w14:paraId="70C49D4F" w14:textId="77777777" w:rsidR="00601F94" w:rsidRPr="004F098A" w:rsidRDefault="00601F94" w:rsidP="00601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Pr="004F098A">
        <w:rPr>
          <w:rFonts w:cstheme="minorHAnsi"/>
        </w:rPr>
        <w:t xml:space="preserve">upport and encourage the professional practice and development of </w:t>
      </w:r>
    </w:p>
    <w:p w14:paraId="41D3C228" w14:textId="7489977F" w:rsidR="00601F94" w:rsidRPr="00AE51AE" w:rsidRDefault="00601F94" w:rsidP="00601F94">
      <w:pPr>
        <w:autoSpaceDE w:val="0"/>
        <w:autoSpaceDN w:val="0"/>
        <w:adjustRightInd w:val="0"/>
        <w:spacing w:after="0" w:line="240" w:lineRule="auto"/>
        <w:ind w:left="705"/>
        <w:rPr>
          <w:rFonts w:cstheme="minorHAnsi"/>
        </w:rPr>
      </w:pPr>
      <w:r w:rsidRPr="00AE51AE">
        <w:rPr>
          <w:rFonts w:cstheme="minorHAnsi"/>
        </w:rPr>
        <w:t xml:space="preserve">counsellors through </w:t>
      </w:r>
      <w:r>
        <w:rPr>
          <w:rFonts w:cstheme="minorHAnsi"/>
        </w:rPr>
        <w:t xml:space="preserve">the </w:t>
      </w:r>
      <w:r w:rsidRPr="00AE51AE">
        <w:rPr>
          <w:rFonts w:cstheme="minorHAnsi"/>
        </w:rPr>
        <w:t>provision of training programmes</w:t>
      </w:r>
      <w:r>
        <w:rPr>
          <w:rFonts w:cstheme="minorHAnsi"/>
        </w:rPr>
        <w:t xml:space="preserve"> </w:t>
      </w:r>
      <w:r w:rsidRPr="00AE51AE">
        <w:rPr>
          <w:rFonts w:cstheme="minorHAnsi"/>
        </w:rPr>
        <w:t xml:space="preserve">(CPD), annual </w:t>
      </w:r>
      <w:r w:rsidR="00DD086B">
        <w:rPr>
          <w:rFonts w:cstheme="minorHAnsi"/>
        </w:rPr>
        <w:t>review</w:t>
      </w:r>
      <w:r w:rsidRPr="00AE51AE">
        <w:rPr>
          <w:rFonts w:cstheme="minorHAnsi"/>
        </w:rPr>
        <w:t xml:space="preserve">, group </w:t>
      </w:r>
      <w:r>
        <w:rPr>
          <w:rFonts w:cstheme="minorHAnsi"/>
        </w:rPr>
        <w:t xml:space="preserve">  </w:t>
      </w:r>
      <w:r w:rsidRPr="00AE51AE">
        <w:rPr>
          <w:rFonts w:cstheme="minorHAnsi"/>
        </w:rPr>
        <w:t>supervision, regular meetings with counsellors</w:t>
      </w:r>
      <w:r>
        <w:rPr>
          <w:rFonts w:cstheme="minorHAnsi"/>
        </w:rPr>
        <w:t>,</w:t>
      </w:r>
      <w:r w:rsidRPr="00AE51AE">
        <w:rPr>
          <w:rFonts w:cstheme="minorHAnsi"/>
        </w:rPr>
        <w:t xml:space="preserve"> and other activities agreed with the Board from time to time;</w:t>
      </w:r>
    </w:p>
    <w:p w14:paraId="73CC4614" w14:textId="77777777" w:rsidR="00601F94" w:rsidRDefault="00601F94" w:rsidP="00601F94">
      <w:pPr>
        <w:pStyle w:val="ListParagraph"/>
        <w:numPr>
          <w:ilvl w:val="0"/>
          <w:numId w:val="1"/>
        </w:numPr>
      </w:pPr>
      <w:r>
        <w:t>Take responsibility for driving forward developments in the organisation and managing change in the counselling team</w:t>
      </w:r>
    </w:p>
    <w:p w14:paraId="7EA96D64" w14:textId="77777777" w:rsidR="00601F94" w:rsidRPr="004F098A" w:rsidRDefault="00601F94" w:rsidP="00601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Pr="004F098A">
        <w:rPr>
          <w:rFonts w:cstheme="minorHAnsi"/>
        </w:rPr>
        <w:t xml:space="preserve">acilitate quarterly meetings with </w:t>
      </w:r>
      <w:r>
        <w:rPr>
          <w:rFonts w:cstheme="minorHAnsi"/>
        </w:rPr>
        <w:t xml:space="preserve">supervisors and </w:t>
      </w:r>
      <w:r w:rsidRPr="004F098A">
        <w:rPr>
          <w:rFonts w:cstheme="minorHAnsi"/>
        </w:rPr>
        <w:t>group supervisors to identify trends, good practice and collaborate with them to develop services and policies</w:t>
      </w:r>
    </w:p>
    <w:p w14:paraId="44D6868B" w14:textId="02B22975" w:rsidR="00601F94" w:rsidRDefault="00601F94" w:rsidP="00601F94">
      <w:pPr>
        <w:pStyle w:val="ListParagraph"/>
        <w:numPr>
          <w:ilvl w:val="0"/>
          <w:numId w:val="1"/>
        </w:numPr>
      </w:pPr>
      <w:r>
        <w:t xml:space="preserve">Initiate </w:t>
      </w:r>
      <w:r w:rsidR="00DD086B">
        <w:t>and drive recruitment</w:t>
      </w:r>
      <w:r>
        <w:t xml:space="preserve"> for new counsellors, intake workers and Board members</w:t>
      </w:r>
    </w:p>
    <w:p w14:paraId="59DA0A4F" w14:textId="72FEE042" w:rsidR="00601F94" w:rsidRPr="00601F94" w:rsidRDefault="00601F94" w:rsidP="00601F94">
      <w:pPr>
        <w:pStyle w:val="ListParagraph"/>
        <w:numPr>
          <w:ilvl w:val="0"/>
          <w:numId w:val="1"/>
        </w:numPr>
      </w:pPr>
      <w:r>
        <w:t xml:space="preserve">Network and build partnerships with other key agencies and raise the profile of RS-CH externally </w:t>
      </w:r>
    </w:p>
    <w:p w14:paraId="0B6549D2" w14:textId="61633C78" w:rsidR="00497B70" w:rsidRPr="00BC2A7F" w:rsidRDefault="00A74AA8" w:rsidP="001B3FD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Maintain links with Relationships Scotland (RS) national office and represent RS-CH at RS national meetings</w:t>
      </w:r>
      <w:r w:rsidR="00601F94">
        <w:rPr>
          <w:rFonts w:asciiTheme="minorHAnsi" w:hAnsiTheme="minorHAnsi" w:cstheme="minorHAnsi"/>
          <w:color w:val="000000"/>
          <w:sz w:val="22"/>
          <w:szCs w:val="22"/>
        </w:rPr>
        <w:t xml:space="preserve"> via zoom six to eight times per year</w:t>
      </w:r>
    </w:p>
    <w:p w14:paraId="5164B4D0" w14:textId="16846FA0" w:rsidR="00497B70" w:rsidRPr="00BC2A7F" w:rsidRDefault="00497B70" w:rsidP="001B3FD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Liaise with the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 xml:space="preserve"> Counselling Development Officer (CDO)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to identify, explore and develop new projects or services and new sources of funding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1B3FD4">
        <w:rPr>
          <w:rFonts w:asciiTheme="minorHAnsi" w:hAnsiTheme="minorHAnsi" w:cstheme="minorHAnsi"/>
          <w:color w:val="000000"/>
          <w:sz w:val="22"/>
          <w:szCs w:val="22"/>
        </w:rPr>
        <w:t>oversee CDO in developing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funding applications.</w:t>
      </w:r>
    </w:p>
    <w:p w14:paraId="284DA163" w14:textId="72040F8E" w:rsidR="00497B70" w:rsidRPr="00601F94" w:rsidRDefault="001B3FD4" w:rsidP="00497B7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Take 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responsibility for overseeing the implementation of </w:t>
      </w:r>
      <w:r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’s Health and Safety policy, ensuring that reporting employees are aware of and follow health and safety procedures within all aspects of their work and promoting a workplace culture that is positive to good health and safety practice.</w:t>
      </w:r>
    </w:p>
    <w:p w14:paraId="45351713" w14:textId="74168A97" w:rsidR="00497B70" w:rsidRPr="00012515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0125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Financial </w:t>
      </w:r>
      <w:r w:rsidR="001F249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and business </w:t>
      </w:r>
      <w:r w:rsidRPr="000125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management</w:t>
      </w:r>
    </w:p>
    <w:p w14:paraId="7696DC52" w14:textId="47312757" w:rsidR="00497B70" w:rsidRPr="00BC2A7F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 xml:space="preserve">through working with the organisation’s accountant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that appropriate financial accounts are maintained in line with current legal requirements and recommended good practise.</w:t>
      </w:r>
    </w:p>
    <w:p w14:paraId="148F30D3" w14:textId="30EBD149" w:rsidR="00497B70" w:rsidRPr="00BC2A7F" w:rsidRDefault="00A74AA8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Oversee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salary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invoice payments using </w:t>
      </w:r>
      <w:r>
        <w:rPr>
          <w:rFonts w:asciiTheme="minorHAnsi" w:hAnsiTheme="minorHAnsi" w:cstheme="minorHAnsi"/>
          <w:color w:val="000000"/>
          <w:sz w:val="22"/>
          <w:szCs w:val="22"/>
        </w:rPr>
        <w:t>RS-CH’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s online banking facility.</w:t>
      </w:r>
    </w:p>
    <w:p w14:paraId="5450CC05" w14:textId="7D6F3EC3" w:rsidR="00497B70" w:rsidRPr="00BC2A7F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Ensure that overall expenditure is within budget by monitoring and reassessing as required.</w:t>
      </w:r>
    </w:p>
    <w:p w14:paraId="007CEF5B" w14:textId="7C89B329" w:rsidR="00497B70" w:rsidRPr="00BC2A7F" w:rsidRDefault="00A74AA8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Oversee work done by Counselling Development Officer (CDO) to p</w:t>
      </w:r>
      <w:r w:rsidR="00497B70" w:rsidRPr="00BC2A7F">
        <w:rPr>
          <w:rFonts w:asciiTheme="minorHAnsi" w:hAnsiTheme="minorHAnsi" w:cstheme="minorHAnsi"/>
          <w:color w:val="000000"/>
          <w:sz w:val="22"/>
          <w:szCs w:val="22"/>
        </w:rPr>
        <w:t>roactively source and negotiate both grant and contractual funding to support existing services and develop and deliver new services.</w:t>
      </w:r>
    </w:p>
    <w:p w14:paraId="3ED6F1B8" w14:textId="77777777" w:rsidR="001F249A" w:rsidRDefault="00497B70" w:rsidP="00764CF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249A">
        <w:rPr>
          <w:rFonts w:asciiTheme="minorHAnsi" w:hAnsiTheme="minorHAnsi" w:cstheme="minorHAnsi"/>
          <w:color w:val="000000"/>
          <w:sz w:val="22"/>
          <w:szCs w:val="22"/>
        </w:rPr>
        <w:t>Ensure that Board and sub-committee meetings are convened as agreed, are properly managed with clear agenda points and that minutes are clearly detailed, distributed and followed up</w:t>
      </w:r>
      <w:r w:rsidR="001F249A">
        <w:rPr>
          <w:rFonts w:asciiTheme="minorHAnsi" w:hAnsiTheme="minorHAnsi" w:cstheme="minorHAnsi"/>
          <w:color w:val="000000"/>
          <w:sz w:val="22"/>
          <w:szCs w:val="22"/>
        </w:rPr>
        <w:t xml:space="preserve"> in timely fashion</w:t>
      </w:r>
    </w:p>
    <w:p w14:paraId="4BED1F59" w14:textId="2B06CC43" w:rsidR="00497B70" w:rsidRPr="001F249A" w:rsidRDefault="00497B70" w:rsidP="00764CF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249A">
        <w:rPr>
          <w:rFonts w:asciiTheme="minorHAnsi" w:hAnsiTheme="minorHAnsi" w:cstheme="minorHAnsi"/>
          <w:color w:val="000000"/>
          <w:sz w:val="22"/>
          <w:szCs w:val="22"/>
        </w:rPr>
        <w:t xml:space="preserve">Provide detailed reports to the Chairperson, the Board of Directors and committees as required and to </w:t>
      </w:r>
      <w:r w:rsidR="00A74AA8" w:rsidRPr="001F249A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1F249A">
        <w:rPr>
          <w:rFonts w:asciiTheme="minorHAnsi" w:hAnsiTheme="minorHAnsi" w:cstheme="minorHAnsi"/>
          <w:color w:val="000000"/>
          <w:sz w:val="22"/>
          <w:szCs w:val="22"/>
        </w:rPr>
        <w:t>'s Annual General Meeting.</w:t>
      </w:r>
    </w:p>
    <w:p w14:paraId="62D874AB" w14:textId="28FC7D93" w:rsidR="00497B70" w:rsidRDefault="00497B70" w:rsidP="0001251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the Board of Directors and sub-committees receive accurate and timely written or verbal reports from other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staff as required.</w:t>
      </w:r>
    </w:p>
    <w:p w14:paraId="78A17864" w14:textId="77777777" w:rsidR="001F249A" w:rsidRPr="00BC2A7F" w:rsidRDefault="001F249A" w:rsidP="001F249A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Undertake such duties as may be required by </w:t>
      </w:r>
      <w:r>
        <w:rPr>
          <w:rFonts w:asciiTheme="minorHAnsi" w:hAnsiTheme="minorHAnsi" w:cstheme="minorHAnsi"/>
          <w:color w:val="000000"/>
          <w:sz w:val="22"/>
          <w:szCs w:val="22"/>
        </w:rPr>
        <w:t>RS-CH’s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Board of Directors that are consistent with the overall aims of the post.</w:t>
      </w:r>
    </w:p>
    <w:p w14:paraId="796A2885" w14:textId="5751D06D" w:rsidR="001F249A" w:rsidRPr="001F249A" w:rsidRDefault="001F249A" w:rsidP="001F249A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Be a key holder for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and ensure the general security of </w:t>
      </w:r>
      <w:r>
        <w:rPr>
          <w:rFonts w:asciiTheme="minorHAnsi" w:hAnsiTheme="minorHAnsi" w:cstheme="minorHAnsi"/>
          <w:color w:val="000000"/>
          <w:sz w:val="22"/>
          <w:szCs w:val="22"/>
        </w:rPr>
        <w:t>RS-CH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’s property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00AE12" w14:textId="77777777" w:rsidR="00497B70" w:rsidRPr="00A74AA8" w:rsidRDefault="00497B70" w:rsidP="00497B7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4A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Learning and Improving</w:t>
      </w:r>
    </w:p>
    <w:p w14:paraId="1D9C1F84" w14:textId="45D6F53A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Take responsibility for supporting and supervising members of the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>RS-CH a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dmin</w:t>
      </w:r>
      <w:r w:rsidR="00F3064E">
        <w:rPr>
          <w:rFonts w:asciiTheme="minorHAnsi" w:hAnsiTheme="minorHAnsi" w:cstheme="minorHAnsi"/>
          <w:color w:val="000000"/>
          <w:sz w:val="22"/>
          <w:szCs w:val="22"/>
        </w:rPr>
        <w:t>istrative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 team in relation to tasks, workloads and priorities.</w:t>
      </w:r>
    </w:p>
    <w:p w14:paraId="0971DD01" w14:textId="039911C8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Build a supportive team structure and encourage and acknowledge staff involvement and development.</w:t>
      </w:r>
    </w:p>
    <w:p w14:paraId="70381EDD" w14:textId="7B887C7C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Contribute to the professional development of others.</w:t>
      </w:r>
    </w:p>
    <w:p w14:paraId="4075B68D" w14:textId="5D2C57E9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all staff understand and apply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 xml:space="preserve">RS-CH’s 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policies consistently.</w:t>
      </w:r>
    </w:p>
    <w:p w14:paraId="7EE926EB" w14:textId="58E69DA4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Recognise potential in other people and allow opportunities for development.</w:t>
      </w:r>
    </w:p>
    <w:p w14:paraId="5187148F" w14:textId="7BB86B2C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Ensure that staff receive appropriate professional training and development, in line with budgetary constraints.</w:t>
      </w:r>
    </w:p>
    <w:p w14:paraId="32E32EC1" w14:textId="3BC334D9" w:rsidR="00497B70" w:rsidRPr="00BC2A7F" w:rsidRDefault="00497B70" w:rsidP="00012515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 xml:space="preserve">Ensure that all services and activities are provided in accordance with </w:t>
      </w:r>
      <w:r w:rsidR="00A74AA8">
        <w:rPr>
          <w:rFonts w:asciiTheme="minorHAnsi" w:hAnsiTheme="minorHAnsi" w:cstheme="minorHAnsi"/>
          <w:color w:val="000000"/>
          <w:sz w:val="22"/>
          <w:szCs w:val="22"/>
        </w:rPr>
        <w:t>RS</w:t>
      </w:r>
      <w:r w:rsidR="00601F94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BC2A7F">
        <w:rPr>
          <w:rFonts w:asciiTheme="minorHAnsi" w:hAnsiTheme="minorHAnsi" w:cstheme="minorHAnsi"/>
          <w:color w:val="000000"/>
          <w:sz w:val="22"/>
          <w:szCs w:val="22"/>
        </w:rPr>
        <w:t>s policies and procedures.</w:t>
      </w:r>
    </w:p>
    <w:p w14:paraId="7B5F858B" w14:textId="34CE6F92" w:rsidR="00497B70" w:rsidRPr="00BC2A7F" w:rsidRDefault="00497B70" w:rsidP="00497B7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2A7F">
        <w:rPr>
          <w:rFonts w:asciiTheme="minorHAnsi" w:hAnsiTheme="minorHAnsi" w:cstheme="minorHAnsi"/>
          <w:color w:val="000000"/>
          <w:sz w:val="22"/>
          <w:szCs w:val="22"/>
        </w:rPr>
        <w:t>January 202</w:t>
      </w:r>
      <w:r w:rsidR="00012515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18426016" w14:textId="77777777" w:rsidR="00601F94" w:rsidRDefault="00601F94" w:rsidP="00601F94"/>
    <w:p w14:paraId="7A7B7C97" w14:textId="77777777" w:rsidR="00F60D26" w:rsidRPr="00BC2A7F" w:rsidRDefault="00F60D26">
      <w:pPr>
        <w:rPr>
          <w:rFonts w:cstheme="minorHAnsi"/>
        </w:rPr>
      </w:pPr>
    </w:p>
    <w:sectPr w:rsidR="00F60D26" w:rsidRPr="00BC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92E"/>
    <w:multiLevelType w:val="hybridMultilevel"/>
    <w:tmpl w:val="2276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736"/>
    <w:multiLevelType w:val="hybridMultilevel"/>
    <w:tmpl w:val="DCA6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01873"/>
    <w:multiLevelType w:val="hybridMultilevel"/>
    <w:tmpl w:val="0048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502"/>
    <w:multiLevelType w:val="hybridMultilevel"/>
    <w:tmpl w:val="A1DE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C768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2D7C"/>
    <w:multiLevelType w:val="hybridMultilevel"/>
    <w:tmpl w:val="5DAC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2556C"/>
    <w:multiLevelType w:val="hybridMultilevel"/>
    <w:tmpl w:val="B0D4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ABF"/>
    <w:multiLevelType w:val="hybridMultilevel"/>
    <w:tmpl w:val="3E2C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2267">
    <w:abstractNumId w:val="3"/>
  </w:num>
  <w:num w:numId="2" w16cid:durableId="1988976737">
    <w:abstractNumId w:val="2"/>
  </w:num>
  <w:num w:numId="3" w16cid:durableId="50085731">
    <w:abstractNumId w:val="6"/>
  </w:num>
  <w:num w:numId="4" w16cid:durableId="1863784189">
    <w:abstractNumId w:val="1"/>
  </w:num>
  <w:num w:numId="5" w16cid:durableId="768165088">
    <w:abstractNumId w:val="0"/>
  </w:num>
  <w:num w:numId="6" w16cid:durableId="1027098739">
    <w:abstractNumId w:val="4"/>
  </w:num>
  <w:num w:numId="7" w16cid:durableId="836379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0"/>
    <w:rsid w:val="00012515"/>
    <w:rsid w:val="001B3FD4"/>
    <w:rsid w:val="001F249A"/>
    <w:rsid w:val="004833B1"/>
    <w:rsid w:val="00497B70"/>
    <w:rsid w:val="00601F94"/>
    <w:rsid w:val="006856D3"/>
    <w:rsid w:val="008A21AA"/>
    <w:rsid w:val="00A74AA8"/>
    <w:rsid w:val="00BC2A7F"/>
    <w:rsid w:val="00DD086B"/>
    <w:rsid w:val="00F3064E"/>
    <w:rsid w:val="00F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2B83"/>
  <w15:chartTrackingRefBased/>
  <w15:docId w15:val="{C50F3E02-B39D-43B8-BA63-6106A13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01F94"/>
    <w:pPr>
      <w:ind w:left="720"/>
      <w:contextualSpacing/>
    </w:pPr>
  </w:style>
  <w:style w:type="paragraph" w:styleId="NoSpacing">
    <w:name w:val="No Spacing"/>
    <w:uiPriority w:val="1"/>
    <w:qFormat/>
    <w:rsid w:val="00601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Speakman</dc:creator>
  <cp:keywords/>
  <dc:description/>
  <cp:lastModifiedBy>Sarah Speakman</cp:lastModifiedBy>
  <cp:revision>8</cp:revision>
  <dcterms:created xsi:type="dcterms:W3CDTF">2023-01-16T13:48:00Z</dcterms:created>
  <dcterms:modified xsi:type="dcterms:W3CDTF">2023-03-09T10:19:00Z</dcterms:modified>
</cp:coreProperties>
</file>