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382DC1C5" w:rsidR="008F76F2" w:rsidRPr="006E3FA7" w:rsidRDefault="008F76F2" w:rsidP="00082B81">
      <w:pPr>
        <w:spacing w:line="240" w:lineRule="auto"/>
        <w:rPr>
          <w:rFonts w:ascii="Montserrat Light" w:hAnsi="Montserrat Light"/>
          <w:b/>
          <w:bCs/>
          <w:lang w:val="ro-RO"/>
        </w:rPr>
      </w:pPr>
      <w:r w:rsidRPr="006E3FA7">
        <w:rPr>
          <w:rFonts w:ascii="Montserrat Light" w:hAnsi="Montserrat Light"/>
          <w:b/>
          <w:bCs/>
          <w:lang w:val="ro-RO"/>
        </w:rPr>
        <w:t>Nr.</w:t>
      </w:r>
      <w:bookmarkStart w:id="0" w:name="_lo1dgo7s1ifp" w:colFirst="0" w:colLast="0"/>
      <w:bookmarkEnd w:id="0"/>
      <w:r w:rsidR="00B669E4" w:rsidRPr="006E3FA7">
        <w:rPr>
          <w:rFonts w:ascii="Montserrat Light" w:hAnsi="Montserrat Light"/>
          <w:b/>
          <w:bCs/>
          <w:lang w:val="ro-RO"/>
        </w:rPr>
        <w:t xml:space="preserve"> </w:t>
      </w:r>
      <w:r w:rsidR="004174C7" w:rsidRPr="006E3FA7">
        <w:rPr>
          <w:rFonts w:ascii="Montserrat Light" w:hAnsi="Montserrat Light"/>
          <w:b/>
          <w:bCs/>
          <w:noProof/>
          <w:lang w:val="ro-RO"/>
        </w:rPr>
        <w:t>48018/06.12.2023</w:t>
      </w:r>
    </w:p>
    <w:p w14:paraId="5FFC810A" w14:textId="5080A31D" w:rsidR="008F76F2" w:rsidRPr="006E3FA7" w:rsidRDefault="008F76F2" w:rsidP="00082B81">
      <w:pPr>
        <w:spacing w:line="240" w:lineRule="auto"/>
        <w:jc w:val="center"/>
        <w:rPr>
          <w:rFonts w:ascii="Montserrat Light" w:hAnsi="Montserrat Light"/>
          <w:lang w:val="ro-RO"/>
        </w:rPr>
      </w:pPr>
      <w:bookmarkStart w:id="1" w:name="_96pwsx56lrau" w:colFirst="0" w:colLast="0"/>
      <w:bookmarkEnd w:id="1"/>
      <w:r w:rsidRPr="006E3FA7">
        <w:rPr>
          <w:rFonts w:ascii="Montserrat Light" w:hAnsi="Montserrat Light"/>
          <w:b/>
          <w:bCs/>
          <w:lang w:val="ro-RO"/>
        </w:rPr>
        <w:t>REFERAT DE APROBARE</w:t>
      </w:r>
    </w:p>
    <w:p w14:paraId="2BDA0275" w14:textId="6BECD274" w:rsidR="007E5D69" w:rsidRPr="006E3FA7" w:rsidRDefault="00C76EC1" w:rsidP="00082B81">
      <w:pPr>
        <w:pStyle w:val="Corptext2"/>
        <w:spacing w:after="0" w:line="240" w:lineRule="auto"/>
        <w:ind w:right="96"/>
        <w:jc w:val="center"/>
        <w:rPr>
          <w:rFonts w:ascii="Montserrat Light" w:hAnsi="Montserrat Light"/>
          <w:b/>
          <w:sz w:val="22"/>
          <w:szCs w:val="22"/>
          <w:lang w:val="ro-RO"/>
        </w:rPr>
      </w:pPr>
      <w:r w:rsidRPr="006E3FA7">
        <w:rPr>
          <w:rFonts w:ascii="Montserrat Light" w:hAnsi="Montserrat Light"/>
          <w:b/>
          <w:noProof/>
          <w:sz w:val="22"/>
          <w:szCs w:val="22"/>
          <w:lang w:val="ro-RO"/>
        </w:rPr>
        <w:t xml:space="preserve">la proiectul de hotărâre </w:t>
      </w:r>
      <w:bookmarkStart w:id="2" w:name="_Hlk114058764"/>
      <w:r w:rsidR="007E5D69" w:rsidRPr="006E3FA7">
        <w:rPr>
          <w:rFonts w:ascii="Montserrat Light" w:hAnsi="Montserrat Light"/>
          <w:b/>
          <w:sz w:val="22"/>
          <w:szCs w:val="22"/>
          <w:lang w:val="ro-RO"/>
        </w:rPr>
        <w:t xml:space="preserve">privind aprobarea Organigramei, a Statului de funcţii şi a Regulamentului de organizare şi funcţionare pentru </w:t>
      </w:r>
    </w:p>
    <w:p w14:paraId="579AB1E4" w14:textId="0EA96813" w:rsidR="00463EE3" w:rsidRPr="006E3FA7" w:rsidRDefault="006B7C8C" w:rsidP="00082B81">
      <w:pPr>
        <w:spacing w:line="240" w:lineRule="auto"/>
        <w:jc w:val="center"/>
        <w:rPr>
          <w:rFonts w:ascii="Montserrat Light" w:hAnsi="Montserrat Light"/>
          <w:b/>
        </w:rPr>
      </w:pPr>
      <w:proofErr w:type="spellStart"/>
      <w:r w:rsidRPr="006E3FA7">
        <w:rPr>
          <w:rFonts w:ascii="Montserrat Light" w:hAnsi="Montserrat Light"/>
          <w:b/>
        </w:rPr>
        <w:t>societatea</w:t>
      </w:r>
      <w:proofErr w:type="spellEnd"/>
      <w:r w:rsidRPr="006E3FA7">
        <w:rPr>
          <w:rFonts w:ascii="Montserrat Light" w:hAnsi="Montserrat Light"/>
          <w:b/>
        </w:rPr>
        <w:t xml:space="preserve"> </w:t>
      </w:r>
      <w:r w:rsidR="00917EAE" w:rsidRPr="006E3FA7">
        <w:rPr>
          <w:rFonts w:ascii="Montserrat Light" w:hAnsi="Montserrat Light"/>
          <w:b/>
        </w:rPr>
        <w:t>TETAROM</w:t>
      </w:r>
      <w:r w:rsidR="00463EE3" w:rsidRPr="006E3FA7">
        <w:rPr>
          <w:rFonts w:ascii="Montserrat Light" w:hAnsi="Montserrat Light"/>
          <w:b/>
        </w:rPr>
        <w:t xml:space="preserve"> S.A </w:t>
      </w:r>
    </w:p>
    <w:bookmarkEnd w:id="2"/>
    <w:p w14:paraId="2074C53E" w14:textId="77777777" w:rsidR="00303EE7" w:rsidRPr="006E3FA7" w:rsidRDefault="00303EE7" w:rsidP="00082B81">
      <w:pPr>
        <w:tabs>
          <w:tab w:val="left" w:pos="2160"/>
        </w:tabs>
        <w:spacing w:line="240" w:lineRule="auto"/>
        <w:ind w:right="180"/>
        <w:rPr>
          <w:rFonts w:ascii="Montserrat Light" w:hAnsi="Montserrat Light"/>
          <w:lang w:val="ro-RO"/>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917EAE" w:rsidRPr="006E3FA7" w14:paraId="30D485A9" w14:textId="77777777" w:rsidTr="00656395">
        <w:trPr>
          <w:trHeight w:val="355"/>
        </w:trPr>
        <w:tc>
          <w:tcPr>
            <w:tcW w:w="9498" w:type="dxa"/>
            <w:shd w:val="clear" w:color="auto" w:fill="auto"/>
          </w:tcPr>
          <w:p w14:paraId="229E5FF9" w14:textId="351778FD" w:rsidR="008F76F2" w:rsidRPr="006E3FA7" w:rsidRDefault="008F76F2" w:rsidP="00082B81">
            <w:pPr>
              <w:spacing w:line="240" w:lineRule="auto"/>
              <w:jc w:val="both"/>
              <w:rPr>
                <w:rFonts w:ascii="Montserrat Light" w:eastAsia="Times New Roman" w:hAnsi="Montserrat Light" w:cs="Times New Roman"/>
                <w:lang w:val="ro-RO"/>
              </w:rPr>
            </w:pPr>
            <w:r w:rsidRPr="006E3FA7">
              <w:rPr>
                <w:rFonts w:ascii="Montserrat Light" w:eastAsia="Times New Roman" w:hAnsi="Montserrat Light" w:cs="Times New Roman"/>
                <w:b/>
                <w:bCs/>
                <w:noProof/>
                <w:lang w:val="ro-RO"/>
              </w:rPr>
              <w:t>Secțiunea 1</w:t>
            </w:r>
            <w:r w:rsidRPr="006E3FA7">
              <w:rPr>
                <w:rFonts w:ascii="Montserrat Light" w:eastAsia="Times New Roman" w:hAnsi="Montserrat Light" w:cs="Times New Roman"/>
                <w:noProof/>
                <w:lang w:val="ro-RO"/>
              </w:rPr>
              <w:t xml:space="preserve"> - </w:t>
            </w:r>
            <w:r w:rsidRPr="006E3FA7">
              <w:rPr>
                <w:rFonts w:ascii="Montserrat Light" w:eastAsia="Times New Roman" w:hAnsi="Montserrat Light" w:cs="Times New Roman"/>
                <w:b/>
                <w:bCs/>
                <w:noProof/>
                <w:lang w:val="ro-RO"/>
              </w:rPr>
              <w:t xml:space="preserve">Motivul adoptării </w:t>
            </w:r>
            <w:r w:rsidRPr="006E3FA7">
              <w:rPr>
                <w:rFonts w:ascii="Montserrat Light" w:eastAsia="Times New Roman" w:hAnsi="Montserrat Light" w:cs="Times New Roman"/>
                <w:b/>
                <w:bCs/>
                <w:noProof/>
                <w:shd w:val="clear" w:color="auto" w:fill="FFFFFF"/>
                <w:lang w:val="ro-RO"/>
              </w:rPr>
              <w:t>actului administrativ</w:t>
            </w:r>
            <w:r w:rsidRPr="006E3FA7">
              <w:rPr>
                <w:rFonts w:ascii="Montserrat Light" w:eastAsia="Times New Roman" w:hAnsi="Montserrat Light" w:cs="Times New Roman"/>
                <w:b/>
                <w:bCs/>
                <w:noProof/>
                <w:lang w:val="ro-RO"/>
              </w:rPr>
              <w:t xml:space="preserve">: </w:t>
            </w:r>
          </w:p>
        </w:tc>
      </w:tr>
      <w:tr w:rsidR="00917EAE" w:rsidRPr="006E3FA7" w14:paraId="06AA42D3" w14:textId="77777777" w:rsidTr="00656395">
        <w:tc>
          <w:tcPr>
            <w:tcW w:w="9498" w:type="dxa"/>
            <w:shd w:val="clear" w:color="auto" w:fill="auto"/>
          </w:tcPr>
          <w:p w14:paraId="18F4E963" w14:textId="55B866F2" w:rsidR="008F76F2" w:rsidRPr="006E3FA7" w:rsidRDefault="00D1068C" w:rsidP="00082B81">
            <w:pPr>
              <w:spacing w:line="240" w:lineRule="auto"/>
              <w:ind w:left="283"/>
              <w:jc w:val="both"/>
              <w:rPr>
                <w:rFonts w:ascii="Montserrat Light" w:eastAsia="Calibri" w:hAnsi="Montserrat Light" w:cs="Times New Roman"/>
                <w:b/>
                <w:bCs/>
                <w:noProof/>
                <w:lang w:val="ro-RO"/>
              </w:rPr>
            </w:pPr>
            <w:r w:rsidRPr="006E3FA7">
              <w:rPr>
                <w:rFonts w:ascii="Montserrat Light" w:eastAsia="Times New Roman" w:hAnsi="Montserrat Light" w:cs="Times New Roman"/>
                <w:b/>
                <w:bCs/>
                <w:noProof/>
                <w:lang w:val="ro-RO"/>
              </w:rPr>
              <w:t xml:space="preserve">1.  </w:t>
            </w:r>
            <w:r w:rsidR="008F76F2" w:rsidRPr="006E3FA7">
              <w:rPr>
                <w:rFonts w:ascii="Montserrat Light" w:eastAsia="Times New Roman" w:hAnsi="Montserrat Light" w:cs="Times New Roman"/>
                <w:b/>
                <w:bCs/>
                <w:noProof/>
                <w:lang w:val="ro-RO"/>
              </w:rPr>
              <w:t>Descrierea situației actuale:</w:t>
            </w:r>
            <w:r w:rsidR="008F76F2" w:rsidRPr="006E3FA7">
              <w:rPr>
                <w:rFonts w:ascii="Montserrat Light" w:eastAsia="Times New Roman" w:hAnsi="Montserrat Light" w:cs="Times New Roman"/>
                <w:lang w:val="ro-RO"/>
              </w:rPr>
              <w:t xml:space="preserve"> </w:t>
            </w:r>
          </w:p>
        </w:tc>
      </w:tr>
      <w:tr w:rsidR="00917EAE" w:rsidRPr="006E3FA7" w14:paraId="00A869A3" w14:textId="77777777" w:rsidTr="00656395">
        <w:tc>
          <w:tcPr>
            <w:tcW w:w="9498" w:type="dxa"/>
            <w:shd w:val="clear" w:color="auto" w:fill="auto"/>
          </w:tcPr>
          <w:p w14:paraId="170046CA" w14:textId="1B69801E" w:rsidR="003D56F8" w:rsidRPr="006E3FA7" w:rsidRDefault="008F76F2" w:rsidP="00082B81">
            <w:pPr>
              <w:pStyle w:val="Listparagraf"/>
              <w:numPr>
                <w:ilvl w:val="1"/>
                <w:numId w:val="2"/>
              </w:numPr>
              <w:spacing w:after="0" w:line="240" w:lineRule="auto"/>
              <w:jc w:val="both"/>
              <w:rPr>
                <w:rFonts w:ascii="Montserrat Light" w:hAnsi="Montserrat Light"/>
                <w:b/>
                <w:bCs/>
                <w:noProof/>
                <w:lang w:val="ro-RO"/>
              </w:rPr>
            </w:pPr>
            <w:r w:rsidRPr="006E3FA7">
              <w:rPr>
                <w:rFonts w:ascii="Montserrat Light" w:eastAsia="Times New Roman" w:hAnsi="Montserrat Light"/>
                <w:b/>
                <w:bCs/>
                <w:noProof/>
                <w:shd w:val="clear" w:color="auto" w:fill="FFFFFF"/>
                <w:lang w:val="ro-RO"/>
              </w:rPr>
              <w:t xml:space="preserve">Cerinţe care reclamă necesitatea actului administrativ: </w:t>
            </w:r>
          </w:p>
        </w:tc>
      </w:tr>
      <w:tr w:rsidR="00917EAE" w:rsidRPr="006E3FA7" w14:paraId="2DFBE61F" w14:textId="77777777" w:rsidTr="00656395">
        <w:tc>
          <w:tcPr>
            <w:tcW w:w="9498" w:type="dxa"/>
            <w:shd w:val="clear" w:color="auto" w:fill="auto"/>
          </w:tcPr>
          <w:p w14:paraId="0AD1C353" w14:textId="0733C8BD" w:rsidR="006F5CC5" w:rsidRPr="006E3FA7" w:rsidRDefault="0098654D" w:rsidP="00082B81">
            <w:pPr>
              <w:pStyle w:val="Indentcorptext"/>
              <w:spacing w:after="0"/>
              <w:ind w:left="0"/>
              <w:jc w:val="both"/>
              <w:rPr>
                <w:rFonts w:ascii="Montserrat Light" w:hAnsi="Montserrat Light"/>
                <w:sz w:val="22"/>
                <w:szCs w:val="22"/>
              </w:rPr>
            </w:pPr>
            <w:r w:rsidRPr="006E3FA7">
              <w:rPr>
                <w:rFonts w:ascii="Montserrat Light" w:hAnsi="Montserrat Light"/>
                <w:sz w:val="22"/>
                <w:szCs w:val="22"/>
                <w:lang w:val="ro-RO"/>
              </w:rPr>
              <w:t xml:space="preserve">În baza prevederilor art. 173 alin. (1) lit. a) coroborat cu alin. (2) lit. c) din Ordonanța de Urgență a Guvernului nr. 57/2019 privind Codul administrativ, cu modificările și completările ulterioare, consiliul judeţean </w:t>
            </w:r>
            <w:r w:rsidRPr="006E3FA7">
              <w:rPr>
                <w:rStyle w:val="slitbdy"/>
                <w:rFonts w:ascii="Montserrat Light" w:hAnsi="Montserrat Light"/>
                <w:color w:val="auto"/>
                <w:sz w:val="22"/>
                <w:szCs w:val="22"/>
                <w:lang w:val="ro-RO"/>
              </w:rPr>
              <w:t>aprobă, în condiţiile legii, la propunerea preşedintelui consiliului judeţean, regulamentul de organizare şi funcţionare a consiliului judeţean, organigrama, statul de funcţii, regulamentul de organizare şi funcţionare ale aparatului de specialitate al consiliului judeţean, precum şi ale instituţiilor publice de interes judeţean şi ale societăţilor şi regiilor autonome de interes judeţean.</w:t>
            </w:r>
          </w:p>
          <w:p w14:paraId="797791C9" w14:textId="77777777" w:rsidR="005A5596" w:rsidRPr="006E3FA7" w:rsidRDefault="005A5596" w:rsidP="005A5596">
            <w:pPr>
              <w:pBdr>
                <w:top w:val="nil"/>
                <w:left w:val="nil"/>
                <w:bottom w:val="nil"/>
                <w:right w:val="nil"/>
                <w:between w:val="nil"/>
              </w:pBdr>
              <w:spacing w:line="240" w:lineRule="auto"/>
              <w:jc w:val="both"/>
              <w:rPr>
                <w:rFonts w:ascii="Montserrat Light" w:eastAsia="Times New Roman" w:hAnsi="Montserrat Light" w:cs="Times New Roman"/>
              </w:rPr>
            </w:pPr>
            <w:r w:rsidRPr="006E3FA7">
              <w:rPr>
                <w:rFonts w:ascii="Montserrat Light" w:eastAsia="Times New Roman" w:hAnsi="Montserrat Light" w:cs="Times New Roman"/>
              </w:rPr>
              <w:t xml:space="preserve">Pentru </w:t>
            </w:r>
            <w:proofErr w:type="spellStart"/>
            <w:r w:rsidRPr="006E3FA7">
              <w:rPr>
                <w:rFonts w:ascii="Montserrat Light" w:eastAsia="Times New Roman" w:hAnsi="Montserrat Light" w:cs="Times New Roman"/>
              </w:rPr>
              <w:t>respectarea</w:t>
            </w:r>
            <w:proofErr w:type="spellEnd"/>
            <w:r w:rsidRPr="006E3FA7">
              <w:rPr>
                <w:rFonts w:ascii="Montserrat Light" w:eastAsia="Times New Roman" w:hAnsi="Montserrat Light" w:cs="Times New Roman"/>
              </w:rPr>
              <w:t xml:space="preserve"> </w:t>
            </w:r>
            <w:proofErr w:type="spellStart"/>
            <w:r w:rsidRPr="006E3FA7">
              <w:rPr>
                <w:rFonts w:ascii="Montserrat Light" w:eastAsia="Times New Roman" w:hAnsi="Montserrat Light" w:cs="Times New Roman"/>
              </w:rPr>
              <w:t>prevederilor</w:t>
            </w:r>
            <w:proofErr w:type="spellEnd"/>
            <w:r w:rsidRPr="006E3FA7">
              <w:rPr>
                <w:rFonts w:ascii="Montserrat Light" w:eastAsia="Times New Roman" w:hAnsi="Montserrat Light" w:cs="Times New Roman"/>
              </w:rPr>
              <w:t xml:space="preserve"> </w:t>
            </w:r>
            <w:r w:rsidRPr="006E3FA7">
              <w:rPr>
                <w:rFonts w:ascii="Montserrat Light" w:hAnsi="Montserrat Light" w:cstheme="minorHAnsi"/>
                <w:lang w:val="ro-RO"/>
              </w:rPr>
              <w:t>Legii nr.  296/2023 privind unele masuri fiscal bugetare pentru asigurarea sustenabilității financiare a României pe termen lung,</w:t>
            </w:r>
            <w:r w:rsidRPr="006E3FA7">
              <w:rPr>
                <w:rFonts w:ascii="Montserrat Light" w:eastAsia="Times New Roman" w:hAnsi="Montserrat Light" w:cs="Times New Roman"/>
              </w:rPr>
              <w:t xml:space="preserve"> se </w:t>
            </w:r>
            <w:proofErr w:type="spellStart"/>
            <w:r w:rsidRPr="006E3FA7">
              <w:rPr>
                <w:rFonts w:ascii="Montserrat Light" w:eastAsia="Times New Roman" w:hAnsi="Montserrat Light" w:cs="Times New Roman"/>
              </w:rPr>
              <w:t>impune</w:t>
            </w:r>
            <w:proofErr w:type="spellEnd"/>
            <w:r w:rsidRPr="006E3FA7">
              <w:rPr>
                <w:rFonts w:ascii="Montserrat Light" w:eastAsia="Times New Roman" w:hAnsi="Montserrat Light" w:cs="Times New Roman"/>
              </w:rPr>
              <w:t xml:space="preserve"> </w:t>
            </w:r>
            <w:proofErr w:type="spellStart"/>
            <w:r w:rsidRPr="006E3FA7">
              <w:rPr>
                <w:rFonts w:ascii="Montserrat Light" w:eastAsia="Times New Roman" w:hAnsi="Montserrat Light" w:cs="Times New Roman"/>
              </w:rPr>
              <w:t>desființarea</w:t>
            </w:r>
            <w:proofErr w:type="spellEnd"/>
            <w:r w:rsidRPr="006E3FA7">
              <w:rPr>
                <w:rFonts w:ascii="Montserrat Light" w:eastAsia="Times New Roman" w:hAnsi="Montserrat Light" w:cs="Times New Roman"/>
              </w:rPr>
              <w:t xml:space="preserve"> </w:t>
            </w:r>
            <w:proofErr w:type="spellStart"/>
            <w:r w:rsidRPr="006E3FA7">
              <w:rPr>
                <w:rFonts w:ascii="Montserrat Light" w:eastAsia="Times New Roman" w:hAnsi="Montserrat Light" w:cs="Times New Roman"/>
              </w:rPr>
              <w:t>reorganizarea</w:t>
            </w:r>
            <w:proofErr w:type="spellEnd"/>
            <w:r w:rsidRPr="006E3FA7">
              <w:rPr>
                <w:rFonts w:ascii="Montserrat Light" w:eastAsia="Times New Roman" w:hAnsi="Montserrat Light" w:cs="Times New Roman"/>
              </w:rPr>
              <w:t>/</w:t>
            </w:r>
            <w:proofErr w:type="spellStart"/>
            <w:r w:rsidRPr="006E3FA7">
              <w:rPr>
                <w:rFonts w:ascii="Montserrat Light" w:eastAsia="Times New Roman" w:hAnsi="Montserrat Light" w:cs="Times New Roman"/>
              </w:rPr>
              <w:t>desființareaunor</w:t>
            </w:r>
            <w:proofErr w:type="spellEnd"/>
            <w:r w:rsidRPr="006E3FA7">
              <w:rPr>
                <w:rFonts w:ascii="Montserrat Light" w:eastAsia="Times New Roman" w:hAnsi="Montserrat Light" w:cs="Times New Roman"/>
              </w:rPr>
              <w:t xml:space="preserve"> </w:t>
            </w:r>
            <w:proofErr w:type="spellStart"/>
            <w:r w:rsidRPr="006E3FA7">
              <w:rPr>
                <w:rFonts w:ascii="Montserrat Light" w:eastAsia="Times New Roman" w:hAnsi="Montserrat Light" w:cs="Times New Roman"/>
              </w:rPr>
              <w:t>compartimente</w:t>
            </w:r>
            <w:proofErr w:type="spellEnd"/>
            <w:r w:rsidRPr="006E3FA7">
              <w:rPr>
                <w:rFonts w:ascii="Montserrat Light" w:eastAsia="Times New Roman" w:hAnsi="Montserrat Light" w:cs="Times New Roman"/>
              </w:rPr>
              <w:t xml:space="preserve">. Prin </w:t>
            </w:r>
            <w:proofErr w:type="spellStart"/>
            <w:r w:rsidRPr="006E3FA7">
              <w:rPr>
                <w:rFonts w:ascii="Montserrat Light" w:eastAsia="Times New Roman" w:hAnsi="Montserrat Light" w:cs="Times New Roman"/>
              </w:rPr>
              <w:t>aceste</w:t>
            </w:r>
            <w:proofErr w:type="spellEnd"/>
            <w:r w:rsidRPr="006E3FA7">
              <w:rPr>
                <w:rFonts w:ascii="Montserrat Light" w:eastAsia="Times New Roman" w:hAnsi="Montserrat Light" w:cs="Times New Roman"/>
              </w:rPr>
              <w:t xml:space="preserve"> </w:t>
            </w:r>
            <w:proofErr w:type="spellStart"/>
            <w:r w:rsidRPr="006E3FA7">
              <w:rPr>
                <w:rFonts w:ascii="Montserrat Light" w:eastAsia="Times New Roman" w:hAnsi="Montserrat Light" w:cs="Times New Roman"/>
              </w:rPr>
              <w:t>modificări</w:t>
            </w:r>
            <w:proofErr w:type="spellEnd"/>
            <w:r w:rsidRPr="006E3FA7">
              <w:rPr>
                <w:rFonts w:ascii="Montserrat Light" w:eastAsia="Times New Roman" w:hAnsi="Montserrat Light" w:cs="Times New Roman"/>
              </w:rPr>
              <w:t xml:space="preserve"> se </w:t>
            </w:r>
            <w:proofErr w:type="spellStart"/>
            <w:r w:rsidRPr="006E3FA7">
              <w:rPr>
                <w:rFonts w:ascii="Montserrat Light" w:eastAsia="Times New Roman" w:hAnsi="Montserrat Light" w:cs="Times New Roman"/>
              </w:rPr>
              <w:t>anticipează</w:t>
            </w:r>
            <w:proofErr w:type="spellEnd"/>
            <w:r w:rsidRPr="006E3FA7">
              <w:rPr>
                <w:rFonts w:ascii="Montserrat Light" w:eastAsia="Times New Roman" w:hAnsi="Montserrat Light" w:cs="Times New Roman"/>
              </w:rPr>
              <w:t xml:space="preserve"> o </w:t>
            </w:r>
            <w:proofErr w:type="spellStart"/>
            <w:r w:rsidRPr="006E3FA7">
              <w:rPr>
                <w:rFonts w:ascii="Montserrat Light" w:eastAsia="Times New Roman" w:hAnsi="Montserrat Light" w:cs="Times New Roman"/>
              </w:rPr>
              <w:t>mai</w:t>
            </w:r>
            <w:proofErr w:type="spellEnd"/>
            <w:r w:rsidRPr="006E3FA7">
              <w:rPr>
                <w:rFonts w:ascii="Montserrat Light" w:eastAsia="Times New Roman" w:hAnsi="Montserrat Light" w:cs="Times New Roman"/>
              </w:rPr>
              <w:t xml:space="preserve"> mare </w:t>
            </w:r>
            <w:proofErr w:type="spellStart"/>
            <w:r w:rsidRPr="006E3FA7">
              <w:rPr>
                <w:rFonts w:ascii="Montserrat Light" w:eastAsia="Times New Roman" w:hAnsi="Montserrat Light" w:cs="Times New Roman"/>
              </w:rPr>
              <w:t>claritate</w:t>
            </w:r>
            <w:proofErr w:type="spellEnd"/>
            <w:r w:rsidRPr="006E3FA7">
              <w:rPr>
                <w:rFonts w:ascii="Montserrat Light" w:eastAsia="Times New Roman" w:hAnsi="Montserrat Light" w:cs="Times New Roman"/>
              </w:rPr>
              <w:t xml:space="preserve"> </w:t>
            </w:r>
            <w:proofErr w:type="spellStart"/>
            <w:r w:rsidRPr="006E3FA7">
              <w:rPr>
                <w:rFonts w:ascii="Montserrat Light" w:eastAsia="Times New Roman" w:hAnsi="Montserrat Light" w:cs="Times New Roman"/>
              </w:rPr>
              <w:t>în</w:t>
            </w:r>
            <w:proofErr w:type="spellEnd"/>
            <w:r w:rsidRPr="006E3FA7">
              <w:rPr>
                <w:rFonts w:ascii="Montserrat Light" w:eastAsia="Times New Roman" w:hAnsi="Montserrat Light" w:cs="Times New Roman"/>
              </w:rPr>
              <w:t xml:space="preserve"> </w:t>
            </w:r>
            <w:proofErr w:type="spellStart"/>
            <w:r w:rsidRPr="006E3FA7">
              <w:rPr>
                <w:rFonts w:ascii="Montserrat Light" w:eastAsia="Times New Roman" w:hAnsi="Montserrat Light" w:cs="Times New Roman"/>
              </w:rPr>
              <w:t>responsabilitățile</w:t>
            </w:r>
            <w:proofErr w:type="spellEnd"/>
            <w:r w:rsidRPr="006E3FA7">
              <w:rPr>
                <w:rFonts w:ascii="Montserrat Light" w:eastAsia="Times New Roman" w:hAnsi="Montserrat Light" w:cs="Times New Roman"/>
              </w:rPr>
              <w:t xml:space="preserve"> </w:t>
            </w:r>
            <w:proofErr w:type="spellStart"/>
            <w:r w:rsidRPr="006E3FA7">
              <w:rPr>
                <w:rFonts w:ascii="Montserrat Light" w:eastAsia="Times New Roman" w:hAnsi="Montserrat Light" w:cs="Times New Roman"/>
              </w:rPr>
              <w:t>fiecărui</w:t>
            </w:r>
            <w:proofErr w:type="spellEnd"/>
            <w:r w:rsidRPr="006E3FA7">
              <w:rPr>
                <w:rFonts w:ascii="Montserrat Light" w:eastAsia="Times New Roman" w:hAnsi="Montserrat Light" w:cs="Times New Roman"/>
              </w:rPr>
              <w:t xml:space="preserve"> </w:t>
            </w:r>
            <w:proofErr w:type="spellStart"/>
            <w:r w:rsidRPr="006E3FA7">
              <w:rPr>
                <w:rFonts w:ascii="Montserrat Light" w:eastAsia="Times New Roman" w:hAnsi="Montserrat Light" w:cs="Times New Roman"/>
              </w:rPr>
              <w:t>departament</w:t>
            </w:r>
            <w:proofErr w:type="spellEnd"/>
            <w:r w:rsidRPr="006E3FA7">
              <w:rPr>
                <w:rFonts w:ascii="Montserrat Light" w:eastAsia="Times New Roman" w:hAnsi="Montserrat Light" w:cs="Times New Roman"/>
              </w:rPr>
              <w:t xml:space="preserve">, </w:t>
            </w:r>
            <w:proofErr w:type="spellStart"/>
            <w:r w:rsidRPr="006E3FA7">
              <w:rPr>
                <w:rFonts w:ascii="Montserrat Light" w:eastAsia="Times New Roman" w:hAnsi="Montserrat Light" w:cs="Times New Roman"/>
              </w:rPr>
              <w:t>ceea</w:t>
            </w:r>
            <w:proofErr w:type="spellEnd"/>
            <w:r w:rsidRPr="006E3FA7">
              <w:rPr>
                <w:rFonts w:ascii="Montserrat Light" w:eastAsia="Times New Roman" w:hAnsi="Montserrat Light" w:cs="Times New Roman"/>
              </w:rPr>
              <w:t xml:space="preserve"> </w:t>
            </w:r>
            <w:proofErr w:type="spellStart"/>
            <w:r w:rsidRPr="006E3FA7">
              <w:rPr>
                <w:rFonts w:ascii="Montserrat Light" w:eastAsia="Times New Roman" w:hAnsi="Montserrat Light" w:cs="Times New Roman"/>
              </w:rPr>
              <w:t>ce</w:t>
            </w:r>
            <w:proofErr w:type="spellEnd"/>
            <w:r w:rsidRPr="006E3FA7">
              <w:rPr>
                <w:rFonts w:ascii="Montserrat Light" w:eastAsia="Times New Roman" w:hAnsi="Montserrat Light" w:cs="Times New Roman"/>
              </w:rPr>
              <w:t xml:space="preserve"> </w:t>
            </w:r>
            <w:proofErr w:type="spellStart"/>
            <w:r w:rsidRPr="006E3FA7">
              <w:rPr>
                <w:rFonts w:ascii="Montserrat Light" w:eastAsia="Times New Roman" w:hAnsi="Montserrat Light" w:cs="Times New Roman"/>
              </w:rPr>
              <w:t>va</w:t>
            </w:r>
            <w:proofErr w:type="spellEnd"/>
            <w:r w:rsidRPr="006E3FA7">
              <w:rPr>
                <w:rFonts w:ascii="Montserrat Light" w:eastAsia="Times New Roman" w:hAnsi="Montserrat Light" w:cs="Times New Roman"/>
              </w:rPr>
              <w:t xml:space="preserve"> conduce la o </w:t>
            </w:r>
            <w:proofErr w:type="spellStart"/>
            <w:r w:rsidRPr="006E3FA7">
              <w:rPr>
                <w:rFonts w:ascii="Montserrat Light" w:eastAsia="Times New Roman" w:hAnsi="Montserrat Light" w:cs="Times New Roman"/>
              </w:rPr>
              <w:t>eficiență</w:t>
            </w:r>
            <w:proofErr w:type="spellEnd"/>
            <w:r w:rsidRPr="006E3FA7">
              <w:rPr>
                <w:rFonts w:ascii="Montserrat Light" w:eastAsia="Times New Roman" w:hAnsi="Montserrat Light" w:cs="Times New Roman"/>
              </w:rPr>
              <w:t xml:space="preserve"> </w:t>
            </w:r>
            <w:proofErr w:type="spellStart"/>
            <w:r w:rsidRPr="006E3FA7">
              <w:rPr>
                <w:rFonts w:ascii="Montserrat Light" w:eastAsia="Times New Roman" w:hAnsi="Montserrat Light" w:cs="Times New Roman"/>
              </w:rPr>
              <w:t>operațională</w:t>
            </w:r>
            <w:proofErr w:type="spellEnd"/>
            <w:r w:rsidRPr="006E3FA7">
              <w:rPr>
                <w:rFonts w:ascii="Montserrat Light" w:eastAsia="Times New Roman" w:hAnsi="Montserrat Light" w:cs="Times New Roman"/>
              </w:rPr>
              <w:t xml:space="preserve"> </w:t>
            </w:r>
            <w:proofErr w:type="spellStart"/>
            <w:r w:rsidRPr="006E3FA7">
              <w:rPr>
                <w:rFonts w:ascii="Montserrat Light" w:eastAsia="Times New Roman" w:hAnsi="Montserrat Light" w:cs="Times New Roman"/>
              </w:rPr>
              <w:t>crescută</w:t>
            </w:r>
            <w:proofErr w:type="spellEnd"/>
            <w:r w:rsidRPr="006E3FA7">
              <w:rPr>
                <w:rFonts w:ascii="Montserrat Light" w:eastAsia="Times New Roman" w:hAnsi="Montserrat Light" w:cs="Times New Roman"/>
              </w:rPr>
              <w:t xml:space="preserve"> </w:t>
            </w:r>
            <w:proofErr w:type="spellStart"/>
            <w:r w:rsidRPr="006E3FA7">
              <w:rPr>
                <w:rFonts w:ascii="Montserrat Light" w:eastAsia="Times New Roman" w:hAnsi="Montserrat Light" w:cs="Times New Roman"/>
              </w:rPr>
              <w:t>și</w:t>
            </w:r>
            <w:proofErr w:type="spellEnd"/>
            <w:r w:rsidRPr="006E3FA7">
              <w:rPr>
                <w:rFonts w:ascii="Montserrat Light" w:eastAsia="Times New Roman" w:hAnsi="Montserrat Light" w:cs="Times New Roman"/>
              </w:rPr>
              <w:t xml:space="preserve"> o </w:t>
            </w:r>
            <w:proofErr w:type="spellStart"/>
            <w:r w:rsidRPr="006E3FA7">
              <w:rPr>
                <w:rFonts w:ascii="Montserrat Light" w:eastAsia="Times New Roman" w:hAnsi="Montserrat Light" w:cs="Times New Roman"/>
              </w:rPr>
              <w:t>mai</w:t>
            </w:r>
            <w:proofErr w:type="spellEnd"/>
            <w:r w:rsidRPr="006E3FA7">
              <w:rPr>
                <w:rFonts w:ascii="Montserrat Light" w:eastAsia="Times New Roman" w:hAnsi="Montserrat Light" w:cs="Times New Roman"/>
              </w:rPr>
              <w:t xml:space="preserve"> </w:t>
            </w:r>
            <w:proofErr w:type="spellStart"/>
            <w:r w:rsidRPr="006E3FA7">
              <w:rPr>
                <w:rFonts w:ascii="Montserrat Light" w:eastAsia="Times New Roman" w:hAnsi="Montserrat Light" w:cs="Times New Roman"/>
              </w:rPr>
              <w:t>bună</w:t>
            </w:r>
            <w:proofErr w:type="spellEnd"/>
            <w:r w:rsidRPr="006E3FA7">
              <w:rPr>
                <w:rFonts w:ascii="Montserrat Light" w:eastAsia="Times New Roman" w:hAnsi="Montserrat Light" w:cs="Times New Roman"/>
              </w:rPr>
              <w:t xml:space="preserve"> </w:t>
            </w:r>
            <w:proofErr w:type="spellStart"/>
            <w:r w:rsidRPr="006E3FA7">
              <w:rPr>
                <w:rFonts w:ascii="Montserrat Light" w:eastAsia="Times New Roman" w:hAnsi="Montserrat Light" w:cs="Times New Roman"/>
              </w:rPr>
              <w:t>aliniere</w:t>
            </w:r>
            <w:proofErr w:type="spellEnd"/>
            <w:r w:rsidRPr="006E3FA7">
              <w:rPr>
                <w:rFonts w:ascii="Montserrat Light" w:eastAsia="Times New Roman" w:hAnsi="Montserrat Light" w:cs="Times New Roman"/>
              </w:rPr>
              <w:t xml:space="preserve"> cu </w:t>
            </w:r>
            <w:proofErr w:type="spellStart"/>
            <w:r w:rsidRPr="006E3FA7">
              <w:rPr>
                <w:rFonts w:ascii="Montserrat Light" w:eastAsia="Times New Roman" w:hAnsi="Montserrat Light" w:cs="Times New Roman"/>
              </w:rPr>
              <w:t>obiectivele</w:t>
            </w:r>
            <w:proofErr w:type="spellEnd"/>
            <w:r w:rsidRPr="006E3FA7">
              <w:rPr>
                <w:rFonts w:ascii="Montserrat Light" w:eastAsia="Times New Roman" w:hAnsi="Montserrat Light" w:cs="Times New Roman"/>
              </w:rPr>
              <w:t xml:space="preserve"> </w:t>
            </w:r>
            <w:proofErr w:type="spellStart"/>
            <w:r w:rsidRPr="006E3FA7">
              <w:rPr>
                <w:rFonts w:ascii="Montserrat Light" w:eastAsia="Times New Roman" w:hAnsi="Montserrat Light" w:cs="Times New Roman"/>
              </w:rPr>
              <w:t>strategice</w:t>
            </w:r>
            <w:proofErr w:type="spellEnd"/>
            <w:r w:rsidRPr="006E3FA7">
              <w:rPr>
                <w:rFonts w:ascii="Montserrat Light" w:eastAsia="Times New Roman" w:hAnsi="Montserrat Light" w:cs="Times New Roman"/>
              </w:rPr>
              <w:t xml:space="preserve"> ale </w:t>
            </w:r>
            <w:proofErr w:type="spellStart"/>
            <w:r w:rsidRPr="006E3FA7">
              <w:rPr>
                <w:rFonts w:ascii="Montserrat Light" w:eastAsia="Times New Roman" w:hAnsi="Montserrat Light" w:cs="Times New Roman"/>
              </w:rPr>
              <w:t>societății</w:t>
            </w:r>
            <w:proofErr w:type="spellEnd"/>
            <w:r w:rsidRPr="006E3FA7">
              <w:rPr>
                <w:rFonts w:ascii="Montserrat Light" w:eastAsia="Times New Roman" w:hAnsi="Montserrat Light" w:cs="Times New Roman"/>
              </w:rPr>
              <w:t>.</w:t>
            </w:r>
          </w:p>
          <w:p w14:paraId="41BDEB62" w14:textId="592D975C" w:rsidR="00CB7F07" w:rsidRPr="006E3FA7" w:rsidRDefault="005A5596" w:rsidP="005A5596">
            <w:pPr>
              <w:spacing w:line="240" w:lineRule="auto"/>
              <w:jc w:val="both"/>
              <w:rPr>
                <w:rFonts w:ascii="Montserrat Light" w:hAnsi="Montserrat Light"/>
              </w:rPr>
            </w:pPr>
            <w:r w:rsidRPr="006E3FA7">
              <w:rPr>
                <w:rFonts w:ascii="Montserrat Light" w:hAnsi="Montserrat Light"/>
                <w:lang w:val="ro-RO"/>
              </w:rPr>
              <w:t xml:space="preserve">Astfel, stabilirea structurii, a numărului de personal, se face în vederea realizării obiectivelor </w:t>
            </w:r>
            <w:proofErr w:type="spellStart"/>
            <w:r w:rsidRPr="006E3FA7">
              <w:rPr>
                <w:rFonts w:ascii="Montserrat Light" w:hAnsi="Montserrat Light"/>
                <w:lang w:val="ro-RO"/>
              </w:rPr>
              <w:t>şi</w:t>
            </w:r>
            <w:proofErr w:type="spellEnd"/>
            <w:r w:rsidRPr="006E3FA7">
              <w:rPr>
                <w:rFonts w:ascii="Montserrat Light" w:hAnsi="Montserrat Light"/>
                <w:lang w:val="ro-RO"/>
              </w:rPr>
              <w:t xml:space="preserve"> eficientizării serviciilor </w:t>
            </w:r>
            <w:proofErr w:type="spellStart"/>
            <w:r w:rsidRPr="006E3FA7">
              <w:rPr>
                <w:rFonts w:ascii="Montserrat Light" w:hAnsi="Montserrat Light"/>
                <w:lang w:val="ro-RO"/>
              </w:rPr>
              <w:t>şi</w:t>
            </w:r>
            <w:proofErr w:type="spellEnd"/>
            <w:r w:rsidRPr="006E3FA7">
              <w:rPr>
                <w:rFonts w:ascii="Montserrat Light" w:hAnsi="Montserrat Light"/>
                <w:lang w:val="ro-RO"/>
              </w:rPr>
              <w:t xml:space="preserve"> </w:t>
            </w:r>
            <w:proofErr w:type="spellStart"/>
            <w:r w:rsidRPr="006E3FA7">
              <w:rPr>
                <w:rFonts w:ascii="Montserrat Light" w:hAnsi="Montserrat Light"/>
                <w:lang w:val="ro-RO"/>
              </w:rPr>
              <w:t>facilităţilor</w:t>
            </w:r>
            <w:proofErr w:type="spellEnd"/>
            <w:r w:rsidRPr="006E3FA7">
              <w:rPr>
                <w:rFonts w:ascii="Montserrat Light" w:hAnsi="Montserrat Light"/>
                <w:lang w:val="ro-RO"/>
              </w:rPr>
              <w:t xml:space="preserve"> oferite de către </w:t>
            </w:r>
            <w:proofErr w:type="spellStart"/>
            <w:r w:rsidRPr="006E3FA7">
              <w:rPr>
                <w:rFonts w:ascii="Montserrat Light" w:hAnsi="Montserrat Light"/>
              </w:rPr>
              <w:t>societatea</w:t>
            </w:r>
            <w:proofErr w:type="spellEnd"/>
            <w:r w:rsidRPr="006E3FA7">
              <w:rPr>
                <w:rFonts w:ascii="Montserrat Light" w:hAnsi="Montserrat Light"/>
              </w:rPr>
              <w:t xml:space="preserve"> </w:t>
            </w:r>
            <w:r w:rsidR="00917EAE" w:rsidRPr="006E3FA7">
              <w:rPr>
                <w:rFonts w:ascii="Montserrat Light" w:hAnsi="Montserrat Light"/>
              </w:rPr>
              <w:t>TETAROM</w:t>
            </w:r>
            <w:r w:rsidR="00926E1C" w:rsidRPr="006E3FA7">
              <w:rPr>
                <w:rFonts w:ascii="Montserrat Light" w:hAnsi="Montserrat Light"/>
              </w:rPr>
              <w:t xml:space="preserve"> S.A.</w:t>
            </w:r>
          </w:p>
        </w:tc>
      </w:tr>
      <w:tr w:rsidR="00917EAE" w:rsidRPr="006E3FA7" w14:paraId="7BA9B879" w14:textId="77777777" w:rsidTr="00656395">
        <w:tc>
          <w:tcPr>
            <w:tcW w:w="9498" w:type="dxa"/>
            <w:shd w:val="clear" w:color="auto" w:fill="auto"/>
          </w:tcPr>
          <w:p w14:paraId="50B99C30" w14:textId="30955A30" w:rsidR="003D56F8" w:rsidRPr="006E3FA7" w:rsidRDefault="005F2B44" w:rsidP="00082B81">
            <w:pPr>
              <w:pStyle w:val="Listparagraf"/>
              <w:keepNext/>
              <w:widowControl w:val="0"/>
              <w:numPr>
                <w:ilvl w:val="1"/>
                <w:numId w:val="2"/>
              </w:numPr>
              <w:autoSpaceDE w:val="0"/>
              <w:autoSpaceDN w:val="0"/>
              <w:adjustRightInd w:val="0"/>
              <w:spacing w:after="0" w:line="240" w:lineRule="auto"/>
              <w:jc w:val="both"/>
              <w:outlineLvl w:val="1"/>
              <w:rPr>
                <w:rFonts w:ascii="Montserrat Light" w:eastAsia="Times New Roman" w:hAnsi="Montserrat Light"/>
                <w:b/>
                <w:bCs/>
                <w:noProof/>
                <w:shd w:val="clear" w:color="auto" w:fill="FFFFFF"/>
                <w:lang w:val="ro-RO"/>
              </w:rPr>
            </w:pPr>
            <w:r w:rsidRPr="006E3FA7">
              <w:rPr>
                <w:rFonts w:ascii="Montserrat Light" w:eastAsia="Times New Roman" w:hAnsi="Montserrat Light"/>
                <w:b/>
                <w:bCs/>
                <w:noProof/>
                <w:shd w:val="clear" w:color="auto" w:fill="FFFFFF"/>
                <w:lang w:val="ro-RO"/>
              </w:rPr>
              <w:t>Cerinţe care reclamă oportunitatea actului administrativ:</w:t>
            </w:r>
          </w:p>
        </w:tc>
      </w:tr>
      <w:tr w:rsidR="00917EAE" w:rsidRPr="006E3FA7" w14:paraId="1E608E00" w14:textId="77777777" w:rsidTr="00656395">
        <w:tc>
          <w:tcPr>
            <w:tcW w:w="9498" w:type="dxa"/>
            <w:shd w:val="clear" w:color="auto" w:fill="auto"/>
          </w:tcPr>
          <w:p w14:paraId="3133C27A" w14:textId="257ECD75" w:rsidR="00F33C9C" w:rsidRPr="006E3FA7" w:rsidRDefault="00ED48FD" w:rsidP="00ED48FD">
            <w:pPr>
              <w:autoSpaceDE w:val="0"/>
              <w:autoSpaceDN w:val="0"/>
              <w:adjustRightInd w:val="0"/>
              <w:spacing w:after="240" w:line="240" w:lineRule="auto"/>
              <w:contextualSpacing/>
              <w:jc w:val="both"/>
              <w:rPr>
                <w:rFonts w:ascii="Montserrat Light" w:hAnsi="Montserrat Light"/>
                <w:lang w:val="ro-RO"/>
              </w:rPr>
            </w:pPr>
            <w:r w:rsidRPr="006E3FA7">
              <w:rPr>
                <w:rFonts w:ascii="Montserrat Light" w:hAnsi="Montserrat Light" w:cstheme="minorHAnsi"/>
                <w:lang w:val="ro-RO"/>
              </w:rPr>
              <w:t xml:space="preserve">Având în vedere prevederile </w:t>
            </w:r>
            <w:r w:rsidR="00570E26" w:rsidRPr="006E3FA7">
              <w:rPr>
                <w:rFonts w:ascii="Montserrat Light" w:hAnsi="Montserrat Light" w:cstheme="minorHAnsi"/>
                <w:lang w:val="ro-RO"/>
              </w:rPr>
              <w:t xml:space="preserve">art. XXXII și </w:t>
            </w:r>
            <w:r w:rsidRPr="006E3FA7">
              <w:rPr>
                <w:rFonts w:ascii="Montserrat Light" w:hAnsi="Montserrat Light"/>
                <w:lang w:val="ro-RO"/>
              </w:rPr>
              <w:t>art. XXXVII alin. (7) și (8)</w:t>
            </w:r>
            <w:r w:rsidRPr="006E3FA7">
              <w:rPr>
                <w:rFonts w:ascii="Montserrat Light" w:hAnsi="Montserrat Light"/>
                <w:b/>
                <w:bCs/>
                <w:i/>
                <w:iCs/>
                <w:lang w:val="ro-RO"/>
              </w:rPr>
              <w:t xml:space="preserve"> </w:t>
            </w:r>
            <w:r w:rsidRPr="006E3FA7">
              <w:rPr>
                <w:rFonts w:ascii="Montserrat Light" w:hAnsi="Montserrat Light" w:cstheme="minorHAnsi"/>
                <w:lang w:val="ro-RO"/>
              </w:rPr>
              <w:t xml:space="preserve">din Legea nr.  296/2023 privind unele masuri fiscal bugetare pentru asigurarea sustenabilității financiare a României pe termen lung, </w:t>
            </w:r>
            <w:proofErr w:type="spellStart"/>
            <w:r w:rsidR="0049498B" w:rsidRPr="006E3FA7">
              <w:rPr>
                <w:rFonts w:ascii="Montserrat Light" w:hAnsi="Montserrat Light"/>
              </w:rPr>
              <w:t>s</w:t>
            </w:r>
            <w:r w:rsidR="00F33C9C" w:rsidRPr="006E3FA7">
              <w:rPr>
                <w:rFonts w:ascii="Montserrat Light" w:hAnsi="Montserrat Light"/>
              </w:rPr>
              <w:t>ocietatea</w:t>
            </w:r>
            <w:proofErr w:type="spellEnd"/>
            <w:r w:rsidR="00F33C9C" w:rsidRPr="006E3FA7">
              <w:rPr>
                <w:rFonts w:ascii="Montserrat Light" w:hAnsi="Montserrat Light"/>
              </w:rPr>
              <w:t xml:space="preserve"> </w:t>
            </w:r>
            <w:r w:rsidR="00917EAE" w:rsidRPr="006E3FA7">
              <w:rPr>
                <w:rFonts w:ascii="Montserrat Light" w:hAnsi="Montserrat Light"/>
              </w:rPr>
              <w:t>TETAROM</w:t>
            </w:r>
            <w:r w:rsidR="00F33C9C" w:rsidRPr="006E3FA7">
              <w:rPr>
                <w:rFonts w:ascii="Montserrat Light" w:hAnsi="Montserrat Light"/>
              </w:rPr>
              <w:t xml:space="preserve"> S.A </w:t>
            </w:r>
            <w:proofErr w:type="spellStart"/>
            <w:r w:rsidR="00F33C9C" w:rsidRPr="006E3FA7">
              <w:rPr>
                <w:rFonts w:ascii="Montserrat Light" w:hAnsi="Montserrat Light"/>
              </w:rPr>
              <w:t>prin</w:t>
            </w:r>
            <w:proofErr w:type="spellEnd"/>
            <w:r w:rsidR="00F33C9C" w:rsidRPr="006E3FA7">
              <w:rPr>
                <w:rFonts w:ascii="Montserrat Light" w:hAnsi="Montserrat Light"/>
              </w:rPr>
              <w:t xml:space="preserve"> </w:t>
            </w:r>
            <w:proofErr w:type="spellStart"/>
            <w:r w:rsidR="00F33C9C" w:rsidRPr="006E3FA7">
              <w:rPr>
                <w:rFonts w:ascii="Montserrat Light" w:hAnsi="Montserrat Light"/>
              </w:rPr>
              <w:t>adres</w:t>
            </w:r>
            <w:r w:rsidRPr="006E3FA7">
              <w:rPr>
                <w:rFonts w:ascii="Montserrat Light" w:hAnsi="Montserrat Light"/>
              </w:rPr>
              <w:t>a</w:t>
            </w:r>
            <w:proofErr w:type="spellEnd"/>
            <w:r w:rsidR="00F33C9C" w:rsidRPr="006E3FA7">
              <w:rPr>
                <w:rFonts w:ascii="Montserrat Light" w:hAnsi="Montserrat Light"/>
              </w:rPr>
              <w:t xml:space="preserve"> </w:t>
            </w:r>
            <w:proofErr w:type="spellStart"/>
            <w:r w:rsidR="004174C7" w:rsidRPr="006E3FA7">
              <w:rPr>
                <w:rFonts w:ascii="Montserrat Light" w:hAnsi="Montserrat Light"/>
              </w:rPr>
              <w:t>înregistrată</w:t>
            </w:r>
            <w:proofErr w:type="spellEnd"/>
            <w:r w:rsidR="004174C7" w:rsidRPr="006E3FA7">
              <w:rPr>
                <w:rFonts w:ascii="Montserrat Light" w:hAnsi="Montserrat Light"/>
              </w:rPr>
              <w:t xml:space="preserve"> </w:t>
            </w:r>
            <w:proofErr w:type="spellStart"/>
            <w:r w:rsidR="004174C7" w:rsidRPr="006E3FA7">
              <w:rPr>
                <w:rFonts w:ascii="Montserrat Light" w:hAnsi="Montserrat Light"/>
              </w:rPr>
              <w:t>în</w:t>
            </w:r>
            <w:proofErr w:type="spellEnd"/>
            <w:r w:rsidR="004174C7" w:rsidRPr="006E3FA7">
              <w:rPr>
                <w:rFonts w:ascii="Montserrat Light" w:hAnsi="Montserrat Light"/>
              </w:rPr>
              <w:t xml:space="preserve"> data de 06.12.2023</w:t>
            </w:r>
            <w:r w:rsidR="00F33C9C" w:rsidRPr="006E3FA7">
              <w:rPr>
                <w:rFonts w:ascii="Montserrat Light" w:hAnsi="Montserrat Light"/>
                <w:lang w:val="ro-RO"/>
              </w:rPr>
              <w:t xml:space="preserve"> înregistrat</w:t>
            </w:r>
            <w:r w:rsidRPr="006E3FA7">
              <w:rPr>
                <w:rFonts w:ascii="Montserrat Light" w:hAnsi="Montserrat Light"/>
                <w:lang w:val="ro-RO"/>
              </w:rPr>
              <w:t>ă</w:t>
            </w:r>
            <w:r w:rsidR="00F33C9C" w:rsidRPr="006E3FA7">
              <w:rPr>
                <w:rFonts w:ascii="Montserrat Light" w:hAnsi="Montserrat Light"/>
                <w:lang w:val="ro-RO"/>
              </w:rPr>
              <w:t xml:space="preserve"> la Consiliul Județean Cluj sub nr. </w:t>
            </w:r>
            <w:r w:rsidR="004174C7" w:rsidRPr="006E3FA7">
              <w:rPr>
                <w:rFonts w:ascii="Montserrat Light" w:hAnsi="Montserrat Light"/>
                <w:lang w:val="ro-RO"/>
              </w:rPr>
              <w:t>48018/06.12</w:t>
            </w:r>
            <w:r w:rsidRPr="006E3FA7">
              <w:rPr>
                <w:rFonts w:ascii="Montserrat Light" w:hAnsi="Montserrat Light"/>
                <w:lang w:val="ro-RO"/>
              </w:rPr>
              <w:t>.2023</w:t>
            </w:r>
            <w:r w:rsidR="00F33C9C" w:rsidRPr="006E3FA7">
              <w:rPr>
                <w:rFonts w:ascii="Montserrat Light" w:hAnsi="Montserrat Light"/>
                <w:lang w:val="ro-RO"/>
              </w:rPr>
              <w:t xml:space="preserve"> solicită modificarea Organigramei, a Statului de </w:t>
            </w:r>
            <w:proofErr w:type="spellStart"/>
            <w:r w:rsidR="00F33C9C" w:rsidRPr="006E3FA7">
              <w:rPr>
                <w:rFonts w:ascii="Montserrat Light" w:hAnsi="Montserrat Light"/>
                <w:lang w:val="ro-RO"/>
              </w:rPr>
              <w:t>funcţii</w:t>
            </w:r>
            <w:proofErr w:type="spellEnd"/>
            <w:r w:rsidR="00F33C9C" w:rsidRPr="006E3FA7">
              <w:rPr>
                <w:rFonts w:ascii="Montserrat Light" w:hAnsi="Montserrat Light"/>
                <w:lang w:val="ro-RO"/>
              </w:rPr>
              <w:t xml:space="preserve"> și a Regulamentului de Organizare și Funcționare ale societății, ca</w:t>
            </w:r>
            <w:r w:rsidR="00F33C9C" w:rsidRPr="006E3FA7">
              <w:rPr>
                <w:rFonts w:ascii="Montserrat Light" w:hAnsi="Montserrat Light"/>
              </w:rPr>
              <w:t xml:space="preserve"> </w:t>
            </w:r>
            <w:proofErr w:type="spellStart"/>
            <w:r w:rsidR="00F33C9C" w:rsidRPr="006E3FA7">
              <w:rPr>
                <w:rFonts w:ascii="Montserrat Light" w:hAnsi="Montserrat Light"/>
              </w:rPr>
              <w:t>urmare</w:t>
            </w:r>
            <w:proofErr w:type="spellEnd"/>
            <w:r w:rsidR="00F33C9C" w:rsidRPr="006E3FA7">
              <w:rPr>
                <w:rFonts w:ascii="Montserrat Light" w:hAnsi="Montserrat Light"/>
              </w:rPr>
              <w:t xml:space="preserve"> </w:t>
            </w:r>
            <w:proofErr w:type="spellStart"/>
            <w:r w:rsidR="00F33C9C" w:rsidRPr="006E3FA7">
              <w:rPr>
                <w:rFonts w:ascii="Montserrat Light" w:hAnsi="Montserrat Light"/>
              </w:rPr>
              <w:t>aprobării</w:t>
            </w:r>
            <w:proofErr w:type="spellEnd"/>
            <w:r w:rsidR="00F33C9C" w:rsidRPr="006E3FA7">
              <w:rPr>
                <w:rFonts w:ascii="Montserrat Light" w:hAnsi="Montserrat Light"/>
              </w:rPr>
              <w:t xml:space="preserve"> </w:t>
            </w:r>
            <w:proofErr w:type="spellStart"/>
            <w:r w:rsidR="00F33C9C" w:rsidRPr="006E3FA7">
              <w:rPr>
                <w:rFonts w:ascii="Montserrat Light" w:hAnsi="Montserrat Light"/>
              </w:rPr>
              <w:t>acestora</w:t>
            </w:r>
            <w:proofErr w:type="spellEnd"/>
            <w:r w:rsidR="00F33C9C" w:rsidRPr="006E3FA7">
              <w:rPr>
                <w:rFonts w:ascii="Montserrat Light" w:hAnsi="Montserrat Light"/>
              </w:rPr>
              <w:t xml:space="preserve"> de </w:t>
            </w:r>
            <w:proofErr w:type="spellStart"/>
            <w:r w:rsidR="00F33C9C" w:rsidRPr="006E3FA7">
              <w:rPr>
                <w:rFonts w:ascii="Montserrat Light" w:hAnsi="Montserrat Light"/>
              </w:rPr>
              <w:t>către</w:t>
            </w:r>
            <w:proofErr w:type="spellEnd"/>
            <w:r w:rsidR="00F33C9C" w:rsidRPr="006E3FA7">
              <w:rPr>
                <w:rFonts w:ascii="Montserrat Light" w:hAnsi="Montserrat Light"/>
              </w:rPr>
              <w:t xml:space="preserve">  </w:t>
            </w:r>
            <w:r w:rsidR="00F33C9C" w:rsidRPr="006E3FA7">
              <w:rPr>
                <w:rFonts w:ascii="Montserrat Light" w:hAnsi="Montserrat Light"/>
                <w:lang w:val="ro-RO"/>
              </w:rPr>
              <w:t xml:space="preserve">Consiliul de </w:t>
            </w:r>
            <w:proofErr w:type="spellStart"/>
            <w:r w:rsidR="00F33C9C" w:rsidRPr="006E3FA7">
              <w:rPr>
                <w:rFonts w:ascii="Montserrat Light" w:hAnsi="Montserrat Light"/>
                <w:lang w:val="ro-RO"/>
              </w:rPr>
              <w:t>Administraţie</w:t>
            </w:r>
            <w:proofErr w:type="spellEnd"/>
            <w:r w:rsidR="00F33C9C" w:rsidRPr="006E3FA7">
              <w:rPr>
                <w:rFonts w:ascii="Montserrat Light" w:hAnsi="Montserrat Light"/>
                <w:lang w:val="ro-RO"/>
              </w:rPr>
              <w:t xml:space="preserve"> al </w:t>
            </w:r>
            <w:proofErr w:type="spellStart"/>
            <w:r w:rsidR="00F33C9C" w:rsidRPr="006E3FA7">
              <w:rPr>
                <w:rFonts w:ascii="Montserrat Light" w:hAnsi="Montserrat Light"/>
              </w:rPr>
              <w:t>societății</w:t>
            </w:r>
            <w:proofErr w:type="spellEnd"/>
            <w:r w:rsidR="00F33C9C" w:rsidRPr="006E3FA7">
              <w:rPr>
                <w:rFonts w:ascii="Montserrat Light" w:hAnsi="Montserrat Light"/>
              </w:rPr>
              <w:t xml:space="preserve"> </w:t>
            </w:r>
            <w:r w:rsidR="00917EAE" w:rsidRPr="006E3FA7">
              <w:rPr>
                <w:rFonts w:ascii="Montserrat Light" w:hAnsi="Montserrat Light"/>
              </w:rPr>
              <w:t>TETAROM</w:t>
            </w:r>
            <w:r w:rsidRPr="006E3FA7">
              <w:rPr>
                <w:rFonts w:ascii="Montserrat Light" w:hAnsi="Montserrat Light"/>
              </w:rPr>
              <w:t xml:space="preserve"> </w:t>
            </w:r>
            <w:r w:rsidR="00F33C9C" w:rsidRPr="006E3FA7">
              <w:rPr>
                <w:rFonts w:ascii="Montserrat Light" w:hAnsi="Montserrat Light"/>
              </w:rPr>
              <w:t xml:space="preserve">S.A. </w:t>
            </w:r>
            <w:r w:rsidR="00F33C9C" w:rsidRPr="006E3FA7">
              <w:rPr>
                <w:rFonts w:ascii="Montserrat Light" w:hAnsi="Montserrat Light"/>
                <w:lang w:val="ro-RO"/>
              </w:rPr>
              <w:t>prin Hotărâr</w:t>
            </w:r>
            <w:r w:rsidR="00635ACD" w:rsidRPr="006E3FA7">
              <w:rPr>
                <w:rFonts w:ascii="Montserrat Light" w:hAnsi="Montserrat Light"/>
                <w:lang w:val="ro-RO"/>
              </w:rPr>
              <w:t>ile</w:t>
            </w:r>
            <w:r w:rsidRPr="006E3FA7">
              <w:rPr>
                <w:rFonts w:ascii="Montserrat Light" w:hAnsi="Montserrat Light"/>
                <w:lang w:val="ro-RO"/>
              </w:rPr>
              <w:t xml:space="preserve"> </w:t>
            </w:r>
            <w:r w:rsidR="00F33C9C" w:rsidRPr="006E3FA7">
              <w:rPr>
                <w:rFonts w:ascii="Montserrat Light" w:hAnsi="Montserrat Light"/>
                <w:lang w:val="ro-RO"/>
              </w:rPr>
              <w:t xml:space="preserve">nr. </w:t>
            </w:r>
            <w:r w:rsidR="00635ACD" w:rsidRPr="006E3FA7">
              <w:rPr>
                <w:rFonts w:ascii="Montserrat Light" w:hAnsi="Montserrat Light"/>
                <w:lang w:val="ro-RO"/>
              </w:rPr>
              <w:t>19</w:t>
            </w:r>
            <w:r w:rsidRPr="006E3FA7">
              <w:rPr>
                <w:rFonts w:ascii="Montserrat Light" w:hAnsi="Montserrat Light"/>
                <w:lang w:val="ro-RO"/>
              </w:rPr>
              <w:t>/</w:t>
            </w:r>
            <w:r w:rsidR="00635ACD" w:rsidRPr="006E3FA7">
              <w:rPr>
                <w:rFonts w:ascii="Montserrat Light" w:hAnsi="Montserrat Light"/>
                <w:lang w:val="ro-RO"/>
              </w:rPr>
              <w:t>06.12</w:t>
            </w:r>
            <w:r w:rsidRPr="006E3FA7">
              <w:rPr>
                <w:rFonts w:ascii="Montserrat Light" w:hAnsi="Montserrat Light"/>
                <w:lang w:val="ro-RO"/>
              </w:rPr>
              <w:t>.2023</w:t>
            </w:r>
            <w:r w:rsidR="00635ACD" w:rsidRPr="006E3FA7">
              <w:rPr>
                <w:rFonts w:ascii="Montserrat Light" w:hAnsi="Montserrat Light"/>
                <w:lang w:val="ro-RO"/>
              </w:rPr>
              <w:t xml:space="preserve"> și nr. </w:t>
            </w:r>
            <w:r w:rsidR="00151406" w:rsidRPr="006E3FA7">
              <w:rPr>
                <w:rFonts w:ascii="Montserrat Light" w:hAnsi="Montserrat Light"/>
                <w:lang w:val="ro-RO"/>
              </w:rPr>
              <w:t>20</w:t>
            </w:r>
            <w:r w:rsidR="00635ACD" w:rsidRPr="006E3FA7">
              <w:rPr>
                <w:rFonts w:ascii="Montserrat Light" w:hAnsi="Montserrat Light"/>
                <w:lang w:val="ro-RO"/>
              </w:rPr>
              <w:t xml:space="preserve">/06.12.2023 </w:t>
            </w:r>
            <w:r w:rsidR="00F33C9C" w:rsidRPr="006E3FA7">
              <w:rPr>
                <w:rFonts w:ascii="Montserrat Light" w:hAnsi="Montserrat Light"/>
                <w:lang w:val="ro-RO"/>
              </w:rPr>
              <w:t>.</w:t>
            </w:r>
          </w:p>
          <w:p w14:paraId="4985807A" w14:textId="7D9DF90F" w:rsidR="00926E1C" w:rsidRPr="006E3FA7" w:rsidRDefault="00926E1C" w:rsidP="00082B81">
            <w:pPr>
              <w:spacing w:line="240" w:lineRule="auto"/>
              <w:jc w:val="both"/>
              <w:rPr>
                <w:rFonts w:ascii="Montserrat Light" w:eastAsia="Times New Roman" w:hAnsi="Montserrat Light" w:cs="Times New Roman"/>
                <w:lang w:val="ro-RO"/>
              </w:rPr>
            </w:pPr>
            <w:r w:rsidRPr="006E3FA7">
              <w:rPr>
                <w:rFonts w:ascii="Montserrat Light" w:eastAsia="Times New Roman" w:hAnsi="Montserrat Light" w:cs="Times New Roman"/>
                <w:lang w:val="ro-RO"/>
              </w:rPr>
              <w:t>Organigrama trebuie să asigure o abordare integrată și coordonată a activităților interne ale societății. Fiecare serviciu</w:t>
            </w:r>
            <w:r w:rsidR="00ED48FD" w:rsidRPr="006E3FA7">
              <w:rPr>
                <w:rFonts w:ascii="Montserrat Light" w:eastAsia="Times New Roman" w:hAnsi="Montserrat Light" w:cs="Times New Roman"/>
                <w:lang w:val="ro-RO"/>
              </w:rPr>
              <w:t>/departament</w:t>
            </w:r>
            <w:r w:rsidRPr="006E3FA7">
              <w:rPr>
                <w:rFonts w:ascii="Montserrat Light" w:eastAsia="Times New Roman" w:hAnsi="Montserrat Light" w:cs="Times New Roman"/>
                <w:lang w:val="ro-RO"/>
              </w:rPr>
              <w:t xml:space="preserve"> își desfășoară atribuțiile specifice</w:t>
            </w:r>
            <w:r w:rsidR="0070168D" w:rsidRPr="006E3FA7">
              <w:rPr>
                <w:rFonts w:ascii="Montserrat Light" w:eastAsia="Times New Roman" w:hAnsi="Montserrat Light" w:cs="Times New Roman"/>
                <w:lang w:val="ro-RO"/>
              </w:rPr>
              <w:t xml:space="preserve"> din Regulamentul de organizare și funcționare,</w:t>
            </w:r>
            <w:r w:rsidRPr="006E3FA7">
              <w:rPr>
                <w:rFonts w:ascii="Montserrat Light" w:eastAsia="Times New Roman" w:hAnsi="Montserrat Light" w:cs="Times New Roman"/>
                <w:lang w:val="ro-RO"/>
              </w:rPr>
              <w:t xml:space="preserve"> într-o manieră interconectată, contribuind la creșterea performanței generale și asigurând un echilibru între nevoile clienților, eficiența financiară, gestionarea resurselor și durabilitate. Colaborarea strânsă între aceste servicii contribuie la o funcționare eficientă, îmbunătățirea calității serviciilor și optimizarea rezultatelor într-un mediu competitiv și în continuă schimbare.</w:t>
            </w:r>
          </w:p>
          <w:p w14:paraId="164CE101" w14:textId="243C4D6F" w:rsidR="003D56F8" w:rsidRPr="006E3FA7" w:rsidRDefault="00AF0C02" w:rsidP="00082B81">
            <w:pPr>
              <w:pStyle w:val="Corptext2"/>
              <w:spacing w:after="0" w:line="240" w:lineRule="auto"/>
              <w:ind w:right="96"/>
              <w:jc w:val="both"/>
              <w:rPr>
                <w:rFonts w:ascii="Montserrat Light" w:hAnsi="Montserrat Light"/>
                <w:color w:val="FF0000"/>
                <w:sz w:val="22"/>
                <w:szCs w:val="22"/>
              </w:rPr>
            </w:pPr>
            <w:r w:rsidRPr="006E3FA7">
              <w:rPr>
                <w:rFonts w:ascii="Montserrat Light" w:hAnsi="Montserrat Light"/>
                <w:sz w:val="22"/>
                <w:szCs w:val="22"/>
                <w:lang w:val="ro-RO"/>
              </w:rPr>
              <w:t xml:space="preserve">Având în vedere necesitatea adaptării în permanență a activității societății </w:t>
            </w:r>
            <w:r w:rsidR="00917EAE" w:rsidRPr="006E3FA7">
              <w:rPr>
                <w:rFonts w:ascii="Montserrat Light" w:hAnsi="Montserrat Light"/>
              </w:rPr>
              <w:t>TETAROM</w:t>
            </w:r>
            <w:r w:rsidRPr="006E3FA7">
              <w:rPr>
                <w:rFonts w:ascii="Montserrat Light" w:hAnsi="Montserrat Light"/>
                <w:sz w:val="22"/>
                <w:szCs w:val="22"/>
              </w:rPr>
              <w:t xml:space="preserve"> S.A. </w:t>
            </w:r>
            <w:proofErr w:type="spellStart"/>
            <w:r w:rsidRPr="006E3FA7">
              <w:rPr>
                <w:rFonts w:ascii="Montserrat Light" w:hAnsi="Montserrat Light"/>
                <w:sz w:val="22"/>
                <w:szCs w:val="22"/>
              </w:rPr>
              <w:t>şi</w:t>
            </w:r>
            <w:proofErr w:type="spellEnd"/>
            <w:r w:rsidRPr="006E3FA7">
              <w:rPr>
                <w:rFonts w:ascii="Montserrat Light" w:hAnsi="Montserrat Light"/>
                <w:sz w:val="22"/>
                <w:szCs w:val="22"/>
              </w:rPr>
              <w:t xml:space="preserve">, </w:t>
            </w:r>
            <w:proofErr w:type="spellStart"/>
            <w:r w:rsidRPr="006E3FA7">
              <w:rPr>
                <w:rFonts w:ascii="Montserrat Light" w:hAnsi="Montserrat Light"/>
                <w:sz w:val="22"/>
                <w:szCs w:val="22"/>
              </w:rPr>
              <w:t>ţinând</w:t>
            </w:r>
            <w:proofErr w:type="spellEnd"/>
            <w:r w:rsidRPr="006E3FA7">
              <w:rPr>
                <w:rFonts w:ascii="Montserrat Light" w:hAnsi="Montserrat Light"/>
                <w:sz w:val="22"/>
                <w:szCs w:val="22"/>
              </w:rPr>
              <w:t xml:space="preserve"> </w:t>
            </w:r>
            <w:proofErr w:type="spellStart"/>
            <w:r w:rsidRPr="006E3FA7">
              <w:rPr>
                <w:rFonts w:ascii="Montserrat Light" w:hAnsi="Montserrat Light"/>
                <w:sz w:val="22"/>
                <w:szCs w:val="22"/>
              </w:rPr>
              <w:t>seama</w:t>
            </w:r>
            <w:proofErr w:type="spellEnd"/>
            <w:r w:rsidRPr="006E3FA7">
              <w:rPr>
                <w:rFonts w:ascii="Montserrat Light" w:hAnsi="Montserrat Light"/>
                <w:sz w:val="22"/>
                <w:szCs w:val="22"/>
              </w:rPr>
              <w:t xml:space="preserve"> de </w:t>
            </w:r>
            <w:proofErr w:type="spellStart"/>
            <w:r w:rsidRPr="006E3FA7">
              <w:rPr>
                <w:rFonts w:ascii="Montserrat Light" w:hAnsi="Montserrat Light"/>
                <w:sz w:val="22"/>
                <w:szCs w:val="22"/>
              </w:rPr>
              <w:t>perspectivele</w:t>
            </w:r>
            <w:proofErr w:type="spellEnd"/>
            <w:r w:rsidRPr="006E3FA7">
              <w:rPr>
                <w:rFonts w:ascii="Montserrat Light" w:hAnsi="Montserrat Light"/>
                <w:sz w:val="22"/>
                <w:szCs w:val="22"/>
              </w:rPr>
              <w:t xml:space="preserve"> de </w:t>
            </w:r>
            <w:proofErr w:type="spellStart"/>
            <w:r w:rsidRPr="006E3FA7">
              <w:rPr>
                <w:rFonts w:ascii="Montserrat Light" w:hAnsi="Montserrat Light"/>
                <w:sz w:val="22"/>
                <w:szCs w:val="22"/>
              </w:rPr>
              <w:t>dezvoltare</w:t>
            </w:r>
            <w:proofErr w:type="spellEnd"/>
            <w:r w:rsidRPr="006E3FA7">
              <w:rPr>
                <w:rFonts w:ascii="Montserrat Light" w:hAnsi="Montserrat Light"/>
                <w:sz w:val="22"/>
                <w:szCs w:val="22"/>
              </w:rPr>
              <w:t xml:space="preserve">, </w:t>
            </w:r>
            <w:r w:rsidRPr="006E3FA7">
              <w:rPr>
                <w:rFonts w:ascii="Montserrat Light" w:hAnsi="Montserrat Light"/>
                <w:sz w:val="22"/>
                <w:szCs w:val="22"/>
                <w:lang w:val="ro-RO"/>
              </w:rPr>
              <w:t xml:space="preserve">se impune adoptarea de măsuri care să continue acest proces, respectiv, modificarea Organigramei, </w:t>
            </w:r>
            <w:r w:rsidR="00E71271" w:rsidRPr="006E3FA7">
              <w:rPr>
                <w:rFonts w:ascii="Montserrat Light" w:hAnsi="Montserrat Light"/>
                <w:sz w:val="22"/>
                <w:szCs w:val="22"/>
                <w:lang w:val="ro-RO"/>
              </w:rPr>
              <w:t>a</w:t>
            </w:r>
            <w:r w:rsidR="0070168D" w:rsidRPr="006E3FA7">
              <w:rPr>
                <w:rFonts w:ascii="Montserrat Light" w:hAnsi="Montserrat Light"/>
                <w:sz w:val="22"/>
                <w:szCs w:val="22"/>
                <w:lang w:val="ro-RO"/>
              </w:rPr>
              <w:t xml:space="preserve"> </w:t>
            </w:r>
            <w:r w:rsidRPr="006E3FA7">
              <w:rPr>
                <w:rFonts w:ascii="Montserrat Light" w:hAnsi="Montserrat Light"/>
                <w:sz w:val="22"/>
                <w:szCs w:val="22"/>
                <w:lang w:val="ro-RO"/>
              </w:rPr>
              <w:t xml:space="preserve">Statului de Funcții și a Regulamentului de organizare </w:t>
            </w:r>
            <w:proofErr w:type="spellStart"/>
            <w:r w:rsidRPr="006E3FA7">
              <w:rPr>
                <w:rFonts w:ascii="Montserrat Light" w:hAnsi="Montserrat Light"/>
                <w:sz w:val="22"/>
                <w:szCs w:val="22"/>
                <w:lang w:val="ro-RO"/>
              </w:rPr>
              <w:t>şi</w:t>
            </w:r>
            <w:proofErr w:type="spellEnd"/>
            <w:r w:rsidRPr="006E3FA7">
              <w:rPr>
                <w:rFonts w:ascii="Montserrat Light" w:hAnsi="Montserrat Light"/>
                <w:sz w:val="22"/>
                <w:szCs w:val="22"/>
                <w:lang w:val="ro-RO"/>
              </w:rPr>
              <w:t xml:space="preserve"> </w:t>
            </w:r>
            <w:proofErr w:type="spellStart"/>
            <w:r w:rsidRPr="006E3FA7">
              <w:rPr>
                <w:rFonts w:ascii="Montserrat Light" w:hAnsi="Montserrat Light"/>
                <w:sz w:val="22"/>
                <w:szCs w:val="22"/>
                <w:lang w:val="ro-RO"/>
              </w:rPr>
              <w:t>funcţionare</w:t>
            </w:r>
            <w:proofErr w:type="spellEnd"/>
            <w:r w:rsidRPr="006E3FA7">
              <w:rPr>
                <w:rFonts w:ascii="Montserrat Light" w:hAnsi="Montserrat Light"/>
                <w:sz w:val="22"/>
                <w:szCs w:val="22"/>
                <w:lang w:val="ro-RO"/>
              </w:rPr>
              <w:t xml:space="preserve"> pentru </w:t>
            </w:r>
            <w:r w:rsidR="0070168D" w:rsidRPr="006E3FA7">
              <w:rPr>
                <w:rFonts w:ascii="Montserrat Light" w:hAnsi="Montserrat Light"/>
                <w:sz w:val="22"/>
                <w:szCs w:val="22"/>
                <w:lang w:val="ro-RO"/>
              </w:rPr>
              <w:t xml:space="preserve">societatea </w:t>
            </w:r>
            <w:r w:rsidR="00917EAE" w:rsidRPr="006E3FA7">
              <w:rPr>
                <w:rFonts w:ascii="Montserrat Light" w:hAnsi="Montserrat Light"/>
              </w:rPr>
              <w:t>TETAROM</w:t>
            </w:r>
            <w:r w:rsidR="00775136" w:rsidRPr="006E3FA7">
              <w:rPr>
                <w:rFonts w:ascii="Montserrat Light" w:hAnsi="Montserrat Light"/>
                <w:sz w:val="22"/>
                <w:szCs w:val="22"/>
              </w:rPr>
              <w:t xml:space="preserve"> </w:t>
            </w:r>
            <w:r w:rsidR="00926E1C" w:rsidRPr="006E3FA7">
              <w:rPr>
                <w:rFonts w:ascii="Montserrat Light" w:hAnsi="Montserrat Light"/>
                <w:sz w:val="22"/>
                <w:szCs w:val="22"/>
              </w:rPr>
              <w:t>S.A.</w:t>
            </w:r>
          </w:p>
        </w:tc>
      </w:tr>
      <w:tr w:rsidR="00917EAE" w:rsidRPr="006E3FA7" w14:paraId="284F0991" w14:textId="77777777" w:rsidTr="00656395">
        <w:tc>
          <w:tcPr>
            <w:tcW w:w="9498" w:type="dxa"/>
            <w:shd w:val="clear" w:color="auto" w:fill="auto"/>
          </w:tcPr>
          <w:p w14:paraId="57E932CF" w14:textId="4A246B41" w:rsidR="008F76F2" w:rsidRPr="006E3FA7" w:rsidRDefault="008F76F2" w:rsidP="00082B81">
            <w:pPr>
              <w:pStyle w:val="Listparagraf"/>
              <w:keepNext/>
              <w:widowControl w:val="0"/>
              <w:numPr>
                <w:ilvl w:val="0"/>
                <w:numId w:val="2"/>
              </w:numPr>
              <w:autoSpaceDE w:val="0"/>
              <w:autoSpaceDN w:val="0"/>
              <w:adjustRightInd w:val="0"/>
              <w:spacing w:after="0" w:line="240" w:lineRule="auto"/>
              <w:ind w:hanging="30"/>
              <w:jc w:val="both"/>
              <w:outlineLvl w:val="1"/>
              <w:rPr>
                <w:rFonts w:ascii="Montserrat Light" w:hAnsi="Montserrat Light"/>
                <w:b/>
                <w:bCs/>
                <w:noProof/>
                <w:color w:val="FF0000"/>
                <w:lang w:val="ro-RO"/>
              </w:rPr>
            </w:pPr>
            <w:r w:rsidRPr="006E3FA7">
              <w:rPr>
                <w:rFonts w:ascii="Montserrat Light" w:eastAsia="Times New Roman" w:hAnsi="Montserrat Light"/>
                <w:b/>
                <w:bCs/>
                <w:noProof/>
                <w:lang w:val="ro-RO"/>
              </w:rPr>
              <w:t xml:space="preserve">Schimbări preconizate: </w:t>
            </w:r>
          </w:p>
        </w:tc>
      </w:tr>
      <w:tr w:rsidR="00917EAE" w:rsidRPr="006E3FA7" w14:paraId="7AB0DA85" w14:textId="77777777" w:rsidTr="00656395">
        <w:tc>
          <w:tcPr>
            <w:tcW w:w="9498" w:type="dxa"/>
            <w:shd w:val="clear" w:color="auto" w:fill="auto"/>
          </w:tcPr>
          <w:p w14:paraId="11E05425" w14:textId="2D2520D6" w:rsidR="0070168D" w:rsidRPr="006E3FA7" w:rsidRDefault="00AF0C02" w:rsidP="00082B81">
            <w:pPr>
              <w:spacing w:line="240" w:lineRule="auto"/>
              <w:jc w:val="both"/>
              <w:rPr>
                <w:rFonts w:ascii="Montserrat Light" w:eastAsia="Times New Roman" w:hAnsi="Montserrat Light" w:cs="Times New Roman"/>
                <w:lang w:val="ro-RO"/>
              </w:rPr>
            </w:pPr>
            <w:r w:rsidRPr="006E3FA7">
              <w:rPr>
                <w:rFonts w:ascii="Montserrat Light" w:hAnsi="Montserrat Light"/>
                <w:noProof/>
                <w:lang w:val="ro-RO"/>
              </w:rPr>
              <w:t>În Organigrama şi Statul de funcţii aprobat prin Hotărârea Consiliului Judeţean Cluj nr</w:t>
            </w:r>
            <w:r w:rsidR="00917EAE" w:rsidRPr="006E3FA7">
              <w:rPr>
                <w:rFonts w:ascii="Montserrat Light" w:hAnsi="Montserrat Light"/>
                <w:noProof/>
                <w:lang w:val="ro-RO"/>
              </w:rPr>
              <w:t>. 163/2023</w:t>
            </w:r>
            <w:r w:rsidR="00775136" w:rsidRPr="006E3FA7">
              <w:rPr>
                <w:rFonts w:ascii="Montserrat Light" w:hAnsi="Montserrat Light"/>
                <w:noProof/>
                <w:lang w:val="ro-RO"/>
              </w:rPr>
              <w:t xml:space="preserve"> </w:t>
            </w:r>
            <w:r w:rsidRPr="006E3FA7">
              <w:rPr>
                <w:rFonts w:ascii="Montserrat Light" w:hAnsi="Montserrat Light"/>
                <w:noProof/>
                <w:lang w:val="ro-RO"/>
              </w:rPr>
              <w:t xml:space="preserve">au fost aprobate un număr total de </w:t>
            </w:r>
            <w:r w:rsidR="0070168D" w:rsidRPr="006E3FA7">
              <w:rPr>
                <w:rFonts w:ascii="Montserrat Light" w:hAnsi="Montserrat Light"/>
                <w:noProof/>
                <w:lang w:val="ro-RO"/>
              </w:rPr>
              <w:t>7</w:t>
            </w:r>
            <w:r w:rsidR="00917EAE" w:rsidRPr="006E3FA7">
              <w:rPr>
                <w:rFonts w:ascii="Montserrat Light" w:hAnsi="Montserrat Light"/>
                <w:noProof/>
                <w:lang w:val="ro-RO"/>
              </w:rPr>
              <w:t>7</w:t>
            </w:r>
            <w:r w:rsidRPr="006E3FA7">
              <w:rPr>
                <w:rFonts w:ascii="Montserrat Light" w:hAnsi="Montserrat Light"/>
                <w:noProof/>
                <w:lang w:val="ro-RO"/>
              </w:rPr>
              <w:t xml:space="preserve"> de posturi.</w:t>
            </w:r>
            <w:r w:rsidR="00903F5D" w:rsidRPr="006E3FA7">
              <w:rPr>
                <w:rFonts w:ascii="Montserrat Light" w:eastAsia="Calibri" w:hAnsi="Montserrat Light" w:cs="Times New Roman"/>
                <w:b/>
                <w:bCs/>
                <w:noProof/>
                <w:lang w:val="ro-RO" w:eastAsia="ar-SA"/>
              </w:rPr>
              <w:t xml:space="preserve"> </w:t>
            </w:r>
            <w:r w:rsidRPr="006E3FA7">
              <w:rPr>
                <w:rFonts w:ascii="Montserrat Light" w:hAnsi="Montserrat Light"/>
                <w:noProof/>
                <w:lang w:val="ro-RO"/>
              </w:rPr>
              <w:t xml:space="preserve">În Organigrama și Statul de funcţii </w:t>
            </w:r>
            <w:r w:rsidRPr="006E3FA7">
              <w:rPr>
                <w:rFonts w:ascii="Montserrat Light" w:hAnsi="Montserrat Light"/>
                <w:noProof/>
                <w:u w:val="single"/>
                <w:lang w:val="ro-RO"/>
              </w:rPr>
              <w:t>propus numărul total de posturi</w:t>
            </w:r>
            <w:r w:rsidR="0070168D" w:rsidRPr="006E3FA7">
              <w:rPr>
                <w:rFonts w:ascii="Montserrat Light" w:hAnsi="Montserrat Light"/>
                <w:noProof/>
                <w:u w:val="single"/>
                <w:lang w:val="ro-RO"/>
              </w:rPr>
              <w:t xml:space="preserve"> </w:t>
            </w:r>
            <w:r w:rsidR="008772D4" w:rsidRPr="006E3FA7">
              <w:rPr>
                <w:rFonts w:ascii="Montserrat Light" w:hAnsi="Montserrat Light"/>
                <w:noProof/>
                <w:u w:val="single"/>
                <w:lang w:val="ro-RO"/>
              </w:rPr>
              <w:t xml:space="preserve">se reduce la </w:t>
            </w:r>
            <w:r w:rsidR="00917EAE" w:rsidRPr="006E3FA7">
              <w:rPr>
                <w:rFonts w:ascii="Montserrat Light" w:hAnsi="Montserrat Light"/>
                <w:noProof/>
                <w:u w:val="single"/>
                <w:lang w:val="ro-RO"/>
              </w:rPr>
              <w:t>70</w:t>
            </w:r>
            <w:r w:rsidR="008772D4" w:rsidRPr="006E3FA7">
              <w:rPr>
                <w:rFonts w:ascii="Montserrat Light" w:hAnsi="Montserrat Light"/>
                <w:noProof/>
                <w:u w:val="single"/>
                <w:lang w:val="ro-RO"/>
              </w:rPr>
              <w:t xml:space="preserve"> de posturi</w:t>
            </w:r>
            <w:r w:rsidR="00833117" w:rsidRPr="006E3FA7">
              <w:rPr>
                <w:rFonts w:ascii="Montserrat Light" w:hAnsi="Montserrat Light"/>
                <w:noProof/>
                <w:lang w:val="ro-RO"/>
              </w:rPr>
              <w:t xml:space="preserve">,  urmărindu-se </w:t>
            </w:r>
            <w:r w:rsidR="0070168D" w:rsidRPr="006E3FA7">
              <w:rPr>
                <w:rFonts w:ascii="Montserrat Light" w:eastAsia="Times New Roman" w:hAnsi="Montserrat Light" w:cs="Times New Roman"/>
                <w:lang w:val="ro-RO"/>
              </w:rPr>
              <w:t>eficientizarea utilizării resursei umane conform activităților specifice desfășurate.</w:t>
            </w:r>
          </w:p>
          <w:p w14:paraId="77A66998" w14:textId="4CD4918B" w:rsidR="00AF0C02" w:rsidRPr="006E3FA7" w:rsidRDefault="00AF0C02" w:rsidP="00082B81">
            <w:pPr>
              <w:spacing w:line="240" w:lineRule="auto"/>
              <w:jc w:val="both"/>
              <w:rPr>
                <w:rFonts w:ascii="Montserrat Light" w:hAnsi="Montserrat Light"/>
                <w:noProof/>
                <w:lang w:val="ro-RO"/>
              </w:rPr>
            </w:pPr>
            <w:r w:rsidRPr="006E3FA7">
              <w:rPr>
                <w:rFonts w:ascii="Montserrat Light" w:hAnsi="Montserrat Light"/>
                <w:noProof/>
                <w:lang w:val="ro-RO"/>
              </w:rPr>
              <w:lastRenderedPageBreak/>
              <w:t>Modificările propuse vizează:</w:t>
            </w:r>
          </w:p>
          <w:p w14:paraId="2FEA77C3" w14:textId="479C1676" w:rsidR="002709FF" w:rsidRPr="006E3FA7" w:rsidRDefault="00917EAE" w:rsidP="00A3015D">
            <w:pPr>
              <w:pStyle w:val="Frspaiere"/>
              <w:numPr>
                <w:ilvl w:val="0"/>
                <w:numId w:val="6"/>
              </w:numPr>
              <w:jc w:val="both"/>
              <w:rPr>
                <w:rFonts w:ascii="Montserrat Light" w:eastAsia="Arial" w:hAnsi="Montserrat Light"/>
                <w:noProof/>
              </w:rPr>
            </w:pPr>
            <w:r w:rsidRPr="006E3FA7">
              <w:rPr>
                <w:rFonts w:ascii="Montserrat Light" w:eastAsia="Arial" w:hAnsi="Montserrat Light"/>
                <w:noProof/>
              </w:rPr>
              <w:t xml:space="preserve">desființărea a 7 </w:t>
            </w:r>
            <w:r w:rsidR="0035036F" w:rsidRPr="006E3FA7">
              <w:rPr>
                <w:rFonts w:ascii="Montserrat Light" w:eastAsia="Arial" w:hAnsi="Montserrat Light"/>
                <w:noProof/>
              </w:rPr>
              <w:t>posturi.</w:t>
            </w:r>
          </w:p>
          <w:p w14:paraId="5DFCA57C" w14:textId="77777777" w:rsidR="00917EAE" w:rsidRPr="006E3FA7" w:rsidRDefault="00917EAE" w:rsidP="00917EAE">
            <w:pPr>
              <w:pStyle w:val="Frspaiere"/>
              <w:ind w:left="720"/>
              <w:jc w:val="both"/>
              <w:rPr>
                <w:rFonts w:ascii="Montserrat Light" w:eastAsia="Arial" w:hAnsi="Montserrat Light"/>
                <w:noProof/>
              </w:rPr>
            </w:pPr>
          </w:p>
          <w:p w14:paraId="360C0CC1" w14:textId="6479C322" w:rsidR="00141C50" w:rsidRPr="006E3FA7" w:rsidRDefault="00E71271" w:rsidP="00082B81">
            <w:pPr>
              <w:spacing w:line="240" w:lineRule="auto"/>
              <w:ind w:left="29"/>
              <w:jc w:val="both"/>
              <w:rPr>
                <w:rFonts w:ascii="Montserrat Light" w:hAnsi="Montserrat Light"/>
                <w:lang w:val="ro-RO" w:eastAsia="ro-RO"/>
              </w:rPr>
            </w:pPr>
            <w:r w:rsidRPr="006E3FA7">
              <w:rPr>
                <w:rFonts w:ascii="Montserrat Light" w:hAnsi="Montserrat Light"/>
                <w:lang w:val="ro-RO" w:eastAsia="ro-RO"/>
              </w:rPr>
              <w:t xml:space="preserve">Ca și o consecință a modificării organigramei și a statului de funcții </w:t>
            </w:r>
            <w:r w:rsidR="00E26293" w:rsidRPr="006E3FA7">
              <w:rPr>
                <w:rFonts w:ascii="Montserrat Light" w:hAnsi="Montserrat Light"/>
                <w:lang w:val="ro-RO" w:eastAsia="ro-RO"/>
              </w:rPr>
              <w:t xml:space="preserve">se impune și modificarea </w:t>
            </w:r>
            <w:r w:rsidR="00380828" w:rsidRPr="006E3FA7">
              <w:rPr>
                <w:rFonts w:ascii="Montserrat Light" w:hAnsi="Montserrat Light"/>
                <w:lang w:val="ro-RO" w:eastAsia="ro-RO"/>
              </w:rPr>
              <w:t>Regulamentul</w:t>
            </w:r>
            <w:r w:rsidR="00E26293" w:rsidRPr="006E3FA7">
              <w:rPr>
                <w:rFonts w:ascii="Montserrat Light" w:hAnsi="Montserrat Light"/>
                <w:lang w:val="ro-RO" w:eastAsia="ro-RO"/>
              </w:rPr>
              <w:t>ui</w:t>
            </w:r>
            <w:r w:rsidR="00380828" w:rsidRPr="006E3FA7">
              <w:rPr>
                <w:rFonts w:ascii="Montserrat Light" w:hAnsi="Montserrat Light"/>
                <w:lang w:val="ro-RO" w:eastAsia="ro-RO"/>
              </w:rPr>
              <w:t xml:space="preserve"> de Organizare și Funcționare (ROF</w:t>
            </w:r>
            <w:r w:rsidR="00E26293" w:rsidRPr="006E3FA7">
              <w:rPr>
                <w:rFonts w:ascii="Montserrat Light" w:hAnsi="Montserrat Light"/>
                <w:lang w:val="ro-RO" w:eastAsia="ro-RO"/>
              </w:rPr>
              <w:t xml:space="preserve">), document care îndeplinește un rol esențial în definirea și clarificarea modului în care o companie își desfășoară activitățile zilnice și </w:t>
            </w:r>
            <w:r w:rsidR="006E3FA7" w:rsidRPr="006E3FA7">
              <w:rPr>
                <w:rFonts w:ascii="Montserrat Light" w:hAnsi="Montserrat Light"/>
                <w:lang w:val="ro-RO" w:eastAsia="ro-RO"/>
              </w:rPr>
              <w:t>î</w:t>
            </w:r>
            <w:r w:rsidR="00E26293" w:rsidRPr="006E3FA7">
              <w:rPr>
                <w:rFonts w:ascii="Montserrat Light" w:hAnsi="Montserrat Light"/>
                <w:lang w:val="ro-RO" w:eastAsia="ro-RO"/>
              </w:rPr>
              <w:t>și atinge obiectivele strategice.</w:t>
            </w:r>
            <w:r w:rsidR="00380828" w:rsidRPr="006E3FA7">
              <w:rPr>
                <w:rFonts w:ascii="Montserrat Light" w:hAnsi="Montserrat Light"/>
                <w:lang w:val="ro-RO" w:eastAsia="ro-RO"/>
              </w:rPr>
              <w:t xml:space="preserve"> </w:t>
            </w:r>
            <w:r w:rsidR="00E26293" w:rsidRPr="006E3FA7">
              <w:rPr>
                <w:rFonts w:ascii="Montserrat Light" w:hAnsi="Montserrat Light"/>
                <w:lang w:val="ro-RO" w:eastAsia="ro-RO"/>
              </w:rPr>
              <w:t xml:space="preserve"> Acesta servește ca un cadru de referință pentru angajați și pentru părțile interesate, precum acționarii, partenerii și rezidenții. </w:t>
            </w:r>
          </w:p>
          <w:p w14:paraId="015F0E63" w14:textId="1166F685" w:rsidR="00380828" w:rsidRPr="006E3FA7" w:rsidRDefault="00380828" w:rsidP="00082B81">
            <w:pPr>
              <w:spacing w:line="240" w:lineRule="auto"/>
              <w:ind w:left="29"/>
              <w:jc w:val="both"/>
              <w:rPr>
                <w:rFonts w:ascii="Montserrat Light" w:hAnsi="Montserrat Light"/>
                <w:lang w:val="ro-RO" w:eastAsia="ro-RO"/>
              </w:rPr>
            </w:pPr>
            <w:r w:rsidRPr="006E3FA7">
              <w:rPr>
                <w:rFonts w:ascii="Montserrat Light" w:hAnsi="Montserrat Light"/>
                <w:lang w:val="ro-RO" w:eastAsia="ro-RO"/>
              </w:rPr>
              <w:t xml:space="preserve">Regulamentul de Organizare și Funcționare se completează şi se modifică ori de câte ori este nevoie, urmare a unor modificări legislative, la aparitia unor noi activităţi sau competenţe sau reorganizarea unor compartimente ori activităţi. </w:t>
            </w:r>
          </w:p>
          <w:p w14:paraId="0388167F" w14:textId="4D843DF9" w:rsidR="00E56A70" w:rsidRPr="006E3FA7" w:rsidRDefault="00E56A70" w:rsidP="00082B81">
            <w:pPr>
              <w:pStyle w:val="Corptext2"/>
              <w:spacing w:after="0" w:line="240" w:lineRule="auto"/>
              <w:ind w:right="96"/>
              <w:jc w:val="both"/>
              <w:rPr>
                <w:rFonts w:ascii="Montserrat Light" w:eastAsia="Calibri" w:hAnsi="Montserrat Light"/>
                <w:sz w:val="22"/>
                <w:szCs w:val="22"/>
                <w:lang w:val="ro-RO"/>
              </w:rPr>
            </w:pPr>
            <w:r w:rsidRPr="006E3FA7">
              <w:rPr>
                <w:rFonts w:ascii="Montserrat Light" w:eastAsia="Calibri" w:hAnsi="Montserrat Light"/>
                <w:sz w:val="22"/>
                <w:szCs w:val="22"/>
                <w:lang w:val="ro-RO"/>
              </w:rPr>
              <w:t xml:space="preserve">Modificările aduse vor duce la o mai bună </w:t>
            </w:r>
            <w:r w:rsidRPr="006E3FA7">
              <w:rPr>
                <w:rFonts w:ascii="Montserrat Light" w:hAnsi="Montserrat Light"/>
                <w:sz w:val="22"/>
                <w:szCs w:val="22"/>
                <w:lang w:val="ro-RO"/>
              </w:rPr>
              <w:t xml:space="preserve">organizare și funcționare a activității la nivelul </w:t>
            </w:r>
            <w:r w:rsidR="006D1889" w:rsidRPr="006E3FA7">
              <w:rPr>
                <w:rFonts w:ascii="Montserrat Light" w:hAnsi="Montserrat Light"/>
                <w:sz w:val="22"/>
                <w:szCs w:val="22"/>
                <w:lang w:val="ro-RO"/>
              </w:rPr>
              <w:t xml:space="preserve">societății </w:t>
            </w:r>
            <w:r w:rsidR="00917EAE" w:rsidRPr="006E3FA7">
              <w:rPr>
                <w:rFonts w:ascii="Montserrat Light" w:hAnsi="Montserrat Light"/>
                <w:sz w:val="22"/>
                <w:szCs w:val="22"/>
              </w:rPr>
              <w:t>TETAROM</w:t>
            </w:r>
            <w:r w:rsidR="006D1889" w:rsidRPr="006E3FA7">
              <w:rPr>
                <w:rFonts w:ascii="Montserrat Light" w:hAnsi="Montserrat Light"/>
                <w:sz w:val="22"/>
                <w:szCs w:val="22"/>
              </w:rPr>
              <w:t xml:space="preserve"> S.A</w:t>
            </w:r>
            <w:r w:rsidR="00F605F8" w:rsidRPr="006E3FA7">
              <w:rPr>
                <w:rFonts w:ascii="Montserrat Light" w:hAnsi="Montserrat Light"/>
                <w:sz w:val="22"/>
                <w:szCs w:val="22"/>
                <w:lang w:val="ro-RO"/>
              </w:rPr>
              <w:t xml:space="preserve">. </w:t>
            </w:r>
            <w:r w:rsidRPr="006E3FA7">
              <w:rPr>
                <w:rFonts w:ascii="Montserrat Light" w:hAnsi="Montserrat Light"/>
                <w:sz w:val="22"/>
                <w:szCs w:val="22"/>
                <w:lang w:val="ro-RO"/>
              </w:rPr>
              <w:t xml:space="preserve">în vederea </w:t>
            </w:r>
            <w:proofErr w:type="spellStart"/>
            <w:r w:rsidRPr="006E3FA7">
              <w:rPr>
                <w:rFonts w:ascii="Montserrat Light" w:hAnsi="Montserrat Light"/>
                <w:sz w:val="22"/>
                <w:szCs w:val="22"/>
                <w:lang w:val="ro-RO"/>
              </w:rPr>
              <w:t>creşterii</w:t>
            </w:r>
            <w:proofErr w:type="spellEnd"/>
            <w:r w:rsidRPr="006E3FA7">
              <w:rPr>
                <w:rFonts w:ascii="Montserrat Light" w:hAnsi="Montserrat Light"/>
                <w:sz w:val="22"/>
                <w:szCs w:val="22"/>
                <w:lang w:val="ro-RO"/>
              </w:rPr>
              <w:t xml:space="preserve"> </w:t>
            </w:r>
            <w:proofErr w:type="spellStart"/>
            <w:r w:rsidRPr="006E3FA7">
              <w:rPr>
                <w:rFonts w:ascii="Montserrat Light" w:hAnsi="Montserrat Light"/>
                <w:sz w:val="22"/>
                <w:szCs w:val="22"/>
                <w:lang w:val="ro-RO"/>
              </w:rPr>
              <w:t>calităţii</w:t>
            </w:r>
            <w:proofErr w:type="spellEnd"/>
            <w:r w:rsidRPr="006E3FA7">
              <w:rPr>
                <w:rFonts w:ascii="Montserrat Light" w:hAnsi="Montserrat Light"/>
                <w:sz w:val="22"/>
                <w:szCs w:val="22"/>
                <w:lang w:val="ro-RO"/>
              </w:rPr>
              <w:t xml:space="preserve"> serviciilor oferite.</w:t>
            </w:r>
          </w:p>
          <w:p w14:paraId="151250C2" w14:textId="75DCF4C7" w:rsidR="00265115" w:rsidRPr="006E3FA7" w:rsidRDefault="00E56A70" w:rsidP="00082B81">
            <w:pPr>
              <w:pStyle w:val="Corptext2"/>
              <w:spacing w:after="0" w:line="240" w:lineRule="auto"/>
              <w:ind w:right="96"/>
              <w:jc w:val="both"/>
              <w:rPr>
                <w:rFonts w:ascii="Montserrat Light" w:hAnsi="Montserrat Light"/>
                <w:sz w:val="22"/>
                <w:szCs w:val="22"/>
                <w:lang w:val="ro-RO"/>
              </w:rPr>
            </w:pPr>
            <w:r w:rsidRPr="006E3FA7">
              <w:rPr>
                <w:rFonts w:ascii="Montserrat Light" w:hAnsi="Montserrat Light"/>
                <w:sz w:val="22"/>
                <w:szCs w:val="22"/>
                <w:lang w:val="ro-RO" w:eastAsia="ro-RO"/>
              </w:rPr>
              <w:t>Ținând cont de argumentele prezentate mai sus, consider</w:t>
            </w:r>
            <w:r w:rsidR="00E26293" w:rsidRPr="006E3FA7">
              <w:rPr>
                <w:rFonts w:ascii="Montserrat Light" w:hAnsi="Montserrat Light"/>
                <w:sz w:val="22"/>
                <w:szCs w:val="22"/>
                <w:lang w:val="ro-RO" w:eastAsia="ro-RO"/>
              </w:rPr>
              <w:t>ăm</w:t>
            </w:r>
            <w:r w:rsidRPr="006E3FA7">
              <w:rPr>
                <w:rFonts w:ascii="Montserrat Light" w:hAnsi="Montserrat Light"/>
                <w:sz w:val="22"/>
                <w:szCs w:val="22"/>
                <w:lang w:val="ro-RO" w:eastAsia="ro-RO"/>
              </w:rPr>
              <w:t xml:space="preserve"> necesar</w:t>
            </w:r>
            <w:r w:rsidR="00E26293" w:rsidRPr="006E3FA7">
              <w:rPr>
                <w:rFonts w:ascii="Montserrat Light" w:hAnsi="Montserrat Light"/>
                <w:sz w:val="22"/>
                <w:szCs w:val="22"/>
                <w:lang w:val="ro-RO" w:eastAsia="ro-RO"/>
              </w:rPr>
              <w:t>ă</w:t>
            </w:r>
            <w:r w:rsidRPr="006E3FA7">
              <w:rPr>
                <w:rFonts w:ascii="Montserrat Light" w:hAnsi="Montserrat Light"/>
                <w:sz w:val="22"/>
                <w:szCs w:val="22"/>
                <w:lang w:val="ro-RO" w:eastAsia="ro-RO"/>
              </w:rPr>
              <w:t xml:space="preserve"> </w:t>
            </w:r>
            <w:proofErr w:type="spellStart"/>
            <w:r w:rsidRPr="006E3FA7">
              <w:rPr>
                <w:rFonts w:ascii="Montserrat Light" w:hAnsi="Montserrat Light"/>
                <w:sz w:val="22"/>
                <w:szCs w:val="22"/>
                <w:lang w:val="ro-RO" w:eastAsia="ro-RO"/>
              </w:rPr>
              <w:t>şi</w:t>
            </w:r>
            <w:proofErr w:type="spellEnd"/>
            <w:r w:rsidRPr="006E3FA7">
              <w:rPr>
                <w:rFonts w:ascii="Montserrat Light" w:hAnsi="Montserrat Light"/>
                <w:sz w:val="22"/>
                <w:szCs w:val="22"/>
                <w:lang w:val="ro-RO" w:eastAsia="ro-RO"/>
              </w:rPr>
              <w:t xml:space="preserve"> oportun</w:t>
            </w:r>
            <w:r w:rsidR="00E26293" w:rsidRPr="006E3FA7">
              <w:rPr>
                <w:rFonts w:ascii="Montserrat Light" w:hAnsi="Montserrat Light"/>
                <w:sz w:val="22"/>
                <w:szCs w:val="22"/>
                <w:lang w:val="ro-RO" w:eastAsia="ro-RO"/>
              </w:rPr>
              <w:t>ă</w:t>
            </w:r>
            <w:r w:rsidRPr="006E3FA7">
              <w:rPr>
                <w:rFonts w:ascii="Montserrat Light" w:hAnsi="Montserrat Light"/>
                <w:sz w:val="22"/>
                <w:szCs w:val="22"/>
                <w:lang w:val="ro-RO" w:eastAsia="ro-RO"/>
              </w:rPr>
              <w:t xml:space="preserve"> supunerii analizei și aprobării proiectul de hotărâre </w:t>
            </w:r>
            <w:r w:rsidR="00F605F8" w:rsidRPr="006E3FA7">
              <w:rPr>
                <w:rFonts w:ascii="Montserrat Light" w:hAnsi="Montserrat Light"/>
                <w:sz w:val="22"/>
                <w:szCs w:val="22"/>
                <w:lang w:val="ro-RO"/>
              </w:rPr>
              <w:t xml:space="preserve">pentru </w:t>
            </w:r>
            <w:r w:rsidR="002709FF" w:rsidRPr="006E3FA7">
              <w:rPr>
                <w:rFonts w:ascii="Montserrat Light" w:hAnsi="Montserrat Light"/>
                <w:sz w:val="22"/>
                <w:szCs w:val="22"/>
                <w:lang w:val="ro-RO"/>
              </w:rPr>
              <w:t>aprobarea</w:t>
            </w:r>
            <w:r w:rsidR="006D1889" w:rsidRPr="006E3FA7">
              <w:rPr>
                <w:rFonts w:ascii="Montserrat Light" w:hAnsi="Montserrat Light"/>
                <w:sz w:val="22"/>
                <w:szCs w:val="22"/>
                <w:lang w:val="ro-RO"/>
              </w:rPr>
              <w:t xml:space="preserve"> Organigramei,</w:t>
            </w:r>
            <w:r w:rsidR="004C6D4F" w:rsidRPr="006E3FA7">
              <w:rPr>
                <w:rFonts w:ascii="Montserrat Light" w:hAnsi="Montserrat Light"/>
                <w:sz w:val="22"/>
                <w:szCs w:val="22"/>
                <w:lang w:val="ro-RO"/>
              </w:rPr>
              <w:t xml:space="preserve"> a</w:t>
            </w:r>
            <w:r w:rsidR="006D1889" w:rsidRPr="006E3FA7">
              <w:rPr>
                <w:rFonts w:ascii="Montserrat Light" w:hAnsi="Montserrat Light"/>
                <w:sz w:val="22"/>
                <w:szCs w:val="22"/>
                <w:lang w:val="ro-RO"/>
              </w:rPr>
              <w:t xml:space="preserve"> Statului de </w:t>
            </w:r>
            <w:r w:rsidR="00E26293" w:rsidRPr="006E3FA7">
              <w:rPr>
                <w:rFonts w:ascii="Montserrat Light" w:hAnsi="Montserrat Light"/>
                <w:sz w:val="22"/>
                <w:szCs w:val="22"/>
                <w:lang w:val="ro-RO"/>
              </w:rPr>
              <w:t>f</w:t>
            </w:r>
            <w:r w:rsidR="006D1889" w:rsidRPr="006E3FA7">
              <w:rPr>
                <w:rFonts w:ascii="Montserrat Light" w:hAnsi="Montserrat Light"/>
                <w:sz w:val="22"/>
                <w:szCs w:val="22"/>
                <w:lang w:val="ro-RO"/>
              </w:rPr>
              <w:t xml:space="preserve">uncții și a Regulamentului de organizare </w:t>
            </w:r>
            <w:proofErr w:type="spellStart"/>
            <w:r w:rsidR="006D1889" w:rsidRPr="006E3FA7">
              <w:rPr>
                <w:rFonts w:ascii="Montserrat Light" w:hAnsi="Montserrat Light"/>
                <w:sz w:val="22"/>
                <w:szCs w:val="22"/>
                <w:lang w:val="ro-RO"/>
              </w:rPr>
              <w:t>şi</w:t>
            </w:r>
            <w:proofErr w:type="spellEnd"/>
            <w:r w:rsidR="006D1889" w:rsidRPr="006E3FA7">
              <w:rPr>
                <w:rFonts w:ascii="Montserrat Light" w:hAnsi="Montserrat Light"/>
                <w:sz w:val="22"/>
                <w:szCs w:val="22"/>
                <w:lang w:val="ro-RO"/>
              </w:rPr>
              <w:t xml:space="preserve"> </w:t>
            </w:r>
            <w:proofErr w:type="spellStart"/>
            <w:r w:rsidR="006D1889" w:rsidRPr="006E3FA7">
              <w:rPr>
                <w:rFonts w:ascii="Montserrat Light" w:hAnsi="Montserrat Light"/>
                <w:sz w:val="22"/>
                <w:szCs w:val="22"/>
                <w:lang w:val="ro-RO"/>
              </w:rPr>
              <w:t>funcţionare</w:t>
            </w:r>
            <w:proofErr w:type="spellEnd"/>
            <w:r w:rsidR="006D1889" w:rsidRPr="006E3FA7">
              <w:rPr>
                <w:rFonts w:ascii="Montserrat Light" w:hAnsi="Montserrat Light"/>
                <w:sz w:val="22"/>
                <w:szCs w:val="22"/>
                <w:lang w:val="ro-RO"/>
              </w:rPr>
              <w:t xml:space="preserve"> pentru </w:t>
            </w:r>
            <w:r w:rsidR="004C6D4F" w:rsidRPr="006E3FA7">
              <w:rPr>
                <w:rFonts w:ascii="Montserrat Light" w:hAnsi="Montserrat Light"/>
                <w:sz w:val="22"/>
                <w:szCs w:val="22"/>
                <w:lang w:val="ro-RO"/>
              </w:rPr>
              <w:t xml:space="preserve">societatea </w:t>
            </w:r>
            <w:r w:rsidR="00917EAE" w:rsidRPr="006E3FA7">
              <w:rPr>
                <w:rFonts w:ascii="Montserrat Light" w:hAnsi="Montserrat Light"/>
              </w:rPr>
              <w:t>TETAROM</w:t>
            </w:r>
            <w:r w:rsidR="00917EAE" w:rsidRPr="006E3FA7">
              <w:rPr>
                <w:rFonts w:ascii="Montserrat Light" w:hAnsi="Montserrat Light"/>
                <w:sz w:val="22"/>
                <w:szCs w:val="22"/>
              </w:rPr>
              <w:t xml:space="preserve"> </w:t>
            </w:r>
            <w:r w:rsidR="00926E1C" w:rsidRPr="006E3FA7">
              <w:rPr>
                <w:rFonts w:ascii="Montserrat Light" w:hAnsi="Montserrat Light"/>
                <w:sz w:val="22"/>
                <w:szCs w:val="22"/>
              </w:rPr>
              <w:t>S.A.</w:t>
            </w:r>
          </w:p>
        </w:tc>
      </w:tr>
      <w:tr w:rsidR="00917EAE" w:rsidRPr="006E3FA7" w14:paraId="6474E8DB" w14:textId="77777777" w:rsidTr="00656395">
        <w:tc>
          <w:tcPr>
            <w:tcW w:w="9498" w:type="dxa"/>
            <w:shd w:val="clear" w:color="auto" w:fill="auto"/>
          </w:tcPr>
          <w:p w14:paraId="6DBC1B6C" w14:textId="2B9554E8" w:rsidR="008F76F2" w:rsidRPr="006E3FA7" w:rsidRDefault="00061E2F" w:rsidP="00082B81">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rPr>
            </w:pPr>
            <w:r w:rsidRPr="006E3FA7">
              <w:rPr>
                <w:rFonts w:ascii="Montserrat Light" w:eastAsia="Times New Roman" w:hAnsi="Montserrat Light" w:cs="Times New Roman"/>
                <w:b/>
                <w:bCs/>
                <w:noProof/>
                <w:lang w:val="ro-RO"/>
              </w:rPr>
              <w:lastRenderedPageBreak/>
              <w:t xml:space="preserve"> </w:t>
            </w:r>
            <w:r w:rsidR="005E34AE" w:rsidRPr="006E3FA7">
              <w:rPr>
                <w:rFonts w:ascii="Montserrat Light" w:hAnsi="Montserrat Light"/>
                <w:b/>
                <w:bCs/>
                <w:noProof/>
                <w:lang w:val="ro-RO" w:eastAsia="ro-RO"/>
              </w:rPr>
              <w:t>Secțiunea a 2-a - Impactul socio-economic:</w:t>
            </w:r>
          </w:p>
        </w:tc>
      </w:tr>
      <w:tr w:rsidR="00917EAE" w:rsidRPr="006E3FA7" w14:paraId="0BE4C22D" w14:textId="77777777" w:rsidTr="005E34AE">
        <w:trPr>
          <w:trHeight w:val="120"/>
        </w:trPr>
        <w:tc>
          <w:tcPr>
            <w:tcW w:w="9498" w:type="dxa"/>
            <w:shd w:val="clear" w:color="auto" w:fill="auto"/>
          </w:tcPr>
          <w:p w14:paraId="741605AD" w14:textId="5B88A39A" w:rsidR="003D56F8" w:rsidRPr="006E3FA7" w:rsidRDefault="00265115" w:rsidP="00082B81">
            <w:pPr>
              <w:pStyle w:val="Frspaiere"/>
              <w:rPr>
                <w:rFonts w:ascii="Montserrat Light" w:hAnsi="Montserrat Light"/>
              </w:rPr>
            </w:pPr>
            <w:r w:rsidRPr="006E3FA7">
              <w:rPr>
                <w:rFonts w:ascii="Montserrat Light" w:hAnsi="Montserrat Light"/>
              </w:rPr>
              <w:t>Nu este</w:t>
            </w:r>
            <w:r w:rsidRPr="006E3FA7">
              <w:rPr>
                <w:rFonts w:ascii="Montserrat Light" w:hAnsi="Montserrat Light"/>
                <w:b/>
                <w:bCs/>
              </w:rPr>
              <w:t xml:space="preserve"> </w:t>
            </w:r>
            <w:r w:rsidRPr="006E3FA7">
              <w:rPr>
                <w:rFonts w:ascii="Montserrat Light" w:hAnsi="Montserrat Light"/>
              </w:rPr>
              <w:t>cazul</w:t>
            </w:r>
          </w:p>
        </w:tc>
      </w:tr>
      <w:tr w:rsidR="00917EAE" w:rsidRPr="006E3FA7" w14:paraId="4A96DDCF" w14:textId="77777777" w:rsidTr="00656395">
        <w:tc>
          <w:tcPr>
            <w:tcW w:w="9498" w:type="dxa"/>
            <w:shd w:val="clear" w:color="auto" w:fill="auto"/>
          </w:tcPr>
          <w:p w14:paraId="61F9E36E" w14:textId="4A10A293" w:rsidR="008F76F2" w:rsidRPr="006E3FA7" w:rsidRDefault="008F76F2" w:rsidP="00082B81">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rPr>
            </w:pPr>
            <w:r w:rsidRPr="006E3FA7">
              <w:rPr>
                <w:rFonts w:ascii="Montserrat Light" w:eastAsia="Times New Roman" w:hAnsi="Montserrat Light" w:cs="Times New Roman"/>
                <w:b/>
                <w:bCs/>
                <w:noProof/>
                <w:lang w:val="ro-RO"/>
              </w:rPr>
              <w:t>Secțiunea a 3-a - Impactul financiar asupra bugetului judeţului pe termen scurt</w:t>
            </w:r>
            <w:r w:rsidR="00D1068C" w:rsidRPr="006E3FA7">
              <w:rPr>
                <w:rFonts w:ascii="Montserrat Light" w:eastAsia="Times New Roman" w:hAnsi="Montserrat Light" w:cs="Times New Roman"/>
                <w:b/>
                <w:bCs/>
                <w:noProof/>
                <w:lang w:val="ro-RO"/>
              </w:rPr>
              <w:t xml:space="preserve"> </w:t>
            </w:r>
            <w:r w:rsidRPr="006E3FA7">
              <w:rPr>
                <w:rFonts w:ascii="Montserrat Light" w:eastAsia="Times New Roman" w:hAnsi="Montserrat Light" w:cs="Times New Roman"/>
                <w:b/>
                <w:bCs/>
                <w:noProof/>
                <w:lang w:val="ro-RO"/>
              </w:rPr>
              <w:t xml:space="preserve">(an curent)/lung: </w:t>
            </w:r>
          </w:p>
        </w:tc>
      </w:tr>
      <w:tr w:rsidR="00917EAE" w:rsidRPr="006E3FA7" w14:paraId="51D19803" w14:textId="77777777" w:rsidTr="00656395">
        <w:tc>
          <w:tcPr>
            <w:tcW w:w="9498" w:type="dxa"/>
            <w:shd w:val="clear" w:color="auto" w:fill="auto"/>
          </w:tcPr>
          <w:p w14:paraId="18C828CA" w14:textId="19CBFF8B" w:rsidR="003D56F8" w:rsidRPr="006E3FA7" w:rsidRDefault="008772D4" w:rsidP="00082B81">
            <w:pPr>
              <w:spacing w:line="240" w:lineRule="auto"/>
              <w:jc w:val="both"/>
              <w:rPr>
                <w:rFonts w:ascii="Montserrat Light" w:hAnsi="Montserrat Light" w:cs="Cambria"/>
                <w:lang w:val="ro-RO"/>
              </w:rPr>
            </w:pPr>
            <w:r w:rsidRPr="006E3FA7">
              <w:rPr>
                <w:rFonts w:ascii="Montserrat Light" w:hAnsi="Montserrat Light"/>
              </w:rPr>
              <w:t xml:space="preserve">Nu </w:t>
            </w:r>
            <w:proofErr w:type="spellStart"/>
            <w:r w:rsidRPr="006E3FA7">
              <w:rPr>
                <w:rFonts w:ascii="Montserrat Light" w:hAnsi="Montserrat Light"/>
              </w:rPr>
              <w:t>este</w:t>
            </w:r>
            <w:proofErr w:type="spellEnd"/>
            <w:r w:rsidRPr="006E3FA7">
              <w:rPr>
                <w:rFonts w:ascii="Montserrat Light" w:hAnsi="Montserrat Light"/>
                <w:b/>
                <w:bCs/>
              </w:rPr>
              <w:t xml:space="preserve"> </w:t>
            </w:r>
            <w:proofErr w:type="spellStart"/>
            <w:r w:rsidRPr="006E3FA7">
              <w:rPr>
                <w:rFonts w:ascii="Montserrat Light" w:hAnsi="Montserrat Light"/>
              </w:rPr>
              <w:t>cazul</w:t>
            </w:r>
            <w:proofErr w:type="spellEnd"/>
          </w:p>
        </w:tc>
      </w:tr>
      <w:tr w:rsidR="00917EAE" w:rsidRPr="006E3FA7" w14:paraId="4A96F5D3" w14:textId="77777777" w:rsidTr="00656395">
        <w:trPr>
          <w:trHeight w:val="573"/>
        </w:trPr>
        <w:tc>
          <w:tcPr>
            <w:tcW w:w="9498" w:type="dxa"/>
            <w:shd w:val="clear" w:color="auto" w:fill="auto"/>
          </w:tcPr>
          <w:p w14:paraId="70C181A1" w14:textId="77777777" w:rsidR="008F76F2" w:rsidRPr="006E3FA7" w:rsidRDefault="008F76F2" w:rsidP="00082B81">
            <w:pPr>
              <w:spacing w:line="240" w:lineRule="auto"/>
              <w:jc w:val="both"/>
              <w:rPr>
                <w:rFonts w:ascii="Montserrat Light" w:eastAsia="Times New Roman" w:hAnsi="Montserrat Light" w:cs="Times New Roman"/>
                <w:b/>
                <w:bCs/>
                <w:noProof/>
                <w:lang w:val="ro-RO"/>
              </w:rPr>
            </w:pPr>
            <w:r w:rsidRPr="006E3FA7">
              <w:rPr>
                <w:rFonts w:ascii="Montserrat Light" w:eastAsia="Times New Roman" w:hAnsi="Montserrat Light" w:cs="Times New Roman"/>
                <w:b/>
                <w:bCs/>
                <w:noProof/>
                <w:lang w:val="ro-RO"/>
              </w:rPr>
              <w:t xml:space="preserve">Secțiunea a  4-a – Activități de informare publică și consultare privind elaborarea și implementarea </w:t>
            </w:r>
            <w:r w:rsidRPr="006E3FA7">
              <w:rPr>
                <w:rFonts w:ascii="Montserrat Light" w:eastAsia="Times New Roman" w:hAnsi="Montserrat Light" w:cs="Times New Roman"/>
                <w:b/>
                <w:bCs/>
                <w:noProof/>
                <w:shd w:val="clear" w:color="auto" w:fill="FFFFFF"/>
                <w:lang w:val="ro-RO"/>
              </w:rPr>
              <w:t>actului administrativ</w:t>
            </w:r>
            <w:r w:rsidRPr="006E3FA7">
              <w:rPr>
                <w:rFonts w:ascii="Montserrat Light" w:eastAsia="Times New Roman" w:hAnsi="Montserrat Light" w:cs="Times New Roman"/>
                <w:b/>
                <w:bCs/>
                <w:noProof/>
                <w:lang w:val="ro-RO"/>
              </w:rPr>
              <w:t xml:space="preserve">: </w:t>
            </w:r>
          </w:p>
        </w:tc>
      </w:tr>
      <w:tr w:rsidR="00917EAE" w:rsidRPr="006E3FA7" w14:paraId="60E0BB11" w14:textId="77777777" w:rsidTr="00656395">
        <w:trPr>
          <w:trHeight w:val="275"/>
        </w:trPr>
        <w:tc>
          <w:tcPr>
            <w:tcW w:w="9498" w:type="dxa"/>
            <w:shd w:val="clear" w:color="auto" w:fill="auto"/>
          </w:tcPr>
          <w:p w14:paraId="1C616EB4" w14:textId="1BB68172" w:rsidR="00CD5420" w:rsidRPr="006E3FA7" w:rsidRDefault="001F1043" w:rsidP="00082B81">
            <w:pPr>
              <w:tabs>
                <w:tab w:val="left" w:pos="4224"/>
              </w:tabs>
              <w:spacing w:line="240" w:lineRule="auto"/>
              <w:rPr>
                <w:rFonts w:ascii="Montserrat Light" w:hAnsi="Montserrat Light"/>
                <w:lang w:val="ro-RO"/>
              </w:rPr>
            </w:pPr>
            <w:r w:rsidRPr="006E3FA7">
              <w:rPr>
                <w:rFonts w:ascii="Montserrat Light" w:hAnsi="Montserrat Light"/>
                <w:noProof/>
                <w:lang w:val="ro-RO"/>
              </w:rPr>
              <w:t>Nu e cazul</w:t>
            </w:r>
          </w:p>
        </w:tc>
      </w:tr>
      <w:tr w:rsidR="00917EAE" w:rsidRPr="006E3FA7" w14:paraId="08110B6F" w14:textId="77777777" w:rsidTr="00656395">
        <w:tc>
          <w:tcPr>
            <w:tcW w:w="9498" w:type="dxa"/>
            <w:shd w:val="clear" w:color="auto" w:fill="auto"/>
          </w:tcPr>
          <w:p w14:paraId="3AEBEDDD" w14:textId="192F1A07" w:rsidR="008F76F2" w:rsidRPr="006E3FA7" w:rsidRDefault="008F76F2" w:rsidP="00082B81">
            <w:pPr>
              <w:spacing w:line="240" w:lineRule="auto"/>
              <w:jc w:val="both"/>
              <w:outlineLvl w:val="1"/>
              <w:rPr>
                <w:rFonts w:ascii="Montserrat Light" w:eastAsia="Times New Roman" w:hAnsi="Montserrat Light" w:cs="Times New Roman"/>
                <w:b/>
                <w:bCs/>
                <w:noProof/>
                <w:lang w:val="ro-RO"/>
              </w:rPr>
            </w:pPr>
            <w:r w:rsidRPr="006E3FA7">
              <w:rPr>
                <w:rFonts w:ascii="Montserrat Light" w:eastAsia="Times New Roman" w:hAnsi="Montserrat Light" w:cs="Times New Roman"/>
                <w:b/>
                <w:bCs/>
                <w:noProof/>
                <w:lang w:val="ro-RO"/>
              </w:rPr>
              <w:t xml:space="preserve">Secțiunea a 5-a – </w:t>
            </w:r>
            <w:r w:rsidRPr="006E3FA7">
              <w:rPr>
                <w:rFonts w:ascii="Montserrat Light" w:eastAsia="Times New Roman" w:hAnsi="Montserrat Light" w:cs="Times New Roman"/>
                <w:b/>
                <w:noProof/>
                <w:lang w:val="ro-RO"/>
              </w:rPr>
              <w:t xml:space="preserve">Efectele </w:t>
            </w:r>
            <w:r w:rsidRPr="006E3FA7">
              <w:rPr>
                <w:rFonts w:ascii="Montserrat Light" w:eastAsia="Times New Roman" w:hAnsi="Montserrat Light" w:cs="Times New Roman"/>
                <w:b/>
                <w:bCs/>
                <w:noProof/>
                <w:shd w:val="clear" w:color="auto" w:fill="FFFFFF"/>
                <w:lang w:val="ro-RO"/>
              </w:rPr>
              <w:t>actului administrativ</w:t>
            </w:r>
            <w:r w:rsidRPr="006E3FA7">
              <w:rPr>
                <w:rFonts w:ascii="Montserrat Light" w:eastAsia="Times New Roman" w:hAnsi="Montserrat Light" w:cs="Times New Roman"/>
                <w:b/>
                <w:noProof/>
                <w:lang w:val="ro-RO"/>
              </w:rPr>
              <w:t xml:space="preserve"> asupra actelor administrative</w:t>
            </w:r>
            <w:r w:rsidR="00905E1D" w:rsidRPr="006E3FA7">
              <w:rPr>
                <w:rFonts w:ascii="Montserrat Light" w:eastAsia="Times New Roman" w:hAnsi="Montserrat Light" w:cs="Times New Roman"/>
                <w:b/>
                <w:noProof/>
                <w:lang w:val="ro-RO"/>
              </w:rPr>
              <w:t xml:space="preserve"> </w:t>
            </w:r>
            <w:r w:rsidRPr="006E3FA7">
              <w:rPr>
                <w:rFonts w:ascii="Montserrat Light" w:eastAsia="Times New Roman" w:hAnsi="Montserrat Light" w:cs="Times New Roman"/>
                <w:b/>
                <w:noProof/>
                <w:lang w:val="ro-RO"/>
              </w:rPr>
              <w:t>în vigoare</w:t>
            </w:r>
            <w:r w:rsidRPr="006E3FA7">
              <w:rPr>
                <w:rFonts w:ascii="Montserrat Light" w:eastAsia="Times New Roman" w:hAnsi="Montserrat Light" w:cs="Times New Roman"/>
                <w:b/>
                <w:bCs/>
                <w:noProof/>
                <w:lang w:val="ro-RO"/>
              </w:rPr>
              <w:t xml:space="preserve"> și măsuri de implementare: </w:t>
            </w:r>
          </w:p>
        </w:tc>
      </w:tr>
      <w:tr w:rsidR="00917EAE" w:rsidRPr="006E3FA7" w14:paraId="506739C7" w14:textId="77777777" w:rsidTr="00656395">
        <w:trPr>
          <w:trHeight w:val="305"/>
        </w:trPr>
        <w:tc>
          <w:tcPr>
            <w:tcW w:w="9498" w:type="dxa"/>
            <w:shd w:val="clear" w:color="auto" w:fill="auto"/>
          </w:tcPr>
          <w:p w14:paraId="769BC1D0" w14:textId="6EED7955" w:rsidR="00E4342A" w:rsidRPr="006E3FA7" w:rsidRDefault="00E4342A" w:rsidP="00E26293">
            <w:pPr>
              <w:spacing w:line="240" w:lineRule="auto"/>
              <w:ind w:right="99"/>
              <w:jc w:val="both"/>
              <w:rPr>
                <w:rFonts w:ascii="Montserrat Light" w:eastAsia="Calibri" w:hAnsi="Montserrat Light"/>
                <w:noProof/>
                <w:lang w:val="ro-RO"/>
              </w:rPr>
            </w:pPr>
            <w:r w:rsidRPr="006E3FA7">
              <w:rPr>
                <w:rFonts w:ascii="Montserrat Light" w:eastAsia="Calibri" w:hAnsi="Montserrat Light"/>
                <w:bCs/>
                <w:noProof/>
                <w:lang w:val="ro-RO"/>
              </w:rPr>
              <w:t xml:space="preserve">După </w:t>
            </w:r>
            <w:r w:rsidRPr="006E3FA7">
              <w:rPr>
                <w:rFonts w:ascii="Montserrat Light" w:hAnsi="Montserrat Light"/>
                <w:noProof/>
                <w:lang w:val="ro-RO"/>
              </w:rPr>
              <w:t xml:space="preserve">adoptarea prezentei hotărâri, </w:t>
            </w:r>
            <w:r w:rsidRPr="006E3FA7">
              <w:rPr>
                <w:rFonts w:ascii="Montserrat Light" w:eastAsia="Calibri" w:hAnsi="Montserrat Light"/>
                <w:bCs/>
                <w:noProof/>
                <w:lang w:val="ro-RO"/>
              </w:rPr>
              <w:t>se impune întocmirea/actualizarea</w:t>
            </w:r>
            <w:r w:rsidRPr="006E3FA7">
              <w:rPr>
                <w:rFonts w:ascii="Montserrat Light" w:hAnsi="Montserrat Light"/>
                <w:noProof/>
                <w:lang w:val="ro-RO"/>
              </w:rPr>
              <w:t xml:space="preserve"> fișelor de post cu noile atribuții introduse/ modificate/completate</w:t>
            </w:r>
            <w:r w:rsidR="00EB6694" w:rsidRPr="006E3FA7">
              <w:rPr>
                <w:rFonts w:ascii="Montserrat Light" w:hAnsi="Montserrat Light"/>
                <w:noProof/>
                <w:lang w:val="ro-RO"/>
              </w:rPr>
              <w:t>,precum și punerea în practică a dispozițiilor noului Regulament de organizare și funcționare.</w:t>
            </w:r>
          </w:p>
        </w:tc>
      </w:tr>
      <w:tr w:rsidR="00917EAE" w:rsidRPr="006E3FA7" w14:paraId="2EE18881" w14:textId="77777777" w:rsidTr="00656395">
        <w:tc>
          <w:tcPr>
            <w:tcW w:w="9498" w:type="dxa"/>
            <w:shd w:val="clear" w:color="auto" w:fill="auto"/>
          </w:tcPr>
          <w:p w14:paraId="232072D1" w14:textId="42172F3E" w:rsidR="00E26293" w:rsidRPr="006E3FA7" w:rsidRDefault="008F76F2" w:rsidP="00082B81">
            <w:pPr>
              <w:keepNext/>
              <w:widowControl w:val="0"/>
              <w:autoSpaceDE w:val="0"/>
              <w:autoSpaceDN w:val="0"/>
              <w:adjustRightInd w:val="0"/>
              <w:spacing w:line="240" w:lineRule="auto"/>
              <w:jc w:val="both"/>
              <w:outlineLvl w:val="1"/>
              <w:rPr>
                <w:rFonts w:ascii="Montserrat Light" w:eastAsia="Times New Roman" w:hAnsi="Montserrat Light" w:cs="Times New Roman"/>
                <w:b/>
                <w:bCs/>
                <w:noProof/>
                <w:lang w:val="ro-RO"/>
              </w:rPr>
            </w:pPr>
            <w:r w:rsidRPr="006E3FA7">
              <w:rPr>
                <w:rFonts w:ascii="Montserrat Light" w:eastAsia="Times New Roman" w:hAnsi="Montserrat Light" w:cs="Times New Roman"/>
                <w:b/>
                <w:bCs/>
                <w:noProof/>
                <w:lang w:val="ro-RO"/>
              </w:rPr>
              <w:t>Secțiunea a 6-a – Anexe la referatul de aprobare:</w:t>
            </w:r>
          </w:p>
        </w:tc>
      </w:tr>
      <w:tr w:rsidR="00917EAE" w:rsidRPr="006E3FA7" w14:paraId="0311A11F" w14:textId="77777777" w:rsidTr="000B2EED">
        <w:trPr>
          <w:trHeight w:val="2121"/>
        </w:trPr>
        <w:tc>
          <w:tcPr>
            <w:tcW w:w="9498" w:type="dxa"/>
            <w:shd w:val="clear" w:color="auto" w:fill="auto"/>
          </w:tcPr>
          <w:p w14:paraId="4A14AED0" w14:textId="0B410235" w:rsidR="00CD0F48" w:rsidRPr="006E3FA7" w:rsidRDefault="00CD0F48" w:rsidP="005F7DD0">
            <w:pPr>
              <w:autoSpaceDE w:val="0"/>
              <w:autoSpaceDN w:val="0"/>
              <w:adjustRightInd w:val="0"/>
              <w:spacing w:line="240" w:lineRule="auto"/>
              <w:ind w:right="99"/>
              <w:contextualSpacing/>
              <w:jc w:val="both"/>
              <w:rPr>
                <w:rFonts w:ascii="Montserrat Light" w:hAnsi="Montserrat Light"/>
                <w:lang w:val="ro-RO" w:eastAsia="ro-MD"/>
              </w:rPr>
            </w:pPr>
            <w:r w:rsidRPr="006E3FA7">
              <w:rPr>
                <w:rFonts w:ascii="Montserrat Light" w:hAnsi="Montserrat Light"/>
                <w:lang w:val="ro-RO" w:eastAsia="ro-MD"/>
              </w:rPr>
              <w:t>La prezentul referat de aprobare se anexează:</w:t>
            </w:r>
          </w:p>
          <w:p w14:paraId="60E2A4C4" w14:textId="1D762CC5" w:rsidR="00E00244" w:rsidRPr="006E3FA7" w:rsidRDefault="00E00244" w:rsidP="005F7DD0">
            <w:pPr>
              <w:pStyle w:val="Listparagraf"/>
              <w:numPr>
                <w:ilvl w:val="0"/>
                <w:numId w:val="4"/>
              </w:numPr>
              <w:suppressAutoHyphens w:val="0"/>
              <w:spacing w:after="0" w:line="240" w:lineRule="auto"/>
              <w:ind w:left="322"/>
              <w:contextualSpacing/>
              <w:jc w:val="both"/>
              <w:rPr>
                <w:rFonts w:ascii="Montserrat Light" w:hAnsi="Montserrat Light"/>
                <w:lang w:val="ro-RO"/>
              </w:rPr>
            </w:pPr>
            <w:r w:rsidRPr="006E3FA7">
              <w:rPr>
                <w:rFonts w:ascii="Montserrat Light" w:hAnsi="Montserrat Light"/>
                <w:lang w:val="ro-RO"/>
              </w:rPr>
              <w:t>adres</w:t>
            </w:r>
            <w:r w:rsidR="008772D4" w:rsidRPr="006E3FA7">
              <w:rPr>
                <w:rFonts w:ascii="Montserrat Light" w:hAnsi="Montserrat Light"/>
                <w:lang w:val="ro-RO"/>
              </w:rPr>
              <w:t>a</w:t>
            </w:r>
            <w:r w:rsidRPr="006E3FA7">
              <w:rPr>
                <w:rFonts w:ascii="Montserrat Light" w:hAnsi="Montserrat Light"/>
                <w:lang w:val="ro-RO"/>
              </w:rPr>
              <w:t xml:space="preserve"> societății </w:t>
            </w:r>
            <w:r w:rsidR="00917EAE" w:rsidRPr="006E3FA7">
              <w:rPr>
                <w:rFonts w:ascii="Montserrat Light" w:hAnsi="Montserrat Light"/>
              </w:rPr>
              <w:t>TETAROM</w:t>
            </w:r>
            <w:r w:rsidRPr="006E3FA7">
              <w:rPr>
                <w:rFonts w:ascii="Montserrat Light" w:hAnsi="Montserrat Light"/>
              </w:rPr>
              <w:t xml:space="preserve"> S.A.</w:t>
            </w:r>
            <w:r w:rsidRPr="006E3FA7">
              <w:rPr>
                <w:rFonts w:ascii="Montserrat Light" w:hAnsi="Montserrat Light"/>
                <w:lang w:val="ro-RO"/>
              </w:rPr>
              <w:t xml:space="preserve"> </w:t>
            </w:r>
            <w:r w:rsidR="004174C7" w:rsidRPr="006E3FA7">
              <w:rPr>
                <w:rFonts w:ascii="Montserrat Light" w:hAnsi="Montserrat Light"/>
                <w:lang w:val="ro-RO"/>
              </w:rPr>
              <w:t>din data de 06.12.2023</w:t>
            </w:r>
            <w:r w:rsidR="00141C50" w:rsidRPr="006E3FA7">
              <w:rPr>
                <w:rFonts w:ascii="Montserrat Light" w:hAnsi="Montserrat Light"/>
                <w:lang w:val="ro-RO"/>
              </w:rPr>
              <w:t xml:space="preserve"> înregistrat</w:t>
            </w:r>
            <w:r w:rsidR="008772D4" w:rsidRPr="006E3FA7">
              <w:rPr>
                <w:rFonts w:ascii="Montserrat Light" w:hAnsi="Montserrat Light"/>
                <w:lang w:val="ro-RO"/>
              </w:rPr>
              <w:t>ă</w:t>
            </w:r>
            <w:r w:rsidR="00141C50" w:rsidRPr="006E3FA7">
              <w:rPr>
                <w:rFonts w:ascii="Montserrat Light" w:hAnsi="Montserrat Light"/>
                <w:lang w:val="ro-RO"/>
              </w:rPr>
              <w:t xml:space="preserve"> la Consiliul Județean Cluj sub nr. </w:t>
            </w:r>
            <w:r w:rsidR="004174C7" w:rsidRPr="006E3FA7">
              <w:rPr>
                <w:rFonts w:ascii="Montserrat Light" w:hAnsi="Montserrat Light"/>
                <w:lang w:val="ro-RO"/>
              </w:rPr>
              <w:t>48018/06.12.2023</w:t>
            </w:r>
            <w:r w:rsidR="00141C50" w:rsidRPr="006E3FA7">
              <w:rPr>
                <w:rFonts w:ascii="Montserrat Light" w:hAnsi="Montserrat Light"/>
                <w:lang w:val="ro-RO"/>
              </w:rPr>
              <w:t xml:space="preserve"> </w:t>
            </w:r>
            <w:r w:rsidRPr="006E3FA7">
              <w:rPr>
                <w:rFonts w:ascii="Montserrat Light" w:hAnsi="Montserrat Light"/>
                <w:lang w:val="ro-RO"/>
              </w:rPr>
              <w:t xml:space="preserve">pentru modificarea Organigramei, a Statului de Funcții și a Regulamentului de Organizare </w:t>
            </w:r>
            <w:proofErr w:type="spellStart"/>
            <w:r w:rsidRPr="006E3FA7">
              <w:rPr>
                <w:rFonts w:ascii="Montserrat Light" w:hAnsi="Montserrat Light"/>
                <w:lang w:val="ro-RO"/>
              </w:rPr>
              <w:t>şi</w:t>
            </w:r>
            <w:proofErr w:type="spellEnd"/>
            <w:r w:rsidRPr="006E3FA7">
              <w:rPr>
                <w:rFonts w:ascii="Montserrat Light" w:hAnsi="Montserrat Light"/>
                <w:lang w:val="ro-RO"/>
              </w:rPr>
              <w:t xml:space="preserve"> </w:t>
            </w:r>
            <w:proofErr w:type="spellStart"/>
            <w:r w:rsidRPr="006E3FA7">
              <w:rPr>
                <w:rFonts w:ascii="Montserrat Light" w:hAnsi="Montserrat Light"/>
                <w:lang w:val="ro-RO"/>
              </w:rPr>
              <w:t>Funcţionare</w:t>
            </w:r>
            <w:proofErr w:type="spellEnd"/>
            <w:r w:rsidRPr="006E3FA7">
              <w:rPr>
                <w:rFonts w:ascii="Montserrat Light" w:hAnsi="Montserrat Light"/>
                <w:lang w:val="ro-RO"/>
              </w:rPr>
              <w:t xml:space="preserve"> ale societății</w:t>
            </w:r>
            <w:r w:rsidR="00BA0097" w:rsidRPr="006E3FA7">
              <w:rPr>
                <w:rFonts w:ascii="Montserrat Light" w:hAnsi="Montserrat Light"/>
                <w:lang w:val="ro-RO"/>
              </w:rPr>
              <w:t xml:space="preserve"> și </w:t>
            </w:r>
            <w:r w:rsidR="005E42EB" w:rsidRPr="006E3FA7">
              <w:rPr>
                <w:rFonts w:ascii="Montserrat Light" w:hAnsi="Montserrat Light"/>
                <w:lang w:val="ro-RO"/>
              </w:rPr>
              <w:t>Hotărâr</w:t>
            </w:r>
            <w:r w:rsidR="00507429" w:rsidRPr="006E3FA7">
              <w:rPr>
                <w:rFonts w:ascii="Montserrat Light" w:hAnsi="Montserrat Light"/>
                <w:lang w:val="ro-RO"/>
              </w:rPr>
              <w:t>ile</w:t>
            </w:r>
            <w:r w:rsidR="005E42EB" w:rsidRPr="006E3FA7">
              <w:rPr>
                <w:rFonts w:ascii="Montserrat Light" w:hAnsi="Montserrat Light"/>
                <w:lang w:val="ro-RO"/>
              </w:rPr>
              <w:t xml:space="preserve"> Consiliului de administrație </w:t>
            </w:r>
            <w:r w:rsidR="00507429" w:rsidRPr="006E3FA7">
              <w:rPr>
                <w:rFonts w:ascii="Montserrat Light" w:hAnsi="Montserrat Light"/>
                <w:lang w:val="ro-RO"/>
              </w:rPr>
              <w:t xml:space="preserve">nr. 19/06.12.2023 și nr. </w:t>
            </w:r>
            <w:r w:rsidR="00151406" w:rsidRPr="006E3FA7">
              <w:rPr>
                <w:rFonts w:ascii="Montserrat Light" w:hAnsi="Montserrat Light"/>
                <w:lang w:val="ro-RO"/>
              </w:rPr>
              <w:t>20</w:t>
            </w:r>
            <w:r w:rsidR="00507429" w:rsidRPr="006E3FA7">
              <w:rPr>
                <w:rFonts w:ascii="Montserrat Light" w:hAnsi="Montserrat Light"/>
                <w:lang w:val="ro-RO"/>
              </w:rPr>
              <w:t>/06.12.2023 .</w:t>
            </w:r>
          </w:p>
          <w:p w14:paraId="1D3E88C5" w14:textId="5B74A243" w:rsidR="005E42EB" w:rsidRPr="006E3FA7" w:rsidRDefault="00217AE7" w:rsidP="005F7DD0">
            <w:pPr>
              <w:pStyle w:val="Listparagraf"/>
              <w:numPr>
                <w:ilvl w:val="0"/>
                <w:numId w:val="4"/>
              </w:numPr>
              <w:suppressAutoHyphens w:val="0"/>
              <w:spacing w:after="0" w:line="240" w:lineRule="auto"/>
              <w:ind w:left="322"/>
              <w:contextualSpacing/>
              <w:jc w:val="both"/>
              <w:rPr>
                <w:rFonts w:ascii="Montserrat Light" w:hAnsi="Montserrat Light"/>
                <w:lang w:val="ro-RO"/>
              </w:rPr>
            </w:pPr>
            <w:r w:rsidRPr="006E3FA7">
              <w:rPr>
                <w:rFonts w:ascii="Montserrat Light" w:hAnsi="Montserrat Light"/>
                <w:noProof/>
                <w:lang w:val="ro-RO"/>
              </w:rPr>
              <w:t xml:space="preserve">Tabelul comparativ cuprinzând </w:t>
            </w:r>
            <w:r w:rsidR="00747EA5" w:rsidRPr="006E3FA7">
              <w:rPr>
                <w:rFonts w:ascii="Montserrat Light" w:hAnsi="Montserrat Light"/>
                <w:noProof/>
                <w:lang w:val="ro-RO"/>
              </w:rPr>
              <w:t>modificările</w:t>
            </w:r>
            <w:r w:rsidRPr="006E3FA7">
              <w:rPr>
                <w:rFonts w:ascii="Montserrat Light" w:hAnsi="Montserrat Light"/>
                <w:noProof/>
                <w:lang w:val="ro-RO"/>
              </w:rPr>
              <w:t xml:space="preserve"> </w:t>
            </w:r>
            <w:r w:rsidR="00747EA5" w:rsidRPr="006E3FA7">
              <w:rPr>
                <w:rFonts w:ascii="Montserrat Light" w:hAnsi="Montserrat Light"/>
                <w:noProof/>
                <w:lang w:val="ro-RO"/>
              </w:rPr>
              <w:t xml:space="preserve">aduse </w:t>
            </w:r>
            <w:r w:rsidR="009E0E40" w:rsidRPr="006E3FA7">
              <w:rPr>
                <w:rFonts w:ascii="Montserrat Light" w:hAnsi="Montserrat Light"/>
                <w:noProof/>
                <w:lang w:val="ro-RO"/>
              </w:rPr>
              <w:t xml:space="preserve">Statului de funcții aprobat prin </w:t>
            </w:r>
            <w:r w:rsidRPr="006E3FA7">
              <w:rPr>
                <w:rFonts w:ascii="Montserrat Light" w:hAnsi="Montserrat Light"/>
                <w:iCs/>
                <w:lang w:val="ro-RO"/>
              </w:rPr>
              <w:t>Hotărâr</w:t>
            </w:r>
            <w:r w:rsidR="009E0E40" w:rsidRPr="006E3FA7">
              <w:rPr>
                <w:rFonts w:ascii="Montserrat Light" w:hAnsi="Montserrat Light"/>
                <w:iCs/>
                <w:lang w:val="ro-RO"/>
              </w:rPr>
              <w:t>ea</w:t>
            </w:r>
            <w:r w:rsidRPr="006E3FA7">
              <w:rPr>
                <w:rFonts w:ascii="Montserrat Light" w:hAnsi="Montserrat Light"/>
                <w:iCs/>
                <w:lang w:val="ro-RO"/>
              </w:rPr>
              <w:t xml:space="preserve"> Consiliului Județean Cluj nr. </w:t>
            </w:r>
            <w:bookmarkStart w:id="3" w:name="_Hlk149139314"/>
            <w:r w:rsidR="00917EAE" w:rsidRPr="006E3FA7">
              <w:rPr>
                <w:rFonts w:ascii="Montserrat Light" w:hAnsi="Montserrat Light"/>
                <w:iCs/>
                <w:lang w:val="ro-RO"/>
              </w:rPr>
              <w:t>163/2023</w:t>
            </w:r>
            <w:bookmarkEnd w:id="3"/>
            <w:r w:rsidR="00917EAE" w:rsidRPr="006E3FA7">
              <w:rPr>
                <w:rFonts w:ascii="Montserrat Light" w:hAnsi="Montserrat Light"/>
                <w:iCs/>
                <w:lang w:val="ro-RO"/>
              </w:rPr>
              <w:t>.</w:t>
            </w:r>
          </w:p>
        </w:tc>
      </w:tr>
    </w:tbl>
    <w:p w14:paraId="79DCFF9B" w14:textId="77777777" w:rsidR="00A47939" w:rsidRPr="006E3FA7" w:rsidRDefault="00A47939" w:rsidP="005F7DD0">
      <w:pPr>
        <w:autoSpaceDE w:val="0"/>
        <w:autoSpaceDN w:val="0"/>
        <w:adjustRightInd w:val="0"/>
        <w:spacing w:line="240" w:lineRule="auto"/>
        <w:contextualSpacing/>
        <w:jc w:val="center"/>
        <w:rPr>
          <w:rFonts w:ascii="Montserrat Light" w:eastAsia="Times New Roman" w:hAnsi="Montserrat Light" w:cs="Times New Roman"/>
          <w:b/>
          <w:bCs/>
          <w:noProof/>
          <w:lang w:val="en-US"/>
        </w:rPr>
      </w:pPr>
    </w:p>
    <w:p w14:paraId="54E21BBE" w14:textId="372DFA02" w:rsidR="000B2EED" w:rsidRPr="006E3FA7" w:rsidRDefault="000B2EED" w:rsidP="005F7DD0">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6E3FA7">
        <w:rPr>
          <w:rFonts w:ascii="Montserrat Light" w:eastAsia="Times New Roman" w:hAnsi="Montserrat Light" w:cs="Times New Roman"/>
          <w:b/>
          <w:bCs/>
          <w:noProof/>
          <w:lang w:val="en-US"/>
        </w:rPr>
        <w:t>INIȚIATOR,</w:t>
      </w:r>
    </w:p>
    <w:p w14:paraId="014F3D97" w14:textId="77777777" w:rsidR="000B2EED" w:rsidRPr="006E3FA7" w:rsidRDefault="000B2EED" w:rsidP="005F7DD0">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6E3FA7">
        <w:rPr>
          <w:rFonts w:ascii="Montserrat Light" w:eastAsia="Times New Roman" w:hAnsi="Montserrat Light" w:cs="Times New Roman"/>
          <w:b/>
          <w:bCs/>
          <w:noProof/>
          <w:lang w:val="en-US"/>
        </w:rPr>
        <w:t xml:space="preserve">PREȘEDINTE </w:t>
      </w:r>
    </w:p>
    <w:p w14:paraId="57FA7D1B" w14:textId="77777777" w:rsidR="000B2EED" w:rsidRPr="006E3FA7" w:rsidRDefault="000B2EED" w:rsidP="005F7DD0">
      <w:pPr>
        <w:autoSpaceDE w:val="0"/>
        <w:autoSpaceDN w:val="0"/>
        <w:adjustRightInd w:val="0"/>
        <w:spacing w:line="240" w:lineRule="auto"/>
        <w:contextualSpacing/>
        <w:jc w:val="center"/>
        <w:rPr>
          <w:rFonts w:ascii="Montserrat Light" w:eastAsia="Times New Roman" w:hAnsi="Montserrat Light" w:cs="Times New Roman"/>
          <w:noProof/>
          <w:lang w:val="en-US"/>
        </w:rPr>
      </w:pPr>
      <w:r w:rsidRPr="006E3FA7">
        <w:rPr>
          <w:rFonts w:ascii="Montserrat Light" w:eastAsia="Times New Roman" w:hAnsi="Montserrat Light" w:cs="Times New Roman"/>
          <w:noProof/>
          <w:lang w:val="en-US"/>
        </w:rPr>
        <w:t>Alin Tișe</w:t>
      </w:r>
    </w:p>
    <w:p w14:paraId="1076B781" w14:textId="77777777" w:rsidR="00A47939" w:rsidRPr="006E3FA7" w:rsidRDefault="00A47939" w:rsidP="005F7DD0">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5496373F" w14:textId="77777777" w:rsidR="00A47939" w:rsidRPr="006E3FA7" w:rsidRDefault="00A47939"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en-US"/>
        </w:rPr>
      </w:pPr>
    </w:p>
    <w:p w14:paraId="1DE03EAE" w14:textId="77777777" w:rsidR="00A47939" w:rsidRPr="006E3FA7" w:rsidRDefault="00A47939"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en-US"/>
        </w:rPr>
      </w:pPr>
    </w:p>
    <w:p w14:paraId="21E24B71" w14:textId="77777777" w:rsidR="00917EAE" w:rsidRPr="006E3FA7" w:rsidRDefault="00917EAE"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en-US"/>
        </w:rPr>
      </w:pPr>
    </w:p>
    <w:p w14:paraId="0140ED11" w14:textId="77777777" w:rsidR="00917EAE" w:rsidRPr="006E3FA7" w:rsidRDefault="00917EAE"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en-US"/>
        </w:rPr>
      </w:pPr>
    </w:p>
    <w:p w14:paraId="010A0FFF" w14:textId="77777777" w:rsidR="00A47939" w:rsidRPr="006E3FA7" w:rsidRDefault="00A47939"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en-US"/>
        </w:rPr>
      </w:pPr>
    </w:p>
    <w:p w14:paraId="7C80F978" w14:textId="77777777" w:rsidR="00A47939" w:rsidRPr="006E3FA7" w:rsidRDefault="00A47939"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en-US"/>
        </w:rPr>
      </w:pPr>
    </w:p>
    <w:p w14:paraId="4E48998C" w14:textId="77777777" w:rsidR="00A47939" w:rsidRPr="006E3FA7" w:rsidRDefault="00A47939" w:rsidP="005F7DD0">
      <w:pPr>
        <w:autoSpaceDE w:val="0"/>
        <w:autoSpaceDN w:val="0"/>
        <w:adjustRightInd w:val="0"/>
        <w:spacing w:line="240" w:lineRule="auto"/>
        <w:contextualSpacing/>
        <w:jc w:val="center"/>
        <w:rPr>
          <w:rFonts w:ascii="Montserrat Light" w:eastAsia="Times New Roman" w:hAnsi="Montserrat Light" w:cs="Times New Roman"/>
          <w:noProof/>
          <w:color w:val="FF0000"/>
          <w:lang w:val="en-US"/>
        </w:rPr>
      </w:pPr>
    </w:p>
    <w:p w14:paraId="677F4AE5" w14:textId="77777777" w:rsidR="00141C50" w:rsidRPr="006E3FA7" w:rsidRDefault="00141C50" w:rsidP="00082B81">
      <w:pPr>
        <w:spacing w:line="240" w:lineRule="auto"/>
        <w:rPr>
          <w:rFonts w:ascii="Montserrat Light" w:hAnsi="Montserrat Light"/>
          <w:color w:val="FF0000"/>
          <w:lang w:val="ro-RO"/>
        </w:rPr>
      </w:pPr>
    </w:p>
    <w:p w14:paraId="04510B29" w14:textId="3C9B8D9A" w:rsidR="008F76F2" w:rsidRPr="006E3FA7" w:rsidRDefault="008F76F2" w:rsidP="00082B81">
      <w:pPr>
        <w:autoSpaceDE w:val="0"/>
        <w:autoSpaceDN w:val="0"/>
        <w:adjustRightInd w:val="0"/>
        <w:spacing w:line="240" w:lineRule="auto"/>
        <w:jc w:val="center"/>
        <w:rPr>
          <w:rFonts w:ascii="Montserrat Light" w:hAnsi="Montserrat Light"/>
          <w:b/>
          <w:bCs/>
          <w:lang w:val="ro-RO" w:eastAsia="ro-RO"/>
        </w:rPr>
      </w:pPr>
      <w:bookmarkStart w:id="4" w:name="_Hlk21680142"/>
      <w:bookmarkStart w:id="5" w:name="_Hlk71625112"/>
      <w:r w:rsidRPr="006E3FA7">
        <w:rPr>
          <w:rFonts w:ascii="Montserrat Light" w:hAnsi="Montserrat Light"/>
          <w:b/>
          <w:bCs/>
          <w:lang w:val="ro-RO" w:eastAsia="ro-RO"/>
        </w:rPr>
        <w:lastRenderedPageBreak/>
        <w:t>P R O I E C T  DE  H O T Ă R Â R E</w:t>
      </w:r>
    </w:p>
    <w:bookmarkEnd w:id="4"/>
    <w:p w14:paraId="138BA7C8" w14:textId="6EBB15D5" w:rsidR="007E4459" w:rsidRPr="006E3FA7" w:rsidRDefault="009E551F" w:rsidP="00082B81">
      <w:pPr>
        <w:adjustRightInd w:val="0"/>
        <w:spacing w:line="240" w:lineRule="auto"/>
        <w:ind w:right="-142"/>
        <w:jc w:val="center"/>
        <w:rPr>
          <w:rFonts w:ascii="Montserrat Light" w:hAnsi="Montserrat Light"/>
          <w:b/>
          <w:bCs/>
          <w:lang w:val="ro-RO"/>
        </w:rPr>
      </w:pPr>
      <w:r w:rsidRPr="006E3FA7">
        <w:rPr>
          <w:rFonts w:ascii="Montserrat Light" w:hAnsi="Montserrat Light"/>
          <w:b/>
          <w:bCs/>
          <w:noProof/>
          <w:lang w:val="ro-RO" w:eastAsia="ro-RO"/>
        </w:rPr>
        <w:t xml:space="preserve">privind aprobarea </w:t>
      </w:r>
      <w:r w:rsidRPr="006E3FA7">
        <w:rPr>
          <w:rFonts w:ascii="Montserrat Light" w:hAnsi="Montserrat Light"/>
          <w:b/>
          <w:noProof/>
          <w:lang w:val="ro-RO"/>
        </w:rPr>
        <w:t>Organigramei, a Statului de funcţii şi a Regulamentului de organizare şi funcţionare pentru</w:t>
      </w:r>
      <w:r w:rsidRPr="006E3FA7">
        <w:rPr>
          <w:rFonts w:ascii="Montserrat Light" w:hAnsi="Montserrat Light"/>
          <w:b/>
        </w:rPr>
        <w:t xml:space="preserve"> </w:t>
      </w:r>
      <w:proofErr w:type="spellStart"/>
      <w:r w:rsidR="00E00244" w:rsidRPr="006E3FA7">
        <w:rPr>
          <w:rFonts w:ascii="Montserrat Light" w:hAnsi="Montserrat Light"/>
          <w:b/>
        </w:rPr>
        <w:t>societatea</w:t>
      </w:r>
      <w:proofErr w:type="spellEnd"/>
      <w:r w:rsidR="00E00244" w:rsidRPr="006E3FA7">
        <w:rPr>
          <w:rFonts w:ascii="Montserrat Light" w:hAnsi="Montserrat Light"/>
          <w:b/>
        </w:rPr>
        <w:t xml:space="preserve"> </w:t>
      </w:r>
      <w:r w:rsidR="00917EAE" w:rsidRPr="006E3FA7">
        <w:rPr>
          <w:rFonts w:ascii="Montserrat Light" w:hAnsi="Montserrat Light"/>
          <w:b/>
        </w:rPr>
        <w:t>TETAROM</w:t>
      </w:r>
      <w:r w:rsidR="00926E1C" w:rsidRPr="006E3FA7">
        <w:rPr>
          <w:rFonts w:ascii="Montserrat Light" w:hAnsi="Montserrat Light"/>
          <w:b/>
        </w:rPr>
        <w:t xml:space="preserve"> S.A.</w:t>
      </w:r>
    </w:p>
    <w:p w14:paraId="5A4B7C18" w14:textId="77777777" w:rsidR="00E26293" w:rsidRPr="006E3FA7" w:rsidRDefault="00E26293" w:rsidP="00082B81">
      <w:pPr>
        <w:adjustRightInd w:val="0"/>
        <w:spacing w:line="240" w:lineRule="auto"/>
        <w:ind w:right="-142"/>
        <w:jc w:val="center"/>
        <w:rPr>
          <w:rFonts w:ascii="Montserrat Light" w:hAnsi="Montserrat Light"/>
          <w:b/>
          <w:lang w:val="ro-RO"/>
        </w:rPr>
      </w:pPr>
    </w:p>
    <w:bookmarkEnd w:id="5"/>
    <w:p w14:paraId="6FB051B2" w14:textId="66B5E0CF" w:rsidR="007E4459" w:rsidRPr="006E3FA7" w:rsidRDefault="007E4459" w:rsidP="00082B81">
      <w:pPr>
        <w:autoSpaceDE w:val="0"/>
        <w:autoSpaceDN w:val="0"/>
        <w:adjustRightInd w:val="0"/>
        <w:spacing w:line="240" w:lineRule="auto"/>
        <w:rPr>
          <w:rFonts w:ascii="Montserrat Light" w:hAnsi="Montserrat Light"/>
          <w:noProof/>
          <w:lang w:val="ro-RO" w:eastAsia="ro-RO"/>
        </w:rPr>
      </w:pPr>
      <w:r w:rsidRPr="006E3FA7">
        <w:rPr>
          <w:rFonts w:ascii="Montserrat Light" w:hAnsi="Montserrat Light"/>
          <w:noProof/>
          <w:lang w:val="ro-RO" w:eastAsia="ro-RO"/>
        </w:rPr>
        <w:t>Consiliul Judeţean Cluj, întrunit în şedinţă ordinară;</w:t>
      </w:r>
    </w:p>
    <w:p w14:paraId="62440D7F" w14:textId="00407397" w:rsidR="009E551F" w:rsidRPr="006E3FA7" w:rsidRDefault="007E4459" w:rsidP="00082B81">
      <w:pPr>
        <w:adjustRightInd w:val="0"/>
        <w:spacing w:line="240" w:lineRule="auto"/>
        <w:jc w:val="both"/>
        <w:rPr>
          <w:rFonts w:ascii="Montserrat Light" w:hAnsi="Montserrat Light"/>
          <w:bCs/>
          <w:lang w:val="ro-RO" w:eastAsia="ro-MD"/>
        </w:rPr>
      </w:pPr>
      <w:r w:rsidRPr="006E3FA7">
        <w:rPr>
          <w:rFonts w:ascii="Montserrat Light" w:hAnsi="Montserrat Light"/>
          <w:lang w:val="ro-RO"/>
        </w:rPr>
        <w:t xml:space="preserve">Având în vedere Proiectul de hotărâre înregistrat cu nr. </w:t>
      </w:r>
      <w:r w:rsidR="002C793F" w:rsidRPr="006E3FA7">
        <w:rPr>
          <w:rFonts w:ascii="Montserrat Light" w:hAnsi="Montserrat Light"/>
          <w:lang w:val="ro-RO"/>
        </w:rPr>
        <w:t>…..</w:t>
      </w:r>
      <w:r w:rsidRPr="006E3FA7">
        <w:rPr>
          <w:rFonts w:ascii="Montserrat Light" w:hAnsi="Montserrat Light"/>
          <w:lang w:val="ro-RO"/>
        </w:rPr>
        <w:t>… din …...</w:t>
      </w:r>
      <w:r w:rsidR="002C793F" w:rsidRPr="006E3FA7">
        <w:rPr>
          <w:rFonts w:ascii="Montserrat Light" w:hAnsi="Montserrat Light"/>
          <w:lang w:val="ro-RO"/>
        </w:rPr>
        <w:t>.................</w:t>
      </w:r>
      <w:r w:rsidRPr="006E3FA7">
        <w:rPr>
          <w:rFonts w:ascii="Montserrat Light" w:hAnsi="Montserrat Light"/>
          <w:lang w:val="ro-RO"/>
        </w:rPr>
        <w:t xml:space="preserve">  </w:t>
      </w:r>
      <w:r w:rsidR="00964981" w:rsidRPr="006E3FA7">
        <w:rPr>
          <w:rFonts w:ascii="Montserrat Light" w:hAnsi="Montserrat Light"/>
          <w:lang w:val="ro-RO" w:eastAsia="ro-MD"/>
        </w:rPr>
        <w:t xml:space="preserve"> </w:t>
      </w:r>
      <w:proofErr w:type="spellStart"/>
      <w:r w:rsidR="009E551F" w:rsidRPr="006E3FA7">
        <w:rPr>
          <w:rFonts w:ascii="Montserrat Light" w:hAnsi="Montserrat Light"/>
          <w:bCs/>
          <w:lang w:eastAsia="ro-MD"/>
        </w:rPr>
        <w:t>privind</w:t>
      </w:r>
      <w:proofErr w:type="spellEnd"/>
      <w:r w:rsidR="009E551F" w:rsidRPr="006E3FA7">
        <w:rPr>
          <w:rFonts w:ascii="Montserrat Light" w:hAnsi="Montserrat Light"/>
          <w:bCs/>
          <w:lang w:eastAsia="ro-MD"/>
        </w:rPr>
        <w:t xml:space="preserve"> </w:t>
      </w:r>
      <w:proofErr w:type="spellStart"/>
      <w:r w:rsidR="009E551F" w:rsidRPr="006E3FA7">
        <w:rPr>
          <w:rFonts w:ascii="Montserrat Light" w:hAnsi="Montserrat Light"/>
        </w:rPr>
        <w:t>aprobarea</w:t>
      </w:r>
      <w:proofErr w:type="spellEnd"/>
      <w:r w:rsidR="009E551F" w:rsidRPr="006E3FA7">
        <w:rPr>
          <w:rFonts w:ascii="Montserrat Light" w:hAnsi="Montserrat Light"/>
        </w:rPr>
        <w:t xml:space="preserve"> </w:t>
      </w:r>
      <w:proofErr w:type="spellStart"/>
      <w:r w:rsidR="009E551F" w:rsidRPr="006E3FA7">
        <w:rPr>
          <w:rFonts w:ascii="Montserrat Light" w:hAnsi="Montserrat Light"/>
        </w:rPr>
        <w:t>Organigramei</w:t>
      </w:r>
      <w:proofErr w:type="spellEnd"/>
      <w:r w:rsidR="009E551F" w:rsidRPr="006E3FA7">
        <w:rPr>
          <w:rFonts w:ascii="Montserrat Light" w:hAnsi="Montserrat Light"/>
        </w:rPr>
        <w:t xml:space="preserve">, a </w:t>
      </w:r>
      <w:proofErr w:type="spellStart"/>
      <w:r w:rsidR="009E551F" w:rsidRPr="006E3FA7">
        <w:rPr>
          <w:rFonts w:ascii="Montserrat Light" w:hAnsi="Montserrat Light"/>
        </w:rPr>
        <w:t>Statului</w:t>
      </w:r>
      <w:proofErr w:type="spellEnd"/>
      <w:r w:rsidR="009E551F" w:rsidRPr="006E3FA7">
        <w:rPr>
          <w:rFonts w:ascii="Montserrat Light" w:hAnsi="Montserrat Light"/>
        </w:rPr>
        <w:t xml:space="preserve"> de </w:t>
      </w:r>
      <w:proofErr w:type="spellStart"/>
      <w:r w:rsidR="009E551F" w:rsidRPr="006E3FA7">
        <w:rPr>
          <w:rFonts w:ascii="Montserrat Light" w:hAnsi="Montserrat Light"/>
        </w:rPr>
        <w:t>funcţii</w:t>
      </w:r>
      <w:proofErr w:type="spellEnd"/>
      <w:r w:rsidR="009E551F" w:rsidRPr="006E3FA7">
        <w:rPr>
          <w:rFonts w:ascii="Montserrat Light" w:hAnsi="Montserrat Light"/>
        </w:rPr>
        <w:t xml:space="preserve"> </w:t>
      </w:r>
      <w:proofErr w:type="spellStart"/>
      <w:r w:rsidR="009E551F" w:rsidRPr="006E3FA7">
        <w:rPr>
          <w:rFonts w:ascii="Montserrat Light" w:hAnsi="Montserrat Light"/>
        </w:rPr>
        <w:t>şi</w:t>
      </w:r>
      <w:proofErr w:type="spellEnd"/>
      <w:r w:rsidR="009E551F" w:rsidRPr="006E3FA7">
        <w:rPr>
          <w:rFonts w:ascii="Montserrat Light" w:hAnsi="Montserrat Light"/>
        </w:rPr>
        <w:t xml:space="preserve"> a </w:t>
      </w:r>
      <w:proofErr w:type="spellStart"/>
      <w:r w:rsidR="009E551F" w:rsidRPr="006E3FA7">
        <w:rPr>
          <w:rFonts w:ascii="Montserrat Light" w:hAnsi="Montserrat Light"/>
        </w:rPr>
        <w:t>Regulamentului</w:t>
      </w:r>
      <w:proofErr w:type="spellEnd"/>
      <w:r w:rsidR="009E551F" w:rsidRPr="006E3FA7">
        <w:rPr>
          <w:rFonts w:ascii="Montserrat Light" w:hAnsi="Montserrat Light"/>
        </w:rPr>
        <w:t xml:space="preserve"> de </w:t>
      </w:r>
      <w:proofErr w:type="spellStart"/>
      <w:r w:rsidR="009E551F" w:rsidRPr="006E3FA7">
        <w:rPr>
          <w:rFonts w:ascii="Montserrat Light" w:hAnsi="Montserrat Light"/>
        </w:rPr>
        <w:t>organizare</w:t>
      </w:r>
      <w:proofErr w:type="spellEnd"/>
      <w:r w:rsidR="009E551F" w:rsidRPr="006E3FA7">
        <w:rPr>
          <w:rFonts w:ascii="Montserrat Light" w:hAnsi="Montserrat Light"/>
        </w:rPr>
        <w:t xml:space="preserve"> </w:t>
      </w:r>
      <w:proofErr w:type="spellStart"/>
      <w:r w:rsidR="009E551F" w:rsidRPr="006E3FA7">
        <w:rPr>
          <w:rFonts w:ascii="Montserrat Light" w:hAnsi="Montserrat Light"/>
        </w:rPr>
        <w:t>şi</w:t>
      </w:r>
      <w:proofErr w:type="spellEnd"/>
      <w:r w:rsidR="009E551F" w:rsidRPr="006E3FA7">
        <w:rPr>
          <w:rFonts w:ascii="Montserrat Light" w:hAnsi="Montserrat Light"/>
        </w:rPr>
        <w:t xml:space="preserve"> </w:t>
      </w:r>
      <w:proofErr w:type="spellStart"/>
      <w:r w:rsidR="009E551F" w:rsidRPr="006E3FA7">
        <w:rPr>
          <w:rFonts w:ascii="Montserrat Light" w:hAnsi="Montserrat Light"/>
        </w:rPr>
        <w:t>funcţionare</w:t>
      </w:r>
      <w:proofErr w:type="spellEnd"/>
      <w:r w:rsidR="009E551F" w:rsidRPr="006E3FA7">
        <w:rPr>
          <w:rFonts w:ascii="Montserrat Light" w:hAnsi="Montserrat Light"/>
        </w:rPr>
        <w:t xml:space="preserve"> pentru </w:t>
      </w:r>
      <w:proofErr w:type="spellStart"/>
      <w:r w:rsidR="00E00244" w:rsidRPr="006E3FA7">
        <w:rPr>
          <w:rFonts w:ascii="Montserrat Light" w:hAnsi="Montserrat Light"/>
        </w:rPr>
        <w:t>societatea</w:t>
      </w:r>
      <w:proofErr w:type="spellEnd"/>
      <w:r w:rsidR="00E00244" w:rsidRPr="006E3FA7">
        <w:rPr>
          <w:rFonts w:ascii="Montserrat Light" w:hAnsi="Montserrat Light"/>
        </w:rPr>
        <w:t xml:space="preserve"> </w:t>
      </w:r>
      <w:r w:rsidR="00917EAE" w:rsidRPr="006E3FA7">
        <w:rPr>
          <w:rFonts w:ascii="Montserrat Light" w:hAnsi="Montserrat Light"/>
        </w:rPr>
        <w:t>TETAROM</w:t>
      </w:r>
      <w:r w:rsidR="00926E1C" w:rsidRPr="006E3FA7">
        <w:rPr>
          <w:rFonts w:ascii="Montserrat Light" w:hAnsi="Montserrat Light"/>
        </w:rPr>
        <w:t xml:space="preserve"> S.A.</w:t>
      </w:r>
      <w:r w:rsidR="00964981" w:rsidRPr="006E3FA7">
        <w:rPr>
          <w:rFonts w:ascii="Montserrat Light" w:hAnsi="Montserrat Light"/>
          <w:lang w:val="ro-RO"/>
        </w:rPr>
        <w:t xml:space="preserve"> </w:t>
      </w:r>
      <w:proofErr w:type="spellStart"/>
      <w:r w:rsidR="009E551F" w:rsidRPr="006E3FA7">
        <w:rPr>
          <w:rFonts w:ascii="Montserrat Light" w:hAnsi="Montserrat Light"/>
          <w:bCs/>
        </w:rPr>
        <w:t>p</w:t>
      </w:r>
      <w:r w:rsidR="009E551F" w:rsidRPr="006E3FA7">
        <w:rPr>
          <w:rFonts w:ascii="Montserrat Light" w:hAnsi="Montserrat Light"/>
        </w:rPr>
        <w:t>ropus</w:t>
      </w:r>
      <w:proofErr w:type="spellEnd"/>
      <w:r w:rsidR="009E551F" w:rsidRPr="006E3FA7">
        <w:rPr>
          <w:rFonts w:ascii="Montserrat Light" w:hAnsi="Montserrat Light"/>
        </w:rPr>
        <w:t xml:space="preserve"> de</w:t>
      </w:r>
      <w:r w:rsidR="009E551F" w:rsidRPr="006E3FA7">
        <w:rPr>
          <w:rFonts w:ascii="Montserrat Light" w:hAnsi="Montserrat Light"/>
          <w:lang w:val="ro-RO"/>
        </w:rPr>
        <w:t xml:space="preserve"> preşedintele Consiliului Judeţean Cluj – domnul Alin Tișe</w:t>
      </w:r>
      <w:r w:rsidR="009E551F" w:rsidRPr="006E3FA7">
        <w:rPr>
          <w:rFonts w:ascii="Montserrat Light" w:hAnsi="Montserrat Light"/>
        </w:rPr>
        <w:t xml:space="preserve">, care </w:t>
      </w:r>
      <w:proofErr w:type="spellStart"/>
      <w:r w:rsidR="009E551F" w:rsidRPr="006E3FA7">
        <w:rPr>
          <w:rFonts w:ascii="Montserrat Light" w:hAnsi="Montserrat Light"/>
        </w:rPr>
        <w:t>este</w:t>
      </w:r>
      <w:proofErr w:type="spellEnd"/>
      <w:r w:rsidR="009E551F" w:rsidRPr="006E3FA7">
        <w:rPr>
          <w:rFonts w:ascii="Montserrat Light" w:hAnsi="Montserrat Light"/>
        </w:rPr>
        <w:t xml:space="preserve"> </w:t>
      </w:r>
      <w:proofErr w:type="spellStart"/>
      <w:r w:rsidR="009E551F" w:rsidRPr="006E3FA7">
        <w:rPr>
          <w:rFonts w:ascii="Montserrat Light" w:hAnsi="Montserrat Light"/>
        </w:rPr>
        <w:t>însoţit</w:t>
      </w:r>
      <w:proofErr w:type="spellEnd"/>
      <w:r w:rsidR="009E551F" w:rsidRPr="006E3FA7">
        <w:rPr>
          <w:rFonts w:ascii="Montserrat Light" w:hAnsi="Montserrat Light"/>
        </w:rPr>
        <w:t xml:space="preserve"> de </w:t>
      </w:r>
      <w:proofErr w:type="spellStart"/>
      <w:r w:rsidR="009E551F" w:rsidRPr="006E3FA7">
        <w:rPr>
          <w:rFonts w:ascii="Montserrat Light" w:hAnsi="Montserrat Light"/>
          <w:bCs/>
        </w:rPr>
        <w:t>R</w:t>
      </w:r>
      <w:r w:rsidR="009E551F" w:rsidRPr="006E3FA7">
        <w:rPr>
          <w:rFonts w:ascii="Montserrat Light" w:hAnsi="Montserrat Light"/>
        </w:rPr>
        <w:t>eferatul</w:t>
      </w:r>
      <w:proofErr w:type="spellEnd"/>
      <w:r w:rsidR="009E551F" w:rsidRPr="006E3FA7">
        <w:rPr>
          <w:rFonts w:ascii="Montserrat Light" w:hAnsi="Montserrat Light"/>
        </w:rPr>
        <w:t xml:space="preserve"> de </w:t>
      </w:r>
      <w:proofErr w:type="spellStart"/>
      <w:r w:rsidR="009E551F" w:rsidRPr="006E3FA7">
        <w:rPr>
          <w:rFonts w:ascii="Montserrat Light" w:hAnsi="Montserrat Light"/>
        </w:rPr>
        <w:t>aprobare</w:t>
      </w:r>
      <w:proofErr w:type="spellEnd"/>
      <w:r w:rsidR="009E551F" w:rsidRPr="006E3FA7">
        <w:rPr>
          <w:rFonts w:ascii="Montserrat Light" w:hAnsi="Montserrat Light"/>
        </w:rPr>
        <w:t xml:space="preserve"> cu nr</w:t>
      </w:r>
      <w:r w:rsidR="005E42EB" w:rsidRPr="006E3FA7">
        <w:rPr>
          <w:rFonts w:ascii="Montserrat Light" w:hAnsi="Montserrat Light"/>
        </w:rPr>
        <w:t xml:space="preserve">. </w:t>
      </w:r>
      <w:r w:rsidR="00F065F3" w:rsidRPr="006E3FA7">
        <w:rPr>
          <w:rFonts w:ascii="Montserrat Light" w:hAnsi="Montserrat Light"/>
          <w:noProof/>
          <w:lang w:val="ro-RO"/>
        </w:rPr>
        <w:t>48018</w:t>
      </w:r>
      <w:r w:rsidR="00FA0509" w:rsidRPr="006E3FA7">
        <w:rPr>
          <w:rFonts w:ascii="Montserrat Light" w:hAnsi="Montserrat Light"/>
          <w:lang w:val="ro-RO"/>
        </w:rPr>
        <w:t>/2023</w:t>
      </w:r>
      <w:r w:rsidR="009E551F" w:rsidRPr="006E3FA7">
        <w:rPr>
          <w:rFonts w:ascii="Montserrat Light" w:hAnsi="Montserrat Light"/>
        </w:rPr>
        <w:t xml:space="preserve">; </w:t>
      </w:r>
      <w:proofErr w:type="spellStart"/>
      <w:r w:rsidR="009E551F" w:rsidRPr="006E3FA7">
        <w:rPr>
          <w:rFonts w:ascii="Montserrat Light" w:hAnsi="Montserrat Light"/>
        </w:rPr>
        <w:t>Raportul</w:t>
      </w:r>
      <w:proofErr w:type="spellEnd"/>
      <w:r w:rsidR="009E551F" w:rsidRPr="006E3FA7">
        <w:rPr>
          <w:rFonts w:ascii="Montserrat Light" w:hAnsi="Montserrat Light"/>
        </w:rPr>
        <w:t xml:space="preserve"> de </w:t>
      </w:r>
      <w:proofErr w:type="spellStart"/>
      <w:r w:rsidR="009E551F" w:rsidRPr="006E3FA7">
        <w:rPr>
          <w:rFonts w:ascii="Montserrat Light" w:hAnsi="Montserrat Light"/>
        </w:rPr>
        <w:t>specialitate</w:t>
      </w:r>
      <w:proofErr w:type="spellEnd"/>
      <w:r w:rsidR="009E551F" w:rsidRPr="006E3FA7">
        <w:rPr>
          <w:rFonts w:ascii="Montserrat Light" w:hAnsi="Montserrat Light"/>
        </w:rPr>
        <w:t xml:space="preserve"> </w:t>
      </w:r>
      <w:proofErr w:type="spellStart"/>
      <w:r w:rsidR="009E551F" w:rsidRPr="006E3FA7">
        <w:rPr>
          <w:rFonts w:ascii="Montserrat Light" w:hAnsi="Montserrat Light"/>
        </w:rPr>
        <w:t>întocmit</w:t>
      </w:r>
      <w:proofErr w:type="spellEnd"/>
      <w:r w:rsidR="009E551F" w:rsidRPr="006E3FA7">
        <w:rPr>
          <w:rFonts w:ascii="Montserrat Light" w:hAnsi="Montserrat Light"/>
        </w:rPr>
        <w:t xml:space="preserve"> de </w:t>
      </w:r>
      <w:proofErr w:type="spellStart"/>
      <w:r w:rsidR="009E551F" w:rsidRPr="006E3FA7">
        <w:rPr>
          <w:rFonts w:ascii="Montserrat Light" w:hAnsi="Montserrat Light"/>
        </w:rPr>
        <w:t>compartiment</w:t>
      </w:r>
      <w:r w:rsidR="00E00244" w:rsidRPr="006E3FA7">
        <w:rPr>
          <w:rFonts w:ascii="Montserrat Light" w:hAnsi="Montserrat Light"/>
        </w:rPr>
        <w:t>ul</w:t>
      </w:r>
      <w:proofErr w:type="spellEnd"/>
      <w:r w:rsidR="009E551F" w:rsidRPr="006E3FA7">
        <w:rPr>
          <w:rFonts w:ascii="Montserrat Light" w:hAnsi="Montserrat Light"/>
        </w:rPr>
        <w:t xml:space="preserve"> de resort din </w:t>
      </w:r>
      <w:proofErr w:type="spellStart"/>
      <w:r w:rsidR="009E551F" w:rsidRPr="006E3FA7">
        <w:rPr>
          <w:rFonts w:ascii="Montserrat Light" w:hAnsi="Montserrat Light"/>
        </w:rPr>
        <w:t>cadrul</w:t>
      </w:r>
      <w:proofErr w:type="spellEnd"/>
      <w:r w:rsidR="009E551F" w:rsidRPr="006E3FA7">
        <w:rPr>
          <w:rFonts w:ascii="Montserrat Light" w:hAnsi="Montserrat Light"/>
        </w:rPr>
        <w:t xml:space="preserve"> </w:t>
      </w:r>
      <w:proofErr w:type="spellStart"/>
      <w:r w:rsidR="009E551F" w:rsidRPr="006E3FA7">
        <w:rPr>
          <w:rFonts w:ascii="Montserrat Light" w:hAnsi="Montserrat Light"/>
        </w:rPr>
        <w:t>aparatului</w:t>
      </w:r>
      <w:proofErr w:type="spellEnd"/>
      <w:r w:rsidR="009E551F" w:rsidRPr="006E3FA7">
        <w:rPr>
          <w:rFonts w:ascii="Montserrat Light" w:hAnsi="Montserrat Light"/>
        </w:rPr>
        <w:t xml:space="preserve"> de </w:t>
      </w:r>
      <w:proofErr w:type="spellStart"/>
      <w:r w:rsidR="009E551F" w:rsidRPr="006E3FA7">
        <w:rPr>
          <w:rFonts w:ascii="Montserrat Light" w:hAnsi="Montserrat Light"/>
        </w:rPr>
        <w:t>specialitate</w:t>
      </w:r>
      <w:proofErr w:type="spellEnd"/>
      <w:r w:rsidR="009E551F" w:rsidRPr="006E3FA7">
        <w:rPr>
          <w:rFonts w:ascii="Montserrat Light" w:hAnsi="Montserrat Light"/>
        </w:rPr>
        <w:t xml:space="preserve"> al </w:t>
      </w:r>
      <w:proofErr w:type="spellStart"/>
      <w:r w:rsidR="009E551F" w:rsidRPr="006E3FA7">
        <w:rPr>
          <w:rFonts w:ascii="Montserrat Light" w:hAnsi="Montserrat Light"/>
        </w:rPr>
        <w:t>Consiliului</w:t>
      </w:r>
      <w:proofErr w:type="spellEnd"/>
      <w:r w:rsidR="009E551F" w:rsidRPr="006E3FA7">
        <w:rPr>
          <w:rFonts w:ascii="Montserrat Light" w:hAnsi="Montserrat Light"/>
        </w:rPr>
        <w:t xml:space="preserve"> </w:t>
      </w:r>
      <w:proofErr w:type="spellStart"/>
      <w:r w:rsidR="009E551F" w:rsidRPr="006E3FA7">
        <w:rPr>
          <w:rFonts w:ascii="Montserrat Light" w:hAnsi="Montserrat Light"/>
        </w:rPr>
        <w:t>Judeţean</w:t>
      </w:r>
      <w:proofErr w:type="spellEnd"/>
      <w:r w:rsidR="009E551F" w:rsidRPr="006E3FA7">
        <w:rPr>
          <w:rFonts w:ascii="Montserrat Light" w:hAnsi="Montserrat Light"/>
        </w:rPr>
        <w:t xml:space="preserve"> Cluj cu nr. </w:t>
      </w:r>
      <w:r w:rsidR="00151406" w:rsidRPr="006E3FA7">
        <w:rPr>
          <w:rFonts w:ascii="Montserrat Light" w:hAnsi="Montserrat Light"/>
          <w:noProof/>
          <w:lang w:val="ro-RO"/>
        </w:rPr>
        <w:t>48030</w:t>
      </w:r>
      <w:r w:rsidR="00FA0509" w:rsidRPr="006E3FA7">
        <w:rPr>
          <w:rFonts w:ascii="Montserrat Light" w:hAnsi="Montserrat Light"/>
          <w:lang w:val="ro-RO"/>
        </w:rPr>
        <w:t>/2023</w:t>
      </w:r>
      <w:r w:rsidR="00FA0509" w:rsidRPr="006E3FA7">
        <w:rPr>
          <w:rFonts w:ascii="Montserrat Light" w:hAnsi="Montserrat Light"/>
          <w:b/>
          <w:bCs/>
          <w:lang w:val="ro-RO"/>
        </w:rPr>
        <w:t xml:space="preserve"> </w:t>
      </w:r>
      <w:proofErr w:type="spellStart"/>
      <w:r w:rsidR="009E551F" w:rsidRPr="006E3FA7">
        <w:rPr>
          <w:rFonts w:ascii="Montserrat Light" w:hAnsi="Montserrat Light"/>
        </w:rPr>
        <w:t>şi</w:t>
      </w:r>
      <w:proofErr w:type="spellEnd"/>
      <w:r w:rsidR="009E551F" w:rsidRPr="006E3FA7">
        <w:rPr>
          <w:rFonts w:ascii="Montserrat Light" w:hAnsi="Montserrat Light"/>
        </w:rPr>
        <w:t xml:space="preserve">  </w:t>
      </w:r>
      <w:proofErr w:type="spellStart"/>
      <w:r w:rsidR="009E551F" w:rsidRPr="006E3FA7">
        <w:rPr>
          <w:rFonts w:ascii="Montserrat Light" w:hAnsi="Montserrat Light"/>
        </w:rPr>
        <w:t>Avizul</w:t>
      </w:r>
      <w:proofErr w:type="spellEnd"/>
      <w:r w:rsidR="009E551F" w:rsidRPr="006E3FA7">
        <w:rPr>
          <w:rFonts w:ascii="Montserrat Light" w:hAnsi="Montserrat Light"/>
        </w:rPr>
        <w:t xml:space="preserve"> cu nr…... din ….. </w:t>
      </w:r>
      <w:proofErr w:type="spellStart"/>
      <w:r w:rsidR="009E551F" w:rsidRPr="006E3FA7">
        <w:rPr>
          <w:rFonts w:ascii="Montserrat Light" w:hAnsi="Montserrat Light"/>
        </w:rPr>
        <w:t>adoptat</w:t>
      </w:r>
      <w:proofErr w:type="spellEnd"/>
      <w:r w:rsidR="009E551F" w:rsidRPr="006E3FA7">
        <w:rPr>
          <w:rFonts w:ascii="Montserrat Light" w:hAnsi="Montserrat Light"/>
        </w:rPr>
        <w:t xml:space="preserve"> de Comisia de </w:t>
      </w:r>
      <w:proofErr w:type="spellStart"/>
      <w:r w:rsidR="009E551F" w:rsidRPr="006E3FA7">
        <w:rPr>
          <w:rFonts w:ascii="Montserrat Light" w:hAnsi="Montserrat Light"/>
        </w:rPr>
        <w:t>specialitate</w:t>
      </w:r>
      <w:proofErr w:type="spellEnd"/>
      <w:r w:rsidR="009E551F" w:rsidRPr="006E3FA7">
        <w:rPr>
          <w:rFonts w:ascii="Montserrat Light" w:hAnsi="Montserrat Light"/>
        </w:rPr>
        <w:t xml:space="preserve"> nr. ………………. </w:t>
      </w:r>
      <w:proofErr w:type="spellStart"/>
      <w:r w:rsidR="009E551F" w:rsidRPr="006E3FA7">
        <w:rPr>
          <w:rFonts w:ascii="Montserrat Light" w:hAnsi="Montserrat Light"/>
        </w:rPr>
        <w:t>în</w:t>
      </w:r>
      <w:proofErr w:type="spellEnd"/>
      <w:r w:rsidR="009E551F" w:rsidRPr="006E3FA7">
        <w:rPr>
          <w:rFonts w:ascii="Montserrat Light" w:hAnsi="Montserrat Light"/>
        </w:rPr>
        <w:t xml:space="preserve"> </w:t>
      </w:r>
      <w:proofErr w:type="spellStart"/>
      <w:r w:rsidR="009E551F" w:rsidRPr="006E3FA7">
        <w:rPr>
          <w:rFonts w:ascii="Montserrat Light" w:hAnsi="Montserrat Light"/>
        </w:rPr>
        <w:t>conformitate</w:t>
      </w:r>
      <w:proofErr w:type="spellEnd"/>
      <w:r w:rsidR="009E551F" w:rsidRPr="006E3FA7">
        <w:rPr>
          <w:rFonts w:ascii="Montserrat Light" w:hAnsi="Montserrat Light"/>
        </w:rPr>
        <w:t xml:space="preserve"> cu art. 182 alin. (4) </w:t>
      </w:r>
      <w:proofErr w:type="spellStart"/>
      <w:r w:rsidR="009E551F" w:rsidRPr="006E3FA7">
        <w:rPr>
          <w:rFonts w:ascii="Montserrat Light" w:hAnsi="Montserrat Light"/>
        </w:rPr>
        <w:t>coroborat</w:t>
      </w:r>
      <w:proofErr w:type="spellEnd"/>
      <w:r w:rsidR="009E551F" w:rsidRPr="006E3FA7">
        <w:rPr>
          <w:rFonts w:ascii="Montserrat Light" w:hAnsi="Montserrat Light"/>
        </w:rPr>
        <w:t xml:space="preserve"> cu art. 136 din </w:t>
      </w:r>
      <w:proofErr w:type="spellStart"/>
      <w:r w:rsidR="009E551F" w:rsidRPr="006E3FA7">
        <w:rPr>
          <w:rFonts w:ascii="Montserrat Light" w:hAnsi="Montserrat Light"/>
        </w:rPr>
        <w:t>Ordonanța</w:t>
      </w:r>
      <w:proofErr w:type="spellEnd"/>
      <w:r w:rsidR="009E551F" w:rsidRPr="006E3FA7">
        <w:rPr>
          <w:rFonts w:ascii="Montserrat Light" w:hAnsi="Montserrat Light"/>
        </w:rPr>
        <w:t xml:space="preserve"> de </w:t>
      </w:r>
      <w:proofErr w:type="spellStart"/>
      <w:r w:rsidR="009E551F" w:rsidRPr="006E3FA7">
        <w:rPr>
          <w:rFonts w:ascii="Montserrat Light" w:hAnsi="Montserrat Light"/>
        </w:rPr>
        <w:t>urgență</w:t>
      </w:r>
      <w:proofErr w:type="spellEnd"/>
      <w:r w:rsidR="009E551F" w:rsidRPr="006E3FA7">
        <w:rPr>
          <w:rFonts w:ascii="Montserrat Light" w:hAnsi="Montserrat Light"/>
        </w:rPr>
        <w:t xml:space="preserve"> a </w:t>
      </w:r>
      <w:proofErr w:type="spellStart"/>
      <w:r w:rsidR="009E551F" w:rsidRPr="006E3FA7">
        <w:rPr>
          <w:rFonts w:ascii="Montserrat Light" w:hAnsi="Montserrat Light"/>
        </w:rPr>
        <w:t>Guvernului</w:t>
      </w:r>
      <w:proofErr w:type="spellEnd"/>
      <w:r w:rsidR="009E551F" w:rsidRPr="006E3FA7">
        <w:rPr>
          <w:rFonts w:ascii="Montserrat Light" w:hAnsi="Montserrat Light"/>
        </w:rPr>
        <w:t xml:space="preserve"> nr. 57/2019 </w:t>
      </w:r>
      <w:proofErr w:type="spellStart"/>
      <w:r w:rsidR="009E551F" w:rsidRPr="006E3FA7">
        <w:rPr>
          <w:rFonts w:ascii="Montserrat Light" w:hAnsi="Montserrat Light"/>
        </w:rPr>
        <w:t>privind</w:t>
      </w:r>
      <w:proofErr w:type="spellEnd"/>
      <w:r w:rsidR="009E551F" w:rsidRPr="006E3FA7">
        <w:rPr>
          <w:rFonts w:ascii="Montserrat Light" w:hAnsi="Montserrat Light"/>
        </w:rPr>
        <w:t xml:space="preserve"> </w:t>
      </w:r>
      <w:proofErr w:type="spellStart"/>
      <w:r w:rsidR="009E551F" w:rsidRPr="006E3FA7">
        <w:rPr>
          <w:rFonts w:ascii="Montserrat Light" w:hAnsi="Montserrat Light"/>
        </w:rPr>
        <w:t>Codul</w:t>
      </w:r>
      <w:proofErr w:type="spellEnd"/>
      <w:r w:rsidR="009E551F" w:rsidRPr="006E3FA7">
        <w:rPr>
          <w:rFonts w:ascii="Montserrat Light" w:hAnsi="Montserrat Light"/>
        </w:rPr>
        <w:t xml:space="preserve"> </w:t>
      </w:r>
      <w:proofErr w:type="spellStart"/>
      <w:r w:rsidR="009E551F" w:rsidRPr="006E3FA7">
        <w:rPr>
          <w:rFonts w:ascii="Montserrat Light" w:hAnsi="Montserrat Light"/>
        </w:rPr>
        <w:t>administrativ</w:t>
      </w:r>
      <w:proofErr w:type="spellEnd"/>
      <w:r w:rsidR="009E551F" w:rsidRPr="006E3FA7">
        <w:rPr>
          <w:rFonts w:ascii="Montserrat Light" w:hAnsi="Montserrat Light"/>
        </w:rPr>
        <w:t xml:space="preserve">, cu </w:t>
      </w:r>
      <w:proofErr w:type="spellStart"/>
      <w:r w:rsidR="009E551F" w:rsidRPr="006E3FA7">
        <w:rPr>
          <w:rFonts w:ascii="Montserrat Light" w:hAnsi="Montserrat Light"/>
        </w:rPr>
        <w:t>modificările</w:t>
      </w:r>
      <w:proofErr w:type="spellEnd"/>
      <w:r w:rsidR="009E551F" w:rsidRPr="006E3FA7">
        <w:rPr>
          <w:rFonts w:ascii="Montserrat Light" w:hAnsi="Montserrat Light"/>
        </w:rPr>
        <w:t xml:space="preserve"> </w:t>
      </w:r>
      <w:proofErr w:type="spellStart"/>
      <w:r w:rsidR="009E551F" w:rsidRPr="006E3FA7">
        <w:rPr>
          <w:rFonts w:ascii="Montserrat Light" w:hAnsi="Montserrat Light"/>
        </w:rPr>
        <w:t>și</w:t>
      </w:r>
      <w:proofErr w:type="spellEnd"/>
      <w:r w:rsidR="009E551F" w:rsidRPr="006E3FA7">
        <w:rPr>
          <w:rFonts w:ascii="Montserrat Light" w:hAnsi="Montserrat Light"/>
        </w:rPr>
        <w:t xml:space="preserve"> </w:t>
      </w:r>
      <w:proofErr w:type="spellStart"/>
      <w:r w:rsidR="009E551F" w:rsidRPr="006E3FA7">
        <w:rPr>
          <w:rFonts w:ascii="Montserrat Light" w:hAnsi="Montserrat Light"/>
        </w:rPr>
        <w:t>completările</w:t>
      </w:r>
      <w:proofErr w:type="spellEnd"/>
      <w:r w:rsidR="009E551F" w:rsidRPr="006E3FA7">
        <w:rPr>
          <w:rFonts w:ascii="Montserrat Light" w:hAnsi="Montserrat Light"/>
        </w:rPr>
        <w:t xml:space="preserve"> </w:t>
      </w:r>
      <w:proofErr w:type="spellStart"/>
      <w:r w:rsidR="009E551F" w:rsidRPr="006E3FA7">
        <w:rPr>
          <w:rFonts w:ascii="Montserrat Light" w:hAnsi="Montserrat Light"/>
        </w:rPr>
        <w:t>ulterioare</w:t>
      </w:r>
      <w:proofErr w:type="spellEnd"/>
      <w:r w:rsidR="009E551F" w:rsidRPr="006E3FA7">
        <w:rPr>
          <w:rFonts w:ascii="Montserrat Light" w:hAnsi="Montserrat Light"/>
        </w:rPr>
        <w:t xml:space="preserve">; </w:t>
      </w:r>
    </w:p>
    <w:p w14:paraId="67C6A158" w14:textId="77777777" w:rsidR="009E551F" w:rsidRPr="006E3FA7" w:rsidRDefault="009E551F" w:rsidP="00082B81">
      <w:pPr>
        <w:autoSpaceDE w:val="0"/>
        <w:autoSpaceDN w:val="0"/>
        <w:adjustRightInd w:val="0"/>
        <w:spacing w:line="240" w:lineRule="auto"/>
        <w:ind w:right="99" w:firstLine="708"/>
        <w:jc w:val="both"/>
        <w:rPr>
          <w:rFonts w:ascii="Montserrat Light" w:hAnsi="Montserrat Light"/>
          <w:lang w:val="ro-RO"/>
        </w:rPr>
      </w:pPr>
    </w:p>
    <w:p w14:paraId="0D2EBD3F" w14:textId="4A288F80" w:rsidR="00934391" w:rsidRPr="006E3FA7" w:rsidRDefault="007E4459" w:rsidP="00082B81">
      <w:pPr>
        <w:pStyle w:val="Corptext2"/>
        <w:spacing w:after="0" w:line="240" w:lineRule="auto"/>
        <w:ind w:right="96"/>
        <w:jc w:val="both"/>
        <w:rPr>
          <w:rFonts w:ascii="Montserrat Light" w:hAnsi="Montserrat Light"/>
          <w:b/>
          <w:bCs/>
          <w:sz w:val="22"/>
          <w:szCs w:val="22"/>
          <w:lang w:val="ro-RO"/>
        </w:rPr>
      </w:pPr>
      <w:r w:rsidRPr="006E3FA7">
        <w:rPr>
          <w:rFonts w:ascii="Montserrat Light" w:hAnsi="Montserrat Light"/>
          <w:b/>
          <w:bCs/>
          <w:sz w:val="22"/>
          <w:szCs w:val="22"/>
          <w:lang w:val="ro-RO"/>
        </w:rPr>
        <w:t>Ținând cont de</w:t>
      </w:r>
      <w:r w:rsidR="00934391" w:rsidRPr="006E3FA7">
        <w:rPr>
          <w:rFonts w:ascii="Montserrat Light" w:hAnsi="Montserrat Light"/>
          <w:b/>
          <w:bCs/>
          <w:sz w:val="22"/>
          <w:szCs w:val="22"/>
          <w:lang w:val="ro-RO"/>
        </w:rPr>
        <w:t>:</w:t>
      </w:r>
    </w:p>
    <w:p w14:paraId="0ACB170B" w14:textId="2A508D2C" w:rsidR="00E00244" w:rsidRPr="006E3FA7" w:rsidRDefault="002709FF" w:rsidP="00082B81">
      <w:pPr>
        <w:pStyle w:val="Listparagraf"/>
        <w:numPr>
          <w:ilvl w:val="0"/>
          <w:numId w:val="4"/>
        </w:numPr>
        <w:suppressAutoHyphens w:val="0"/>
        <w:spacing w:after="0" w:line="240" w:lineRule="auto"/>
        <w:ind w:left="993"/>
        <w:contextualSpacing/>
        <w:jc w:val="both"/>
        <w:rPr>
          <w:rFonts w:ascii="Montserrat Light" w:hAnsi="Montserrat Light"/>
          <w:lang w:val="ro-RO"/>
        </w:rPr>
      </w:pPr>
      <w:r w:rsidRPr="006E3FA7">
        <w:rPr>
          <w:rFonts w:ascii="Montserrat Light" w:hAnsi="Montserrat Light"/>
          <w:lang w:val="ro-RO"/>
        </w:rPr>
        <w:t>Adres</w:t>
      </w:r>
      <w:r w:rsidR="00217AE7" w:rsidRPr="006E3FA7">
        <w:rPr>
          <w:rFonts w:ascii="Montserrat Light" w:hAnsi="Montserrat Light"/>
          <w:lang w:val="ro-RO"/>
        </w:rPr>
        <w:t>a</w:t>
      </w:r>
      <w:r w:rsidR="00E00244" w:rsidRPr="006E3FA7">
        <w:rPr>
          <w:rFonts w:ascii="Montserrat Light" w:hAnsi="Montserrat Light"/>
          <w:lang w:val="ro-RO"/>
        </w:rPr>
        <w:t xml:space="preserve"> societății </w:t>
      </w:r>
      <w:r w:rsidR="00917EAE" w:rsidRPr="006E3FA7">
        <w:rPr>
          <w:rFonts w:ascii="Montserrat Light" w:hAnsi="Montserrat Light"/>
        </w:rPr>
        <w:t>TETAROM</w:t>
      </w:r>
      <w:r w:rsidR="009E551F" w:rsidRPr="006E3FA7">
        <w:rPr>
          <w:rFonts w:ascii="Montserrat Light" w:hAnsi="Montserrat Light"/>
        </w:rPr>
        <w:t xml:space="preserve"> S.A.</w:t>
      </w:r>
      <w:r w:rsidRPr="006E3FA7">
        <w:rPr>
          <w:rFonts w:ascii="Montserrat Light" w:hAnsi="Montserrat Light"/>
        </w:rPr>
        <w:t xml:space="preserve"> </w:t>
      </w:r>
      <w:bookmarkStart w:id="6" w:name="_Hlk508022111"/>
      <w:r w:rsidR="00F065F3" w:rsidRPr="006E3FA7">
        <w:rPr>
          <w:rFonts w:ascii="Montserrat Light" w:hAnsi="Montserrat Light"/>
        </w:rPr>
        <w:t>din data de 06.12.2023</w:t>
      </w:r>
      <w:r w:rsidR="00141C50" w:rsidRPr="006E3FA7">
        <w:rPr>
          <w:rFonts w:ascii="Montserrat Light" w:hAnsi="Montserrat Light"/>
          <w:lang w:val="ro-RO"/>
        </w:rPr>
        <w:t xml:space="preserve"> înregistrat</w:t>
      </w:r>
      <w:r w:rsidR="00217AE7" w:rsidRPr="006E3FA7">
        <w:rPr>
          <w:rFonts w:ascii="Montserrat Light" w:hAnsi="Montserrat Light"/>
          <w:lang w:val="ro-RO"/>
        </w:rPr>
        <w:t>ă</w:t>
      </w:r>
      <w:r w:rsidR="00141C50" w:rsidRPr="006E3FA7">
        <w:rPr>
          <w:rFonts w:ascii="Montserrat Light" w:hAnsi="Montserrat Light"/>
          <w:lang w:val="ro-RO"/>
        </w:rPr>
        <w:t xml:space="preserve"> la Consiliul Județean Cluj sub nr. </w:t>
      </w:r>
      <w:r w:rsidR="00F065F3" w:rsidRPr="006E3FA7">
        <w:rPr>
          <w:rFonts w:ascii="Montserrat Light" w:hAnsi="Montserrat Light"/>
          <w:lang w:val="ro-RO"/>
        </w:rPr>
        <w:t>48018/06.12.2023</w:t>
      </w:r>
      <w:r w:rsidR="00141C50" w:rsidRPr="006E3FA7">
        <w:rPr>
          <w:rFonts w:ascii="Montserrat Light" w:hAnsi="Montserrat Light"/>
          <w:lang w:val="ro-RO"/>
        </w:rPr>
        <w:t xml:space="preserve"> </w:t>
      </w:r>
      <w:r w:rsidR="00E00244" w:rsidRPr="006E3FA7">
        <w:rPr>
          <w:rFonts w:ascii="Montserrat Light" w:hAnsi="Montserrat Light"/>
          <w:lang w:val="ro-RO"/>
        </w:rPr>
        <w:t>pentru modificarea Organigramei, a Statului de Funcții și a Regulamentului de Organizare şi Funcţionare ale societății</w:t>
      </w:r>
      <w:r w:rsidR="00E26293" w:rsidRPr="006E3FA7">
        <w:rPr>
          <w:rFonts w:ascii="Montserrat Light" w:hAnsi="Montserrat Light"/>
          <w:lang w:val="ro-RO"/>
        </w:rPr>
        <w:t>;</w:t>
      </w:r>
    </w:p>
    <w:p w14:paraId="2C3FAE41" w14:textId="2656ED6C" w:rsidR="00E00244" w:rsidRPr="006E3FA7" w:rsidRDefault="00E00244" w:rsidP="00082B81">
      <w:pPr>
        <w:pStyle w:val="Listparagraf"/>
        <w:numPr>
          <w:ilvl w:val="0"/>
          <w:numId w:val="4"/>
        </w:numPr>
        <w:suppressAutoHyphens w:val="0"/>
        <w:spacing w:after="0" w:line="240" w:lineRule="auto"/>
        <w:ind w:left="993"/>
        <w:contextualSpacing/>
        <w:jc w:val="both"/>
        <w:rPr>
          <w:rFonts w:ascii="Montserrat Light" w:hAnsi="Montserrat Light"/>
          <w:lang w:val="ro-RO"/>
        </w:rPr>
      </w:pPr>
      <w:r w:rsidRPr="006E3FA7">
        <w:rPr>
          <w:rFonts w:ascii="Montserrat Light" w:hAnsi="Montserrat Light"/>
          <w:lang w:val="ro-RO"/>
        </w:rPr>
        <w:t>Hotărâr</w:t>
      </w:r>
      <w:r w:rsidR="00507429" w:rsidRPr="006E3FA7">
        <w:rPr>
          <w:rFonts w:ascii="Montserrat Light" w:hAnsi="Montserrat Light"/>
          <w:lang w:val="ro-RO"/>
        </w:rPr>
        <w:t>ile</w:t>
      </w:r>
      <w:r w:rsidRPr="006E3FA7">
        <w:rPr>
          <w:rFonts w:ascii="Montserrat Light" w:hAnsi="Montserrat Light"/>
          <w:lang w:val="ro-RO"/>
        </w:rPr>
        <w:t xml:space="preserve"> Consiliului de administrație </w:t>
      </w:r>
      <w:r w:rsidR="00507429" w:rsidRPr="006E3FA7">
        <w:rPr>
          <w:rFonts w:ascii="Montserrat Light" w:hAnsi="Montserrat Light"/>
          <w:lang w:val="ro-RO"/>
        </w:rPr>
        <w:t xml:space="preserve">nr. 19/06.12.2023 și nr. </w:t>
      </w:r>
      <w:r w:rsidR="00151406" w:rsidRPr="006E3FA7">
        <w:rPr>
          <w:rFonts w:ascii="Montserrat Light" w:hAnsi="Montserrat Light"/>
          <w:lang w:val="ro-RO"/>
        </w:rPr>
        <w:t>20</w:t>
      </w:r>
      <w:r w:rsidR="00507429" w:rsidRPr="006E3FA7">
        <w:rPr>
          <w:rFonts w:ascii="Montserrat Light" w:hAnsi="Montserrat Light"/>
          <w:lang w:val="ro-RO"/>
        </w:rPr>
        <w:t xml:space="preserve">/06.12.2023 </w:t>
      </w:r>
      <w:r w:rsidRPr="006E3FA7">
        <w:rPr>
          <w:rFonts w:ascii="Montserrat Light" w:hAnsi="Montserrat Light"/>
          <w:lang w:val="ro-RO"/>
        </w:rPr>
        <w:t xml:space="preserve">privind aprobarea Organigramei și Statului de Funcții a societății </w:t>
      </w:r>
      <w:r w:rsidR="00917EAE" w:rsidRPr="006E3FA7">
        <w:rPr>
          <w:rFonts w:ascii="Montserrat Light" w:hAnsi="Montserrat Light"/>
        </w:rPr>
        <w:t>TETAROM</w:t>
      </w:r>
      <w:r w:rsidRPr="006E3FA7">
        <w:rPr>
          <w:rFonts w:ascii="Montserrat Light" w:hAnsi="Montserrat Light"/>
          <w:lang w:val="ro-RO"/>
        </w:rPr>
        <w:t xml:space="preserve"> S.A.;</w:t>
      </w:r>
    </w:p>
    <w:p w14:paraId="76DA1F71" w14:textId="77777777" w:rsidR="00FA0509" w:rsidRPr="006E3FA7" w:rsidRDefault="00FA0509" w:rsidP="00FA0509">
      <w:pPr>
        <w:pStyle w:val="Listparagraf"/>
        <w:suppressAutoHyphens w:val="0"/>
        <w:spacing w:after="0" w:line="240" w:lineRule="auto"/>
        <w:ind w:left="993"/>
        <w:contextualSpacing/>
        <w:jc w:val="both"/>
        <w:rPr>
          <w:rFonts w:ascii="Montserrat Light" w:hAnsi="Montserrat Light"/>
          <w:color w:val="FF0000"/>
          <w:lang w:val="ro-RO"/>
        </w:rPr>
      </w:pPr>
    </w:p>
    <w:p w14:paraId="36AC10EE" w14:textId="3404231C" w:rsidR="009E551F" w:rsidRPr="006E3FA7" w:rsidRDefault="009E551F" w:rsidP="00082B81">
      <w:pPr>
        <w:spacing w:line="240" w:lineRule="auto"/>
        <w:contextualSpacing/>
        <w:jc w:val="both"/>
        <w:rPr>
          <w:rFonts w:ascii="Montserrat Light" w:hAnsi="Montserrat Light" w:cs="Cambria"/>
          <w:b/>
          <w:bCs/>
          <w:lang w:val="ro-RO"/>
        </w:rPr>
      </w:pPr>
      <w:proofErr w:type="spellStart"/>
      <w:r w:rsidRPr="006E3FA7">
        <w:rPr>
          <w:rFonts w:ascii="Montserrat Light" w:hAnsi="Montserrat Light" w:cs="Cambria"/>
          <w:b/>
          <w:bCs/>
        </w:rPr>
        <w:t>Luând</w:t>
      </w:r>
      <w:proofErr w:type="spellEnd"/>
      <w:r w:rsidRPr="006E3FA7">
        <w:rPr>
          <w:rFonts w:ascii="Montserrat Light" w:hAnsi="Montserrat Light" w:cs="Cambria"/>
          <w:b/>
          <w:bCs/>
        </w:rPr>
        <w:t xml:space="preserve"> </w:t>
      </w:r>
      <w:proofErr w:type="spellStart"/>
      <w:r w:rsidRPr="006E3FA7">
        <w:rPr>
          <w:rFonts w:ascii="Montserrat Light" w:hAnsi="Montserrat Light" w:cs="Cambria"/>
          <w:b/>
          <w:bCs/>
        </w:rPr>
        <w:t>în</w:t>
      </w:r>
      <w:proofErr w:type="spellEnd"/>
      <w:r w:rsidRPr="006E3FA7">
        <w:rPr>
          <w:rFonts w:ascii="Montserrat Light" w:hAnsi="Montserrat Light" w:cs="Cambria"/>
          <w:b/>
          <w:bCs/>
        </w:rPr>
        <w:t xml:space="preserve"> </w:t>
      </w:r>
      <w:proofErr w:type="spellStart"/>
      <w:r w:rsidRPr="006E3FA7">
        <w:rPr>
          <w:rFonts w:ascii="Montserrat Light" w:hAnsi="Montserrat Light" w:cs="Cambria"/>
          <w:b/>
          <w:bCs/>
        </w:rPr>
        <w:t>considerare</w:t>
      </w:r>
      <w:proofErr w:type="spellEnd"/>
      <w:r w:rsidR="00B325DA" w:rsidRPr="006E3FA7">
        <w:rPr>
          <w:rFonts w:ascii="Montserrat Light" w:hAnsi="Montserrat Light" w:cs="Cambria"/>
          <w:b/>
          <w:bCs/>
        </w:rPr>
        <w:t xml:space="preserve"> </w:t>
      </w:r>
      <w:proofErr w:type="spellStart"/>
      <w:r w:rsidR="00B325DA" w:rsidRPr="006E3FA7">
        <w:rPr>
          <w:rFonts w:ascii="Montserrat Light" w:hAnsi="Montserrat Light" w:cs="Cambria"/>
          <w:b/>
          <w:bCs/>
        </w:rPr>
        <w:t>prevederile</w:t>
      </w:r>
      <w:proofErr w:type="spellEnd"/>
      <w:r w:rsidRPr="006E3FA7">
        <w:rPr>
          <w:rFonts w:ascii="Montserrat Light" w:hAnsi="Montserrat Light" w:cs="Cambria"/>
          <w:b/>
          <w:bCs/>
          <w:lang w:val="ro-RO"/>
        </w:rPr>
        <w:t>:</w:t>
      </w:r>
    </w:p>
    <w:p w14:paraId="02124F82" w14:textId="733B2794" w:rsidR="009E551F" w:rsidRPr="006E3FA7" w:rsidRDefault="009E551F" w:rsidP="00082B81">
      <w:pPr>
        <w:numPr>
          <w:ilvl w:val="0"/>
          <w:numId w:val="3"/>
        </w:numPr>
        <w:autoSpaceDE w:val="0"/>
        <w:autoSpaceDN w:val="0"/>
        <w:adjustRightInd w:val="0"/>
        <w:spacing w:line="240" w:lineRule="auto"/>
        <w:ind w:left="1134" w:hanging="425"/>
        <w:contextualSpacing/>
        <w:jc w:val="both"/>
        <w:rPr>
          <w:rFonts w:ascii="Montserrat Light" w:eastAsia="Calibri" w:hAnsi="Montserrat Light" w:cs="Cambria"/>
          <w:noProof/>
          <w:lang w:eastAsia="ro-RO"/>
        </w:rPr>
      </w:pPr>
      <w:r w:rsidRPr="006E3FA7">
        <w:rPr>
          <w:rFonts w:ascii="Montserrat Light" w:eastAsia="Calibri" w:hAnsi="Montserrat Light" w:cs="Cambria"/>
          <w:noProof/>
          <w:lang w:eastAsia="ro-RO"/>
        </w:rPr>
        <w:t xml:space="preserve">art. 2, </w:t>
      </w:r>
      <w:r w:rsidR="00B325DA" w:rsidRPr="006E3FA7">
        <w:rPr>
          <w:rFonts w:ascii="Montserrat Light" w:eastAsia="Calibri" w:hAnsi="Montserrat Light" w:cs="Cambria"/>
          <w:noProof/>
          <w:lang w:eastAsia="ro-RO"/>
        </w:rPr>
        <w:t xml:space="preserve">ale </w:t>
      </w:r>
      <w:r w:rsidRPr="006E3FA7">
        <w:rPr>
          <w:rFonts w:ascii="Montserrat Light" w:eastAsia="Calibri" w:hAnsi="Montserrat Light" w:cs="Times New Roman"/>
          <w:noProof/>
        </w:rPr>
        <w:t>a</w:t>
      </w:r>
      <w:r w:rsidR="00E26293" w:rsidRPr="006E3FA7">
        <w:rPr>
          <w:rFonts w:ascii="Montserrat Light" w:eastAsia="Calibri" w:hAnsi="Montserrat Light" w:cs="Times New Roman"/>
          <w:noProof/>
        </w:rPr>
        <w:t>rt.</w:t>
      </w:r>
      <w:r w:rsidRPr="006E3FA7">
        <w:rPr>
          <w:rFonts w:ascii="Montserrat Light" w:eastAsia="Calibri" w:hAnsi="Montserrat Light" w:cs="Times New Roman"/>
          <w:noProof/>
        </w:rPr>
        <w:t xml:space="preserve"> </w:t>
      </w:r>
      <w:r w:rsidRPr="006E3FA7">
        <w:rPr>
          <w:rFonts w:ascii="Montserrat Light" w:eastAsia="Calibri" w:hAnsi="Montserrat Light" w:cs="Cambria"/>
          <w:noProof/>
          <w:lang w:eastAsia="ro-RO"/>
        </w:rPr>
        <w:t xml:space="preserve">58 alin. (1) și (3) </w:t>
      </w:r>
      <w:r w:rsidRPr="006E3FA7">
        <w:rPr>
          <w:rFonts w:ascii="Montserrat Light" w:eastAsia="Times New Roman" w:hAnsi="Montserrat Light" w:cs="Cambria"/>
          <w:noProof/>
          <w:lang w:eastAsia="ro-RO"/>
        </w:rPr>
        <w:t xml:space="preserve">și ale art. 64 - 65 </w:t>
      </w:r>
      <w:r w:rsidRPr="006E3FA7">
        <w:rPr>
          <w:rFonts w:ascii="Montserrat Light" w:eastAsia="Calibri" w:hAnsi="Montserrat Light" w:cs="Cambria"/>
          <w:noProof/>
          <w:lang w:eastAsia="ro-RO"/>
        </w:rPr>
        <w:t>din Legea privind normele de tehnică legislativă pentru elaborarea actelor normative nr. 24/2000, republicată, cu modificările şi completările ulterioare;</w:t>
      </w:r>
    </w:p>
    <w:p w14:paraId="4782D693" w14:textId="69B99B9B" w:rsidR="00E00244" w:rsidRPr="006E3FA7" w:rsidRDefault="009E551F" w:rsidP="00082B81">
      <w:pPr>
        <w:numPr>
          <w:ilvl w:val="0"/>
          <w:numId w:val="3"/>
        </w:numPr>
        <w:autoSpaceDE w:val="0"/>
        <w:autoSpaceDN w:val="0"/>
        <w:adjustRightInd w:val="0"/>
        <w:spacing w:line="240" w:lineRule="auto"/>
        <w:ind w:left="1134" w:hanging="425"/>
        <w:contextualSpacing/>
        <w:jc w:val="both"/>
        <w:rPr>
          <w:rFonts w:ascii="Montserrat Light" w:eastAsia="Calibri" w:hAnsi="Montserrat Light" w:cs="Cambria"/>
          <w:noProof/>
          <w:lang w:eastAsia="ro-RO"/>
        </w:rPr>
      </w:pPr>
      <w:r w:rsidRPr="006E3FA7">
        <w:rPr>
          <w:rFonts w:ascii="Montserrat Light" w:eastAsia="Calibri" w:hAnsi="Montserrat Light" w:cs="Cambria"/>
          <w:noProof/>
          <w:lang w:eastAsia="ro-RO"/>
        </w:rPr>
        <w:t xml:space="preserve">art. 123 – 140, ale art. 142 -156, ale art. 215 și ale art. 220 – 221 din Regulamentul de organizare şi funcţionare a Consiliului Judeţean Cluj, aprobat prin Hotărârea Consiliului Judeţean Cluj nr. 170/2020, </w:t>
      </w:r>
      <w:r w:rsidR="00EA0698" w:rsidRPr="006E3FA7">
        <w:rPr>
          <w:rFonts w:ascii="Montserrat Light" w:eastAsia="Calibri" w:hAnsi="Montserrat Light" w:cs="Cambria"/>
          <w:noProof/>
          <w:lang w:eastAsia="ro-RO"/>
        </w:rPr>
        <w:t>republicată</w:t>
      </w:r>
      <w:r w:rsidRPr="006E3FA7">
        <w:rPr>
          <w:rFonts w:ascii="Montserrat Light" w:eastAsia="Calibri" w:hAnsi="Montserrat Light" w:cs="Cambria"/>
          <w:noProof/>
          <w:lang w:eastAsia="ro-RO"/>
        </w:rPr>
        <w:t>;</w:t>
      </w:r>
    </w:p>
    <w:p w14:paraId="48D53B25" w14:textId="77777777" w:rsidR="00E00244" w:rsidRPr="006E3FA7" w:rsidRDefault="00E00244" w:rsidP="00082B81">
      <w:pPr>
        <w:autoSpaceDE w:val="0"/>
        <w:autoSpaceDN w:val="0"/>
        <w:adjustRightInd w:val="0"/>
        <w:spacing w:line="240" w:lineRule="auto"/>
        <w:contextualSpacing/>
        <w:jc w:val="both"/>
        <w:rPr>
          <w:rFonts w:ascii="Montserrat Light" w:eastAsia="Calibri" w:hAnsi="Montserrat Light" w:cs="Cambria"/>
          <w:noProof/>
          <w:lang w:eastAsia="ro-RO"/>
        </w:rPr>
      </w:pPr>
    </w:p>
    <w:bookmarkEnd w:id="6"/>
    <w:p w14:paraId="73F488F9" w14:textId="3F719699" w:rsidR="007E4459" w:rsidRPr="006E3FA7" w:rsidRDefault="007E4459" w:rsidP="00082B81">
      <w:pPr>
        <w:autoSpaceDE w:val="0"/>
        <w:autoSpaceDN w:val="0"/>
        <w:adjustRightInd w:val="0"/>
        <w:spacing w:line="240" w:lineRule="auto"/>
        <w:jc w:val="both"/>
        <w:rPr>
          <w:rFonts w:ascii="Montserrat Light" w:hAnsi="Montserrat Light"/>
          <w:b/>
          <w:bCs/>
          <w:lang w:val="ro-RO" w:eastAsia="ro-RO" w:bidi="ne-NP"/>
        </w:rPr>
      </w:pPr>
      <w:r w:rsidRPr="006E3FA7">
        <w:rPr>
          <w:rFonts w:ascii="Montserrat Light" w:hAnsi="Montserrat Light"/>
          <w:b/>
          <w:bCs/>
          <w:lang w:val="ro-RO" w:eastAsia="ro-RO" w:bidi="ne-NP"/>
        </w:rPr>
        <w:t xml:space="preserve">În conformitate cu prevederile: </w:t>
      </w:r>
    </w:p>
    <w:p w14:paraId="666C240F" w14:textId="4FD59DED" w:rsidR="00A256CB" w:rsidRPr="006E3FA7" w:rsidRDefault="00A256CB" w:rsidP="00082B81">
      <w:pPr>
        <w:pStyle w:val="Listparagraf"/>
        <w:numPr>
          <w:ilvl w:val="0"/>
          <w:numId w:val="5"/>
        </w:numPr>
        <w:tabs>
          <w:tab w:val="clear" w:pos="1785"/>
        </w:tabs>
        <w:suppressAutoHyphens w:val="0"/>
        <w:spacing w:after="0" w:line="240" w:lineRule="auto"/>
        <w:ind w:left="1134" w:hanging="425"/>
        <w:contextualSpacing/>
        <w:jc w:val="both"/>
        <w:rPr>
          <w:rFonts w:ascii="Montserrat Light" w:hAnsi="Montserrat Light"/>
          <w:lang w:val="ro-RO"/>
        </w:rPr>
      </w:pPr>
      <w:bookmarkStart w:id="7" w:name="_Hlk13557324"/>
      <w:r w:rsidRPr="006E3FA7">
        <w:rPr>
          <w:rFonts w:ascii="Montserrat Light" w:hAnsi="Montserrat Light"/>
          <w:lang w:val="ro-RO"/>
        </w:rPr>
        <w:t>art. 173 alin. (1) lit. a) coroborat cu alin. (2) lit. c)</w:t>
      </w:r>
      <w:r w:rsidR="00AA6C7A" w:rsidRPr="006E3FA7">
        <w:rPr>
          <w:rFonts w:ascii="Montserrat Light" w:hAnsi="Montserrat Light"/>
          <w:lang w:val="ro-RO"/>
        </w:rPr>
        <w:t xml:space="preserve"> și</w:t>
      </w:r>
      <w:r w:rsidRPr="006E3FA7">
        <w:rPr>
          <w:rFonts w:ascii="Montserrat Light" w:hAnsi="Montserrat Light"/>
          <w:lang w:val="ro-RO"/>
        </w:rPr>
        <w:t xml:space="preserve"> art. 191 alin. (1) lit. a) coroborat cu alin. (2) lit. a) din Ordonanța de Urgență a Guvernului nr. 57/2019 privind Codul administrativ, cu modificările și completările ulterioare;</w:t>
      </w:r>
    </w:p>
    <w:p w14:paraId="4D61238D" w14:textId="243DAF53" w:rsidR="00A256CB" w:rsidRPr="006E3FA7" w:rsidRDefault="00A256CB" w:rsidP="00082B81">
      <w:pPr>
        <w:widowControl w:val="0"/>
        <w:numPr>
          <w:ilvl w:val="0"/>
          <w:numId w:val="5"/>
        </w:numPr>
        <w:tabs>
          <w:tab w:val="clear" w:pos="1785"/>
          <w:tab w:val="num" w:pos="900"/>
        </w:tabs>
        <w:suppressAutoHyphens/>
        <w:spacing w:line="240" w:lineRule="auto"/>
        <w:ind w:left="1134" w:hanging="425"/>
        <w:jc w:val="both"/>
        <w:rPr>
          <w:rFonts w:ascii="Montserrat Light" w:hAnsi="Montserrat Light"/>
          <w:lang w:val="ro-RO"/>
        </w:rPr>
      </w:pPr>
      <w:r w:rsidRPr="006E3FA7">
        <w:rPr>
          <w:rFonts w:ascii="Montserrat Light" w:hAnsi="Montserrat Light"/>
          <w:lang w:val="ro-RO"/>
        </w:rPr>
        <w:t xml:space="preserve">    </w:t>
      </w:r>
      <w:proofErr w:type="spellStart"/>
      <w:r w:rsidR="00DE7F01" w:rsidRPr="006E3FA7">
        <w:rPr>
          <w:rFonts w:ascii="Montserrat Light" w:hAnsi="Montserrat Light"/>
        </w:rPr>
        <w:t>Legii</w:t>
      </w:r>
      <w:proofErr w:type="spellEnd"/>
      <w:r w:rsidR="00DE7F01" w:rsidRPr="006E3FA7">
        <w:rPr>
          <w:rFonts w:ascii="Montserrat Light" w:hAnsi="Montserrat Light"/>
        </w:rPr>
        <w:t xml:space="preserve"> </w:t>
      </w:r>
      <w:proofErr w:type="spellStart"/>
      <w:r w:rsidR="00DE7F01" w:rsidRPr="006E3FA7">
        <w:rPr>
          <w:rFonts w:ascii="Montserrat Light" w:hAnsi="Montserrat Light"/>
        </w:rPr>
        <w:t>privind</w:t>
      </w:r>
      <w:proofErr w:type="spellEnd"/>
      <w:r w:rsidR="00DE7F01" w:rsidRPr="006E3FA7">
        <w:rPr>
          <w:rFonts w:ascii="Montserrat Light" w:hAnsi="Montserrat Light"/>
        </w:rPr>
        <w:t xml:space="preserve"> </w:t>
      </w:r>
      <w:proofErr w:type="spellStart"/>
      <w:r w:rsidR="00DE7F01" w:rsidRPr="006E3FA7">
        <w:rPr>
          <w:rFonts w:ascii="Montserrat Light" w:hAnsi="Montserrat Light"/>
        </w:rPr>
        <w:t>societăţile</w:t>
      </w:r>
      <w:proofErr w:type="spellEnd"/>
      <w:r w:rsidR="00DE7F01" w:rsidRPr="006E3FA7">
        <w:rPr>
          <w:rFonts w:ascii="Montserrat Light" w:hAnsi="Montserrat Light"/>
        </w:rPr>
        <w:t xml:space="preserve"> nr. 31/1990, </w:t>
      </w:r>
      <w:proofErr w:type="spellStart"/>
      <w:r w:rsidR="00DE7F01" w:rsidRPr="006E3FA7">
        <w:rPr>
          <w:rFonts w:ascii="Montserrat Light" w:hAnsi="Montserrat Light"/>
        </w:rPr>
        <w:t>republicată</w:t>
      </w:r>
      <w:proofErr w:type="spellEnd"/>
      <w:r w:rsidR="00DE7F01" w:rsidRPr="006E3FA7">
        <w:rPr>
          <w:rFonts w:ascii="Montserrat Light" w:hAnsi="Montserrat Light"/>
        </w:rPr>
        <w:t xml:space="preserve">, cu </w:t>
      </w:r>
      <w:proofErr w:type="spellStart"/>
      <w:r w:rsidR="00DE7F01" w:rsidRPr="006E3FA7">
        <w:rPr>
          <w:rFonts w:ascii="Montserrat Light" w:hAnsi="Montserrat Light"/>
        </w:rPr>
        <w:t>modificările</w:t>
      </w:r>
      <w:proofErr w:type="spellEnd"/>
      <w:r w:rsidR="00DE7F01" w:rsidRPr="006E3FA7">
        <w:rPr>
          <w:rFonts w:ascii="Montserrat Light" w:hAnsi="Montserrat Light"/>
        </w:rPr>
        <w:t xml:space="preserve"> </w:t>
      </w:r>
      <w:proofErr w:type="spellStart"/>
      <w:r w:rsidR="00DE7F01" w:rsidRPr="006E3FA7">
        <w:rPr>
          <w:rFonts w:ascii="Montserrat Light" w:hAnsi="Montserrat Light"/>
        </w:rPr>
        <w:t>şi</w:t>
      </w:r>
      <w:proofErr w:type="spellEnd"/>
      <w:r w:rsidR="00DE7F01" w:rsidRPr="006E3FA7">
        <w:rPr>
          <w:rFonts w:ascii="Montserrat Light" w:hAnsi="Montserrat Light"/>
        </w:rPr>
        <w:t xml:space="preserve"> </w:t>
      </w:r>
      <w:proofErr w:type="spellStart"/>
      <w:r w:rsidR="00DE7F01" w:rsidRPr="006E3FA7">
        <w:rPr>
          <w:rFonts w:ascii="Montserrat Light" w:hAnsi="Montserrat Light"/>
        </w:rPr>
        <w:t>completările</w:t>
      </w:r>
      <w:proofErr w:type="spellEnd"/>
      <w:r w:rsidR="00DE7F01" w:rsidRPr="006E3FA7">
        <w:rPr>
          <w:rFonts w:ascii="Montserrat Light" w:hAnsi="Montserrat Light"/>
        </w:rPr>
        <w:t xml:space="preserve"> </w:t>
      </w:r>
      <w:proofErr w:type="spellStart"/>
      <w:proofErr w:type="gramStart"/>
      <w:r w:rsidR="00DE7F01" w:rsidRPr="006E3FA7">
        <w:rPr>
          <w:rFonts w:ascii="Montserrat Light" w:hAnsi="Montserrat Light"/>
        </w:rPr>
        <w:t>ulterioare</w:t>
      </w:r>
      <w:proofErr w:type="spellEnd"/>
      <w:r w:rsidR="00DE7F01" w:rsidRPr="006E3FA7">
        <w:rPr>
          <w:rFonts w:ascii="Montserrat Light" w:hAnsi="Montserrat Light"/>
        </w:rPr>
        <w:t>;</w:t>
      </w:r>
      <w:r w:rsidRPr="006E3FA7">
        <w:rPr>
          <w:rFonts w:ascii="Montserrat Light" w:hAnsi="Montserrat Light"/>
          <w:lang w:val="ro-RO"/>
        </w:rPr>
        <w:t>Ordonanței</w:t>
      </w:r>
      <w:proofErr w:type="gramEnd"/>
      <w:r w:rsidR="00AE32EB" w:rsidRPr="006E3FA7">
        <w:rPr>
          <w:rFonts w:ascii="Montserrat Light" w:hAnsi="Montserrat Light"/>
          <w:lang w:val="ro-RO"/>
        </w:rPr>
        <w:t xml:space="preserve"> Guvernului</w:t>
      </w:r>
      <w:r w:rsidRPr="006E3FA7">
        <w:rPr>
          <w:rFonts w:ascii="Montserrat Light" w:hAnsi="Montserrat Light"/>
          <w:lang w:val="ro-RO"/>
        </w:rPr>
        <w:t xml:space="preserve"> nr. 26/2013 </w:t>
      </w:r>
      <w:r w:rsidRPr="006E3FA7">
        <w:rPr>
          <w:rFonts w:ascii="Montserrat Light" w:eastAsia="Calibri" w:hAnsi="Montserrat Light" w:cs="Courier New"/>
          <w:lang w:val="ro-RO"/>
        </w:rPr>
        <w:t>privind întărirea disciplinei financiare la nivelul unor operatori economici la care statul sau unităţile administrativ-teritoriale sunt acţionari unici ori majoritari sau deţin direct ori indirect o participaţie majoritară, cu modificările și completările ulterioare;</w:t>
      </w:r>
    </w:p>
    <w:p w14:paraId="54438263" w14:textId="72CFE63A" w:rsidR="00E00244" w:rsidRPr="006E3FA7" w:rsidRDefault="00E00244" w:rsidP="00082B81">
      <w:pPr>
        <w:widowControl w:val="0"/>
        <w:numPr>
          <w:ilvl w:val="0"/>
          <w:numId w:val="5"/>
        </w:numPr>
        <w:tabs>
          <w:tab w:val="clear" w:pos="1785"/>
          <w:tab w:val="num" w:pos="900"/>
        </w:tabs>
        <w:suppressAutoHyphens/>
        <w:spacing w:line="240" w:lineRule="auto"/>
        <w:ind w:left="1134" w:hanging="425"/>
        <w:jc w:val="both"/>
        <w:rPr>
          <w:rFonts w:ascii="Montserrat Light" w:hAnsi="Montserrat Light"/>
          <w:lang w:val="ro-RO"/>
        </w:rPr>
      </w:pPr>
      <w:r w:rsidRPr="006E3FA7">
        <w:rPr>
          <w:rFonts w:ascii="Montserrat Light" w:hAnsi="Montserrat Light"/>
          <w:lang w:val="ro-RO"/>
        </w:rPr>
        <w:t xml:space="preserve">    </w:t>
      </w:r>
      <w:r w:rsidR="00656FF5" w:rsidRPr="006E3FA7">
        <w:rPr>
          <w:rFonts w:ascii="Montserrat Light" w:hAnsi="Montserrat Light"/>
          <w:lang w:val="ro-RO"/>
        </w:rPr>
        <w:t xml:space="preserve">art. XXXII și </w:t>
      </w:r>
      <w:r w:rsidR="00DE7F01" w:rsidRPr="006E3FA7">
        <w:rPr>
          <w:rFonts w:ascii="Montserrat Light" w:hAnsi="Montserrat Light"/>
          <w:lang w:val="ro-RO"/>
        </w:rPr>
        <w:t>art. XXXVII alin. (7) și (8)</w:t>
      </w:r>
      <w:r w:rsidR="00DE7F01" w:rsidRPr="006E3FA7">
        <w:rPr>
          <w:rFonts w:ascii="Montserrat Light" w:hAnsi="Montserrat Light"/>
          <w:b/>
          <w:bCs/>
          <w:i/>
          <w:iCs/>
          <w:lang w:val="ro-RO"/>
        </w:rPr>
        <w:t xml:space="preserve"> </w:t>
      </w:r>
      <w:r w:rsidR="00DE7F01" w:rsidRPr="006E3FA7">
        <w:rPr>
          <w:rFonts w:ascii="Montserrat Light" w:hAnsi="Montserrat Light" w:cstheme="minorHAnsi"/>
          <w:lang w:val="ro-RO"/>
        </w:rPr>
        <w:t>din Legea nr.  296/2023 privind unele masuri fiscal bugetare pentru asigurarea sustenabilității financiare a României pe termen lung,</w:t>
      </w:r>
    </w:p>
    <w:p w14:paraId="71FB644B" w14:textId="52A73E3B" w:rsidR="00E00244" w:rsidRPr="006E3FA7" w:rsidRDefault="00DE706B" w:rsidP="00082B81">
      <w:pPr>
        <w:widowControl w:val="0"/>
        <w:numPr>
          <w:ilvl w:val="0"/>
          <w:numId w:val="5"/>
        </w:numPr>
        <w:tabs>
          <w:tab w:val="clear" w:pos="1785"/>
          <w:tab w:val="num" w:pos="900"/>
        </w:tabs>
        <w:suppressAutoHyphens/>
        <w:spacing w:line="240" w:lineRule="auto"/>
        <w:ind w:left="1134" w:hanging="425"/>
        <w:jc w:val="both"/>
        <w:rPr>
          <w:rFonts w:ascii="Montserrat Light" w:hAnsi="Montserrat Light"/>
          <w:lang w:val="ro-RO"/>
        </w:rPr>
      </w:pPr>
      <w:r w:rsidRPr="006E3FA7">
        <w:rPr>
          <w:rFonts w:ascii="Montserrat Light" w:hAnsi="Montserrat Light"/>
          <w:lang w:val="ro-RO"/>
        </w:rPr>
        <w:t xml:space="preserve">    </w:t>
      </w:r>
      <w:proofErr w:type="spellStart"/>
      <w:r w:rsidR="00E00244" w:rsidRPr="006E3FA7">
        <w:rPr>
          <w:rFonts w:ascii="Montserrat Light" w:eastAsia="Times New Roman" w:hAnsi="Montserrat Light"/>
        </w:rPr>
        <w:t>Ordonanţa</w:t>
      </w:r>
      <w:proofErr w:type="spellEnd"/>
      <w:r w:rsidR="00E00244" w:rsidRPr="006E3FA7">
        <w:rPr>
          <w:rFonts w:ascii="Montserrat Light" w:eastAsia="Times New Roman" w:hAnsi="Montserrat Light"/>
        </w:rPr>
        <w:t xml:space="preserve"> de </w:t>
      </w:r>
      <w:proofErr w:type="spellStart"/>
      <w:r w:rsidR="00E00244" w:rsidRPr="006E3FA7">
        <w:rPr>
          <w:rFonts w:ascii="Montserrat Light" w:eastAsia="Times New Roman" w:hAnsi="Montserrat Light"/>
        </w:rPr>
        <w:t>Urgenţă</w:t>
      </w:r>
      <w:proofErr w:type="spellEnd"/>
      <w:r w:rsidR="00E00244" w:rsidRPr="006E3FA7">
        <w:rPr>
          <w:rFonts w:ascii="Montserrat Light" w:eastAsia="Times New Roman" w:hAnsi="Montserrat Light"/>
        </w:rPr>
        <w:t xml:space="preserve"> a </w:t>
      </w:r>
      <w:proofErr w:type="spellStart"/>
      <w:r w:rsidR="00E00244" w:rsidRPr="006E3FA7">
        <w:rPr>
          <w:rFonts w:ascii="Montserrat Light" w:eastAsia="Times New Roman" w:hAnsi="Montserrat Light"/>
        </w:rPr>
        <w:t>Guvernului</w:t>
      </w:r>
      <w:proofErr w:type="spellEnd"/>
      <w:r w:rsidR="00E00244" w:rsidRPr="006E3FA7">
        <w:rPr>
          <w:rFonts w:ascii="Montserrat Light" w:eastAsia="Times New Roman" w:hAnsi="Montserrat Light"/>
        </w:rPr>
        <w:t xml:space="preserve"> </w:t>
      </w:r>
      <w:proofErr w:type="spellStart"/>
      <w:r w:rsidR="00E00244" w:rsidRPr="006E3FA7">
        <w:rPr>
          <w:rFonts w:ascii="Montserrat Light" w:eastAsia="Times New Roman" w:hAnsi="Montserrat Light"/>
        </w:rPr>
        <w:t>privind</w:t>
      </w:r>
      <w:proofErr w:type="spellEnd"/>
      <w:r w:rsidR="00E00244" w:rsidRPr="006E3FA7">
        <w:rPr>
          <w:rFonts w:ascii="Montserrat Light" w:eastAsia="Times New Roman" w:hAnsi="Montserrat Light"/>
        </w:rPr>
        <w:t xml:space="preserve"> </w:t>
      </w:r>
      <w:proofErr w:type="spellStart"/>
      <w:r w:rsidR="00E00244" w:rsidRPr="006E3FA7">
        <w:rPr>
          <w:rFonts w:ascii="Montserrat Light" w:eastAsia="Times New Roman" w:hAnsi="Montserrat Light"/>
        </w:rPr>
        <w:t>guvernanţa</w:t>
      </w:r>
      <w:proofErr w:type="spellEnd"/>
      <w:r w:rsidR="00E00244" w:rsidRPr="006E3FA7">
        <w:rPr>
          <w:rFonts w:ascii="Montserrat Light" w:eastAsia="Times New Roman" w:hAnsi="Montserrat Light"/>
        </w:rPr>
        <w:t xml:space="preserve"> </w:t>
      </w:r>
      <w:proofErr w:type="spellStart"/>
      <w:r w:rsidR="00E00244" w:rsidRPr="006E3FA7">
        <w:rPr>
          <w:rFonts w:ascii="Montserrat Light" w:eastAsia="Times New Roman" w:hAnsi="Montserrat Light"/>
        </w:rPr>
        <w:t>corporativă</w:t>
      </w:r>
      <w:proofErr w:type="spellEnd"/>
      <w:r w:rsidR="00E00244" w:rsidRPr="006E3FA7">
        <w:rPr>
          <w:rFonts w:ascii="Montserrat Light" w:eastAsia="Times New Roman" w:hAnsi="Montserrat Light"/>
        </w:rPr>
        <w:t xml:space="preserve"> a </w:t>
      </w:r>
      <w:proofErr w:type="spellStart"/>
      <w:r w:rsidR="00E00244" w:rsidRPr="006E3FA7">
        <w:rPr>
          <w:rFonts w:ascii="Montserrat Light" w:eastAsia="Times New Roman" w:hAnsi="Montserrat Light"/>
        </w:rPr>
        <w:t>întreprinderilor</w:t>
      </w:r>
      <w:proofErr w:type="spellEnd"/>
      <w:r w:rsidR="00E00244" w:rsidRPr="006E3FA7">
        <w:rPr>
          <w:rFonts w:ascii="Montserrat Light" w:eastAsia="Times New Roman" w:hAnsi="Montserrat Light"/>
        </w:rPr>
        <w:t xml:space="preserve"> </w:t>
      </w:r>
      <w:proofErr w:type="spellStart"/>
      <w:r w:rsidR="00E00244" w:rsidRPr="006E3FA7">
        <w:rPr>
          <w:rFonts w:ascii="Montserrat Light" w:eastAsia="Times New Roman" w:hAnsi="Montserrat Light"/>
        </w:rPr>
        <w:t>publice</w:t>
      </w:r>
      <w:proofErr w:type="spellEnd"/>
      <w:r w:rsidR="00E00244" w:rsidRPr="006E3FA7">
        <w:rPr>
          <w:rFonts w:ascii="Montserrat Light" w:eastAsia="Times New Roman" w:hAnsi="Montserrat Light"/>
        </w:rPr>
        <w:t xml:space="preserve"> nr. 109/2011, cu </w:t>
      </w:r>
      <w:proofErr w:type="spellStart"/>
      <w:r w:rsidR="00E00244" w:rsidRPr="006E3FA7">
        <w:rPr>
          <w:rFonts w:ascii="Montserrat Light" w:eastAsia="Times New Roman" w:hAnsi="Montserrat Light"/>
        </w:rPr>
        <w:t>modificările</w:t>
      </w:r>
      <w:proofErr w:type="spellEnd"/>
      <w:r w:rsidR="00E00244" w:rsidRPr="006E3FA7">
        <w:rPr>
          <w:rFonts w:ascii="Montserrat Light" w:eastAsia="Times New Roman" w:hAnsi="Montserrat Light"/>
        </w:rPr>
        <w:t xml:space="preserve"> </w:t>
      </w:r>
      <w:proofErr w:type="spellStart"/>
      <w:r w:rsidR="00E00244" w:rsidRPr="006E3FA7">
        <w:rPr>
          <w:rFonts w:ascii="Montserrat Light" w:eastAsia="Times New Roman" w:hAnsi="Montserrat Light"/>
        </w:rPr>
        <w:t>şi</w:t>
      </w:r>
      <w:proofErr w:type="spellEnd"/>
      <w:r w:rsidR="00E00244" w:rsidRPr="006E3FA7">
        <w:rPr>
          <w:rFonts w:ascii="Montserrat Light" w:eastAsia="Times New Roman" w:hAnsi="Montserrat Light"/>
        </w:rPr>
        <w:t xml:space="preserve"> </w:t>
      </w:r>
      <w:proofErr w:type="spellStart"/>
      <w:r w:rsidR="00E00244" w:rsidRPr="006E3FA7">
        <w:rPr>
          <w:rFonts w:ascii="Montserrat Light" w:eastAsia="Times New Roman" w:hAnsi="Montserrat Light"/>
        </w:rPr>
        <w:t>completările</w:t>
      </w:r>
      <w:proofErr w:type="spellEnd"/>
      <w:r w:rsidR="00E00244" w:rsidRPr="006E3FA7">
        <w:rPr>
          <w:rFonts w:ascii="Montserrat Light" w:eastAsia="Times New Roman" w:hAnsi="Montserrat Light"/>
        </w:rPr>
        <w:t xml:space="preserve"> </w:t>
      </w:r>
      <w:proofErr w:type="spellStart"/>
      <w:r w:rsidR="00E00244" w:rsidRPr="006E3FA7">
        <w:rPr>
          <w:rFonts w:ascii="Montserrat Light" w:eastAsia="Times New Roman" w:hAnsi="Montserrat Light"/>
        </w:rPr>
        <w:t>ulterioare</w:t>
      </w:r>
      <w:proofErr w:type="spellEnd"/>
      <w:r w:rsidR="00E00244" w:rsidRPr="006E3FA7">
        <w:rPr>
          <w:rFonts w:ascii="Montserrat Light" w:eastAsia="Times New Roman" w:hAnsi="Montserrat Light"/>
        </w:rPr>
        <w:t>;</w:t>
      </w:r>
      <w:r w:rsidR="00E00244" w:rsidRPr="006E3FA7">
        <w:rPr>
          <w:rFonts w:ascii="Montserrat Light" w:hAnsi="Montserrat Light"/>
        </w:rPr>
        <w:t xml:space="preserve"> </w:t>
      </w:r>
    </w:p>
    <w:p w14:paraId="229DB49D" w14:textId="1D12F4B8" w:rsidR="00A256CB" w:rsidRPr="006E3FA7" w:rsidRDefault="00A256CB" w:rsidP="00082B81">
      <w:pPr>
        <w:widowControl w:val="0"/>
        <w:numPr>
          <w:ilvl w:val="0"/>
          <w:numId w:val="5"/>
        </w:numPr>
        <w:tabs>
          <w:tab w:val="clear" w:pos="1785"/>
          <w:tab w:val="num" w:pos="900"/>
        </w:tabs>
        <w:suppressAutoHyphens/>
        <w:spacing w:line="240" w:lineRule="auto"/>
        <w:ind w:left="1134" w:hanging="425"/>
        <w:jc w:val="both"/>
        <w:rPr>
          <w:rFonts w:ascii="Montserrat Light" w:hAnsi="Montserrat Light"/>
          <w:lang w:val="ro-RO"/>
        </w:rPr>
      </w:pPr>
      <w:r w:rsidRPr="006E3FA7">
        <w:rPr>
          <w:rFonts w:ascii="Montserrat Light" w:hAnsi="Montserrat Light"/>
          <w:bCs/>
          <w:lang w:val="ro-RO" w:eastAsia="ro-RO"/>
        </w:rPr>
        <w:t xml:space="preserve">    Ordinului comun al</w:t>
      </w:r>
      <w:r w:rsidRPr="006E3FA7">
        <w:rPr>
          <w:rFonts w:ascii="Montserrat Light" w:hAnsi="Montserrat Light"/>
          <w:lang w:val="ro-RO"/>
        </w:rPr>
        <w:t xml:space="preserve"> Ministrului Muncii, Familiei şi Protecţiei Sociale şi al Preşedintelui Institutului Naţional de Statistică</w:t>
      </w:r>
      <w:r w:rsidRPr="006E3FA7">
        <w:rPr>
          <w:rFonts w:ascii="Montserrat Light" w:hAnsi="Montserrat Light"/>
          <w:bCs/>
          <w:lang w:val="ro-RO" w:eastAsia="ro-RO"/>
        </w:rPr>
        <w:t xml:space="preserve"> nr. 1832/2011</w:t>
      </w:r>
      <w:r w:rsidRPr="006E3FA7">
        <w:rPr>
          <w:rFonts w:ascii="Montserrat Light" w:hAnsi="Montserrat Light"/>
          <w:b/>
          <w:bCs/>
          <w:lang w:val="ro-RO" w:eastAsia="ro-RO"/>
        </w:rPr>
        <w:t xml:space="preserve"> </w:t>
      </w:r>
      <w:r w:rsidRPr="006E3FA7">
        <w:rPr>
          <w:rFonts w:ascii="Montserrat Light" w:hAnsi="Montserrat Light"/>
          <w:lang w:val="ro-RO" w:eastAsia="ro-RO"/>
        </w:rPr>
        <w:t>privind aprobarea Clasificării ocupaţiilor din România - nivel de ocupaţie (şase caractere) cu modificările şi completările ulterioare</w:t>
      </w:r>
      <w:r w:rsidR="005E42EB" w:rsidRPr="006E3FA7">
        <w:rPr>
          <w:rFonts w:ascii="Montserrat Light" w:hAnsi="Montserrat Light"/>
          <w:lang w:val="ro-RO" w:eastAsia="ro-RO"/>
        </w:rPr>
        <w:t>;</w:t>
      </w:r>
    </w:p>
    <w:p w14:paraId="1CC40F45" w14:textId="4F324A5D" w:rsidR="00D7068F" w:rsidRPr="006E3FA7" w:rsidRDefault="00D7068F" w:rsidP="00082B81">
      <w:pPr>
        <w:widowControl w:val="0"/>
        <w:suppressAutoHyphens/>
        <w:spacing w:line="240" w:lineRule="auto"/>
        <w:ind w:left="1134"/>
        <w:jc w:val="both"/>
        <w:rPr>
          <w:rFonts w:ascii="Montserrat Light" w:eastAsia="Calibri" w:hAnsi="Montserrat Light"/>
          <w:lang w:val="ro-RO"/>
        </w:rPr>
      </w:pPr>
    </w:p>
    <w:p w14:paraId="2854BAE3" w14:textId="750B3F96" w:rsidR="00E4342A" w:rsidRPr="006E3FA7" w:rsidRDefault="007E4459" w:rsidP="00082B81">
      <w:pPr>
        <w:spacing w:line="240" w:lineRule="auto"/>
        <w:jc w:val="both"/>
        <w:rPr>
          <w:rFonts w:ascii="Montserrat Light" w:hAnsi="Montserrat Light"/>
          <w:b/>
          <w:bCs/>
          <w:lang w:val="ro-RO"/>
        </w:rPr>
      </w:pPr>
      <w:r w:rsidRPr="006E3FA7">
        <w:rPr>
          <w:rFonts w:ascii="Montserrat Light" w:hAnsi="Montserrat Light"/>
          <w:lang w:val="ro-RO"/>
        </w:rPr>
        <w:lastRenderedPageBreak/>
        <w:t xml:space="preserve">În temeiul competențelor stabilite prin art. 182 alin. (1) și art. 196 alin. (1) lit. a) din Ordonanța de </w:t>
      </w:r>
      <w:r w:rsidR="000D4C26" w:rsidRPr="006E3FA7">
        <w:rPr>
          <w:rFonts w:ascii="Montserrat Light" w:hAnsi="Montserrat Light"/>
          <w:lang w:val="ro-RO"/>
        </w:rPr>
        <w:t>urgență</w:t>
      </w:r>
      <w:r w:rsidRPr="006E3FA7">
        <w:rPr>
          <w:rFonts w:ascii="Montserrat Light" w:hAnsi="Montserrat Light"/>
          <w:lang w:val="ro-RO"/>
        </w:rPr>
        <w:t xml:space="preserve"> a Guvernului nr. 57/2019 privind Codul administrativ, cu modificările și completările ulterioare;</w:t>
      </w:r>
      <w:bookmarkEnd w:id="7"/>
    </w:p>
    <w:p w14:paraId="195965F0" w14:textId="57C47F4E" w:rsidR="007E4459" w:rsidRPr="006E3FA7" w:rsidRDefault="007E4459" w:rsidP="00082B81">
      <w:pPr>
        <w:tabs>
          <w:tab w:val="left" w:pos="90"/>
        </w:tabs>
        <w:autoSpaceDE w:val="0"/>
        <w:autoSpaceDN w:val="0"/>
        <w:adjustRightInd w:val="0"/>
        <w:spacing w:line="240" w:lineRule="auto"/>
        <w:jc w:val="center"/>
        <w:rPr>
          <w:rFonts w:ascii="Montserrat Light" w:hAnsi="Montserrat Light"/>
          <w:b/>
          <w:bCs/>
          <w:noProof/>
          <w:lang w:val="ro-RO" w:eastAsia="ro-RO"/>
        </w:rPr>
      </w:pPr>
      <w:r w:rsidRPr="006E3FA7">
        <w:rPr>
          <w:rFonts w:ascii="Montserrat Light" w:hAnsi="Montserrat Light"/>
          <w:b/>
          <w:bCs/>
          <w:noProof/>
          <w:lang w:val="ro-RO" w:eastAsia="ro-RO"/>
        </w:rPr>
        <w:t>hotărăşte:</w:t>
      </w:r>
    </w:p>
    <w:p w14:paraId="15FBB01D" w14:textId="77777777" w:rsidR="009E0D47" w:rsidRPr="006E3FA7" w:rsidRDefault="009E0D47" w:rsidP="00082B81">
      <w:pPr>
        <w:tabs>
          <w:tab w:val="left" w:pos="90"/>
        </w:tabs>
        <w:autoSpaceDE w:val="0"/>
        <w:autoSpaceDN w:val="0"/>
        <w:adjustRightInd w:val="0"/>
        <w:spacing w:line="240" w:lineRule="auto"/>
        <w:rPr>
          <w:rFonts w:ascii="Montserrat Light" w:hAnsi="Montserrat Light"/>
          <w:b/>
          <w:bCs/>
          <w:noProof/>
          <w:lang w:val="ro-RO" w:eastAsia="ro-RO"/>
        </w:rPr>
      </w:pPr>
    </w:p>
    <w:p w14:paraId="6FE3E22D" w14:textId="642B2ED8" w:rsidR="009E551F" w:rsidRPr="006E3FA7" w:rsidRDefault="009E551F" w:rsidP="00082B81">
      <w:pPr>
        <w:adjustRightInd w:val="0"/>
        <w:spacing w:line="240" w:lineRule="auto"/>
        <w:jc w:val="both"/>
        <w:rPr>
          <w:rFonts w:ascii="Montserrat Light" w:hAnsi="Montserrat Light"/>
          <w:lang w:val="ro-RO"/>
        </w:rPr>
      </w:pPr>
      <w:r w:rsidRPr="006E3FA7">
        <w:rPr>
          <w:rFonts w:ascii="Montserrat Light" w:eastAsia="Calibri" w:hAnsi="Montserrat Light"/>
          <w:b/>
          <w:lang w:val="ro-RO"/>
        </w:rPr>
        <w:t>Art. 1.</w:t>
      </w:r>
      <w:r w:rsidRPr="006E3FA7">
        <w:rPr>
          <w:rFonts w:ascii="Montserrat Light" w:hAnsi="Montserrat Light"/>
          <w:lang w:val="ro-RO"/>
        </w:rPr>
        <w:t xml:space="preserve"> Se aprobă Organigrama </w:t>
      </w:r>
      <w:r w:rsidR="00DE706B" w:rsidRPr="006E3FA7">
        <w:rPr>
          <w:rFonts w:ascii="Montserrat Light" w:hAnsi="Montserrat Light"/>
          <w:lang w:val="ro-RO"/>
        </w:rPr>
        <w:t xml:space="preserve">societății </w:t>
      </w:r>
      <w:r w:rsidR="00917EAE" w:rsidRPr="006E3FA7">
        <w:rPr>
          <w:rFonts w:ascii="Montserrat Light" w:hAnsi="Montserrat Light"/>
        </w:rPr>
        <w:t>TETAROM</w:t>
      </w:r>
      <w:r w:rsidRPr="006E3FA7">
        <w:rPr>
          <w:rFonts w:ascii="Montserrat Light" w:hAnsi="Montserrat Light"/>
        </w:rPr>
        <w:t xml:space="preserve"> S.A</w:t>
      </w:r>
      <w:r w:rsidRPr="006E3FA7">
        <w:rPr>
          <w:rFonts w:ascii="Montserrat Light" w:hAnsi="Montserrat Light"/>
          <w:lang w:val="ro-RO"/>
        </w:rPr>
        <w:t>.  cuprinsă în  anexa nr. 1</w:t>
      </w:r>
      <w:r w:rsidRPr="006E3FA7">
        <w:rPr>
          <w:rFonts w:ascii="Montserrat Light" w:hAnsi="Montserrat Light"/>
          <w:b/>
          <w:lang w:val="ro-RO"/>
        </w:rPr>
        <w:t xml:space="preserve"> </w:t>
      </w:r>
      <w:r w:rsidRPr="006E3FA7">
        <w:rPr>
          <w:rFonts w:ascii="Montserrat Light" w:hAnsi="Montserrat Light"/>
          <w:lang w:val="ro-RO"/>
        </w:rPr>
        <w:t>care face parte integrantă din prezenta hotărâre.</w:t>
      </w:r>
    </w:p>
    <w:p w14:paraId="1468C2E6" w14:textId="0D0E97B5" w:rsidR="009E551F" w:rsidRPr="006E3FA7" w:rsidRDefault="009E551F" w:rsidP="00082B81">
      <w:pPr>
        <w:adjustRightInd w:val="0"/>
        <w:spacing w:line="240" w:lineRule="auto"/>
        <w:jc w:val="both"/>
        <w:rPr>
          <w:rFonts w:ascii="Montserrat Light" w:hAnsi="Montserrat Light"/>
          <w:lang w:val="ro-RO"/>
        </w:rPr>
      </w:pPr>
      <w:r w:rsidRPr="006E3FA7">
        <w:rPr>
          <w:rFonts w:ascii="Montserrat Light" w:eastAsia="Calibri" w:hAnsi="Montserrat Light"/>
          <w:b/>
          <w:lang w:val="ro-RO"/>
        </w:rPr>
        <w:t>Art. 2.</w:t>
      </w:r>
      <w:r w:rsidRPr="006E3FA7">
        <w:rPr>
          <w:rFonts w:ascii="Montserrat Light" w:eastAsia="Calibri" w:hAnsi="Montserrat Light"/>
          <w:lang w:val="ro-RO"/>
        </w:rPr>
        <w:t xml:space="preserve"> </w:t>
      </w:r>
      <w:r w:rsidRPr="006E3FA7">
        <w:rPr>
          <w:rFonts w:ascii="Montserrat Light" w:hAnsi="Montserrat Light"/>
          <w:lang w:val="ro-RO"/>
        </w:rPr>
        <w:t xml:space="preserve">Se aprobă Statul de funcții pentru </w:t>
      </w:r>
      <w:bookmarkStart w:id="8" w:name="_Hlk124323414"/>
      <w:r w:rsidR="00DE706B" w:rsidRPr="006E3FA7">
        <w:rPr>
          <w:rFonts w:ascii="Montserrat Light" w:hAnsi="Montserrat Light"/>
          <w:lang w:val="ro-RO"/>
        </w:rPr>
        <w:t xml:space="preserve">societatea </w:t>
      </w:r>
      <w:r w:rsidR="00917EAE" w:rsidRPr="006E3FA7">
        <w:rPr>
          <w:rFonts w:ascii="Montserrat Light" w:hAnsi="Montserrat Light"/>
        </w:rPr>
        <w:t>TETAROM</w:t>
      </w:r>
      <w:r w:rsidR="00926E1C" w:rsidRPr="006E3FA7">
        <w:rPr>
          <w:rFonts w:ascii="Montserrat Light" w:hAnsi="Montserrat Light"/>
        </w:rPr>
        <w:t xml:space="preserve"> S.A.</w:t>
      </w:r>
      <w:r w:rsidRPr="006E3FA7">
        <w:rPr>
          <w:rFonts w:ascii="Montserrat Light" w:hAnsi="Montserrat Light"/>
          <w:lang w:val="ro-RO"/>
        </w:rPr>
        <w:t xml:space="preserve"> </w:t>
      </w:r>
      <w:bookmarkEnd w:id="8"/>
      <w:r w:rsidRPr="006E3FA7">
        <w:rPr>
          <w:rFonts w:ascii="Montserrat Light" w:hAnsi="Montserrat Light"/>
          <w:lang w:val="ro-RO"/>
        </w:rPr>
        <w:t>cuprins în  anexa nr. 2 care face parte integrantă din prezenta hotărâre.</w:t>
      </w:r>
    </w:p>
    <w:p w14:paraId="1209B06C" w14:textId="100E47C6" w:rsidR="009E551F" w:rsidRPr="006E3FA7" w:rsidRDefault="009E551F" w:rsidP="00082B81">
      <w:pPr>
        <w:adjustRightInd w:val="0"/>
        <w:spacing w:line="240" w:lineRule="auto"/>
        <w:jc w:val="both"/>
        <w:rPr>
          <w:rFonts w:ascii="Montserrat Light" w:hAnsi="Montserrat Light"/>
          <w:lang w:val="ro-RO"/>
        </w:rPr>
      </w:pPr>
      <w:r w:rsidRPr="006E3FA7">
        <w:rPr>
          <w:rFonts w:ascii="Montserrat Light" w:hAnsi="Montserrat Light"/>
          <w:b/>
          <w:bCs/>
          <w:lang w:val="ro-RO"/>
        </w:rPr>
        <w:t>Art. 3</w:t>
      </w:r>
      <w:r w:rsidRPr="006E3FA7">
        <w:rPr>
          <w:rFonts w:ascii="Montserrat Light" w:hAnsi="Montserrat Light"/>
          <w:bCs/>
          <w:lang w:val="ro-RO"/>
        </w:rPr>
        <w:t>.</w:t>
      </w:r>
      <w:r w:rsidRPr="006E3FA7">
        <w:rPr>
          <w:rFonts w:ascii="Montserrat Light" w:hAnsi="Montserrat Light"/>
          <w:lang w:val="ro-RO"/>
        </w:rPr>
        <w:t xml:space="preserve"> Se aprobă Regulamentul de organizare și funcționare pentru </w:t>
      </w:r>
      <w:r w:rsidR="00DE706B" w:rsidRPr="006E3FA7">
        <w:rPr>
          <w:rFonts w:ascii="Montserrat Light" w:hAnsi="Montserrat Light"/>
          <w:lang w:val="ro-RO"/>
        </w:rPr>
        <w:t>societatea</w:t>
      </w:r>
      <w:r w:rsidR="00DE706B" w:rsidRPr="006E3FA7">
        <w:rPr>
          <w:rFonts w:ascii="Montserrat Light" w:hAnsi="Montserrat Light"/>
        </w:rPr>
        <w:t xml:space="preserve"> </w:t>
      </w:r>
      <w:r w:rsidR="00917EAE" w:rsidRPr="006E3FA7">
        <w:rPr>
          <w:rFonts w:ascii="Montserrat Light" w:hAnsi="Montserrat Light"/>
        </w:rPr>
        <w:t>TETAROM</w:t>
      </w:r>
      <w:r w:rsidR="00926E1C" w:rsidRPr="006E3FA7">
        <w:rPr>
          <w:rFonts w:ascii="Montserrat Light" w:hAnsi="Montserrat Light"/>
        </w:rPr>
        <w:t xml:space="preserve"> S.A.</w:t>
      </w:r>
      <w:r w:rsidR="00142950" w:rsidRPr="006E3FA7">
        <w:rPr>
          <w:rFonts w:ascii="Montserrat Light" w:hAnsi="Montserrat Light"/>
          <w:lang w:val="ro-RO"/>
        </w:rPr>
        <w:t xml:space="preserve"> </w:t>
      </w:r>
      <w:r w:rsidRPr="006E3FA7">
        <w:rPr>
          <w:rFonts w:ascii="Montserrat Light" w:hAnsi="Montserrat Light"/>
          <w:lang w:val="ro-RO"/>
        </w:rPr>
        <w:t xml:space="preserve"> cuprins în  anexa nr. 3 care face parte integrantă din prezenta hotărâre.</w:t>
      </w:r>
    </w:p>
    <w:p w14:paraId="593B7E51" w14:textId="2BA699D5" w:rsidR="00EB6694" w:rsidRPr="006E3FA7" w:rsidRDefault="009E551F" w:rsidP="00EB6694">
      <w:pPr>
        <w:spacing w:line="240" w:lineRule="auto"/>
        <w:ind w:right="96"/>
        <w:contextualSpacing/>
        <w:jc w:val="both"/>
        <w:rPr>
          <w:rFonts w:ascii="Montserrat Light" w:hAnsi="Montserrat Light"/>
          <w:shd w:val="clear" w:color="auto" w:fill="FFFFFF"/>
        </w:rPr>
      </w:pPr>
      <w:r w:rsidRPr="006E3FA7">
        <w:rPr>
          <w:rFonts w:ascii="Montserrat Light" w:eastAsia="Calibri" w:hAnsi="Montserrat Light"/>
          <w:b/>
          <w:lang w:val="ro-RO"/>
        </w:rPr>
        <w:t xml:space="preserve">Art. 4. </w:t>
      </w:r>
      <w:r w:rsidRPr="006E3FA7">
        <w:rPr>
          <w:rFonts w:ascii="Montserrat Light" w:eastAsia="Calibri" w:hAnsi="Montserrat Light"/>
          <w:lang w:val="ro-RO"/>
        </w:rPr>
        <w:t xml:space="preserve">La data comunicării prezentei hotărâri </w:t>
      </w:r>
      <w:r w:rsidR="00142950" w:rsidRPr="006E3FA7">
        <w:rPr>
          <w:rFonts w:ascii="Montserrat Light" w:hAnsi="Montserrat Light"/>
          <w:lang w:val="ro-RO"/>
        </w:rPr>
        <w:t>Hotărâ</w:t>
      </w:r>
      <w:r w:rsidR="00A65399" w:rsidRPr="006E3FA7">
        <w:rPr>
          <w:rFonts w:ascii="Montserrat Light" w:hAnsi="Montserrat Light"/>
          <w:lang w:val="ro-RO"/>
        </w:rPr>
        <w:t>rea</w:t>
      </w:r>
      <w:r w:rsidR="00142950" w:rsidRPr="006E3FA7">
        <w:rPr>
          <w:rFonts w:ascii="Montserrat Light" w:hAnsi="Montserrat Light"/>
          <w:lang w:val="ro-RO"/>
        </w:rPr>
        <w:t xml:space="preserve"> Consiliului </w:t>
      </w:r>
      <w:proofErr w:type="spellStart"/>
      <w:r w:rsidR="00142950" w:rsidRPr="006E3FA7">
        <w:rPr>
          <w:rFonts w:ascii="Montserrat Light" w:hAnsi="Montserrat Light"/>
          <w:lang w:val="ro-RO"/>
        </w:rPr>
        <w:t>Judeţean</w:t>
      </w:r>
      <w:proofErr w:type="spellEnd"/>
      <w:r w:rsidR="00142950" w:rsidRPr="006E3FA7">
        <w:rPr>
          <w:rFonts w:ascii="Montserrat Light" w:hAnsi="Montserrat Light"/>
          <w:lang w:val="ro-RO"/>
        </w:rPr>
        <w:t xml:space="preserve"> Cluj nr. </w:t>
      </w:r>
      <w:r w:rsidR="00917EAE" w:rsidRPr="006E3FA7">
        <w:rPr>
          <w:rFonts w:ascii="Montserrat Light" w:hAnsi="Montserrat Light"/>
          <w:lang w:val="ro-RO"/>
        </w:rPr>
        <w:t>163/2023</w:t>
      </w:r>
      <w:r w:rsidR="00DE706B" w:rsidRPr="006E3FA7">
        <w:rPr>
          <w:rFonts w:ascii="Montserrat Light" w:hAnsi="Montserrat Light"/>
          <w:lang w:val="ro-RO"/>
        </w:rPr>
        <w:t xml:space="preserve"> </w:t>
      </w:r>
      <w:proofErr w:type="spellStart"/>
      <w:r w:rsidR="00DE706B" w:rsidRPr="006E3FA7">
        <w:rPr>
          <w:rFonts w:ascii="Montserrat Light" w:hAnsi="Montserrat Light"/>
        </w:rPr>
        <w:t>privind</w:t>
      </w:r>
      <w:proofErr w:type="spellEnd"/>
      <w:r w:rsidR="00DE706B" w:rsidRPr="006E3FA7">
        <w:rPr>
          <w:rFonts w:ascii="Montserrat Light" w:hAnsi="Montserrat Light"/>
        </w:rPr>
        <w:t xml:space="preserve"> </w:t>
      </w:r>
      <w:proofErr w:type="spellStart"/>
      <w:r w:rsidR="00DE706B" w:rsidRPr="006E3FA7">
        <w:rPr>
          <w:rFonts w:ascii="Montserrat Light" w:hAnsi="Montserrat Light"/>
        </w:rPr>
        <w:t>aprobarea</w:t>
      </w:r>
      <w:proofErr w:type="spellEnd"/>
      <w:r w:rsidR="00DE706B" w:rsidRPr="006E3FA7">
        <w:rPr>
          <w:rFonts w:ascii="Montserrat Light" w:hAnsi="Montserrat Light"/>
        </w:rPr>
        <w:t xml:space="preserve"> </w:t>
      </w:r>
      <w:proofErr w:type="spellStart"/>
      <w:r w:rsidR="004F0CEA" w:rsidRPr="006E3FA7">
        <w:rPr>
          <w:rFonts w:ascii="Montserrat Light" w:hAnsi="Montserrat Light"/>
        </w:rPr>
        <w:t>Organigramei</w:t>
      </w:r>
      <w:proofErr w:type="spellEnd"/>
      <w:r w:rsidR="004F0CEA" w:rsidRPr="006E3FA7">
        <w:rPr>
          <w:rFonts w:ascii="Montserrat Light" w:hAnsi="Montserrat Light"/>
        </w:rPr>
        <w:t xml:space="preserve">, a </w:t>
      </w:r>
      <w:proofErr w:type="spellStart"/>
      <w:r w:rsidR="004F0CEA" w:rsidRPr="006E3FA7">
        <w:rPr>
          <w:rFonts w:ascii="Montserrat Light" w:hAnsi="Montserrat Light"/>
        </w:rPr>
        <w:t>Statului</w:t>
      </w:r>
      <w:proofErr w:type="spellEnd"/>
      <w:r w:rsidR="004F0CEA" w:rsidRPr="006E3FA7">
        <w:rPr>
          <w:rFonts w:ascii="Montserrat Light" w:hAnsi="Montserrat Light"/>
        </w:rPr>
        <w:t xml:space="preserve"> de </w:t>
      </w:r>
      <w:proofErr w:type="spellStart"/>
      <w:r w:rsidR="004F0CEA" w:rsidRPr="006E3FA7">
        <w:rPr>
          <w:rFonts w:ascii="Montserrat Light" w:hAnsi="Montserrat Light"/>
        </w:rPr>
        <w:t>funcţii</w:t>
      </w:r>
      <w:proofErr w:type="spellEnd"/>
      <w:r w:rsidR="004F0CEA" w:rsidRPr="006E3FA7">
        <w:rPr>
          <w:rFonts w:ascii="Montserrat Light" w:hAnsi="Montserrat Light"/>
        </w:rPr>
        <w:t xml:space="preserve"> </w:t>
      </w:r>
      <w:proofErr w:type="spellStart"/>
      <w:r w:rsidR="004F0CEA" w:rsidRPr="006E3FA7">
        <w:rPr>
          <w:rFonts w:ascii="Montserrat Light" w:hAnsi="Montserrat Light"/>
        </w:rPr>
        <w:t>şi</w:t>
      </w:r>
      <w:proofErr w:type="spellEnd"/>
      <w:r w:rsidR="004F0CEA" w:rsidRPr="006E3FA7">
        <w:rPr>
          <w:rFonts w:ascii="Montserrat Light" w:hAnsi="Montserrat Light"/>
        </w:rPr>
        <w:t xml:space="preserve"> a </w:t>
      </w:r>
      <w:proofErr w:type="spellStart"/>
      <w:r w:rsidR="004F0CEA" w:rsidRPr="006E3FA7">
        <w:rPr>
          <w:rFonts w:ascii="Montserrat Light" w:hAnsi="Montserrat Light"/>
        </w:rPr>
        <w:t>Regulamentului</w:t>
      </w:r>
      <w:proofErr w:type="spellEnd"/>
      <w:r w:rsidR="004F0CEA" w:rsidRPr="006E3FA7">
        <w:rPr>
          <w:rFonts w:ascii="Montserrat Light" w:hAnsi="Montserrat Light"/>
        </w:rPr>
        <w:t xml:space="preserve"> de </w:t>
      </w:r>
      <w:proofErr w:type="spellStart"/>
      <w:r w:rsidR="004F0CEA" w:rsidRPr="006E3FA7">
        <w:rPr>
          <w:rFonts w:ascii="Montserrat Light" w:hAnsi="Montserrat Light"/>
        </w:rPr>
        <w:t>organizare</w:t>
      </w:r>
      <w:proofErr w:type="spellEnd"/>
      <w:r w:rsidR="004F0CEA" w:rsidRPr="006E3FA7">
        <w:rPr>
          <w:rFonts w:ascii="Montserrat Light" w:hAnsi="Montserrat Light"/>
        </w:rPr>
        <w:t xml:space="preserve"> </w:t>
      </w:r>
      <w:proofErr w:type="spellStart"/>
      <w:r w:rsidR="004F0CEA" w:rsidRPr="006E3FA7">
        <w:rPr>
          <w:rFonts w:ascii="Montserrat Light" w:hAnsi="Montserrat Light"/>
        </w:rPr>
        <w:t>şi</w:t>
      </w:r>
      <w:proofErr w:type="spellEnd"/>
      <w:r w:rsidR="004F0CEA" w:rsidRPr="006E3FA7">
        <w:rPr>
          <w:rFonts w:ascii="Montserrat Light" w:hAnsi="Montserrat Light"/>
        </w:rPr>
        <w:t xml:space="preserve"> </w:t>
      </w:r>
      <w:proofErr w:type="spellStart"/>
      <w:r w:rsidR="004F0CEA" w:rsidRPr="006E3FA7">
        <w:rPr>
          <w:rFonts w:ascii="Montserrat Light" w:hAnsi="Montserrat Light"/>
        </w:rPr>
        <w:t>funcţionare</w:t>
      </w:r>
      <w:proofErr w:type="spellEnd"/>
      <w:r w:rsidR="004F0CEA" w:rsidRPr="006E3FA7">
        <w:rPr>
          <w:rFonts w:ascii="Montserrat Light" w:hAnsi="Montserrat Light"/>
        </w:rPr>
        <w:t xml:space="preserve"> pentru </w:t>
      </w:r>
      <w:proofErr w:type="spellStart"/>
      <w:r w:rsidR="004F0CEA" w:rsidRPr="006E3FA7">
        <w:rPr>
          <w:rFonts w:ascii="Montserrat Light" w:hAnsi="Montserrat Light"/>
        </w:rPr>
        <w:t>societatea</w:t>
      </w:r>
      <w:proofErr w:type="spellEnd"/>
      <w:r w:rsidR="004F0CEA" w:rsidRPr="006E3FA7">
        <w:rPr>
          <w:rFonts w:ascii="Montserrat Light" w:hAnsi="Montserrat Light"/>
        </w:rPr>
        <w:t xml:space="preserve"> </w:t>
      </w:r>
      <w:r w:rsidR="00917EAE" w:rsidRPr="006E3FA7">
        <w:rPr>
          <w:rFonts w:ascii="Montserrat Light" w:hAnsi="Montserrat Light"/>
        </w:rPr>
        <w:t>TETAROM</w:t>
      </w:r>
      <w:r w:rsidR="004F0CEA" w:rsidRPr="006E3FA7">
        <w:rPr>
          <w:rFonts w:ascii="Montserrat Light" w:hAnsi="Montserrat Light"/>
        </w:rPr>
        <w:t xml:space="preserve"> S.A</w:t>
      </w:r>
      <w:r w:rsidR="00EB6694" w:rsidRPr="006E3FA7">
        <w:rPr>
          <w:rFonts w:ascii="Montserrat Light" w:hAnsi="Montserrat Light"/>
          <w:lang w:val="ro-RO"/>
        </w:rPr>
        <w:t>,</w:t>
      </w:r>
      <w:r w:rsidR="00EB6694" w:rsidRPr="006E3FA7">
        <w:rPr>
          <w:rFonts w:ascii="Montserrat Light" w:hAnsi="Montserrat Light"/>
          <w:shd w:val="clear" w:color="auto" w:fill="FFFFFF"/>
        </w:rPr>
        <w:t xml:space="preserve"> </w:t>
      </w:r>
      <w:r w:rsidR="00EB6694" w:rsidRPr="006E3FA7">
        <w:rPr>
          <w:rFonts w:ascii="Montserrat Light" w:hAnsi="Montserrat Light"/>
          <w:lang w:val="ro-RO"/>
        </w:rPr>
        <w:t>se abrogă.</w:t>
      </w:r>
    </w:p>
    <w:p w14:paraId="560AE2BD" w14:textId="0A5453CA" w:rsidR="00EB6694" w:rsidRPr="006E3FA7" w:rsidRDefault="009E551F" w:rsidP="00EB6694">
      <w:pPr>
        <w:spacing w:line="240" w:lineRule="auto"/>
        <w:ind w:right="96"/>
        <w:contextualSpacing/>
        <w:jc w:val="both"/>
        <w:rPr>
          <w:rFonts w:ascii="Montserrat Light" w:hAnsi="Montserrat Light"/>
        </w:rPr>
      </w:pPr>
      <w:r w:rsidRPr="006E3FA7">
        <w:rPr>
          <w:rFonts w:ascii="Montserrat Light" w:hAnsi="Montserrat Light"/>
          <w:b/>
        </w:rPr>
        <w:t xml:space="preserve">Art. </w:t>
      </w:r>
      <w:r w:rsidR="00142950" w:rsidRPr="006E3FA7">
        <w:rPr>
          <w:rFonts w:ascii="Montserrat Light" w:hAnsi="Montserrat Light"/>
          <w:b/>
        </w:rPr>
        <w:t>5</w:t>
      </w:r>
      <w:r w:rsidRPr="006E3FA7">
        <w:rPr>
          <w:rFonts w:ascii="Montserrat Light" w:hAnsi="Montserrat Light"/>
          <w:b/>
        </w:rPr>
        <w:t xml:space="preserve">. </w:t>
      </w:r>
      <w:r w:rsidR="00EB6694" w:rsidRPr="006E3FA7">
        <w:rPr>
          <w:rFonts w:ascii="Montserrat Light" w:hAnsi="Montserrat Light"/>
        </w:rPr>
        <w:t xml:space="preserve">Cu </w:t>
      </w:r>
      <w:proofErr w:type="spellStart"/>
      <w:r w:rsidR="00EB6694" w:rsidRPr="006E3FA7">
        <w:rPr>
          <w:rFonts w:ascii="Montserrat Light" w:hAnsi="Montserrat Light"/>
        </w:rPr>
        <w:t>punererea</w:t>
      </w:r>
      <w:proofErr w:type="spellEnd"/>
      <w:r w:rsidR="00EB6694" w:rsidRPr="006E3FA7">
        <w:rPr>
          <w:rFonts w:ascii="Montserrat Light" w:hAnsi="Montserrat Light"/>
        </w:rPr>
        <w:t xml:space="preserve"> </w:t>
      </w:r>
      <w:proofErr w:type="spellStart"/>
      <w:r w:rsidR="00EB6694" w:rsidRPr="006E3FA7">
        <w:rPr>
          <w:rFonts w:ascii="Montserrat Light" w:hAnsi="Montserrat Light"/>
        </w:rPr>
        <w:t>în</w:t>
      </w:r>
      <w:proofErr w:type="spellEnd"/>
      <w:r w:rsidR="00EB6694" w:rsidRPr="006E3FA7">
        <w:rPr>
          <w:rFonts w:ascii="Montserrat Light" w:hAnsi="Montserrat Light"/>
        </w:rPr>
        <w:t xml:space="preserve"> </w:t>
      </w:r>
      <w:proofErr w:type="spellStart"/>
      <w:r w:rsidR="00EB6694" w:rsidRPr="006E3FA7">
        <w:rPr>
          <w:rFonts w:ascii="Montserrat Light" w:hAnsi="Montserrat Light"/>
        </w:rPr>
        <w:t>aplicare</w:t>
      </w:r>
      <w:proofErr w:type="spellEnd"/>
      <w:r w:rsidR="00EB6694" w:rsidRPr="006E3FA7">
        <w:rPr>
          <w:rFonts w:ascii="Montserrat Light" w:hAnsi="Montserrat Light"/>
        </w:rPr>
        <w:t xml:space="preserve"> a </w:t>
      </w:r>
      <w:proofErr w:type="spellStart"/>
      <w:r w:rsidR="00EB6694" w:rsidRPr="006E3FA7">
        <w:rPr>
          <w:rFonts w:ascii="Montserrat Light" w:hAnsi="Montserrat Light"/>
        </w:rPr>
        <w:t>prevederilor</w:t>
      </w:r>
      <w:proofErr w:type="spellEnd"/>
      <w:r w:rsidR="00EB6694" w:rsidRPr="006E3FA7">
        <w:rPr>
          <w:rFonts w:ascii="Montserrat Light" w:hAnsi="Montserrat Light"/>
        </w:rPr>
        <w:t xml:space="preserve"> </w:t>
      </w:r>
      <w:proofErr w:type="spellStart"/>
      <w:r w:rsidR="00EB6694" w:rsidRPr="006E3FA7">
        <w:rPr>
          <w:rFonts w:ascii="Montserrat Light" w:hAnsi="Montserrat Light"/>
        </w:rPr>
        <w:t>prezentei</w:t>
      </w:r>
      <w:proofErr w:type="spellEnd"/>
      <w:r w:rsidR="00EB6694" w:rsidRPr="006E3FA7">
        <w:rPr>
          <w:rFonts w:ascii="Montserrat Light" w:hAnsi="Montserrat Light"/>
        </w:rPr>
        <w:t xml:space="preserve"> </w:t>
      </w:r>
      <w:proofErr w:type="spellStart"/>
      <w:r w:rsidR="00EB6694" w:rsidRPr="006E3FA7">
        <w:rPr>
          <w:rFonts w:ascii="Montserrat Light" w:hAnsi="Montserrat Light"/>
        </w:rPr>
        <w:t>hotărâri</w:t>
      </w:r>
      <w:proofErr w:type="spellEnd"/>
      <w:r w:rsidR="00EB6694" w:rsidRPr="006E3FA7">
        <w:rPr>
          <w:rFonts w:ascii="Montserrat Light" w:hAnsi="Montserrat Light"/>
        </w:rPr>
        <w:t xml:space="preserve"> se </w:t>
      </w:r>
      <w:proofErr w:type="spellStart"/>
      <w:r w:rsidR="00EB6694" w:rsidRPr="006E3FA7">
        <w:rPr>
          <w:rFonts w:ascii="Montserrat Light" w:hAnsi="Montserrat Light"/>
        </w:rPr>
        <w:t>încredinţează</w:t>
      </w:r>
      <w:proofErr w:type="spellEnd"/>
      <w:r w:rsidR="00EB6694" w:rsidRPr="006E3FA7">
        <w:rPr>
          <w:rFonts w:ascii="Montserrat Light" w:hAnsi="Montserrat Light"/>
        </w:rPr>
        <w:t xml:space="preserve"> </w:t>
      </w:r>
      <w:proofErr w:type="spellStart"/>
      <w:r w:rsidR="00EB6694" w:rsidRPr="006E3FA7">
        <w:rPr>
          <w:rFonts w:ascii="Montserrat Light" w:hAnsi="Montserrat Light"/>
        </w:rPr>
        <w:t>Preşedintele</w:t>
      </w:r>
      <w:proofErr w:type="spellEnd"/>
      <w:r w:rsidR="00EB6694" w:rsidRPr="006E3FA7">
        <w:rPr>
          <w:rFonts w:ascii="Montserrat Light" w:hAnsi="Montserrat Light"/>
        </w:rPr>
        <w:t xml:space="preserve"> </w:t>
      </w:r>
      <w:proofErr w:type="spellStart"/>
      <w:r w:rsidR="00EB6694" w:rsidRPr="006E3FA7">
        <w:rPr>
          <w:rFonts w:ascii="Montserrat Light" w:hAnsi="Montserrat Light"/>
        </w:rPr>
        <w:t>Consiliului</w:t>
      </w:r>
      <w:proofErr w:type="spellEnd"/>
      <w:r w:rsidR="00EB6694" w:rsidRPr="006E3FA7">
        <w:rPr>
          <w:rFonts w:ascii="Montserrat Light" w:hAnsi="Montserrat Light"/>
        </w:rPr>
        <w:t xml:space="preserve"> </w:t>
      </w:r>
      <w:proofErr w:type="spellStart"/>
      <w:r w:rsidR="00EB6694" w:rsidRPr="006E3FA7">
        <w:rPr>
          <w:rFonts w:ascii="Montserrat Light" w:hAnsi="Montserrat Light"/>
        </w:rPr>
        <w:t>Judeţean</w:t>
      </w:r>
      <w:proofErr w:type="spellEnd"/>
      <w:r w:rsidR="00EB6694" w:rsidRPr="006E3FA7">
        <w:rPr>
          <w:rFonts w:ascii="Montserrat Light" w:hAnsi="Montserrat Light"/>
        </w:rPr>
        <w:t xml:space="preserve"> Cluj </w:t>
      </w:r>
      <w:proofErr w:type="spellStart"/>
      <w:r w:rsidR="00EB6694" w:rsidRPr="006E3FA7">
        <w:rPr>
          <w:rFonts w:ascii="Montserrat Light" w:hAnsi="Montserrat Light"/>
        </w:rPr>
        <w:t>prin</w:t>
      </w:r>
      <w:proofErr w:type="spellEnd"/>
      <w:r w:rsidR="00EB6694" w:rsidRPr="006E3FA7">
        <w:rPr>
          <w:rFonts w:ascii="Montserrat Light" w:hAnsi="Montserrat Light"/>
        </w:rPr>
        <w:t xml:space="preserve"> </w:t>
      </w:r>
      <w:proofErr w:type="spellStart"/>
      <w:r w:rsidR="00EB6694" w:rsidRPr="006E3FA7">
        <w:rPr>
          <w:rFonts w:ascii="Montserrat Light" w:hAnsi="Montserrat Light"/>
        </w:rPr>
        <w:t>Direcția</w:t>
      </w:r>
      <w:proofErr w:type="spellEnd"/>
      <w:r w:rsidR="00EB6694" w:rsidRPr="006E3FA7">
        <w:rPr>
          <w:rFonts w:ascii="Montserrat Light" w:hAnsi="Montserrat Light"/>
        </w:rPr>
        <w:t xml:space="preserve"> </w:t>
      </w:r>
      <w:proofErr w:type="spellStart"/>
      <w:r w:rsidR="00EB6694" w:rsidRPr="006E3FA7">
        <w:rPr>
          <w:rFonts w:ascii="Montserrat Light" w:hAnsi="Montserrat Light"/>
        </w:rPr>
        <w:t>Generală</w:t>
      </w:r>
      <w:proofErr w:type="spellEnd"/>
      <w:r w:rsidR="00EB6694" w:rsidRPr="006E3FA7">
        <w:rPr>
          <w:rFonts w:ascii="Montserrat Light" w:hAnsi="Montserrat Light"/>
        </w:rPr>
        <w:t xml:space="preserve"> </w:t>
      </w:r>
      <w:proofErr w:type="spellStart"/>
      <w:r w:rsidR="00EB6694" w:rsidRPr="006E3FA7">
        <w:rPr>
          <w:rFonts w:ascii="Montserrat Light" w:hAnsi="Montserrat Light"/>
        </w:rPr>
        <w:t>Buget-Finanţe</w:t>
      </w:r>
      <w:proofErr w:type="spellEnd"/>
      <w:r w:rsidR="00EB6694" w:rsidRPr="006E3FA7">
        <w:rPr>
          <w:rFonts w:ascii="Montserrat Light" w:hAnsi="Montserrat Light"/>
        </w:rPr>
        <w:t xml:space="preserve">, Resurse </w:t>
      </w:r>
      <w:proofErr w:type="spellStart"/>
      <w:r w:rsidR="00EB6694" w:rsidRPr="006E3FA7">
        <w:rPr>
          <w:rFonts w:ascii="Montserrat Light" w:hAnsi="Montserrat Light"/>
        </w:rPr>
        <w:t>Umane</w:t>
      </w:r>
      <w:proofErr w:type="spellEnd"/>
      <w:r w:rsidR="00EB6694" w:rsidRPr="006E3FA7">
        <w:rPr>
          <w:rFonts w:ascii="Montserrat Light" w:hAnsi="Montserrat Light"/>
        </w:rPr>
        <w:t xml:space="preserve"> </w:t>
      </w:r>
      <w:proofErr w:type="spellStart"/>
      <w:r w:rsidR="00EB6694" w:rsidRPr="006E3FA7">
        <w:rPr>
          <w:rFonts w:ascii="Montserrat Light" w:hAnsi="Montserrat Light"/>
        </w:rPr>
        <w:t>și</w:t>
      </w:r>
      <w:proofErr w:type="spellEnd"/>
      <w:r w:rsidR="00EB6694" w:rsidRPr="006E3FA7">
        <w:rPr>
          <w:rFonts w:ascii="Montserrat Light" w:hAnsi="Montserrat Light"/>
        </w:rPr>
        <w:t xml:space="preserve"> </w:t>
      </w:r>
      <w:proofErr w:type="spellStart"/>
      <w:r w:rsidR="00EB6694" w:rsidRPr="006E3FA7">
        <w:rPr>
          <w:rFonts w:ascii="Montserrat Light" w:hAnsi="Montserrat Light"/>
        </w:rPr>
        <w:t>societatea</w:t>
      </w:r>
      <w:proofErr w:type="spellEnd"/>
      <w:r w:rsidR="00EB6694" w:rsidRPr="006E3FA7">
        <w:rPr>
          <w:rFonts w:ascii="Montserrat Light" w:hAnsi="Montserrat Light"/>
        </w:rPr>
        <w:t xml:space="preserve"> </w:t>
      </w:r>
      <w:r w:rsidR="00917EAE" w:rsidRPr="006E3FA7">
        <w:rPr>
          <w:rFonts w:ascii="Montserrat Light" w:hAnsi="Montserrat Light"/>
        </w:rPr>
        <w:t>TETAROM</w:t>
      </w:r>
      <w:r w:rsidR="00EB6694" w:rsidRPr="006E3FA7">
        <w:rPr>
          <w:rFonts w:ascii="Montserrat Light" w:hAnsi="Montserrat Light"/>
        </w:rPr>
        <w:t xml:space="preserve"> S.A.</w:t>
      </w:r>
    </w:p>
    <w:p w14:paraId="101A2252" w14:textId="23BA3C3F" w:rsidR="009E551F" w:rsidRPr="006E3FA7" w:rsidRDefault="009E551F" w:rsidP="00EB6694">
      <w:pPr>
        <w:spacing w:line="240" w:lineRule="auto"/>
        <w:ind w:right="96"/>
        <w:contextualSpacing/>
        <w:jc w:val="both"/>
        <w:rPr>
          <w:rFonts w:ascii="Montserrat Light" w:hAnsi="Montserrat Light"/>
          <w:lang w:val="ro-RO"/>
        </w:rPr>
      </w:pPr>
      <w:r w:rsidRPr="006E3FA7">
        <w:rPr>
          <w:rFonts w:ascii="Montserrat Light" w:hAnsi="Montserrat Light"/>
          <w:b/>
        </w:rPr>
        <w:t xml:space="preserve">Art. </w:t>
      </w:r>
      <w:r w:rsidR="00142950" w:rsidRPr="006E3FA7">
        <w:rPr>
          <w:rFonts w:ascii="Montserrat Light" w:hAnsi="Montserrat Light"/>
          <w:b/>
        </w:rPr>
        <w:t>6</w:t>
      </w:r>
      <w:r w:rsidRPr="006E3FA7">
        <w:rPr>
          <w:rFonts w:ascii="Montserrat Light" w:hAnsi="Montserrat Light"/>
          <w:b/>
        </w:rPr>
        <w:t>.</w:t>
      </w:r>
      <w:r w:rsidR="00B325DA" w:rsidRPr="006E3FA7">
        <w:rPr>
          <w:rFonts w:ascii="Montserrat Light" w:hAnsi="Montserrat Light"/>
          <w:b/>
        </w:rPr>
        <w:t xml:space="preserve"> </w:t>
      </w:r>
      <w:r w:rsidRPr="006E3FA7">
        <w:rPr>
          <w:rFonts w:ascii="Montserrat Light" w:hAnsi="Montserrat Light"/>
          <w:lang w:val="ro-RO"/>
        </w:rPr>
        <w:t xml:space="preserve">Prezenta hotărâre se comunică </w:t>
      </w:r>
      <w:proofErr w:type="spellStart"/>
      <w:r w:rsidRPr="006E3FA7">
        <w:rPr>
          <w:rFonts w:ascii="Montserrat Light" w:hAnsi="Montserrat Light"/>
          <w:lang w:val="ro-RO"/>
        </w:rPr>
        <w:t>Direcţiei</w:t>
      </w:r>
      <w:proofErr w:type="spellEnd"/>
      <w:r w:rsidRPr="006E3FA7">
        <w:rPr>
          <w:rFonts w:ascii="Montserrat Light" w:hAnsi="Montserrat Light"/>
          <w:lang w:val="ro-RO"/>
        </w:rPr>
        <w:t xml:space="preserve"> Generale Buget, </w:t>
      </w:r>
      <w:proofErr w:type="spellStart"/>
      <w:r w:rsidRPr="006E3FA7">
        <w:rPr>
          <w:rFonts w:ascii="Montserrat Light" w:hAnsi="Montserrat Light"/>
          <w:lang w:val="ro-RO"/>
        </w:rPr>
        <w:t>Finanţe</w:t>
      </w:r>
      <w:proofErr w:type="spellEnd"/>
      <w:r w:rsidRPr="006E3FA7">
        <w:rPr>
          <w:rFonts w:ascii="Montserrat Light" w:hAnsi="Montserrat Light"/>
          <w:lang w:val="ro-RO"/>
        </w:rPr>
        <w:t xml:space="preserve"> Resurse Umane,</w:t>
      </w:r>
      <w:r w:rsidR="00A65399" w:rsidRPr="006E3FA7">
        <w:rPr>
          <w:rFonts w:ascii="Montserrat Light" w:hAnsi="Montserrat Light"/>
          <w:lang w:val="ro-RO"/>
        </w:rPr>
        <w:t xml:space="preserve"> societății </w:t>
      </w:r>
      <w:r w:rsidR="00917EAE" w:rsidRPr="006E3FA7">
        <w:rPr>
          <w:rFonts w:ascii="Montserrat Light" w:hAnsi="Montserrat Light"/>
        </w:rPr>
        <w:t>TETAROM</w:t>
      </w:r>
      <w:r w:rsidR="00A65399" w:rsidRPr="006E3FA7">
        <w:rPr>
          <w:rFonts w:ascii="Montserrat Light" w:hAnsi="Montserrat Light"/>
          <w:lang w:val="ro-RO"/>
        </w:rPr>
        <w:t xml:space="preserve"> </w:t>
      </w:r>
      <w:r w:rsidR="004E0FBC" w:rsidRPr="006E3FA7">
        <w:rPr>
          <w:rFonts w:ascii="Montserrat Light" w:hAnsi="Montserrat Light"/>
        </w:rPr>
        <w:t>S.A</w:t>
      </w:r>
      <w:r w:rsidR="004E0FBC" w:rsidRPr="006E3FA7">
        <w:rPr>
          <w:rFonts w:ascii="Montserrat Light" w:hAnsi="Montserrat Light"/>
          <w:lang w:val="ro-RO"/>
        </w:rPr>
        <w:t>.</w:t>
      </w:r>
      <w:r w:rsidRPr="006E3FA7">
        <w:rPr>
          <w:rFonts w:ascii="Montserrat Light" w:hAnsi="Montserrat Light"/>
          <w:lang w:val="ro-RO"/>
        </w:rPr>
        <w:t xml:space="preserve">, precum </w:t>
      </w:r>
      <w:proofErr w:type="spellStart"/>
      <w:r w:rsidRPr="006E3FA7">
        <w:rPr>
          <w:rFonts w:ascii="Montserrat Light" w:hAnsi="Montserrat Light"/>
          <w:lang w:val="ro-RO"/>
        </w:rPr>
        <w:t>şi</w:t>
      </w:r>
      <w:proofErr w:type="spellEnd"/>
      <w:r w:rsidRPr="006E3FA7">
        <w:rPr>
          <w:rFonts w:ascii="Montserrat Light" w:hAnsi="Montserrat Light"/>
          <w:lang w:val="ro-RO"/>
        </w:rPr>
        <w:t xml:space="preserve"> Prefectului </w:t>
      </w:r>
      <w:proofErr w:type="spellStart"/>
      <w:r w:rsidRPr="006E3FA7">
        <w:rPr>
          <w:rFonts w:ascii="Montserrat Light" w:hAnsi="Montserrat Light"/>
          <w:lang w:val="ro-RO"/>
        </w:rPr>
        <w:t>Judeţului</w:t>
      </w:r>
      <w:proofErr w:type="spellEnd"/>
      <w:r w:rsidRPr="006E3FA7">
        <w:rPr>
          <w:rFonts w:ascii="Montserrat Light" w:hAnsi="Montserrat Light"/>
          <w:lang w:val="ro-RO"/>
        </w:rPr>
        <w:t xml:space="preserve"> Cluj </w:t>
      </w:r>
      <w:proofErr w:type="spellStart"/>
      <w:r w:rsidRPr="006E3FA7">
        <w:rPr>
          <w:rFonts w:ascii="Montserrat Light" w:hAnsi="Montserrat Light"/>
          <w:lang w:val="ro-RO"/>
        </w:rPr>
        <w:t>şi</w:t>
      </w:r>
      <w:proofErr w:type="spellEnd"/>
      <w:r w:rsidRPr="006E3FA7">
        <w:rPr>
          <w:rFonts w:ascii="Montserrat Light" w:hAnsi="Montserrat Light"/>
          <w:lang w:val="ro-RO"/>
        </w:rPr>
        <w:t xml:space="preserve"> se aduce la </w:t>
      </w:r>
      <w:proofErr w:type="spellStart"/>
      <w:r w:rsidRPr="006E3FA7">
        <w:rPr>
          <w:rFonts w:ascii="Montserrat Light" w:hAnsi="Montserrat Light"/>
          <w:lang w:val="ro-RO"/>
        </w:rPr>
        <w:t>cunoştinţa</w:t>
      </w:r>
      <w:proofErr w:type="spellEnd"/>
      <w:r w:rsidRPr="006E3FA7">
        <w:rPr>
          <w:rFonts w:ascii="Montserrat Light" w:hAnsi="Montserrat Light"/>
          <w:lang w:val="ro-RO"/>
        </w:rPr>
        <w:t xml:space="preserve"> publică prin </w:t>
      </w:r>
      <w:proofErr w:type="spellStart"/>
      <w:r w:rsidRPr="006E3FA7">
        <w:rPr>
          <w:rFonts w:ascii="Montserrat Light" w:hAnsi="Montserrat Light"/>
          <w:lang w:val="ro-RO"/>
        </w:rPr>
        <w:t>afişare</w:t>
      </w:r>
      <w:proofErr w:type="spellEnd"/>
      <w:r w:rsidRPr="006E3FA7">
        <w:rPr>
          <w:rFonts w:ascii="Montserrat Light" w:hAnsi="Montserrat Light"/>
          <w:lang w:val="ro-RO"/>
        </w:rPr>
        <w:t xml:space="preserve"> la sediul Consiliului </w:t>
      </w:r>
      <w:proofErr w:type="spellStart"/>
      <w:r w:rsidRPr="006E3FA7">
        <w:rPr>
          <w:rFonts w:ascii="Montserrat Light" w:hAnsi="Montserrat Light"/>
          <w:lang w:val="ro-RO"/>
        </w:rPr>
        <w:t>Judeţean</w:t>
      </w:r>
      <w:proofErr w:type="spellEnd"/>
      <w:r w:rsidRPr="006E3FA7">
        <w:rPr>
          <w:rFonts w:ascii="Montserrat Light" w:hAnsi="Montserrat Light"/>
          <w:lang w:val="ro-RO"/>
        </w:rPr>
        <w:t xml:space="preserve"> Cluj, precum </w:t>
      </w:r>
      <w:proofErr w:type="spellStart"/>
      <w:r w:rsidRPr="006E3FA7">
        <w:rPr>
          <w:rFonts w:ascii="Montserrat Light" w:hAnsi="Montserrat Light"/>
          <w:lang w:val="ro-RO"/>
        </w:rPr>
        <w:t>şi</w:t>
      </w:r>
      <w:proofErr w:type="spellEnd"/>
      <w:r w:rsidRPr="006E3FA7">
        <w:rPr>
          <w:rFonts w:ascii="Montserrat Light" w:hAnsi="Montserrat Light"/>
          <w:lang w:val="ro-RO"/>
        </w:rPr>
        <w:t xml:space="preserve"> pe pagina de internet „</w:t>
      </w:r>
      <w:hyperlink r:id="rId8" w:history="1">
        <w:r w:rsidRPr="006E3FA7">
          <w:rPr>
            <w:rStyle w:val="Hyperlink"/>
            <w:rFonts w:ascii="Montserrat Light" w:hAnsi="Montserrat Light"/>
            <w:color w:val="auto"/>
            <w:lang w:val="ro-RO"/>
          </w:rPr>
          <w:t>www.cjcluj.ro</w:t>
        </w:r>
      </w:hyperlink>
      <w:r w:rsidRPr="006E3FA7">
        <w:rPr>
          <w:rFonts w:ascii="Montserrat Light" w:hAnsi="Montserrat Light"/>
          <w:lang w:val="ro-RO"/>
        </w:rPr>
        <w:t xml:space="preserve">”. </w:t>
      </w:r>
    </w:p>
    <w:p w14:paraId="357E8874" w14:textId="7FF2921B" w:rsidR="009E0D47" w:rsidRPr="006E3FA7" w:rsidRDefault="009E0D47" w:rsidP="00082B81">
      <w:pPr>
        <w:spacing w:line="240" w:lineRule="auto"/>
        <w:jc w:val="both"/>
        <w:rPr>
          <w:rFonts w:ascii="Montserrat Light" w:hAnsi="Montserrat Light"/>
          <w:noProof/>
          <w:lang w:val="ro-RO"/>
        </w:rPr>
      </w:pPr>
    </w:p>
    <w:p w14:paraId="4F65416D" w14:textId="7A8BCE3B" w:rsidR="00DE1864" w:rsidRPr="006E3FA7" w:rsidRDefault="00DE1864" w:rsidP="00082B81">
      <w:pPr>
        <w:spacing w:line="240" w:lineRule="auto"/>
        <w:jc w:val="both"/>
        <w:rPr>
          <w:rFonts w:ascii="Montserrat Light" w:hAnsi="Montserrat Light"/>
          <w:noProof/>
          <w:lang w:val="ro-RO"/>
        </w:rPr>
      </w:pPr>
    </w:p>
    <w:p w14:paraId="6073B341" w14:textId="77777777" w:rsidR="00DE1864" w:rsidRPr="006E3FA7" w:rsidRDefault="00DE1864" w:rsidP="00082B81">
      <w:pPr>
        <w:spacing w:line="240" w:lineRule="auto"/>
        <w:jc w:val="both"/>
        <w:rPr>
          <w:rFonts w:ascii="Montserrat Light" w:hAnsi="Montserrat Light"/>
          <w:noProof/>
          <w:lang w:val="ro-RO"/>
        </w:rPr>
      </w:pPr>
    </w:p>
    <w:p w14:paraId="539132CA" w14:textId="69480C84" w:rsidR="009E0D47" w:rsidRPr="006E3FA7" w:rsidRDefault="009E0D47" w:rsidP="00082B81">
      <w:pPr>
        <w:autoSpaceDE w:val="0"/>
        <w:autoSpaceDN w:val="0"/>
        <w:adjustRightInd w:val="0"/>
        <w:spacing w:line="240" w:lineRule="auto"/>
        <w:ind w:left="4320" w:firstLine="720"/>
        <w:rPr>
          <w:rFonts w:ascii="Montserrat Light" w:hAnsi="Montserrat Light"/>
          <w:b/>
          <w:bCs/>
          <w:noProof/>
          <w:lang w:val="ro-RO" w:eastAsia="ro-RO"/>
        </w:rPr>
      </w:pPr>
      <w:r w:rsidRPr="006E3FA7">
        <w:rPr>
          <w:rFonts w:ascii="Montserrat Light" w:hAnsi="Montserrat Light"/>
          <w:b/>
          <w:bCs/>
          <w:noProof/>
          <w:lang w:val="ro-RO" w:eastAsia="ro-RO"/>
        </w:rPr>
        <w:t xml:space="preserve">    </w:t>
      </w:r>
      <w:r w:rsidR="00961FC0" w:rsidRPr="006E3FA7">
        <w:rPr>
          <w:rFonts w:ascii="Montserrat Light" w:hAnsi="Montserrat Light"/>
          <w:b/>
          <w:bCs/>
          <w:noProof/>
          <w:lang w:val="ro-RO" w:eastAsia="ro-RO"/>
        </w:rPr>
        <w:t xml:space="preserve">     </w:t>
      </w:r>
      <w:r w:rsidRPr="006E3FA7">
        <w:rPr>
          <w:rFonts w:ascii="Montserrat Light" w:hAnsi="Montserrat Light"/>
          <w:b/>
          <w:bCs/>
          <w:noProof/>
          <w:lang w:val="ro-RO" w:eastAsia="ro-RO"/>
        </w:rPr>
        <w:t>Contrasemnează:</w:t>
      </w:r>
    </w:p>
    <w:p w14:paraId="04563EE3" w14:textId="77777777" w:rsidR="009E0D47" w:rsidRPr="006E3FA7" w:rsidRDefault="009E0D47" w:rsidP="00082B81">
      <w:pPr>
        <w:autoSpaceDE w:val="0"/>
        <w:autoSpaceDN w:val="0"/>
        <w:adjustRightInd w:val="0"/>
        <w:spacing w:line="240" w:lineRule="auto"/>
        <w:rPr>
          <w:rFonts w:ascii="Montserrat Light" w:hAnsi="Montserrat Light"/>
          <w:b/>
          <w:bCs/>
          <w:noProof/>
          <w:lang w:val="ro-RO" w:eastAsia="ro-RO"/>
        </w:rPr>
      </w:pPr>
      <w:r w:rsidRPr="006E3FA7">
        <w:rPr>
          <w:rFonts w:ascii="Montserrat Light" w:hAnsi="Montserrat Light"/>
          <w:b/>
          <w:bCs/>
          <w:noProof/>
          <w:lang w:val="ro-RO" w:eastAsia="ro-RO"/>
        </w:rPr>
        <w:t xml:space="preserve">     PREŞEDINTE,</w:t>
      </w:r>
      <w:r w:rsidRPr="006E3FA7">
        <w:rPr>
          <w:rFonts w:ascii="Montserrat Light" w:hAnsi="Montserrat Light"/>
          <w:b/>
          <w:bCs/>
          <w:noProof/>
          <w:lang w:val="ro-RO" w:eastAsia="ro-RO"/>
        </w:rPr>
        <w:tab/>
      </w:r>
      <w:r w:rsidRPr="006E3FA7">
        <w:rPr>
          <w:rFonts w:ascii="Montserrat Light" w:hAnsi="Montserrat Light"/>
          <w:b/>
          <w:bCs/>
          <w:noProof/>
          <w:lang w:val="ro-RO" w:eastAsia="ro-RO"/>
        </w:rPr>
        <w:tab/>
      </w:r>
      <w:r w:rsidRPr="006E3FA7">
        <w:rPr>
          <w:rFonts w:ascii="Montserrat Light" w:hAnsi="Montserrat Light"/>
          <w:b/>
          <w:bCs/>
          <w:noProof/>
          <w:lang w:val="ro-RO" w:eastAsia="ro-RO"/>
        </w:rPr>
        <w:tab/>
      </w:r>
      <w:r w:rsidRPr="006E3FA7">
        <w:rPr>
          <w:rFonts w:ascii="Montserrat Light" w:hAnsi="Montserrat Light"/>
          <w:b/>
          <w:bCs/>
          <w:noProof/>
          <w:lang w:val="ro-RO" w:eastAsia="ro-RO"/>
        </w:rPr>
        <w:tab/>
        <w:t xml:space="preserve"> SECRETAR GENERAL AL JUDEŢULUI,</w:t>
      </w:r>
    </w:p>
    <w:p w14:paraId="7BB73339" w14:textId="1775502A" w:rsidR="009E0D47" w:rsidRPr="006E3FA7" w:rsidRDefault="009E0D47" w:rsidP="00082B81">
      <w:pPr>
        <w:autoSpaceDE w:val="0"/>
        <w:autoSpaceDN w:val="0"/>
        <w:adjustRightInd w:val="0"/>
        <w:spacing w:line="240" w:lineRule="auto"/>
        <w:rPr>
          <w:rFonts w:ascii="Montserrat Light" w:hAnsi="Montserrat Light"/>
          <w:noProof/>
          <w:lang w:val="ro-RO" w:eastAsia="ro-RO"/>
        </w:rPr>
      </w:pPr>
      <w:r w:rsidRPr="006E3FA7">
        <w:rPr>
          <w:rFonts w:ascii="Montserrat Light" w:hAnsi="Montserrat Light"/>
          <w:noProof/>
          <w:lang w:val="ro-RO" w:eastAsia="ro-RO"/>
        </w:rPr>
        <w:t xml:space="preserve">        Alin Tişe                          </w:t>
      </w:r>
      <w:r w:rsidRPr="006E3FA7">
        <w:rPr>
          <w:rFonts w:ascii="Montserrat Light" w:hAnsi="Montserrat Light"/>
          <w:noProof/>
          <w:lang w:val="ro-RO" w:eastAsia="ro-RO"/>
        </w:rPr>
        <w:tab/>
      </w:r>
      <w:r w:rsidRPr="006E3FA7">
        <w:rPr>
          <w:rFonts w:ascii="Montserrat Light" w:hAnsi="Montserrat Light"/>
          <w:noProof/>
          <w:lang w:val="ro-RO" w:eastAsia="ro-RO"/>
        </w:rPr>
        <w:tab/>
      </w:r>
      <w:r w:rsidRPr="006E3FA7">
        <w:rPr>
          <w:rFonts w:ascii="Montserrat Light" w:hAnsi="Montserrat Light"/>
          <w:noProof/>
          <w:lang w:val="ro-RO" w:eastAsia="ro-RO"/>
        </w:rPr>
        <w:tab/>
      </w:r>
      <w:r w:rsidRPr="006E3FA7">
        <w:rPr>
          <w:rFonts w:ascii="Montserrat Light" w:hAnsi="Montserrat Light"/>
          <w:noProof/>
          <w:lang w:val="ro-RO" w:eastAsia="ro-RO"/>
        </w:rPr>
        <w:tab/>
        <w:t xml:space="preserve">  </w:t>
      </w:r>
      <w:r w:rsidR="00B515EA" w:rsidRPr="006E3FA7">
        <w:rPr>
          <w:rFonts w:ascii="Montserrat Light" w:hAnsi="Montserrat Light"/>
          <w:noProof/>
          <w:lang w:val="ro-RO" w:eastAsia="ro-RO"/>
        </w:rPr>
        <w:t xml:space="preserve">            </w:t>
      </w:r>
      <w:r w:rsidRPr="006E3FA7">
        <w:rPr>
          <w:rFonts w:ascii="Montserrat Light" w:hAnsi="Montserrat Light"/>
          <w:noProof/>
          <w:lang w:val="ro-RO" w:eastAsia="ro-RO"/>
        </w:rPr>
        <w:t>Simona Gaci</w:t>
      </w:r>
    </w:p>
    <w:p w14:paraId="3E350AB7" w14:textId="3A0AD8BA" w:rsidR="009E0D47" w:rsidRPr="006E3FA7" w:rsidRDefault="009E0D47" w:rsidP="00082B81">
      <w:pPr>
        <w:autoSpaceDE w:val="0"/>
        <w:autoSpaceDN w:val="0"/>
        <w:adjustRightInd w:val="0"/>
        <w:spacing w:line="240" w:lineRule="auto"/>
        <w:rPr>
          <w:rFonts w:ascii="Montserrat Light" w:hAnsi="Montserrat Light"/>
          <w:b/>
          <w:bCs/>
          <w:noProof/>
          <w:lang w:val="ro-RO" w:eastAsia="ro-RO"/>
        </w:rPr>
      </w:pPr>
    </w:p>
    <w:p w14:paraId="6BCFE7D8" w14:textId="6E2BE687" w:rsidR="00CF77AD" w:rsidRPr="006E3FA7" w:rsidRDefault="00CF77AD" w:rsidP="00082B81">
      <w:pPr>
        <w:autoSpaceDE w:val="0"/>
        <w:autoSpaceDN w:val="0"/>
        <w:adjustRightInd w:val="0"/>
        <w:spacing w:line="240" w:lineRule="auto"/>
        <w:rPr>
          <w:rFonts w:ascii="Montserrat Light" w:hAnsi="Montserrat Light"/>
          <w:b/>
          <w:bCs/>
          <w:noProof/>
          <w:lang w:val="ro-RO" w:eastAsia="ro-RO"/>
        </w:rPr>
      </w:pPr>
    </w:p>
    <w:p w14:paraId="2537C247" w14:textId="6724F3BC" w:rsidR="00142950" w:rsidRPr="006E3FA7" w:rsidRDefault="00142950" w:rsidP="00082B81">
      <w:pPr>
        <w:autoSpaceDE w:val="0"/>
        <w:autoSpaceDN w:val="0"/>
        <w:adjustRightInd w:val="0"/>
        <w:spacing w:line="240" w:lineRule="auto"/>
        <w:rPr>
          <w:rFonts w:ascii="Montserrat Light" w:hAnsi="Montserrat Light"/>
          <w:b/>
          <w:bCs/>
          <w:noProof/>
          <w:lang w:val="ro-RO" w:eastAsia="ro-RO"/>
        </w:rPr>
      </w:pPr>
    </w:p>
    <w:p w14:paraId="42625738" w14:textId="51B8E8C4" w:rsidR="00142950" w:rsidRPr="006E3FA7" w:rsidRDefault="00142950" w:rsidP="00082B81">
      <w:pPr>
        <w:autoSpaceDE w:val="0"/>
        <w:autoSpaceDN w:val="0"/>
        <w:adjustRightInd w:val="0"/>
        <w:spacing w:line="240" w:lineRule="auto"/>
        <w:rPr>
          <w:rFonts w:ascii="Montserrat Light" w:hAnsi="Montserrat Light"/>
          <w:b/>
          <w:bCs/>
          <w:noProof/>
          <w:lang w:val="ro-RO" w:eastAsia="ro-RO"/>
        </w:rPr>
      </w:pPr>
    </w:p>
    <w:p w14:paraId="2503E60F" w14:textId="77777777" w:rsidR="00142950" w:rsidRPr="006E3FA7" w:rsidRDefault="00142950" w:rsidP="00082B81">
      <w:pPr>
        <w:autoSpaceDE w:val="0"/>
        <w:autoSpaceDN w:val="0"/>
        <w:adjustRightInd w:val="0"/>
        <w:spacing w:line="240" w:lineRule="auto"/>
        <w:rPr>
          <w:rFonts w:ascii="Montserrat Light" w:hAnsi="Montserrat Light"/>
          <w:b/>
          <w:bCs/>
          <w:noProof/>
          <w:lang w:val="ro-RO" w:eastAsia="ro-RO"/>
        </w:rPr>
      </w:pPr>
    </w:p>
    <w:p w14:paraId="13E8F5CF" w14:textId="2A71D623" w:rsidR="009E0D47" w:rsidRPr="006E3FA7" w:rsidRDefault="009E0D47" w:rsidP="00082B81">
      <w:pPr>
        <w:autoSpaceDE w:val="0"/>
        <w:autoSpaceDN w:val="0"/>
        <w:adjustRightInd w:val="0"/>
        <w:spacing w:line="240" w:lineRule="auto"/>
        <w:rPr>
          <w:rFonts w:ascii="Montserrat Light" w:hAnsi="Montserrat Light"/>
          <w:b/>
          <w:bCs/>
          <w:noProof/>
          <w:lang w:val="ro-RO"/>
        </w:rPr>
      </w:pPr>
      <w:r w:rsidRPr="006E3FA7">
        <w:rPr>
          <w:rFonts w:ascii="Montserrat Light" w:hAnsi="Montserrat Light"/>
          <w:b/>
          <w:bCs/>
          <w:noProof/>
          <w:lang w:val="ro-RO"/>
        </w:rPr>
        <w:t>Nr……... din ...............202</w:t>
      </w:r>
      <w:r w:rsidR="005C282F" w:rsidRPr="006E3FA7">
        <w:rPr>
          <w:rFonts w:ascii="Montserrat Light" w:hAnsi="Montserrat Light"/>
          <w:b/>
          <w:bCs/>
          <w:noProof/>
          <w:lang w:val="ro-RO"/>
        </w:rPr>
        <w:t>3</w:t>
      </w:r>
    </w:p>
    <w:p w14:paraId="6B2ACC2E" w14:textId="189F63CA" w:rsidR="009E0D47" w:rsidRPr="006E3FA7" w:rsidRDefault="009E0D47" w:rsidP="00082B81">
      <w:pPr>
        <w:autoSpaceDE w:val="0"/>
        <w:autoSpaceDN w:val="0"/>
        <w:adjustRightInd w:val="0"/>
        <w:spacing w:line="240" w:lineRule="auto"/>
        <w:rPr>
          <w:rFonts w:ascii="Montserrat Light" w:hAnsi="Montserrat Light"/>
          <w:b/>
          <w:bCs/>
          <w:noProof/>
          <w:lang w:val="ro-RO"/>
        </w:rPr>
      </w:pPr>
    </w:p>
    <w:p w14:paraId="7F72ACDA" w14:textId="77777777" w:rsidR="00FC5D48" w:rsidRPr="006E3FA7" w:rsidRDefault="00FC5D48" w:rsidP="00082B81">
      <w:pPr>
        <w:autoSpaceDE w:val="0"/>
        <w:autoSpaceDN w:val="0"/>
        <w:adjustRightInd w:val="0"/>
        <w:spacing w:line="240" w:lineRule="auto"/>
        <w:jc w:val="both"/>
        <w:rPr>
          <w:rFonts w:ascii="Montserrat Light" w:hAnsi="Montserrat Light"/>
          <w:noProof/>
          <w:lang w:val="ro-RO"/>
        </w:rPr>
      </w:pPr>
    </w:p>
    <w:p w14:paraId="63E7F393" w14:textId="25D1DF5D" w:rsidR="009E0D47" w:rsidRPr="006E3FA7" w:rsidRDefault="009E0D47" w:rsidP="00082B81">
      <w:pPr>
        <w:autoSpaceDE w:val="0"/>
        <w:autoSpaceDN w:val="0"/>
        <w:adjustRightInd w:val="0"/>
        <w:spacing w:line="240" w:lineRule="auto"/>
        <w:jc w:val="both"/>
        <w:rPr>
          <w:rFonts w:ascii="Montserrat Light" w:hAnsi="Montserrat Light"/>
          <w:b/>
          <w:bCs/>
          <w:noProof/>
          <w:vertAlign w:val="superscript"/>
          <w:lang w:val="ro-RO"/>
        </w:rPr>
      </w:pPr>
      <w:r w:rsidRPr="006E3FA7">
        <w:rPr>
          <w:rFonts w:ascii="Montserrat Light" w:hAnsi="Montserrat Light"/>
          <w:noProof/>
          <w:lang w:val="ro-RO"/>
        </w:rPr>
        <w:t>Prezenta hotărâre a fost adoptată cu … voturi “pentru” … voturi “împotrivă”, …. ”abţineri” şi …. Membri ai Consiliului județean nu au votat, fiind astfel respectate prevederile legale privind majoritatea de voturi necesară.</w:t>
      </w:r>
      <w:r w:rsidRPr="006E3FA7">
        <w:rPr>
          <w:rFonts w:ascii="Montserrat Light" w:hAnsi="Montserrat Light"/>
          <w:b/>
          <w:bCs/>
          <w:noProof/>
          <w:vertAlign w:val="superscript"/>
          <w:lang w:val="ro-RO"/>
        </w:rPr>
        <w:t xml:space="preserve">  </w:t>
      </w:r>
    </w:p>
    <w:p w14:paraId="25CF9C31" w14:textId="77777777" w:rsidR="001861A7" w:rsidRPr="006E3FA7" w:rsidRDefault="001861A7" w:rsidP="00082B81">
      <w:pPr>
        <w:autoSpaceDE w:val="0"/>
        <w:autoSpaceDN w:val="0"/>
        <w:adjustRightInd w:val="0"/>
        <w:spacing w:line="240" w:lineRule="auto"/>
        <w:jc w:val="both"/>
        <w:rPr>
          <w:rFonts w:ascii="Montserrat Light" w:hAnsi="Montserrat Light"/>
          <w:noProof/>
          <w:lang w:val="ro-RO"/>
        </w:rPr>
      </w:pPr>
    </w:p>
    <w:p w14:paraId="547839C6" w14:textId="77777777" w:rsidR="009E0D47" w:rsidRPr="006E3FA7" w:rsidRDefault="009E0D47" w:rsidP="00082B81">
      <w:pPr>
        <w:autoSpaceDE w:val="0"/>
        <w:autoSpaceDN w:val="0"/>
        <w:adjustRightInd w:val="0"/>
        <w:spacing w:line="240" w:lineRule="auto"/>
        <w:rPr>
          <w:rFonts w:ascii="Montserrat Light" w:hAnsi="Montserrat Light"/>
          <w:noProof/>
          <w:lang w:val="ro-RO"/>
        </w:rPr>
      </w:pPr>
    </w:p>
    <w:p w14:paraId="1B02A54A" w14:textId="77777777" w:rsidR="00142950" w:rsidRPr="006E3FA7" w:rsidRDefault="00142950" w:rsidP="00082B81">
      <w:pPr>
        <w:autoSpaceDE w:val="0"/>
        <w:autoSpaceDN w:val="0"/>
        <w:adjustRightInd w:val="0"/>
        <w:spacing w:line="240" w:lineRule="auto"/>
        <w:contextualSpacing/>
        <w:jc w:val="center"/>
        <w:rPr>
          <w:rFonts w:ascii="Montserrat Light" w:hAnsi="Montserrat Light"/>
          <w:b/>
          <w:bCs/>
          <w:noProof/>
        </w:rPr>
      </w:pPr>
      <w:r w:rsidRPr="006E3FA7">
        <w:rPr>
          <w:rFonts w:ascii="Montserrat Light" w:hAnsi="Montserrat Light"/>
          <w:b/>
          <w:bCs/>
          <w:noProof/>
        </w:rPr>
        <w:t>INIȚIATOR,</w:t>
      </w:r>
    </w:p>
    <w:p w14:paraId="4F8BD821" w14:textId="77777777" w:rsidR="00142950" w:rsidRPr="006E3FA7" w:rsidRDefault="00142950" w:rsidP="00082B81">
      <w:pPr>
        <w:autoSpaceDE w:val="0"/>
        <w:autoSpaceDN w:val="0"/>
        <w:adjustRightInd w:val="0"/>
        <w:spacing w:line="240" w:lineRule="auto"/>
        <w:contextualSpacing/>
        <w:jc w:val="center"/>
        <w:rPr>
          <w:rFonts w:ascii="Montserrat Light" w:hAnsi="Montserrat Light"/>
          <w:b/>
          <w:bCs/>
          <w:noProof/>
        </w:rPr>
      </w:pPr>
      <w:r w:rsidRPr="006E3FA7">
        <w:rPr>
          <w:rFonts w:ascii="Montserrat Light" w:hAnsi="Montserrat Light"/>
          <w:b/>
          <w:bCs/>
          <w:noProof/>
        </w:rPr>
        <w:t xml:space="preserve">PREȘEDINTE </w:t>
      </w:r>
    </w:p>
    <w:p w14:paraId="42EF586F" w14:textId="77777777" w:rsidR="00142950" w:rsidRPr="006E3FA7" w:rsidRDefault="00142950" w:rsidP="00082B81">
      <w:pPr>
        <w:autoSpaceDE w:val="0"/>
        <w:autoSpaceDN w:val="0"/>
        <w:adjustRightInd w:val="0"/>
        <w:spacing w:line="240" w:lineRule="auto"/>
        <w:contextualSpacing/>
        <w:jc w:val="center"/>
        <w:rPr>
          <w:rFonts w:ascii="Montserrat Light" w:hAnsi="Montserrat Light"/>
          <w:noProof/>
        </w:rPr>
      </w:pPr>
      <w:r w:rsidRPr="006E3FA7">
        <w:rPr>
          <w:rFonts w:ascii="Montserrat Light" w:hAnsi="Montserrat Light"/>
          <w:noProof/>
        </w:rPr>
        <w:t>Alin Tișe</w:t>
      </w:r>
    </w:p>
    <w:p w14:paraId="4CEFD624" w14:textId="27F7029D" w:rsidR="00D7068F" w:rsidRPr="006E3FA7" w:rsidRDefault="00D7068F" w:rsidP="00082B81">
      <w:pPr>
        <w:autoSpaceDE w:val="0"/>
        <w:autoSpaceDN w:val="0"/>
        <w:adjustRightInd w:val="0"/>
        <w:spacing w:line="240" w:lineRule="auto"/>
        <w:contextualSpacing/>
        <w:jc w:val="both"/>
        <w:rPr>
          <w:rFonts w:ascii="Montserrat Light" w:hAnsi="Montserrat Light"/>
          <w:noProof/>
          <w:color w:val="FF0000"/>
          <w:lang w:val="ro-RO"/>
        </w:rPr>
      </w:pPr>
    </w:p>
    <w:p w14:paraId="4A2C0B37" w14:textId="5676CCBA" w:rsidR="00D7068F" w:rsidRPr="006E3FA7" w:rsidRDefault="00D7068F" w:rsidP="00082B81">
      <w:pPr>
        <w:autoSpaceDE w:val="0"/>
        <w:autoSpaceDN w:val="0"/>
        <w:adjustRightInd w:val="0"/>
        <w:spacing w:line="240" w:lineRule="auto"/>
        <w:contextualSpacing/>
        <w:jc w:val="both"/>
        <w:rPr>
          <w:rFonts w:ascii="Montserrat Light" w:hAnsi="Montserrat Light"/>
          <w:noProof/>
          <w:color w:val="FF0000"/>
          <w:lang w:val="ro-RO"/>
        </w:rPr>
      </w:pPr>
    </w:p>
    <w:p w14:paraId="2698E033" w14:textId="5592715A" w:rsidR="007451D9" w:rsidRPr="006E3FA7" w:rsidRDefault="007451D9" w:rsidP="00082B81">
      <w:pPr>
        <w:autoSpaceDE w:val="0"/>
        <w:autoSpaceDN w:val="0"/>
        <w:adjustRightInd w:val="0"/>
        <w:spacing w:line="240" w:lineRule="auto"/>
        <w:contextualSpacing/>
        <w:jc w:val="both"/>
        <w:rPr>
          <w:rFonts w:ascii="Montserrat Light" w:hAnsi="Montserrat Light"/>
          <w:noProof/>
          <w:color w:val="FF0000"/>
          <w:lang w:val="ro-RO"/>
        </w:rPr>
      </w:pPr>
    </w:p>
    <w:p w14:paraId="6E137032" w14:textId="7AC41A95" w:rsidR="00E4342A" w:rsidRPr="006E3FA7" w:rsidRDefault="00E4342A" w:rsidP="00082B81">
      <w:pPr>
        <w:autoSpaceDE w:val="0"/>
        <w:autoSpaceDN w:val="0"/>
        <w:adjustRightInd w:val="0"/>
        <w:spacing w:line="240" w:lineRule="auto"/>
        <w:contextualSpacing/>
        <w:jc w:val="both"/>
        <w:rPr>
          <w:rFonts w:ascii="Montserrat Light" w:hAnsi="Montserrat Light"/>
          <w:noProof/>
          <w:color w:val="FF0000"/>
          <w:lang w:val="ro-RO"/>
        </w:rPr>
      </w:pPr>
    </w:p>
    <w:p w14:paraId="33B02DCB" w14:textId="77777777" w:rsidR="0043355A" w:rsidRPr="006E3FA7" w:rsidRDefault="0043355A" w:rsidP="00082B81">
      <w:pPr>
        <w:autoSpaceDE w:val="0"/>
        <w:autoSpaceDN w:val="0"/>
        <w:adjustRightInd w:val="0"/>
        <w:spacing w:line="240" w:lineRule="auto"/>
        <w:contextualSpacing/>
        <w:jc w:val="both"/>
        <w:rPr>
          <w:rFonts w:ascii="Montserrat Light" w:hAnsi="Montserrat Light"/>
          <w:noProof/>
          <w:color w:val="FF0000"/>
          <w:lang w:val="ro-RO"/>
        </w:rPr>
      </w:pPr>
    </w:p>
    <w:p w14:paraId="1DC5BEC4" w14:textId="77777777" w:rsidR="0043355A" w:rsidRPr="006E3FA7" w:rsidRDefault="0043355A" w:rsidP="00082B81">
      <w:pPr>
        <w:autoSpaceDE w:val="0"/>
        <w:autoSpaceDN w:val="0"/>
        <w:adjustRightInd w:val="0"/>
        <w:spacing w:line="240" w:lineRule="auto"/>
        <w:contextualSpacing/>
        <w:jc w:val="both"/>
        <w:rPr>
          <w:rFonts w:ascii="Montserrat Light" w:hAnsi="Montserrat Light"/>
          <w:noProof/>
          <w:color w:val="FF0000"/>
          <w:lang w:val="ro-RO"/>
        </w:rPr>
      </w:pPr>
    </w:p>
    <w:p w14:paraId="093D120B" w14:textId="77777777" w:rsidR="00917EAE" w:rsidRPr="006E3FA7" w:rsidRDefault="00917EAE" w:rsidP="00082B81">
      <w:pPr>
        <w:autoSpaceDE w:val="0"/>
        <w:autoSpaceDN w:val="0"/>
        <w:adjustRightInd w:val="0"/>
        <w:spacing w:line="240" w:lineRule="auto"/>
        <w:contextualSpacing/>
        <w:jc w:val="both"/>
        <w:rPr>
          <w:rFonts w:ascii="Montserrat Light" w:hAnsi="Montserrat Light"/>
          <w:noProof/>
          <w:color w:val="FF0000"/>
          <w:lang w:val="ro-RO"/>
        </w:rPr>
      </w:pPr>
    </w:p>
    <w:p w14:paraId="5812DBBF" w14:textId="77777777" w:rsidR="00917EAE" w:rsidRPr="006E3FA7" w:rsidRDefault="00917EAE" w:rsidP="00082B81">
      <w:pPr>
        <w:autoSpaceDE w:val="0"/>
        <w:autoSpaceDN w:val="0"/>
        <w:adjustRightInd w:val="0"/>
        <w:spacing w:line="240" w:lineRule="auto"/>
        <w:contextualSpacing/>
        <w:jc w:val="both"/>
        <w:rPr>
          <w:rFonts w:ascii="Montserrat Light" w:hAnsi="Montserrat Light"/>
          <w:noProof/>
          <w:color w:val="FF0000"/>
          <w:lang w:val="ro-RO"/>
        </w:rPr>
      </w:pPr>
    </w:p>
    <w:p w14:paraId="1B389C96" w14:textId="77777777" w:rsidR="00917EAE" w:rsidRPr="006E3FA7" w:rsidRDefault="00917EAE" w:rsidP="00082B81">
      <w:pPr>
        <w:autoSpaceDE w:val="0"/>
        <w:autoSpaceDN w:val="0"/>
        <w:adjustRightInd w:val="0"/>
        <w:spacing w:line="240" w:lineRule="auto"/>
        <w:contextualSpacing/>
        <w:jc w:val="both"/>
        <w:rPr>
          <w:rFonts w:ascii="Montserrat Light" w:hAnsi="Montserrat Light"/>
          <w:noProof/>
          <w:color w:val="FF0000"/>
          <w:lang w:val="ro-RO"/>
        </w:rPr>
      </w:pPr>
    </w:p>
    <w:p w14:paraId="694CB144" w14:textId="77777777" w:rsidR="007D4EED" w:rsidRPr="006E3FA7" w:rsidRDefault="007D4EED" w:rsidP="00082B81">
      <w:pPr>
        <w:autoSpaceDE w:val="0"/>
        <w:autoSpaceDN w:val="0"/>
        <w:adjustRightInd w:val="0"/>
        <w:spacing w:line="240" w:lineRule="auto"/>
        <w:contextualSpacing/>
        <w:jc w:val="both"/>
        <w:rPr>
          <w:rFonts w:ascii="Montserrat Light" w:hAnsi="Montserrat Light"/>
          <w:noProof/>
          <w:color w:val="FF0000"/>
          <w:lang w:val="ro-RO"/>
        </w:rPr>
      </w:pPr>
    </w:p>
    <w:p w14:paraId="3C8C36E1" w14:textId="77777777" w:rsidR="007D4EED" w:rsidRPr="006E3FA7" w:rsidRDefault="007D4EED" w:rsidP="00082B81">
      <w:pPr>
        <w:autoSpaceDE w:val="0"/>
        <w:autoSpaceDN w:val="0"/>
        <w:adjustRightInd w:val="0"/>
        <w:spacing w:line="240" w:lineRule="auto"/>
        <w:contextualSpacing/>
        <w:jc w:val="both"/>
        <w:rPr>
          <w:rFonts w:ascii="Montserrat Light" w:hAnsi="Montserrat Light"/>
          <w:noProof/>
          <w:color w:val="FF0000"/>
          <w:lang w:val="ro-RO"/>
        </w:rPr>
      </w:pPr>
    </w:p>
    <w:p w14:paraId="45CDEB3C" w14:textId="01595899" w:rsidR="00D06CD6" w:rsidRPr="006E3FA7" w:rsidRDefault="00D06CD6" w:rsidP="00082B81">
      <w:pPr>
        <w:spacing w:line="240" w:lineRule="auto"/>
        <w:rPr>
          <w:rFonts w:ascii="Montserrat Light" w:hAnsi="Montserrat Light"/>
          <w:b/>
          <w:bCs/>
          <w:lang w:val="ro-RO"/>
        </w:rPr>
      </w:pPr>
      <w:r w:rsidRPr="006E3FA7">
        <w:rPr>
          <w:rFonts w:ascii="Montserrat Light" w:hAnsi="Montserrat Light"/>
          <w:b/>
          <w:bCs/>
          <w:lang w:val="ro-RO"/>
        </w:rPr>
        <w:t>Nr</w:t>
      </w:r>
      <w:r w:rsidR="00947CC8" w:rsidRPr="006E3FA7">
        <w:rPr>
          <w:rFonts w:ascii="Montserrat Light" w:hAnsi="Montserrat Light"/>
          <w:b/>
          <w:bCs/>
          <w:lang w:val="ro-RO"/>
        </w:rPr>
        <w:t>.</w:t>
      </w:r>
      <w:r w:rsidR="0043355A" w:rsidRPr="006E3FA7">
        <w:rPr>
          <w:rFonts w:ascii="Montserrat Light" w:hAnsi="Montserrat Light"/>
          <w:lang w:val="ro-RO"/>
        </w:rPr>
        <w:t xml:space="preserve"> </w:t>
      </w:r>
      <w:r w:rsidR="00151406" w:rsidRPr="006E3FA7">
        <w:rPr>
          <w:rFonts w:ascii="Montserrat Light" w:hAnsi="Montserrat Light"/>
          <w:b/>
          <w:bCs/>
          <w:noProof/>
          <w:lang w:val="ro-RO"/>
        </w:rPr>
        <w:t>48030</w:t>
      </w:r>
      <w:r w:rsidR="00FA0509" w:rsidRPr="006E3FA7">
        <w:rPr>
          <w:rFonts w:ascii="Montserrat Light" w:hAnsi="Montserrat Light"/>
          <w:b/>
          <w:bCs/>
          <w:lang w:val="ro-RO"/>
        </w:rPr>
        <w:t>/</w:t>
      </w:r>
      <w:r w:rsidR="00F065F3" w:rsidRPr="006E3FA7">
        <w:rPr>
          <w:rFonts w:ascii="Montserrat Light" w:hAnsi="Montserrat Light"/>
          <w:b/>
          <w:bCs/>
          <w:lang w:val="ro-RO"/>
        </w:rPr>
        <w:t>06.12.</w:t>
      </w:r>
      <w:r w:rsidR="00FA0509" w:rsidRPr="006E3FA7">
        <w:rPr>
          <w:rFonts w:ascii="Montserrat Light" w:hAnsi="Montserrat Light"/>
          <w:b/>
          <w:bCs/>
          <w:lang w:val="ro-RO"/>
        </w:rPr>
        <w:t>2023</w:t>
      </w:r>
    </w:p>
    <w:p w14:paraId="36661A90" w14:textId="5F97B516" w:rsidR="00623F56" w:rsidRPr="006E3FA7" w:rsidRDefault="00623F56" w:rsidP="00082B81">
      <w:pPr>
        <w:tabs>
          <w:tab w:val="left" w:pos="3456"/>
        </w:tabs>
        <w:spacing w:line="240" w:lineRule="auto"/>
        <w:rPr>
          <w:rFonts w:ascii="Montserrat Light" w:hAnsi="Montserrat Light"/>
          <w:lang w:val="ro-RO"/>
        </w:rPr>
      </w:pPr>
    </w:p>
    <w:p w14:paraId="1B133524" w14:textId="2C66EB1B" w:rsidR="004735F1" w:rsidRPr="006E3FA7" w:rsidRDefault="004C5818" w:rsidP="00082B81">
      <w:pPr>
        <w:tabs>
          <w:tab w:val="left" w:pos="3456"/>
        </w:tabs>
        <w:spacing w:line="240" w:lineRule="auto"/>
        <w:jc w:val="center"/>
        <w:rPr>
          <w:rFonts w:ascii="Montserrat Light" w:hAnsi="Montserrat Light"/>
          <w:b/>
          <w:bCs/>
          <w:lang w:val="ro-RO"/>
        </w:rPr>
      </w:pPr>
      <w:r w:rsidRPr="006E3FA7">
        <w:rPr>
          <w:rFonts w:ascii="Montserrat Light" w:hAnsi="Montserrat Light"/>
          <w:b/>
          <w:bCs/>
          <w:lang w:val="ro-RO"/>
        </w:rPr>
        <w:t>RAPORT DE SPECIALITATE</w:t>
      </w:r>
    </w:p>
    <w:p w14:paraId="7696DB85" w14:textId="77777777" w:rsidR="004C5818" w:rsidRPr="006E3FA7" w:rsidRDefault="004C5818" w:rsidP="00082B81">
      <w:pPr>
        <w:tabs>
          <w:tab w:val="left" w:pos="3456"/>
        </w:tabs>
        <w:spacing w:line="240" w:lineRule="auto"/>
        <w:rPr>
          <w:rFonts w:ascii="Montserrat Light" w:hAnsi="Montserrat Light"/>
          <w:lang w:val="ro-RO"/>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268"/>
        <w:gridCol w:w="2693"/>
        <w:gridCol w:w="1985"/>
        <w:gridCol w:w="1421"/>
      </w:tblGrid>
      <w:tr w:rsidR="00917EAE" w:rsidRPr="006E3FA7" w14:paraId="26B2D521" w14:textId="77777777" w:rsidTr="007D4EED">
        <w:trPr>
          <w:trHeight w:val="278"/>
        </w:trPr>
        <w:tc>
          <w:tcPr>
            <w:tcW w:w="3539" w:type="dxa"/>
            <w:gridSpan w:val="2"/>
          </w:tcPr>
          <w:p w14:paraId="147068FE" w14:textId="77777777" w:rsidR="00BE515A" w:rsidRPr="006E3FA7" w:rsidRDefault="00BE515A" w:rsidP="00082B81">
            <w:pPr>
              <w:tabs>
                <w:tab w:val="left" w:pos="3456"/>
              </w:tabs>
              <w:spacing w:line="240" w:lineRule="auto"/>
              <w:jc w:val="both"/>
              <w:rPr>
                <w:rFonts w:ascii="Montserrat Light" w:hAnsi="Montserrat Light"/>
                <w:b/>
                <w:bCs/>
                <w:lang w:val="ro-RO"/>
              </w:rPr>
            </w:pPr>
            <w:r w:rsidRPr="006E3FA7">
              <w:rPr>
                <w:rFonts w:ascii="Montserrat Light" w:hAnsi="Montserrat Light"/>
                <w:b/>
                <w:bCs/>
                <w:lang w:val="ro-RO"/>
              </w:rPr>
              <w:t>Titlul proiectului de hotărâre</w:t>
            </w:r>
          </w:p>
        </w:tc>
        <w:tc>
          <w:tcPr>
            <w:tcW w:w="6099" w:type="dxa"/>
            <w:gridSpan w:val="3"/>
          </w:tcPr>
          <w:p w14:paraId="37788C80" w14:textId="140F3E48" w:rsidR="00BE515A" w:rsidRPr="006E3FA7" w:rsidRDefault="00BA39D0" w:rsidP="00082B81">
            <w:pPr>
              <w:tabs>
                <w:tab w:val="left" w:pos="3456"/>
              </w:tabs>
              <w:spacing w:line="240" w:lineRule="auto"/>
              <w:jc w:val="both"/>
              <w:rPr>
                <w:rFonts w:ascii="Montserrat Light" w:hAnsi="Montserrat Light"/>
                <w:bCs/>
                <w:lang w:val="ro-RO"/>
              </w:rPr>
            </w:pPr>
            <w:r w:rsidRPr="006E3FA7">
              <w:rPr>
                <w:rFonts w:ascii="Montserrat Light" w:hAnsi="Montserrat Light"/>
                <w:bCs/>
                <w:lang w:val="ro-RO"/>
              </w:rPr>
              <w:t xml:space="preserve">aprobarea Organigramei, a Statului de </w:t>
            </w:r>
            <w:proofErr w:type="spellStart"/>
            <w:r w:rsidRPr="006E3FA7">
              <w:rPr>
                <w:rFonts w:ascii="Montserrat Light" w:hAnsi="Montserrat Light"/>
                <w:bCs/>
                <w:lang w:val="ro-RO"/>
              </w:rPr>
              <w:t>funcţii</w:t>
            </w:r>
            <w:proofErr w:type="spellEnd"/>
            <w:r w:rsidRPr="006E3FA7">
              <w:rPr>
                <w:rFonts w:ascii="Montserrat Light" w:hAnsi="Montserrat Light"/>
                <w:bCs/>
                <w:lang w:val="ro-RO"/>
              </w:rPr>
              <w:t xml:space="preserve"> </w:t>
            </w:r>
            <w:proofErr w:type="spellStart"/>
            <w:r w:rsidRPr="006E3FA7">
              <w:rPr>
                <w:rFonts w:ascii="Montserrat Light" w:hAnsi="Montserrat Light"/>
                <w:bCs/>
                <w:lang w:val="ro-RO"/>
              </w:rPr>
              <w:t>şi</w:t>
            </w:r>
            <w:proofErr w:type="spellEnd"/>
            <w:r w:rsidRPr="006E3FA7">
              <w:rPr>
                <w:rFonts w:ascii="Montserrat Light" w:hAnsi="Montserrat Light"/>
                <w:bCs/>
                <w:lang w:val="ro-RO"/>
              </w:rPr>
              <w:t xml:space="preserve"> a Regulamentului de organizare </w:t>
            </w:r>
            <w:proofErr w:type="spellStart"/>
            <w:r w:rsidRPr="006E3FA7">
              <w:rPr>
                <w:rFonts w:ascii="Montserrat Light" w:hAnsi="Montserrat Light"/>
                <w:bCs/>
                <w:lang w:val="ro-RO"/>
              </w:rPr>
              <w:t>şi</w:t>
            </w:r>
            <w:proofErr w:type="spellEnd"/>
            <w:r w:rsidRPr="006E3FA7">
              <w:rPr>
                <w:rFonts w:ascii="Montserrat Light" w:hAnsi="Montserrat Light"/>
                <w:bCs/>
                <w:lang w:val="ro-RO"/>
              </w:rPr>
              <w:t xml:space="preserve"> </w:t>
            </w:r>
            <w:proofErr w:type="spellStart"/>
            <w:r w:rsidRPr="006E3FA7">
              <w:rPr>
                <w:rFonts w:ascii="Montserrat Light" w:hAnsi="Montserrat Light"/>
                <w:bCs/>
                <w:lang w:val="ro-RO"/>
              </w:rPr>
              <w:t>funcţionare</w:t>
            </w:r>
            <w:proofErr w:type="spellEnd"/>
            <w:r w:rsidRPr="006E3FA7">
              <w:rPr>
                <w:rFonts w:ascii="Montserrat Light" w:hAnsi="Montserrat Light"/>
                <w:bCs/>
                <w:lang w:val="ro-RO"/>
              </w:rPr>
              <w:t xml:space="preserve"> pentru </w:t>
            </w:r>
            <w:r w:rsidR="00A65399" w:rsidRPr="006E3FA7">
              <w:rPr>
                <w:rFonts w:ascii="Montserrat Light" w:hAnsi="Montserrat Light"/>
                <w:bCs/>
                <w:lang w:val="ro-RO"/>
              </w:rPr>
              <w:t>societatea</w:t>
            </w:r>
            <w:r w:rsidR="00B325DA" w:rsidRPr="006E3FA7">
              <w:rPr>
                <w:rFonts w:ascii="Montserrat Light" w:hAnsi="Montserrat Light"/>
                <w:bCs/>
                <w:lang w:val="ro-RO"/>
              </w:rPr>
              <w:t xml:space="preserve"> </w:t>
            </w:r>
            <w:r w:rsidR="003823C7" w:rsidRPr="006E3FA7">
              <w:rPr>
                <w:rFonts w:ascii="Montserrat Light" w:hAnsi="Montserrat Light"/>
                <w:bCs/>
                <w:lang w:val="ro-RO"/>
              </w:rPr>
              <w:t>TETAROM</w:t>
            </w:r>
            <w:r w:rsidR="00926E1C" w:rsidRPr="006E3FA7">
              <w:rPr>
                <w:rFonts w:ascii="Montserrat Light" w:hAnsi="Montserrat Light"/>
              </w:rPr>
              <w:t xml:space="preserve"> S.A.</w:t>
            </w:r>
          </w:p>
        </w:tc>
      </w:tr>
      <w:tr w:rsidR="00917EAE" w:rsidRPr="006E3FA7" w14:paraId="04411024" w14:textId="77777777" w:rsidTr="007D4EED">
        <w:tc>
          <w:tcPr>
            <w:tcW w:w="3539" w:type="dxa"/>
            <w:gridSpan w:val="2"/>
          </w:tcPr>
          <w:p w14:paraId="35A72988" w14:textId="77777777" w:rsidR="00BE515A" w:rsidRPr="006E3FA7" w:rsidRDefault="00BE515A" w:rsidP="00082B81">
            <w:pPr>
              <w:tabs>
                <w:tab w:val="left" w:pos="3456"/>
              </w:tabs>
              <w:spacing w:line="240" w:lineRule="auto"/>
              <w:jc w:val="both"/>
              <w:rPr>
                <w:rFonts w:ascii="Montserrat Light" w:hAnsi="Montserrat Light"/>
                <w:b/>
                <w:bCs/>
                <w:lang w:val="ro-RO"/>
              </w:rPr>
            </w:pPr>
            <w:r w:rsidRPr="006E3FA7">
              <w:rPr>
                <w:rFonts w:ascii="Montserrat Light" w:hAnsi="Montserrat Light"/>
                <w:b/>
                <w:bCs/>
                <w:lang w:val="ro-RO"/>
              </w:rPr>
              <w:t>Compartiment de resort:</w:t>
            </w:r>
          </w:p>
        </w:tc>
        <w:tc>
          <w:tcPr>
            <w:tcW w:w="6099" w:type="dxa"/>
            <w:gridSpan w:val="3"/>
          </w:tcPr>
          <w:p w14:paraId="68F11860" w14:textId="3E5CDA4D" w:rsidR="00BE515A" w:rsidRPr="006E3FA7" w:rsidRDefault="004D1AE5" w:rsidP="00082B81">
            <w:pPr>
              <w:spacing w:line="240" w:lineRule="auto"/>
              <w:jc w:val="both"/>
              <w:rPr>
                <w:rFonts w:ascii="Montserrat Light" w:hAnsi="Montserrat Light"/>
                <w:lang w:val="ro-RO"/>
              </w:rPr>
            </w:pPr>
            <w:r w:rsidRPr="006E3FA7">
              <w:rPr>
                <w:rFonts w:ascii="Montserrat Light" w:hAnsi="Montserrat Light"/>
                <w:lang w:val="ro-RO"/>
              </w:rPr>
              <w:t>Direcția Generală Buget-Finanțe, Resurse Umane-Serviciul Resurse Umane</w:t>
            </w:r>
            <w:r w:rsidR="00A65399" w:rsidRPr="006E3FA7">
              <w:rPr>
                <w:rFonts w:ascii="Montserrat Light" w:hAnsi="Montserrat Light"/>
                <w:lang w:val="ro-RO"/>
              </w:rPr>
              <w:t>, Guvernanță Corporativă</w:t>
            </w:r>
          </w:p>
        </w:tc>
      </w:tr>
      <w:tr w:rsidR="00917EAE" w:rsidRPr="006E3FA7" w14:paraId="71B42F8A" w14:textId="77777777" w:rsidTr="007D4EED">
        <w:tc>
          <w:tcPr>
            <w:tcW w:w="9638" w:type="dxa"/>
            <w:gridSpan w:val="5"/>
          </w:tcPr>
          <w:p w14:paraId="4F14F2D2" w14:textId="74DE3811" w:rsidR="004C5818" w:rsidRPr="006E3FA7" w:rsidRDefault="004C5818" w:rsidP="00082B81">
            <w:pPr>
              <w:tabs>
                <w:tab w:val="left" w:pos="3456"/>
              </w:tabs>
              <w:spacing w:line="240" w:lineRule="auto"/>
              <w:jc w:val="both"/>
              <w:rPr>
                <w:rFonts w:ascii="Montserrat Light" w:hAnsi="Montserrat Light"/>
                <w:b/>
                <w:bCs/>
                <w:lang w:val="ro-RO"/>
              </w:rPr>
            </w:pPr>
            <w:r w:rsidRPr="006E3FA7">
              <w:rPr>
                <w:rFonts w:ascii="Montserrat Light" w:hAnsi="Montserrat Light"/>
                <w:b/>
                <w:bCs/>
                <w:lang w:val="ro-RO"/>
              </w:rPr>
              <w:t xml:space="preserve">Secțiunea 1 – Documentare și analiză: </w:t>
            </w:r>
          </w:p>
        </w:tc>
      </w:tr>
      <w:tr w:rsidR="00917EAE" w:rsidRPr="006E3FA7" w14:paraId="564589CE" w14:textId="77777777" w:rsidTr="007D4EED">
        <w:tc>
          <w:tcPr>
            <w:tcW w:w="9638" w:type="dxa"/>
            <w:gridSpan w:val="5"/>
          </w:tcPr>
          <w:p w14:paraId="42AD08CF" w14:textId="13C01F00" w:rsidR="009F2146" w:rsidRPr="006E3FA7" w:rsidRDefault="00A70B86" w:rsidP="00082B81">
            <w:pPr>
              <w:spacing w:line="240" w:lineRule="auto"/>
              <w:jc w:val="both"/>
              <w:rPr>
                <w:rStyle w:val="slitbdy"/>
                <w:rFonts w:ascii="Montserrat Light" w:hAnsi="Montserrat Light"/>
                <w:color w:val="auto"/>
                <w:sz w:val="22"/>
                <w:szCs w:val="22"/>
                <w:lang w:val="ro-RO"/>
              </w:rPr>
            </w:pPr>
            <w:r w:rsidRPr="006E3FA7">
              <w:rPr>
                <w:rFonts w:ascii="Montserrat Light" w:hAnsi="Montserrat Light"/>
                <w:lang w:val="ro-RO"/>
              </w:rPr>
              <w:t xml:space="preserve">Conform Codului administrativ </w:t>
            </w:r>
            <w:r w:rsidR="00DC3A70" w:rsidRPr="006E3FA7">
              <w:rPr>
                <w:rFonts w:ascii="Montserrat Light" w:hAnsi="Montserrat Light"/>
                <w:lang w:val="ro-RO"/>
              </w:rPr>
              <w:t>Consiliul Județean Cluj are competența cu privire la acest tip de acte administrative</w:t>
            </w:r>
            <w:r w:rsidR="008861AE" w:rsidRPr="006E3FA7">
              <w:rPr>
                <w:rFonts w:ascii="Montserrat Light" w:hAnsi="Montserrat Light"/>
                <w:lang w:val="ro-RO"/>
              </w:rPr>
              <w:t xml:space="preserve"> </w:t>
            </w:r>
            <w:r w:rsidR="00840D0B" w:rsidRPr="006E3FA7">
              <w:rPr>
                <w:rFonts w:ascii="Montserrat Light" w:hAnsi="Montserrat Light"/>
                <w:lang w:val="ro-RO"/>
              </w:rPr>
              <w:t>și aprobă structura organizatorică, organigrama, statul de funcții</w:t>
            </w:r>
            <w:r w:rsidR="006D7664" w:rsidRPr="006E3FA7">
              <w:rPr>
                <w:rFonts w:ascii="Montserrat Light" w:hAnsi="Montserrat Light"/>
                <w:lang w:val="ro-RO"/>
              </w:rPr>
              <w:t xml:space="preserve"> și</w:t>
            </w:r>
            <w:r w:rsidR="00840D0B" w:rsidRPr="006E3FA7">
              <w:rPr>
                <w:rFonts w:ascii="Montserrat Light" w:hAnsi="Montserrat Light"/>
                <w:lang w:val="ro-RO"/>
              </w:rPr>
              <w:t xml:space="preserve"> Regulamentul de organizare și funcționare</w:t>
            </w:r>
            <w:r w:rsidR="00AE08EA" w:rsidRPr="006E3FA7">
              <w:rPr>
                <w:rFonts w:ascii="Montserrat Light" w:hAnsi="Montserrat Light"/>
                <w:lang w:val="ro-RO"/>
              </w:rPr>
              <w:t xml:space="preserve">, </w:t>
            </w:r>
            <w:r w:rsidR="006D7664" w:rsidRPr="006E3FA7">
              <w:rPr>
                <w:rFonts w:ascii="Montserrat Light" w:hAnsi="Montserrat Light"/>
                <w:lang w:val="ro-RO"/>
              </w:rPr>
              <w:t>pentru</w:t>
            </w:r>
            <w:r w:rsidR="00840D0B" w:rsidRPr="006E3FA7">
              <w:rPr>
                <w:rStyle w:val="slitbdy"/>
                <w:rFonts w:ascii="Montserrat Light" w:hAnsi="Montserrat Light"/>
                <w:color w:val="auto"/>
                <w:sz w:val="22"/>
                <w:szCs w:val="22"/>
                <w:lang w:val="ro-RO"/>
              </w:rPr>
              <w:t xml:space="preserve"> societăţil</w:t>
            </w:r>
            <w:r w:rsidR="006D7664" w:rsidRPr="006E3FA7">
              <w:rPr>
                <w:rStyle w:val="slitbdy"/>
                <w:rFonts w:ascii="Montserrat Light" w:hAnsi="Montserrat Light"/>
                <w:color w:val="auto"/>
                <w:sz w:val="22"/>
                <w:szCs w:val="22"/>
                <w:lang w:val="ro-RO"/>
              </w:rPr>
              <w:t>e</w:t>
            </w:r>
            <w:r w:rsidR="00840D0B" w:rsidRPr="006E3FA7">
              <w:rPr>
                <w:rStyle w:val="slitbdy"/>
                <w:rFonts w:ascii="Montserrat Light" w:hAnsi="Montserrat Light"/>
                <w:color w:val="auto"/>
                <w:sz w:val="22"/>
                <w:szCs w:val="22"/>
                <w:lang w:val="ro-RO"/>
              </w:rPr>
              <w:t xml:space="preserve"> şi regiil</w:t>
            </w:r>
            <w:r w:rsidR="006D7664" w:rsidRPr="006E3FA7">
              <w:rPr>
                <w:rStyle w:val="slitbdy"/>
                <w:rFonts w:ascii="Montserrat Light" w:hAnsi="Montserrat Light"/>
                <w:color w:val="auto"/>
                <w:sz w:val="22"/>
                <w:szCs w:val="22"/>
                <w:lang w:val="ro-RO"/>
              </w:rPr>
              <w:t>e</w:t>
            </w:r>
            <w:r w:rsidR="00840D0B" w:rsidRPr="006E3FA7">
              <w:rPr>
                <w:rStyle w:val="slitbdy"/>
                <w:rFonts w:ascii="Montserrat Light" w:hAnsi="Montserrat Light"/>
                <w:color w:val="auto"/>
                <w:sz w:val="22"/>
                <w:szCs w:val="22"/>
                <w:lang w:val="ro-RO"/>
              </w:rPr>
              <w:t xml:space="preserve"> autonome de interes judeţean</w:t>
            </w:r>
            <w:r w:rsidR="00AE08EA" w:rsidRPr="006E3FA7">
              <w:rPr>
                <w:rStyle w:val="slitbdy"/>
                <w:rFonts w:ascii="Montserrat Light" w:hAnsi="Montserrat Light"/>
                <w:color w:val="auto"/>
                <w:sz w:val="22"/>
                <w:szCs w:val="22"/>
                <w:lang w:val="ro-RO"/>
              </w:rPr>
              <w:t>.</w:t>
            </w:r>
            <w:r w:rsidR="00840D0B" w:rsidRPr="006E3FA7">
              <w:rPr>
                <w:rStyle w:val="slitbdy"/>
                <w:rFonts w:ascii="Montserrat Light" w:hAnsi="Montserrat Light"/>
                <w:color w:val="auto"/>
                <w:sz w:val="22"/>
                <w:szCs w:val="22"/>
                <w:lang w:val="ro-RO"/>
              </w:rPr>
              <w:t xml:space="preserve"> </w:t>
            </w:r>
          </w:p>
          <w:p w14:paraId="5F00C7D8" w14:textId="77A68760" w:rsidR="000F0265" w:rsidRPr="006E3FA7" w:rsidRDefault="00735CA3" w:rsidP="00082B81">
            <w:pPr>
              <w:tabs>
                <w:tab w:val="left" w:pos="720"/>
              </w:tabs>
              <w:spacing w:line="240" w:lineRule="auto"/>
              <w:jc w:val="both"/>
              <w:rPr>
                <w:rFonts w:ascii="Montserrat Light" w:hAnsi="Montserrat Light"/>
                <w:lang w:val="ro-RO"/>
              </w:rPr>
            </w:pPr>
            <w:r w:rsidRPr="006E3FA7">
              <w:rPr>
                <w:rFonts w:ascii="Montserrat Light" w:hAnsi="Montserrat Light"/>
                <w:lang w:val="ro-RO"/>
              </w:rPr>
              <w:t xml:space="preserve">Solicitarea </w:t>
            </w:r>
            <w:r w:rsidR="006D7664" w:rsidRPr="006E3FA7">
              <w:rPr>
                <w:rFonts w:ascii="Montserrat Light" w:hAnsi="Montserrat Light"/>
                <w:lang w:val="ro-RO"/>
              </w:rPr>
              <w:t>aprobării</w:t>
            </w:r>
            <w:r w:rsidR="000F0265" w:rsidRPr="006E3FA7">
              <w:rPr>
                <w:rFonts w:ascii="Montserrat Light" w:hAnsi="Montserrat Light"/>
                <w:lang w:val="ro-RO"/>
              </w:rPr>
              <w:t xml:space="preserve"> organigramei</w:t>
            </w:r>
            <w:r w:rsidR="00C041E1" w:rsidRPr="006E3FA7">
              <w:rPr>
                <w:rFonts w:ascii="Montserrat Light" w:hAnsi="Montserrat Light"/>
                <w:lang w:val="ro-RO"/>
              </w:rPr>
              <w:t xml:space="preserve">, </w:t>
            </w:r>
            <w:r w:rsidR="000F0265" w:rsidRPr="006E3FA7">
              <w:rPr>
                <w:rFonts w:ascii="Montserrat Light" w:hAnsi="Montserrat Light"/>
                <w:lang w:val="ro-RO"/>
              </w:rPr>
              <w:t>a statului de funcții</w:t>
            </w:r>
            <w:r w:rsidR="00C041E1" w:rsidRPr="006E3FA7">
              <w:rPr>
                <w:rFonts w:ascii="Montserrat Light" w:hAnsi="Montserrat Light"/>
                <w:lang w:val="ro-RO"/>
              </w:rPr>
              <w:t xml:space="preserve"> și Regulamentului de organizare și funcționare</w:t>
            </w:r>
            <w:r w:rsidR="000F0265" w:rsidRPr="006E3FA7">
              <w:rPr>
                <w:rFonts w:ascii="Montserrat Light" w:hAnsi="Montserrat Light"/>
                <w:lang w:val="ro-RO"/>
              </w:rPr>
              <w:t xml:space="preserve"> </w:t>
            </w:r>
            <w:r w:rsidR="006A124D" w:rsidRPr="006E3FA7">
              <w:rPr>
                <w:rFonts w:ascii="Montserrat Light" w:hAnsi="Montserrat Light"/>
                <w:lang w:val="ro-RO"/>
              </w:rPr>
              <w:t xml:space="preserve">pentru </w:t>
            </w:r>
            <w:r w:rsidR="00A65399" w:rsidRPr="006E3FA7">
              <w:rPr>
                <w:rFonts w:ascii="Montserrat Light" w:hAnsi="Montserrat Light"/>
                <w:lang w:val="ro-RO"/>
              </w:rPr>
              <w:t xml:space="preserve">societatea </w:t>
            </w:r>
            <w:r w:rsidR="00917EAE" w:rsidRPr="006E3FA7">
              <w:rPr>
                <w:rFonts w:ascii="Montserrat Light" w:hAnsi="Montserrat Light"/>
              </w:rPr>
              <w:t>TETAROM</w:t>
            </w:r>
            <w:r w:rsidR="00926E1C" w:rsidRPr="006E3FA7">
              <w:rPr>
                <w:rFonts w:ascii="Montserrat Light" w:hAnsi="Montserrat Light"/>
              </w:rPr>
              <w:t xml:space="preserve"> S.A.</w:t>
            </w:r>
            <w:r w:rsidR="004E0FBC" w:rsidRPr="006E3FA7">
              <w:rPr>
                <w:rFonts w:ascii="Montserrat Light" w:hAnsi="Montserrat Light"/>
                <w:lang w:val="ro-RO"/>
              </w:rPr>
              <w:t xml:space="preserve"> </w:t>
            </w:r>
            <w:r w:rsidR="006A124D" w:rsidRPr="006E3FA7">
              <w:rPr>
                <w:rFonts w:ascii="Montserrat Light" w:hAnsi="Montserrat Light"/>
                <w:lang w:val="ro-RO"/>
              </w:rPr>
              <w:t xml:space="preserve"> </w:t>
            </w:r>
            <w:r w:rsidRPr="006E3FA7">
              <w:rPr>
                <w:rFonts w:ascii="Montserrat Light" w:hAnsi="Montserrat Light"/>
                <w:lang w:val="ro-RO"/>
              </w:rPr>
              <w:t>este generată</w:t>
            </w:r>
            <w:r w:rsidR="000F0265" w:rsidRPr="006E3FA7">
              <w:rPr>
                <w:rFonts w:ascii="Montserrat Light" w:hAnsi="Montserrat Light"/>
                <w:lang w:val="ro-RO"/>
              </w:rPr>
              <w:t xml:space="preserve"> de:</w:t>
            </w:r>
          </w:p>
          <w:p w14:paraId="71358505" w14:textId="1B72D081" w:rsidR="004E0FBC" w:rsidRPr="006E3FA7" w:rsidRDefault="0049498B" w:rsidP="00A3015D">
            <w:pPr>
              <w:pStyle w:val="Corptext2"/>
              <w:numPr>
                <w:ilvl w:val="0"/>
                <w:numId w:val="7"/>
              </w:numPr>
              <w:spacing w:after="0" w:line="240" w:lineRule="auto"/>
              <w:ind w:right="96"/>
              <w:jc w:val="both"/>
              <w:rPr>
                <w:rFonts w:ascii="Montserrat Light" w:hAnsi="Montserrat Light"/>
                <w:sz w:val="22"/>
                <w:szCs w:val="22"/>
              </w:rPr>
            </w:pPr>
            <w:r w:rsidRPr="006E3FA7">
              <w:rPr>
                <w:rFonts w:ascii="Montserrat Light" w:hAnsi="Montserrat Light"/>
                <w:sz w:val="22"/>
                <w:szCs w:val="22"/>
                <w:lang w:val="ro-RO"/>
              </w:rPr>
              <w:t>N</w:t>
            </w:r>
            <w:r w:rsidR="004E0FBC" w:rsidRPr="006E3FA7">
              <w:rPr>
                <w:rFonts w:ascii="Montserrat Light" w:hAnsi="Montserrat Light"/>
                <w:sz w:val="22"/>
                <w:szCs w:val="22"/>
                <w:lang w:val="ro-RO"/>
              </w:rPr>
              <w:t>ecesitatea</w:t>
            </w:r>
            <w:r w:rsidRPr="006E3FA7">
              <w:rPr>
                <w:rFonts w:ascii="Montserrat Light" w:hAnsi="Montserrat Light"/>
                <w:sz w:val="22"/>
                <w:szCs w:val="22"/>
                <w:lang w:val="ro-RO"/>
              </w:rPr>
              <w:t xml:space="preserve"> respectării</w:t>
            </w:r>
            <w:r w:rsidR="004E0FBC" w:rsidRPr="006E3FA7">
              <w:rPr>
                <w:rFonts w:ascii="Montserrat Light" w:hAnsi="Montserrat Light"/>
                <w:sz w:val="22"/>
                <w:szCs w:val="22"/>
                <w:lang w:val="ro-RO"/>
              </w:rPr>
              <w:t xml:space="preserve"> </w:t>
            </w:r>
            <w:r w:rsidRPr="006E3FA7">
              <w:rPr>
                <w:rFonts w:ascii="Montserrat Light" w:hAnsi="Montserrat Light" w:cstheme="minorHAnsi"/>
                <w:sz w:val="22"/>
                <w:szCs w:val="22"/>
                <w:lang w:val="ro-RO"/>
              </w:rPr>
              <w:t xml:space="preserve">prevederilor </w:t>
            </w:r>
            <w:proofErr w:type="spellStart"/>
            <w:r w:rsidR="004747E0" w:rsidRPr="006E3FA7">
              <w:rPr>
                <w:rFonts w:ascii="Montserrat Light" w:hAnsi="Montserrat Light" w:cstheme="minorHAnsi"/>
                <w:sz w:val="22"/>
                <w:szCs w:val="22"/>
                <w:lang w:val="ro-RO"/>
              </w:rPr>
              <w:t>art.XXXII</w:t>
            </w:r>
            <w:proofErr w:type="spellEnd"/>
            <w:r w:rsidR="004747E0" w:rsidRPr="006E3FA7">
              <w:rPr>
                <w:rFonts w:ascii="Montserrat Light" w:hAnsi="Montserrat Light" w:cstheme="minorHAnsi"/>
                <w:sz w:val="22"/>
                <w:szCs w:val="22"/>
                <w:lang w:val="ro-RO"/>
              </w:rPr>
              <w:t xml:space="preserve"> și </w:t>
            </w:r>
            <w:r w:rsidRPr="006E3FA7">
              <w:rPr>
                <w:rFonts w:ascii="Montserrat Light" w:hAnsi="Montserrat Light"/>
                <w:sz w:val="22"/>
                <w:szCs w:val="22"/>
                <w:lang w:val="ro-RO"/>
              </w:rPr>
              <w:t>art. XXXVII alin. (7) și (8)</w:t>
            </w:r>
            <w:r w:rsidRPr="006E3FA7">
              <w:rPr>
                <w:rFonts w:ascii="Montserrat Light" w:hAnsi="Montserrat Light"/>
                <w:b/>
                <w:bCs/>
                <w:i/>
                <w:iCs/>
                <w:sz w:val="22"/>
                <w:szCs w:val="22"/>
                <w:lang w:val="ro-RO"/>
              </w:rPr>
              <w:t xml:space="preserve"> </w:t>
            </w:r>
            <w:r w:rsidRPr="006E3FA7">
              <w:rPr>
                <w:rFonts w:ascii="Montserrat Light" w:hAnsi="Montserrat Light" w:cstheme="minorHAnsi"/>
                <w:sz w:val="22"/>
                <w:szCs w:val="22"/>
                <w:lang w:val="ro-RO"/>
              </w:rPr>
              <w:t>din Legea nr.  296/2023 privind unele masuri fiscal bugetare pentru asigurarea sustenabilității financiare a României pe termen lung</w:t>
            </w:r>
          </w:p>
          <w:p w14:paraId="4BDF72D7" w14:textId="43032682" w:rsidR="006D7664" w:rsidRPr="006E3FA7" w:rsidRDefault="004E0FBC" w:rsidP="00A3015D">
            <w:pPr>
              <w:pStyle w:val="Corptext2"/>
              <w:numPr>
                <w:ilvl w:val="0"/>
                <w:numId w:val="7"/>
              </w:numPr>
              <w:spacing w:after="0" w:line="240" w:lineRule="auto"/>
              <w:ind w:right="96"/>
              <w:jc w:val="both"/>
              <w:rPr>
                <w:rFonts w:ascii="Montserrat Light" w:hAnsi="Montserrat Light"/>
                <w:sz w:val="22"/>
                <w:szCs w:val="22"/>
              </w:rPr>
            </w:pPr>
            <w:proofErr w:type="spellStart"/>
            <w:r w:rsidRPr="006E3FA7">
              <w:rPr>
                <w:rFonts w:ascii="Montserrat Light" w:hAnsi="Montserrat Light"/>
                <w:sz w:val="22"/>
                <w:szCs w:val="22"/>
              </w:rPr>
              <w:t>perspectivele</w:t>
            </w:r>
            <w:proofErr w:type="spellEnd"/>
            <w:r w:rsidRPr="006E3FA7">
              <w:rPr>
                <w:rFonts w:ascii="Montserrat Light" w:hAnsi="Montserrat Light"/>
                <w:sz w:val="22"/>
                <w:szCs w:val="22"/>
              </w:rPr>
              <w:t xml:space="preserve"> de </w:t>
            </w:r>
            <w:proofErr w:type="spellStart"/>
            <w:r w:rsidRPr="006E3FA7">
              <w:rPr>
                <w:rFonts w:ascii="Montserrat Light" w:hAnsi="Montserrat Light"/>
                <w:sz w:val="22"/>
                <w:szCs w:val="22"/>
              </w:rPr>
              <w:t>dezvoltare</w:t>
            </w:r>
            <w:proofErr w:type="spellEnd"/>
            <w:r w:rsidR="00C20E5F" w:rsidRPr="006E3FA7">
              <w:rPr>
                <w:rFonts w:ascii="Montserrat Light" w:hAnsi="Montserrat Light"/>
                <w:sz w:val="22"/>
                <w:szCs w:val="22"/>
              </w:rPr>
              <w:t xml:space="preserve"> ale </w:t>
            </w:r>
            <w:proofErr w:type="spellStart"/>
            <w:r w:rsidR="00C20E5F" w:rsidRPr="006E3FA7">
              <w:rPr>
                <w:rFonts w:ascii="Montserrat Light" w:hAnsi="Montserrat Light"/>
                <w:sz w:val="22"/>
                <w:szCs w:val="22"/>
              </w:rPr>
              <w:t>societății</w:t>
            </w:r>
            <w:proofErr w:type="spellEnd"/>
            <w:r w:rsidR="00C20E5F" w:rsidRPr="006E3FA7">
              <w:rPr>
                <w:rFonts w:ascii="Montserrat Light" w:hAnsi="Montserrat Light"/>
                <w:sz w:val="22"/>
                <w:szCs w:val="22"/>
              </w:rPr>
              <w:t>.</w:t>
            </w:r>
          </w:p>
        </w:tc>
      </w:tr>
      <w:tr w:rsidR="00917EAE" w:rsidRPr="006E3FA7" w14:paraId="43550DA8" w14:textId="77777777" w:rsidTr="007D4EED">
        <w:tc>
          <w:tcPr>
            <w:tcW w:w="9638" w:type="dxa"/>
            <w:gridSpan w:val="5"/>
          </w:tcPr>
          <w:p w14:paraId="44C48CA9" w14:textId="71BF3E9D" w:rsidR="004C5818" w:rsidRPr="006E3FA7" w:rsidRDefault="004C5818" w:rsidP="00082B81">
            <w:pPr>
              <w:tabs>
                <w:tab w:val="left" w:pos="3456"/>
              </w:tabs>
              <w:spacing w:line="240" w:lineRule="auto"/>
              <w:jc w:val="both"/>
              <w:rPr>
                <w:rFonts w:ascii="Montserrat Light" w:hAnsi="Montserrat Light"/>
                <w:b/>
                <w:bCs/>
                <w:lang w:val="ro-RO"/>
              </w:rPr>
            </w:pPr>
            <w:r w:rsidRPr="006E3FA7">
              <w:rPr>
                <w:rFonts w:ascii="Montserrat Light" w:hAnsi="Montserrat Light"/>
                <w:b/>
                <w:bCs/>
                <w:lang w:val="ro-RO"/>
              </w:rPr>
              <w:t xml:space="preserve">Secțiunea a 2-a - </w:t>
            </w:r>
            <w:bookmarkStart w:id="9" w:name="_Hlk48726064"/>
            <w:r w:rsidRPr="006E3FA7">
              <w:rPr>
                <w:rFonts w:ascii="Montserrat Light" w:hAnsi="Montserrat Light"/>
                <w:b/>
                <w:bCs/>
                <w:lang w:val="ro-RO"/>
              </w:rPr>
              <w:t>Fundamentare tehnică, respectiv cerințele de natu</w:t>
            </w:r>
            <w:r w:rsidR="00CC3285" w:rsidRPr="006E3FA7">
              <w:rPr>
                <w:rFonts w:ascii="Montserrat Light" w:hAnsi="Montserrat Light"/>
                <w:b/>
                <w:bCs/>
                <w:lang w:val="ro-RO"/>
              </w:rPr>
              <w:t>r</w:t>
            </w:r>
            <w:r w:rsidRPr="006E3FA7">
              <w:rPr>
                <w:rFonts w:ascii="Montserrat Light" w:hAnsi="Montserrat Light"/>
                <w:b/>
                <w:bCs/>
                <w:lang w:val="ro-RO"/>
              </w:rPr>
              <w:t>ă tehnică, economică, juridică, posibilități de realizare în condiții de utilitate, legalitate, regularitate, eficiență, eficacitate și economicitate</w:t>
            </w:r>
            <w:bookmarkEnd w:id="9"/>
            <w:r w:rsidRPr="006E3FA7">
              <w:rPr>
                <w:rFonts w:ascii="Montserrat Light" w:hAnsi="Montserrat Light"/>
                <w:b/>
                <w:bCs/>
                <w:lang w:val="ro-RO"/>
              </w:rPr>
              <w:t xml:space="preserve">: </w:t>
            </w:r>
          </w:p>
        </w:tc>
      </w:tr>
      <w:tr w:rsidR="00917EAE" w:rsidRPr="006E3FA7" w14:paraId="58096F60" w14:textId="77777777" w:rsidTr="007D4EED">
        <w:trPr>
          <w:trHeight w:val="20"/>
        </w:trPr>
        <w:tc>
          <w:tcPr>
            <w:tcW w:w="9638" w:type="dxa"/>
            <w:gridSpan w:val="5"/>
            <w:shd w:val="clear" w:color="auto" w:fill="auto"/>
          </w:tcPr>
          <w:p w14:paraId="124257C5" w14:textId="462B29A0" w:rsidR="00EB7756" w:rsidRPr="006E3FA7" w:rsidRDefault="00EB7756" w:rsidP="00082B81">
            <w:pPr>
              <w:spacing w:line="240" w:lineRule="auto"/>
              <w:jc w:val="both"/>
              <w:rPr>
                <w:rFonts w:ascii="Montserrat Light" w:hAnsi="Montserrat Light"/>
                <w:noProof/>
                <w:lang w:val="ro-RO" w:bidi="ne-NP"/>
              </w:rPr>
            </w:pPr>
            <w:bookmarkStart w:id="10" w:name="_Hlk62652011"/>
            <w:r w:rsidRPr="006E3FA7">
              <w:rPr>
                <w:rFonts w:ascii="Montserrat Light" w:hAnsi="Montserrat Light"/>
                <w:noProof/>
                <w:lang w:val="ro-RO" w:bidi="ne-NP"/>
              </w:rPr>
              <w:t>Modificările propuse prin proiectul de hotărâre respectă normele de tehnică legislativă pentru elaborarea actelor normative prevăzute de Legea nr. 24/2000, republicată, cu modificările și completările ulterioare, în ceea ce privește claritatea, precizia textelor (art. 36 din lege).</w:t>
            </w:r>
          </w:p>
          <w:p w14:paraId="51F13D4D" w14:textId="77777777" w:rsidR="00A65399" w:rsidRPr="006E3FA7" w:rsidRDefault="00A65399" w:rsidP="00082B81">
            <w:pPr>
              <w:spacing w:line="240" w:lineRule="auto"/>
              <w:jc w:val="both"/>
              <w:rPr>
                <w:rFonts w:ascii="Montserrat Light" w:hAnsi="Montserrat Light" w:cs="Cambria"/>
                <w:lang w:val="ro-RO"/>
              </w:rPr>
            </w:pPr>
          </w:p>
          <w:p w14:paraId="629E3736" w14:textId="31F0E54E" w:rsidR="00CC222A" w:rsidRPr="006E3FA7" w:rsidRDefault="00A65399" w:rsidP="00CC222A">
            <w:pPr>
              <w:autoSpaceDE w:val="0"/>
              <w:autoSpaceDN w:val="0"/>
              <w:adjustRightInd w:val="0"/>
              <w:spacing w:after="240" w:line="240" w:lineRule="auto"/>
              <w:contextualSpacing/>
              <w:jc w:val="both"/>
              <w:rPr>
                <w:rFonts w:ascii="Montserrat Light" w:hAnsi="Montserrat Light"/>
                <w:lang w:val="ro-RO"/>
              </w:rPr>
            </w:pPr>
            <w:proofErr w:type="spellStart"/>
            <w:r w:rsidRPr="006E3FA7">
              <w:rPr>
                <w:rFonts w:ascii="Montserrat Light" w:hAnsi="Montserrat Light"/>
              </w:rPr>
              <w:t>Societatea</w:t>
            </w:r>
            <w:proofErr w:type="spellEnd"/>
            <w:r w:rsidRPr="006E3FA7">
              <w:rPr>
                <w:rFonts w:ascii="Montserrat Light" w:hAnsi="Montserrat Light"/>
              </w:rPr>
              <w:t xml:space="preserve"> </w:t>
            </w:r>
            <w:r w:rsidR="00917EAE" w:rsidRPr="006E3FA7">
              <w:rPr>
                <w:rFonts w:ascii="Montserrat Light" w:hAnsi="Montserrat Light"/>
              </w:rPr>
              <w:t xml:space="preserve">TETAROM </w:t>
            </w:r>
            <w:r w:rsidR="00CC222A" w:rsidRPr="006E3FA7">
              <w:rPr>
                <w:rFonts w:ascii="Montserrat Light" w:hAnsi="Montserrat Light"/>
              </w:rPr>
              <w:t xml:space="preserve">S.A </w:t>
            </w:r>
            <w:proofErr w:type="spellStart"/>
            <w:r w:rsidR="00CC222A" w:rsidRPr="006E3FA7">
              <w:rPr>
                <w:rFonts w:ascii="Montserrat Light" w:hAnsi="Montserrat Light"/>
              </w:rPr>
              <w:t>prin</w:t>
            </w:r>
            <w:proofErr w:type="spellEnd"/>
            <w:r w:rsidR="00CC222A" w:rsidRPr="006E3FA7">
              <w:rPr>
                <w:rFonts w:ascii="Montserrat Light" w:hAnsi="Montserrat Light"/>
              </w:rPr>
              <w:t xml:space="preserve"> </w:t>
            </w:r>
            <w:proofErr w:type="spellStart"/>
            <w:r w:rsidR="00CC222A" w:rsidRPr="006E3FA7">
              <w:rPr>
                <w:rFonts w:ascii="Montserrat Light" w:hAnsi="Montserrat Light"/>
              </w:rPr>
              <w:t>adresa</w:t>
            </w:r>
            <w:proofErr w:type="spellEnd"/>
            <w:r w:rsidR="00CC222A" w:rsidRPr="006E3FA7">
              <w:rPr>
                <w:rFonts w:ascii="Montserrat Light" w:hAnsi="Montserrat Light"/>
              </w:rPr>
              <w:t xml:space="preserve"> </w:t>
            </w:r>
            <w:r w:rsidR="00F065F3" w:rsidRPr="006E3FA7">
              <w:rPr>
                <w:rFonts w:ascii="Montserrat Light" w:hAnsi="Montserrat Light"/>
              </w:rPr>
              <w:t>din data de 06.12.2023</w:t>
            </w:r>
            <w:r w:rsidR="00CC222A" w:rsidRPr="006E3FA7">
              <w:rPr>
                <w:rFonts w:ascii="Montserrat Light" w:hAnsi="Montserrat Light"/>
                <w:lang w:val="ro-RO"/>
              </w:rPr>
              <w:t xml:space="preserve"> înregistrată la Consiliul Județean Cluj sub nr. </w:t>
            </w:r>
            <w:r w:rsidR="00F065F3" w:rsidRPr="006E3FA7">
              <w:rPr>
                <w:rFonts w:ascii="Montserrat Light" w:hAnsi="Montserrat Light"/>
                <w:lang w:val="ro-RO"/>
              </w:rPr>
              <w:t>48018/06.12.2023</w:t>
            </w:r>
            <w:r w:rsidR="00CC222A" w:rsidRPr="006E3FA7">
              <w:rPr>
                <w:rFonts w:ascii="Montserrat Light" w:hAnsi="Montserrat Light"/>
                <w:lang w:val="ro-RO"/>
              </w:rPr>
              <w:t xml:space="preserve"> solicită modificarea Organigramei, a Statului de </w:t>
            </w:r>
            <w:proofErr w:type="spellStart"/>
            <w:r w:rsidR="00CC222A" w:rsidRPr="006E3FA7">
              <w:rPr>
                <w:rFonts w:ascii="Montserrat Light" w:hAnsi="Montserrat Light"/>
                <w:lang w:val="ro-RO"/>
              </w:rPr>
              <w:t>funcţii</w:t>
            </w:r>
            <w:proofErr w:type="spellEnd"/>
            <w:r w:rsidR="00CC222A" w:rsidRPr="006E3FA7">
              <w:rPr>
                <w:rFonts w:ascii="Montserrat Light" w:hAnsi="Montserrat Light"/>
                <w:lang w:val="ro-RO"/>
              </w:rPr>
              <w:t xml:space="preserve"> și a Regulamentului de Organizare și Funcționare ale societății, ca</w:t>
            </w:r>
            <w:r w:rsidR="00CC222A" w:rsidRPr="006E3FA7">
              <w:rPr>
                <w:rFonts w:ascii="Montserrat Light" w:hAnsi="Montserrat Light"/>
              </w:rPr>
              <w:t xml:space="preserve"> </w:t>
            </w:r>
            <w:proofErr w:type="spellStart"/>
            <w:r w:rsidR="00CC222A" w:rsidRPr="006E3FA7">
              <w:rPr>
                <w:rFonts w:ascii="Montserrat Light" w:hAnsi="Montserrat Light"/>
              </w:rPr>
              <w:t>urmare</w:t>
            </w:r>
            <w:proofErr w:type="spellEnd"/>
            <w:r w:rsidR="00CC222A" w:rsidRPr="006E3FA7">
              <w:rPr>
                <w:rFonts w:ascii="Montserrat Light" w:hAnsi="Montserrat Light"/>
              </w:rPr>
              <w:t xml:space="preserve"> </w:t>
            </w:r>
            <w:proofErr w:type="spellStart"/>
            <w:r w:rsidR="00CC222A" w:rsidRPr="006E3FA7">
              <w:rPr>
                <w:rFonts w:ascii="Montserrat Light" w:hAnsi="Montserrat Light"/>
              </w:rPr>
              <w:t>aprobării</w:t>
            </w:r>
            <w:proofErr w:type="spellEnd"/>
            <w:r w:rsidR="00CC222A" w:rsidRPr="006E3FA7">
              <w:rPr>
                <w:rFonts w:ascii="Montserrat Light" w:hAnsi="Montserrat Light"/>
              </w:rPr>
              <w:t xml:space="preserve"> </w:t>
            </w:r>
            <w:proofErr w:type="spellStart"/>
            <w:r w:rsidR="00CC222A" w:rsidRPr="006E3FA7">
              <w:rPr>
                <w:rFonts w:ascii="Montserrat Light" w:hAnsi="Montserrat Light"/>
              </w:rPr>
              <w:t>acestora</w:t>
            </w:r>
            <w:proofErr w:type="spellEnd"/>
            <w:r w:rsidR="00CC222A" w:rsidRPr="006E3FA7">
              <w:rPr>
                <w:rFonts w:ascii="Montserrat Light" w:hAnsi="Montserrat Light"/>
              </w:rPr>
              <w:t xml:space="preserve"> de </w:t>
            </w:r>
            <w:proofErr w:type="spellStart"/>
            <w:r w:rsidR="00CC222A" w:rsidRPr="006E3FA7">
              <w:rPr>
                <w:rFonts w:ascii="Montserrat Light" w:hAnsi="Montserrat Light"/>
              </w:rPr>
              <w:t>către</w:t>
            </w:r>
            <w:proofErr w:type="spellEnd"/>
            <w:r w:rsidR="00CC222A" w:rsidRPr="006E3FA7">
              <w:rPr>
                <w:rFonts w:ascii="Montserrat Light" w:hAnsi="Montserrat Light"/>
              </w:rPr>
              <w:t xml:space="preserve">  </w:t>
            </w:r>
            <w:r w:rsidR="00CC222A" w:rsidRPr="006E3FA7">
              <w:rPr>
                <w:rFonts w:ascii="Montserrat Light" w:hAnsi="Montserrat Light"/>
                <w:lang w:val="ro-RO"/>
              </w:rPr>
              <w:t xml:space="preserve">Consiliul de </w:t>
            </w:r>
            <w:proofErr w:type="spellStart"/>
            <w:r w:rsidR="00CC222A" w:rsidRPr="006E3FA7">
              <w:rPr>
                <w:rFonts w:ascii="Montserrat Light" w:hAnsi="Montserrat Light"/>
                <w:lang w:val="ro-RO"/>
              </w:rPr>
              <w:t>Administraţie</w:t>
            </w:r>
            <w:proofErr w:type="spellEnd"/>
            <w:r w:rsidR="00CC222A" w:rsidRPr="006E3FA7">
              <w:rPr>
                <w:rFonts w:ascii="Montserrat Light" w:hAnsi="Montserrat Light"/>
                <w:lang w:val="ro-RO"/>
              </w:rPr>
              <w:t xml:space="preserve"> al </w:t>
            </w:r>
            <w:proofErr w:type="spellStart"/>
            <w:r w:rsidR="00CC222A" w:rsidRPr="006E3FA7">
              <w:rPr>
                <w:rFonts w:ascii="Montserrat Light" w:hAnsi="Montserrat Light"/>
              </w:rPr>
              <w:t>societății</w:t>
            </w:r>
            <w:proofErr w:type="spellEnd"/>
            <w:r w:rsidR="00CC222A" w:rsidRPr="006E3FA7">
              <w:rPr>
                <w:rFonts w:ascii="Montserrat Light" w:hAnsi="Montserrat Light"/>
              </w:rPr>
              <w:t xml:space="preserve"> </w:t>
            </w:r>
            <w:r w:rsidR="00917EAE" w:rsidRPr="006E3FA7">
              <w:rPr>
                <w:rFonts w:ascii="Montserrat Light" w:hAnsi="Montserrat Light"/>
              </w:rPr>
              <w:t xml:space="preserve">TETAROM </w:t>
            </w:r>
            <w:r w:rsidR="00CC222A" w:rsidRPr="006E3FA7">
              <w:rPr>
                <w:rFonts w:ascii="Montserrat Light" w:hAnsi="Montserrat Light"/>
              </w:rPr>
              <w:t xml:space="preserve">S.A. </w:t>
            </w:r>
            <w:r w:rsidR="00CC222A" w:rsidRPr="006E3FA7">
              <w:rPr>
                <w:rFonts w:ascii="Montserrat Light" w:hAnsi="Montserrat Light"/>
                <w:lang w:val="ro-RO"/>
              </w:rPr>
              <w:t xml:space="preserve">prin </w:t>
            </w:r>
            <w:proofErr w:type="spellStart"/>
            <w:r w:rsidR="00507429" w:rsidRPr="006E3FA7">
              <w:rPr>
                <w:rFonts w:ascii="Montserrat Light" w:hAnsi="Montserrat Light"/>
                <w:lang w:val="ro-RO"/>
              </w:rPr>
              <w:t>prin</w:t>
            </w:r>
            <w:proofErr w:type="spellEnd"/>
            <w:r w:rsidR="00507429" w:rsidRPr="006E3FA7">
              <w:rPr>
                <w:rFonts w:ascii="Montserrat Light" w:hAnsi="Montserrat Light"/>
                <w:lang w:val="ro-RO"/>
              </w:rPr>
              <w:t xml:space="preserve"> Hotărârile nr. 19/06.12.2023 și nr. </w:t>
            </w:r>
            <w:r w:rsidR="00151406" w:rsidRPr="006E3FA7">
              <w:rPr>
                <w:rFonts w:ascii="Montserrat Light" w:hAnsi="Montserrat Light"/>
                <w:lang w:val="ro-RO"/>
              </w:rPr>
              <w:t>20</w:t>
            </w:r>
            <w:r w:rsidR="00507429" w:rsidRPr="006E3FA7">
              <w:rPr>
                <w:rFonts w:ascii="Montserrat Light" w:hAnsi="Montserrat Light"/>
                <w:lang w:val="ro-RO"/>
              </w:rPr>
              <w:t>/06.12.2023 .</w:t>
            </w:r>
          </w:p>
          <w:p w14:paraId="0E9EB63F" w14:textId="77777777" w:rsidR="00F33C9C" w:rsidRPr="006E3FA7" w:rsidRDefault="00F33C9C" w:rsidP="00082B81">
            <w:pPr>
              <w:spacing w:line="240" w:lineRule="auto"/>
              <w:jc w:val="both"/>
              <w:rPr>
                <w:rFonts w:ascii="Montserrat Light" w:hAnsi="Montserrat Light"/>
                <w:noProof/>
                <w:lang w:val="ro-RO"/>
              </w:rPr>
            </w:pPr>
          </w:p>
          <w:p w14:paraId="60973352" w14:textId="48F8562E" w:rsidR="00CC222A" w:rsidRPr="006E3FA7" w:rsidRDefault="00CC222A" w:rsidP="00CC222A">
            <w:pPr>
              <w:spacing w:line="240" w:lineRule="auto"/>
              <w:jc w:val="both"/>
              <w:rPr>
                <w:rFonts w:ascii="Montserrat Light" w:hAnsi="Montserrat Light"/>
              </w:rPr>
            </w:pPr>
            <w:r w:rsidRPr="006E3FA7">
              <w:rPr>
                <w:rFonts w:ascii="Montserrat Light" w:hAnsi="Montserrat Light"/>
                <w:noProof/>
                <w:lang w:val="ro-RO"/>
              </w:rPr>
              <w:t xml:space="preserve">În Organigrama şi Statul de funcţii aprobat prin Hotărârea Consiliului Judeţean Cluj nr. </w:t>
            </w:r>
            <w:r w:rsidR="00917EAE" w:rsidRPr="006E3FA7">
              <w:rPr>
                <w:rFonts w:ascii="Montserrat Light" w:hAnsi="Montserrat Light"/>
                <w:noProof/>
                <w:lang w:val="ro-RO"/>
              </w:rPr>
              <w:t>163/2023</w:t>
            </w:r>
            <w:r w:rsidRPr="006E3FA7">
              <w:rPr>
                <w:rFonts w:ascii="Montserrat Light" w:hAnsi="Montserrat Light"/>
                <w:noProof/>
                <w:lang w:val="ro-RO"/>
              </w:rPr>
              <w:t xml:space="preserve"> au fost aprobate un număr total de 7</w:t>
            </w:r>
            <w:r w:rsidR="00917EAE" w:rsidRPr="006E3FA7">
              <w:rPr>
                <w:rFonts w:ascii="Montserrat Light" w:hAnsi="Montserrat Light"/>
                <w:noProof/>
                <w:lang w:val="ro-RO"/>
              </w:rPr>
              <w:t>7</w:t>
            </w:r>
            <w:r w:rsidRPr="006E3FA7">
              <w:rPr>
                <w:rFonts w:ascii="Montserrat Light" w:hAnsi="Montserrat Light"/>
                <w:noProof/>
                <w:lang w:val="ro-RO"/>
              </w:rPr>
              <w:t xml:space="preserve"> de posturi.</w:t>
            </w:r>
            <w:r w:rsidRPr="006E3FA7">
              <w:rPr>
                <w:rFonts w:ascii="Montserrat Light" w:eastAsia="Calibri" w:hAnsi="Montserrat Light" w:cs="Times New Roman"/>
                <w:b/>
                <w:bCs/>
                <w:noProof/>
                <w:lang w:val="ro-RO" w:eastAsia="ar-SA"/>
              </w:rPr>
              <w:t xml:space="preserve"> </w:t>
            </w:r>
            <w:r w:rsidRPr="006E3FA7">
              <w:rPr>
                <w:rFonts w:ascii="Montserrat Light" w:hAnsi="Montserrat Light"/>
                <w:noProof/>
                <w:lang w:val="ro-RO"/>
              </w:rPr>
              <w:t xml:space="preserve">În Organigrama și Statul de funcţii </w:t>
            </w:r>
            <w:r w:rsidRPr="006E3FA7">
              <w:rPr>
                <w:rFonts w:ascii="Montserrat Light" w:hAnsi="Montserrat Light"/>
                <w:noProof/>
                <w:u w:val="single"/>
                <w:lang w:val="ro-RO"/>
              </w:rPr>
              <w:t xml:space="preserve">propus numărul total de posturi se reduce la </w:t>
            </w:r>
            <w:r w:rsidR="00917EAE" w:rsidRPr="006E3FA7">
              <w:rPr>
                <w:rFonts w:ascii="Montserrat Light" w:hAnsi="Montserrat Light"/>
                <w:noProof/>
                <w:u w:val="single"/>
                <w:lang w:val="ro-RO"/>
              </w:rPr>
              <w:t>70</w:t>
            </w:r>
            <w:r w:rsidRPr="006E3FA7">
              <w:rPr>
                <w:rFonts w:ascii="Montserrat Light" w:hAnsi="Montserrat Light"/>
                <w:noProof/>
                <w:u w:val="single"/>
                <w:lang w:val="ro-RO"/>
              </w:rPr>
              <w:t xml:space="preserve"> de posturi</w:t>
            </w:r>
            <w:r w:rsidRPr="006E3FA7">
              <w:rPr>
                <w:rFonts w:ascii="Montserrat Light" w:hAnsi="Montserrat Light"/>
                <w:noProof/>
                <w:lang w:val="ro-RO"/>
              </w:rPr>
              <w:t>.</w:t>
            </w:r>
          </w:p>
          <w:p w14:paraId="38EC9E48" w14:textId="77777777" w:rsidR="00E4342A" w:rsidRPr="006E3FA7" w:rsidRDefault="00E4342A" w:rsidP="00082B81">
            <w:pPr>
              <w:spacing w:line="240" w:lineRule="auto"/>
              <w:contextualSpacing/>
              <w:jc w:val="both"/>
              <w:rPr>
                <w:rFonts w:ascii="Montserrat Light" w:hAnsi="Montserrat Light"/>
                <w:lang w:val="ro-RO"/>
              </w:rPr>
            </w:pPr>
          </w:p>
          <w:bookmarkEnd w:id="10"/>
          <w:p w14:paraId="3D02EC22" w14:textId="7A0F08C3" w:rsidR="00FB5BE3" w:rsidRPr="006E3FA7" w:rsidRDefault="00E8055D" w:rsidP="00917EAE">
            <w:pPr>
              <w:spacing w:line="240" w:lineRule="auto"/>
              <w:jc w:val="both"/>
              <w:rPr>
                <w:rFonts w:ascii="Montserrat Light" w:hAnsi="Montserrat Light"/>
                <w:noProof/>
                <w:lang w:val="ro-RO"/>
              </w:rPr>
            </w:pPr>
            <w:r w:rsidRPr="006E3FA7">
              <w:rPr>
                <w:rFonts w:ascii="Montserrat Light" w:hAnsi="Montserrat Light"/>
                <w:noProof/>
                <w:lang w:val="ro-RO"/>
              </w:rPr>
              <w:t>Modificările propuse sunt următoarele:</w:t>
            </w:r>
          </w:p>
          <w:p w14:paraId="76913E06" w14:textId="77777777" w:rsidR="00200B37" w:rsidRPr="006E3FA7" w:rsidRDefault="00200B37" w:rsidP="00D857A5">
            <w:pPr>
              <w:pBdr>
                <w:top w:val="nil"/>
                <w:left w:val="nil"/>
                <w:bottom w:val="nil"/>
                <w:right w:val="nil"/>
                <w:between w:val="nil"/>
              </w:pBdr>
              <w:spacing w:before="120" w:line="240" w:lineRule="auto"/>
              <w:jc w:val="both"/>
              <w:rPr>
                <w:rFonts w:ascii="Montserrat Light" w:eastAsia="Times New Roman" w:hAnsi="Montserrat Light" w:cs="Times New Roman"/>
                <w:sz w:val="24"/>
                <w:szCs w:val="24"/>
              </w:rPr>
            </w:pPr>
            <w:r w:rsidRPr="006E3FA7">
              <w:rPr>
                <w:rFonts w:ascii="Montserrat Light" w:eastAsia="Times New Roman" w:hAnsi="Montserrat Light" w:cs="Times New Roman"/>
                <w:sz w:val="24"/>
                <w:szCs w:val="24"/>
              </w:rPr>
              <w:t xml:space="preserve">Sub </w:t>
            </w:r>
            <w:proofErr w:type="spellStart"/>
            <w:r w:rsidRPr="006E3FA7">
              <w:rPr>
                <w:rFonts w:ascii="Montserrat Light" w:eastAsia="Times New Roman" w:hAnsi="Montserrat Light" w:cs="Times New Roman"/>
                <w:sz w:val="24"/>
                <w:szCs w:val="24"/>
              </w:rPr>
              <w:t>efectul</w:t>
            </w:r>
            <w:proofErr w:type="spellEnd"/>
            <w:r w:rsidRPr="006E3FA7">
              <w:rPr>
                <w:rFonts w:ascii="Montserrat Light" w:eastAsia="Times New Roman" w:hAnsi="Montserrat Light" w:cs="Times New Roman"/>
                <w:sz w:val="24"/>
                <w:szCs w:val="24"/>
              </w:rPr>
              <w:t xml:space="preserve"> </w:t>
            </w:r>
            <w:proofErr w:type="spellStart"/>
            <w:r w:rsidRPr="006E3FA7">
              <w:rPr>
                <w:rFonts w:ascii="Montserrat Light" w:eastAsia="Times New Roman" w:hAnsi="Montserrat Light" w:cs="Times New Roman"/>
                <w:sz w:val="24"/>
                <w:szCs w:val="24"/>
              </w:rPr>
              <w:t>Legii</w:t>
            </w:r>
            <w:proofErr w:type="spellEnd"/>
            <w:r w:rsidRPr="006E3FA7">
              <w:rPr>
                <w:rFonts w:ascii="Montserrat Light" w:eastAsia="Times New Roman" w:hAnsi="Montserrat Light" w:cs="Times New Roman"/>
                <w:sz w:val="24"/>
                <w:szCs w:val="24"/>
              </w:rPr>
              <w:t xml:space="preserve"> 296/2023</w:t>
            </w:r>
            <w:r w:rsidRPr="006E3FA7">
              <w:rPr>
                <w:rFonts w:ascii="Montserrat Light" w:hAnsi="Montserrat Light"/>
                <w:bCs/>
                <w:sz w:val="24"/>
                <w:szCs w:val="24"/>
              </w:rPr>
              <w:t xml:space="preserve"> </w:t>
            </w:r>
            <w:proofErr w:type="spellStart"/>
            <w:r w:rsidRPr="006E3FA7">
              <w:rPr>
                <w:rFonts w:ascii="Montserrat Light" w:hAnsi="Montserrat Light"/>
                <w:bCs/>
                <w:sz w:val="24"/>
                <w:szCs w:val="24"/>
              </w:rPr>
              <w:t>privind</w:t>
            </w:r>
            <w:proofErr w:type="spellEnd"/>
            <w:r w:rsidRPr="006E3FA7">
              <w:rPr>
                <w:rFonts w:ascii="Montserrat Light" w:hAnsi="Montserrat Light"/>
                <w:bCs/>
                <w:sz w:val="24"/>
                <w:szCs w:val="24"/>
              </w:rPr>
              <w:t xml:space="preserve"> </w:t>
            </w:r>
            <w:proofErr w:type="spellStart"/>
            <w:r w:rsidRPr="006E3FA7">
              <w:rPr>
                <w:rFonts w:ascii="Montserrat Light" w:hAnsi="Montserrat Light"/>
                <w:bCs/>
                <w:sz w:val="24"/>
                <w:szCs w:val="24"/>
              </w:rPr>
              <w:t>unele</w:t>
            </w:r>
            <w:proofErr w:type="spellEnd"/>
            <w:r w:rsidRPr="006E3FA7">
              <w:rPr>
                <w:rFonts w:ascii="Montserrat Light" w:hAnsi="Montserrat Light"/>
                <w:bCs/>
                <w:sz w:val="24"/>
                <w:szCs w:val="24"/>
              </w:rPr>
              <w:t xml:space="preserve"> </w:t>
            </w:r>
            <w:proofErr w:type="spellStart"/>
            <w:r w:rsidRPr="006E3FA7">
              <w:rPr>
                <w:rFonts w:ascii="Montserrat Light" w:hAnsi="Montserrat Light"/>
                <w:bCs/>
                <w:sz w:val="24"/>
                <w:szCs w:val="24"/>
              </w:rPr>
              <w:t>măsuri</w:t>
            </w:r>
            <w:proofErr w:type="spellEnd"/>
            <w:r w:rsidRPr="006E3FA7">
              <w:rPr>
                <w:rFonts w:ascii="Montserrat Light" w:hAnsi="Montserrat Light"/>
                <w:bCs/>
                <w:sz w:val="24"/>
                <w:szCs w:val="24"/>
              </w:rPr>
              <w:t xml:space="preserve"> fiscal-</w:t>
            </w:r>
            <w:proofErr w:type="spellStart"/>
            <w:r w:rsidRPr="006E3FA7">
              <w:rPr>
                <w:rFonts w:ascii="Montserrat Light" w:hAnsi="Montserrat Light"/>
                <w:bCs/>
                <w:sz w:val="24"/>
                <w:szCs w:val="24"/>
              </w:rPr>
              <w:t>bugetare</w:t>
            </w:r>
            <w:proofErr w:type="spellEnd"/>
            <w:r w:rsidRPr="006E3FA7">
              <w:rPr>
                <w:rFonts w:ascii="Montserrat Light" w:hAnsi="Montserrat Light"/>
                <w:bCs/>
                <w:sz w:val="24"/>
                <w:szCs w:val="24"/>
              </w:rPr>
              <w:t xml:space="preserve"> pentru </w:t>
            </w:r>
            <w:proofErr w:type="spellStart"/>
            <w:r w:rsidRPr="006E3FA7">
              <w:rPr>
                <w:rFonts w:ascii="Montserrat Light" w:hAnsi="Montserrat Light"/>
                <w:bCs/>
                <w:sz w:val="24"/>
                <w:szCs w:val="24"/>
              </w:rPr>
              <w:t>asigurarea</w:t>
            </w:r>
            <w:proofErr w:type="spellEnd"/>
            <w:r w:rsidRPr="006E3FA7">
              <w:rPr>
                <w:rFonts w:ascii="Montserrat Light" w:hAnsi="Montserrat Light"/>
                <w:bCs/>
                <w:sz w:val="24"/>
                <w:szCs w:val="24"/>
              </w:rPr>
              <w:t xml:space="preserve"> </w:t>
            </w:r>
            <w:proofErr w:type="spellStart"/>
            <w:r w:rsidRPr="006E3FA7">
              <w:rPr>
                <w:rFonts w:ascii="Montserrat Light" w:hAnsi="Montserrat Light"/>
                <w:bCs/>
                <w:sz w:val="24"/>
                <w:szCs w:val="24"/>
              </w:rPr>
              <w:t>sustenabilității</w:t>
            </w:r>
            <w:proofErr w:type="spellEnd"/>
            <w:r w:rsidRPr="006E3FA7">
              <w:rPr>
                <w:rFonts w:ascii="Montserrat Light" w:hAnsi="Montserrat Light"/>
                <w:bCs/>
                <w:sz w:val="24"/>
                <w:szCs w:val="24"/>
              </w:rPr>
              <w:t xml:space="preserve"> </w:t>
            </w:r>
            <w:proofErr w:type="spellStart"/>
            <w:r w:rsidRPr="006E3FA7">
              <w:rPr>
                <w:rFonts w:ascii="Montserrat Light" w:hAnsi="Montserrat Light"/>
                <w:bCs/>
                <w:sz w:val="24"/>
                <w:szCs w:val="24"/>
              </w:rPr>
              <w:t>financiare</w:t>
            </w:r>
            <w:proofErr w:type="spellEnd"/>
            <w:r w:rsidRPr="006E3FA7">
              <w:rPr>
                <w:rFonts w:ascii="Montserrat Light" w:hAnsi="Montserrat Light"/>
                <w:bCs/>
                <w:sz w:val="24"/>
                <w:szCs w:val="24"/>
              </w:rPr>
              <w:t xml:space="preserve"> a </w:t>
            </w:r>
            <w:proofErr w:type="spellStart"/>
            <w:r w:rsidRPr="006E3FA7">
              <w:rPr>
                <w:rFonts w:ascii="Montserrat Light" w:hAnsi="Montserrat Light"/>
                <w:bCs/>
                <w:sz w:val="24"/>
                <w:szCs w:val="24"/>
              </w:rPr>
              <w:t>României</w:t>
            </w:r>
            <w:proofErr w:type="spellEnd"/>
            <w:r w:rsidRPr="006E3FA7">
              <w:rPr>
                <w:rFonts w:ascii="Montserrat Light" w:hAnsi="Montserrat Light"/>
                <w:bCs/>
                <w:sz w:val="24"/>
                <w:szCs w:val="24"/>
              </w:rPr>
              <w:t xml:space="preserve"> pe termen lung, cu </w:t>
            </w:r>
            <w:proofErr w:type="spellStart"/>
            <w:r w:rsidRPr="006E3FA7">
              <w:rPr>
                <w:rFonts w:ascii="Montserrat Light" w:hAnsi="Montserrat Light"/>
                <w:bCs/>
                <w:sz w:val="24"/>
                <w:szCs w:val="24"/>
              </w:rPr>
              <w:t>modificările</w:t>
            </w:r>
            <w:proofErr w:type="spellEnd"/>
            <w:r w:rsidRPr="006E3FA7">
              <w:rPr>
                <w:rFonts w:ascii="Montserrat Light" w:hAnsi="Montserrat Light"/>
                <w:bCs/>
                <w:sz w:val="24"/>
                <w:szCs w:val="24"/>
              </w:rPr>
              <w:t xml:space="preserve"> </w:t>
            </w:r>
            <w:proofErr w:type="spellStart"/>
            <w:r w:rsidRPr="006E3FA7">
              <w:rPr>
                <w:rFonts w:ascii="Montserrat Light" w:hAnsi="Montserrat Light"/>
                <w:bCs/>
                <w:sz w:val="24"/>
                <w:szCs w:val="24"/>
              </w:rPr>
              <w:t>și</w:t>
            </w:r>
            <w:proofErr w:type="spellEnd"/>
            <w:r w:rsidRPr="006E3FA7">
              <w:rPr>
                <w:rFonts w:ascii="Montserrat Light" w:hAnsi="Montserrat Light"/>
                <w:bCs/>
                <w:sz w:val="24"/>
                <w:szCs w:val="24"/>
              </w:rPr>
              <w:t xml:space="preserve"> </w:t>
            </w:r>
            <w:proofErr w:type="spellStart"/>
            <w:r w:rsidRPr="006E3FA7">
              <w:rPr>
                <w:rFonts w:ascii="Montserrat Light" w:hAnsi="Montserrat Light"/>
                <w:bCs/>
                <w:sz w:val="24"/>
                <w:szCs w:val="24"/>
              </w:rPr>
              <w:t>completările</w:t>
            </w:r>
            <w:proofErr w:type="spellEnd"/>
            <w:r w:rsidRPr="006E3FA7">
              <w:rPr>
                <w:rFonts w:ascii="Montserrat Light" w:hAnsi="Montserrat Light"/>
                <w:bCs/>
                <w:sz w:val="24"/>
                <w:szCs w:val="24"/>
              </w:rPr>
              <w:t xml:space="preserve"> </w:t>
            </w:r>
            <w:proofErr w:type="spellStart"/>
            <w:r w:rsidRPr="006E3FA7">
              <w:rPr>
                <w:rFonts w:ascii="Montserrat Light" w:hAnsi="Montserrat Light"/>
                <w:bCs/>
                <w:sz w:val="24"/>
                <w:szCs w:val="24"/>
              </w:rPr>
              <w:t>ulterioare</w:t>
            </w:r>
            <w:proofErr w:type="spellEnd"/>
            <w:r w:rsidRPr="006E3FA7">
              <w:rPr>
                <w:rFonts w:ascii="Montserrat Light" w:eastAsia="Times New Roman" w:hAnsi="Montserrat Light" w:cs="Times New Roman"/>
                <w:sz w:val="24"/>
                <w:szCs w:val="24"/>
              </w:rPr>
              <w:t xml:space="preserve"> se </w:t>
            </w:r>
            <w:proofErr w:type="spellStart"/>
            <w:r w:rsidRPr="006E3FA7">
              <w:rPr>
                <w:rFonts w:ascii="Montserrat Light" w:eastAsia="Times New Roman" w:hAnsi="Montserrat Light" w:cs="Times New Roman"/>
                <w:sz w:val="24"/>
                <w:szCs w:val="24"/>
              </w:rPr>
              <w:t>desfiinţează</w:t>
            </w:r>
            <w:proofErr w:type="spellEnd"/>
            <w:r w:rsidRPr="006E3FA7">
              <w:rPr>
                <w:rFonts w:ascii="Montserrat Light" w:eastAsia="Times New Roman" w:hAnsi="Montserrat Light" w:cs="Times New Roman"/>
                <w:sz w:val="24"/>
                <w:szCs w:val="24"/>
              </w:rPr>
              <w:t xml:space="preserve"> 7 </w:t>
            </w:r>
            <w:proofErr w:type="spellStart"/>
            <w:r w:rsidRPr="006E3FA7">
              <w:rPr>
                <w:rFonts w:ascii="Montserrat Light" w:eastAsia="Times New Roman" w:hAnsi="Montserrat Light" w:cs="Times New Roman"/>
                <w:sz w:val="24"/>
                <w:szCs w:val="24"/>
              </w:rPr>
              <w:t>posturi</w:t>
            </w:r>
            <w:proofErr w:type="spellEnd"/>
            <w:r w:rsidRPr="006E3FA7">
              <w:rPr>
                <w:rFonts w:ascii="Montserrat Light" w:eastAsia="Times New Roman" w:hAnsi="Montserrat Light" w:cs="Times New Roman"/>
                <w:sz w:val="24"/>
                <w:szCs w:val="24"/>
              </w:rPr>
              <w:t xml:space="preserve"> </w:t>
            </w:r>
            <w:proofErr w:type="spellStart"/>
            <w:r w:rsidRPr="006E3FA7">
              <w:rPr>
                <w:rFonts w:ascii="Montserrat Light" w:eastAsia="Times New Roman" w:hAnsi="Montserrat Light" w:cs="Times New Roman"/>
                <w:sz w:val="24"/>
                <w:szCs w:val="24"/>
              </w:rPr>
              <w:t>vacante</w:t>
            </w:r>
            <w:proofErr w:type="spellEnd"/>
            <w:r w:rsidRPr="006E3FA7">
              <w:rPr>
                <w:rFonts w:ascii="Montserrat Light" w:eastAsia="Times New Roman" w:hAnsi="Montserrat Light" w:cs="Times New Roman"/>
                <w:sz w:val="24"/>
                <w:szCs w:val="24"/>
              </w:rPr>
              <w:t xml:space="preserve">, </w:t>
            </w:r>
            <w:proofErr w:type="spellStart"/>
            <w:r w:rsidRPr="006E3FA7">
              <w:rPr>
                <w:rFonts w:ascii="Montserrat Light" w:eastAsia="Times New Roman" w:hAnsi="Montserrat Light" w:cs="Times New Roman"/>
                <w:sz w:val="24"/>
                <w:szCs w:val="24"/>
              </w:rPr>
              <w:t>după</w:t>
            </w:r>
            <w:proofErr w:type="spellEnd"/>
            <w:r w:rsidRPr="006E3FA7">
              <w:rPr>
                <w:rFonts w:ascii="Montserrat Light" w:eastAsia="Times New Roman" w:hAnsi="Montserrat Light" w:cs="Times New Roman"/>
                <w:sz w:val="24"/>
                <w:szCs w:val="24"/>
              </w:rPr>
              <w:t xml:space="preserve"> cum </w:t>
            </w:r>
            <w:proofErr w:type="spellStart"/>
            <w:r w:rsidRPr="006E3FA7">
              <w:rPr>
                <w:rFonts w:ascii="Montserrat Light" w:eastAsia="Times New Roman" w:hAnsi="Montserrat Light" w:cs="Times New Roman"/>
                <w:sz w:val="24"/>
                <w:szCs w:val="24"/>
              </w:rPr>
              <w:t>urmează</w:t>
            </w:r>
            <w:proofErr w:type="spellEnd"/>
            <w:r w:rsidRPr="006E3FA7">
              <w:rPr>
                <w:rFonts w:ascii="Montserrat Light" w:eastAsia="Times New Roman" w:hAnsi="Montserrat Light" w:cs="Times New Roman"/>
                <w:sz w:val="24"/>
                <w:szCs w:val="24"/>
              </w:rPr>
              <w:t>:</w:t>
            </w:r>
          </w:p>
          <w:p w14:paraId="0CC08FF4" w14:textId="62D8E33E" w:rsidR="00200B37" w:rsidRPr="006E3FA7" w:rsidRDefault="00200B37" w:rsidP="00EF576B">
            <w:pPr>
              <w:pStyle w:val="Frspaiere"/>
              <w:numPr>
                <w:ilvl w:val="0"/>
                <w:numId w:val="19"/>
              </w:numPr>
              <w:tabs>
                <w:tab w:val="left" w:pos="170"/>
              </w:tabs>
              <w:ind w:right="35"/>
              <w:jc w:val="both"/>
              <w:rPr>
                <w:rFonts w:ascii="Montserrat Light" w:hAnsi="Montserrat Light"/>
              </w:rPr>
            </w:pPr>
            <w:r w:rsidRPr="006E3FA7">
              <w:rPr>
                <w:rFonts w:ascii="Montserrat Light" w:hAnsi="Montserrat Light"/>
              </w:rPr>
              <w:t>Compartimentul Arhivă, III. 4. în Statul de funcții aprobat;</w:t>
            </w:r>
          </w:p>
          <w:p w14:paraId="525F4521" w14:textId="3612F648" w:rsidR="00200B37" w:rsidRPr="006E3FA7" w:rsidRDefault="00200B37" w:rsidP="00EF576B">
            <w:pPr>
              <w:pStyle w:val="Frspaiere"/>
              <w:numPr>
                <w:ilvl w:val="0"/>
                <w:numId w:val="19"/>
              </w:numPr>
              <w:tabs>
                <w:tab w:val="left" w:pos="170"/>
              </w:tabs>
              <w:ind w:right="35"/>
              <w:jc w:val="both"/>
              <w:rPr>
                <w:rFonts w:ascii="Montserrat Light" w:hAnsi="Montserrat Light"/>
              </w:rPr>
            </w:pPr>
            <w:r w:rsidRPr="006E3FA7">
              <w:rPr>
                <w:rFonts w:ascii="Montserrat Light" w:hAnsi="Montserrat Light"/>
                <w:b/>
                <w:bCs/>
                <w:u w:val="single"/>
              </w:rPr>
              <w:t>1  post de Arhivar</w:t>
            </w:r>
            <w:r w:rsidRPr="006E3FA7">
              <w:rPr>
                <w:rFonts w:ascii="Montserrat Light" w:hAnsi="Montserrat Light"/>
              </w:rPr>
              <w:t>, Cod COR 441501, de la Compartimentul Arhivă (Serviciul Comercial) III.4.10 în Statul de funcții aprobat;</w:t>
            </w:r>
          </w:p>
          <w:p w14:paraId="2BEBD363" w14:textId="14D43A43" w:rsidR="00200B37" w:rsidRPr="006E3FA7" w:rsidRDefault="00200B37" w:rsidP="00EF576B">
            <w:pPr>
              <w:pStyle w:val="Frspaiere"/>
              <w:numPr>
                <w:ilvl w:val="0"/>
                <w:numId w:val="19"/>
              </w:numPr>
              <w:tabs>
                <w:tab w:val="left" w:pos="170"/>
              </w:tabs>
              <w:ind w:right="35"/>
              <w:jc w:val="both"/>
              <w:rPr>
                <w:rFonts w:ascii="Montserrat Light" w:hAnsi="Montserrat Light"/>
              </w:rPr>
            </w:pPr>
            <w:r w:rsidRPr="006E3FA7">
              <w:rPr>
                <w:rFonts w:ascii="Montserrat Light" w:hAnsi="Montserrat Light"/>
                <w:b/>
                <w:bCs/>
                <w:u w:val="single"/>
              </w:rPr>
              <w:t xml:space="preserve"> 1 post de subinginer construcții</w:t>
            </w:r>
            <w:r w:rsidRPr="006E3FA7">
              <w:rPr>
                <w:rFonts w:ascii="Montserrat Light" w:hAnsi="Montserrat Light"/>
              </w:rPr>
              <w:t xml:space="preserve"> cod COR 214202, de la Compartimentul Dezvoltare, Investiții</w:t>
            </w:r>
            <w:r w:rsidR="009A01E1" w:rsidRPr="006E3FA7">
              <w:rPr>
                <w:rFonts w:ascii="Montserrat Light" w:hAnsi="Montserrat Light"/>
              </w:rPr>
              <w:t xml:space="preserve"> (Serviciul Comercial)</w:t>
            </w:r>
            <w:r w:rsidRPr="006E3FA7">
              <w:rPr>
                <w:rFonts w:ascii="Montserrat Light" w:hAnsi="Montserrat Light"/>
              </w:rPr>
              <w:t>, III.5.13 în Statul de funcții aprobat;</w:t>
            </w:r>
          </w:p>
          <w:p w14:paraId="111952FC" w14:textId="10381419" w:rsidR="00200B37" w:rsidRPr="006E3FA7" w:rsidRDefault="00200B37" w:rsidP="00EF576B">
            <w:pPr>
              <w:pStyle w:val="Frspaiere"/>
              <w:numPr>
                <w:ilvl w:val="0"/>
                <w:numId w:val="19"/>
              </w:numPr>
              <w:tabs>
                <w:tab w:val="left" w:pos="170"/>
              </w:tabs>
              <w:ind w:right="35"/>
              <w:jc w:val="both"/>
              <w:rPr>
                <w:rFonts w:ascii="Montserrat Light" w:hAnsi="Montserrat Light"/>
              </w:rPr>
            </w:pPr>
            <w:r w:rsidRPr="006E3FA7">
              <w:rPr>
                <w:rFonts w:ascii="Montserrat Light" w:hAnsi="Montserrat Light"/>
                <w:b/>
                <w:bCs/>
                <w:u w:val="single"/>
              </w:rPr>
              <w:t>1 post de economist</w:t>
            </w:r>
            <w:r w:rsidRPr="006E3FA7">
              <w:rPr>
                <w:rFonts w:ascii="Montserrat Light" w:hAnsi="Montserrat Light"/>
              </w:rPr>
              <w:t xml:space="preserve"> de la Compartimentul Financiar-Contabil</w:t>
            </w:r>
            <w:r w:rsidR="009A01E1" w:rsidRPr="006E3FA7">
              <w:rPr>
                <w:rFonts w:ascii="Montserrat Light" w:hAnsi="Montserrat Light"/>
              </w:rPr>
              <w:t xml:space="preserve"> (Serviciul </w:t>
            </w:r>
            <w:proofErr w:type="spellStart"/>
            <w:r w:rsidR="009A01E1" w:rsidRPr="006E3FA7">
              <w:rPr>
                <w:rFonts w:ascii="Montserrat Light" w:hAnsi="Montserrat Light"/>
              </w:rPr>
              <w:t>econimic</w:t>
            </w:r>
            <w:proofErr w:type="spellEnd"/>
            <w:r w:rsidR="009A01E1" w:rsidRPr="006E3FA7">
              <w:rPr>
                <w:rFonts w:ascii="Montserrat Light" w:hAnsi="Montserrat Light"/>
              </w:rPr>
              <w:t>)</w:t>
            </w:r>
            <w:r w:rsidRPr="006E3FA7">
              <w:rPr>
                <w:rFonts w:ascii="Montserrat Light" w:hAnsi="Montserrat Light"/>
              </w:rPr>
              <w:t xml:space="preserve"> cod COR 263106</w:t>
            </w:r>
            <w:r w:rsidR="009A01E1" w:rsidRPr="006E3FA7">
              <w:rPr>
                <w:rFonts w:ascii="Montserrat Light" w:hAnsi="Montserrat Light"/>
              </w:rPr>
              <w:t xml:space="preserve">, IV.1.2-7 </w:t>
            </w:r>
            <w:r w:rsidRPr="006E3FA7">
              <w:rPr>
                <w:rFonts w:ascii="Montserrat Light" w:hAnsi="Montserrat Light"/>
              </w:rPr>
              <w:t xml:space="preserve"> în Statul de funcții aprobat</w:t>
            </w:r>
            <w:r w:rsidR="00EF576B" w:rsidRPr="006E3FA7">
              <w:rPr>
                <w:rFonts w:ascii="Montserrat Light" w:hAnsi="Montserrat Light"/>
              </w:rPr>
              <w:t>;</w:t>
            </w:r>
          </w:p>
          <w:p w14:paraId="2160F895" w14:textId="6A34BCA4" w:rsidR="009A01E1" w:rsidRPr="006E3FA7" w:rsidRDefault="009A01E1" w:rsidP="00EF576B">
            <w:pPr>
              <w:pStyle w:val="Frspaiere"/>
              <w:numPr>
                <w:ilvl w:val="0"/>
                <w:numId w:val="19"/>
              </w:numPr>
              <w:tabs>
                <w:tab w:val="left" w:pos="170"/>
              </w:tabs>
              <w:ind w:right="35"/>
              <w:jc w:val="both"/>
              <w:rPr>
                <w:rFonts w:ascii="Montserrat Light" w:hAnsi="Montserrat Light"/>
                <w:bCs/>
                <w:iCs/>
              </w:rPr>
            </w:pPr>
            <w:r w:rsidRPr="006E3FA7">
              <w:rPr>
                <w:rFonts w:ascii="Montserrat Light" w:hAnsi="Montserrat Light"/>
                <w:b/>
                <w:bCs/>
                <w:u w:val="single"/>
              </w:rPr>
              <w:t>1 post de</w:t>
            </w:r>
            <w:r w:rsidRPr="006E3FA7">
              <w:rPr>
                <w:rFonts w:ascii="Montserrat Light" w:hAnsi="Montserrat Light"/>
                <w:b/>
                <w:bCs/>
                <w:iCs/>
                <w:u w:val="single"/>
              </w:rPr>
              <w:t xml:space="preserve"> Expert în conducerea </w:t>
            </w:r>
            <w:proofErr w:type="spellStart"/>
            <w:r w:rsidRPr="006E3FA7">
              <w:rPr>
                <w:rFonts w:ascii="Montserrat Light" w:hAnsi="Montserrat Light"/>
                <w:b/>
                <w:bCs/>
                <w:iCs/>
                <w:u w:val="single"/>
              </w:rPr>
              <w:t>şi</w:t>
            </w:r>
            <w:proofErr w:type="spellEnd"/>
            <w:r w:rsidRPr="006E3FA7">
              <w:rPr>
                <w:rFonts w:ascii="Montserrat Light" w:hAnsi="Montserrat Light"/>
                <w:b/>
                <w:bCs/>
                <w:iCs/>
                <w:u w:val="single"/>
              </w:rPr>
              <w:t xml:space="preserve"> organizarea </w:t>
            </w:r>
            <w:proofErr w:type="spellStart"/>
            <w:r w:rsidRPr="006E3FA7">
              <w:rPr>
                <w:rFonts w:ascii="Montserrat Light" w:hAnsi="Montserrat Light"/>
                <w:b/>
                <w:bCs/>
                <w:iCs/>
                <w:u w:val="single"/>
              </w:rPr>
              <w:t>activităţilor</w:t>
            </w:r>
            <w:proofErr w:type="spellEnd"/>
            <w:r w:rsidRPr="006E3FA7">
              <w:rPr>
                <w:rFonts w:ascii="Montserrat Light" w:hAnsi="Montserrat Light"/>
                <w:b/>
                <w:bCs/>
                <w:iCs/>
                <w:u w:val="single"/>
              </w:rPr>
              <w:t xml:space="preserve"> de </w:t>
            </w:r>
            <w:proofErr w:type="spellStart"/>
            <w:r w:rsidRPr="006E3FA7">
              <w:rPr>
                <w:rFonts w:ascii="Montserrat Light" w:hAnsi="Montserrat Light"/>
                <w:b/>
                <w:bCs/>
                <w:iCs/>
                <w:u w:val="single"/>
              </w:rPr>
              <w:t>mentenanţă</w:t>
            </w:r>
            <w:proofErr w:type="spellEnd"/>
            <w:r w:rsidRPr="006E3FA7">
              <w:rPr>
                <w:rFonts w:ascii="Montserrat Light" w:hAnsi="Montserrat Light"/>
                <w:bCs/>
                <w:iCs/>
              </w:rPr>
              <w:t xml:space="preserve"> cod COR 242107 </w:t>
            </w:r>
            <w:r w:rsidRPr="006E3FA7">
              <w:rPr>
                <w:rFonts w:ascii="Montserrat Light" w:hAnsi="Montserrat Light"/>
                <w:b/>
                <w:iCs/>
                <w:u w:val="single"/>
              </w:rPr>
              <w:t xml:space="preserve">și 1 post de operator responsabil cu supravegherea tehnică a </w:t>
            </w:r>
            <w:proofErr w:type="spellStart"/>
            <w:r w:rsidRPr="006E3FA7">
              <w:rPr>
                <w:rFonts w:ascii="Montserrat Light" w:hAnsi="Montserrat Light"/>
                <w:b/>
                <w:iCs/>
                <w:u w:val="single"/>
              </w:rPr>
              <w:lastRenderedPageBreak/>
              <w:t>instalaţiilor</w:t>
            </w:r>
            <w:proofErr w:type="spellEnd"/>
            <w:r w:rsidRPr="006E3FA7">
              <w:rPr>
                <w:rFonts w:ascii="Montserrat Light" w:hAnsi="Montserrat Light"/>
                <w:bCs/>
                <w:iCs/>
              </w:rPr>
              <w:t>,</w:t>
            </w:r>
            <w:r w:rsidR="00361BE8" w:rsidRPr="006E3FA7">
              <w:rPr>
                <w:rFonts w:ascii="Montserrat Light" w:hAnsi="Montserrat Light"/>
                <w:bCs/>
                <w:iCs/>
              </w:rPr>
              <w:t xml:space="preserve"> cod COR </w:t>
            </w:r>
            <w:r w:rsidR="00361BE8" w:rsidRPr="006E3FA7">
              <w:rPr>
                <w:rFonts w:ascii="Montserrat Light" w:hAnsi="Montserrat Light"/>
                <w:bCs/>
              </w:rPr>
              <w:t>311941</w:t>
            </w:r>
            <w:r w:rsidRPr="006E3FA7">
              <w:rPr>
                <w:rFonts w:ascii="Montserrat Light" w:hAnsi="Montserrat Light"/>
                <w:bCs/>
                <w:iCs/>
              </w:rPr>
              <w:t xml:space="preserve"> de la Compartimentul Administrativ </w:t>
            </w:r>
            <w:r w:rsidRPr="006E3FA7">
              <w:rPr>
                <w:rFonts w:ascii="Montserrat Light" w:hAnsi="Montserrat Light"/>
              </w:rPr>
              <w:t xml:space="preserve">(Serviciul </w:t>
            </w:r>
            <w:proofErr w:type="spellStart"/>
            <w:r w:rsidRPr="006E3FA7">
              <w:rPr>
                <w:rFonts w:ascii="Montserrat Light" w:hAnsi="Montserrat Light"/>
              </w:rPr>
              <w:t>Expoatare</w:t>
            </w:r>
            <w:proofErr w:type="spellEnd"/>
            <w:r w:rsidRPr="006E3FA7">
              <w:rPr>
                <w:rFonts w:ascii="Montserrat Light" w:hAnsi="Montserrat Light"/>
              </w:rPr>
              <w:t xml:space="preserve">, </w:t>
            </w:r>
            <w:proofErr w:type="spellStart"/>
            <w:r w:rsidRPr="006E3FA7">
              <w:rPr>
                <w:rFonts w:ascii="Montserrat Light" w:hAnsi="Montserrat Light"/>
              </w:rPr>
              <w:t>Mentenanţă</w:t>
            </w:r>
            <w:proofErr w:type="spellEnd"/>
            <w:r w:rsidRPr="006E3FA7">
              <w:rPr>
                <w:rFonts w:ascii="Montserrat Light" w:hAnsi="Montserrat Light"/>
              </w:rPr>
              <w:t xml:space="preserve">) </w:t>
            </w:r>
            <w:r w:rsidRPr="006E3FA7">
              <w:rPr>
                <w:rFonts w:ascii="Montserrat Light" w:hAnsi="Montserrat Light"/>
                <w:bCs/>
                <w:iCs/>
              </w:rPr>
              <w:t>V.1.2 și V.1.3.</w:t>
            </w:r>
            <w:r w:rsidRPr="006E3FA7">
              <w:rPr>
                <w:rFonts w:ascii="Montserrat Light" w:hAnsi="Montserrat Light"/>
              </w:rPr>
              <w:t xml:space="preserve"> în Statul de funcții aprobat</w:t>
            </w:r>
            <w:r w:rsidR="00EF576B" w:rsidRPr="006E3FA7">
              <w:rPr>
                <w:rFonts w:ascii="Montserrat Light" w:hAnsi="Montserrat Light"/>
              </w:rPr>
              <w:t>;</w:t>
            </w:r>
          </w:p>
          <w:p w14:paraId="202D2CF2" w14:textId="7DDA1840" w:rsidR="009A01E1" w:rsidRPr="006E3FA7" w:rsidRDefault="009A01E1" w:rsidP="00EF576B">
            <w:pPr>
              <w:pStyle w:val="Frspaiere"/>
              <w:numPr>
                <w:ilvl w:val="0"/>
                <w:numId w:val="19"/>
              </w:numPr>
              <w:tabs>
                <w:tab w:val="left" w:pos="170"/>
              </w:tabs>
              <w:ind w:right="35"/>
              <w:jc w:val="both"/>
              <w:rPr>
                <w:rFonts w:ascii="Montserrat Light" w:hAnsi="Montserrat Light"/>
              </w:rPr>
            </w:pPr>
            <w:r w:rsidRPr="006E3FA7">
              <w:rPr>
                <w:rFonts w:ascii="Montserrat Light" w:hAnsi="Montserrat Light"/>
                <w:b/>
                <w:bCs/>
                <w:u w:val="single"/>
              </w:rPr>
              <w:t>1 post de</w:t>
            </w:r>
            <w:r w:rsidRPr="006E3FA7">
              <w:rPr>
                <w:rFonts w:ascii="Montserrat Light" w:hAnsi="Montserrat Light"/>
                <w:b/>
                <w:bCs/>
                <w:iCs/>
                <w:u w:val="single"/>
              </w:rPr>
              <w:t xml:space="preserve"> Inginer </w:t>
            </w:r>
            <w:proofErr w:type="spellStart"/>
            <w:r w:rsidRPr="006E3FA7">
              <w:rPr>
                <w:rFonts w:ascii="Montserrat Light" w:hAnsi="Montserrat Light"/>
                <w:b/>
                <w:bCs/>
                <w:iCs/>
                <w:u w:val="single"/>
              </w:rPr>
              <w:t>instalaţii</w:t>
            </w:r>
            <w:proofErr w:type="spellEnd"/>
            <w:r w:rsidRPr="006E3FA7">
              <w:rPr>
                <w:rFonts w:ascii="Montserrat Light" w:hAnsi="Montserrat Light"/>
                <w:b/>
                <w:bCs/>
                <w:iCs/>
                <w:u w:val="single"/>
              </w:rPr>
              <w:t xml:space="preserve"> pentru </w:t>
            </w:r>
            <w:proofErr w:type="spellStart"/>
            <w:r w:rsidRPr="006E3FA7">
              <w:rPr>
                <w:rFonts w:ascii="Montserrat Light" w:hAnsi="Montserrat Light"/>
                <w:b/>
                <w:bCs/>
                <w:iCs/>
                <w:u w:val="single"/>
              </w:rPr>
              <w:t>construcţii</w:t>
            </w:r>
            <w:proofErr w:type="spellEnd"/>
            <w:r w:rsidRPr="006E3FA7">
              <w:rPr>
                <w:rFonts w:ascii="Montserrat Light" w:hAnsi="Montserrat Light"/>
                <w:bCs/>
                <w:iCs/>
              </w:rPr>
              <w:t xml:space="preserve"> </w:t>
            </w:r>
            <w:r w:rsidR="00EF576B" w:rsidRPr="006E3FA7">
              <w:rPr>
                <w:rFonts w:ascii="Montserrat Light" w:hAnsi="Montserrat Light"/>
              </w:rPr>
              <w:t xml:space="preserve">(Serviciul Exploatare, </w:t>
            </w:r>
            <w:proofErr w:type="spellStart"/>
            <w:r w:rsidR="00EF576B" w:rsidRPr="006E3FA7">
              <w:rPr>
                <w:rFonts w:ascii="Montserrat Light" w:hAnsi="Montserrat Light"/>
              </w:rPr>
              <w:t>Mentenanţă</w:t>
            </w:r>
            <w:proofErr w:type="spellEnd"/>
            <w:r w:rsidR="00EF576B" w:rsidRPr="006E3FA7">
              <w:rPr>
                <w:rFonts w:ascii="Montserrat Light" w:hAnsi="Montserrat Light"/>
              </w:rPr>
              <w:t xml:space="preserve">) </w:t>
            </w:r>
            <w:r w:rsidRPr="006E3FA7">
              <w:rPr>
                <w:rFonts w:ascii="Montserrat Light" w:hAnsi="Montserrat Light"/>
                <w:bCs/>
                <w:iCs/>
              </w:rPr>
              <w:t>cod COR 214203, V.2.5.</w:t>
            </w:r>
            <w:r w:rsidRPr="006E3FA7">
              <w:rPr>
                <w:rFonts w:ascii="Montserrat Light" w:hAnsi="Montserrat Light"/>
              </w:rPr>
              <w:t xml:space="preserve"> în Statul de funcții aprobat</w:t>
            </w:r>
            <w:r w:rsidR="00EF576B" w:rsidRPr="006E3FA7">
              <w:rPr>
                <w:rFonts w:ascii="Montserrat Light" w:hAnsi="Montserrat Light"/>
              </w:rPr>
              <w:t>;</w:t>
            </w:r>
          </w:p>
          <w:p w14:paraId="18983B6F" w14:textId="0F990ED1" w:rsidR="00EF576B" w:rsidRPr="006E3FA7" w:rsidRDefault="00EF576B" w:rsidP="00EF576B">
            <w:pPr>
              <w:pStyle w:val="Frspaiere"/>
              <w:numPr>
                <w:ilvl w:val="0"/>
                <w:numId w:val="19"/>
              </w:numPr>
              <w:tabs>
                <w:tab w:val="left" w:pos="170"/>
              </w:tabs>
              <w:ind w:right="35"/>
              <w:jc w:val="both"/>
              <w:rPr>
                <w:rFonts w:ascii="Montserrat Light" w:hAnsi="Montserrat Light"/>
                <w:bCs/>
                <w:iCs/>
              </w:rPr>
            </w:pPr>
            <w:r w:rsidRPr="006E3FA7">
              <w:rPr>
                <w:rFonts w:ascii="Montserrat Light" w:hAnsi="Montserrat Light"/>
                <w:b/>
                <w:iCs/>
                <w:u w:val="single"/>
              </w:rPr>
              <w:t xml:space="preserve">1 post de Inginer </w:t>
            </w:r>
            <w:proofErr w:type="spellStart"/>
            <w:r w:rsidRPr="006E3FA7">
              <w:rPr>
                <w:rFonts w:ascii="Montserrat Light" w:hAnsi="Montserrat Light"/>
                <w:b/>
                <w:iCs/>
                <w:u w:val="single"/>
              </w:rPr>
              <w:t>electrotehnist</w:t>
            </w:r>
            <w:proofErr w:type="spellEnd"/>
            <w:r w:rsidRPr="006E3FA7">
              <w:rPr>
                <w:rFonts w:ascii="Montserrat Light" w:hAnsi="Montserrat Light"/>
                <w:bCs/>
                <w:iCs/>
              </w:rPr>
              <w:t xml:space="preserve"> cod COR 215303 de la </w:t>
            </w:r>
            <w:r w:rsidRPr="006E3FA7">
              <w:rPr>
                <w:rFonts w:ascii="Montserrat Light" w:hAnsi="Montserrat Light"/>
              </w:rPr>
              <w:t>Compartiment Furnizare Energie  Electrică și Gaze (Serviciul Energetic) VI.2.14-15 în Statul de funcții aprobat.</w:t>
            </w:r>
          </w:p>
          <w:p w14:paraId="6A170D9D" w14:textId="77777777" w:rsidR="00BB232B" w:rsidRPr="006E3FA7" w:rsidRDefault="00BB232B" w:rsidP="00BB2B80">
            <w:pPr>
              <w:pStyle w:val="Frspaiere"/>
              <w:ind w:left="1019"/>
              <w:jc w:val="both"/>
              <w:rPr>
                <w:rFonts w:ascii="Montserrat Light" w:hAnsi="Montserrat Light"/>
              </w:rPr>
            </w:pPr>
          </w:p>
          <w:p w14:paraId="479A1C27" w14:textId="6CC582E2" w:rsidR="00B325DA" w:rsidRPr="006E3FA7" w:rsidRDefault="00B325DA" w:rsidP="00B325DA">
            <w:pPr>
              <w:spacing w:line="240" w:lineRule="auto"/>
              <w:ind w:left="29"/>
              <w:jc w:val="both"/>
              <w:rPr>
                <w:rFonts w:ascii="Montserrat Light" w:hAnsi="Montserrat Light"/>
                <w:lang w:val="ro-RO" w:eastAsia="ro-RO"/>
              </w:rPr>
            </w:pPr>
            <w:r w:rsidRPr="006E3FA7">
              <w:rPr>
                <w:rFonts w:ascii="Montserrat Light" w:hAnsi="Montserrat Light"/>
                <w:lang w:val="ro-RO" w:eastAsia="ro-RO"/>
              </w:rPr>
              <w:t xml:space="preserve">Ca și o consecință a modificării organigramei și a statului de funcții se impune și modificarea Regulamentului de Organizare și Funcționare (ROF), document care îndeplinește un rol esențial în definirea și clarificarea modului în care o companie își desfășoară activitățile zilnice și ăși atinge obiectivele strategice.  Acesta servește ca un cadru de referință pentru angajați și pentru părțile interesate, precum acționarii, partenerii și rezidenții. </w:t>
            </w:r>
          </w:p>
          <w:p w14:paraId="1837F830" w14:textId="151CF9F7" w:rsidR="00B325DA" w:rsidRPr="006E3FA7" w:rsidRDefault="00B325DA" w:rsidP="00082B81">
            <w:pPr>
              <w:spacing w:line="240" w:lineRule="auto"/>
              <w:ind w:left="29"/>
              <w:jc w:val="both"/>
              <w:rPr>
                <w:rFonts w:ascii="Montserrat Light" w:hAnsi="Montserrat Light"/>
                <w:lang w:val="ro-RO" w:eastAsia="ro-RO"/>
              </w:rPr>
            </w:pPr>
            <w:r w:rsidRPr="006E3FA7">
              <w:rPr>
                <w:rFonts w:ascii="Montserrat Light" w:hAnsi="Montserrat Light"/>
                <w:lang w:val="ro-RO" w:eastAsia="ro-RO"/>
              </w:rPr>
              <w:t xml:space="preserve">Prin ROF societatea urmărește atingerea următoarelor scopuri: clarificare, uniformitate, eficiență și conformitate. Rof-ul este esențial pentru orice societate care dorește să funcționeze eficient, să mențină o cultură organizatorică puternică și să asigure conformitatea cu legile și reglementările relevante. </w:t>
            </w:r>
            <w:r w:rsidR="00200B37" w:rsidRPr="006E3FA7">
              <w:rPr>
                <w:rFonts w:ascii="Montserrat Light" w:hAnsi="Montserrat Light"/>
                <w:lang w:val="ro-RO" w:eastAsia="ro-RO"/>
              </w:rPr>
              <w:t>TETAROM</w:t>
            </w:r>
            <w:r w:rsidR="007150CF" w:rsidRPr="006E3FA7">
              <w:rPr>
                <w:rFonts w:ascii="Montserrat Light" w:hAnsi="Montserrat Light"/>
                <w:lang w:val="ro-RO" w:eastAsia="ro-RO"/>
              </w:rPr>
              <w:t xml:space="preserve"> </w:t>
            </w:r>
            <w:r w:rsidRPr="006E3FA7">
              <w:rPr>
                <w:rFonts w:ascii="Montserrat Light" w:hAnsi="Montserrat Light"/>
                <w:lang w:val="ro-RO" w:eastAsia="ro-RO"/>
              </w:rPr>
              <w:t>S.A. este definită ca și întreprindere publică ca urmare a faptului că are ca și acționari exclusiv unități administrativ-teritoriale; în acest context O.U.G. nr. 109/2011, actualizată constituie norma juridică</w:t>
            </w:r>
            <w:r w:rsidR="00885E21" w:rsidRPr="006E3FA7">
              <w:rPr>
                <w:rFonts w:ascii="Montserrat Light" w:hAnsi="Montserrat Light"/>
                <w:lang w:val="ro-RO" w:eastAsia="ro-RO"/>
              </w:rPr>
              <w:t xml:space="preserve"> ce îi stabilește regulile, procedurile și procesele pentru administrare și conducere. În cursul anului 2023 au intervenit modificări substanțiale ale acesteui act normativ iar adaptarea organigramei, statului de funcții și a ROF-ului vin ca și consecințe firești a necesității respectării întocmai a noilor reglementări.</w:t>
            </w:r>
          </w:p>
          <w:p w14:paraId="5AB5B779" w14:textId="6B55A507" w:rsidR="00A74701" w:rsidRPr="006E3FA7" w:rsidRDefault="00A74701" w:rsidP="00082B81">
            <w:pPr>
              <w:autoSpaceDE w:val="0"/>
              <w:autoSpaceDN w:val="0"/>
              <w:adjustRightInd w:val="0"/>
              <w:spacing w:line="240" w:lineRule="auto"/>
              <w:jc w:val="both"/>
              <w:rPr>
                <w:rFonts w:ascii="Montserrat Light" w:hAnsi="Montserrat Light"/>
                <w:lang w:val="ro-RO"/>
              </w:rPr>
            </w:pPr>
            <w:r w:rsidRPr="006E3FA7">
              <w:rPr>
                <w:rFonts w:ascii="Montserrat Light" w:hAnsi="Montserrat Light"/>
                <w:lang w:val="ro-RO"/>
              </w:rPr>
              <w:t xml:space="preserve">În ședința Consiliului de Administrație  al societății din data de </w:t>
            </w:r>
            <w:r w:rsidR="00F065F3" w:rsidRPr="006E3FA7">
              <w:rPr>
                <w:rFonts w:ascii="Montserrat Light" w:hAnsi="Montserrat Light"/>
                <w:lang w:val="ro-RO"/>
              </w:rPr>
              <w:t>06.12.2023</w:t>
            </w:r>
            <w:r w:rsidRPr="006E3FA7">
              <w:rPr>
                <w:rFonts w:ascii="Montserrat Light" w:hAnsi="Montserrat Light"/>
                <w:lang w:val="ro-RO"/>
              </w:rPr>
              <w:t>, s-a aprobat  actualizarea Regulamentului de Organizare și Funcționare, elaborandu-se Hot</w:t>
            </w:r>
            <w:r w:rsidR="00380828" w:rsidRPr="006E3FA7">
              <w:rPr>
                <w:rFonts w:ascii="Montserrat Light" w:hAnsi="Montserrat Light"/>
                <w:lang w:val="ro-RO"/>
              </w:rPr>
              <w:t>ă</w:t>
            </w:r>
            <w:r w:rsidRPr="006E3FA7">
              <w:rPr>
                <w:rFonts w:ascii="Montserrat Light" w:hAnsi="Montserrat Light"/>
                <w:lang w:val="ro-RO"/>
              </w:rPr>
              <w:t>r</w:t>
            </w:r>
            <w:r w:rsidR="00380828" w:rsidRPr="006E3FA7">
              <w:rPr>
                <w:rFonts w:ascii="Montserrat Light" w:hAnsi="Montserrat Light"/>
                <w:lang w:val="ro-RO"/>
              </w:rPr>
              <w:t>â</w:t>
            </w:r>
            <w:r w:rsidRPr="006E3FA7">
              <w:rPr>
                <w:rFonts w:ascii="Montserrat Light" w:hAnsi="Montserrat Light"/>
                <w:lang w:val="ro-RO"/>
              </w:rPr>
              <w:t xml:space="preserve">rea  nr. </w:t>
            </w:r>
            <w:r w:rsidR="00CC222A" w:rsidRPr="006E3FA7">
              <w:rPr>
                <w:rFonts w:ascii="Montserrat Light" w:hAnsi="Montserrat Light"/>
                <w:lang w:val="ro-RO"/>
              </w:rPr>
              <w:t>2</w:t>
            </w:r>
            <w:r w:rsidR="00151406" w:rsidRPr="006E3FA7">
              <w:rPr>
                <w:rFonts w:ascii="Montserrat Light" w:hAnsi="Montserrat Light"/>
                <w:lang w:val="ro-RO"/>
              </w:rPr>
              <w:t>0</w:t>
            </w:r>
            <w:r w:rsidRPr="006E3FA7">
              <w:rPr>
                <w:rFonts w:ascii="Montserrat Light" w:hAnsi="Montserrat Light"/>
                <w:lang w:val="ro-RO"/>
              </w:rPr>
              <w:t>.</w:t>
            </w:r>
          </w:p>
          <w:p w14:paraId="241BBAA6" w14:textId="405E15E3" w:rsidR="00380828" w:rsidRPr="006E3FA7" w:rsidRDefault="00A74701" w:rsidP="00082B81">
            <w:pPr>
              <w:tabs>
                <w:tab w:val="left" w:pos="1272"/>
                <w:tab w:val="left" w:pos="1542"/>
              </w:tabs>
              <w:autoSpaceDE w:val="0"/>
              <w:autoSpaceDN w:val="0"/>
              <w:adjustRightInd w:val="0"/>
              <w:spacing w:line="240" w:lineRule="auto"/>
              <w:jc w:val="both"/>
              <w:rPr>
                <w:rFonts w:ascii="Montserrat Light" w:hAnsi="Montserrat Light"/>
                <w:lang w:val="ro-RO"/>
              </w:rPr>
            </w:pPr>
            <w:r w:rsidRPr="006E3FA7">
              <w:rPr>
                <w:rFonts w:ascii="Montserrat Light" w:hAnsi="Montserrat Light"/>
                <w:lang w:val="ro-RO"/>
              </w:rPr>
              <w:t xml:space="preserve">Actualizarea Regulamentului de </w:t>
            </w:r>
            <w:r w:rsidR="00380828" w:rsidRPr="006E3FA7">
              <w:rPr>
                <w:rFonts w:ascii="Montserrat Light" w:hAnsi="Montserrat Light"/>
                <w:lang w:val="ro-RO"/>
              </w:rPr>
              <w:t>O</w:t>
            </w:r>
            <w:r w:rsidRPr="006E3FA7">
              <w:rPr>
                <w:rFonts w:ascii="Montserrat Light" w:hAnsi="Montserrat Light"/>
                <w:lang w:val="ro-RO"/>
              </w:rPr>
              <w:t xml:space="preserve">rganizare și </w:t>
            </w:r>
            <w:r w:rsidR="00380828" w:rsidRPr="006E3FA7">
              <w:rPr>
                <w:rFonts w:ascii="Montserrat Light" w:hAnsi="Montserrat Light"/>
                <w:lang w:val="ro-RO"/>
              </w:rPr>
              <w:t>F</w:t>
            </w:r>
            <w:r w:rsidRPr="006E3FA7">
              <w:rPr>
                <w:rFonts w:ascii="Montserrat Light" w:hAnsi="Montserrat Light"/>
                <w:lang w:val="ro-RO"/>
              </w:rPr>
              <w:t>uncționare s-a realizat ca urmare a modificări</w:t>
            </w:r>
            <w:r w:rsidR="00E4342A" w:rsidRPr="006E3FA7">
              <w:rPr>
                <w:rFonts w:ascii="Montserrat Light" w:hAnsi="Montserrat Light"/>
                <w:lang w:val="ro-RO"/>
              </w:rPr>
              <w:t>i/restructurării Organigramei și a Statului de Funcții</w:t>
            </w:r>
            <w:r w:rsidRPr="006E3FA7">
              <w:rPr>
                <w:rFonts w:ascii="Montserrat Light" w:hAnsi="Montserrat Light"/>
                <w:lang w:val="ro-RO"/>
              </w:rPr>
              <w:t>.</w:t>
            </w:r>
          </w:p>
          <w:p w14:paraId="7BF159B0" w14:textId="0E58FC93" w:rsidR="00A74701" w:rsidRPr="006E3FA7" w:rsidRDefault="00A74701" w:rsidP="00082B81">
            <w:pPr>
              <w:tabs>
                <w:tab w:val="left" w:pos="1272"/>
                <w:tab w:val="left" w:pos="1542"/>
              </w:tabs>
              <w:autoSpaceDE w:val="0"/>
              <w:autoSpaceDN w:val="0"/>
              <w:adjustRightInd w:val="0"/>
              <w:spacing w:line="240" w:lineRule="auto"/>
              <w:jc w:val="both"/>
              <w:rPr>
                <w:rFonts w:ascii="Montserrat Light" w:hAnsi="Montserrat Light"/>
                <w:lang w:val="ro-RO"/>
              </w:rPr>
            </w:pPr>
            <w:r w:rsidRPr="006E3FA7">
              <w:rPr>
                <w:rFonts w:ascii="Montserrat Light" w:hAnsi="Montserrat Light"/>
                <w:lang w:val="ro-RO"/>
              </w:rPr>
              <w:t>Astfel</w:t>
            </w:r>
            <w:r w:rsidR="00380828" w:rsidRPr="006E3FA7">
              <w:rPr>
                <w:rFonts w:ascii="Montserrat Light" w:hAnsi="Montserrat Light"/>
                <w:lang w:val="ro-RO"/>
              </w:rPr>
              <w:t>,</w:t>
            </w:r>
            <w:r w:rsidRPr="006E3FA7">
              <w:rPr>
                <w:rFonts w:ascii="Montserrat Light" w:hAnsi="Montserrat Light"/>
                <w:lang w:val="ro-RO"/>
              </w:rPr>
              <w:t xml:space="preserve"> ROF-</w:t>
            </w:r>
            <w:proofErr w:type="spellStart"/>
            <w:r w:rsidRPr="006E3FA7">
              <w:rPr>
                <w:rFonts w:ascii="Montserrat Light" w:hAnsi="Montserrat Light"/>
                <w:lang w:val="ro-RO"/>
              </w:rPr>
              <w:t>ul</w:t>
            </w:r>
            <w:proofErr w:type="spellEnd"/>
            <w:r w:rsidRPr="006E3FA7">
              <w:rPr>
                <w:rFonts w:ascii="Montserrat Light" w:hAnsi="Montserrat Light"/>
                <w:lang w:val="ro-RO"/>
              </w:rPr>
              <w:t xml:space="preserve"> a suferit: completări, modificări, eliminări, reașezări ale unor limite de competență, redefiniri</w:t>
            </w:r>
            <w:r w:rsidR="00E4342A" w:rsidRPr="006E3FA7">
              <w:rPr>
                <w:rFonts w:ascii="Montserrat Light" w:hAnsi="Montserrat Light"/>
                <w:lang w:val="ro-RO"/>
              </w:rPr>
              <w:t>,</w:t>
            </w:r>
            <w:r w:rsidRPr="006E3FA7">
              <w:rPr>
                <w:rFonts w:ascii="Montserrat Light" w:hAnsi="Montserrat Light"/>
                <w:lang w:val="ro-RO"/>
              </w:rPr>
              <w:t xml:space="preserve"> reformulări</w:t>
            </w:r>
            <w:r w:rsidR="00E4342A" w:rsidRPr="006E3FA7">
              <w:rPr>
                <w:rFonts w:ascii="Montserrat Light" w:hAnsi="Montserrat Light"/>
                <w:lang w:val="ro-RO"/>
              </w:rPr>
              <w:t xml:space="preserve"> și</w:t>
            </w:r>
            <w:r w:rsidRPr="006E3FA7">
              <w:rPr>
                <w:rFonts w:ascii="Montserrat Light" w:hAnsi="Montserrat Light"/>
                <w:lang w:val="ro-RO"/>
              </w:rPr>
              <w:t xml:space="preserve"> renumerotări, în majoritatea capitolelor</w:t>
            </w:r>
            <w:r w:rsidR="00E4342A" w:rsidRPr="006E3FA7">
              <w:rPr>
                <w:rFonts w:ascii="Montserrat Light" w:hAnsi="Montserrat Light"/>
                <w:lang w:val="ro-RO"/>
              </w:rPr>
              <w:t>.</w:t>
            </w:r>
            <w:r w:rsidRPr="006E3FA7">
              <w:rPr>
                <w:rFonts w:ascii="Montserrat Light" w:hAnsi="Montserrat Light"/>
                <w:lang w:val="ro-RO"/>
              </w:rPr>
              <w:t xml:space="preserve"> </w:t>
            </w:r>
          </w:p>
          <w:p w14:paraId="551F19D1" w14:textId="20E1DCB9" w:rsidR="00151B6B" w:rsidRPr="006E3FA7" w:rsidRDefault="00151B6B" w:rsidP="00082B81">
            <w:pPr>
              <w:spacing w:line="240" w:lineRule="auto"/>
              <w:ind w:left="29"/>
              <w:jc w:val="both"/>
              <w:rPr>
                <w:rFonts w:ascii="Montserrat Light" w:hAnsi="Montserrat Light"/>
                <w:lang w:val="ro-RO"/>
              </w:rPr>
            </w:pPr>
            <w:r w:rsidRPr="006E3FA7">
              <w:rPr>
                <w:rFonts w:ascii="Montserrat Light" w:hAnsi="Montserrat Light"/>
                <w:lang w:val="ro-RO" w:eastAsia="ro-RO"/>
              </w:rPr>
              <w:t xml:space="preserve">Regulamentul de organizare și funcționare a fost actualizat avându-se în vedere </w:t>
            </w:r>
            <w:r w:rsidRPr="006E3FA7">
              <w:rPr>
                <w:rFonts w:ascii="Montserrat Light" w:hAnsi="Montserrat Light"/>
                <w:lang w:val="ro-RO"/>
              </w:rPr>
              <w:t xml:space="preserve">necesitatea adaptării în permanență a activității societății </w:t>
            </w:r>
            <w:r w:rsidR="00200B37" w:rsidRPr="006E3FA7">
              <w:rPr>
                <w:rFonts w:ascii="Montserrat Light" w:hAnsi="Montserrat Light"/>
                <w:lang w:val="ro-RO" w:eastAsia="ro-RO"/>
              </w:rPr>
              <w:t>TETAROM</w:t>
            </w:r>
            <w:r w:rsidRPr="006E3FA7">
              <w:rPr>
                <w:rFonts w:ascii="Montserrat Light" w:hAnsi="Montserrat Light"/>
              </w:rPr>
              <w:t xml:space="preserve"> S.A. </w:t>
            </w:r>
            <w:proofErr w:type="spellStart"/>
            <w:r w:rsidRPr="006E3FA7">
              <w:rPr>
                <w:rFonts w:ascii="Montserrat Light" w:hAnsi="Montserrat Light"/>
              </w:rPr>
              <w:t>și</w:t>
            </w:r>
            <w:proofErr w:type="spellEnd"/>
            <w:r w:rsidRPr="006E3FA7">
              <w:rPr>
                <w:rFonts w:ascii="Montserrat Light" w:hAnsi="Montserrat Light"/>
              </w:rPr>
              <w:t xml:space="preserve"> </w:t>
            </w:r>
            <w:proofErr w:type="spellStart"/>
            <w:r w:rsidR="00380828" w:rsidRPr="006E3FA7">
              <w:rPr>
                <w:rFonts w:ascii="Montserrat Light" w:hAnsi="Montserrat Light"/>
              </w:rPr>
              <w:t>în</w:t>
            </w:r>
            <w:proofErr w:type="spellEnd"/>
            <w:r w:rsidR="00380828" w:rsidRPr="006E3FA7">
              <w:rPr>
                <w:rFonts w:ascii="Montserrat Light" w:hAnsi="Montserrat Light"/>
              </w:rPr>
              <w:t xml:space="preserve"> </w:t>
            </w:r>
            <w:proofErr w:type="spellStart"/>
            <w:r w:rsidR="00380828" w:rsidRPr="006E3FA7">
              <w:rPr>
                <w:rFonts w:ascii="Montserrat Light" w:hAnsi="Montserrat Light"/>
              </w:rPr>
              <w:t>concordanță</w:t>
            </w:r>
            <w:proofErr w:type="spellEnd"/>
            <w:r w:rsidR="00380828" w:rsidRPr="006E3FA7">
              <w:rPr>
                <w:rFonts w:ascii="Montserrat Light" w:hAnsi="Montserrat Light"/>
              </w:rPr>
              <w:t xml:space="preserve"> cu </w:t>
            </w:r>
            <w:r w:rsidRPr="006E3FA7">
              <w:rPr>
                <w:rFonts w:ascii="Montserrat Light" w:hAnsi="Montserrat Light"/>
                <w:lang w:val="ro-RO" w:eastAsia="ro-RO"/>
              </w:rPr>
              <w:t>structura organizatorică aprobată de către</w:t>
            </w:r>
            <w:r w:rsidRPr="006E3FA7">
              <w:rPr>
                <w:rFonts w:ascii="Montserrat Light" w:hAnsi="Montserrat Light"/>
              </w:rPr>
              <w:t xml:space="preserve"> </w:t>
            </w:r>
            <w:r w:rsidR="00200B37" w:rsidRPr="006E3FA7">
              <w:rPr>
                <w:rFonts w:ascii="Montserrat Light" w:hAnsi="Montserrat Light"/>
                <w:lang w:val="ro-RO" w:eastAsia="ro-RO"/>
              </w:rPr>
              <w:t>TETAROM</w:t>
            </w:r>
            <w:r w:rsidR="00200B37" w:rsidRPr="006E3FA7">
              <w:rPr>
                <w:rFonts w:ascii="Montserrat Light" w:hAnsi="Montserrat Light"/>
              </w:rPr>
              <w:t xml:space="preserve"> </w:t>
            </w:r>
            <w:r w:rsidRPr="006E3FA7">
              <w:rPr>
                <w:rFonts w:ascii="Montserrat Light" w:hAnsi="Montserrat Light"/>
              </w:rPr>
              <w:t>S.A</w:t>
            </w:r>
            <w:r w:rsidRPr="006E3FA7">
              <w:rPr>
                <w:rFonts w:ascii="Montserrat Light" w:hAnsi="Montserrat Light"/>
                <w:lang w:val="ro-RO"/>
              </w:rPr>
              <w:t>.</w:t>
            </w:r>
            <w:r w:rsidR="00380828" w:rsidRPr="006E3FA7">
              <w:rPr>
                <w:rFonts w:ascii="Montserrat Light" w:hAnsi="Montserrat Light"/>
                <w:lang w:val="ro-RO"/>
              </w:rPr>
              <w:t xml:space="preserve"> prin Hotărârea nr. </w:t>
            </w:r>
            <w:r w:rsidR="00CC222A" w:rsidRPr="006E3FA7">
              <w:rPr>
                <w:rFonts w:ascii="Montserrat Light" w:hAnsi="Montserrat Light"/>
                <w:lang w:val="ro-RO"/>
              </w:rPr>
              <w:t>2</w:t>
            </w:r>
            <w:r w:rsidR="00151406" w:rsidRPr="006E3FA7">
              <w:rPr>
                <w:rFonts w:ascii="Montserrat Light" w:hAnsi="Montserrat Light"/>
                <w:lang w:val="ro-RO"/>
              </w:rPr>
              <w:t>0</w:t>
            </w:r>
            <w:r w:rsidR="00380828" w:rsidRPr="006E3FA7">
              <w:rPr>
                <w:rFonts w:ascii="Montserrat Light" w:hAnsi="Montserrat Light"/>
                <w:lang w:val="ro-RO"/>
              </w:rPr>
              <w:t>/2023.</w:t>
            </w:r>
          </w:p>
          <w:p w14:paraId="4CFE6F87" w14:textId="5A412ADE" w:rsidR="00655034" w:rsidRPr="006E3FA7" w:rsidRDefault="00086A79" w:rsidP="00082B81">
            <w:pPr>
              <w:pStyle w:val="Indentcorptext"/>
              <w:spacing w:after="0"/>
              <w:ind w:left="0"/>
              <w:jc w:val="both"/>
              <w:rPr>
                <w:rFonts w:ascii="Montserrat Light" w:hAnsi="Montserrat Light"/>
                <w:sz w:val="22"/>
                <w:szCs w:val="22"/>
                <w:lang w:val="ro-RO"/>
              </w:rPr>
            </w:pPr>
            <w:r w:rsidRPr="006E3FA7">
              <w:rPr>
                <w:rFonts w:ascii="Montserrat Light" w:hAnsi="Montserrat Light"/>
                <w:sz w:val="22"/>
                <w:szCs w:val="22"/>
                <w:lang w:val="ro-RO" w:eastAsia="ro-RO"/>
              </w:rPr>
              <w:t xml:space="preserve">Ținând cont de argumentele prezentate mai sus, considerăm că din punct de vedere tehnic proiectul propus respectă prevederile legale incidente cu privire la modificarea </w:t>
            </w:r>
            <w:r w:rsidRPr="006E3FA7">
              <w:rPr>
                <w:rStyle w:val="slitbdy"/>
                <w:rFonts w:ascii="Montserrat Light" w:hAnsi="Montserrat Light"/>
                <w:color w:val="auto"/>
                <w:sz w:val="22"/>
                <w:szCs w:val="22"/>
                <w:lang w:val="ro-RO"/>
              </w:rPr>
              <w:t xml:space="preserve">organigramei, </w:t>
            </w:r>
            <w:r w:rsidR="00E81047" w:rsidRPr="006E3FA7">
              <w:rPr>
                <w:rStyle w:val="slitbdy"/>
                <w:rFonts w:ascii="Montserrat Light" w:hAnsi="Montserrat Light"/>
                <w:color w:val="auto"/>
                <w:sz w:val="22"/>
                <w:szCs w:val="22"/>
                <w:lang w:val="ro-RO"/>
              </w:rPr>
              <w:t xml:space="preserve"> a </w:t>
            </w:r>
            <w:r w:rsidRPr="006E3FA7">
              <w:rPr>
                <w:rStyle w:val="slitbdy"/>
                <w:rFonts w:ascii="Montserrat Light" w:hAnsi="Montserrat Light"/>
                <w:color w:val="auto"/>
                <w:sz w:val="22"/>
                <w:szCs w:val="22"/>
                <w:lang w:val="ro-RO"/>
              </w:rPr>
              <w:t>statului de funcţii</w:t>
            </w:r>
            <w:r w:rsidR="00E81047" w:rsidRPr="006E3FA7">
              <w:rPr>
                <w:rStyle w:val="slitbdy"/>
                <w:rFonts w:ascii="Montserrat Light" w:hAnsi="Montserrat Light"/>
                <w:color w:val="auto"/>
                <w:sz w:val="22"/>
                <w:szCs w:val="22"/>
                <w:lang w:val="ro-RO"/>
              </w:rPr>
              <w:t xml:space="preserve"> și </w:t>
            </w:r>
            <w:r w:rsidRPr="006E3FA7">
              <w:rPr>
                <w:rStyle w:val="slitbdy"/>
                <w:rFonts w:ascii="Montserrat Light" w:hAnsi="Montserrat Light"/>
                <w:color w:val="auto"/>
                <w:sz w:val="22"/>
                <w:szCs w:val="22"/>
                <w:lang w:val="ro-RO"/>
              </w:rPr>
              <w:t xml:space="preserve"> </w:t>
            </w:r>
            <w:r w:rsidR="00E81047" w:rsidRPr="006E3FA7">
              <w:rPr>
                <w:rStyle w:val="slitbdy"/>
                <w:rFonts w:ascii="Montserrat Light" w:hAnsi="Montserrat Light"/>
                <w:color w:val="auto"/>
                <w:sz w:val="22"/>
                <w:szCs w:val="22"/>
                <w:lang w:val="ro-RO"/>
              </w:rPr>
              <w:t>a r</w:t>
            </w:r>
            <w:r w:rsidRPr="006E3FA7">
              <w:rPr>
                <w:rStyle w:val="slitbdy"/>
                <w:rFonts w:ascii="Montserrat Light" w:hAnsi="Montserrat Light"/>
                <w:color w:val="auto"/>
                <w:sz w:val="22"/>
                <w:szCs w:val="22"/>
                <w:lang w:val="ro-RO"/>
              </w:rPr>
              <w:t>egulamentului de organizare şi funcţionare ale societăţilor de interes judeţean.</w:t>
            </w:r>
            <w:r w:rsidRPr="006E3FA7">
              <w:rPr>
                <w:rFonts w:ascii="Montserrat Light" w:hAnsi="Montserrat Light"/>
                <w:sz w:val="22"/>
                <w:szCs w:val="22"/>
                <w:lang w:val="ro-RO"/>
              </w:rPr>
              <w:t xml:space="preserve"> </w:t>
            </w:r>
          </w:p>
        </w:tc>
      </w:tr>
      <w:tr w:rsidR="00917EAE" w:rsidRPr="006E3FA7" w14:paraId="66085462" w14:textId="77777777" w:rsidTr="007D4EED">
        <w:tc>
          <w:tcPr>
            <w:tcW w:w="9638" w:type="dxa"/>
            <w:gridSpan w:val="5"/>
          </w:tcPr>
          <w:p w14:paraId="7D028DD6" w14:textId="7FABF720" w:rsidR="00655034" w:rsidRPr="006E3FA7" w:rsidRDefault="00655034" w:rsidP="00082B81">
            <w:pPr>
              <w:tabs>
                <w:tab w:val="left" w:pos="3456"/>
              </w:tabs>
              <w:spacing w:line="240" w:lineRule="auto"/>
              <w:jc w:val="both"/>
              <w:rPr>
                <w:rFonts w:ascii="Montserrat Light" w:hAnsi="Montserrat Light"/>
                <w:b/>
                <w:lang w:val="ro-RO"/>
              </w:rPr>
            </w:pPr>
            <w:r w:rsidRPr="006E3FA7">
              <w:rPr>
                <w:rFonts w:ascii="Montserrat Light" w:hAnsi="Montserrat Light"/>
                <w:b/>
                <w:bCs/>
                <w:lang w:val="ro-RO"/>
              </w:rPr>
              <w:lastRenderedPageBreak/>
              <w:t xml:space="preserve">Secțiunea a 3-a </w:t>
            </w:r>
            <w:bookmarkStart w:id="11" w:name="_Hlk48727950"/>
            <w:r w:rsidRPr="006E3FA7">
              <w:rPr>
                <w:rFonts w:ascii="Montserrat Light" w:hAnsi="Montserrat Light"/>
                <w:b/>
                <w:bCs/>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11"/>
            <w:r w:rsidRPr="006E3FA7">
              <w:rPr>
                <w:rFonts w:ascii="Montserrat Light" w:hAnsi="Montserrat Light"/>
                <w:b/>
                <w:bCs/>
                <w:lang w:val="ro-RO"/>
              </w:rPr>
              <w:t xml:space="preserve">): </w:t>
            </w:r>
          </w:p>
        </w:tc>
      </w:tr>
      <w:tr w:rsidR="00917EAE" w:rsidRPr="006E3FA7" w14:paraId="7CE50CF9" w14:textId="77777777" w:rsidTr="007D4EED">
        <w:tc>
          <w:tcPr>
            <w:tcW w:w="9638" w:type="dxa"/>
            <w:gridSpan w:val="5"/>
          </w:tcPr>
          <w:p w14:paraId="689A275D" w14:textId="4AFAC539" w:rsidR="00C041E1" w:rsidRPr="006E3FA7" w:rsidRDefault="00C041E1" w:rsidP="00082B81">
            <w:pPr>
              <w:pStyle w:val="Corptext2"/>
              <w:spacing w:after="0" w:line="240" w:lineRule="auto"/>
              <w:jc w:val="both"/>
              <w:rPr>
                <w:rFonts w:ascii="Montserrat Light" w:hAnsi="Montserrat Light"/>
                <w:sz w:val="22"/>
                <w:szCs w:val="22"/>
              </w:rPr>
            </w:pPr>
            <w:r w:rsidRPr="006E3FA7">
              <w:rPr>
                <w:rFonts w:ascii="Montserrat Light" w:hAnsi="Montserrat Light"/>
                <w:sz w:val="22"/>
                <w:szCs w:val="22"/>
                <w:lang w:val="ro-RO"/>
              </w:rPr>
              <w:t>Măsurile de implementare în temeiul hotărârii de consiliu județean vor viza actualizarea fișelor de post în cadrul societății.</w:t>
            </w:r>
          </w:p>
        </w:tc>
      </w:tr>
      <w:tr w:rsidR="00917EAE" w:rsidRPr="006E3FA7" w14:paraId="10F72D0B" w14:textId="77777777" w:rsidTr="007D4EED">
        <w:tc>
          <w:tcPr>
            <w:tcW w:w="9638" w:type="dxa"/>
            <w:gridSpan w:val="5"/>
          </w:tcPr>
          <w:p w14:paraId="7A2FA5C3" w14:textId="4454AE35" w:rsidR="00655034" w:rsidRPr="006E3FA7" w:rsidRDefault="00655034" w:rsidP="00082B81">
            <w:pPr>
              <w:tabs>
                <w:tab w:val="left" w:pos="3456"/>
              </w:tabs>
              <w:spacing w:line="240" w:lineRule="auto"/>
              <w:ind w:right="-157"/>
              <w:jc w:val="both"/>
              <w:rPr>
                <w:rFonts w:ascii="Montserrat Light" w:hAnsi="Montserrat Light"/>
                <w:lang w:val="ro-RO"/>
              </w:rPr>
            </w:pPr>
            <w:r w:rsidRPr="006E3FA7">
              <w:rPr>
                <w:rFonts w:ascii="Montserrat Light" w:hAnsi="Montserrat Light"/>
                <w:b/>
                <w:lang w:val="ro-RO"/>
              </w:rPr>
              <w:t xml:space="preserve">Secțiunea a 4-a - Concluzii/propuneri:  </w:t>
            </w:r>
          </w:p>
        </w:tc>
      </w:tr>
      <w:tr w:rsidR="00917EAE" w:rsidRPr="006E3FA7" w14:paraId="72271A01" w14:textId="77777777" w:rsidTr="007D4EED">
        <w:tc>
          <w:tcPr>
            <w:tcW w:w="9638" w:type="dxa"/>
            <w:gridSpan w:val="5"/>
          </w:tcPr>
          <w:p w14:paraId="7587B491" w14:textId="453BE1B3" w:rsidR="00FA0509" w:rsidRPr="006E3FA7" w:rsidRDefault="00655034" w:rsidP="00082B81">
            <w:pPr>
              <w:tabs>
                <w:tab w:val="left" w:pos="3456"/>
              </w:tabs>
              <w:spacing w:line="240" w:lineRule="auto"/>
              <w:jc w:val="both"/>
              <w:rPr>
                <w:rFonts w:ascii="Montserrat Light" w:hAnsi="Montserrat Light"/>
                <w:lang w:val="ro-RO"/>
              </w:rPr>
            </w:pPr>
            <w:r w:rsidRPr="006E3FA7">
              <w:rPr>
                <w:rFonts w:ascii="Montserrat Light" w:hAnsi="Montserrat Light"/>
                <w:lang w:val="ro-RO"/>
              </w:rPr>
              <w:t xml:space="preserve">În urma analizării proiectului de hotărâre și a documentării efectuate, certificăm faptul că proiectul de hotărâre </w:t>
            </w:r>
            <w:r w:rsidRPr="006E3FA7">
              <w:rPr>
                <w:rFonts w:ascii="Montserrat Light" w:hAnsi="Montserrat Light"/>
                <w:b/>
                <w:bCs/>
                <w:lang w:val="ro-RO"/>
              </w:rPr>
              <w:t xml:space="preserve">îndeplinește </w:t>
            </w:r>
            <w:r w:rsidRPr="006E3FA7">
              <w:rPr>
                <w:rFonts w:ascii="Montserrat Light" w:hAnsi="Montserrat Light"/>
                <w:lang w:val="ro-RO"/>
              </w:rPr>
              <w:t>cerințele tehnice specificate la Secțiunea a 2-a.</w:t>
            </w:r>
          </w:p>
        </w:tc>
      </w:tr>
      <w:tr w:rsidR="00917EAE" w:rsidRPr="006E3FA7" w14:paraId="12C5C955" w14:textId="77777777" w:rsidTr="007D4EED">
        <w:tc>
          <w:tcPr>
            <w:tcW w:w="3539" w:type="dxa"/>
            <w:gridSpan w:val="2"/>
          </w:tcPr>
          <w:p w14:paraId="611D97F7" w14:textId="77777777" w:rsidR="00655034" w:rsidRPr="006E3FA7" w:rsidRDefault="00655034" w:rsidP="00082B81">
            <w:pPr>
              <w:tabs>
                <w:tab w:val="left" w:pos="3456"/>
              </w:tabs>
              <w:spacing w:line="240" w:lineRule="auto"/>
              <w:jc w:val="both"/>
              <w:rPr>
                <w:rFonts w:ascii="Montserrat Light" w:hAnsi="Montserrat Light"/>
                <w:b/>
                <w:bCs/>
                <w:lang w:val="ro-RO"/>
              </w:rPr>
            </w:pPr>
          </w:p>
        </w:tc>
        <w:tc>
          <w:tcPr>
            <w:tcW w:w="2693" w:type="dxa"/>
          </w:tcPr>
          <w:p w14:paraId="475BC575" w14:textId="77777777" w:rsidR="00655034" w:rsidRPr="006E3FA7" w:rsidRDefault="00655034" w:rsidP="00082B81">
            <w:pPr>
              <w:tabs>
                <w:tab w:val="left" w:pos="3456"/>
              </w:tabs>
              <w:spacing w:line="240" w:lineRule="auto"/>
              <w:jc w:val="both"/>
              <w:rPr>
                <w:rFonts w:ascii="Montserrat Light" w:hAnsi="Montserrat Light"/>
                <w:b/>
                <w:bCs/>
                <w:lang w:val="ro-RO"/>
              </w:rPr>
            </w:pPr>
            <w:r w:rsidRPr="006E3FA7">
              <w:rPr>
                <w:rFonts w:ascii="Montserrat Light" w:hAnsi="Montserrat Light"/>
                <w:b/>
                <w:bCs/>
                <w:lang w:val="ro-RO"/>
              </w:rPr>
              <w:t>Prenume și nume</w:t>
            </w:r>
          </w:p>
        </w:tc>
        <w:tc>
          <w:tcPr>
            <w:tcW w:w="1985" w:type="dxa"/>
          </w:tcPr>
          <w:p w14:paraId="26B2F478" w14:textId="77777777" w:rsidR="00655034" w:rsidRPr="006E3FA7" w:rsidRDefault="00655034" w:rsidP="00082B81">
            <w:pPr>
              <w:tabs>
                <w:tab w:val="left" w:pos="3456"/>
              </w:tabs>
              <w:spacing w:line="240" w:lineRule="auto"/>
              <w:jc w:val="center"/>
              <w:rPr>
                <w:rFonts w:ascii="Montserrat Light" w:hAnsi="Montserrat Light"/>
                <w:b/>
                <w:bCs/>
                <w:lang w:val="ro-RO"/>
              </w:rPr>
            </w:pPr>
            <w:r w:rsidRPr="006E3FA7">
              <w:rPr>
                <w:rFonts w:ascii="Montserrat Light" w:hAnsi="Montserrat Light"/>
                <w:b/>
                <w:bCs/>
                <w:lang w:val="ro-RO"/>
              </w:rPr>
              <w:t>Data</w:t>
            </w:r>
          </w:p>
        </w:tc>
        <w:tc>
          <w:tcPr>
            <w:tcW w:w="1421" w:type="dxa"/>
          </w:tcPr>
          <w:p w14:paraId="3A5966B4" w14:textId="77777777" w:rsidR="00655034" w:rsidRPr="006E3FA7" w:rsidRDefault="00655034" w:rsidP="00082B81">
            <w:pPr>
              <w:tabs>
                <w:tab w:val="left" w:pos="3456"/>
              </w:tabs>
              <w:spacing w:line="240" w:lineRule="auto"/>
              <w:ind w:left="-161" w:right="-167"/>
              <w:jc w:val="center"/>
              <w:rPr>
                <w:rFonts w:ascii="Montserrat Light" w:hAnsi="Montserrat Light"/>
                <w:b/>
                <w:bCs/>
                <w:lang w:val="ro-RO"/>
              </w:rPr>
            </w:pPr>
            <w:r w:rsidRPr="006E3FA7">
              <w:rPr>
                <w:rFonts w:ascii="Montserrat Light" w:hAnsi="Montserrat Light"/>
                <w:b/>
                <w:bCs/>
                <w:lang w:val="ro-RO"/>
              </w:rPr>
              <w:t>Semnătura</w:t>
            </w:r>
          </w:p>
        </w:tc>
      </w:tr>
      <w:tr w:rsidR="00917EAE" w:rsidRPr="006E3FA7" w14:paraId="5F37EFA0" w14:textId="77777777" w:rsidTr="007D4EED">
        <w:tc>
          <w:tcPr>
            <w:tcW w:w="3539" w:type="dxa"/>
            <w:gridSpan w:val="2"/>
          </w:tcPr>
          <w:p w14:paraId="72C20013" w14:textId="4634303C" w:rsidR="00655034" w:rsidRPr="006E3FA7" w:rsidRDefault="00655034" w:rsidP="00082B81">
            <w:pPr>
              <w:autoSpaceDE w:val="0"/>
              <w:autoSpaceDN w:val="0"/>
              <w:adjustRightInd w:val="0"/>
              <w:spacing w:line="240" w:lineRule="auto"/>
              <w:rPr>
                <w:rFonts w:ascii="Montserrat Light" w:hAnsi="Montserrat Light"/>
                <w:lang w:val="ro-RO" w:eastAsia="ro-RO"/>
              </w:rPr>
            </w:pPr>
            <w:r w:rsidRPr="006E3FA7">
              <w:rPr>
                <w:rFonts w:ascii="Montserrat Light" w:hAnsi="Montserrat Light"/>
                <w:lang w:val="ro-RO" w:eastAsia="ro-RO"/>
              </w:rPr>
              <w:t>Avizat:     Director general</w:t>
            </w:r>
          </w:p>
        </w:tc>
        <w:tc>
          <w:tcPr>
            <w:tcW w:w="2693" w:type="dxa"/>
          </w:tcPr>
          <w:p w14:paraId="1789C913" w14:textId="2BC2425C" w:rsidR="007D4EED" w:rsidRPr="006E3FA7" w:rsidRDefault="00CC222A" w:rsidP="00082B81">
            <w:pPr>
              <w:autoSpaceDE w:val="0"/>
              <w:autoSpaceDN w:val="0"/>
              <w:adjustRightInd w:val="0"/>
              <w:spacing w:line="240" w:lineRule="auto"/>
              <w:rPr>
                <w:rFonts w:ascii="Montserrat Light" w:hAnsi="Montserrat Light" w:cs="Calibri Light"/>
                <w:noProof/>
                <w:shd w:val="clear" w:color="auto" w:fill="FFFFFF"/>
                <w:lang w:val="ro-RO" w:eastAsia="ro-RO"/>
              </w:rPr>
            </w:pPr>
            <w:r w:rsidRPr="006E3FA7">
              <w:rPr>
                <w:rFonts w:ascii="Montserrat Light" w:hAnsi="Montserrat Light" w:cs="Calibri Light"/>
                <w:noProof/>
                <w:shd w:val="clear" w:color="auto" w:fill="FFFFFF"/>
                <w:lang w:val="ro-RO" w:eastAsia="ro-RO"/>
              </w:rPr>
              <w:t>Lăcrimioara Huldușan</w:t>
            </w:r>
          </w:p>
        </w:tc>
        <w:tc>
          <w:tcPr>
            <w:tcW w:w="1985" w:type="dxa"/>
          </w:tcPr>
          <w:p w14:paraId="1BF38E3C" w14:textId="77777777" w:rsidR="00655034" w:rsidRPr="006E3FA7" w:rsidRDefault="00655034" w:rsidP="00082B81">
            <w:pPr>
              <w:tabs>
                <w:tab w:val="left" w:pos="3456"/>
              </w:tabs>
              <w:spacing w:line="240" w:lineRule="auto"/>
              <w:jc w:val="both"/>
              <w:rPr>
                <w:rFonts w:ascii="Montserrat Light" w:hAnsi="Montserrat Light"/>
                <w:lang w:val="ro-RO"/>
              </w:rPr>
            </w:pPr>
          </w:p>
        </w:tc>
        <w:tc>
          <w:tcPr>
            <w:tcW w:w="1421" w:type="dxa"/>
          </w:tcPr>
          <w:p w14:paraId="69A44D57" w14:textId="77777777" w:rsidR="00655034" w:rsidRPr="006E3FA7" w:rsidRDefault="00655034" w:rsidP="00082B81">
            <w:pPr>
              <w:tabs>
                <w:tab w:val="left" w:pos="3456"/>
              </w:tabs>
              <w:spacing w:line="240" w:lineRule="auto"/>
              <w:jc w:val="both"/>
              <w:rPr>
                <w:rFonts w:ascii="Montserrat Light" w:hAnsi="Montserrat Light"/>
                <w:lang w:val="ro-RO"/>
              </w:rPr>
            </w:pPr>
          </w:p>
        </w:tc>
      </w:tr>
      <w:tr w:rsidR="00917EAE" w:rsidRPr="006E3FA7" w14:paraId="52AAA732" w14:textId="77777777" w:rsidTr="007D4EED">
        <w:tc>
          <w:tcPr>
            <w:tcW w:w="3539" w:type="dxa"/>
            <w:gridSpan w:val="2"/>
          </w:tcPr>
          <w:p w14:paraId="4FE8B064" w14:textId="6A43412F" w:rsidR="00655034" w:rsidRPr="006E3FA7" w:rsidRDefault="00655034" w:rsidP="00082B81">
            <w:pPr>
              <w:autoSpaceDE w:val="0"/>
              <w:autoSpaceDN w:val="0"/>
              <w:adjustRightInd w:val="0"/>
              <w:spacing w:line="240" w:lineRule="auto"/>
              <w:rPr>
                <w:rFonts w:ascii="Montserrat Light" w:hAnsi="Montserrat Light"/>
                <w:lang w:val="ro-RO" w:eastAsia="ro-RO"/>
              </w:rPr>
            </w:pPr>
            <w:r w:rsidRPr="006E3FA7">
              <w:rPr>
                <w:rFonts w:ascii="Montserrat Light" w:hAnsi="Montserrat Light"/>
                <w:lang w:val="ro-RO" w:eastAsia="ro-RO"/>
              </w:rPr>
              <w:t>Verificat:  Șef serviciu</w:t>
            </w:r>
          </w:p>
        </w:tc>
        <w:tc>
          <w:tcPr>
            <w:tcW w:w="2693" w:type="dxa"/>
          </w:tcPr>
          <w:p w14:paraId="2CC3CDD0" w14:textId="567899E3" w:rsidR="00276158" w:rsidRPr="006E3FA7" w:rsidRDefault="00655034" w:rsidP="00082B81">
            <w:pPr>
              <w:tabs>
                <w:tab w:val="left" w:pos="3456"/>
              </w:tabs>
              <w:spacing w:line="240" w:lineRule="auto"/>
              <w:jc w:val="both"/>
              <w:rPr>
                <w:rFonts w:ascii="Montserrat Light" w:hAnsi="Montserrat Light" w:cs="Calibri Light"/>
                <w:noProof/>
                <w:shd w:val="clear" w:color="auto" w:fill="FFFFFF"/>
                <w:lang w:val="ro-RO" w:eastAsia="ro-RO"/>
              </w:rPr>
            </w:pPr>
            <w:r w:rsidRPr="006E3FA7">
              <w:rPr>
                <w:rFonts w:ascii="Montserrat Light" w:hAnsi="Montserrat Light" w:cs="Calibri Light"/>
                <w:noProof/>
                <w:shd w:val="clear" w:color="auto" w:fill="FFFFFF"/>
                <w:lang w:val="ro-RO" w:eastAsia="ro-RO"/>
              </w:rPr>
              <w:t>Corina Mocan</w:t>
            </w:r>
          </w:p>
        </w:tc>
        <w:tc>
          <w:tcPr>
            <w:tcW w:w="1985" w:type="dxa"/>
          </w:tcPr>
          <w:p w14:paraId="6EBB6419" w14:textId="77777777" w:rsidR="00655034" w:rsidRPr="006E3FA7" w:rsidRDefault="00655034" w:rsidP="00082B81">
            <w:pPr>
              <w:tabs>
                <w:tab w:val="left" w:pos="3456"/>
              </w:tabs>
              <w:spacing w:line="240" w:lineRule="auto"/>
              <w:jc w:val="both"/>
              <w:rPr>
                <w:rFonts w:ascii="Montserrat Light" w:hAnsi="Montserrat Light"/>
                <w:lang w:val="ro-RO"/>
              </w:rPr>
            </w:pPr>
          </w:p>
        </w:tc>
        <w:tc>
          <w:tcPr>
            <w:tcW w:w="1421" w:type="dxa"/>
          </w:tcPr>
          <w:p w14:paraId="25FC147C" w14:textId="77777777" w:rsidR="00655034" w:rsidRPr="006E3FA7" w:rsidRDefault="00655034" w:rsidP="00082B81">
            <w:pPr>
              <w:tabs>
                <w:tab w:val="left" w:pos="3456"/>
              </w:tabs>
              <w:spacing w:line="240" w:lineRule="auto"/>
              <w:jc w:val="both"/>
              <w:rPr>
                <w:rFonts w:ascii="Montserrat Light" w:hAnsi="Montserrat Light"/>
                <w:lang w:val="ro-RO"/>
              </w:rPr>
            </w:pPr>
          </w:p>
        </w:tc>
      </w:tr>
      <w:tr w:rsidR="00917EAE" w:rsidRPr="006E3FA7" w14:paraId="34B3926A" w14:textId="77777777" w:rsidTr="007D4EED">
        <w:trPr>
          <w:trHeight w:val="262"/>
        </w:trPr>
        <w:tc>
          <w:tcPr>
            <w:tcW w:w="1271" w:type="dxa"/>
            <w:vMerge w:val="restart"/>
          </w:tcPr>
          <w:p w14:paraId="77683AB2" w14:textId="77777777" w:rsidR="007D4EED" w:rsidRPr="006E3FA7" w:rsidRDefault="007D4EED" w:rsidP="00082B81">
            <w:pPr>
              <w:autoSpaceDE w:val="0"/>
              <w:autoSpaceDN w:val="0"/>
              <w:adjustRightInd w:val="0"/>
              <w:spacing w:line="240" w:lineRule="auto"/>
              <w:rPr>
                <w:rFonts w:ascii="Montserrat Light" w:hAnsi="Montserrat Light" w:cs="Calibri Light"/>
                <w:noProof/>
                <w:shd w:val="clear" w:color="auto" w:fill="FFFFFF"/>
                <w:lang w:val="ro-RO" w:eastAsia="ro-RO"/>
              </w:rPr>
            </w:pPr>
            <w:r w:rsidRPr="006E3FA7">
              <w:rPr>
                <w:rFonts w:ascii="Montserrat Light" w:hAnsi="Montserrat Light" w:cs="Calibri Light"/>
                <w:noProof/>
                <w:shd w:val="clear" w:color="auto" w:fill="FFFFFF"/>
                <w:lang w:val="ro-RO" w:eastAsia="ro-RO"/>
              </w:rPr>
              <w:t>Elaborat:</w:t>
            </w:r>
          </w:p>
          <w:p w14:paraId="77611128" w14:textId="753BEF6E" w:rsidR="007D4EED" w:rsidRPr="006E3FA7" w:rsidRDefault="007D4EED" w:rsidP="00082B81">
            <w:pPr>
              <w:autoSpaceDE w:val="0"/>
              <w:autoSpaceDN w:val="0"/>
              <w:adjustRightInd w:val="0"/>
              <w:spacing w:line="240" w:lineRule="auto"/>
              <w:rPr>
                <w:rFonts w:ascii="Montserrat Light" w:hAnsi="Montserrat Light" w:cs="Calibri Light"/>
                <w:noProof/>
                <w:shd w:val="clear" w:color="auto" w:fill="FFFFFF"/>
                <w:lang w:val="ro-RO" w:eastAsia="ro-RO"/>
              </w:rPr>
            </w:pPr>
            <w:r w:rsidRPr="006E3FA7">
              <w:rPr>
                <w:rFonts w:ascii="Montserrat Light" w:hAnsi="Montserrat Light" w:cs="Calibri Light"/>
                <w:noProof/>
                <w:shd w:val="clear" w:color="auto" w:fill="FFFFFF"/>
                <w:lang w:val="ro-RO" w:eastAsia="ro-RO"/>
              </w:rPr>
              <w:t xml:space="preserve">                   </w:t>
            </w:r>
          </w:p>
        </w:tc>
        <w:tc>
          <w:tcPr>
            <w:tcW w:w="2268" w:type="dxa"/>
          </w:tcPr>
          <w:p w14:paraId="6C5FC8B4" w14:textId="6BB48AD4" w:rsidR="007D4EED" w:rsidRPr="006E3FA7" w:rsidRDefault="007D4EED" w:rsidP="00082B81">
            <w:pPr>
              <w:autoSpaceDE w:val="0"/>
              <w:autoSpaceDN w:val="0"/>
              <w:adjustRightInd w:val="0"/>
              <w:spacing w:line="240" w:lineRule="auto"/>
              <w:rPr>
                <w:rFonts w:ascii="Montserrat Light" w:hAnsi="Montserrat Light" w:cs="Calibri Light"/>
                <w:noProof/>
                <w:shd w:val="clear" w:color="auto" w:fill="FFFFFF"/>
                <w:lang w:val="ro-RO" w:eastAsia="ro-RO"/>
              </w:rPr>
            </w:pPr>
            <w:r w:rsidRPr="006E3FA7">
              <w:rPr>
                <w:rFonts w:ascii="Montserrat Light" w:hAnsi="Montserrat Light" w:cs="Calibri Light"/>
                <w:noProof/>
                <w:shd w:val="clear" w:color="auto" w:fill="FFFFFF"/>
                <w:lang w:val="ro-RO" w:eastAsia="ro-RO"/>
              </w:rPr>
              <w:t>Consilier</w:t>
            </w:r>
          </w:p>
        </w:tc>
        <w:tc>
          <w:tcPr>
            <w:tcW w:w="2693" w:type="dxa"/>
          </w:tcPr>
          <w:p w14:paraId="61DC327A" w14:textId="6D082426" w:rsidR="007D4EED" w:rsidRPr="006E3FA7" w:rsidRDefault="007D4EED" w:rsidP="00082B81">
            <w:pPr>
              <w:autoSpaceDE w:val="0"/>
              <w:autoSpaceDN w:val="0"/>
              <w:adjustRightInd w:val="0"/>
              <w:spacing w:line="240" w:lineRule="auto"/>
              <w:rPr>
                <w:rFonts w:ascii="Montserrat Light" w:hAnsi="Montserrat Light" w:cs="Calibri Light"/>
                <w:noProof/>
                <w:shd w:val="clear" w:color="auto" w:fill="FFFFFF"/>
                <w:lang w:val="ro-RO"/>
              </w:rPr>
            </w:pPr>
            <w:r w:rsidRPr="006E3FA7">
              <w:rPr>
                <w:rFonts w:ascii="Montserrat Light" w:hAnsi="Montserrat Light" w:cs="Calibri Light"/>
                <w:noProof/>
                <w:shd w:val="clear" w:color="auto" w:fill="FFFFFF"/>
                <w:lang w:val="ro-RO"/>
              </w:rPr>
              <w:t xml:space="preserve">Camelia Tămaș </w:t>
            </w:r>
          </w:p>
        </w:tc>
        <w:tc>
          <w:tcPr>
            <w:tcW w:w="1985" w:type="dxa"/>
          </w:tcPr>
          <w:p w14:paraId="57895167" w14:textId="77777777" w:rsidR="007D4EED" w:rsidRPr="006E3FA7" w:rsidRDefault="007D4EED" w:rsidP="00082B81">
            <w:pPr>
              <w:tabs>
                <w:tab w:val="left" w:pos="3456"/>
              </w:tabs>
              <w:spacing w:line="240" w:lineRule="auto"/>
              <w:jc w:val="both"/>
              <w:rPr>
                <w:rFonts w:ascii="Montserrat Light" w:hAnsi="Montserrat Light"/>
                <w:lang w:val="ro-RO"/>
              </w:rPr>
            </w:pPr>
          </w:p>
        </w:tc>
        <w:tc>
          <w:tcPr>
            <w:tcW w:w="1421" w:type="dxa"/>
          </w:tcPr>
          <w:p w14:paraId="4A04C983" w14:textId="77777777" w:rsidR="007D4EED" w:rsidRPr="006E3FA7" w:rsidRDefault="007D4EED" w:rsidP="00082B81">
            <w:pPr>
              <w:tabs>
                <w:tab w:val="left" w:pos="3456"/>
              </w:tabs>
              <w:spacing w:line="240" w:lineRule="auto"/>
              <w:jc w:val="both"/>
              <w:rPr>
                <w:rFonts w:ascii="Montserrat Light" w:hAnsi="Montserrat Light"/>
                <w:lang w:val="ro-RO"/>
              </w:rPr>
            </w:pPr>
          </w:p>
        </w:tc>
      </w:tr>
      <w:tr w:rsidR="00917EAE" w:rsidRPr="006E3FA7" w14:paraId="04749B1C" w14:textId="77777777" w:rsidTr="007D4EED">
        <w:trPr>
          <w:trHeight w:val="261"/>
        </w:trPr>
        <w:tc>
          <w:tcPr>
            <w:tcW w:w="1271" w:type="dxa"/>
            <w:vMerge/>
          </w:tcPr>
          <w:p w14:paraId="54F4A2BB" w14:textId="44B629E5" w:rsidR="007D4EED" w:rsidRPr="006E3FA7" w:rsidRDefault="007D4EED" w:rsidP="00082B81">
            <w:pPr>
              <w:autoSpaceDE w:val="0"/>
              <w:autoSpaceDN w:val="0"/>
              <w:adjustRightInd w:val="0"/>
              <w:spacing w:line="240" w:lineRule="auto"/>
              <w:rPr>
                <w:rFonts w:ascii="Montserrat Light" w:hAnsi="Montserrat Light" w:cs="Calibri Light"/>
                <w:noProof/>
                <w:shd w:val="clear" w:color="auto" w:fill="FFFFFF"/>
                <w:lang w:val="ro-RO" w:eastAsia="ro-RO"/>
              </w:rPr>
            </w:pPr>
          </w:p>
        </w:tc>
        <w:tc>
          <w:tcPr>
            <w:tcW w:w="2268" w:type="dxa"/>
          </w:tcPr>
          <w:p w14:paraId="5FBB0F9A" w14:textId="77777777" w:rsidR="007D4EED" w:rsidRPr="006E3FA7" w:rsidRDefault="007D4EED" w:rsidP="00082B81">
            <w:pPr>
              <w:autoSpaceDE w:val="0"/>
              <w:autoSpaceDN w:val="0"/>
              <w:adjustRightInd w:val="0"/>
              <w:spacing w:line="240" w:lineRule="auto"/>
              <w:rPr>
                <w:rFonts w:ascii="Montserrat Light" w:hAnsi="Montserrat Light" w:cs="Calibri Light"/>
                <w:noProof/>
                <w:shd w:val="clear" w:color="auto" w:fill="FFFFFF"/>
                <w:lang w:val="ro-RO" w:eastAsia="ro-RO"/>
              </w:rPr>
            </w:pPr>
            <w:r w:rsidRPr="006E3FA7">
              <w:rPr>
                <w:rFonts w:ascii="Montserrat Light" w:hAnsi="Montserrat Light" w:cs="Calibri Light"/>
                <w:noProof/>
                <w:shd w:val="clear" w:color="auto" w:fill="FFFFFF"/>
                <w:lang w:val="ro-RO" w:eastAsia="ro-RO"/>
              </w:rPr>
              <w:t>Consilier</w:t>
            </w:r>
          </w:p>
        </w:tc>
        <w:tc>
          <w:tcPr>
            <w:tcW w:w="2693" w:type="dxa"/>
          </w:tcPr>
          <w:p w14:paraId="4813CB02" w14:textId="083EE067" w:rsidR="007D4EED" w:rsidRPr="006E3FA7" w:rsidRDefault="007D4EED" w:rsidP="00054102">
            <w:pPr>
              <w:autoSpaceDE w:val="0"/>
              <w:autoSpaceDN w:val="0"/>
              <w:adjustRightInd w:val="0"/>
              <w:spacing w:line="240" w:lineRule="auto"/>
              <w:rPr>
                <w:rFonts w:ascii="Montserrat Light" w:hAnsi="Montserrat Light" w:cs="Calibri Light"/>
                <w:noProof/>
                <w:shd w:val="clear" w:color="auto" w:fill="FFFFFF"/>
                <w:lang w:val="ro-RO"/>
              </w:rPr>
            </w:pPr>
            <w:r w:rsidRPr="006E3FA7">
              <w:rPr>
                <w:rFonts w:ascii="Montserrat Light" w:hAnsi="Montserrat Light" w:cs="Calibri Light"/>
                <w:noProof/>
                <w:shd w:val="clear" w:color="auto" w:fill="FFFFFF"/>
                <w:lang w:val="ro-RO"/>
              </w:rPr>
              <w:t xml:space="preserve">Ciprian Leonte </w:t>
            </w:r>
          </w:p>
        </w:tc>
        <w:tc>
          <w:tcPr>
            <w:tcW w:w="1985" w:type="dxa"/>
          </w:tcPr>
          <w:p w14:paraId="3A5FD4DB" w14:textId="77777777" w:rsidR="007D4EED" w:rsidRPr="006E3FA7" w:rsidRDefault="007D4EED" w:rsidP="00082B81">
            <w:pPr>
              <w:tabs>
                <w:tab w:val="left" w:pos="3456"/>
              </w:tabs>
              <w:spacing w:line="240" w:lineRule="auto"/>
              <w:jc w:val="both"/>
              <w:rPr>
                <w:rFonts w:ascii="Montserrat Light" w:hAnsi="Montserrat Light"/>
                <w:lang w:val="ro-RO"/>
              </w:rPr>
            </w:pPr>
          </w:p>
        </w:tc>
        <w:tc>
          <w:tcPr>
            <w:tcW w:w="1421" w:type="dxa"/>
          </w:tcPr>
          <w:p w14:paraId="0975BA31" w14:textId="77777777" w:rsidR="007D4EED" w:rsidRPr="006E3FA7" w:rsidRDefault="007D4EED" w:rsidP="00082B81">
            <w:pPr>
              <w:tabs>
                <w:tab w:val="left" w:pos="3456"/>
              </w:tabs>
              <w:spacing w:line="240" w:lineRule="auto"/>
              <w:jc w:val="both"/>
              <w:rPr>
                <w:rFonts w:ascii="Montserrat Light" w:hAnsi="Montserrat Light"/>
                <w:lang w:val="ro-RO"/>
              </w:rPr>
            </w:pPr>
          </w:p>
        </w:tc>
      </w:tr>
    </w:tbl>
    <w:p w14:paraId="16B47444" w14:textId="56ACC3FD" w:rsidR="004C5818" w:rsidRPr="006E3FA7" w:rsidRDefault="004C5818" w:rsidP="00082B81">
      <w:pPr>
        <w:autoSpaceDE w:val="0"/>
        <w:autoSpaceDN w:val="0"/>
        <w:adjustRightInd w:val="0"/>
        <w:spacing w:line="240" w:lineRule="auto"/>
        <w:contextualSpacing/>
        <w:rPr>
          <w:rFonts w:ascii="Montserrat Light" w:hAnsi="Montserrat Light"/>
          <w:noProof/>
          <w:color w:val="FF0000"/>
          <w:lang w:val="ro-RO" w:eastAsia="ro-RO"/>
        </w:rPr>
        <w:sectPr w:rsidR="004C5818" w:rsidRPr="006E3FA7" w:rsidSect="003D56F8">
          <w:headerReference w:type="default" r:id="rId9"/>
          <w:pgSz w:w="11909" w:h="16834"/>
          <w:pgMar w:top="568" w:right="929" w:bottom="709" w:left="1530" w:header="556" w:footer="198" w:gutter="0"/>
          <w:pgNumType w:start="1"/>
          <w:cols w:space="720"/>
        </w:sectPr>
      </w:pPr>
    </w:p>
    <w:tbl>
      <w:tblPr>
        <w:tblpPr w:leftFromText="180" w:rightFromText="180" w:vertAnchor="text" w:horzAnchor="margin" w:tblpY="51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843"/>
        <w:gridCol w:w="2835"/>
        <w:gridCol w:w="1842"/>
      </w:tblGrid>
      <w:tr w:rsidR="0018531F" w:rsidRPr="006E3FA7" w14:paraId="1D281BF2" w14:textId="77777777" w:rsidTr="00FE4D28">
        <w:tc>
          <w:tcPr>
            <w:tcW w:w="9634" w:type="dxa"/>
            <w:gridSpan w:val="4"/>
            <w:tcBorders>
              <w:top w:val="single" w:sz="4" w:space="0" w:color="auto"/>
              <w:left w:val="single" w:sz="4" w:space="0" w:color="auto"/>
              <w:bottom w:val="single" w:sz="4" w:space="0" w:color="auto"/>
              <w:right w:val="single" w:sz="4" w:space="0" w:color="auto"/>
            </w:tcBorders>
            <w:vAlign w:val="center"/>
            <w:hideMark/>
          </w:tcPr>
          <w:p w14:paraId="652FC0F5" w14:textId="77777777" w:rsidR="00D97B6D" w:rsidRPr="006E3FA7" w:rsidRDefault="00D97B6D" w:rsidP="00082B81">
            <w:pPr>
              <w:tabs>
                <w:tab w:val="left" w:pos="3456"/>
              </w:tabs>
              <w:spacing w:line="240" w:lineRule="auto"/>
              <w:jc w:val="center"/>
              <w:rPr>
                <w:rFonts w:ascii="Montserrat Light" w:hAnsi="Montserrat Light"/>
                <w:b/>
                <w:bCs/>
                <w:lang w:val="ro-RO"/>
              </w:rPr>
            </w:pPr>
          </w:p>
          <w:p w14:paraId="1A401142" w14:textId="2F1628C3" w:rsidR="00EE283D" w:rsidRPr="006E3FA7" w:rsidRDefault="00EE283D" w:rsidP="00082B81">
            <w:pPr>
              <w:tabs>
                <w:tab w:val="left" w:pos="3456"/>
              </w:tabs>
              <w:spacing w:line="240" w:lineRule="auto"/>
              <w:jc w:val="center"/>
              <w:rPr>
                <w:rFonts w:ascii="Montserrat Light" w:hAnsi="Montserrat Light"/>
                <w:b/>
                <w:bCs/>
                <w:lang w:val="ro-RO"/>
              </w:rPr>
            </w:pPr>
            <w:r w:rsidRPr="006E3FA7">
              <w:rPr>
                <w:rFonts w:ascii="Montserrat Light" w:hAnsi="Montserrat Light"/>
                <w:b/>
                <w:bCs/>
                <w:lang w:val="ro-RO"/>
              </w:rPr>
              <w:t>CIRCUIT PROIECT DE HOTĂRÂRE</w:t>
            </w:r>
          </w:p>
          <w:p w14:paraId="4C7E4C9D" w14:textId="77777777" w:rsidR="00D97B6D" w:rsidRPr="006E3FA7" w:rsidRDefault="00D97B6D" w:rsidP="00082B81">
            <w:pPr>
              <w:tabs>
                <w:tab w:val="left" w:pos="3456"/>
              </w:tabs>
              <w:spacing w:line="240" w:lineRule="auto"/>
              <w:jc w:val="center"/>
              <w:rPr>
                <w:rFonts w:ascii="Montserrat Light" w:hAnsi="Montserrat Light"/>
                <w:b/>
                <w:bCs/>
                <w:lang w:val="ro-RO"/>
              </w:rPr>
            </w:pPr>
          </w:p>
          <w:p w14:paraId="062A3B0D" w14:textId="458F01AD" w:rsidR="00D97B6D" w:rsidRPr="006E3FA7" w:rsidRDefault="00D97B6D" w:rsidP="00082B81">
            <w:pPr>
              <w:tabs>
                <w:tab w:val="left" w:pos="3456"/>
              </w:tabs>
              <w:spacing w:line="240" w:lineRule="auto"/>
              <w:jc w:val="center"/>
              <w:rPr>
                <w:rFonts w:ascii="Montserrat Light" w:hAnsi="Montserrat Light"/>
                <w:b/>
                <w:bCs/>
                <w:lang w:val="ro-RO"/>
              </w:rPr>
            </w:pPr>
          </w:p>
        </w:tc>
      </w:tr>
      <w:tr w:rsidR="0018531F" w:rsidRPr="006E3FA7" w14:paraId="66C21313" w14:textId="77777777" w:rsidTr="00FE4D28">
        <w:tc>
          <w:tcPr>
            <w:tcW w:w="9634" w:type="dxa"/>
            <w:gridSpan w:val="4"/>
            <w:tcBorders>
              <w:top w:val="single" w:sz="4" w:space="0" w:color="auto"/>
              <w:left w:val="single" w:sz="4" w:space="0" w:color="auto"/>
              <w:bottom w:val="single" w:sz="4" w:space="0" w:color="auto"/>
              <w:right w:val="single" w:sz="4" w:space="0" w:color="auto"/>
            </w:tcBorders>
            <w:vAlign w:val="center"/>
            <w:hideMark/>
          </w:tcPr>
          <w:p w14:paraId="26C4CB90" w14:textId="77777777" w:rsidR="00EE283D" w:rsidRPr="006E3FA7" w:rsidRDefault="00EE283D" w:rsidP="00082B81">
            <w:pPr>
              <w:tabs>
                <w:tab w:val="left" w:pos="3456"/>
              </w:tabs>
              <w:spacing w:line="240" w:lineRule="auto"/>
              <w:ind w:left="306" w:hanging="284"/>
              <w:jc w:val="both"/>
              <w:rPr>
                <w:rFonts w:ascii="Montserrat Light" w:hAnsi="Montserrat Light"/>
                <w:b/>
                <w:bCs/>
                <w:lang w:val="ro-RO"/>
              </w:rPr>
            </w:pPr>
            <w:r w:rsidRPr="006E3FA7">
              <w:rPr>
                <w:rFonts w:ascii="Montserrat Light" w:hAnsi="Montserrat Light"/>
                <w:b/>
                <w:bCs/>
                <w:lang w:val="ro-RO"/>
              </w:rPr>
              <w:t>1. Transmitere proiect în vederea analizării şi întocmirii raportului/rapoartelor de specialitate ale compartimentelor de resort nominalizate</w:t>
            </w:r>
          </w:p>
        </w:tc>
      </w:tr>
      <w:tr w:rsidR="0018531F" w:rsidRPr="006E3FA7" w14:paraId="216E5EA5" w14:textId="77777777" w:rsidTr="00D33D38">
        <w:tc>
          <w:tcPr>
            <w:tcW w:w="3114" w:type="dxa"/>
            <w:tcBorders>
              <w:top w:val="single" w:sz="4" w:space="0" w:color="auto"/>
              <w:left w:val="single" w:sz="4" w:space="0" w:color="auto"/>
              <w:bottom w:val="single" w:sz="4" w:space="0" w:color="auto"/>
              <w:right w:val="single" w:sz="4" w:space="0" w:color="auto"/>
            </w:tcBorders>
            <w:vAlign w:val="center"/>
            <w:hideMark/>
          </w:tcPr>
          <w:p w14:paraId="6B00D98B" w14:textId="77777777" w:rsidR="00EE283D" w:rsidRPr="006E3FA7" w:rsidRDefault="00EE283D" w:rsidP="00082B81">
            <w:pPr>
              <w:tabs>
                <w:tab w:val="left" w:pos="3456"/>
              </w:tabs>
              <w:spacing w:line="240" w:lineRule="auto"/>
              <w:jc w:val="center"/>
              <w:rPr>
                <w:rFonts w:ascii="Montserrat Light" w:hAnsi="Montserrat Light"/>
                <w:b/>
                <w:bCs/>
                <w:lang w:val="ro-RO"/>
              </w:rPr>
            </w:pPr>
            <w:r w:rsidRPr="006E3FA7">
              <w:rPr>
                <w:rFonts w:ascii="Montserrat Light" w:hAnsi="Montserrat Light"/>
                <w:b/>
                <w:bCs/>
                <w:lang w:val="ro-RO"/>
              </w:rPr>
              <w:t>Compartimentele de resort nominalizate</w:t>
            </w:r>
          </w:p>
          <w:p w14:paraId="1AA68ECD" w14:textId="77777777" w:rsidR="00EE283D" w:rsidRPr="006E3FA7" w:rsidRDefault="00EE283D" w:rsidP="00082B81">
            <w:pPr>
              <w:tabs>
                <w:tab w:val="left" w:pos="3456"/>
              </w:tabs>
              <w:spacing w:line="240" w:lineRule="auto"/>
              <w:jc w:val="center"/>
              <w:rPr>
                <w:rFonts w:ascii="Montserrat Light" w:hAnsi="Montserrat Light"/>
                <w:b/>
                <w:bCs/>
                <w:lang w:val="ro-RO"/>
              </w:rPr>
            </w:pPr>
            <w:r w:rsidRPr="006E3FA7">
              <w:rPr>
                <w:rFonts w:ascii="Montserrat Light" w:hAnsi="Montserrat Light"/>
                <w:b/>
                <w:bCs/>
                <w:lang w:val="ro-RO"/>
              </w:rPr>
              <w:t>(Direcția/serviciul)</w:t>
            </w:r>
          </w:p>
        </w:tc>
        <w:tc>
          <w:tcPr>
            <w:tcW w:w="1843" w:type="dxa"/>
            <w:tcBorders>
              <w:top w:val="single" w:sz="4" w:space="0" w:color="auto"/>
              <w:left w:val="single" w:sz="4" w:space="0" w:color="auto"/>
              <w:bottom w:val="single" w:sz="4" w:space="0" w:color="auto"/>
              <w:right w:val="single" w:sz="4" w:space="0" w:color="auto"/>
            </w:tcBorders>
            <w:vAlign w:val="center"/>
          </w:tcPr>
          <w:p w14:paraId="44C772AB" w14:textId="68A5C140" w:rsidR="00EE283D" w:rsidRPr="006E3FA7" w:rsidRDefault="00EE283D" w:rsidP="00082B81">
            <w:pPr>
              <w:tabs>
                <w:tab w:val="left" w:pos="3456"/>
              </w:tabs>
              <w:spacing w:line="240" w:lineRule="auto"/>
              <w:jc w:val="center"/>
              <w:rPr>
                <w:rFonts w:ascii="Montserrat Light" w:hAnsi="Montserrat Light"/>
                <w:b/>
                <w:bCs/>
                <w:lang w:val="ro-RO"/>
              </w:rPr>
            </w:pPr>
            <w:r w:rsidRPr="006E3FA7">
              <w:rPr>
                <w:rFonts w:ascii="Montserrat Light" w:hAnsi="Montserrat Light"/>
                <w:b/>
                <w:bCs/>
                <w:lang w:val="ro-RO"/>
              </w:rPr>
              <w:t>Datele de întocmire și depunere a rapoartelor de  specialitate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286EB4E" w14:textId="77777777" w:rsidR="00EE283D" w:rsidRPr="006E3FA7" w:rsidRDefault="00EE283D" w:rsidP="00082B81">
            <w:pPr>
              <w:tabs>
                <w:tab w:val="left" w:pos="3456"/>
              </w:tabs>
              <w:spacing w:line="240" w:lineRule="auto"/>
              <w:jc w:val="center"/>
              <w:rPr>
                <w:rFonts w:ascii="Montserrat Light" w:hAnsi="Montserrat Light"/>
                <w:b/>
                <w:bCs/>
                <w:lang w:val="ro-RO"/>
              </w:rPr>
            </w:pPr>
            <w:r w:rsidRPr="006E3FA7">
              <w:rPr>
                <w:rFonts w:ascii="Montserrat Light" w:hAnsi="Montserrat Light"/>
                <w:b/>
                <w:bCs/>
                <w:lang w:val="ro-RO"/>
              </w:rPr>
              <w:t>Semnătura persoanelor competente pentru nominalizare/</w:t>
            </w:r>
          </w:p>
          <w:p w14:paraId="7CFDF05D" w14:textId="77777777" w:rsidR="00EE283D" w:rsidRPr="006E3FA7" w:rsidRDefault="00EE283D" w:rsidP="00082B81">
            <w:pPr>
              <w:tabs>
                <w:tab w:val="left" w:pos="3456"/>
              </w:tabs>
              <w:spacing w:line="240" w:lineRule="auto"/>
              <w:jc w:val="center"/>
              <w:rPr>
                <w:rFonts w:ascii="Montserrat Light" w:hAnsi="Montserrat Light"/>
                <w:b/>
                <w:bCs/>
                <w:lang w:val="ro-RO"/>
              </w:rPr>
            </w:pPr>
            <w:r w:rsidRPr="006E3FA7">
              <w:rPr>
                <w:rFonts w:ascii="Montserrat Light" w:hAnsi="Montserrat Light"/>
                <w:b/>
                <w:bCs/>
                <w:lang w:val="ro-RO"/>
              </w:rPr>
              <w:t>stabilire date de întocmire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4FB289B" w14:textId="77777777" w:rsidR="00EE283D" w:rsidRPr="006E3FA7" w:rsidRDefault="00EE283D" w:rsidP="00082B81">
            <w:pPr>
              <w:tabs>
                <w:tab w:val="left" w:pos="3456"/>
              </w:tabs>
              <w:spacing w:line="240" w:lineRule="auto"/>
              <w:ind w:left="-107" w:right="-113"/>
              <w:jc w:val="center"/>
              <w:rPr>
                <w:rFonts w:ascii="Montserrat Light" w:hAnsi="Montserrat Light"/>
                <w:b/>
                <w:bCs/>
                <w:lang w:val="ro-RO"/>
              </w:rPr>
            </w:pPr>
            <w:r w:rsidRPr="006E3FA7">
              <w:rPr>
                <w:rFonts w:ascii="Montserrat Light" w:hAnsi="Montserrat Light"/>
                <w:b/>
                <w:bCs/>
                <w:lang w:val="ro-RO"/>
              </w:rPr>
              <w:t>Raport întocmit/</w:t>
            </w:r>
          </w:p>
          <w:p w14:paraId="22518FDD" w14:textId="77777777" w:rsidR="00EE283D" w:rsidRPr="006E3FA7" w:rsidRDefault="00EE283D" w:rsidP="00082B81">
            <w:pPr>
              <w:tabs>
                <w:tab w:val="left" w:pos="3456"/>
              </w:tabs>
              <w:spacing w:line="240" w:lineRule="auto"/>
              <w:ind w:left="-107" w:right="-113"/>
              <w:jc w:val="center"/>
              <w:rPr>
                <w:rFonts w:ascii="Montserrat Light" w:hAnsi="Montserrat Light"/>
                <w:b/>
                <w:bCs/>
                <w:lang w:val="ro-RO"/>
              </w:rPr>
            </w:pPr>
            <w:r w:rsidRPr="006E3FA7">
              <w:rPr>
                <w:rFonts w:ascii="Montserrat Light" w:hAnsi="Montserrat Light"/>
                <w:b/>
                <w:bCs/>
                <w:lang w:val="ro-RO"/>
              </w:rPr>
              <w:t>Refuz întocmire raport/</w:t>
            </w:r>
          </w:p>
          <w:p w14:paraId="2E08C4B0" w14:textId="77777777" w:rsidR="00EE283D" w:rsidRPr="006E3FA7" w:rsidRDefault="00EE283D" w:rsidP="00082B81">
            <w:pPr>
              <w:tabs>
                <w:tab w:val="left" w:pos="3456"/>
              </w:tabs>
              <w:spacing w:line="240" w:lineRule="auto"/>
              <w:ind w:left="-107" w:right="-113"/>
              <w:jc w:val="center"/>
              <w:rPr>
                <w:rFonts w:ascii="Montserrat Light" w:hAnsi="Montserrat Light"/>
                <w:b/>
                <w:bCs/>
                <w:lang w:val="ro-RO"/>
              </w:rPr>
            </w:pPr>
            <w:r w:rsidRPr="006E3FA7">
              <w:rPr>
                <w:rFonts w:ascii="Montserrat Light" w:hAnsi="Montserrat Light"/>
                <w:b/>
                <w:bCs/>
                <w:lang w:val="ro-RO"/>
              </w:rPr>
              <w:t>semnătură</w:t>
            </w:r>
          </w:p>
        </w:tc>
      </w:tr>
      <w:tr w:rsidR="0018531F" w:rsidRPr="006E3FA7" w14:paraId="26D3B15A" w14:textId="77777777" w:rsidTr="00D33D38">
        <w:tc>
          <w:tcPr>
            <w:tcW w:w="3114" w:type="dxa"/>
            <w:tcBorders>
              <w:top w:val="single" w:sz="4" w:space="0" w:color="auto"/>
              <w:left w:val="single" w:sz="4" w:space="0" w:color="auto"/>
              <w:bottom w:val="single" w:sz="4" w:space="0" w:color="auto"/>
              <w:right w:val="single" w:sz="4" w:space="0" w:color="auto"/>
            </w:tcBorders>
            <w:vAlign w:val="center"/>
            <w:hideMark/>
          </w:tcPr>
          <w:p w14:paraId="22319717" w14:textId="70BB179F" w:rsidR="00EE283D" w:rsidRPr="006E3FA7" w:rsidRDefault="00EE283D" w:rsidP="00082B81">
            <w:pPr>
              <w:spacing w:line="240" w:lineRule="auto"/>
              <w:contextualSpacing/>
              <w:jc w:val="center"/>
              <w:rPr>
                <w:rFonts w:ascii="Montserrat Light" w:eastAsia="Calibri" w:hAnsi="Montserrat Light"/>
                <w:b/>
                <w:lang w:val="ro-RO"/>
              </w:rPr>
            </w:pPr>
            <w:proofErr w:type="spellStart"/>
            <w:r w:rsidRPr="006E3FA7">
              <w:rPr>
                <w:rFonts w:ascii="Montserrat Light" w:eastAsia="Calibri" w:hAnsi="Montserrat Light"/>
                <w:b/>
                <w:lang w:val="ro-RO"/>
              </w:rPr>
              <w:t>Direcţia</w:t>
            </w:r>
            <w:proofErr w:type="spellEnd"/>
            <w:r w:rsidRPr="006E3FA7">
              <w:rPr>
                <w:rFonts w:ascii="Montserrat Light" w:eastAsia="Calibri" w:hAnsi="Montserrat Light"/>
                <w:b/>
                <w:lang w:val="ro-RO"/>
              </w:rPr>
              <w:t xml:space="preserve"> Generală Buget</w:t>
            </w:r>
            <w:r w:rsidR="00D33D38" w:rsidRPr="006E3FA7">
              <w:rPr>
                <w:rFonts w:ascii="Montserrat Light" w:eastAsia="Calibri" w:hAnsi="Montserrat Light"/>
                <w:b/>
                <w:lang w:val="ro-RO"/>
              </w:rPr>
              <w:t xml:space="preserve"> </w:t>
            </w:r>
            <w:r w:rsidRPr="006E3FA7">
              <w:rPr>
                <w:rFonts w:ascii="Montserrat Light" w:eastAsia="Calibri" w:hAnsi="Montserrat Light"/>
                <w:b/>
                <w:lang w:val="ro-RO"/>
              </w:rPr>
              <w:t>-</w:t>
            </w:r>
            <w:proofErr w:type="spellStart"/>
            <w:r w:rsidRPr="006E3FA7">
              <w:rPr>
                <w:rFonts w:ascii="Montserrat Light" w:eastAsia="Calibri" w:hAnsi="Montserrat Light"/>
                <w:b/>
                <w:lang w:val="ro-RO"/>
              </w:rPr>
              <w:t>Finanţe</w:t>
            </w:r>
            <w:proofErr w:type="spellEnd"/>
            <w:r w:rsidRPr="006E3FA7">
              <w:rPr>
                <w:rFonts w:ascii="Montserrat Light" w:eastAsia="Calibri" w:hAnsi="Montserrat Light"/>
                <w:b/>
                <w:lang w:val="ro-RO"/>
              </w:rPr>
              <w:t>, Resurse Umane/</w:t>
            </w:r>
          </w:p>
          <w:p w14:paraId="637E1B34" w14:textId="46BBD1FF" w:rsidR="00EE283D" w:rsidRPr="006E3FA7" w:rsidRDefault="00EE283D" w:rsidP="00082B81">
            <w:pPr>
              <w:tabs>
                <w:tab w:val="left" w:pos="3456"/>
              </w:tabs>
              <w:spacing w:line="240" w:lineRule="auto"/>
              <w:jc w:val="both"/>
              <w:rPr>
                <w:rFonts w:ascii="Montserrat Light" w:hAnsi="Montserrat Light"/>
                <w:b/>
                <w:lang w:val="ro-RO"/>
              </w:rPr>
            </w:pPr>
            <w:r w:rsidRPr="006E3FA7">
              <w:rPr>
                <w:rFonts w:ascii="Montserrat Light" w:eastAsia="Calibri" w:hAnsi="Montserrat Light"/>
                <w:b/>
                <w:lang w:val="ro-RO"/>
              </w:rPr>
              <w:t>Serviciul Resurse Uman</w:t>
            </w:r>
            <w:r w:rsidR="00276158" w:rsidRPr="006E3FA7">
              <w:rPr>
                <w:rFonts w:ascii="Montserrat Light" w:eastAsia="Calibri" w:hAnsi="Montserrat Light"/>
                <w:b/>
                <w:lang w:val="ro-RO"/>
              </w:rPr>
              <w:t>e</w:t>
            </w:r>
            <w:r w:rsidR="00D33D38" w:rsidRPr="006E3FA7">
              <w:rPr>
                <w:rFonts w:ascii="Montserrat Light" w:eastAsia="Calibri" w:hAnsi="Montserrat Light"/>
                <w:b/>
                <w:lang w:val="ro-RO"/>
              </w:rPr>
              <w:t>, Guvernanţă Corporativă</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7E68F86" w14:textId="749CC843" w:rsidR="00EE283D" w:rsidRPr="006E3FA7" w:rsidRDefault="006B72A6" w:rsidP="00082B81">
            <w:pPr>
              <w:tabs>
                <w:tab w:val="left" w:pos="3456"/>
              </w:tabs>
              <w:spacing w:line="240" w:lineRule="auto"/>
              <w:jc w:val="center"/>
              <w:rPr>
                <w:rFonts w:ascii="Montserrat Light" w:hAnsi="Montserrat Light"/>
                <w:lang w:val="ro-RO"/>
              </w:rPr>
            </w:pPr>
            <w:r>
              <w:rPr>
                <w:rFonts w:ascii="Montserrat Light" w:hAnsi="Montserrat Light"/>
                <w:lang w:val="ro-RO"/>
              </w:rPr>
              <w:t>8.12.2023</w:t>
            </w:r>
          </w:p>
        </w:tc>
        <w:tc>
          <w:tcPr>
            <w:tcW w:w="2835" w:type="dxa"/>
            <w:tcBorders>
              <w:top w:val="single" w:sz="4" w:space="0" w:color="auto"/>
              <w:left w:val="single" w:sz="4" w:space="0" w:color="auto"/>
              <w:bottom w:val="single" w:sz="4" w:space="0" w:color="auto"/>
              <w:right w:val="single" w:sz="4" w:space="0" w:color="auto"/>
            </w:tcBorders>
            <w:vAlign w:val="center"/>
          </w:tcPr>
          <w:p w14:paraId="631D0EA0" w14:textId="77777777" w:rsidR="00EE283D" w:rsidRPr="006E3FA7" w:rsidRDefault="00EE283D" w:rsidP="00082B81">
            <w:pPr>
              <w:tabs>
                <w:tab w:val="left" w:pos="3456"/>
              </w:tabs>
              <w:spacing w:line="240" w:lineRule="auto"/>
              <w:jc w:val="center"/>
              <w:rPr>
                <w:rFonts w:ascii="Montserrat Light" w:hAnsi="Montserrat Light"/>
                <w:b/>
                <w:bCs/>
                <w:lang w:val="ro-RO"/>
              </w:rPr>
            </w:pPr>
          </w:p>
        </w:tc>
        <w:tc>
          <w:tcPr>
            <w:tcW w:w="1842" w:type="dxa"/>
            <w:tcBorders>
              <w:top w:val="single" w:sz="4" w:space="0" w:color="auto"/>
              <w:left w:val="single" w:sz="4" w:space="0" w:color="auto"/>
              <w:bottom w:val="single" w:sz="4" w:space="0" w:color="auto"/>
              <w:right w:val="single" w:sz="4" w:space="0" w:color="auto"/>
            </w:tcBorders>
            <w:vAlign w:val="center"/>
          </w:tcPr>
          <w:p w14:paraId="79F5934F" w14:textId="77777777" w:rsidR="00EE283D" w:rsidRPr="006E3FA7" w:rsidRDefault="00EE283D" w:rsidP="00082B81">
            <w:pPr>
              <w:tabs>
                <w:tab w:val="left" w:pos="3456"/>
              </w:tabs>
              <w:spacing w:line="240" w:lineRule="auto"/>
              <w:jc w:val="center"/>
              <w:rPr>
                <w:rFonts w:ascii="Montserrat Light" w:hAnsi="Montserrat Light"/>
                <w:b/>
                <w:bCs/>
                <w:lang w:val="ro-RO"/>
              </w:rPr>
            </w:pPr>
          </w:p>
          <w:p w14:paraId="5DBB4AF9" w14:textId="77777777" w:rsidR="0082125C" w:rsidRPr="006E3FA7" w:rsidRDefault="0082125C" w:rsidP="00082B81">
            <w:pPr>
              <w:tabs>
                <w:tab w:val="left" w:pos="3456"/>
              </w:tabs>
              <w:spacing w:line="240" w:lineRule="auto"/>
              <w:jc w:val="center"/>
              <w:rPr>
                <w:rFonts w:ascii="Montserrat Light" w:hAnsi="Montserrat Light"/>
                <w:b/>
                <w:bCs/>
                <w:lang w:val="ro-RO"/>
              </w:rPr>
            </w:pPr>
          </w:p>
          <w:p w14:paraId="0519904F" w14:textId="62EBA531" w:rsidR="0082125C" w:rsidRPr="006B72A6" w:rsidRDefault="006B72A6" w:rsidP="00082B81">
            <w:pPr>
              <w:tabs>
                <w:tab w:val="left" w:pos="3456"/>
              </w:tabs>
              <w:spacing w:line="240" w:lineRule="auto"/>
              <w:jc w:val="center"/>
              <w:rPr>
                <w:rFonts w:ascii="Montserrat Light" w:hAnsi="Montserrat Light"/>
                <w:lang w:val="ro-RO"/>
              </w:rPr>
            </w:pPr>
            <w:r w:rsidRPr="006B72A6">
              <w:rPr>
                <w:rFonts w:ascii="Montserrat Light" w:hAnsi="Montserrat Light"/>
                <w:lang w:val="ro-RO"/>
              </w:rPr>
              <w:t>Raport întocmit</w:t>
            </w:r>
          </w:p>
          <w:p w14:paraId="6CC6EF35" w14:textId="75381F66" w:rsidR="0082125C" w:rsidRPr="006E3FA7" w:rsidRDefault="0082125C" w:rsidP="00082B81">
            <w:pPr>
              <w:tabs>
                <w:tab w:val="left" w:pos="3456"/>
              </w:tabs>
              <w:spacing w:line="240" w:lineRule="auto"/>
              <w:jc w:val="center"/>
              <w:rPr>
                <w:rFonts w:ascii="Montserrat Light" w:hAnsi="Montserrat Light"/>
                <w:b/>
                <w:bCs/>
                <w:lang w:val="ro-RO"/>
              </w:rPr>
            </w:pPr>
          </w:p>
        </w:tc>
      </w:tr>
      <w:tr w:rsidR="0018531F" w:rsidRPr="006E3FA7" w14:paraId="2E4BB39F" w14:textId="77777777" w:rsidTr="00FE4D28">
        <w:tc>
          <w:tcPr>
            <w:tcW w:w="9634" w:type="dxa"/>
            <w:gridSpan w:val="4"/>
            <w:tcBorders>
              <w:top w:val="single" w:sz="4" w:space="0" w:color="auto"/>
              <w:left w:val="single" w:sz="4" w:space="0" w:color="auto"/>
              <w:bottom w:val="single" w:sz="4" w:space="0" w:color="auto"/>
              <w:right w:val="single" w:sz="4" w:space="0" w:color="auto"/>
            </w:tcBorders>
            <w:vAlign w:val="center"/>
          </w:tcPr>
          <w:p w14:paraId="22478F28" w14:textId="77777777" w:rsidR="00EE283D" w:rsidRPr="006E3FA7" w:rsidRDefault="00EE283D" w:rsidP="00082B81">
            <w:pPr>
              <w:tabs>
                <w:tab w:val="left" w:pos="3456"/>
              </w:tabs>
              <w:spacing w:line="240" w:lineRule="auto"/>
              <w:jc w:val="center"/>
              <w:rPr>
                <w:rFonts w:ascii="Montserrat Light" w:hAnsi="Montserrat Light"/>
                <w:b/>
                <w:bCs/>
                <w:lang w:val="ro-RO"/>
              </w:rPr>
            </w:pPr>
          </w:p>
        </w:tc>
      </w:tr>
      <w:tr w:rsidR="0018531F" w:rsidRPr="006E3FA7" w14:paraId="2E2C3E20" w14:textId="77777777" w:rsidTr="00FE4D28">
        <w:tc>
          <w:tcPr>
            <w:tcW w:w="9634" w:type="dxa"/>
            <w:gridSpan w:val="4"/>
            <w:tcBorders>
              <w:top w:val="single" w:sz="4" w:space="0" w:color="auto"/>
              <w:left w:val="single" w:sz="4" w:space="0" w:color="auto"/>
              <w:bottom w:val="single" w:sz="4" w:space="0" w:color="auto"/>
              <w:right w:val="single" w:sz="4" w:space="0" w:color="auto"/>
            </w:tcBorders>
            <w:vAlign w:val="center"/>
            <w:hideMark/>
          </w:tcPr>
          <w:p w14:paraId="2936962E" w14:textId="77777777" w:rsidR="00EE283D" w:rsidRPr="006E3FA7" w:rsidRDefault="00EE283D" w:rsidP="00082B81">
            <w:pPr>
              <w:tabs>
                <w:tab w:val="left" w:pos="3456"/>
              </w:tabs>
              <w:spacing w:line="240" w:lineRule="auto"/>
              <w:ind w:left="447" w:hanging="425"/>
              <w:jc w:val="both"/>
              <w:rPr>
                <w:rFonts w:ascii="Montserrat Light" w:hAnsi="Montserrat Light"/>
                <w:b/>
                <w:bCs/>
                <w:lang w:val="ro-RO"/>
              </w:rPr>
            </w:pPr>
            <w:r w:rsidRPr="006E3FA7">
              <w:rPr>
                <w:rFonts w:ascii="Montserrat Light" w:hAnsi="Montserrat Light"/>
                <w:b/>
                <w:bCs/>
                <w:lang w:val="ro-RO"/>
              </w:rPr>
              <w:t>2. Transmitere proiect pentru acordarea avizului de legalitate de către consilierul juridic din cadrul Direcției Juridice</w:t>
            </w:r>
          </w:p>
        </w:tc>
      </w:tr>
      <w:tr w:rsidR="0018531F" w:rsidRPr="006E3FA7" w14:paraId="5B4B8618" w14:textId="77777777" w:rsidTr="00D33D38">
        <w:tc>
          <w:tcPr>
            <w:tcW w:w="3114" w:type="dxa"/>
            <w:tcBorders>
              <w:top w:val="single" w:sz="4" w:space="0" w:color="auto"/>
              <w:left w:val="single" w:sz="4" w:space="0" w:color="auto"/>
              <w:bottom w:val="single" w:sz="4" w:space="0" w:color="auto"/>
              <w:right w:val="single" w:sz="4" w:space="0" w:color="auto"/>
            </w:tcBorders>
            <w:vAlign w:val="center"/>
          </w:tcPr>
          <w:p w14:paraId="72581C2D" w14:textId="77777777" w:rsidR="00EE283D" w:rsidRPr="006E3FA7" w:rsidRDefault="00EE283D" w:rsidP="00082B81">
            <w:pPr>
              <w:tabs>
                <w:tab w:val="left" w:pos="3456"/>
              </w:tabs>
              <w:spacing w:line="240" w:lineRule="auto"/>
              <w:jc w:val="center"/>
              <w:rPr>
                <w:rFonts w:ascii="Montserrat Light" w:hAnsi="Montserrat Light"/>
                <w:b/>
                <w:bCs/>
                <w:lang w:val="ro-RO"/>
              </w:rPr>
            </w:pPr>
            <w:r w:rsidRPr="006E3FA7">
              <w:rPr>
                <w:rFonts w:ascii="Montserrat Light" w:hAnsi="Montserrat Light"/>
                <w:b/>
                <w:bCs/>
                <w:lang w:val="ro-RO"/>
              </w:rPr>
              <w:t>Numele și prenumele consilierului juridic</w:t>
            </w:r>
          </w:p>
          <w:p w14:paraId="393DE049" w14:textId="77777777" w:rsidR="00EE283D" w:rsidRPr="006E3FA7" w:rsidRDefault="00EE283D" w:rsidP="00082B81">
            <w:pPr>
              <w:tabs>
                <w:tab w:val="left" w:pos="3456"/>
              </w:tabs>
              <w:spacing w:line="240" w:lineRule="auto"/>
              <w:jc w:val="center"/>
              <w:rPr>
                <w:rFonts w:ascii="Montserrat Light" w:hAnsi="Montserrat Light"/>
                <w:b/>
                <w:bCs/>
                <w:lang w:val="ro-RO"/>
              </w:rPr>
            </w:pP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15D226C4" w14:textId="77777777" w:rsidR="00EE283D" w:rsidRPr="006E3FA7" w:rsidRDefault="00EE283D" w:rsidP="00082B81">
            <w:pPr>
              <w:tabs>
                <w:tab w:val="left" w:pos="3456"/>
              </w:tabs>
              <w:spacing w:line="240" w:lineRule="auto"/>
              <w:jc w:val="center"/>
              <w:rPr>
                <w:rFonts w:ascii="Montserrat Light" w:hAnsi="Montserrat Light"/>
                <w:b/>
                <w:bCs/>
                <w:lang w:val="ro-RO"/>
              </w:rPr>
            </w:pPr>
            <w:r w:rsidRPr="006E3FA7">
              <w:rPr>
                <w:rFonts w:ascii="Montserrat Light" w:hAnsi="Montserrat Light"/>
                <w:b/>
                <w:bCs/>
                <w:lang w:val="ro-RO"/>
              </w:rPr>
              <w:t>Semnătura persoanei competente pentru nominalizare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A25E34D" w14:textId="77777777" w:rsidR="00EE283D" w:rsidRPr="006E3FA7" w:rsidRDefault="00EE283D" w:rsidP="00082B81">
            <w:pPr>
              <w:tabs>
                <w:tab w:val="left" w:pos="3456"/>
              </w:tabs>
              <w:spacing w:line="240" w:lineRule="auto"/>
              <w:jc w:val="center"/>
              <w:rPr>
                <w:rFonts w:ascii="Montserrat Light" w:hAnsi="Montserrat Light"/>
                <w:b/>
                <w:bCs/>
                <w:lang w:val="ro-RO"/>
              </w:rPr>
            </w:pPr>
            <w:r w:rsidRPr="006E3FA7">
              <w:rPr>
                <w:rFonts w:ascii="Montserrat Light" w:hAnsi="Montserrat Light"/>
                <w:b/>
                <w:bCs/>
                <w:lang w:val="ro-RO"/>
              </w:rPr>
              <w:t>Aviz acordat/</w:t>
            </w:r>
          </w:p>
          <w:p w14:paraId="5A8DE05B" w14:textId="77777777" w:rsidR="00EE283D" w:rsidRPr="006E3FA7" w:rsidRDefault="00EE283D" w:rsidP="00082B81">
            <w:pPr>
              <w:tabs>
                <w:tab w:val="left" w:pos="3456"/>
              </w:tabs>
              <w:spacing w:line="240" w:lineRule="auto"/>
              <w:jc w:val="center"/>
              <w:rPr>
                <w:rFonts w:ascii="Montserrat Light" w:hAnsi="Montserrat Light"/>
                <w:b/>
                <w:bCs/>
                <w:lang w:val="ro-RO"/>
              </w:rPr>
            </w:pPr>
            <w:r w:rsidRPr="006E3FA7">
              <w:rPr>
                <w:rFonts w:ascii="Montserrat Light" w:hAnsi="Montserrat Light"/>
                <w:b/>
                <w:bCs/>
                <w:lang w:val="ro-RO"/>
              </w:rPr>
              <w:t>Refuz aviz/</w:t>
            </w:r>
          </w:p>
          <w:p w14:paraId="0FE4E5AB" w14:textId="7D6C824A" w:rsidR="00EE283D" w:rsidRPr="006E3FA7" w:rsidRDefault="00EE283D" w:rsidP="00082B81">
            <w:pPr>
              <w:tabs>
                <w:tab w:val="left" w:pos="3456"/>
              </w:tabs>
              <w:spacing w:line="240" w:lineRule="auto"/>
              <w:jc w:val="center"/>
              <w:rPr>
                <w:rFonts w:ascii="Montserrat Light" w:hAnsi="Montserrat Light"/>
                <w:b/>
                <w:bCs/>
                <w:lang w:val="ro-RO"/>
              </w:rPr>
            </w:pPr>
            <w:r w:rsidRPr="006E3FA7">
              <w:rPr>
                <w:rFonts w:ascii="Montserrat Light" w:hAnsi="Montserrat Light"/>
                <w:b/>
                <w:bCs/>
                <w:lang w:val="ro-RO"/>
              </w:rPr>
              <w:t>semnătură</w:t>
            </w:r>
          </w:p>
        </w:tc>
      </w:tr>
      <w:tr w:rsidR="0018531F" w:rsidRPr="006E3FA7" w14:paraId="66E7B6AB" w14:textId="77777777" w:rsidTr="00D33D38">
        <w:tc>
          <w:tcPr>
            <w:tcW w:w="3114" w:type="dxa"/>
            <w:tcBorders>
              <w:top w:val="single" w:sz="4" w:space="0" w:color="auto"/>
              <w:left w:val="single" w:sz="4" w:space="0" w:color="auto"/>
              <w:bottom w:val="single" w:sz="4" w:space="0" w:color="auto"/>
              <w:right w:val="single" w:sz="4" w:space="0" w:color="auto"/>
            </w:tcBorders>
            <w:vAlign w:val="center"/>
            <w:hideMark/>
          </w:tcPr>
          <w:p w14:paraId="7B6430AA" w14:textId="40C1CABD" w:rsidR="00EE283D" w:rsidRPr="006E3FA7" w:rsidRDefault="00EE283D" w:rsidP="00082B81">
            <w:pPr>
              <w:tabs>
                <w:tab w:val="left" w:pos="3456"/>
              </w:tabs>
              <w:spacing w:line="240" w:lineRule="auto"/>
              <w:jc w:val="center"/>
              <w:rPr>
                <w:rFonts w:ascii="Montserrat Light" w:hAnsi="Montserrat Light"/>
                <w:lang w:val="ro-RO"/>
              </w:rPr>
            </w:pPr>
          </w:p>
          <w:p w14:paraId="658B9CA9" w14:textId="3805DDBB" w:rsidR="0082125C" w:rsidRPr="006E3FA7" w:rsidRDefault="0082125C" w:rsidP="00082B81">
            <w:pPr>
              <w:tabs>
                <w:tab w:val="left" w:pos="3456"/>
              </w:tabs>
              <w:spacing w:line="240" w:lineRule="auto"/>
              <w:jc w:val="center"/>
              <w:rPr>
                <w:rFonts w:ascii="Montserrat Light" w:hAnsi="Montserrat Light"/>
                <w:lang w:val="ro-RO"/>
              </w:rPr>
            </w:pPr>
          </w:p>
          <w:p w14:paraId="54181CB5" w14:textId="3C123A6C" w:rsidR="0082125C" w:rsidRPr="006E3FA7" w:rsidRDefault="0082125C" w:rsidP="00082B81">
            <w:pPr>
              <w:tabs>
                <w:tab w:val="left" w:pos="3456"/>
              </w:tabs>
              <w:spacing w:line="240" w:lineRule="auto"/>
              <w:jc w:val="center"/>
              <w:rPr>
                <w:rFonts w:ascii="Montserrat Light" w:hAnsi="Montserrat Light"/>
                <w:lang w:val="ro-RO"/>
              </w:rPr>
            </w:pPr>
          </w:p>
          <w:p w14:paraId="225825F1" w14:textId="7A41CB0E" w:rsidR="0082125C" w:rsidRPr="006E3FA7" w:rsidRDefault="006B72A6" w:rsidP="00082B81">
            <w:pPr>
              <w:tabs>
                <w:tab w:val="left" w:pos="3456"/>
              </w:tabs>
              <w:spacing w:line="240" w:lineRule="auto"/>
              <w:jc w:val="center"/>
              <w:rPr>
                <w:rFonts w:ascii="Montserrat Light" w:hAnsi="Montserrat Light"/>
                <w:lang w:val="ro-RO"/>
              </w:rPr>
            </w:pPr>
            <w:r>
              <w:rPr>
                <w:rFonts w:ascii="Montserrat Light" w:hAnsi="Montserrat Light"/>
                <w:lang w:val="ro-RO"/>
              </w:rPr>
              <w:t>Anca Rusu</w:t>
            </w:r>
          </w:p>
          <w:p w14:paraId="4DABE3D1" w14:textId="77777777" w:rsidR="00EE283D" w:rsidRPr="006E3FA7" w:rsidRDefault="00EE283D" w:rsidP="00082B81">
            <w:pPr>
              <w:tabs>
                <w:tab w:val="left" w:pos="3456"/>
              </w:tabs>
              <w:spacing w:line="240" w:lineRule="auto"/>
              <w:jc w:val="center"/>
              <w:rPr>
                <w:rFonts w:ascii="Montserrat Light" w:hAnsi="Montserrat Light"/>
                <w:lang w:val="ro-RO"/>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003811CB" w14:textId="77777777" w:rsidR="00EE283D" w:rsidRPr="006E3FA7" w:rsidRDefault="00EE283D" w:rsidP="00082B81">
            <w:pPr>
              <w:tabs>
                <w:tab w:val="left" w:pos="3456"/>
              </w:tabs>
              <w:spacing w:line="240" w:lineRule="auto"/>
              <w:jc w:val="center"/>
              <w:rPr>
                <w:rFonts w:ascii="Montserrat Light" w:hAnsi="Montserrat Light"/>
                <w:b/>
                <w:bCs/>
                <w:lang w:val="ro-RO"/>
              </w:rPr>
            </w:pPr>
          </w:p>
          <w:p w14:paraId="11B7EA9F" w14:textId="77777777" w:rsidR="009A5AB7" w:rsidRPr="006E3FA7" w:rsidRDefault="009A5AB7" w:rsidP="00082B81">
            <w:pPr>
              <w:tabs>
                <w:tab w:val="left" w:pos="3456"/>
              </w:tabs>
              <w:spacing w:line="240" w:lineRule="auto"/>
              <w:jc w:val="center"/>
              <w:rPr>
                <w:rFonts w:ascii="Montserrat Light" w:hAnsi="Montserrat Light"/>
                <w:b/>
                <w:bCs/>
                <w:lang w:val="ro-RO"/>
              </w:rPr>
            </w:pPr>
          </w:p>
          <w:p w14:paraId="564F9EB8" w14:textId="2E947E24" w:rsidR="009A5AB7" w:rsidRPr="006E3FA7" w:rsidRDefault="009A5AB7" w:rsidP="00082B81">
            <w:pPr>
              <w:tabs>
                <w:tab w:val="left" w:pos="3456"/>
              </w:tabs>
              <w:spacing w:line="240" w:lineRule="auto"/>
              <w:jc w:val="center"/>
              <w:rPr>
                <w:rFonts w:ascii="Montserrat Light" w:hAnsi="Montserrat Light"/>
                <w:b/>
                <w:bCs/>
                <w:lang w:val="ro-RO"/>
              </w:rPr>
            </w:pPr>
          </w:p>
        </w:tc>
        <w:tc>
          <w:tcPr>
            <w:tcW w:w="1842" w:type="dxa"/>
            <w:tcBorders>
              <w:top w:val="single" w:sz="4" w:space="0" w:color="auto"/>
              <w:left w:val="single" w:sz="4" w:space="0" w:color="auto"/>
              <w:bottom w:val="single" w:sz="4" w:space="0" w:color="auto"/>
              <w:right w:val="single" w:sz="4" w:space="0" w:color="auto"/>
            </w:tcBorders>
            <w:vAlign w:val="center"/>
          </w:tcPr>
          <w:p w14:paraId="4788D1DC" w14:textId="7B0047A7" w:rsidR="00EE283D" w:rsidRPr="006E3FA7" w:rsidRDefault="006B72A6" w:rsidP="00082B81">
            <w:pPr>
              <w:tabs>
                <w:tab w:val="left" w:pos="3456"/>
              </w:tabs>
              <w:spacing w:line="240" w:lineRule="auto"/>
              <w:jc w:val="center"/>
              <w:rPr>
                <w:rFonts w:ascii="Montserrat Light" w:hAnsi="Montserrat Light"/>
                <w:lang w:val="ro-RO"/>
              </w:rPr>
            </w:pPr>
            <w:r>
              <w:rPr>
                <w:rFonts w:ascii="Montserrat Light" w:hAnsi="Montserrat Light"/>
                <w:lang w:val="ro-RO"/>
              </w:rPr>
              <w:t>avizat</w:t>
            </w:r>
          </w:p>
        </w:tc>
      </w:tr>
      <w:tr w:rsidR="0018531F" w:rsidRPr="006E3FA7" w14:paraId="56679EC9" w14:textId="77777777" w:rsidTr="00FE4D28">
        <w:tc>
          <w:tcPr>
            <w:tcW w:w="9634" w:type="dxa"/>
            <w:gridSpan w:val="4"/>
            <w:tcBorders>
              <w:top w:val="single" w:sz="4" w:space="0" w:color="auto"/>
              <w:left w:val="single" w:sz="4" w:space="0" w:color="auto"/>
              <w:bottom w:val="single" w:sz="4" w:space="0" w:color="auto"/>
              <w:right w:val="single" w:sz="4" w:space="0" w:color="auto"/>
            </w:tcBorders>
            <w:vAlign w:val="center"/>
          </w:tcPr>
          <w:p w14:paraId="62579E7A" w14:textId="77777777" w:rsidR="00EE283D" w:rsidRPr="006E3FA7" w:rsidRDefault="00EE283D" w:rsidP="00082B81">
            <w:pPr>
              <w:tabs>
                <w:tab w:val="left" w:pos="3456"/>
              </w:tabs>
              <w:spacing w:line="240" w:lineRule="auto"/>
              <w:jc w:val="center"/>
              <w:rPr>
                <w:rFonts w:ascii="Montserrat Light" w:hAnsi="Montserrat Light"/>
                <w:lang w:val="ro-RO"/>
              </w:rPr>
            </w:pPr>
          </w:p>
        </w:tc>
      </w:tr>
      <w:tr w:rsidR="0018531F" w:rsidRPr="006E3FA7" w14:paraId="174CA50C" w14:textId="77777777" w:rsidTr="00FE4D28">
        <w:tc>
          <w:tcPr>
            <w:tcW w:w="9634" w:type="dxa"/>
            <w:gridSpan w:val="4"/>
            <w:tcBorders>
              <w:top w:val="single" w:sz="4" w:space="0" w:color="auto"/>
              <w:left w:val="single" w:sz="4" w:space="0" w:color="auto"/>
              <w:bottom w:val="single" w:sz="4" w:space="0" w:color="auto"/>
              <w:right w:val="single" w:sz="4" w:space="0" w:color="auto"/>
            </w:tcBorders>
            <w:vAlign w:val="center"/>
            <w:hideMark/>
          </w:tcPr>
          <w:p w14:paraId="60437782" w14:textId="77777777" w:rsidR="00EE283D" w:rsidRPr="006E3FA7" w:rsidRDefault="00EE283D" w:rsidP="00082B81">
            <w:pPr>
              <w:tabs>
                <w:tab w:val="left" w:pos="3456"/>
              </w:tabs>
              <w:spacing w:line="240" w:lineRule="auto"/>
              <w:ind w:left="306" w:hanging="284"/>
              <w:jc w:val="both"/>
              <w:rPr>
                <w:rFonts w:ascii="Montserrat Light" w:hAnsi="Montserrat Light"/>
                <w:b/>
                <w:bCs/>
                <w:lang w:val="ro-RO"/>
              </w:rPr>
            </w:pPr>
            <w:r w:rsidRPr="006E3FA7">
              <w:rPr>
                <w:rFonts w:ascii="Montserrat Light" w:hAnsi="Montserrat Light"/>
                <w:b/>
                <w:bCs/>
                <w:lang w:val="ro-RO"/>
              </w:rPr>
              <w:t>3. Transmitere proiect în vederea avizării pentru legalitate de către   secretarul general al judeţului</w:t>
            </w:r>
          </w:p>
        </w:tc>
      </w:tr>
      <w:tr w:rsidR="0018531F" w:rsidRPr="006E3FA7" w14:paraId="44F337A3" w14:textId="77777777" w:rsidTr="00D33D38">
        <w:trPr>
          <w:trHeight w:val="775"/>
        </w:trPr>
        <w:tc>
          <w:tcPr>
            <w:tcW w:w="3114" w:type="dxa"/>
            <w:tcBorders>
              <w:top w:val="single" w:sz="4" w:space="0" w:color="auto"/>
              <w:left w:val="single" w:sz="4" w:space="0" w:color="auto"/>
              <w:bottom w:val="single" w:sz="4" w:space="0" w:color="auto"/>
              <w:right w:val="single" w:sz="4" w:space="0" w:color="auto"/>
            </w:tcBorders>
            <w:vAlign w:val="center"/>
          </w:tcPr>
          <w:p w14:paraId="1601089C" w14:textId="744AE461" w:rsidR="00EE283D" w:rsidRPr="006E3FA7" w:rsidRDefault="00EE283D" w:rsidP="00082B81">
            <w:pPr>
              <w:tabs>
                <w:tab w:val="left" w:pos="3456"/>
              </w:tabs>
              <w:spacing w:line="240" w:lineRule="auto"/>
              <w:jc w:val="center"/>
              <w:rPr>
                <w:rFonts w:ascii="Montserrat Light" w:hAnsi="Montserrat Light"/>
                <w:b/>
                <w:bCs/>
                <w:lang w:val="ro-RO"/>
              </w:rPr>
            </w:pPr>
            <w:r w:rsidRPr="006E3FA7">
              <w:rPr>
                <w:rFonts w:ascii="Montserrat Light" w:hAnsi="Montserrat Light"/>
                <w:b/>
                <w:bCs/>
                <w:lang w:val="ro-RO"/>
              </w:rPr>
              <w:t>Numele și prenumele secretarului general al județului</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40B40CC8" w14:textId="77777777" w:rsidR="00EE283D" w:rsidRPr="006E3FA7" w:rsidRDefault="00EE283D" w:rsidP="00082B81">
            <w:pPr>
              <w:tabs>
                <w:tab w:val="left" w:pos="3456"/>
              </w:tabs>
              <w:spacing w:line="240" w:lineRule="auto"/>
              <w:jc w:val="center"/>
              <w:rPr>
                <w:rFonts w:ascii="Montserrat Light" w:hAnsi="Montserrat Light"/>
                <w:b/>
                <w:bCs/>
                <w:lang w:val="ro-RO"/>
              </w:rPr>
            </w:pPr>
            <w:r w:rsidRPr="006E3FA7">
              <w:rPr>
                <w:rFonts w:ascii="Montserrat Light" w:hAnsi="Montserrat Light"/>
                <w:b/>
                <w:bCs/>
                <w:lang w:val="ro-RO"/>
              </w:rPr>
              <w:t>Caracterul normativ sau individual al proiectului</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65B32C4" w14:textId="77777777" w:rsidR="00EE283D" w:rsidRPr="006E3FA7" w:rsidRDefault="00EE283D" w:rsidP="00082B81">
            <w:pPr>
              <w:tabs>
                <w:tab w:val="left" w:pos="3456"/>
              </w:tabs>
              <w:spacing w:line="240" w:lineRule="auto"/>
              <w:jc w:val="center"/>
              <w:rPr>
                <w:rFonts w:ascii="Montserrat Light" w:hAnsi="Montserrat Light"/>
                <w:b/>
                <w:bCs/>
                <w:lang w:val="ro-RO"/>
              </w:rPr>
            </w:pPr>
            <w:r w:rsidRPr="006E3FA7">
              <w:rPr>
                <w:rFonts w:ascii="Montserrat Light" w:hAnsi="Montserrat Light"/>
                <w:b/>
                <w:bCs/>
                <w:lang w:val="ro-RO"/>
              </w:rPr>
              <w:t>Avizul acordat/</w:t>
            </w:r>
          </w:p>
          <w:p w14:paraId="03B76871" w14:textId="77777777" w:rsidR="00EE283D" w:rsidRPr="006E3FA7" w:rsidRDefault="00EE283D" w:rsidP="00082B81">
            <w:pPr>
              <w:tabs>
                <w:tab w:val="left" w:pos="3456"/>
              </w:tabs>
              <w:spacing w:line="240" w:lineRule="auto"/>
              <w:jc w:val="center"/>
              <w:rPr>
                <w:rFonts w:ascii="Montserrat Light" w:hAnsi="Montserrat Light"/>
                <w:b/>
                <w:bCs/>
                <w:lang w:val="ro-RO"/>
              </w:rPr>
            </w:pPr>
            <w:r w:rsidRPr="006E3FA7">
              <w:rPr>
                <w:rFonts w:ascii="Montserrat Light" w:hAnsi="Montserrat Light"/>
                <w:b/>
                <w:bCs/>
                <w:lang w:val="ro-RO"/>
              </w:rPr>
              <w:t>Refuz aviz/</w:t>
            </w:r>
          </w:p>
          <w:p w14:paraId="2E2E655C" w14:textId="77777777" w:rsidR="00EE283D" w:rsidRPr="006E3FA7" w:rsidRDefault="00EE283D" w:rsidP="00082B81">
            <w:pPr>
              <w:tabs>
                <w:tab w:val="left" w:pos="3456"/>
              </w:tabs>
              <w:spacing w:line="240" w:lineRule="auto"/>
              <w:jc w:val="center"/>
              <w:rPr>
                <w:rFonts w:ascii="Montserrat Light" w:hAnsi="Montserrat Light"/>
                <w:b/>
                <w:bCs/>
                <w:lang w:val="ro-RO"/>
              </w:rPr>
            </w:pPr>
            <w:r w:rsidRPr="006E3FA7">
              <w:rPr>
                <w:rFonts w:ascii="Montserrat Light" w:hAnsi="Montserrat Light"/>
                <w:b/>
                <w:bCs/>
                <w:lang w:val="ro-RO"/>
              </w:rPr>
              <w:t>semnătură</w:t>
            </w:r>
          </w:p>
        </w:tc>
      </w:tr>
      <w:tr w:rsidR="0018531F" w:rsidRPr="006E3FA7" w14:paraId="1DE7D7A9" w14:textId="77777777" w:rsidTr="00D33D38">
        <w:tc>
          <w:tcPr>
            <w:tcW w:w="3114" w:type="dxa"/>
            <w:tcBorders>
              <w:top w:val="single" w:sz="4" w:space="0" w:color="auto"/>
              <w:left w:val="single" w:sz="4" w:space="0" w:color="auto"/>
              <w:bottom w:val="single" w:sz="4" w:space="0" w:color="auto"/>
              <w:right w:val="single" w:sz="4" w:space="0" w:color="auto"/>
            </w:tcBorders>
            <w:vAlign w:val="center"/>
            <w:hideMark/>
          </w:tcPr>
          <w:p w14:paraId="3E022A3F" w14:textId="77777777" w:rsidR="00EE283D" w:rsidRPr="006E3FA7" w:rsidRDefault="00EE283D" w:rsidP="00082B81">
            <w:pPr>
              <w:tabs>
                <w:tab w:val="left" w:pos="3456"/>
              </w:tabs>
              <w:spacing w:line="240" w:lineRule="auto"/>
              <w:jc w:val="center"/>
              <w:rPr>
                <w:rFonts w:ascii="Montserrat Light" w:hAnsi="Montserrat Light"/>
                <w:lang w:val="ro-RO"/>
              </w:rPr>
            </w:pPr>
            <w:r w:rsidRPr="006E3FA7">
              <w:rPr>
                <w:rFonts w:ascii="Montserrat Light" w:hAnsi="Montserrat Light"/>
                <w:noProof/>
                <w:lang w:val="ro-RO"/>
              </w:rPr>
              <w:t>Simona GACI</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741B8B73" w14:textId="77777777" w:rsidR="00EE283D" w:rsidRPr="006E3FA7" w:rsidRDefault="00EE283D" w:rsidP="00082B81">
            <w:pPr>
              <w:tabs>
                <w:tab w:val="left" w:pos="3456"/>
              </w:tabs>
              <w:spacing w:line="240" w:lineRule="auto"/>
              <w:jc w:val="center"/>
              <w:rPr>
                <w:rFonts w:ascii="Montserrat Light" w:hAnsi="Montserrat Light"/>
                <w:bCs/>
                <w:lang w:val="ro-RO"/>
              </w:rPr>
            </w:pPr>
          </w:p>
          <w:p w14:paraId="610DCFF0" w14:textId="73E634D0" w:rsidR="0082125C" w:rsidRPr="006E3FA7" w:rsidRDefault="009A5AB7" w:rsidP="00082B81">
            <w:pPr>
              <w:tabs>
                <w:tab w:val="left" w:pos="3456"/>
              </w:tabs>
              <w:spacing w:line="240" w:lineRule="auto"/>
              <w:jc w:val="center"/>
              <w:rPr>
                <w:rFonts w:ascii="Montserrat Light" w:hAnsi="Montserrat Light"/>
                <w:bCs/>
                <w:lang w:val="ro-RO"/>
              </w:rPr>
            </w:pPr>
            <w:r w:rsidRPr="006E3FA7">
              <w:rPr>
                <w:rFonts w:ascii="Montserrat Light" w:hAnsi="Montserrat Light"/>
                <w:bCs/>
                <w:lang w:val="ro-RO"/>
              </w:rPr>
              <w:t>I</w:t>
            </w:r>
            <w:r w:rsidR="00EE283D" w:rsidRPr="006E3FA7">
              <w:rPr>
                <w:rFonts w:ascii="Montserrat Light" w:hAnsi="Montserrat Light"/>
                <w:bCs/>
                <w:lang w:val="ro-RO"/>
              </w:rPr>
              <w:t>ndividual</w:t>
            </w:r>
          </w:p>
          <w:p w14:paraId="70695D5F" w14:textId="73E634D0" w:rsidR="00FA54D3" w:rsidRPr="006E3FA7" w:rsidRDefault="00FA54D3" w:rsidP="00082B81">
            <w:pPr>
              <w:tabs>
                <w:tab w:val="left" w:pos="3456"/>
              </w:tabs>
              <w:spacing w:line="240" w:lineRule="auto"/>
              <w:jc w:val="center"/>
              <w:rPr>
                <w:rFonts w:ascii="Montserrat Light" w:hAnsi="Montserrat Light"/>
                <w:bCs/>
                <w:lang w:val="ro-RO"/>
              </w:rPr>
            </w:pPr>
          </w:p>
          <w:p w14:paraId="5FC1AF70" w14:textId="020F5A50" w:rsidR="009A5AB7" w:rsidRPr="006E3FA7" w:rsidRDefault="009A5AB7" w:rsidP="00082B81">
            <w:pPr>
              <w:tabs>
                <w:tab w:val="left" w:pos="3456"/>
              </w:tabs>
              <w:spacing w:line="240" w:lineRule="auto"/>
              <w:jc w:val="center"/>
              <w:rPr>
                <w:rFonts w:ascii="Montserrat Light" w:hAnsi="Montserrat Light"/>
                <w:bCs/>
                <w:lang w:val="ro-RO"/>
              </w:rPr>
            </w:pPr>
          </w:p>
        </w:tc>
        <w:tc>
          <w:tcPr>
            <w:tcW w:w="1842" w:type="dxa"/>
            <w:tcBorders>
              <w:top w:val="single" w:sz="4" w:space="0" w:color="auto"/>
              <w:left w:val="single" w:sz="4" w:space="0" w:color="auto"/>
              <w:bottom w:val="single" w:sz="4" w:space="0" w:color="auto"/>
              <w:right w:val="single" w:sz="4" w:space="0" w:color="auto"/>
            </w:tcBorders>
            <w:vAlign w:val="center"/>
          </w:tcPr>
          <w:p w14:paraId="247454D9" w14:textId="2D48D8AF" w:rsidR="00EE283D" w:rsidRPr="006E3FA7" w:rsidRDefault="006B72A6" w:rsidP="00082B81">
            <w:pPr>
              <w:tabs>
                <w:tab w:val="left" w:pos="3456"/>
              </w:tabs>
              <w:spacing w:line="240" w:lineRule="auto"/>
              <w:jc w:val="center"/>
              <w:rPr>
                <w:rFonts w:ascii="Montserrat Light" w:hAnsi="Montserrat Light"/>
                <w:lang w:val="ro-RO"/>
              </w:rPr>
            </w:pPr>
            <w:r>
              <w:rPr>
                <w:rFonts w:ascii="Montserrat Light" w:hAnsi="Montserrat Light"/>
                <w:lang w:val="ro-RO"/>
              </w:rPr>
              <w:t>avizat</w:t>
            </w:r>
          </w:p>
        </w:tc>
      </w:tr>
      <w:tr w:rsidR="0018531F" w:rsidRPr="006E3FA7" w14:paraId="2B23B3FF" w14:textId="77777777" w:rsidTr="00FE4D28">
        <w:tc>
          <w:tcPr>
            <w:tcW w:w="9634" w:type="dxa"/>
            <w:gridSpan w:val="4"/>
            <w:tcBorders>
              <w:top w:val="single" w:sz="4" w:space="0" w:color="auto"/>
              <w:left w:val="single" w:sz="4" w:space="0" w:color="auto"/>
              <w:bottom w:val="single" w:sz="4" w:space="0" w:color="auto"/>
              <w:right w:val="single" w:sz="4" w:space="0" w:color="auto"/>
            </w:tcBorders>
            <w:vAlign w:val="center"/>
          </w:tcPr>
          <w:p w14:paraId="6249252A" w14:textId="77777777" w:rsidR="00EE283D" w:rsidRPr="006E3FA7" w:rsidRDefault="00EE283D" w:rsidP="00082B81">
            <w:pPr>
              <w:tabs>
                <w:tab w:val="left" w:pos="3456"/>
              </w:tabs>
              <w:spacing w:line="240" w:lineRule="auto"/>
              <w:jc w:val="center"/>
              <w:rPr>
                <w:rFonts w:ascii="Montserrat Light" w:hAnsi="Montserrat Light"/>
                <w:b/>
                <w:bCs/>
                <w:lang w:val="ro-RO"/>
              </w:rPr>
            </w:pPr>
          </w:p>
        </w:tc>
      </w:tr>
      <w:tr w:rsidR="0018531F" w:rsidRPr="006E3FA7" w14:paraId="53FBE5E0" w14:textId="77777777" w:rsidTr="00FE4D28">
        <w:tc>
          <w:tcPr>
            <w:tcW w:w="9634" w:type="dxa"/>
            <w:gridSpan w:val="4"/>
            <w:tcBorders>
              <w:top w:val="single" w:sz="4" w:space="0" w:color="auto"/>
              <w:left w:val="single" w:sz="4" w:space="0" w:color="auto"/>
              <w:bottom w:val="single" w:sz="4" w:space="0" w:color="auto"/>
              <w:right w:val="single" w:sz="4" w:space="0" w:color="auto"/>
            </w:tcBorders>
            <w:vAlign w:val="center"/>
            <w:hideMark/>
          </w:tcPr>
          <w:p w14:paraId="13BCFB28" w14:textId="77777777" w:rsidR="00EE283D" w:rsidRPr="006E3FA7" w:rsidRDefault="00EE283D" w:rsidP="00082B81">
            <w:pPr>
              <w:tabs>
                <w:tab w:val="left" w:pos="3456"/>
              </w:tabs>
              <w:spacing w:line="240" w:lineRule="auto"/>
              <w:ind w:left="306" w:hanging="306"/>
              <w:jc w:val="both"/>
              <w:rPr>
                <w:rFonts w:ascii="Montserrat Light" w:hAnsi="Montserrat Light"/>
                <w:b/>
                <w:bCs/>
                <w:lang w:val="ro-RO"/>
              </w:rPr>
            </w:pPr>
            <w:r w:rsidRPr="006E3FA7">
              <w:rPr>
                <w:rFonts w:ascii="Montserrat Light" w:hAnsi="Montserrat Light"/>
                <w:b/>
                <w:bCs/>
                <w:lang w:val="ro-RO"/>
              </w:rPr>
              <w:t>4. Transmitere proiect pentru adoptarea avizului/avizelor comisiei/comisiilor de specialitate nominalizate</w:t>
            </w:r>
          </w:p>
        </w:tc>
      </w:tr>
      <w:tr w:rsidR="0018531F" w:rsidRPr="0018531F" w14:paraId="01624BFA" w14:textId="77777777" w:rsidTr="00D33D38">
        <w:tc>
          <w:tcPr>
            <w:tcW w:w="3114" w:type="dxa"/>
            <w:tcBorders>
              <w:top w:val="single" w:sz="4" w:space="0" w:color="auto"/>
              <w:left w:val="single" w:sz="4" w:space="0" w:color="auto"/>
              <w:bottom w:val="single" w:sz="4" w:space="0" w:color="auto"/>
              <w:right w:val="single" w:sz="4" w:space="0" w:color="auto"/>
            </w:tcBorders>
            <w:vAlign w:val="center"/>
          </w:tcPr>
          <w:p w14:paraId="6F71EE8D" w14:textId="77777777" w:rsidR="008A1446" w:rsidRPr="006E3FA7" w:rsidRDefault="008A1446" w:rsidP="00082B81">
            <w:pPr>
              <w:tabs>
                <w:tab w:val="left" w:pos="3456"/>
              </w:tabs>
              <w:spacing w:line="240" w:lineRule="auto"/>
              <w:jc w:val="center"/>
              <w:rPr>
                <w:rFonts w:ascii="Montserrat Light" w:hAnsi="Montserrat Light"/>
                <w:b/>
                <w:bCs/>
                <w:lang w:val="ro-RO"/>
              </w:rPr>
            </w:pPr>
          </w:p>
          <w:p w14:paraId="01AEB2FF" w14:textId="0D6C11CA" w:rsidR="00EE283D" w:rsidRPr="006E3FA7" w:rsidRDefault="00EE283D" w:rsidP="00082B81">
            <w:pPr>
              <w:tabs>
                <w:tab w:val="left" w:pos="3456"/>
              </w:tabs>
              <w:spacing w:line="240" w:lineRule="auto"/>
              <w:jc w:val="center"/>
              <w:rPr>
                <w:rFonts w:ascii="Montserrat Light" w:hAnsi="Montserrat Light"/>
                <w:b/>
                <w:bCs/>
                <w:lang w:val="ro-RO"/>
              </w:rPr>
            </w:pPr>
            <w:r w:rsidRPr="006E3FA7">
              <w:rPr>
                <w:rFonts w:ascii="Montserrat Light" w:hAnsi="Montserrat Light"/>
                <w:b/>
                <w:bCs/>
                <w:lang w:val="ro-RO"/>
              </w:rPr>
              <w:t>Comisia de specialitate  nominalizată</w:t>
            </w:r>
          </w:p>
          <w:p w14:paraId="26159457" w14:textId="77777777" w:rsidR="00EE283D" w:rsidRPr="006E3FA7" w:rsidRDefault="00EE283D" w:rsidP="00082B81">
            <w:pPr>
              <w:tabs>
                <w:tab w:val="left" w:pos="3456"/>
              </w:tabs>
              <w:spacing w:line="240" w:lineRule="auto"/>
              <w:jc w:val="center"/>
              <w:rPr>
                <w:rFonts w:ascii="Montserrat Light" w:hAnsi="Montserrat Light"/>
                <w:b/>
                <w:bCs/>
                <w:lang w:val="ro-RO"/>
              </w:rPr>
            </w:pPr>
          </w:p>
        </w:tc>
        <w:tc>
          <w:tcPr>
            <w:tcW w:w="1843" w:type="dxa"/>
            <w:tcBorders>
              <w:top w:val="single" w:sz="4" w:space="0" w:color="auto"/>
              <w:left w:val="single" w:sz="4" w:space="0" w:color="auto"/>
              <w:bottom w:val="single" w:sz="4" w:space="0" w:color="auto"/>
              <w:right w:val="single" w:sz="4" w:space="0" w:color="auto"/>
            </w:tcBorders>
            <w:vAlign w:val="center"/>
          </w:tcPr>
          <w:p w14:paraId="24E88DD3" w14:textId="77777777" w:rsidR="00EE283D" w:rsidRPr="006E3FA7" w:rsidRDefault="00EE283D" w:rsidP="00082B81">
            <w:pPr>
              <w:tabs>
                <w:tab w:val="left" w:pos="3456"/>
              </w:tabs>
              <w:spacing w:line="240" w:lineRule="auto"/>
              <w:jc w:val="center"/>
              <w:rPr>
                <w:rFonts w:ascii="Montserrat Light" w:hAnsi="Montserrat Light"/>
                <w:b/>
                <w:bCs/>
                <w:lang w:val="ro-RO"/>
              </w:rPr>
            </w:pPr>
            <w:r w:rsidRPr="006E3FA7">
              <w:rPr>
                <w:rFonts w:ascii="Montserrat Light" w:hAnsi="Montserrat Light"/>
                <w:b/>
                <w:bCs/>
                <w:lang w:val="ro-RO"/>
              </w:rPr>
              <w:t>Data de întocmire și depunere a avizului</w:t>
            </w:r>
          </w:p>
          <w:p w14:paraId="08959552" w14:textId="77777777" w:rsidR="00EE283D" w:rsidRPr="006E3FA7" w:rsidRDefault="00EE283D" w:rsidP="00082B81">
            <w:pPr>
              <w:tabs>
                <w:tab w:val="left" w:pos="3456"/>
              </w:tabs>
              <w:spacing w:line="240" w:lineRule="auto"/>
              <w:jc w:val="center"/>
              <w:rPr>
                <w:rFonts w:ascii="Montserrat Light" w:hAnsi="Montserrat Light"/>
                <w:b/>
                <w:bCs/>
                <w:lang w:val="ro-RO"/>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6D8E3112" w14:textId="77777777" w:rsidR="00EE283D" w:rsidRPr="006E3FA7" w:rsidRDefault="00EE283D" w:rsidP="00082B81">
            <w:pPr>
              <w:tabs>
                <w:tab w:val="left" w:pos="3456"/>
              </w:tabs>
              <w:spacing w:line="240" w:lineRule="auto"/>
              <w:jc w:val="center"/>
              <w:rPr>
                <w:rFonts w:ascii="Montserrat Light" w:hAnsi="Montserrat Light"/>
                <w:b/>
                <w:bCs/>
                <w:lang w:val="ro-RO"/>
              </w:rPr>
            </w:pPr>
            <w:r w:rsidRPr="006E3FA7">
              <w:rPr>
                <w:rFonts w:ascii="Montserrat Light" w:hAnsi="Montserrat Light"/>
                <w:b/>
                <w:bCs/>
                <w:lang w:val="ro-RO"/>
              </w:rPr>
              <w:t>Semnătura persoanelor competente pentru nominalizare/</w:t>
            </w:r>
          </w:p>
          <w:p w14:paraId="02FD67EB" w14:textId="77777777" w:rsidR="00EE283D" w:rsidRPr="006E3FA7" w:rsidRDefault="00EE283D" w:rsidP="00082B81">
            <w:pPr>
              <w:tabs>
                <w:tab w:val="left" w:pos="3456"/>
              </w:tabs>
              <w:spacing w:line="240" w:lineRule="auto"/>
              <w:jc w:val="center"/>
              <w:rPr>
                <w:rFonts w:ascii="Montserrat Light" w:hAnsi="Montserrat Light"/>
                <w:b/>
                <w:bCs/>
                <w:lang w:val="ro-RO"/>
              </w:rPr>
            </w:pPr>
            <w:r w:rsidRPr="006E3FA7">
              <w:rPr>
                <w:rFonts w:ascii="Montserrat Light" w:hAnsi="Montserrat Light"/>
                <w:b/>
                <w:bCs/>
                <w:lang w:val="ro-RO"/>
              </w:rPr>
              <w:t>stabilire date de întocmire</w:t>
            </w:r>
          </w:p>
        </w:tc>
        <w:tc>
          <w:tcPr>
            <w:tcW w:w="1842" w:type="dxa"/>
            <w:tcBorders>
              <w:top w:val="single" w:sz="4" w:space="0" w:color="auto"/>
              <w:left w:val="single" w:sz="4" w:space="0" w:color="auto"/>
              <w:bottom w:val="single" w:sz="4" w:space="0" w:color="auto"/>
              <w:right w:val="single" w:sz="4" w:space="0" w:color="auto"/>
            </w:tcBorders>
            <w:vAlign w:val="center"/>
          </w:tcPr>
          <w:p w14:paraId="4E8856E5" w14:textId="77777777" w:rsidR="00EE283D" w:rsidRPr="006E3FA7" w:rsidRDefault="00EE283D" w:rsidP="00082B81">
            <w:pPr>
              <w:tabs>
                <w:tab w:val="left" w:pos="3456"/>
              </w:tabs>
              <w:spacing w:line="240" w:lineRule="auto"/>
              <w:jc w:val="center"/>
              <w:rPr>
                <w:rFonts w:ascii="Montserrat Light" w:hAnsi="Montserrat Light"/>
                <w:b/>
                <w:bCs/>
                <w:lang w:val="ro-RO"/>
              </w:rPr>
            </w:pPr>
            <w:r w:rsidRPr="006E3FA7">
              <w:rPr>
                <w:rFonts w:ascii="Montserrat Light" w:hAnsi="Montserrat Light"/>
                <w:b/>
                <w:bCs/>
                <w:lang w:val="ro-RO"/>
              </w:rPr>
              <w:t>Avizul adoptat/</w:t>
            </w:r>
          </w:p>
          <w:p w14:paraId="5F7A75B2" w14:textId="77777777" w:rsidR="00EE283D" w:rsidRPr="0018531F" w:rsidRDefault="00EE283D" w:rsidP="00082B81">
            <w:pPr>
              <w:tabs>
                <w:tab w:val="left" w:pos="3456"/>
              </w:tabs>
              <w:spacing w:line="240" w:lineRule="auto"/>
              <w:jc w:val="center"/>
              <w:rPr>
                <w:rFonts w:ascii="Montserrat Light" w:hAnsi="Montserrat Light"/>
                <w:b/>
                <w:bCs/>
                <w:lang w:val="ro-RO"/>
              </w:rPr>
            </w:pPr>
            <w:r w:rsidRPr="006E3FA7">
              <w:rPr>
                <w:rFonts w:ascii="Montserrat Light" w:hAnsi="Montserrat Light"/>
                <w:b/>
                <w:bCs/>
                <w:lang w:val="ro-RO"/>
              </w:rPr>
              <w:t>Aviz implicit favorabil</w:t>
            </w:r>
          </w:p>
          <w:p w14:paraId="78020AB9" w14:textId="77777777" w:rsidR="00EE283D" w:rsidRPr="0018531F" w:rsidRDefault="00EE283D" w:rsidP="00082B81">
            <w:pPr>
              <w:tabs>
                <w:tab w:val="left" w:pos="3456"/>
              </w:tabs>
              <w:spacing w:line="240" w:lineRule="auto"/>
              <w:jc w:val="center"/>
              <w:rPr>
                <w:rFonts w:ascii="Montserrat Light" w:hAnsi="Montserrat Light"/>
                <w:b/>
                <w:bCs/>
                <w:lang w:val="ro-RO"/>
              </w:rPr>
            </w:pPr>
          </w:p>
        </w:tc>
      </w:tr>
      <w:tr w:rsidR="0018531F" w:rsidRPr="0018531F" w14:paraId="5A348FED" w14:textId="77777777" w:rsidTr="00D33D38">
        <w:tc>
          <w:tcPr>
            <w:tcW w:w="3114" w:type="dxa"/>
            <w:tcBorders>
              <w:top w:val="single" w:sz="4" w:space="0" w:color="auto"/>
              <w:left w:val="single" w:sz="4" w:space="0" w:color="auto"/>
              <w:bottom w:val="single" w:sz="4" w:space="0" w:color="auto"/>
              <w:right w:val="single" w:sz="4" w:space="0" w:color="auto"/>
            </w:tcBorders>
            <w:vAlign w:val="center"/>
          </w:tcPr>
          <w:p w14:paraId="33097789" w14:textId="4C62D7FB" w:rsidR="00EE283D" w:rsidRPr="0018531F" w:rsidRDefault="00EE283D" w:rsidP="00082B81">
            <w:pPr>
              <w:tabs>
                <w:tab w:val="left" w:pos="3456"/>
              </w:tabs>
              <w:spacing w:line="240" w:lineRule="auto"/>
              <w:jc w:val="center"/>
              <w:rPr>
                <w:rFonts w:ascii="Montserrat Light" w:hAnsi="Montserrat Light"/>
                <w:lang w:val="ro-RO"/>
              </w:rPr>
            </w:pPr>
          </w:p>
          <w:p w14:paraId="07048CB5" w14:textId="5EAD8FD5" w:rsidR="0082125C" w:rsidRPr="0018531F" w:rsidRDefault="006B72A6" w:rsidP="00082B81">
            <w:pPr>
              <w:tabs>
                <w:tab w:val="left" w:pos="3456"/>
              </w:tabs>
              <w:spacing w:line="240" w:lineRule="auto"/>
              <w:jc w:val="center"/>
              <w:rPr>
                <w:rFonts w:ascii="Montserrat Light" w:hAnsi="Montserrat Light"/>
                <w:lang w:val="ro-RO"/>
              </w:rPr>
            </w:pPr>
            <w:r>
              <w:rPr>
                <w:rFonts w:ascii="Montserrat Light" w:hAnsi="Montserrat Light"/>
                <w:lang w:val="ro-RO"/>
              </w:rPr>
              <w:t>4</w:t>
            </w:r>
          </w:p>
          <w:p w14:paraId="332C4359" w14:textId="77777777" w:rsidR="0082125C" w:rsidRPr="0018531F" w:rsidRDefault="0082125C" w:rsidP="00082B81">
            <w:pPr>
              <w:tabs>
                <w:tab w:val="left" w:pos="3456"/>
              </w:tabs>
              <w:spacing w:line="240" w:lineRule="auto"/>
              <w:jc w:val="center"/>
              <w:rPr>
                <w:rFonts w:ascii="Montserrat Light" w:hAnsi="Montserrat Light"/>
                <w:lang w:val="ro-RO"/>
              </w:rPr>
            </w:pPr>
          </w:p>
          <w:p w14:paraId="0D3B81B7" w14:textId="77777777" w:rsidR="00EE283D" w:rsidRPr="0018531F" w:rsidRDefault="00EE283D" w:rsidP="00082B81">
            <w:pPr>
              <w:tabs>
                <w:tab w:val="left" w:pos="3456"/>
              </w:tabs>
              <w:spacing w:line="240" w:lineRule="auto"/>
              <w:jc w:val="center"/>
              <w:rPr>
                <w:rFonts w:ascii="Montserrat Light" w:hAnsi="Montserrat Light"/>
                <w:lang w:val="ro-RO"/>
              </w:rPr>
            </w:pPr>
          </w:p>
        </w:tc>
        <w:tc>
          <w:tcPr>
            <w:tcW w:w="1843" w:type="dxa"/>
            <w:tcBorders>
              <w:top w:val="single" w:sz="4" w:space="0" w:color="auto"/>
              <w:left w:val="single" w:sz="4" w:space="0" w:color="auto"/>
              <w:bottom w:val="single" w:sz="4" w:space="0" w:color="auto"/>
              <w:right w:val="single" w:sz="4" w:space="0" w:color="auto"/>
            </w:tcBorders>
            <w:vAlign w:val="center"/>
          </w:tcPr>
          <w:p w14:paraId="6C7F81F5" w14:textId="77777777" w:rsidR="00EE283D" w:rsidRPr="0018531F" w:rsidRDefault="00EE283D" w:rsidP="00082B81">
            <w:pPr>
              <w:tabs>
                <w:tab w:val="left" w:pos="3456"/>
              </w:tabs>
              <w:spacing w:line="240" w:lineRule="auto"/>
              <w:jc w:val="center"/>
              <w:rPr>
                <w:rFonts w:ascii="Montserrat Light" w:hAnsi="Montserrat Light"/>
                <w:lang w:val="ro-RO"/>
              </w:rPr>
            </w:pPr>
          </w:p>
          <w:p w14:paraId="6AADF4C8" w14:textId="77777777" w:rsidR="009A5AB7" w:rsidRPr="0018531F" w:rsidRDefault="009A5AB7" w:rsidP="00082B81">
            <w:pPr>
              <w:tabs>
                <w:tab w:val="left" w:pos="3456"/>
              </w:tabs>
              <w:spacing w:line="240" w:lineRule="auto"/>
              <w:jc w:val="center"/>
              <w:rPr>
                <w:rFonts w:ascii="Montserrat Light" w:hAnsi="Montserrat Light"/>
                <w:lang w:val="ro-RO"/>
              </w:rPr>
            </w:pPr>
          </w:p>
          <w:p w14:paraId="3EEBF846" w14:textId="72A979AE" w:rsidR="009A5AB7" w:rsidRPr="0018531F" w:rsidRDefault="009A5AB7" w:rsidP="00082B81">
            <w:pPr>
              <w:tabs>
                <w:tab w:val="left" w:pos="3456"/>
              </w:tabs>
              <w:spacing w:line="240" w:lineRule="auto"/>
              <w:jc w:val="center"/>
              <w:rPr>
                <w:rFonts w:ascii="Montserrat Light" w:hAnsi="Montserrat Light"/>
                <w:lang w:val="ro-RO"/>
              </w:rPr>
            </w:pPr>
          </w:p>
        </w:tc>
        <w:tc>
          <w:tcPr>
            <w:tcW w:w="2835" w:type="dxa"/>
            <w:tcBorders>
              <w:top w:val="single" w:sz="4" w:space="0" w:color="auto"/>
              <w:left w:val="single" w:sz="4" w:space="0" w:color="auto"/>
              <w:bottom w:val="single" w:sz="4" w:space="0" w:color="auto"/>
              <w:right w:val="single" w:sz="4" w:space="0" w:color="auto"/>
            </w:tcBorders>
            <w:vAlign w:val="center"/>
          </w:tcPr>
          <w:p w14:paraId="7DA06CC1" w14:textId="77777777" w:rsidR="00EE283D" w:rsidRPr="0018531F" w:rsidRDefault="00EE283D" w:rsidP="00082B81">
            <w:pPr>
              <w:tabs>
                <w:tab w:val="left" w:pos="3456"/>
              </w:tabs>
              <w:spacing w:line="240" w:lineRule="auto"/>
              <w:jc w:val="center"/>
              <w:rPr>
                <w:rFonts w:ascii="Montserrat Light" w:hAnsi="Montserrat Light"/>
                <w:lang w:val="ro-RO"/>
              </w:rPr>
            </w:pPr>
          </w:p>
        </w:tc>
        <w:tc>
          <w:tcPr>
            <w:tcW w:w="1842" w:type="dxa"/>
            <w:tcBorders>
              <w:top w:val="single" w:sz="4" w:space="0" w:color="auto"/>
              <w:left w:val="single" w:sz="4" w:space="0" w:color="auto"/>
              <w:bottom w:val="single" w:sz="4" w:space="0" w:color="auto"/>
              <w:right w:val="single" w:sz="4" w:space="0" w:color="auto"/>
            </w:tcBorders>
            <w:vAlign w:val="center"/>
          </w:tcPr>
          <w:p w14:paraId="0E793009" w14:textId="77777777" w:rsidR="00EE283D" w:rsidRPr="0018531F" w:rsidRDefault="00EE283D" w:rsidP="00082B81">
            <w:pPr>
              <w:tabs>
                <w:tab w:val="left" w:pos="3456"/>
              </w:tabs>
              <w:spacing w:line="240" w:lineRule="auto"/>
              <w:jc w:val="center"/>
              <w:rPr>
                <w:rFonts w:ascii="Montserrat Light" w:hAnsi="Montserrat Light"/>
                <w:lang w:val="ro-RO"/>
              </w:rPr>
            </w:pPr>
          </w:p>
        </w:tc>
      </w:tr>
    </w:tbl>
    <w:p w14:paraId="528946FD" w14:textId="77777777" w:rsidR="006310E1" w:rsidRPr="00917EAE" w:rsidRDefault="006310E1" w:rsidP="00082B81">
      <w:pPr>
        <w:spacing w:line="240" w:lineRule="auto"/>
        <w:jc w:val="both"/>
        <w:rPr>
          <w:rFonts w:ascii="Montserrat Light" w:hAnsi="Montserrat Light"/>
          <w:color w:val="FF0000"/>
          <w:lang w:val="ro-RO" w:eastAsia="ro-RO"/>
        </w:rPr>
      </w:pPr>
    </w:p>
    <w:sectPr w:rsidR="006310E1" w:rsidRPr="00917EAE" w:rsidSect="00EE283D">
      <w:headerReference w:type="default" r:id="rId10"/>
      <w:footerReference w:type="default" r:id="rId11"/>
      <w:pgSz w:w="11909" w:h="16834" w:code="9"/>
      <w:pgMar w:top="1440" w:right="1134" w:bottom="1440"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62583" w14:textId="77777777" w:rsidR="00B225E4" w:rsidRDefault="00B225E4">
      <w:pPr>
        <w:spacing w:line="240" w:lineRule="auto"/>
      </w:pPr>
      <w:r>
        <w:separator/>
      </w:r>
    </w:p>
  </w:endnote>
  <w:endnote w:type="continuationSeparator" w:id="0">
    <w:p w14:paraId="31894AFC" w14:textId="77777777" w:rsidR="00B225E4" w:rsidRDefault="00B225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7A9BB" w14:textId="77777777" w:rsidR="00B225E4" w:rsidRDefault="00B225E4">
      <w:pPr>
        <w:spacing w:line="240" w:lineRule="auto"/>
      </w:pPr>
      <w:r>
        <w:separator/>
      </w:r>
    </w:p>
  </w:footnote>
  <w:footnote w:type="continuationSeparator" w:id="0">
    <w:p w14:paraId="10B60618" w14:textId="77777777" w:rsidR="00B225E4" w:rsidRDefault="00B225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3388F202" w:rsidR="00BF6ED8" w:rsidRDefault="00303EE7">
    <w:r>
      <w:rPr>
        <w:noProof/>
        <w:lang w:val="ro-RO" w:eastAsia="ro-RO"/>
      </w:rPr>
      <w:drawing>
        <wp:anchor distT="0" distB="0" distL="0" distR="0" simplePos="0" relativeHeight="251665408" behindDoc="0" locked="0" layoutInCell="1" hidden="0" allowOverlap="1" wp14:anchorId="44E7DF6A" wp14:editId="008BBFF4">
          <wp:simplePos x="0" y="0"/>
          <wp:positionH relativeFrom="column">
            <wp:posOffset>3838575</wp:posOffset>
          </wp:positionH>
          <wp:positionV relativeFrom="paragraph">
            <wp:posOffset>-34925</wp:posOffset>
          </wp:positionV>
          <wp:extent cx="2047875" cy="571500"/>
          <wp:effectExtent l="0" t="0" r="0" b="0"/>
          <wp:wrapSquare wrapText="bothSides" distT="0" distB="0" distL="0" distR="0"/>
          <wp:docPr id="8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lang w:val="ro-RO" w:eastAsia="ro-RO"/>
      </w:rPr>
      <w:drawing>
        <wp:anchor distT="0" distB="0" distL="0" distR="0" simplePos="0" relativeHeight="251664384" behindDoc="0" locked="0" layoutInCell="1" hidden="0" allowOverlap="1" wp14:anchorId="6183B8C1" wp14:editId="37FBCBE4">
          <wp:simplePos x="0" y="0"/>
          <wp:positionH relativeFrom="column">
            <wp:posOffset>-123687</wp:posOffset>
          </wp:positionH>
          <wp:positionV relativeFrom="paragraph">
            <wp:posOffset>-36747</wp:posOffset>
          </wp:positionV>
          <wp:extent cx="2661920" cy="566420"/>
          <wp:effectExtent l="0" t="0" r="0" b="0"/>
          <wp:wrapTopAndBottom distT="0" distB="0"/>
          <wp:docPr id="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1920" cy="56642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3A64C30B" w:rsidR="00BF6ED8" w:rsidRPr="000E5A88" w:rsidRDefault="00090EB3" w:rsidP="000E5A88">
    <w:pPr>
      <w:pStyle w:val="Antet"/>
    </w:pPr>
    <w:r>
      <w:rPr>
        <w:noProof/>
        <w:lang w:val="ro-RO" w:eastAsia="ro-RO"/>
      </w:rPr>
      <w:drawing>
        <wp:anchor distT="0" distB="0" distL="0" distR="0" simplePos="0" relativeHeight="251669504" behindDoc="0" locked="0" layoutInCell="1" hidden="0" allowOverlap="1" wp14:anchorId="469B496C" wp14:editId="06404CA6">
          <wp:simplePos x="0" y="0"/>
          <wp:positionH relativeFrom="column">
            <wp:posOffset>3864334</wp:posOffset>
          </wp:positionH>
          <wp:positionV relativeFrom="paragraph">
            <wp:posOffset>152400</wp:posOffset>
          </wp:positionV>
          <wp:extent cx="2047875" cy="571500"/>
          <wp:effectExtent l="0" t="0" r="0" b="0"/>
          <wp:wrapSquare wrapText="bothSides" distT="0" distB="0" distL="0" distR="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lang w:val="ro-RO" w:eastAsia="ro-RO"/>
      </w:rPr>
      <w:drawing>
        <wp:anchor distT="0" distB="0" distL="0" distR="0" simplePos="0" relativeHeight="251667456" behindDoc="0" locked="0" layoutInCell="1" hidden="0" allowOverlap="1" wp14:anchorId="468A3962" wp14:editId="3FC836A6">
          <wp:simplePos x="0" y="0"/>
          <wp:positionH relativeFrom="column">
            <wp:posOffset>0</wp:posOffset>
          </wp:positionH>
          <wp:positionV relativeFrom="paragraph">
            <wp:posOffset>158750</wp:posOffset>
          </wp:positionV>
          <wp:extent cx="2662348" cy="566738"/>
          <wp:effectExtent l="0" t="0" r="0" b="0"/>
          <wp:wrapTopAndBottom distT="0" dist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4"/>
        </w:tabs>
        <w:ind w:left="576" w:hanging="432"/>
      </w:pPr>
      <w:rPr>
        <w:rFonts w:ascii="Symbol" w:hAnsi="Symbol" w:cs="Symbol" w:hint="default"/>
      </w:rPr>
    </w:lvl>
    <w:lvl w:ilvl="1">
      <w:start w:val="1"/>
      <w:numFmt w:val="none"/>
      <w:suff w:val="nothing"/>
      <w:lvlText w:val=""/>
      <w:lvlJc w:val="left"/>
      <w:pPr>
        <w:tabs>
          <w:tab w:val="num" w:pos="720"/>
        </w:tabs>
        <w:ind w:left="720" w:hanging="576"/>
      </w:pPr>
    </w:lvl>
    <w:lvl w:ilvl="2">
      <w:start w:val="1"/>
      <w:numFmt w:val="none"/>
      <w:suff w:val="nothing"/>
      <w:lvlText w:val=""/>
      <w:lvlJc w:val="left"/>
      <w:pPr>
        <w:tabs>
          <w:tab w:val="num" w:pos="144"/>
        </w:tabs>
        <w:ind w:left="864" w:hanging="720"/>
      </w:pPr>
      <w:rPr>
        <w:rFonts w:ascii="Wingdings" w:hAnsi="Wingdings" w:cs="Wingdings" w:hint="default"/>
      </w:rPr>
    </w:lvl>
    <w:lvl w:ilvl="3">
      <w:start w:val="1"/>
      <w:numFmt w:val="none"/>
      <w:suff w:val="nothing"/>
      <w:lvlText w:val=""/>
      <w:lvlJc w:val="left"/>
      <w:pPr>
        <w:tabs>
          <w:tab w:val="num" w:pos="1008"/>
        </w:tabs>
        <w:ind w:left="1008" w:hanging="864"/>
      </w:pPr>
    </w:lvl>
    <w:lvl w:ilvl="4">
      <w:start w:val="1"/>
      <w:numFmt w:val="none"/>
      <w:suff w:val="nothing"/>
      <w:lvlText w:val=""/>
      <w:lvlJc w:val="left"/>
      <w:pPr>
        <w:tabs>
          <w:tab w:val="num" w:pos="1152"/>
        </w:tabs>
        <w:ind w:left="1152" w:hanging="1008"/>
      </w:pPr>
    </w:lvl>
    <w:lvl w:ilvl="5">
      <w:start w:val="1"/>
      <w:numFmt w:val="none"/>
      <w:suff w:val="nothing"/>
      <w:lvlText w:val=""/>
      <w:lvlJc w:val="left"/>
      <w:pPr>
        <w:tabs>
          <w:tab w:val="num" w:pos="1296"/>
        </w:tabs>
        <w:ind w:left="1296" w:hanging="1152"/>
      </w:pPr>
    </w:lvl>
    <w:lvl w:ilvl="6">
      <w:start w:val="1"/>
      <w:numFmt w:val="none"/>
      <w:pStyle w:val="Titlu7"/>
      <w:suff w:val="nothing"/>
      <w:lvlText w:val=""/>
      <w:lvlJc w:val="left"/>
      <w:pPr>
        <w:tabs>
          <w:tab w:val="num" w:pos="144"/>
        </w:tabs>
        <w:ind w:left="1440" w:hanging="1296"/>
      </w:pPr>
    </w:lvl>
    <w:lvl w:ilvl="7">
      <w:start w:val="1"/>
      <w:numFmt w:val="none"/>
      <w:suff w:val="nothing"/>
      <w:lvlText w:val=""/>
      <w:lvlJc w:val="left"/>
      <w:pPr>
        <w:tabs>
          <w:tab w:val="num" w:pos="1584"/>
        </w:tabs>
        <w:ind w:left="1584" w:hanging="1440"/>
      </w:pPr>
    </w:lvl>
    <w:lvl w:ilvl="8">
      <w:start w:val="1"/>
      <w:numFmt w:val="none"/>
      <w:suff w:val="nothing"/>
      <w:lvlText w:val=""/>
      <w:lvlJc w:val="left"/>
      <w:pPr>
        <w:tabs>
          <w:tab w:val="num" w:pos="1728"/>
        </w:tabs>
        <w:ind w:left="1728"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1F1B7532"/>
    <w:multiLevelType w:val="hybridMultilevel"/>
    <w:tmpl w:val="7E8AFF2C"/>
    <w:lvl w:ilvl="0" w:tplc="641887CC">
      <w:start w:val="7"/>
      <w:numFmt w:val="bullet"/>
      <w:lvlText w:val="-"/>
      <w:lvlJc w:val="left"/>
      <w:pPr>
        <w:ind w:left="928" w:hanging="360"/>
      </w:pPr>
      <w:rPr>
        <w:rFonts w:ascii="Montserrat Light" w:eastAsia="Calibri" w:hAnsi="Montserrat Light" w:cs="Times New Roman" w:hint="default"/>
        <w:color w:val="auto"/>
      </w:rPr>
    </w:lvl>
    <w:lvl w:ilvl="1" w:tplc="04180003" w:tentative="1">
      <w:start w:val="1"/>
      <w:numFmt w:val="bullet"/>
      <w:lvlText w:val="o"/>
      <w:lvlJc w:val="left"/>
      <w:pPr>
        <w:ind w:left="1818" w:hanging="360"/>
      </w:pPr>
      <w:rPr>
        <w:rFonts w:ascii="Courier New" w:hAnsi="Courier New" w:cs="Courier New" w:hint="default"/>
      </w:rPr>
    </w:lvl>
    <w:lvl w:ilvl="2" w:tplc="04180005" w:tentative="1">
      <w:start w:val="1"/>
      <w:numFmt w:val="bullet"/>
      <w:lvlText w:val=""/>
      <w:lvlJc w:val="left"/>
      <w:pPr>
        <w:ind w:left="2538" w:hanging="360"/>
      </w:pPr>
      <w:rPr>
        <w:rFonts w:ascii="Wingdings" w:hAnsi="Wingdings" w:hint="default"/>
      </w:rPr>
    </w:lvl>
    <w:lvl w:ilvl="3" w:tplc="04180001" w:tentative="1">
      <w:start w:val="1"/>
      <w:numFmt w:val="bullet"/>
      <w:lvlText w:val=""/>
      <w:lvlJc w:val="left"/>
      <w:pPr>
        <w:ind w:left="3258" w:hanging="360"/>
      </w:pPr>
      <w:rPr>
        <w:rFonts w:ascii="Symbol" w:hAnsi="Symbol" w:hint="default"/>
      </w:rPr>
    </w:lvl>
    <w:lvl w:ilvl="4" w:tplc="04180003" w:tentative="1">
      <w:start w:val="1"/>
      <w:numFmt w:val="bullet"/>
      <w:lvlText w:val="o"/>
      <w:lvlJc w:val="left"/>
      <w:pPr>
        <w:ind w:left="3978" w:hanging="360"/>
      </w:pPr>
      <w:rPr>
        <w:rFonts w:ascii="Courier New" w:hAnsi="Courier New" w:cs="Courier New" w:hint="default"/>
      </w:rPr>
    </w:lvl>
    <w:lvl w:ilvl="5" w:tplc="04180005" w:tentative="1">
      <w:start w:val="1"/>
      <w:numFmt w:val="bullet"/>
      <w:lvlText w:val=""/>
      <w:lvlJc w:val="left"/>
      <w:pPr>
        <w:ind w:left="4698" w:hanging="360"/>
      </w:pPr>
      <w:rPr>
        <w:rFonts w:ascii="Wingdings" w:hAnsi="Wingdings" w:hint="default"/>
      </w:rPr>
    </w:lvl>
    <w:lvl w:ilvl="6" w:tplc="04180001" w:tentative="1">
      <w:start w:val="1"/>
      <w:numFmt w:val="bullet"/>
      <w:lvlText w:val=""/>
      <w:lvlJc w:val="left"/>
      <w:pPr>
        <w:ind w:left="5418" w:hanging="360"/>
      </w:pPr>
      <w:rPr>
        <w:rFonts w:ascii="Symbol" w:hAnsi="Symbol" w:hint="default"/>
      </w:rPr>
    </w:lvl>
    <w:lvl w:ilvl="7" w:tplc="04180003" w:tentative="1">
      <w:start w:val="1"/>
      <w:numFmt w:val="bullet"/>
      <w:lvlText w:val="o"/>
      <w:lvlJc w:val="left"/>
      <w:pPr>
        <w:ind w:left="6138" w:hanging="360"/>
      </w:pPr>
      <w:rPr>
        <w:rFonts w:ascii="Courier New" w:hAnsi="Courier New" w:cs="Courier New" w:hint="default"/>
      </w:rPr>
    </w:lvl>
    <w:lvl w:ilvl="8" w:tplc="04180005" w:tentative="1">
      <w:start w:val="1"/>
      <w:numFmt w:val="bullet"/>
      <w:lvlText w:val=""/>
      <w:lvlJc w:val="left"/>
      <w:pPr>
        <w:ind w:left="6858" w:hanging="360"/>
      </w:pPr>
      <w:rPr>
        <w:rFonts w:ascii="Wingdings" w:hAnsi="Wingdings" w:hint="default"/>
      </w:rPr>
    </w:lvl>
  </w:abstractNum>
  <w:abstractNum w:abstractNumId="4" w15:restartNumberingAfterBreak="0">
    <w:nsid w:val="27924FEA"/>
    <w:multiLevelType w:val="multilevel"/>
    <w:tmpl w:val="EE7219A2"/>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E5196C"/>
    <w:multiLevelType w:val="hybridMultilevel"/>
    <w:tmpl w:val="57082076"/>
    <w:lvl w:ilvl="0" w:tplc="641887CC">
      <w:start w:val="7"/>
      <w:numFmt w:val="bullet"/>
      <w:lvlText w:val="-"/>
      <w:lvlJc w:val="left"/>
      <w:pPr>
        <w:ind w:left="720" w:hanging="360"/>
      </w:pPr>
      <w:rPr>
        <w:rFonts w:ascii="Montserrat Light" w:eastAsia="Calibri" w:hAnsi="Montserrat Light"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B04023"/>
    <w:multiLevelType w:val="hybridMultilevel"/>
    <w:tmpl w:val="FB2A129A"/>
    <w:lvl w:ilvl="0" w:tplc="641887CC">
      <w:start w:val="7"/>
      <w:numFmt w:val="bullet"/>
      <w:lvlText w:val="-"/>
      <w:lvlJc w:val="left"/>
      <w:pPr>
        <w:ind w:left="720" w:hanging="360"/>
      </w:pPr>
      <w:rPr>
        <w:rFonts w:ascii="Montserrat Light" w:eastAsia="Calibri" w:hAnsi="Montserrat Light"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09166D3"/>
    <w:multiLevelType w:val="hybridMultilevel"/>
    <w:tmpl w:val="FF46C8AE"/>
    <w:lvl w:ilvl="0" w:tplc="641887CC">
      <w:start w:val="7"/>
      <w:numFmt w:val="bullet"/>
      <w:lvlText w:val="-"/>
      <w:lvlJc w:val="left"/>
      <w:pPr>
        <w:ind w:left="720" w:hanging="360"/>
      </w:pPr>
      <w:rPr>
        <w:rFonts w:ascii="Montserrat Light" w:eastAsia="Calibri" w:hAnsi="Montserrat Light"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22E5376"/>
    <w:multiLevelType w:val="hybridMultilevel"/>
    <w:tmpl w:val="29C4BFB2"/>
    <w:lvl w:ilvl="0" w:tplc="641887CC">
      <w:start w:val="7"/>
      <w:numFmt w:val="bullet"/>
      <w:lvlText w:val="-"/>
      <w:lvlJc w:val="left"/>
      <w:pPr>
        <w:ind w:left="1440" w:hanging="360"/>
      </w:pPr>
      <w:rPr>
        <w:rFonts w:ascii="Montserrat Light" w:eastAsia="Calibri" w:hAnsi="Montserrat Light" w:cs="Times New Roman" w:hint="default"/>
        <w:color w:val="auto"/>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15:restartNumberingAfterBreak="0">
    <w:nsid w:val="38670950"/>
    <w:multiLevelType w:val="hybridMultilevel"/>
    <w:tmpl w:val="15B05BD6"/>
    <w:lvl w:ilvl="0" w:tplc="7DFA793C">
      <w:start w:val="2"/>
      <w:numFmt w:val="upperLetter"/>
      <w:lvlText w:val="%1."/>
      <w:lvlJc w:val="left"/>
      <w:pPr>
        <w:ind w:left="720" w:hanging="360"/>
      </w:pPr>
      <w:rPr>
        <w:rFonts w:eastAsia="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E5133F7"/>
    <w:multiLevelType w:val="hybridMultilevel"/>
    <w:tmpl w:val="A22C12CA"/>
    <w:lvl w:ilvl="0" w:tplc="36548700">
      <w:start w:val="1"/>
      <w:numFmt w:val="upperLetter"/>
      <w:lvlText w:val="%1."/>
      <w:lvlJc w:val="left"/>
      <w:pPr>
        <w:ind w:left="389" w:hanging="360"/>
      </w:pPr>
      <w:rPr>
        <w:rFonts w:ascii="Montserrat Light" w:hAnsi="Montserrat Light" w:hint="default"/>
        <w:b/>
        <w:color w:val="000000"/>
      </w:rPr>
    </w:lvl>
    <w:lvl w:ilvl="1" w:tplc="04180019" w:tentative="1">
      <w:start w:val="1"/>
      <w:numFmt w:val="lowerLetter"/>
      <w:lvlText w:val="%2."/>
      <w:lvlJc w:val="left"/>
      <w:pPr>
        <w:ind w:left="1109" w:hanging="360"/>
      </w:pPr>
    </w:lvl>
    <w:lvl w:ilvl="2" w:tplc="0418001B" w:tentative="1">
      <w:start w:val="1"/>
      <w:numFmt w:val="lowerRoman"/>
      <w:lvlText w:val="%3."/>
      <w:lvlJc w:val="right"/>
      <w:pPr>
        <w:ind w:left="1829" w:hanging="180"/>
      </w:pPr>
    </w:lvl>
    <w:lvl w:ilvl="3" w:tplc="0418000F" w:tentative="1">
      <w:start w:val="1"/>
      <w:numFmt w:val="decimal"/>
      <w:lvlText w:val="%4."/>
      <w:lvlJc w:val="left"/>
      <w:pPr>
        <w:ind w:left="2549" w:hanging="360"/>
      </w:pPr>
    </w:lvl>
    <w:lvl w:ilvl="4" w:tplc="04180019" w:tentative="1">
      <w:start w:val="1"/>
      <w:numFmt w:val="lowerLetter"/>
      <w:lvlText w:val="%5."/>
      <w:lvlJc w:val="left"/>
      <w:pPr>
        <w:ind w:left="3269" w:hanging="360"/>
      </w:pPr>
    </w:lvl>
    <w:lvl w:ilvl="5" w:tplc="0418001B" w:tentative="1">
      <w:start w:val="1"/>
      <w:numFmt w:val="lowerRoman"/>
      <w:lvlText w:val="%6."/>
      <w:lvlJc w:val="right"/>
      <w:pPr>
        <w:ind w:left="3989" w:hanging="180"/>
      </w:pPr>
    </w:lvl>
    <w:lvl w:ilvl="6" w:tplc="0418000F" w:tentative="1">
      <w:start w:val="1"/>
      <w:numFmt w:val="decimal"/>
      <w:lvlText w:val="%7."/>
      <w:lvlJc w:val="left"/>
      <w:pPr>
        <w:ind w:left="4709" w:hanging="360"/>
      </w:pPr>
    </w:lvl>
    <w:lvl w:ilvl="7" w:tplc="04180019" w:tentative="1">
      <w:start w:val="1"/>
      <w:numFmt w:val="lowerLetter"/>
      <w:lvlText w:val="%8."/>
      <w:lvlJc w:val="left"/>
      <w:pPr>
        <w:ind w:left="5429" w:hanging="360"/>
      </w:pPr>
    </w:lvl>
    <w:lvl w:ilvl="8" w:tplc="0418001B" w:tentative="1">
      <w:start w:val="1"/>
      <w:numFmt w:val="lowerRoman"/>
      <w:lvlText w:val="%9."/>
      <w:lvlJc w:val="right"/>
      <w:pPr>
        <w:ind w:left="6149" w:hanging="180"/>
      </w:pPr>
    </w:lvl>
  </w:abstractNum>
  <w:abstractNum w:abstractNumId="11" w15:restartNumberingAfterBreak="0">
    <w:nsid w:val="4F0C549F"/>
    <w:multiLevelType w:val="hybridMultilevel"/>
    <w:tmpl w:val="28D24EDE"/>
    <w:lvl w:ilvl="0" w:tplc="641887CC">
      <w:start w:val="7"/>
      <w:numFmt w:val="bullet"/>
      <w:lvlText w:val="-"/>
      <w:lvlJc w:val="left"/>
      <w:pPr>
        <w:ind w:left="720" w:hanging="360"/>
      </w:pPr>
      <w:rPr>
        <w:rFonts w:ascii="Montserrat Light" w:eastAsia="Calibri" w:hAnsi="Montserrat Light"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3" w15:restartNumberingAfterBreak="0">
    <w:nsid w:val="54B03D9B"/>
    <w:multiLevelType w:val="hybridMultilevel"/>
    <w:tmpl w:val="2B6E62D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56CF15A9"/>
    <w:multiLevelType w:val="hybridMultilevel"/>
    <w:tmpl w:val="4508C794"/>
    <w:lvl w:ilvl="0" w:tplc="641887CC">
      <w:start w:val="7"/>
      <w:numFmt w:val="bullet"/>
      <w:lvlText w:val="-"/>
      <w:lvlJc w:val="left"/>
      <w:pPr>
        <w:ind w:left="720" w:hanging="360"/>
      </w:pPr>
      <w:rPr>
        <w:rFonts w:ascii="Montserrat Light" w:eastAsia="Calibri" w:hAnsi="Montserrat Light"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17B687B"/>
    <w:multiLevelType w:val="multilevel"/>
    <w:tmpl w:val="FAB6A962"/>
    <w:lvl w:ilvl="0">
      <w:start w:val="1"/>
      <w:numFmt w:val="decimal"/>
      <w:lvlText w:val="%1."/>
      <w:lvlJc w:val="left"/>
      <w:pPr>
        <w:ind w:left="360" w:hanging="36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66115413"/>
    <w:multiLevelType w:val="hybridMultilevel"/>
    <w:tmpl w:val="D9867E82"/>
    <w:lvl w:ilvl="0" w:tplc="01F8F8C8">
      <w:numFmt w:val="bullet"/>
      <w:lvlText w:val="-"/>
      <w:lvlJc w:val="left"/>
      <w:pPr>
        <w:ind w:left="720" w:hanging="360"/>
      </w:pPr>
      <w:rPr>
        <w:rFonts w:ascii="Montserrat Light" w:eastAsia="Times New Roman" w:hAnsi="Montserrat Ligh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70D448AF"/>
    <w:multiLevelType w:val="hybridMultilevel"/>
    <w:tmpl w:val="76FE60C0"/>
    <w:lvl w:ilvl="0" w:tplc="10F61E3E">
      <w:start w:val="1"/>
      <w:numFmt w:val="bullet"/>
      <w:lvlText w:val=""/>
      <w:lvlJc w:val="left"/>
      <w:pPr>
        <w:tabs>
          <w:tab w:val="num" w:pos="1785"/>
        </w:tabs>
        <w:ind w:left="1785"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12033C4"/>
    <w:multiLevelType w:val="hybridMultilevel"/>
    <w:tmpl w:val="3774B148"/>
    <w:lvl w:ilvl="0" w:tplc="641887CC">
      <w:start w:val="7"/>
      <w:numFmt w:val="bullet"/>
      <w:lvlText w:val="-"/>
      <w:lvlJc w:val="left"/>
      <w:pPr>
        <w:ind w:left="720" w:hanging="360"/>
      </w:pPr>
      <w:rPr>
        <w:rFonts w:ascii="Montserrat Light" w:eastAsia="Calibri" w:hAnsi="Montserrat Light"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75551864"/>
    <w:multiLevelType w:val="hybridMultilevel"/>
    <w:tmpl w:val="7BDC104A"/>
    <w:lvl w:ilvl="0" w:tplc="CD9A49F4">
      <w:start w:val="3"/>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77C469E1"/>
    <w:multiLevelType w:val="hybridMultilevel"/>
    <w:tmpl w:val="BE72CB6E"/>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1" w15:restartNumberingAfterBreak="0">
    <w:nsid w:val="7D9F06CC"/>
    <w:multiLevelType w:val="hybridMultilevel"/>
    <w:tmpl w:val="BCC66AE4"/>
    <w:lvl w:ilvl="0" w:tplc="6730F710">
      <w:start w:val="3"/>
      <w:numFmt w:val="bullet"/>
      <w:lvlText w:val="-"/>
      <w:lvlJc w:val="left"/>
      <w:pPr>
        <w:ind w:left="405" w:hanging="360"/>
      </w:pPr>
      <w:rPr>
        <w:rFonts w:ascii="Montserrat Light" w:eastAsia="Times New Roman" w:hAnsi="Montserrat Light" w:cs="Times New Roman" w:hint="default"/>
      </w:rPr>
    </w:lvl>
    <w:lvl w:ilvl="1" w:tplc="04180003" w:tentative="1">
      <w:start w:val="1"/>
      <w:numFmt w:val="bullet"/>
      <w:lvlText w:val="o"/>
      <w:lvlJc w:val="left"/>
      <w:pPr>
        <w:ind w:left="1125" w:hanging="360"/>
      </w:pPr>
      <w:rPr>
        <w:rFonts w:ascii="Courier New" w:hAnsi="Courier New" w:cs="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cs="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cs="Courier New" w:hint="default"/>
      </w:rPr>
    </w:lvl>
    <w:lvl w:ilvl="8" w:tplc="04180005" w:tentative="1">
      <w:start w:val="1"/>
      <w:numFmt w:val="bullet"/>
      <w:lvlText w:val=""/>
      <w:lvlJc w:val="left"/>
      <w:pPr>
        <w:ind w:left="6165" w:hanging="360"/>
      </w:pPr>
      <w:rPr>
        <w:rFonts w:ascii="Wingdings" w:hAnsi="Wingdings" w:hint="default"/>
      </w:rPr>
    </w:lvl>
  </w:abstractNum>
  <w:num w:numId="1" w16cid:durableId="572475809">
    <w:abstractNumId w:val="0"/>
  </w:num>
  <w:num w:numId="2" w16cid:durableId="82070194">
    <w:abstractNumId w:val="15"/>
  </w:num>
  <w:num w:numId="3" w16cid:durableId="811601138">
    <w:abstractNumId w:val="12"/>
  </w:num>
  <w:num w:numId="4" w16cid:durableId="557594479">
    <w:abstractNumId w:val="20"/>
  </w:num>
  <w:num w:numId="5" w16cid:durableId="488519920">
    <w:abstractNumId w:val="17"/>
  </w:num>
  <w:num w:numId="6" w16cid:durableId="400369461">
    <w:abstractNumId w:val="13"/>
  </w:num>
  <w:num w:numId="7" w16cid:durableId="1629160250">
    <w:abstractNumId w:val="16"/>
  </w:num>
  <w:num w:numId="8" w16cid:durableId="659846854">
    <w:abstractNumId w:val="11"/>
  </w:num>
  <w:num w:numId="9" w16cid:durableId="1605729712">
    <w:abstractNumId w:val="9"/>
  </w:num>
  <w:num w:numId="10" w16cid:durableId="1144933957">
    <w:abstractNumId w:val="6"/>
  </w:num>
  <w:num w:numId="11" w16cid:durableId="1752505650">
    <w:abstractNumId w:val="5"/>
  </w:num>
  <w:num w:numId="12" w16cid:durableId="569733628">
    <w:abstractNumId w:val="8"/>
  </w:num>
  <w:num w:numId="13" w16cid:durableId="297076108">
    <w:abstractNumId w:val="10"/>
  </w:num>
  <w:num w:numId="14" w16cid:durableId="1432894934">
    <w:abstractNumId w:val="18"/>
  </w:num>
  <w:num w:numId="15" w16cid:durableId="264462996">
    <w:abstractNumId w:val="3"/>
  </w:num>
  <w:num w:numId="16" w16cid:durableId="171797041">
    <w:abstractNumId w:val="7"/>
  </w:num>
  <w:num w:numId="17" w16cid:durableId="916018346">
    <w:abstractNumId w:val="14"/>
  </w:num>
  <w:num w:numId="18" w16cid:durableId="2077580646">
    <w:abstractNumId w:val="19"/>
  </w:num>
  <w:num w:numId="19" w16cid:durableId="1803688126">
    <w:abstractNumId w:val="4"/>
  </w:num>
  <w:num w:numId="20" w16cid:durableId="1714846976">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7D24"/>
    <w:rsid w:val="00011B3B"/>
    <w:rsid w:val="00011BA5"/>
    <w:rsid w:val="0001472C"/>
    <w:rsid w:val="00016550"/>
    <w:rsid w:val="0002222E"/>
    <w:rsid w:val="000232D6"/>
    <w:rsid w:val="00023EB3"/>
    <w:rsid w:val="00024240"/>
    <w:rsid w:val="0002447C"/>
    <w:rsid w:val="00024671"/>
    <w:rsid w:val="00024D42"/>
    <w:rsid w:val="00027C4B"/>
    <w:rsid w:val="00030951"/>
    <w:rsid w:val="00032578"/>
    <w:rsid w:val="000325B3"/>
    <w:rsid w:val="00033387"/>
    <w:rsid w:val="0003677D"/>
    <w:rsid w:val="000437C7"/>
    <w:rsid w:val="000455A1"/>
    <w:rsid w:val="000465AD"/>
    <w:rsid w:val="00051662"/>
    <w:rsid w:val="00052142"/>
    <w:rsid w:val="00054102"/>
    <w:rsid w:val="000548F1"/>
    <w:rsid w:val="0005784D"/>
    <w:rsid w:val="00057DBA"/>
    <w:rsid w:val="00061E2F"/>
    <w:rsid w:val="00066424"/>
    <w:rsid w:val="00066839"/>
    <w:rsid w:val="000668DF"/>
    <w:rsid w:val="000725FF"/>
    <w:rsid w:val="00073FF6"/>
    <w:rsid w:val="000779B6"/>
    <w:rsid w:val="00081DF8"/>
    <w:rsid w:val="00082872"/>
    <w:rsid w:val="00082B81"/>
    <w:rsid w:val="000841D1"/>
    <w:rsid w:val="00086A79"/>
    <w:rsid w:val="00090EB3"/>
    <w:rsid w:val="00091985"/>
    <w:rsid w:val="000923CD"/>
    <w:rsid w:val="000A07A1"/>
    <w:rsid w:val="000A0F39"/>
    <w:rsid w:val="000A4BBD"/>
    <w:rsid w:val="000A54B3"/>
    <w:rsid w:val="000A7B91"/>
    <w:rsid w:val="000B2EED"/>
    <w:rsid w:val="000B5C23"/>
    <w:rsid w:val="000C10A1"/>
    <w:rsid w:val="000C3D74"/>
    <w:rsid w:val="000C7267"/>
    <w:rsid w:val="000C741E"/>
    <w:rsid w:val="000C7453"/>
    <w:rsid w:val="000D4C26"/>
    <w:rsid w:val="000D7ABF"/>
    <w:rsid w:val="000E0CF1"/>
    <w:rsid w:val="000E112A"/>
    <w:rsid w:val="000E2F64"/>
    <w:rsid w:val="000E5473"/>
    <w:rsid w:val="000E5A88"/>
    <w:rsid w:val="000E6F1D"/>
    <w:rsid w:val="000E7177"/>
    <w:rsid w:val="000F0265"/>
    <w:rsid w:val="000F1DFA"/>
    <w:rsid w:val="001002A4"/>
    <w:rsid w:val="001019B5"/>
    <w:rsid w:val="00101F00"/>
    <w:rsid w:val="0010220D"/>
    <w:rsid w:val="00102DB6"/>
    <w:rsid w:val="00103D11"/>
    <w:rsid w:val="00103E3B"/>
    <w:rsid w:val="00104215"/>
    <w:rsid w:val="00104908"/>
    <w:rsid w:val="00104937"/>
    <w:rsid w:val="001072AE"/>
    <w:rsid w:val="00114703"/>
    <w:rsid w:val="00120A25"/>
    <w:rsid w:val="001219AD"/>
    <w:rsid w:val="00122441"/>
    <w:rsid w:val="00127C10"/>
    <w:rsid w:val="00131BEA"/>
    <w:rsid w:val="00132F8E"/>
    <w:rsid w:val="00135B99"/>
    <w:rsid w:val="00136DC5"/>
    <w:rsid w:val="00141C0F"/>
    <w:rsid w:val="00141C50"/>
    <w:rsid w:val="00142950"/>
    <w:rsid w:val="001434C7"/>
    <w:rsid w:val="001461DC"/>
    <w:rsid w:val="00150957"/>
    <w:rsid w:val="00151312"/>
    <w:rsid w:val="00151406"/>
    <w:rsid w:val="00151B6B"/>
    <w:rsid w:val="00151B8B"/>
    <w:rsid w:val="001547DD"/>
    <w:rsid w:val="001556D4"/>
    <w:rsid w:val="001560EA"/>
    <w:rsid w:val="00156F9F"/>
    <w:rsid w:val="00165579"/>
    <w:rsid w:val="0016566B"/>
    <w:rsid w:val="00167106"/>
    <w:rsid w:val="001725B8"/>
    <w:rsid w:val="00175864"/>
    <w:rsid w:val="00175C14"/>
    <w:rsid w:val="00176BC9"/>
    <w:rsid w:val="0018128A"/>
    <w:rsid w:val="00181EC8"/>
    <w:rsid w:val="00182413"/>
    <w:rsid w:val="0018365E"/>
    <w:rsid w:val="00185227"/>
    <w:rsid w:val="0018531F"/>
    <w:rsid w:val="001861A7"/>
    <w:rsid w:val="0018790F"/>
    <w:rsid w:val="00187CFE"/>
    <w:rsid w:val="00190EF2"/>
    <w:rsid w:val="00194A98"/>
    <w:rsid w:val="001969EA"/>
    <w:rsid w:val="00197EDA"/>
    <w:rsid w:val="001A0850"/>
    <w:rsid w:val="001A2C7B"/>
    <w:rsid w:val="001A3465"/>
    <w:rsid w:val="001B033F"/>
    <w:rsid w:val="001B1C8C"/>
    <w:rsid w:val="001B6846"/>
    <w:rsid w:val="001B6C4E"/>
    <w:rsid w:val="001C449C"/>
    <w:rsid w:val="001C4DE3"/>
    <w:rsid w:val="001C4E1B"/>
    <w:rsid w:val="001C6EA8"/>
    <w:rsid w:val="001D45A0"/>
    <w:rsid w:val="001D5258"/>
    <w:rsid w:val="001D61E5"/>
    <w:rsid w:val="001D670B"/>
    <w:rsid w:val="001E4150"/>
    <w:rsid w:val="001F1043"/>
    <w:rsid w:val="001F1826"/>
    <w:rsid w:val="001F216D"/>
    <w:rsid w:val="001F232B"/>
    <w:rsid w:val="001F45B5"/>
    <w:rsid w:val="001F4973"/>
    <w:rsid w:val="00200B37"/>
    <w:rsid w:val="00201A0E"/>
    <w:rsid w:val="00203696"/>
    <w:rsid w:val="002139CC"/>
    <w:rsid w:val="0021402C"/>
    <w:rsid w:val="0021423F"/>
    <w:rsid w:val="002160B8"/>
    <w:rsid w:val="0021798D"/>
    <w:rsid w:val="00217AE7"/>
    <w:rsid w:val="00223EB7"/>
    <w:rsid w:val="00227805"/>
    <w:rsid w:val="00230550"/>
    <w:rsid w:val="00231B59"/>
    <w:rsid w:val="002350AB"/>
    <w:rsid w:val="0023632E"/>
    <w:rsid w:val="002378D5"/>
    <w:rsid w:val="00241B65"/>
    <w:rsid w:val="002431D1"/>
    <w:rsid w:val="00247643"/>
    <w:rsid w:val="00252C05"/>
    <w:rsid w:val="00255604"/>
    <w:rsid w:val="00256EE5"/>
    <w:rsid w:val="00260BAB"/>
    <w:rsid w:val="00262054"/>
    <w:rsid w:val="00262375"/>
    <w:rsid w:val="00265115"/>
    <w:rsid w:val="002709FF"/>
    <w:rsid w:val="00276158"/>
    <w:rsid w:val="002763F2"/>
    <w:rsid w:val="00277C0F"/>
    <w:rsid w:val="00285A70"/>
    <w:rsid w:val="00286D13"/>
    <w:rsid w:val="002911D3"/>
    <w:rsid w:val="00293FED"/>
    <w:rsid w:val="00295551"/>
    <w:rsid w:val="0029671B"/>
    <w:rsid w:val="002967C6"/>
    <w:rsid w:val="002A030D"/>
    <w:rsid w:val="002A67C8"/>
    <w:rsid w:val="002B0485"/>
    <w:rsid w:val="002B1F2F"/>
    <w:rsid w:val="002B2D90"/>
    <w:rsid w:val="002B73FF"/>
    <w:rsid w:val="002B7AAD"/>
    <w:rsid w:val="002C1306"/>
    <w:rsid w:val="002C3C92"/>
    <w:rsid w:val="002C3D22"/>
    <w:rsid w:val="002C4641"/>
    <w:rsid w:val="002C4D4B"/>
    <w:rsid w:val="002C62F5"/>
    <w:rsid w:val="002C793F"/>
    <w:rsid w:val="002D014D"/>
    <w:rsid w:val="002D5BCE"/>
    <w:rsid w:val="002E2ABA"/>
    <w:rsid w:val="002E5798"/>
    <w:rsid w:val="002E7A2C"/>
    <w:rsid w:val="002E7A55"/>
    <w:rsid w:val="002F4FD4"/>
    <w:rsid w:val="002F6A39"/>
    <w:rsid w:val="00303EE7"/>
    <w:rsid w:val="003057A1"/>
    <w:rsid w:val="0030632D"/>
    <w:rsid w:val="00307586"/>
    <w:rsid w:val="00311E9E"/>
    <w:rsid w:val="00324BE6"/>
    <w:rsid w:val="003253CD"/>
    <w:rsid w:val="0033185C"/>
    <w:rsid w:val="00335C64"/>
    <w:rsid w:val="00335D91"/>
    <w:rsid w:val="003409EC"/>
    <w:rsid w:val="00340B01"/>
    <w:rsid w:val="00342D41"/>
    <w:rsid w:val="00346C16"/>
    <w:rsid w:val="0035036F"/>
    <w:rsid w:val="00353C1B"/>
    <w:rsid w:val="00354152"/>
    <w:rsid w:val="00354225"/>
    <w:rsid w:val="00360F1A"/>
    <w:rsid w:val="00361BE8"/>
    <w:rsid w:val="003620C8"/>
    <w:rsid w:val="003629A7"/>
    <w:rsid w:val="00363C80"/>
    <w:rsid w:val="00370257"/>
    <w:rsid w:val="00370B89"/>
    <w:rsid w:val="003717FD"/>
    <w:rsid w:val="00373414"/>
    <w:rsid w:val="00380828"/>
    <w:rsid w:val="003823C7"/>
    <w:rsid w:val="00394B3F"/>
    <w:rsid w:val="003A09FB"/>
    <w:rsid w:val="003A385E"/>
    <w:rsid w:val="003A463E"/>
    <w:rsid w:val="003B0E1A"/>
    <w:rsid w:val="003B1D02"/>
    <w:rsid w:val="003C1A41"/>
    <w:rsid w:val="003C214F"/>
    <w:rsid w:val="003C4014"/>
    <w:rsid w:val="003D56F8"/>
    <w:rsid w:val="003E1467"/>
    <w:rsid w:val="003E29B7"/>
    <w:rsid w:val="003E29DF"/>
    <w:rsid w:val="003E455C"/>
    <w:rsid w:val="003E53B9"/>
    <w:rsid w:val="003E5AA2"/>
    <w:rsid w:val="003F3F7F"/>
    <w:rsid w:val="003F6223"/>
    <w:rsid w:val="003F7223"/>
    <w:rsid w:val="00400103"/>
    <w:rsid w:val="0040550E"/>
    <w:rsid w:val="00405DD2"/>
    <w:rsid w:val="00406365"/>
    <w:rsid w:val="004128D7"/>
    <w:rsid w:val="00414A5A"/>
    <w:rsid w:val="0041614D"/>
    <w:rsid w:val="004174C7"/>
    <w:rsid w:val="004243D0"/>
    <w:rsid w:val="004246A1"/>
    <w:rsid w:val="00425307"/>
    <w:rsid w:val="004277CE"/>
    <w:rsid w:val="00427EAA"/>
    <w:rsid w:val="0043355A"/>
    <w:rsid w:val="00434B3D"/>
    <w:rsid w:val="004352BB"/>
    <w:rsid w:val="00442B0E"/>
    <w:rsid w:val="00443604"/>
    <w:rsid w:val="00452C00"/>
    <w:rsid w:val="0045348D"/>
    <w:rsid w:val="0045370D"/>
    <w:rsid w:val="004549B5"/>
    <w:rsid w:val="004571EF"/>
    <w:rsid w:val="00457A5A"/>
    <w:rsid w:val="00463EE3"/>
    <w:rsid w:val="00463FF1"/>
    <w:rsid w:val="0047123E"/>
    <w:rsid w:val="00471A46"/>
    <w:rsid w:val="004735F1"/>
    <w:rsid w:val="004743E8"/>
    <w:rsid w:val="004747E0"/>
    <w:rsid w:val="0047600B"/>
    <w:rsid w:val="00476F81"/>
    <w:rsid w:val="00477087"/>
    <w:rsid w:val="00477978"/>
    <w:rsid w:val="00477B1C"/>
    <w:rsid w:val="00480E4B"/>
    <w:rsid w:val="00481F6A"/>
    <w:rsid w:val="00483814"/>
    <w:rsid w:val="00487ECF"/>
    <w:rsid w:val="0049009B"/>
    <w:rsid w:val="00492B76"/>
    <w:rsid w:val="00493046"/>
    <w:rsid w:val="0049498B"/>
    <w:rsid w:val="00494B0F"/>
    <w:rsid w:val="004950F5"/>
    <w:rsid w:val="00497817"/>
    <w:rsid w:val="004A0608"/>
    <w:rsid w:val="004A2EFE"/>
    <w:rsid w:val="004A464D"/>
    <w:rsid w:val="004A6CD8"/>
    <w:rsid w:val="004A7453"/>
    <w:rsid w:val="004B0E91"/>
    <w:rsid w:val="004B37FD"/>
    <w:rsid w:val="004B6C8E"/>
    <w:rsid w:val="004B72AF"/>
    <w:rsid w:val="004C3189"/>
    <w:rsid w:val="004C4698"/>
    <w:rsid w:val="004C5818"/>
    <w:rsid w:val="004C6D4F"/>
    <w:rsid w:val="004D094D"/>
    <w:rsid w:val="004D1AE5"/>
    <w:rsid w:val="004D2552"/>
    <w:rsid w:val="004D2577"/>
    <w:rsid w:val="004E0FBC"/>
    <w:rsid w:val="004E2FCA"/>
    <w:rsid w:val="004F0CEA"/>
    <w:rsid w:val="004F1161"/>
    <w:rsid w:val="004F3128"/>
    <w:rsid w:val="004F53C6"/>
    <w:rsid w:val="004F6A31"/>
    <w:rsid w:val="00501C01"/>
    <w:rsid w:val="00504C2A"/>
    <w:rsid w:val="0050532E"/>
    <w:rsid w:val="00505F88"/>
    <w:rsid w:val="00506F13"/>
    <w:rsid w:val="00507429"/>
    <w:rsid w:val="00510190"/>
    <w:rsid w:val="00513CC7"/>
    <w:rsid w:val="00520370"/>
    <w:rsid w:val="00534029"/>
    <w:rsid w:val="00547C6F"/>
    <w:rsid w:val="00560137"/>
    <w:rsid w:val="00563A67"/>
    <w:rsid w:val="00567391"/>
    <w:rsid w:val="00570E26"/>
    <w:rsid w:val="005759EC"/>
    <w:rsid w:val="00575FB6"/>
    <w:rsid w:val="00577BF2"/>
    <w:rsid w:val="005865F2"/>
    <w:rsid w:val="00587670"/>
    <w:rsid w:val="00591EE6"/>
    <w:rsid w:val="00592331"/>
    <w:rsid w:val="00595A00"/>
    <w:rsid w:val="0059749E"/>
    <w:rsid w:val="005A44EE"/>
    <w:rsid w:val="005A5596"/>
    <w:rsid w:val="005B4D82"/>
    <w:rsid w:val="005B4DAB"/>
    <w:rsid w:val="005B7E71"/>
    <w:rsid w:val="005C282F"/>
    <w:rsid w:val="005C2F35"/>
    <w:rsid w:val="005C32D2"/>
    <w:rsid w:val="005D0054"/>
    <w:rsid w:val="005D03BB"/>
    <w:rsid w:val="005D0A52"/>
    <w:rsid w:val="005D1666"/>
    <w:rsid w:val="005D6C39"/>
    <w:rsid w:val="005D789F"/>
    <w:rsid w:val="005E1F6C"/>
    <w:rsid w:val="005E34AE"/>
    <w:rsid w:val="005E42EB"/>
    <w:rsid w:val="005E4A70"/>
    <w:rsid w:val="005E7668"/>
    <w:rsid w:val="005F0FF6"/>
    <w:rsid w:val="005F2478"/>
    <w:rsid w:val="005F2B44"/>
    <w:rsid w:val="005F484E"/>
    <w:rsid w:val="005F5D56"/>
    <w:rsid w:val="005F6499"/>
    <w:rsid w:val="005F71E5"/>
    <w:rsid w:val="005F7DD0"/>
    <w:rsid w:val="00601273"/>
    <w:rsid w:val="00604D71"/>
    <w:rsid w:val="00605600"/>
    <w:rsid w:val="00606024"/>
    <w:rsid w:val="00606880"/>
    <w:rsid w:val="00606F83"/>
    <w:rsid w:val="00610D9F"/>
    <w:rsid w:val="00611893"/>
    <w:rsid w:val="00615853"/>
    <w:rsid w:val="0061622A"/>
    <w:rsid w:val="006202B0"/>
    <w:rsid w:val="006237BA"/>
    <w:rsid w:val="00623F56"/>
    <w:rsid w:val="00624299"/>
    <w:rsid w:val="006266C1"/>
    <w:rsid w:val="006310E1"/>
    <w:rsid w:val="00632126"/>
    <w:rsid w:val="00633F92"/>
    <w:rsid w:val="0063590B"/>
    <w:rsid w:val="00635ACD"/>
    <w:rsid w:val="006372EE"/>
    <w:rsid w:val="006404B7"/>
    <w:rsid w:val="00641919"/>
    <w:rsid w:val="0064270E"/>
    <w:rsid w:val="006447D7"/>
    <w:rsid w:val="00652348"/>
    <w:rsid w:val="00655034"/>
    <w:rsid w:val="00655266"/>
    <w:rsid w:val="00656395"/>
    <w:rsid w:val="00656FF5"/>
    <w:rsid w:val="00660165"/>
    <w:rsid w:val="00663675"/>
    <w:rsid w:val="006652F4"/>
    <w:rsid w:val="00666E64"/>
    <w:rsid w:val="00666F2C"/>
    <w:rsid w:val="006672F7"/>
    <w:rsid w:val="00671ADF"/>
    <w:rsid w:val="00676A4C"/>
    <w:rsid w:val="006778CB"/>
    <w:rsid w:val="006809D5"/>
    <w:rsid w:val="00683145"/>
    <w:rsid w:val="006838C6"/>
    <w:rsid w:val="0068585D"/>
    <w:rsid w:val="00685D5F"/>
    <w:rsid w:val="006878B5"/>
    <w:rsid w:val="00690AE7"/>
    <w:rsid w:val="006921DF"/>
    <w:rsid w:val="006A0AF6"/>
    <w:rsid w:val="006A124D"/>
    <w:rsid w:val="006B4736"/>
    <w:rsid w:val="006B71CA"/>
    <w:rsid w:val="006B72A6"/>
    <w:rsid w:val="006B7C8C"/>
    <w:rsid w:val="006C31B1"/>
    <w:rsid w:val="006C4A18"/>
    <w:rsid w:val="006C4E92"/>
    <w:rsid w:val="006C5055"/>
    <w:rsid w:val="006C5135"/>
    <w:rsid w:val="006C60B4"/>
    <w:rsid w:val="006D1889"/>
    <w:rsid w:val="006D23A1"/>
    <w:rsid w:val="006D26C7"/>
    <w:rsid w:val="006D2F03"/>
    <w:rsid w:val="006D7664"/>
    <w:rsid w:val="006E13D9"/>
    <w:rsid w:val="006E2F68"/>
    <w:rsid w:val="006E3C93"/>
    <w:rsid w:val="006E3FA7"/>
    <w:rsid w:val="006F0A71"/>
    <w:rsid w:val="006F0CD9"/>
    <w:rsid w:val="006F28B2"/>
    <w:rsid w:val="006F54E1"/>
    <w:rsid w:val="006F5CC5"/>
    <w:rsid w:val="0070168D"/>
    <w:rsid w:val="00704D78"/>
    <w:rsid w:val="00706D66"/>
    <w:rsid w:val="007150CF"/>
    <w:rsid w:val="00715F80"/>
    <w:rsid w:val="0072036C"/>
    <w:rsid w:val="00721162"/>
    <w:rsid w:val="00722606"/>
    <w:rsid w:val="0072283C"/>
    <w:rsid w:val="007249C0"/>
    <w:rsid w:val="0072665D"/>
    <w:rsid w:val="00735157"/>
    <w:rsid w:val="00735965"/>
    <w:rsid w:val="00735CA3"/>
    <w:rsid w:val="0074026F"/>
    <w:rsid w:val="00740E06"/>
    <w:rsid w:val="00741677"/>
    <w:rsid w:val="00741FD7"/>
    <w:rsid w:val="007438EB"/>
    <w:rsid w:val="00744C3D"/>
    <w:rsid w:val="00744F3B"/>
    <w:rsid w:val="007451D9"/>
    <w:rsid w:val="00747EA5"/>
    <w:rsid w:val="00752129"/>
    <w:rsid w:val="007531C6"/>
    <w:rsid w:val="007535A8"/>
    <w:rsid w:val="007561C0"/>
    <w:rsid w:val="007619EF"/>
    <w:rsid w:val="00761DE6"/>
    <w:rsid w:val="007643DD"/>
    <w:rsid w:val="00767F66"/>
    <w:rsid w:val="007725CF"/>
    <w:rsid w:val="0077371D"/>
    <w:rsid w:val="00775136"/>
    <w:rsid w:val="00775C52"/>
    <w:rsid w:val="00777480"/>
    <w:rsid w:val="00780627"/>
    <w:rsid w:val="00780BF9"/>
    <w:rsid w:val="00782CCC"/>
    <w:rsid w:val="00784B61"/>
    <w:rsid w:val="00791C88"/>
    <w:rsid w:val="0079250B"/>
    <w:rsid w:val="0079581C"/>
    <w:rsid w:val="007A02AF"/>
    <w:rsid w:val="007A2E13"/>
    <w:rsid w:val="007A5112"/>
    <w:rsid w:val="007A74C1"/>
    <w:rsid w:val="007A7D6F"/>
    <w:rsid w:val="007B2DB8"/>
    <w:rsid w:val="007B3476"/>
    <w:rsid w:val="007B47B1"/>
    <w:rsid w:val="007B4EEF"/>
    <w:rsid w:val="007B5F33"/>
    <w:rsid w:val="007C125E"/>
    <w:rsid w:val="007C6C92"/>
    <w:rsid w:val="007D16DC"/>
    <w:rsid w:val="007D3526"/>
    <w:rsid w:val="007D4EED"/>
    <w:rsid w:val="007D596B"/>
    <w:rsid w:val="007D6662"/>
    <w:rsid w:val="007E4459"/>
    <w:rsid w:val="007E5D69"/>
    <w:rsid w:val="007E7A5A"/>
    <w:rsid w:val="007F43D7"/>
    <w:rsid w:val="007F5B18"/>
    <w:rsid w:val="007F7429"/>
    <w:rsid w:val="008004C7"/>
    <w:rsid w:val="0080211F"/>
    <w:rsid w:val="008038BD"/>
    <w:rsid w:val="008043A0"/>
    <w:rsid w:val="008048D0"/>
    <w:rsid w:val="00804CA2"/>
    <w:rsid w:val="008074C7"/>
    <w:rsid w:val="008107D3"/>
    <w:rsid w:val="008114A7"/>
    <w:rsid w:val="0081171C"/>
    <w:rsid w:val="0081467A"/>
    <w:rsid w:val="0081653E"/>
    <w:rsid w:val="00816ADE"/>
    <w:rsid w:val="00817E1A"/>
    <w:rsid w:val="0082125C"/>
    <w:rsid w:val="00824BAD"/>
    <w:rsid w:val="00825B6F"/>
    <w:rsid w:val="00833117"/>
    <w:rsid w:val="00834AD1"/>
    <w:rsid w:val="00840D0B"/>
    <w:rsid w:val="00844B48"/>
    <w:rsid w:val="00846EDE"/>
    <w:rsid w:val="00850F1B"/>
    <w:rsid w:val="00853310"/>
    <w:rsid w:val="00854BBD"/>
    <w:rsid w:val="008576FF"/>
    <w:rsid w:val="008629BF"/>
    <w:rsid w:val="0086393F"/>
    <w:rsid w:val="008640FB"/>
    <w:rsid w:val="0087003B"/>
    <w:rsid w:val="00870E05"/>
    <w:rsid w:val="00873BB4"/>
    <w:rsid w:val="00875079"/>
    <w:rsid w:val="008766EF"/>
    <w:rsid w:val="008772D4"/>
    <w:rsid w:val="00881BED"/>
    <w:rsid w:val="0088406E"/>
    <w:rsid w:val="008852D6"/>
    <w:rsid w:val="00885E21"/>
    <w:rsid w:val="008861AE"/>
    <w:rsid w:val="00886419"/>
    <w:rsid w:val="00886889"/>
    <w:rsid w:val="008944F3"/>
    <w:rsid w:val="00896AC2"/>
    <w:rsid w:val="00897696"/>
    <w:rsid w:val="00897B4A"/>
    <w:rsid w:val="008A1446"/>
    <w:rsid w:val="008A3627"/>
    <w:rsid w:val="008A3FDE"/>
    <w:rsid w:val="008A436D"/>
    <w:rsid w:val="008A6315"/>
    <w:rsid w:val="008A6BD9"/>
    <w:rsid w:val="008B31A9"/>
    <w:rsid w:val="008B3F37"/>
    <w:rsid w:val="008B52BF"/>
    <w:rsid w:val="008B5D63"/>
    <w:rsid w:val="008B63FE"/>
    <w:rsid w:val="008C56CA"/>
    <w:rsid w:val="008C60AA"/>
    <w:rsid w:val="008C73F7"/>
    <w:rsid w:val="008D0639"/>
    <w:rsid w:val="008D4527"/>
    <w:rsid w:val="008D55A9"/>
    <w:rsid w:val="008E1C19"/>
    <w:rsid w:val="008E57AE"/>
    <w:rsid w:val="008E6787"/>
    <w:rsid w:val="008F0850"/>
    <w:rsid w:val="008F1495"/>
    <w:rsid w:val="008F4AE7"/>
    <w:rsid w:val="008F532F"/>
    <w:rsid w:val="008F76F2"/>
    <w:rsid w:val="00900C3A"/>
    <w:rsid w:val="00901EB2"/>
    <w:rsid w:val="00903F5D"/>
    <w:rsid w:val="00905E1D"/>
    <w:rsid w:val="009069E9"/>
    <w:rsid w:val="009110E0"/>
    <w:rsid w:val="00911DC8"/>
    <w:rsid w:val="0091646D"/>
    <w:rsid w:val="00917EAE"/>
    <w:rsid w:val="00922005"/>
    <w:rsid w:val="00923C32"/>
    <w:rsid w:val="00923EB4"/>
    <w:rsid w:val="009248C3"/>
    <w:rsid w:val="00924BD8"/>
    <w:rsid w:val="00926990"/>
    <w:rsid w:val="00926E1C"/>
    <w:rsid w:val="009279D8"/>
    <w:rsid w:val="0093002C"/>
    <w:rsid w:val="00931EC3"/>
    <w:rsid w:val="00932B14"/>
    <w:rsid w:val="009339D0"/>
    <w:rsid w:val="00934391"/>
    <w:rsid w:val="00937C8B"/>
    <w:rsid w:val="009422CF"/>
    <w:rsid w:val="00944826"/>
    <w:rsid w:val="00945FBC"/>
    <w:rsid w:val="0094677D"/>
    <w:rsid w:val="00947CC8"/>
    <w:rsid w:val="009502F3"/>
    <w:rsid w:val="0095309E"/>
    <w:rsid w:val="00957423"/>
    <w:rsid w:val="00957930"/>
    <w:rsid w:val="009610B0"/>
    <w:rsid w:val="0096191B"/>
    <w:rsid w:val="00961FC0"/>
    <w:rsid w:val="00964981"/>
    <w:rsid w:val="00964BBC"/>
    <w:rsid w:val="00970EDA"/>
    <w:rsid w:val="009817C6"/>
    <w:rsid w:val="009854BD"/>
    <w:rsid w:val="00985EAA"/>
    <w:rsid w:val="0098654D"/>
    <w:rsid w:val="009871B8"/>
    <w:rsid w:val="00987EBF"/>
    <w:rsid w:val="00990013"/>
    <w:rsid w:val="0099029E"/>
    <w:rsid w:val="009907CD"/>
    <w:rsid w:val="0099267A"/>
    <w:rsid w:val="0099441D"/>
    <w:rsid w:val="009956E8"/>
    <w:rsid w:val="009972FD"/>
    <w:rsid w:val="009A01E1"/>
    <w:rsid w:val="009A0968"/>
    <w:rsid w:val="009A1E04"/>
    <w:rsid w:val="009A2060"/>
    <w:rsid w:val="009A323C"/>
    <w:rsid w:val="009A5AB7"/>
    <w:rsid w:val="009B547B"/>
    <w:rsid w:val="009B548A"/>
    <w:rsid w:val="009B7582"/>
    <w:rsid w:val="009C02B6"/>
    <w:rsid w:val="009C0D8D"/>
    <w:rsid w:val="009C2EAB"/>
    <w:rsid w:val="009C550C"/>
    <w:rsid w:val="009C5987"/>
    <w:rsid w:val="009D1563"/>
    <w:rsid w:val="009D3178"/>
    <w:rsid w:val="009D3595"/>
    <w:rsid w:val="009D5AEE"/>
    <w:rsid w:val="009D7725"/>
    <w:rsid w:val="009D7B17"/>
    <w:rsid w:val="009E09A3"/>
    <w:rsid w:val="009E0D47"/>
    <w:rsid w:val="009E0E40"/>
    <w:rsid w:val="009E2AEB"/>
    <w:rsid w:val="009E3BB8"/>
    <w:rsid w:val="009E5386"/>
    <w:rsid w:val="009E551F"/>
    <w:rsid w:val="009E7D84"/>
    <w:rsid w:val="009F2146"/>
    <w:rsid w:val="009F36D9"/>
    <w:rsid w:val="009F3D9F"/>
    <w:rsid w:val="009F68AC"/>
    <w:rsid w:val="00A04228"/>
    <w:rsid w:val="00A136DC"/>
    <w:rsid w:val="00A14397"/>
    <w:rsid w:val="00A214F6"/>
    <w:rsid w:val="00A24472"/>
    <w:rsid w:val="00A256CB"/>
    <w:rsid w:val="00A2711D"/>
    <w:rsid w:val="00A3015D"/>
    <w:rsid w:val="00A3034A"/>
    <w:rsid w:val="00A30D19"/>
    <w:rsid w:val="00A3209D"/>
    <w:rsid w:val="00A365D7"/>
    <w:rsid w:val="00A40150"/>
    <w:rsid w:val="00A40298"/>
    <w:rsid w:val="00A44137"/>
    <w:rsid w:val="00A4593C"/>
    <w:rsid w:val="00A47939"/>
    <w:rsid w:val="00A54811"/>
    <w:rsid w:val="00A626C2"/>
    <w:rsid w:val="00A632EE"/>
    <w:rsid w:val="00A63F88"/>
    <w:rsid w:val="00A644F9"/>
    <w:rsid w:val="00A65399"/>
    <w:rsid w:val="00A67F4E"/>
    <w:rsid w:val="00A70B86"/>
    <w:rsid w:val="00A718B2"/>
    <w:rsid w:val="00A726ED"/>
    <w:rsid w:val="00A72EAA"/>
    <w:rsid w:val="00A72FE0"/>
    <w:rsid w:val="00A74701"/>
    <w:rsid w:val="00A75104"/>
    <w:rsid w:val="00A80472"/>
    <w:rsid w:val="00A81E77"/>
    <w:rsid w:val="00A83907"/>
    <w:rsid w:val="00A85452"/>
    <w:rsid w:val="00A862BC"/>
    <w:rsid w:val="00A876C5"/>
    <w:rsid w:val="00A92B76"/>
    <w:rsid w:val="00AA074A"/>
    <w:rsid w:val="00AA25E3"/>
    <w:rsid w:val="00AA5B41"/>
    <w:rsid w:val="00AA6C7A"/>
    <w:rsid w:val="00AB16D9"/>
    <w:rsid w:val="00AB3936"/>
    <w:rsid w:val="00AB3BE6"/>
    <w:rsid w:val="00AB7F57"/>
    <w:rsid w:val="00AC180F"/>
    <w:rsid w:val="00AC6370"/>
    <w:rsid w:val="00AD207C"/>
    <w:rsid w:val="00AD245F"/>
    <w:rsid w:val="00AD466E"/>
    <w:rsid w:val="00AD6BC5"/>
    <w:rsid w:val="00AE08EA"/>
    <w:rsid w:val="00AE13EA"/>
    <w:rsid w:val="00AE180D"/>
    <w:rsid w:val="00AE32EB"/>
    <w:rsid w:val="00AE45B7"/>
    <w:rsid w:val="00AE6D2A"/>
    <w:rsid w:val="00AF0C02"/>
    <w:rsid w:val="00AF56AB"/>
    <w:rsid w:val="00B02909"/>
    <w:rsid w:val="00B0632F"/>
    <w:rsid w:val="00B07F6C"/>
    <w:rsid w:val="00B124BC"/>
    <w:rsid w:val="00B15E1C"/>
    <w:rsid w:val="00B20F62"/>
    <w:rsid w:val="00B2147D"/>
    <w:rsid w:val="00B225E4"/>
    <w:rsid w:val="00B24102"/>
    <w:rsid w:val="00B261A3"/>
    <w:rsid w:val="00B26E0E"/>
    <w:rsid w:val="00B27CF0"/>
    <w:rsid w:val="00B3052F"/>
    <w:rsid w:val="00B325DA"/>
    <w:rsid w:val="00B33F71"/>
    <w:rsid w:val="00B34CDB"/>
    <w:rsid w:val="00B34DF2"/>
    <w:rsid w:val="00B353AB"/>
    <w:rsid w:val="00B41D86"/>
    <w:rsid w:val="00B44412"/>
    <w:rsid w:val="00B4663C"/>
    <w:rsid w:val="00B50DB7"/>
    <w:rsid w:val="00B515EA"/>
    <w:rsid w:val="00B51D4F"/>
    <w:rsid w:val="00B549AA"/>
    <w:rsid w:val="00B54A0B"/>
    <w:rsid w:val="00B56801"/>
    <w:rsid w:val="00B573C2"/>
    <w:rsid w:val="00B620D9"/>
    <w:rsid w:val="00B647BE"/>
    <w:rsid w:val="00B65E1D"/>
    <w:rsid w:val="00B669E4"/>
    <w:rsid w:val="00B66BBA"/>
    <w:rsid w:val="00B72955"/>
    <w:rsid w:val="00B73E2C"/>
    <w:rsid w:val="00B816E1"/>
    <w:rsid w:val="00B8529D"/>
    <w:rsid w:val="00B870E5"/>
    <w:rsid w:val="00B91C1F"/>
    <w:rsid w:val="00B9564E"/>
    <w:rsid w:val="00BA0097"/>
    <w:rsid w:val="00BA110F"/>
    <w:rsid w:val="00BA1ADA"/>
    <w:rsid w:val="00BA1FB4"/>
    <w:rsid w:val="00BA3135"/>
    <w:rsid w:val="00BA39D0"/>
    <w:rsid w:val="00BA7713"/>
    <w:rsid w:val="00BB161C"/>
    <w:rsid w:val="00BB232B"/>
    <w:rsid w:val="00BB2B80"/>
    <w:rsid w:val="00BC132A"/>
    <w:rsid w:val="00BC2053"/>
    <w:rsid w:val="00BC539B"/>
    <w:rsid w:val="00BD0554"/>
    <w:rsid w:val="00BD1F18"/>
    <w:rsid w:val="00BD2B44"/>
    <w:rsid w:val="00BD2CC9"/>
    <w:rsid w:val="00BD2E4D"/>
    <w:rsid w:val="00BD5740"/>
    <w:rsid w:val="00BD7A39"/>
    <w:rsid w:val="00BE0C21"/>
    <w:rsid w:val="00BE515A"/>
    <w:rsid w:val="00BE635E"/>
    <w:rsid w:val="00BE72F5"/>
    <w:rsid w:val="00BF0A00"/>
    <w:rsid w:val="00BF2070"/>
    <w:rsid w:val="00BF403A"/>
    <w:rsid w:val="00BF4B97"/>
    <w:rsid w:val="00BF6969"/>
    <w:rsid w:val="00BF6ED8"/>
    <w:rsid w:val="00C0278D"/>
    <w:rsid w:val="00C041E1"/>
    <w:rsid w:val="00C12E46"/>
    <w:rsid w:val="00C13C3A"/>
    <w:rsid w:val="00C151BA"/>
    <w:rsid w:val="00C15FD3"/>
    <w:rsid w:val="00C1692F"/>
    <w:rsid w:val="00C17FC6"/>
    <w:rsid w:val="00C20E5F"/>
    <w:rsid w:val="00C211EF"/>
    <w:rsid w:val="00C219DC"/>
    <w:rsid w:val="00C25212"/>
    <w:rsid w:val="00C27ABB"/>
    <w:rsid w:val="00C31206"/>
    <w:rsid w:val="00C33F45"/>
    <w:rsid w:val="00C34B5D"/>
    <w:rsid w:val="00C37077"/>
    <w:rsid w:val="00C37694"/>
    <w:rsid w:val="00C41EAB"/>
    <w:rsid w:val="00C42814"/>
    <w:rsid w:val="00C45802"/>
    <w:rsid w:val="00C45E5C"/>
    <w:rsid w:val="00C461C3"/>
    <w:rsid w:val="00C50308"/>
    <w:rsid w:val="00C541AA"/>
    <w:rsid w:val="00C5440E"/>
    <w:rsid w:val="00C553CE"/>
    <w:rsid w:val="00C56125"/>
    <w:rsid w:val="00C6109B"/>
    <w:rsid w:val="00C62386"/>
    <w:rsid w:val="00C6274B"/>
    <w:rsid w:val="00C66678"/>
    <w:rsid w:val="00C67BAC"/>
    <w:rsid w:val="00C71A21"/>
    <w:rsid w:val="00C754AD"/>
    <w:rsid w:val="00C76EC1"/>
    <w:rsid w:val="00C802D3"/>
    <w:rsid w:val="00C8238C"/>
    <w:rsid w:val="00C8683E"/>
    <w:rsid w:val="00C92623"/>
    <w:rsid w:val="00C935EE"/>
    <w:rsid w:val="00C96FB8"/>
    <w:rsid w:val="00CA3F59"/>
    <w:rsid w:val="00CA4291"/>
    <w:rsid w:val="00CA45B5"/>
    <w:rsid w:val="00CA4943"/>
    <w:rsid w:val="00CA53F8"/>
    <w:rsid w:val="00CB15D4"/>
    <w:rsid w:val="00CB7A76"/>
    <w:rsid w:val="00CB7F07"/>
    <w:rsid w:val="00CC222A"/>
    <w:rsid w:val="00CC2D9A"/>
    <w:rsid w:val="00CC3285"/>
    <w:rsid w:val="00CC3F08"/>
    <w:rsid w:val="00CC5E1D"/>
    <w:rsid w:val="00CD0F48"/>
    <w:rsid w:val="00CD1CF3"/>
    <w:rsid w:val="00CD3757"/>
    <w:rsid w:val="00CD4B44"/>
    <w:rsid w:val="00CD5420"/>
    <w:rsid w:val="00CD7053"/>
    <w:rsid w:val="00CD77F8"/>
    <w:rsid w:val="00CE0DB7"/>
    <w:rsid w:val="00CE0DE3"/>
    <w:rsid w:val="00CE2B28"/>
    <w:rsid w:val="00CE2EAE"/>
    <w:rsid w:val="00CE5C50"/>
    <w:rsid w:val="00CF061B"/>
    <w:rsid w:val="00CF5165"/>
    <w:rsid w:val="00CF599B"/>
    <w:rsid w:val="00CF6322"/>
    <w:rsid w:val="00CF77AD"/>
    <w:rsid w:val="00D013D0"/>
    <w:rsid w:val="00D02AEB"/>
    <w:rsid w:val="00D03846"/>
    <w:rsid w:val="00D03D08"/>
    <w:rsid w:val="00D06CD6"/>
    <w:rsid w:val="00D07394"/>
    <w:rsid w:val="00D1068C"/>
    <w:rsid w:val="00D12BFE"/>
    <w:rsid w:val="00D164AB"/>
    <w:rsid w:val="00D21ABA"/>
    <w:rsid w:val="00D24BB6"/>
    <w:rsid w:val="00D30171"/>
    <w:rsid w:val="00D31D85"/>
    <w:rsid w:val="00D32FED"/>
    <w:rsid w:val="00D33D38"/>
    <w:rsid w:val="00D379E3"/>
    <w:rsid w:val="00D40413"/>
    <w:rsid w:val="00D414A7"/>
    <w:rsid w:val="00D44EEF"/>
    <w:rsid w:val="00D502EF"/>
    <w:rsid w:val="00D52C9C"/>
    <w:rsid w:val="00D53775"/>
    <w:rsid w:val="00D570FB"/>
    <w:rsid w:val="00D63845"/>
    <w:rsid w:val="00D64DC0"/>
    <w:rsid w:val="00D66FA8"/>
    <w:rsid w:val="00D7068F"/>
    <w:rsid w:val="00D739AF"/>
    <w:rsid w:val="00D73CFF"/>
    <w:rsid w:val="00D74BBE"/>
    <w:rsid w:val="00D76CE5"/>
    <w:rsid w:val="00D7772E"/>
    <w:rsid w:val="00D8469E"/>
    <w:rsid w:val="00D85686"/>
    <w:rsid w:val="00D857A5"/>
    <w:rsid w:val="00D85B94"/>
    <w:rsid w:val="00D9030F"/>
    <w:rsid w:val="00D93DC5"/>
    <w:rsid w:val="00D93E98"/>
    <w:rsid w:val="00D97B6D"/>
    <w:rsid w:val="00DA04D0"/>
    <w:rsid w:val="00DA20DC"/>
    <w:rsid w:val="00DA3CD3"/>
    <w:rsid w:val="00DA4599"/>
    <w:rsid w:val="00DA5302"/>
    <w:rsid w:val="00DA5786"/>
    <w:rsid w:val="00DB07DD"/>
    <w:rsid w:val="00DB337E"/>
    <w:rsid w:val="00DB775B"/>
    <w:rsid w:val="00DC0909"/>
    <w:rsid w:val="00DC3A70"/>
    <w:rsid w:val="00DC4389"/>
    <w:rsid w:val="00DC7A7A"/>
    <w:rsid w:val="00DD1AB6"/>
    <w:rsid w:val="00DD1C5B"/>
    <w:rsid w:val="00DD4764"/>
    <w:rsid w:val="00DD5749"/>
    <w:rsid w:val="00DD7118"/>
    <w:rsid w:val="00DE01C7"/>
    <w:rsid w:val="00DE1864"/>
    <w:rsid w:val="00DE3B11"/>
    <w:rsid w:val="00DE456F"/>
    <w:rsid w:val="00DE706B"/>
    <w:rsid w:val="00DE71AA"/>
    <w:rsid w:val="00DE7F01"/>
    <w:rsid w:val="00DF3067"/>
    <w:rsid w:val="00DF4045"/>
    <w:rsid w:val="00DF7772"/>
    <w:rsid w:val="00DF7D0A"/>
    <w:rsid w:val="00E00244"/>
    <w:rsid w:val="00E05DF1"/>
    <w:rsid w:val="00E12C26"/>
    <w:rsid w:val="00E201B8"/>
    <w:rsid w:val="00E2212F"/>
    <w:rsid w:val="00E2233B"/>
    <w:rsid w:val="00E224C9"/>
    <w:rsid w:val="00E239A6"/>
    <w:rsid w:val="00E25529"/>
    <w:rsid w:val="00E26293"/>
    <w:rsid w:val="00E2703C"/>
    <w:rsid w:val="00E35EAE"/>
    <w:rsid w:val="00E370C0"/>
    <w:rsid w:val="00E40131"/>
    <w:rsid w:val="00E4342A"/>
    <w:rsid w:val="00E43C33"/>
    <w:rsid w:val="00E477AD"/>
    <w:rsid w:val="00E50424"/>
    <w:rsid w:val="00E52200"/>
    <w:rsid w:val="00E53432"/>
    <w:rsid w:val="00E54037"/>
    <w:rsid w:val="00E55F91"/>
    <w:rsid w:val="00E56A70"/>
    <w:rsid w:val="00E62DB1"/>
    <w:rsid w:val="00E63591"/>
    <w:rsid w:val="00E648ED"/>
    <w:rsid w:val="00E66BE0"/>
    <w:rsid w:val="00E70B9C"/>
    <w:rsid w:val="00E71271"/>
    <w:rsid w:val="00E73034"/>
    <w:rsid w:val="00E76165"/>
    <w:rsid w:val="00E8055D"/>
    <w:rsid w:val="00E80B55"/>
    <w:rsid w:val="00E81047"/>
    <w:rsid w:val="00E811E2"/>
    <w:rsid w:val="00E8162F"/>
    <w:rsid w:val="00E82A7B"/>
    <w:rsid w:val="00E84B52"/>
    <w:rsid w:val="00E868CE"/>
    <w:rsid w:val="00E8784F"/>
    <w:rsid w:val="00E92A7B"/>
    <w:rsid w:val="00E92EDA"/>
    <w:rsid w:val="00E94E47"/>
    <w:rsid w:val="00E952BF"/>
    <w:rsid w:val="00E95E36"/>
    <w:rsid w:val="00E96954"/>
    <w:rsid w:val="00E97ED0"/>
    <w:rsid w:val="00EA0370"/>
    <w:rsid w:val="00EA0698"/>
    <w:rsid w:val="00EA2D8C"/>
    <w:rsid w:val="00EA41FD"/>
    <w:rsid w:val="00EB0196"/>
    <w:rsid w:val="00EB21D0"/>
    <w:rsid w:val="00EB64AF"/>
    <w:rsid w:val="00EB6694"/>
    <w:rsid w:val="00EB7756"/>
    <w:rsid w:val="00EC00DB"/>
    <w:rsid w:val="00EC126A"/>
    <w:rsid w:val="00EC4199"/>
    <w:rsid w:val="00EC5294"/>
    <w:rsid w:val="00EC5D5E"/>
    <w:rsid w:val="00EC724B"/>
    <w:rsid w:val="00ED0E56"/>
    <w:rsid w:val="00ED182A"/>
    <w:rsid w:val="00ED2DE8"/>
    <w:rsid w:val="00ED48FD"/>
    <w:rsid w:val="00ED6998"/>
    <w:rsid w:val="00EE03D5"/>
    <w:rsid w:val="00EE283D"/>
    <w:rsid w:val="00EE4666"/>
    <w:rsid w:val="00EF0BE3"/>
    <w:rsid w:val="00EF1579"/>
    <w:rsid w:val="00EF1985"/>
    <w:rsid w:val="00EF576B"/>
    <w:rsid w:val="00F03A61"/>
    <w:rsid w:val="00F065F3"/>
    <w:rsid w:val="00F10D7A"/>
    <w:rsid w:val="00F134D5"/>
    <w:rsid w:val="00F14CFC"/>
    <w:rsid w:val="00F156C6"/>
    <w:rsid w:val="00F1605E"/>
    <w:rsid w:val="00F20DD6"/>
    <w:rsid w:val="00F26FA4"/>
    <w:rsid w:val="00F3003D"/>
    <w:rsid w:val="00F320D5"/>
    <w:rsid w:val="00F32241"/>
    <w:rsid w:val="00F33AA7"/>
    <w:rsid w:val="00F33C9C"/>
    <w:rsid w:val="00F37410"/>
    <w:rsid w:val="00F37561"/>
    <w:rsid w:val="00F376A9"/>
    <w:rsid w:val="00F4038F"/>
    <w:rsid w:val="00F427F1"/>
    <w:rsid w:val="00F42A11"/>
    <w:rsid w:val="00F43B47"/>
    <w:rsid w:val="00F44460"/>
    <w:rsid w:val="00F507D7"/>
    <w:rsid w:val="00F51151"/>
    <w:rsid w:val="00F53C49"/>
    <w:rsid w:val="00F55C22"/>
    <w:rsid w:val="00F56662"/>
    <w:rsid w:val="00F605F8"/>
    <w:rsid w:val="00F65654"/>
    <w:rsid w:val="00F67F22"/>
    <w:rsid w:val="00F73BBF"/>
    <w:rsid w:val="00F73F63"/>
    <w:rsid w:val="00F82F1D"/>
    <w:rsid w:val="00F83387"/>
    <w:rsid w:val="00F9357B"/>
    <w:rsid w:val="00F93A3D"/>
    <w:rsid w:val="00F95E6B"/>
    <w:rsid w:val="00FA01C1"/>
    <w:rsid w:val="00FA0509"/>
    <w:rsid w:val="00FA54D3"/>
    <w:rsid w:val="00FA6A98"/>
    <w:rsid w:val="00FA74BD"/>
    <w:rsid w:val="00FB5BE3"/>
    <w:rsid w:val="00FC28C2"/>
    <w:rsid w:val="00FC348D"/>
    <w:rsid w:val="00FC40B4"/>
    <w:rsid w:val="00FC55EB"/>
    <w:rsid w:val="00FC5D48"/>
    <w:rsid w:val="00FE1326"/>
    <w:rsid w:val="00FE3240"/>
    <w:rsid w:val="00FE4D28"/>
    <w:rsid w:val="00FE7014"/>
    <w:rsid w:val="00FF28DD"/>
    <w:rsid w:val="00FF3F08"/>
    <w:rsid w:val="00FF5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9D0"/>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Forth level,List1,body 2,List Paragraph11,Listă colorată - Accentuare 11,Bullet,Citation List"/>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5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Normal bullet 2 Caracter,List Paragraph1 Caracter,Forth level Caracter,List1 Caracter,body 2 Caracter,List Paragraph11 Caracter,Listă colorată - Accentuare 11 Caracter,Bullet Caracter,Citation List Caracter"/>
    <w:link w:val="Listparagraf"/>
    <w:uiPriority w:val="34"/>
    <w:rsid w:val="00BE515A"/>
    <w:rPr>
      <w:rFonts w:ascii="Calibri" w:eastAsia="Calibri" w:hAnsi="Calibri" w:cs="Times New Roman"/>
      <w:lang w:val="en-US" w:eastAsia="ar-SA"/>
    </w:rPr>
  </w:style>
  <w:style w:type="paragraph" w:styleId="Indentcorptext">
    <w:name w:val="Body Text Indent"/>
    <w:basedOn w:val="Normal"/>
    <w:link w:val="IndentcorptextCaracter"/>
    <w:uiPriority w:val="99"/>
    <w:unhideWhenUsed/>
    <w:rsid w:val="00CA4291"/>
    <w:pPr>
      <w:spacing w:after="120" w:line="240" w:lineRule="auto"/>
      <w:ind w:left="283"/>
    </w:pPr>
    <w:rPr>
      <w:rFonts w:ascii="Times New Roman" w:eastAsia="Times New Roman" w:hAnsi="Times New Roman" w:cs="Times New Roman"/>
      <w:sz w:val="24"/>
      <w:szCs w:val="24"/>
      <w:lang w:val="en-US"/>
    </w:rPr>
  </w:style>
  <w:style w:type="character" w:customStyle="1" w:styleId="IndentcorptextCaracter">
    <w:name w:val="Indent corp text Caracter"/>
    <w:basedOn w:val="Fontdeparagrafimplicit"/>
    <w:link w:val="Indentcorptext"/>
    <w:uiPriority w:val="99"/>
    <w:rsid w:val="00CA4291"/>
    <w:rPr>
      <w:rFonts w:ascii="Times New Roman" w:eastAsia="Times New Roman" w:hAnsi="Times New Roman" w:cs="Times New Roman"/>
      <w:sz w:val="24"/>
      <w:szCs w:val="24"/>
      <w:lang w:val="en-US"/>
    </w:rPr>
  </w:style>
  <w:style w:type="paragraph" w:styleId="Indentcorptext2">
    <w:name w:val="Body Text Indent 2"/>
    <w:basedOn w:val="Normal"/>
    <w:link w:val="Indentcorptext2Caracter"/>
    <w:uiPriority w:val="99"/>
    <w:semiHidden/>
    <w:unhideWhenUsed/>
    <w:rsid w:val="00B124BC"/>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B124BC"/>
  </w:style>
  <w:style w:type="paragraph" w:customStyle="1" w:styleId="paragraph">
    <w:name w:val="paragraph"/>
    <w:basedOn w:val="Normal"/>
    <w:rsid w:val="000455A1"/>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customStyle="1" w:styleId="normaltextrun">
    <w:name w:val="normaltextrun"/>
    <w:rsid w:val="00045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7614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42265770">
      <w:bodyDiv w:val="1"/>
      <w:marLeft w:val="0"/>
      <w:marRight w:val="0"/>
      <w:marTop w:val="0"/>
      <w:marBottom w:val="0"/>
      <w:divBdr>
        <w:top w:val="none" w:sz="0" w:space="0" w:color="auto"/>
        <w:left w:val="none" w:sz="0" w:space="0" w:color="auto"/>
        <w:bottom w:val="none" w:sz="0" w:space="0" w:color="auto"/>
        <w:right w:val="none" w:sz="0" w:space="0" w:color="auto"/>
      </w:divBdr>
      <w:divsChild>
        <w:div w:id="1098794901">
          <w:marLeft w:val="0"/>
          <w:marRight w:val="0"/>
          <w:marTop w:val="0"/>
          <w:marBottom w:val="0"/>
          <w:divBdr>
            <w:top w:val="none" w:sz="0" w:space="0" w:color="auto"/>
            <w:left w:val="none" w:sz="0" w:space="0" w:color="auto"/>
            <w:bottom w:val="none" w:sz="0" w:space="0" w:color="auto"/>
            <w:right w:val="none" w:sz="0" w:space="0" w:color="auto"/>
          </w:divBdr>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978194298">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44F4D-FE42-48F4-8096-4AFC880B8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7</Pages>
  <Words>2845</Words>
  <Characters>16503</Characters>
  <Application>Microsoft Office Word</Application>
  <DocSecurity>0</DocSecurity>
  <Lines>137</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71</cp:revision>
  <cp:lastPrinted>2023-11-15T08:52:00Z</cp:lastPrinted>
  <dcterms:created xsi:type="dcterms:W3CDTF">2023-08-18T08:38:00Z</dcterms:created>
  <dcterms:modified xsi:type="dcterms:W3CDTF">2023-12-11T11:06:00Z</dcterms:modified>
</cp:coreProperties>
</file>