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A9E26" w14:textId="286A904E" w:rsidR="003B455B" w:rsidRPr="002217E4" w:rsidRDefault="00E912CE" w:rsidP="00D141FE">
      <w:pPr>
        <w:spacing w:after="0" w:line="276" w:lineRule="auto"/>
        <w:ind w:left="1" w:hanging="1"/>
        <w:jc w:val="center"/>
        <w:rPr>
          <w:rFonts w:ascii="Montserrat Light" w:hAnsi="Montserrat Light" w:cs="Times New Roman"/>
          <w:b/>
        </w:rPr>
      </w:pPr>
      <w:r w:rsidRPr="002217E4">
        <w:rPr>
          <w:rFonts w:ascii="Montserrat Light" w:hAnsi="Montserrat Light" w:cs="Times New Roman"/>
          <w:b/>
        </w:rPr>
        <w:t xml:space="preserve">CONTRACT DE ACHIZIȚIE PUBLICĂ </w:t>
      </w:r>
    </w:p>
    <w:p w14:paraId="3708A5F3" w14:textId="7F2BCE32" w:rsidR="003B455B" w:rsidRDefault="003B455B" w:rsidP="00215329">
      <w:pPr>
        <w:spacing w:after="0" w:line="276" w:lineRule="auto"/>
        <w:jc w:val="center"/>
        <w:rPr>
          <w:rFonts w:ascii="Montserrat Light" w:hAnsi="Montserrat Light" w:cs="Times New Roman"/>
        </w:rPr>
      </w:pPr>
      <w:r w:rsidRPr="002217E4">
        <w:rPr>
          <w:rFonts w:ascii="Montserrat Light" w:hAnsi="Montserrat Light" w:cs="Times New Roman"/>
        </w:rPr>
        <w:t xml:space="preserve">Nr. </w:t>
      </w:r>
      <w:r w:rsidR="00526374">
        <w:rPr>
          <w:rFonts w:ascii="Montserrat Light" w:hAnsi="Montserrat Light" w:cs="Times New Roman"/>
        </w:rPr>
        <w:t>_____________/______</w:t>
      </w:r>
      <w:r w:rsidRPr="002217E4">
        <w:rPr>
          <w:rFonts w:ascii="Montserrat Light" w:hAnsi="Montserrat Light" w:cs="Times New Roman"/>
        </w:rPr>
        <w:t xml:space="preserve"> din data </w:t>
      </w:r>
      <w:r w:rsidR="00526374">
        <w:rPr>
          <w:rFonts w:ascii="Montserrat Light" w:hAnsi="Montserrat Light" w:cs="Times New Roman"/>
        </w:rPr>
        <w:t>__________2024</w:t>
      </w:r>
    </w:p>
    <w:p w14:paraId="13BD4E02" w14:textId="77777777" w:rsidR="00B605D7" w:rsidRPr="002217E4" w:rsidRDefault="00B605D7" w:rsidP="00215329">
      <w:pPr>
        <w:spacing w:after="0" w:line="276" w:lineRule="auto"/>
        <w:jc w:val="center"/>
        <w:rPr>
          <w:rFonts w:ascii="Montserrat Light" w:hAnsi="Montserrat Light" w:cs="Times New Roman"/>
        </w:rPr>
      </w:pPr>
    </w:p>
    <w:p w14:paraId="61D3381D" w14:textId="400614A4"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Prezentul Contract de achiziție publică</w:t>
      </w:r>
      <w:r w:rsidR="00D141FE" w:rsidRPr="002217E4">
        <w:rPr>
          <w:rFonts w:ascii="Montserrat Light" w:hAnsi="Montserrat Light" w:cs="Times New Roman"/>
        </w:rPr>
        <w:t xml:space="preserve"> de servicii de publicitate</w:t>
      </w:r>
      <w:r w:rsidRPr="002217E4">
        <w:rPr>
          <w:rFonts w:ascii="Montserrat Light" w:hAnsi="Montserrat Light" w:cs="Times New Roman"/>
        </w:rPr>
        <w:t xml:space="preserve"> (denumit în continuare „Contract”), s-a încheiat având în vedere prevederile din Legea nr. 98/2016 privind achizițiile publice</w:t>
      </w:r>
      <w:r w:rsidR="00D141FE" w:rsidRPr="002217E4">
        <w:rPr>
          <w:rFonts w:ascii="Montserrat Light" w:hAnsi="Montserrat Light" w:cs="Times New Roman"/>
        </w:rPr>
        <w:t>, cu modificările și completările ulterioare</w:t>
      </w:r>
      <w:r w:rsidRPr="002217E4">
        <w:rPr>
          <w:rFonts w:ascii="Montserrat Light" w:hAnsi="Montserrat Light" w:cs="Times New Roman"/>
        </w:rPr>
        <w:t xml:space="preserve"> (denumită în continuare „Legea nr. 98/2016”), precum și orice alte prevederi legale emise în aplicarea acesteia</w:t>
      </w:r>
    </w:p>
    <w:p w14:paraId="0542F30F"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între:</w:t>
      </w:r>
    </w:p>
    <w:p w14:paraId="4D7F6BBA" w14:textId="3D94DD41" w:rsidR="0022226C" w:rsidRPr="002217E4" w:rsidRDefault="00D141FE" w:rsidP="00CD4EC0">
      <w:pPr>
        <w:spacing w:after="0" w:line="276" w:lineRule="auto"/>
        <w:ind w:left="1"/>
        <w:jc w:val="both"/>
        <w:rPr>
          <w:rFonts w:ascii="Montserrat Light" w:hAnsi="Montserrat Light" w:cs="Times New Roman"/>
          <w:b/>
        </w:rPr>
      </w:pPr>
      <w:r w:rsidRPr="002217E4">
        <w:rPr>
          <w:rFonts w:ascii="Montserrat Light" w:hAnsi="Montserrat Light" w:cs="Times New Roman"/>
          <w:b/>
          <w:bCs/>
          <w:color w:val="000000"/>
        </w:rPr>
        <w:t xml:space="preserve">UNITATEA ADMINISTRATIV-TERITORIALĂ </w:t>
      </w:r>
      <w:r w:rsidR="0022226C" w:rsidRPr="002217E4">
        <w:rPr>
          <w:rFonts w:ascii="Montserrat Light" w:hAnsi="Montserrat Light" w:cs="Times New Roman"/>
          <w:b/>
          <w:bCs/>
          <w:color w:val="000000"/>
        </w:rPr>
        <w:t>JUDEŢUL CLUJ</w:t>
      </w:r>
      <w:r w:rsidR="0022226C" w:rsidRPr="002217E4">
        <w:rPr>
          <w:rFonts w:ascii="Montserrat Light" w:hAnsi="Montserrat Light" w:cs="Times New Roman"/>
          <w:color w:val="000000"/>
        </w:rPr>
        <w:t xml:space="preserve"> cu sediul în </w:t>
      </w:r>
      <w:r w:rsidR="00E912CE" w:rsidRPr="002217E4">
        <w:rPr>
          <w:rFonts w:ascii="Montserrat Light" w:hAnsi="Montserrat Light" w:cs="Times New Roman"/>
          <w:color w:val="000000"/>
        </w:rPr>
        <w:t xml:space="preserve">mun. </w:t>
      </w:r>
      <w:r w:rsidR="0022226C" w:rsidRPr="002217E4">
        <w:rPr>
          <w:rFonts w:ascii="Montserrat Light" w:hAnsi="Montserrat Light" w:cs="Times New Roman"/>
          <w:color w:val="000000"/>
        </w:rPr>
        <w:t>Cluj</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Napoca, Calea Dorobanţilor nr</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106</w:t>
      </w:r>
      <w:r w:rsidR="00E912CE" w:rsidRPr="002217E4">
        <w:rPr>
          <w:rFonts w:ascii="Montserrat Light" w:hAnsi="Montserrat Light" w:cs="Times New Roman"/>
          <w:color w:val="000000"/>
        </w:rPr>
        <w:t>, jud. Cluj</w:t>
      </w:r>
      <w:r w:rsidR="0022226C" w:rsidRPr="002217E4">
        <w:rPr>
          <w:rFonts w:ascii="Montserrat Light" w:hAnsi="Montserrat Light" w:cs="Times New Roman"/>
          <w:color w:val="000000"/>
        </w:rPr>
        <w:t>, telefon 0372/640060</w:t>
      </w:r>
      <w:r w:rsidR="00E912CE" w:rsidRPr="002217E4">
        <w:rPr>
          <w:rFonts w:ascii="Montserrat Light" w:hAnsi="Montserrat Light" w:cs="Times New Roman"/>
          <w:color w:val="000000"/>
        </w:rPr>
        <w:t>, e-mail infopublic@cjcluj.ro,</w:t>
      </w:r>
      <w:r w:rsidR="0022226C" w:rsidRPr="002217E4">
        <w:rPr>
          <w:rFonts w:ascii="Montserrat Light" w:hAnsi="Montserrat Light" w:cs="Times New Roman"/>
          <w:color w:val="000000"/>
        </w:rPr>
        <w:t xml:space="preserve"> CUI 4288110, cont trezorerie </w:t>
      </w:r>
      <w:r w:rsidR="00B26860">
        <w:rPr>
          <w:rFonts w:ascii="Montserrat Light" w:hAnsi="Montserrat Light" w:cs="Times New Roman"/>
          <w:color w:val="000000"/>
        </w:rPr>
        <w:t>RO52TREZ24A875000560201X</w:t>
      </w:r>
      <w:r w:rsidR="0022226C" w:rsidRPr="002217E4">
        <w:rPr>
          <w:rFonts w:ascii="Montserrat Light" w:hAnsi="Montserrat Light" w:cs="Times New Roman"/>
          <w:color w:val="000000"/>
        </w:rPr>
        <w:t xml:space="preserve"> Trezoreria Municipiului Cluj-Napoca, reprezentat legal prin Preşedintele Consiliului Judeţean Cluj, dl.</w:t>
      </w:r>
      <w:r w:rsidR="003B4FE7" w:rsidRPr="002217E4">
        <w:rPr>
          <w:rFonts w:ascii="Montserrat Light" w:hAnsi="Montserrat Light" w:cs="Times New Roman"/>
          <w:color w:val="000000"/>
        </w:rPr>
        <w:t xml:space="preserve"> </w:t>
      </w:r>
      <w:r w:rsidR="0022226C" w:rsidRPr="002217E4">
        <w:rPr>
          <w:rFonts w:ascii="Montserrat Light" w:hAnsi="Montserrat Light" w:cs="Times New Roman"/>
          <w:color w:val="000000"/>
        </w:rPr>
        <w:t>ALIN TISE, în calitate de Achizitor</w:t>
      </w:r>
      <w:r w:rsidR="0022226C" w:rsidRPr="002217E4">
        <w:rPr>
          <w:rFonts w:ascii="Montserrat Light" w:hAnsi="Montserrat Light" w:cs="Times New Roman"/>
        </w:rPr>
        <w:t xml:space="preserve">, </w:t>
      </w:r>
      <w:r w:rsidR="0022226C" w:rsidRPr="002217E4">
        <w:rPr>
          <w:rFonts w:ascii="Montserrat Light" w:hAnsi="Montserrat Light" w:cs="Times New Roman"/>
          <w:b/>
        </w:rPr>
        <w:t xml:space="preserve">în calitate de </w:t>
      </w:r>
      <w:r w:rsidR="00385530" w:rsidRPr="002217E4">
        <w:rPr>
          <w:rFonts w:ascii="Montserrat Light" w:hAnsi="Montserrat Light" w:cs="Times New Roman"/>
          <w:b/>
        </w:rPr>
        <w:t xml:space="preserve">Achizitor </w:t>
      </w:r>
      <w:r w:rsidR="0022226C" w:rsidRPr="002217E4">
        <w:rPr>
          <w:rFonts w:ascii="Montserrat Light" w:hAnsi="Montserrat Light" w:cs="Times New Roman"/>
          <w:b/>
        </w:rPr>
        <w:t>și denumită în continuare „Autoritatea/entitatea contractantă</w:t>
      </w:r>
      <w:r w:rsidR="00E912CE" w:rsidRPr="002217E4">
        <w:rPr>
          <w:rFonts w:ascii="Montserrat Light" w:hAnsi="Montserrat Light" w:cs="Times New Roman"/>
          <w:b/>
        </w:rPr>
        <w:t>/beneficiar</w:t>
      </w:r>
      <w:r w:rsidR="0022226C" w:rsidRPr="002217E4">
        <w:rPr>
          <w:rFonts w:ascii="Montserrat Light" w:hAnsi="Montserrat Light" w:cs="Times New Roman"/>
          <w:b/>
        </w:rPr>
        <w:t>”, pe de o parte</w:t>
      </w:r>
    </w:p>
    <w:p w14:paraId="040644D3" w14:textId="5EE4D3AA" w:rsidR="003B455B" w:rsidRDefault="00272D01" w:rsidP="00CD4EC0">
      <w:pPr>
        <w:spacing w:after="0" w:line="276" w:lineRule="auto"/>
        <w:ind w:left="1"/>
        <w:jc w:val="both"/>
        <w:rPr>
          <w:rFonts w:ascii="Montserrat Light" w:hAnsi="Montserrat Light" w:cs="Times New Roman"/>
        </w:rPr>
      </w:pPr>
      <w:r w:rsidRPr="002217E4">
        <w:rPr>
          <w:rFonts w:ascii="Montserrat Light" w:hAnsi="Montserrat Light" w:cs="Times New Roman"/>
        </w:rPr>
        <w:t>Ș</w:t>
      </w:r>
      <w:r w:rsidR="003B455B" w:rsidRPr="002217E4">
        <w:rPr>
          <w:rFonts w:ascii="Montserrat Light" w:hAnsi="Montserrat Light" w:cs="Times New Roman"/>
        </w:rPr>
        <w:t>i</w:t>
      </w:r>
    </w:p>
    <w:p w14:paraId="7F8B07EC" w14:textId="55497BA3" w:rsidR="003B455B" w:rsidRPr="00032338" w:rsidRDefault="00DA0305" w:rsidP="00B26860">
      <w:pPr>
        <w:spacing w:after="0" w:line="276" w:lineRule="auto"/>
        <w:ind w:left="1"/>
        <w:jc w:val="both"/>
        <w:rPr>
          <w:rFonts w:ascii="Montserrat Light" w:hAnsi="Montserrat Light" w:cs="Times New Roman"/>
          <w:b/>
          <w:bCs/>
        </w:rPr>
      </w:pPr>
      <w:r>
        <w:rPr>
          <w:rFonts w:ascii="Montserrat Light" w:hAnsi="Montserrat Light" w:cs="Times New Roman"/>
          <w:b/>
          <w:bCs/>
        </w:rPr>
        <w:t>______________</w:t>
      </w:r>
      <w:r w:rsidR="00272D01">
        <w:rPr>
          <w:rFonts w:ascii="Montserrat Light" w:hAnsi="Montserrat Light" w:cs="Times New Roman"/>
        </w:rPr>
        <w:t xml:space="preserve"> cu sediul social în </w:t>
      </w:r>
      <w:r>
        <w:rPr>
          <w:rFonts w:ascii="Montserrat Light" w:hAnsi="Montserrat Light" w:cs="Times New Roman"/>
        </w:rPr>
        <w:t>___________________</w:t>
      </w:r>
      <w:r w:rsidR="00272D01">
        <w:rPr>
          <w:rFonts w:ascii="Montserrat Light" w:hAnsi="Montserrat Light" w:cs="Times New Roman"/>
        </w:rPr>
        <w:t xml:space="preserve">, înmatriculată în registrul comerțului sub nr. </w:t>
      </w:r>
      <w:r>
        <w:rPr>
          <w:rFonts w:ascii="Montserrat Light" w:hAnsi="Montserrat Light" w:cs="Times New Roman"/>
        </w:rPr>
        <w:t>_____________</w:t>
      </w:r>
      <w:r w:rsidR="00272D01">
        <w:rPr>
          <w:rFonts w:ascii="Montserrat Light" w:hAnsi="Montserrat Light" w:cs="Times New Roman"/>
        </w:rPr>
        <w:t xml:space="preserve">, CUI </w:t>
      </w:r>
      <w:r>
        <w:rPr>
          <w:rFonts w:ascii="Montserrat Light" w:hAnsi="Montserrat Light" w:cs="Times New Roman"/>
        </w:rPr>
        <w:t>____________________</w:t>
      </w:r>
      <w:r w:rsidR="00272D01">
        <w:rPr>
          <w:rFonts w:ascii="Montserrat Light" w:hAnsi="Montserrat Light" w:cs="Times New Roman"/>
        </w:rPr>
        <w:t xml:space="preserve">, cont de trezorerie: </w:t>
      </w:r>
      <w:r>
        <w:rPr>
          <w:rFonts w:ascii="Montserrat Light" w:hAnsi="Montserrat Light" w:cs="Times New Roman"/>
        </w:rPr>
        <w:t>_____________________</w:t>
      </w:r>
      <w:r w:rsidR="00272D01">
        <w:rPr>
          <w:rFonts w:ascii="Montserrat Light" w:hAnsi="Montserrat Light" w:cs="Times New Roman"/>
        </w:rPr>
        <w:t xml:space="preserve"> deschis la Trezoreria Cluj, , reprezentată prin </w:t>
      </w:r>
      <w:r>
        <w:rPr>
          <w:rFonts w:ascii="Montserrat Light" w:hAnsi="Montserrat Light" w:cs="Times New Roman"/>
        </w:rPr>
        <w:t>__________________</w:t>
      </w:r>
      <w:r w:rsidR="00272D01">
        <w:rPr>
          <w:rFonts w:ascii="Montserrat Light" w:hAnsi="Montserrat Light" w:cs="Times New Roman"/>
        </w:rPr>
        <w:t xml:space="preserve">, în calitate de administrator, tel: </w:t>
      </w:r>
      <w:r>
        <w:rPr>
          <w:rFonts w:ascii="Montserrat Light" w:hAnsi="Montserrat Light" w:cs="Times New Roman"/>
        </w:rPr>
        <w:t>_________________</w:t>
      </w:r>
      <w:r w:rsidR="00272D01">
        <w:rPr>
          <w:rFonts w:ascii="Montserrat Light" w:hAnsi="Montserrat Light" w:cs="Times New Roman"/>
        </w:rPr>
        <w:t xml:space="preserve">, email: </w:t>
      </w:r>
      <w:hyperlink r:id="rId8" w:history="1">
        <w:r>
          <w:rPr>
            <w:rStyle w:val="Hyperlink"/>
            <w:rFonts w:ascii="Montserrat Light" w:hAnsi="Montserrat Light" w:cs="Times New Roman"/>
            <w:color w:val="auto"/>
          </w:rPr>
          <w:t>___________________</w:t>
        </w:r>
      </w:hyperlink>
      <w:r w:rsidR="00B26860">
        <w:rPr>
          <w:rFonts w:ascii="Montserrat Light" w:hAnsi="Montserrat Light" w:cs="Times New Roman"/>
        </w:rPr>
        <w:t xml:space="preserve">, </w:t>
      </w:r>
      <w:r w:rsidR="003B455B" w:rsidRPr="00032338">
        <w:rPr>
          <w:rFonts w:ascii="Montserrat Light" w:hAnsi="Montserrat Light" w:cs="Times New Roman"/>
          <w:b/>
          <w:bCs/>
        </w:rPr>
        <w:t>în calitate de</w:t>
      </w:r>
      <w:r w:rsidR="00385530" w:rsidRPr="00032338">
        <w:rPr>
          <w:rFonts w:ascii="Montserrat Light" w:hAnsi="Montserrat Light" w:cs="Times New Roman"/>
          <w:b/>
          <w:bCs/>
        </w:rPr>
        <w:t xml:space="preserve"> Prestator</w:t>
      </w:r>
      <w:r w:rsidR="003B455B" w:rsidRPr="00032338">
        <w:rPr>
          <w:rFonts w:ascii="Montserrat Light" w:hAnsi="Montserrat Light" w:cs="Times New Roman"/>
          <w:b/>
          <w:bCs/>
        </w:rPr>
        <w:t xml:space="preserve"> și denumită în continuare „Contractant”, pe de altă parte,</w:t>
      </w:r>
    </w:p>
    <w:p w14:paraId="2BBBA750" w14:textId="3E33EBA3" w:rsidR="003B455B" w:rsidRPr="002217E4"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denumite, în continuare, împreună, "Părțile" și care,</w:t>
      </w:r>
    </w:p>
    <w:p w14:paraId="188C9B47" w14:textId="638EA333" w:rsidR="003B455B" w:rsidRPr="00215329"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având în vedere că:</w:t>
      </w:r>
    </w:p>
    <w:p w14:paraId="35CD8211" w14:textId="41A44FAA" w:rsidR="00385530" w:rsidRPr="002217E4" w:rsidRDefault="00385530" w:rsidP="00CD4EC0">
      <w:pPr>
        <w:pStyle w:val="ListParagraph"/>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Autoritatea contractantă a derulat procedura de atribuire având ca obiect achiziția de </w:t>
      </w:r>
      <w:r w:rsidRPr="00FD6445">
        <w:rPr>
          <w:rFonts w:ascii="Montserrat Light" w:hAnsi="Montserrat Light"/>
          <w:lang w:val="ro-RO"/>
        </w:rPr>
        <w:t xml:space="preserve">Servicii </w:t>
      </w:r>
      <w:r w:rsidRPr="00FD6445">
        <w:rPr>
          <w:rFonts w:ascii="Montserrat Light" w:hAnsi="Montserrat Light" w:cs="Calibri"/>
          <w:lang w:val="ro-RO"/>
        </w:rPr>
        <w:t xml:space="preserve">de </w:t>
      </w:r>
      <w:bookmarkStart w:id="0" w:name="_Hlk152593175"/>
      <w:r w:rsidR="00DA0305">
        <w:rPr>
          <w:rFonts w:ascii="Montserrat Light" w:hAnsi="Montserrat Light" w:cs="Calibri"/>
          <w:lang w:val="ro-RO"/>
        </w:rPr>
        <w:t>realizare materiale promotionale si publicitare</w:t>
      </w:r>
      <w:r w:rsidRPr="002217E4">
        <w:rPr>
          <w:rFonts w:ascii="Montserrat Light" w:hAnsi="Montserrat Light" w:cs="Times New Roman"/>
          <w:b/>
          <w:bCs/>
          <w:lang w:val="ro-RO"/>
        </w:rPr>
        <w:t>,</w:t>
      </w:r>
      <w:bookmarkEnd w:id="0"/>
      <w:r w:rsidRPr="002217E4">
        <w:rPr>
          <w:rFonts w:ascii="Montserrat Light" w:hAnsi="Montserrat Light" w:cs="Times New Roman"/>
          <w:lang w:val="ro-RO"/>
        </w:rPr>
        <w:t xml:space="preserve"> inițiată prin publicarea în SEAP a Anunțului nr. </w:t>
      </w:r>
      <w:r w:rsidR="00E3684F">
        <w:rPr>
          <w:rFonts w:ascii="Montserrat Light" w:hAnsi="Montserrat Light" w:cs="Times New Roman"/>
          <w:lang w:val="ro-RO"/>
        </w:rPr>
        <w:t>_________________</w:t>
      </w:r>
      <w:r w:rsidRPr="002217E4">
        <w:rPr>
          <w:rFonts w:ascii="Montserrat Light" w:hAnsi="Montserrat Light" w:cs="Times New Roman"/>
          <w:lang w:val="ro-RO"/>
        </w:rPr>
        <w:t>,</w:t>
      </w:r>
    </w:p>
    <w:p w14:paraId="7A079CE9" w14:textId="0BA4B422" w:rsidR="00272D01" w:rsidRPr="00272D01" w:rsidRDefault="003B455B" w:rsidP="00096408">
      <w:pPr>
        <w:pStyle w:val="ListParagraph"/>
        <w:numPr>
          <w:ilvl w:val="0"/>
          <w:numId w:val="1"/>
        </w:numPr>
        <w:spacing w:after="0" w:line="276" w:lineRule="auto"/>
        <w:ind w:left="1"/>
        <w:jc w:val="both"/>
        <w:rPr>
          <w:rFonts w:ascii="Montserrat Light" w:hAnsi="Montserrat Light" w:cs="Times New Roman"/>
        </w:rPr>
      </w:pPr>
      <w:r w:rsidRPr="00272D01">
        <w:rPr>
          <w:rFonts w:ascii="Montserrat Light" w:hAnsi="Montserrat Light" w:cs="Times New Roman"/>
          <w:lang w:val="ro-RO"/>
        </w:rPr>
        <w:t xml:space="preserve">Prin </w:t>
      </w:r>
      <w:r w:rsidR="007F2AE0" w:rsidRPr="00EA3186">
        <w:rPr>
          <w:rFonts w:ascii="Montserrat Light" w:hAnsi="Montserrat Light" w:cs="Times New Roman"/>
          <w:lang w:val="ro-RO"/>
        </w:rPr>
        <w:t>Procesul verbal</w:t>
      </w:r>
      <w:r w:rsidRPr="00EA3186">
        <w:rPr>
          <w:rFonts w:ascii="Montserrat Light" w:hAnsi="Montserrat Light" w:cs="Times New Roman"/>
          <w:lang w:val="ro-RO"/>
        </w:rPr>
        <w:t xml:space="preserve"> nr.</w:t>
      </w:r>
      <w:r w:rsidR="00EA3186" w:rsidRPr="00EA3186">
        <w:rPr>
          <w:rFonts w:ascii="Montserrat Light" w:hAnsi="Montserrat Light" w:cs="Times New Roman"/>
          <w:lang w:val="ro-RO"/>
        </w:rPr>
        <w:t xml:space="preserve"> </w:t>
      </w:r>
      <w:r w:rsidR="00DA0305">
        <w:rPr>
          <w:rFonts w:ascii="Montserrat Light" w:hAnsi="Montserrat Light" w:cs="Times New Roman"/>
          <w:lang w:val="ro-RO"/>
        </w:rPr>
        <w:t>________________</w:t>
      </w:r>
      <w:r w:rsidRPr="00EA3186">
        <w:rPr>
          <w:rFonts w:ascii="Montserrat Light" w:hAnsi="Montserrat Light" w:cs="Times New Roman"/>
          <w:lang w:val="ro-RO"/>
        </w:rPr>
        <w:t xml:space="preserve"> </w:t>
      </w:r>
      <w:r w:rsidRPr="00272D01">
        <w:rPr>
          <w:rFonts w:ascii="Montserrat Light" w:hAnsi="Montserrat Light" w:cs="Times New Roman"/>
          <w:lang w:val="ro-RO"/>
        </w:rPr>
        <w:t>Autoritatea contractantă a declarat câștigătoare Oferta Contractantulu</w:t>
      </w:r>
      <w:r w:rsidR="00272D01">
        <w:rPr>
          <w:rFonts w:ascii="Montserrat Light" w:hAnsi="Montserrat Light" w:cs="Times New Roman"/>
          <w:lang w:val="ro-RO"/>
        </w:rPr>
        <w:t xml:space="preserve">i </w:t>
      </w:r>
      <w:r w:rsidR="00DA0305">
        <w:rPr>
          <w:rFonts w:ascii="Montserrat Light" w:hAnsi="Montserrat Light" w:cs="Times New Roman"/>
          <w:b/>
          <w:bCs/>
          <w:lang w:val="ro-RO"/>
        </w:rPr>
        <w:t>__________________</w:t>
      </w:r>
    </w:p>
    <w:p w14:paraId="27BA23EA" w14:textId="25C4629B" w:rsidR="003B455B" w:rsidRPr="00272D01" w:rsidRDefault="003B455B" w:rsidP="00272D01">
      <w:pPr>
        <w:spacing w:after="0" w:line="276" w:lineRule="auto"/>
        <w:ind w:left="-359"/>
        <w:jc w:val="both"/>
        <w:rPr>
          <w:rFonts w:ascii="Montserrat Light" w:hAnsi="Montserrat Light" w:cs="Times New Roman"/>
        </w:rPr>
      </w:pPr>
      <w:r w:rsidRPr="00272D01">
        <w:rPr>
          <w:rFonts w:ascii="Montserrat Light" w:hAnsi="Montserrat Light" w:cs="Times New Roman"/>
        </w:rPr>
        <w:t>au convenit încheierea prezentului Contract.</w:t>
      </w:r>
    </w:p>
    <w:p w14:paraId="2B009915" w14:textId="77777777" w:rsidR="003B455B" w:rsidRPr="002217E4" w:rsidRDefault="003B455B" w:rsidP="00CD4EC0">
      <w:pPr>
        <w:spacing w:after="0" w:line="276" w:lineRule="auto"/>
        <w:ind w:left="1"/>
        <w:jc w:val="both"/>
        <w:rPr>
          <w:rFonts w:ascii="Montserrat Light" w:hAnsi="Montserrat Light" w:cs="Times New Roman"/>
        </w:rPr>
      </w:pPr>
    </w:p>
    <w:p w14:paraId="50FD82A2"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DEFINIŢII</w:t>
      </w:r>
    </w:p>
    <w:p w14:paraId="2889700C" w14:textId="77777777" w:rsidR="003B455B" w:rsidRPr="002217E4" w:rsidRDefault="003B455B" w:rsidP="00CD4EC0">
      <w:pPr>
        <w:pStyle w:val="ListParagraph"/>
        <w:numPr>
          <w:ilvl w:val="0"/>
          <w:numId w:val="3"/>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următorii termeni vor fi interpretați astfel:</w:t>
      </w:r>
    </w:p>
    <w:p w14:paraId="3B9C451E" w14:textId="5F081499"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Autoritate</w:t>
      </w:r>
      <w:r w:rsidR="00E912CE" w:rsidRPr="002217E4">
        <w:rPr>
          <w:rFonts w:ascii="Montserrat Light" w:hAnsi="Montserrat Light" w:cs="Times New Roman"/>
          <w:lang w:val="ro-RO"/>
        </w:rPr>
        <w:t>/entitate</w:t>
      </w:r>
      <w:r w:rsidRPr="002217E4">
        <w:rPr>
          <w:rFonts w:ascii="Montserrat Light" w:hAnsi="Montserrat Light" w:cs="Times New Roman"/>
          <w:lang w:val="ro-RO"/>
        </w:rPr>
        <w:t xml:space="preserve"> contractantă</w:t>
      </w:r>
      <w:r w:rsidR="00E912CE" w:rsidRPr="002217E4">
        <w:rPr>
          <w:rFonts w:ascii="Montserrat Light" w:hAnsi="Montserrat Light" w:cs="Times New Roman"/>
          <w:lang w:val="ro-RO"/>
        </w:rPr>
        <w:t>/beneficiar</w:t>
      </w:r>
      <w:r w:rsidRPr="002217E4">
        <w:rPr>
          <w:rFonts w:ascii="Montserrat Light" w:hAnsi="Montserrat Light" w:cs="Times New Roman"/>
          <w:lang w:val="ro-RO"/>
        </w:rPr>
        <w:t xml:space="preserve"> și Contractant - Părțile contractante, așa cum sunt acestea numite în prezentul Contract;</w:t>
      </w:r>
    </w:p>
    <w:p w14:paraId="751451AF" w14:textId="3F929E68"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Act Adițional - document prin care se modifică termenii și condițiile prezentului Contract de achiziție publică</w:t>
      </w:r>
      <w:r w:rsidR="00E912CE" w:rsidRPr="002217E4">
        <w:rPr>
          <w:rFonts w:ascii="Montserrat Light" w:hAnsi="Montserrat Light" w:cs="Times New Roman"/>
          <w:lang w:val="ro-RO"/>
        </w:rPr>
        <w:t xml:space="preserve"> de servicii de publicitate</w:t>
      </w:r>
      <w:r w:rsidRPr="002217E4">
        <w:rPr>
          <w:rFonts w:ascii="Montserrat Light" w:hAnsi="Montserrat Light" w:cs="Times New Roman"/>
          <w:lang w:val="ro-RO"/>
        </w:rPr>
        <w:t>, în condițiile Legii nr. 98/2016 privind achizițiile publice</w:t>
      </w:r>
      <w:r w:rsidR="00E912CE" w:rsidRPr="002217E4">
        <w:rPr>
          <w:rFonts w:ascii="Montserrat Light" w:hAnsi="Montserrat Light" w:cs="Times New Roman"/>
          <w:lang w:val="ro-RO"/>
        </w:rPr>
        <w:t>, cu modificările și completările ulterioare</w:t>
      </w:r>
      <w:r w:rsidRPr="002217E4">
        <w:rPr>
          <w:rFonts w:ascii="Montserrat Light" w:hAnsi="Montserrat Light" w:cs="Times New Roman"/>
          <w:lang w:val="ro-RO"/>
        </w:rPr>
        <w:t>;</w:t>
      </w:r>
    </w:p>
    <w:p w14:paraId="278E92D9" w14:textId="294AE0F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Caiet de Sarcini – anexa 1 la Contract care include obiectivele, sarcinile</w:t>
      </w:r>
      <w:r w:rsidR="00E912CE" w:rsidRPr="002217E4">
        <w:rPr>
          <w:rFonts w:ascii="Montserrat Light" w:hAnsi="Montserrat Light" w:cs="Times New Roman"/>
          <w:lang w:val="ro-RO"/>
        </w:rPr>
        <w:t>,</w:t>
      </w:r>
      <w:r w:rsidRPr="002217E4">
        <w:rPr>
          <w:rFonts w:ascii="Montserrat Light" w:hAnsi="Montserrat Light" w:cs="Times New Roman"/>
          <w:lang w:val="ro-RO"/>
        </w:rPr>
        <w:t xml:space="preserve"> specificațiile și caracteristicile </w:t>
      </w:r>
      <w:r w:rsidR="00E912CE" w:rsidRPr="002217E4">
        <w:rPr>
          <w:rFonts w:ascii="Montserrat Light" w:hAnsi="Montserrat Light" w:cs="Times New Roman"/>
          <w:lang w:val="ro-RO"/>
        </w:rPr>
        <w:t>serviciilor</w:t>
      </w:r>
      <w:r w:rsidRPr="002217E4">
        <w:rPr>
          <w:rFonts w:ascii="Montserrat Light" w:hAnsi="Montserrat Light" w:cs="Times New Roman"/>
          <w:lang w:val="ro-RO"/>
        </w:rPr>
        <w:t xml:space="preserve"> descrise în mod obiectiv, într-o manieră </w:t>
      </w:r>
      <w:r w:rsidRPr="002217E4">
        <w:rPr>
          <w:rFonts w:ascii="Montserrat Light" w:hAnsi="Montserrat Light" w:cs="Times New Roman"/>
          <w:lang w:val="ro-RO"/>
        </w:rPr>
        <w:lastRenderedPageBreak/>
        <w:t>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Cazul fortuit – Eveniment care nu poate fi prevăzut și nici împiedicat de către cel care ar fi fost chemat să răspundă dacă evenimentul nu s-ar fi produs.</w:t>
      </w:r>
    </w:p>
    <w:p w14:paraId="72484312" w14:textId="66B73076"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Cesiune - înțelegere scrisă prin care Contractantul transferă unei terțe părți, în condițiile Legii nr. 98/2016,  drepturile și/sau obligațiile deținute prin Contract sau parte din acestea;</w:t>
      </w:r>
    </w:p>
    <w:p w14:paraId="59420971" w14:textId="7A29992E"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1E7C03DF" w:rsidR="003B455B" w:rsidRPr="002217E4" w:rsidRDefault="004F7F6E" w:rsidP="004F7F6E">
      <w:pPr>
        <w:pStyle w:val="ListParagraph"/>
        <w:tabs>
          <w:tab w:val="left" w:pos="6930"/>
        </w:tabs>
        <w:spacing w:after="0" w:line="276" w:lineRule="auto"/>
        <w:ind w:left="0"/>
        <w:jc w:val="both"/>
        <w:rPr>
          <w:rFonts w:ascii="Montserrat Light" w:hAnsi="Montserrat Light" w:cs="Times New Roman"/>
          <w:lang w:val="ro-RO"/>
        </w:rPr>
      </w:pPr>
      <w:r>
        <w:rPr>
          <w:rFonts w:ascii="Montserrat Light" w:hAnsi="Montserrat Light" w:cs="Times New Roman"/>
          <w:lang w:val="ro-RO"/>
        </w:rPr>
        <w:t xml:space="preserve">(g) </w:t>
      </w:r>
      <w:r w:rsidR="003B455B" w:rsidRPr="002217E4">
        <w:rPr>
          <w:rFonts w:ascii="Montserrat Light" w:hAnsi="Montserrat Light" w:cs="Times New Roman"/>
          <w:lang w:val="ro-RO"/>
        </w:rPr>
        <w:t xml:space="preserve">Contract - prezentul Contract de achiziție publică are ca obiect </w:t>
      </w:r>
      <w:r w:rsidR="00FA6863" w:rsidRPr="002217E4">
        <w:rPr>
          <w:rFonts w:ascii="Montserrat Light" w:hAnsi="Montserrat Light" w:cs="Times New Roman"/>
          <w:lang w:val="ro-RO"/>
        </w:rPr>
        <w:t>prestarea</w:t>
      </w:r>
      <w:r w:rsidR="003B455B" w:rsidRPr="002217E4">
        <w:rPr>
          <w:rFonts w:ascii="Montserrat Light" w:hAnsi="Montserrat Light" w:cs="Times New Roman"/>
          <w:lang w:val="ro-RO"/>
        </w:rPr>
        <w:t xml:space="preserve"> </w:t>
      </w:r>
      <w:r w:rsidR="00CF178C" w:rsidRPr="002217E4">
        <w:rPr>
          <w:rFonts w:ascii="Montserrat Light" w:hAnsi="Montserrat Light" w:cs="Times New Roman"/>
          <w:lang w:val="ro-RO"/>
        </w:rPr>
        <w:t xml:space="preserve">serviciilor de publicitate </w:t>
      </w:r>
      <w:r w:rsidR="003B455B" w:rsidRPr="00FD6445">
        <w:rPr>
          <w:rFonts w:ascii="Montserrat Light" w:hAnsi="Montserrat Light" w:cs="Times New Roman"/>
          <w:lang w:val="ro-RO"/>
        </w:rPr>
        <w:t>(și toate Anexele sale), cu titlu oneros, asimilat, potrivit Legii, actului administrativ, înch</w:t>
      </w:r>
      <w:r w:rsidR="003B455B" w:rsidRPr="002217E4">
        <w:rPr>
          <w:rFonts w:ascii="Montserrat Light" w:hAnsi="Montserrat Light" w:cs="Times New Roman"/>
          <w:lang w:val="ro-RO"/>
        </w:rPr>
        <w:t xml:space="preserve">eiat în scris, între Autoritatea contractantă și Contractant, care are ca obiect </w:t>
      </w:r>
      <w:r w:rsidR="00FA6863" w:rsidRPr="002217E4">
        <w:rPr>
          <w:rFonts w:ascii="Montserrat Light" w:hAnsi="Montserrat Light" w:cs="Times New Roman"/>
          <w:lang w:val="ro-RO"/>
        </w:rPr>
        <w:t>prestarea de servicii de publicitate</w:t>
      </w:r>
      <w:r w:rsidR="003B455B" w:rsidRPr="002217E4">
        <w:rPr>
          <w:rFonts w:ascii="Montserrat Light" w:hAnsi="Montserrat Light" w:cs="Times New Roman"/>
          <w:lang w:val="ro-RO"/>
        </w:rPr>
        <w:t>.</w:t>
      </w:r>
    </w:p>
    <w:p w14:paraId="6D8AB15C" w14:textId="06D235DE"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2217E4">
        <w:rPr>
          <w:rFonts w:ascii="Montserrat Light" w:hAnsi="Montserrat Light" w:cs="Times New Roman"/>
          <w:lang w:val="ro-RO"/>
        </w:rPr>
        <w:t xml:space="preserve"> sa</w:t>
      </w:r>
      <w:r w:rsidRPr="002217E4">
        <w:rPr>
          <w:rFonts w:ascii="Montserrat Light" w:hAnsi="Montserrat Light" w:cs="Times New Roman"/>
          <w:lang w:val="ro-RO"/>
        </w:rPr>
        <w:t xml:space="preserve"> din Contract</w:t>
      </w:r>
      <w:r w:rsidR="00FA6863" w:rsidRPr="002217E4">
        <w:rPr>
          <w:rFonts w:ascii="Montserrat Light" w:hAnsi="Montserrat Light" w:cs="Times New Roman"/>
          <w:lang w:val="ro-RO"/>
        </w:rPr>
        <w:t>,</w:t>
      </w:r>
      <w:r w:rsidRPr="002217E4">
        <w:rPr>
          <w:rFonts w:ascii="Montserrat Light" w:hAnsi="Montserrat Light" w:cs="Times New Roman"/>
          <w:lang w:val="ro-RO"/>
        </w:rPr>
        <w:t xml:space="preserve"> în conformitate cu prevederile Contractului;</w:t>
      </w:r>
    </w:p>
    <w:p w14:paraId="7CC30563" w14:textId="672B567D"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Dispoziție - document scris emis de Autoritatea contractantă în executarea Contractului și cu respectarea prevederilor acestuia, în limitele Legii nr. 98/2016</w:t>
      </w:r>
      <w:r w:rsidR="00FA6863" w:rsidRPr="002217E4">
        <w:rPr>
          <w:rFonts w:ascii="Montserrat Light" w:hAnsi="Montserrat Light" w:cs="Times New Roman"/>
          <w:lang w:val="ro-RO"/>
        </w:rPr>
        <w:t xml:space="preserve"> </w:t>
      </w:r>
      <w:r w:rsidRPr="002217E4">
        <w:rPr>
          <w:rFonts w:ascii="Montserrat Light" w:hAnsi="Montserrat Light" w:cs="Times New Roman"/>
          <w:lang w:val="ro-RO"/>
        </w:rPr>
        <w:t>și a normelor de aplicare a acesteia;</w:t>
      </w:r>
    </w:p>
    <w:p w14:paraId="40D52D98" w14:textId="7A511118"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Documentele Autorității contractante - toate și fiecare dintre documentele necesare în mod direct sau implicit prin natura </w:t>
      </w:r>
      <w:r w:rsidR="00FA6863"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Durata de valabilitate a Contractului - intervalul de timp în care prezentul Contract produce efecte, respectiv de la data intrării în vigoare a Contractului și până </w:t>
      </w:r>
      <w:r w:rsidRPr="002217E4">
        <w:rPr>
          <w:rFonts w:ascii="Montserrat Light" w:hAnsi="Montserrat Light" w:cs="Times New Roman"/>
          <w:lang w:val="ro-RO"/>
        </w:rPr>
        <w:lastRenderedPageBreak/>
        <w:t>la epuizarea convențională, legală sau stabilit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de instanța de judecat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a oricărui efect pe care îl produce. </w:t>
      </w:r>
    </w:p>
    <w:p w14:paraId="1AC5628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Contractul este considerat finalizat atunci când contractantul:</w:t>
      </w:r>
    </w:p>
    <w:p w14:paraId="21627239" w14:textId="77777777" w:rsidR="003B455B" w:rsidRPr="002217E4" w:rsidRDefault="003B455B" w:rsidP="00CD4EC0">
      <w:pPr>
        <w:pStyle w:val="ListParagraph"/>
        <w:numPr>
          <w:ilvl w:val="0"/>
          <w:numId w:val="5"/>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a realizat toate activitățile stabilite prin Contract și a prezentat toate Rezultatele, astfel cum este stabilit în Oferta sa și în Contract,</w:t>
      </w:r>
    </w:p>
    <w:p w14:paraId="58C4B49F" w14:textId="333D36D4" w:rsidR="003B455B" w:rsidRPr="002217E4" w:rsidRDefault="003B455B" w:rsidP="00CD4EC0">
      <w:pPr>
        <w:pStyle w:val="ListParagraph"/>
        <w:numPr>
          <w:ilvl w:val="0"/>
          <w:numId w:val="5"/>
        </w:numPr>
        <w:spacing w:after="0" w:line="276" w:lineRule="auto"/>
        <w:ind w:left="714" w:hanging="357"/>
        <w:jc w:val="both"/>
        <w:rPr>
          <w:rFonts w:ascii="Montserrat Light" w:hAnsi="Montserrat Light" w:cs="Times New Roman"/>
          <w:lang w:val="ro-RO"/>
        </w:rPr>
      </w:pPr>
      <w:r w:rsidRPr="002217E4">
        <w:rPr>
          <w:rFonts w:ascii="Montserrat Light" w:hAnsi="Montserrat Light" w:cs="Times New Roman"/>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Întârziere - orice eșec al Contractantului sau al Autorității contractante de a executa orice obligații contractuale în termenul convenit;</w:t>
      </w:r>
    </w:p>
    <w:p w14:paraId="2BA23E2E"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Lună - luna calendaristică (12 luni/an);</w:t>
      </w:r>
    </w:p>
    <w:p w14:paraId="282F8EF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2217E4">
        <w:rPr>
          <w:rFonts w:ascii="Montserrat Light" w:hAnsi="Montserrat Light" w:cs="Times New Roman"/>
          <w:lang w:val="ro-RO"/>
        </w:rPr>
        <w:t>prestării serviciilor</w:t>
      </w:r>
      <w:r w:rsidRPr="002217E4">
        <w:rPr>
          <w:rFonts w:ascii="Montserrat Light" w:hAnsi="Montserrat Light" w:cs="Times New Roman"/>
          <w:lang w:val="ro-RO"/>
        </w:rPr>
        <w:t xml:space="preserve"> necorespunzătoare scopurilor acestora, astfel cum sunt prevăzute în prezentul Contract și/sau de Legea aplicabilă precum și orice abatere de la cerințele și de la obiectivele stabilite în Caietul de Sarcini. Neconformitățile includ atât viciile aparente, cât și viciile ascunse ale </w:t>
      </w:r>
      <w:r w:rsidR="00511F1A"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prezentului Contract;</w:t>
      </w:r>
    </w:p>
    <w:p w14:paraId="1CA29B80" w14:textId="4ED4FD1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Ofertă - actul juridic prin care Contractantul și-a manifestat voința de a se angaja, din punct de vedere juridic, în acest Contract de achiziție publică de </w:t>
      </w:r>
      <w:r w:rsidR="00511F1A" w:rsidRPr="002217E4">
        <w:rPr>
          <w:rFonts w:ascii="Montserrat Light" w:hAnsi="Montserrat Light" w:cs="Times New Roman"/>
          <w:lang w:val="ro-RO"/>
        </w:rPr>
        <w:t>servicii</w:t>
      </w:r>
      <w:r w:rsidRPr="002217E4">
        <w:rPr>
          <w:rFonts w:ascii="Montserrat Light" w:hAnsi="Montserrat Light" w:cs="Times New Roman"/>
          <w:lang w:val="ro-RO"/>
        </w:rPr>
        <w:t xml:space="preserve"> și cuprinde Propunerea Financiară, Propunerea Tehnică precum și alte documente care au fost menționate în Documentația de Atribuire;</w:t>
      </w:r>
    </w:p>
    <w:p w14:paraId="2534346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ECBF28B"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Personal - persoanele desemnate de către Contractant sau de către oricare dintre Subcontractanți pentru îndeplinirea Contractului;</w:t>
      </w:r>
    </w:p>
    <w:p w14:paraId="51249A22" w14:textId="0F143FCB"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Prejudiciu – paguba produsă Autorității Contractante de către Contractant prin neexecutarea/ executarea necorespunzătoare ori cu întârziere a obligațiilor stabilite în sarcina sa, prin prezentul contract;</w:t>
      </w:r>
    </w:p>
    <w:p w14:paraId="3CCB93C6" w14:textId="12DFBF1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Proces-Verbal de Recepție a Produselor - documentul prin care sunt acceptate Produsele furnizate</w:t>
      </w:r>
      <w:r w:rsidR="00EC0C60" w:rsidRPr="002217E4">
        <w:rPr>
          <w:rFonts w:ascii="Montserrat Light" w:hAnsi="Montserrat Light" w:cs="Times New Roman"/>
          <w:lang w:val="ro-RO"/>
        </w:rPr>
        <w:t xml:space="preserve"> ca urmare a prestării serviciilor de publicitate</w:t>
      </w:r>
      <w:r w:rsidRPr="002217E4">
        <w:rPr>
          <w:rFonts w:ascii="Montserrat Light" w:hAnsi="Montserrat Light" w:cs="Times New Roman"/>
          <w:lang w:val="ro-RO"/>
        </w:rPr>
        <w:t>, întocmit de Contractant și semnat de Autoritatea contractantă, prin care acesta din urmă confirmă furnizarea Produselor în mod corespunzător de către Contractant și că acestea au fost acceptate de către Autoritatea/entitatea contractantă;</w:t>
      </w:r>
    </w:p>
    <w:p w14:paraId="68F0EA25" w14:textId="12E358BE"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Recepția - reprezintă operațiunea prin care Autoritatea contractantă își exprimă acceptarea față de produsele furnizate </w:t>
      </w:r>
      <w:r w:rsidR="00EC0C60" w:rsidRPr="002217E4">
        <w:rPr>
          <w:rFonts w:ascii="Montserrat Light" w:hAnsi="Montserrat Light" w:cs="Times New Roman"/>
          <w:lang w:val="ro-RO"/>
        </w:rPr>
        <w:t xml:space="preserve">ca urmare a prestării serviciilor de publicitate </w:t>
      </w:r>
      <w:r w:rsidRPr="002217E4">
        <w:rPr>
          <w:rFonts w:ascii="Montserrat Light" w:hAnsi="Montserrat Light" w:cs="Times New Roman"/>
          <w:lang w:val="ro-RO"/>
        </w:rPr>
        <w:t>în cadrul contractului de achiziție publică și pe baza căreia efectuează plata;</w:t>
      </w:r>
    </w:p>
    <w:p w14:paraId="7D5377C3"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Rezultat/Rezultate - oricare și toate informațiile, documentele, rapoartele colectate și/sau pregătite de Contractant ca urmare a Produselor furnizate astfel cum sunt acestea descrise în Caietul de Sarcini;</w:t>
      </w:r>
    </w:p>
    <w:p w14:paraId="06266A6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0ACBCC8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Standarde profesionale - cerințele profesionale legate de calitatea Produselor care ar fi respectate de către orice Contractant diligent care posedă cunoștințele și experiența necesară și pe care Contractantul este obligat să le respecte în furnizarea tuturor Produselor incluse în prezentul Contract;</w:t>
      </w:r>
    </w:p>
    <w:p w14:paraId="47712C5B"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Subcontractant - orice operator economic care nu este parte a acestui Contract și care execută și/sau furnizează anumite părți ori elemente ale Contractului ori îndeplinește activități care fac parte din obiectul Contractului, răspunzând în fața Contractantului pentru organizarea și derularea tuturor etapelor necesare în acest scop;</w:t>
      </w:r>
    </w:p>
    <w:p w14:paraId="5BBF8170" w14:textId="005F9CC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w:t>
      </w:r>
      <w:r w:rsidRPr="002217E4">
        <w:rPr>
          <w:rFonts w:ascii="Montserrat Light" w:hAnsi="Montserrat Light" w:cs="Times New Roman"/>
          <w:lang w:val="ro-RO"/>
        </w:rPr>
        <w:lastRenderedPageBreak/>
        <w:t xml:space="preserve">ultimei zile a termenului; ziua în cursul căreia a avut loc un eveniment sau s-a realizat un act al Autorității contractante nu este luată în calculul termenului. Dacă ultima zi a unui termen exprimat altfel decât în ore este o zi </w:t>
      </w:r>
      <w:r w:rsidR="00EC0C60" w:rsidRPr="002217E4">
        <w:rPr>
          <w:rFonts w:ascii="Montserrat Light" w:hAnsi="Montserrat Light" w:cs="Times New Roman"/>
          <w:lang w:val="ro-RO"/>
        </w:rPr>
        <w:t>nelucrătoare (raportat la activitatea Autorității contractante)</w:t>
      </w:r>
      <w:r w:rsidRPr="002217E4">
        <w:rPr>
          <w:rFonts w:ascii="Montserrat Light" w:hAnsi="Montserrat Light" w:cs="Times New Roman"/>
          <w:lang w:val="ro-RO"/>
        </w:rPr>
        <w:t>, termenul se încheie la expirarea ultimei ore a următoarei zile lucrătoare;</w:t>
      </w:r>
    </w:p>
    <w:p w14:paraId="5CD5927B"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Zi - înseamnă zi calendaristică, iar anul înseamnă 365 de zile; în afara cazului în care se prevede expres că sunt zile lucrătoare.</w:t>
      </w:r>
    </w:p>
    <w:p w14:paraId="08616F00" w14:textId="77777777" w:rsidR="003B455B" w:rsidRPr="002217E4" w:rsidRDefault="003B455B" w:rsidP="00CD4EC0">
      <w:pPr>
        <w:spacing w:after="0" w:line="276" w:lineRule="auto"/>
        <w:ind w:left="1"/>
        <w:jc w:val="both"/>
        <w:rPr>
          <w:rFonts w:ascii="Montserrat Light" w:hAnsi="Montserrat Light" w:cs="Times New Roman"/>
        </w:rPr>
      </w:pPr>
    </w:p>
    <w:p w14:paraId="1CEBFF36"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Interpretare</w:t>
      </w:r>
    </w:p>
    <w:p w14:paraId="24AA748A" w14:textId="77777777" w:rsidR="003B455B" w:rsidRPr="002217E4" w:rsidRDefault="003B455B" w:rsidP="00CD4EC0">
      <w:pPr>
        <w:pStyle w:val="ListParagraph"/>
        <w:numPr>
          <w:ilvl w:val="0"/>
          <w:numId w:val="6"/>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590FE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2217E4">
        <w:rPr>
          <w:rFonts w:ascii="Montserrat Light" w:hAnsi="Montserrat Light" w:cs="Times New Roman"/>
          <w:lang w:val="ro-RO"/>
        </w:rPr>
        <w:t>În cazul în care se constată contradicții între prevederile clauzelor contractuale și documentele achiziției, se vor aplica regulile specifice stabilite prin documentele achiziției</w:t>
      </w:r>
      <w:r w:rsidRPr="00590FEE">
        <w:rPr>
          <w:rFonts w:ascii="Montserrat Light" w:hAnsi="Montserrat Light" w:cs="Times New Roman"/>
          <w:sz w:val="20"/>
          <w:szCs w:val="20"/>
          <w:lang w:val="ro-RO"/>
        </w:rPr>
        <w:t>.</w:t>
      </w:r>
    </w:p>
    <w:p w14:paraId="1A7C4851" w14:textId="77777777" w:rsidR="003B455B" w:rsidRPr="002217E4" w:rsidRDefault="003B455B" w:rsidP="00CD4EC0">
      <w:pPr>
        <w:spacing w:after="0" w:line="276" w:lineRule="auto"/>
        <w:ind w:left="1"/>
        <w:jc w:val="both"/>
        <w:rPr>
          <w:rFonts w:ascii="Montserrat Light" w:hAnsi="Montserrat Light" w:cs="Times New Roman"/>
        </w:rPr>
      </w:pPr>
    </w:p>
    <w:p w14:paraId="2CEF1382"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Obiectul Contractului</w:t>
      </w:r>
    </w:p>
    <w:p w14:paraId="6ACC3206" w14:textId="3D2DB0E5" w:rsidR="003B455B" w:rsidRPr="002217E4" w:rsidRDefault="003B455B" w:rsidP="00CD4EC0">
      <w:pPr>
        <w:pStyle w:val="ListParagraph"/>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Obiectul prezentului Contract îl reprezintă </w:t>
      </w:r>
      <w:r w:rsidR="003143E5" w:rsidRPr="00B605D7">
        <w:rPr>
          <w:rFonts w:ascii="Montserrat Light" w:hAnsi="Montserrat Light" w:cs="Times New Roman"/>
          <w:b/>
          <w:bCs/>
          <w:lang w:val="ro-RO"/>
        </w:rPr>
        <w:t xml:space="preserve">prestarea </w:t>
      </w:r>
      <w:r w:rsidR="00DA0305" w:rsidRPr="00DA0305">
        <w:rPr>
          <w:rFonts w:ascii="Montserrat Light" w:hAnsi="Montserrat Light" w:cs="Times New Roman"/>
          <w:b/>
          <w:bCs/>
          <w:lang w:val="ro-RO"/>
        </w:rPr>
        <w:t>Servicii</w:t>
      </w:r>
      <w:r w:rsidR="00DA0305">
        <w:rPr>
          <w:rFonts w:ascii="Montserrat Light" w:hAnsi="Montserrat Light" w:cs="Times New Roman"/>
          <w:b/>
          <w:bCs/>
          <w:lang w:val="ro-RO"/>
        </w:rPr>
        <w:t>lor</w:t>
      </w:r>
      <w:r w:rsidR="00DA0305" w:rsidRPr="00DA0305">
        <w:rPr>
          <w:rFonts w:ascii="Montserrat Light" w:hAnsi="Montserrat Light" w:cs="Times New Roman"/>
          <w:b/>
          <w:bCs/>
          <w:lang w:val="ro-RO"/>
        </w:rPr>
        <w:t xml:space="preserve"> de realizare materiale promotionale si publicitare</w:t>
      </w:r>
      <w:r w:rsidRPr="002217E4">
        <w:rPr>
          <w:rFonts w:ascii="Montserrat Light" w:hAnsi="Montserrat Light" w:cs="Times New Roman"/>
          <w:lang w:val="ro-RO"/>
        </w:rPr>
        <w:t xml:space="preserve">, denumite în continuare </w:t>
      </w:r>
      <w:r w:rsidR="003143E5" w:rsidRPr="002217E4">
        <w:rPr>
          <w:rFonts w:ascii="Montserrat Light" w:hAnsi="Montserrat Light" w:cs="Times New Roman"/>
          <w:lang w:val="ro-RO"/>
        </w:rPr>
        <w:t>Servicii</w:t>
      </w:r>
      <w:r w:rsidRPr="002217E4">
        <w:rPr>
          <w:rFonts w:ascii="Montserrat Light" w:hAnsi="Montserrat Light" w:cs="Times New Roman"/>
          <w:lang w:val="ro-RO"/>
        </w:rPr>
        <w:t>, pe care Contractantul se obligă să le presteze în conformitate cu prevederile din prezentul Contract, Anexa nr. 1 – Caietul de sarcini, Anexa nr. 2 – Propunerea tehnică, cu dispozițiile legale, aprobările și standardele tehnice, profesionale și de calitate în vigoare.</w:t>
      </w:r>
    </w:p>
    <w:p w14:paraId="655BD5DF"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Prețul Contractului</w:t>
      </w:r>
    </w:p>
    <w:p w14:paraId="0F28B4C4" w14:textId="5FE6D12D" w:rsidR="003B455B"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Autoritatea contractantă se obligă să plătească Contractantului Prețul total convenit prin prezentul Contract pentru achiziție publică a </w:t>
      </w:r>
      <w:r w:rsidR="003143E5" w:rsidRPr="00FE6E88">
        <w:rPr>
          <w:rFonts w:ascii="Montserrat Light" w:hAnsi="Montserrat Light" w:cs="Times New Roman"/>
          <w:lang w:val="ro-RO"/>
        </w:rPr>
        <w:t>Serviciilor</w:t>
      </w:r>
      <w:r w:rsidRPr="00FE6E88">
        <w:rPr>
          <w:rFonts w:ascii="Montserrat Light" w:hAnsi="Montserrat Light" w:cs="Times New Roman"/>
          <w:lang w:val="ro-RO"/>
        </w:rPr>
        <w:t xml:space="preserve">, în sumă de </w:t>
      </w:r>
      <w:r w:rsidR="00DA0305">
        <w:rPr>
          <w:rFonts w:ascii="Montserrat Light" w:hAnsi="Montserrat Light" w:cs="Times New Roman"/>
          <w:b/>
          <w:bCs/>
          <w:lang w:val="ro-RO"/>
        </w:rPr>
        <w:t>--------------------------</w:t>
      </w:r>
      <w:r w:rsidR="00B26860" w:rsidRPr="00B159C0">
        <w:rPr>
          <w:rFonts w:ascii="Montserrat Light" w:hAnsi="Montserrat Light" w:cs="Times New Roman"/>
          <w:b/>
          <w:bCs/>
          <w:lang w:val="ro-RO"/>
        </w:rPr>
        <w:t xml:space="preserve"> lei</w:t>
      </w:r>
      <w:r w:rsidR="00B26860">
        <w:rPr>
          <w:rFonts w:ascii="Montserrat Light" w:hAnsi="Montserrat Light" w:cs="Times New Roman"/>
          <w:lang w:val="ro-RO"/>
        </w:rPr>
        <w:t xml:space="preserve"> </w:t>
      </w:r>
      <w:r w:rsidRPr="00FE6E88">
        <w:rPr>
          <w:rFonts w:ascii="Montserrat Light" w:hAnsi="Montserrat Light" w:cs="Times New Roman"/>
          <w:lang w:val="ro-RO"/>
        </w:rPr>
        <w:t xml:space="preserve"> </w:t>
      </w:r>
      <w:r w:rsidR="00B159C0">
        <w:rPr>
          <w:rFonts w:ascii="Montserrat Light" w:hAnsi="Montserrat Light" w:cs="Times New Roman"/>
          <w:lang w:val="ro-RO"/>
        </w:rPr>
        <w:t>(</w:t>
      </w:r>
      <w:r w:rsidR="00DA0305">
        <w:rPr>
          <w:rFonts w:ascii="Montserrat Light" w:hAnsi="Montserrat Light" w:cs="Times New Roman"/>
          <w:lang w:val="ro-RO"/>
        </w:rPr>
        <w:t>_________________</w:t>
      </w:r>
      <w:r w:rsidR="00B159C0">
        <w:rPr>
          <w:rFonts w:ascii="Montserrat Light" w:hAnsi="Montserrat Light" w:cs="Times New Roman"/>
          <w:lang w:val="ro-RO"/>
        </w:rPr>
        <w:t xml:space="preserve"> lei) </w:t>
      </w:r>
      <w:r w:rsidRPr="00FE6E88">
        <w:rPr>
          <w:rFonts w:ascii="Montserrat Light" w:hAnsi="Montserrat Light" w:cs="Times New Roman"/>
          <w:lang w:val="ro-RO"/>
        </w:rPr>
        <w:t>la care se adaugă TVA în valoare conform prevederilor legale.</w:t>
      </w:r>
    </w:p>
    <w:p w14:paraId="27AB7422" w14:textId="77777777" w:rsidR="003B455B"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Prețul Contractului este ferm.</w:t>
      </w:r>
    </w:p>
    <w:p w14:paraId="7A331688" w14:textId="02A8D7DB" w:rsidR="003244A8"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226DB10C" w14:textId="0676DB54" w:rsidR="00512929" w:rsidRPr="00590FEE" w:rsidRDefault="00512929"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FE6E88">
        <w:rPr>
          <w:rFonts w:ascii="Montserrat Light" w:hAnsi="Montserrat Light" w:cs="Times New Roman"/>
          <w:lang w:val="ro-RO"/>
        </w:rPr>
        <w:t>Plata serviciilor se va face în lei, prin ordin de plată, în baza facturii emise de către Contractant, după semnarea de către părțile contractante a procesului verbal de  recepție a serviciilor. De la data înregistrării la sediul autorității contractante a fiecărei facturi, începe să curgă</w:t>
      </w:r>
      <w:r>
        <w:rPr>
          <w:rFonts w:ascii="Montserrat Light" w:hAnsi="Montserrat Light" w:cs="Times New Roman"/>
          <w:sz w:val="20"/>
          <w:szCs w:val="20"/>
          <w:lang w:val="ro-RO"/>
        </w:rPr>
        <w:t xml:space="preserve"> termenul de </w:t>
      </w:r>
      <w:r w:rsidR="00FE6E88">
        <w:rPr>
          <w:rFonts w:ascii="Montserrat Light" w:hAnsi="Montserrat Light" w:cs="Times New Roman"/>
          <w:sz w:val="20"/>
          <w:szCs w:val="20"/>
          <w:lang w:val="ro-RO"/>
        </w:rPr>
        <w:t>30</w:t>
      </w:r>
      <w:r>
        <w:rPr>
          <w:rFonts w:ascii="Montserrat Light" w:hAnsi="Montserrat Light" w:cs="Times New Roman"/>
          <w:sz w:val="20"/>
          <w:szCs w:val="20"/>
          <w:lang w:val="ro-RO"/>
        </w:rPr>
        <w:t xml:space="preserve"> de zile</w:t>
      </w:r>
      <w:r w:rsidR="00D42867">
        <w:rPr>
          <w:rFonts w:ascii="Montserrat Light" w:hAnsi="Montserrat Light" w:cs="Times New Roman"/>
          <w:sz w:val="20"/>
          <w:szCs w:val="20"/>
          <w:lang w:val="ro-RO"/>
        </w:rPr>
        <w:t xml:space="preserve"> calendaristice</w:t>
      </w:r>
      <w:r>
        <w:rPr>
          <w:rFonts w:ascii="Montserrat Light" w:hAnsi="Montserrat Light" w:cs="Times New Roman"/>
          <w:sz w:val="20"/>
          <w:szCs w:val="20"/>
          <w:lang w:val="ro-RO"/>
        </w:rPr>
        <w:t xml:space="preserve"> pentru efectuarea plății aferente serviciului facturat.</w:t>
      </w:r>
    </w:p>
    <w:p w14:paraId="6101D03E" w14:textId="77777777" w:rsidR="005233EB" w:rsidRPr="00590FEE" w:rsidRDefault="005233EB" w:rsidP="00CD4EC0">
      <w:pPr>
        <w:pStyle w:val="ListParagraph"/>
        <w:spacing w:after="0" w:line="276" w:lineRule="auto"/>
        <w:ind w:left="0"/>
        <w:jc w:val="both"/>
        <w:rPr>
          <w:rFonts w:ascii="Montserrat Light" w:hAnsi="Montserrat Light" w:cs="Times New Roman"/>
          <w:sz w:val="20"/>
          <w:szCs w:val="20"/>
          <w:lang w:val="ro-RO"/>
        </w:rPr>
      </w:pPr>
    </w:p>
    <w:p w14:paraId="1A85D62F" w14:textId="77777777" w:rsidR="003B455B" w:rsidRPr="00FD644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Durata Contractului</w:t>
      </w:r>
    </w:p>
    <w:p w14:paraId="1B767A14" w14:textId="43B23429" w:rsidR="003B455B" w:rsidRPr="00FD6445" w:rsidRDefault="003B455B" w:rsidP="00CD4EC0">
      <w:pPr>
        <w:pStyle w:val="ListParagraph"/>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 xml:space="preserve">Durata prezentului Contract începe de la data intrării în vigoare și se finalizează </w:t>
      </w:r>
      <w:r w:rsidR="00C1549E" w:rsidRPr="00FD6445">
        <w:rPr>
          <w:rFonts w:ascii="Montserrat Light" w:hAnsi="Montserrat Light" w:cs="Times New Roman"/>
          <w:lang w:val="ro-RO"/>
        </w:rPr>
        <w:t>la epuizarea conven</w:t>
      </w:r>
      <w:r w:rsidR="00E564C9" w:rsidRPr="00FD6445">
        <w:rPr>
          <w:rFonts w:ascii="Montserrat Light" w:hAnsi="Montserrat Light" w:cs="Times New Roman"/>
          <w:lang w:val="ro-RO"/>
        </w:rPr>
        <w:t>ț</w:t>
      </w:r>
      <w:r w:rsidR="00C1549E" w:rsidRPr="00FD6445">
        <w:rPr>
          <w:rFonts w:ascii="Montserrat Light" w:hAnsi="Montserrat Light" w:cs="Times New Roman"/>
          <w:lang w:val="ro-RO"/>
        </w:rPr>
        <w:t>ional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sau legal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a oric</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rui efect pe care </w:t>
      </w:r>
      <w:r w:rsidR="00E564C9" w:rsidRPr="00FD6445">
        <w:rPr>
          <w:rFonts w:ascii="Montserrat Light" w:hAnsi="Montserrat Light" w:cs="Times New Roman"/>
          <w:lang w:val="ro-RO"/>
        </w:rPr>
        <w:t>î</w:t>
      </w:r>
      <w:r w:rsidR="00C1549E" w:rsidRPr="00FD6445">
        <w:rPr>
          <w:rFonts w:ascii="Montserrat Light" w:hAnsi="Montserrat Light" w:cs="Times New Roman"/>
          <w:lang w:val="ro-RO"/>
        </w:rPr>
        <w:t>l produce.</w:t>
      </w:r>
    </w:p>
    <w:p w14:paraId="2B36232A" w14:textId="77777777" w:rsidR="003B455B" w:rsidRPr="00FD6445" w:rsidRDefault="003B455B" w:rsidP="00CD4EC0">
      <w:pPr>
        <w:pStyle w:val="ListParagraph"/>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Contractul intră în vigoare la data semnării acestuia de către ambele părți.</w:t>
      </w:r>
    </w:p>
    <w:p w14:paraId="56EFCA30" w14:textId="56BCF345" w:rsidR="003B455B" w:rsidRPr="00FD6445" w:rsidRDefault="003B4154" w:rsidP="003B4154">
      <w:pPr>
        <w:spacing w:after="0" w:line="276" w:lineRule="auto"/>
        <w:jc w:val="both"/>
        <w:rPr>
          <w:rFonts w:ascii="Montserrat Light" w:hAnsi="Montserrat Light" w:cs="Times New Roman"/>
        </w:rPr>
      </w:pPr>
      <w:r w:rsidRPr="00FD6445">
        <w:rPr>
          <w:rFonts w:ascii="Montserrat Light" w:hAnsi="Montserrat Light" w:cs="Times New Roman"/>
          <w:b/>
          <w:bCs/>
        </w:rPr>
        <w:t>5.3.</w:t>
      </w:r>
      <w:r w:rsidRPr="00FD6445">
        <w:rPr>
          <w:rFonts w:ascii="Montserrat Light" w:hAnsi="Montserrat Light" w:cs="Times New Roman"/>
        </w:rPr>
        <w:t xml:space="preserve"> </w:t>
      </w:r>
      <w:r w:rsidR="00312BBE" w:rsidRPr="00FD6445">
        <w:rPr>
          <w:rFonts w:ascii="Montserrat Light" w:hAnsi="Montserrat Light" w:cs="Times New Roman"/>
        </w:rPr>
        <w:tab/>
      </w:r>
      <w:r w:rsidRPr="00FD6445">
        <w:rPr>
          <w:rFonts w:ascii="Montserrat Light" w:hAnsi="Montserrat Light" w:cs="Times New Roman"/>
        </w:rPr>
        <w:t xml:space="preserve">Prestarea serviciilor aferente contractului se va face în termen de </w:t>
      </w:r>
      <w:r w:rsidR="00DA0305">
        <w:rPr>
          <w:rFonts w:ascii="Montserrat Light" w:hAnsi="Montserrat Light" w:cs="Times New Roman"/>
        </w:rPr>
        <w:t>60 de zile calendaristice de la transmiterea ordinului</w:t>
      </w:r>
      <w:r w:rsidR="000C1097">
        <w:rPr>
          <w:rFonts w:ascii="Montserrat Light" w:hAnsi="Montserrat Light" w:cs="Times New Roman"/>
        </w:rPr>
        <w:t xml:space="preserve"> de incepere</w:t>
      </w:r>
      <w:r w:rsidR="006F4424">
        <w:rPr>
          <w:rFonts w:ascii="Montserrat Light" w:hAnsi="Montserrat Light" w:cs="Times New Roman"/>
        </w:rPr>
        <w:t xml:space="preserve">. </w:t>
      </w:r>
    </w:p>
    <w:p w14:paraId="6F643B68" w14:textId="77777777" w:rsidR="00693F09" w:rsidRPr="00EB18F4" w:rsidRDefault="00693F09" w:rsidP="00693F09">
      <w:pPr>
        <w:pStyle w:val="ListParagraph"/>
        <w:spacing w:after="0" w:line="276" w:lineRule="auto"/>
        <w:ind w:left="1"/>
        <w:jc w:val="both"/>
        <w:rPr>
          <w:rFonts w:ascii="Montserrat Light" w:hAnsi="Montserrat Light" w:cs="Times New Roman"/>
          <w:sz w:val="20"/>
          <w:szCs w:val="20"/>
          <w:lang w:val="ro-RO"/>
        </w:rPr>
      </w:pPr>
    </w:p>
    <w:p w14:paraId="6D90F5A2"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Documentele Contractului</w:t>
      </w:r>
    </w:p>
    <w:p w14:paraId="6D2C2FA0" w14:textId="77777777" w:rsidR="003B455B" w:rsidRPr="00FE6E88" w:rsidRDefault="003B455B" w:rsidP="00CD4EC0">
      <w:pPr>
        <w:pStyle w:val="ListParagraph"/>
        <w:numPr>
          <w:ilvl w:val="0"/>
          <w:numId w:val="10"/>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Documentele prezentului Contract sunt:</w:t>
      </w:r>
    </w:p>
    <w:p w14:paraId="532BFCFE"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Caietul de sarcini, inclusiv, dacă este cazul, clarificările și/sau măsurile de remediere aduse până la depunerea ofertelor ce privesc aspectele tehnice și financiare – Anexa nr. 1;</w:t>
      </w:r>
    </w:p>
    <w:p w14:paraId="59957D74"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tehnică, inclusiv, dacă este cazul, clarificările din perioada de evaluare – Anexa nr. 2;</w:t>
      </w:r>
    </w:p>
    <w:p w14:paraId="56FABB88"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financiară, inclusiv, dacă este cazul, clarificările din perioada de evaluare – Anexa nr. 3;</w:t>
      </w:r>
    </w:p>
    <w:p w14:paraId="6B58F66C" w14:textId="77777777" w:rsidR="003B455B" w:rsidRPr="00FE6E88" w:rsidRDefault="003B455B" w:rsidP="00CD4EC0">
      <w:pPr>
        <w:spacing w:after="0" w:line="276" w:lineRule="auto"/>
        <w:ind w:left="1"/>
        <w:jc w:val="both"/>
        <w:rPr>
          <w:rFonts w:ascii="Montserrat Light" w:hAnsi="Montserrat Light" w:cs="Times New Roman"/>
        </w:rPr>
      </w:pPr>
    </w:p>
    <w:p w14:paraId="4EF28425"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Ordinea de precedență</w:t>
      </w:r>
    </w:p>
    <w:p w14:paraId="48C46378" w14:textId="77777777" w:rsidR="003B455B" w:rsidRPr="00FE6E88" w:rsidRDefault="003B455B" w:rsidP="00CD4EC0">
      <w:pPr>
        <w:pStyle w:val="ListParagraph"/>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FE6E88" w:rsidRDefault="003B455B" w:rsidP="00CD4EC0">
      <w:pPr>
        <w:pStyle w:val="ListParagraph"/>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FE6E88" w:rsidRDefault="003244A8" w:rsidP="00CD4EC0">
      <w:pPr>
        <w:pStyle w:val="ListParagraph"/>
        <w:spacing w:after="0" w:line="276" w:lineRule="auto"/>
        <w:ind w:left="0"/>
        <w:jc w:val="both"/>
        <w:rPr>
          <w:rFonts w:ascii="Montserrat Light" w:hAnsi="Montserrat Light" w:cs="Times New Roman"/>
          <w:lang w:val="ro-RO"/>
        </w:rPr>
      </w:pPr>
    </w:p>
    <w:p w14:paraId="5EA5D595"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Comunicarea între Părți</w:t>
      </w:r>
    </w:p>
    <w:p w14:paraId="1AFF94AA"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Comunicările între Părți se pot face și prin fax sau e-mail, cu condiția confirmării în scris a primirii comunicării.</w:t>
      </w:r>
    </w:p>
    <w:p w14:paraId="74F85548" w14:textId="60A0FCDE"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FE6E88" w14:paraId="047D773C" w14:textId="77777777" w:rsidTr="00693F09">
        <w:tc>
          <w:tcPr>
            <w:tcW w:w="5102" w:type="dxa"/>
            <w:hideMark/>
          </w:tcPr>
          <w:p w14:paraId="6D9F5843" w14:textId="77777777" w:rsidR="005233EB" w:rsidRPr="00FE6E88" w:rsidRDefault="005233EB" w:rsidP="00CD4EC0">
            <w:pPr>
              <w:spacing w:line="276" w:lineRule="auto"/>
              <w:jc w:val="both"/>
              <w:rPr>
                <w:rFonts w:ascii="Montserrat Light" w:hAnsi="Montserrat Light" w:cs="Times New Roman"/>
              </w:rPr>
            </w:pPr>
          </w:p>
          <w:p w14:paraId="103DBF37" w14:textId="1D9EBC02"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Pentru</w:t>
            </w:r>
          </w:p>
          <w:p w14:paraId="5BDC4378" w14:textId="77777777" w:rsidR="000C690D"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lastRenderedPageBreak/>
              <w:t>Autoritatea contractantă:</w:t>
            </w:r>
            <w:r w:rsidR="000C690D" w:rsidRPr="00FE6E88">
              <w:rPr>
                <w:rFonts w:ascii="Montserrat Light" w:hAnsi="Montserrat Light" w:cs="Times New Roman"/>
              </w:rPr>
              <w:t xml:space="preserve"> </w:t>
            </w:r>
          </w:p>
          <w:p w14:paraId="2BDD4D90" w14:textId="4EE9011B" w:rsidR="004B2460" w:rsidRPr="00FE6E88" w:rsidRDefault="004B2460" w:rsidP="000C690D">
            <w:pPr>
              <w:spacing w:line="276" w:lineRule="auto"/>
              <w:jc w:val="both"/>
              <w:rPr>
                <w:rFonts w:ascii="Montserrat Light" w:hAnsi="Montserrat Light" w:cs="Times New Roman"/>
                <w:b/>
                <w:bCs/>
              </w:rPr>
            </w:pPr>
            <w:r w:rsidRPr="00FE6E88">
              <w:rPr>
                <w:rFonts w:ascii="Montserrat Light" w:hAnsi="Montserrat Light" w:cs="Times New Roman"/>
                <w:b/>
                <w:bCs/>
              </w:rPr>
              <w:t>UAT JUDEȚUL CLUJ</w:t>
            </w:r>
          </w:p>
        </w:tc>
        <w:tc>
          <w:tcPr>
            <w:tcW w:w="4229" w:type="dxa"/>
            <w:hideMark/>
          </w:tcPr>
          <w:p w14:paraId="63F56A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lastRenderedPageBreak/>
              <w:t>Pentru</w:t>
            </w:r>
          </w:p>
          <w:p w14:paraId="58F32FCB" w14:textId="10E38001" w:rsidR="004B2460" w:rsidRPr="00FE6E88" w:rsidRDefault="003B455B" w:rsidP="002D5846">
            <w:pPr>
              <w:spacing w:line="276" w:lineRule="auto"/>
              <w:jc w:val="both"/>
              <w:rPr>
                <w:rFonts w:ascii="Montserrat Light" w:hAnsi="Montserrat Light" w:cs="Times New Roman"/>
              </w:rPr>
            </w:pPr>
            <w:r w:rsidRPr="00FE6E88">
              <w:rPr>
                <w:rFonts w:ascii="Montserrat Light" w:hAnsi="Montserrat Light" w:cs="Times New Roman"/>
              </w:rPr>
              <w:t>Contractant:</w:t>
            </w:r>
            <w:r w:rsidR="00B159C0">
              <w:rPr>
                <w:rFonts w:ascii="Montserrat Light" w:hAnsi="Montserrat Light" w:cs="Times New Roman"/>
              </w:rPr>
              <w:t xml:space="preserve"> </w:t>
            </w:r>
          </w:p>
        </w:tc>
      </w:tr>
      <w:tr w:rsidR="003B455B" w:rsidRPr="00FE6E88" w14:paraId="2A634977" w14:textId="77777777" w:rsidTr="00693F09">
        <w:tc>
          <w:tcPr>
            <w:tcW w:w="5102" w:type="dxa"/>
            <w:hideMark/>
          </w:tcPr>
          <w:p w14:paraId="08F07E32" w14:textId="2BFC0039" w:rsidR="003B455B" w:rsidRPr="00FE6E88" w:rsidRDefault="003B455B" w:rsidP="00CD4EC0">
            <w:pPr>
              <w:spacing w:line="276" w:lineRule="auto"/>
              <w:jc w:val="both"/>
              <w:rPr>
                <w:rFonts w:ascii="Montserrat Light" w:hAnsi="Montserrat Light" w:cs="Times New Roman"/>
                <w:b/>
                <w:bCs/>
              </w:rPr>
            </w:pPr>
            <w:r w:rsidRPr="00FE6E88">
              <w:rPr>
                <w:rFonts w:ascii="Montserrat Light" w:hAnsi="Montserrat Light" w:cs="Times New Roman"/>
              </w:rPr>
              <w:t>Adresă:</w:t>
            </w:r>
            <w:r w:rsidR="004B2460" w:rsidRPr="00FE6E88">
              <w:rPr>
                <w:rFonts w:ascii="Montserrat Light" w:hAnsi="Montserrat Light" w:cs="Times New Roman"/>
              </w:rPr>
              <w:t xml:space="preserve"> </w:t>
            </w:r>
            <w:r w:rsidR="004B2460" w:rsidRPr="00FE6E88">
              <w:rPr>
                <w:rFonts w:ascii="Montserrat Light" w:hAnsi="Montserrat Light" w:cs="Times New Roman"/>
                <w:b/>
                <w:bCs/>
              </w:rPr>
              <w:t>Consiliul Județean Cluj</w:t>
            </w:r>
          </w:p>
          <w:p w14:paraId="5C53EF45" w14:textId="59C0B9DB" w:rsidR="004B2460" w:rsidRPr="00FE6E88" w:rsidRDefault="004B2460" w:rsidP="000C690D">
            <w:pPr>
              <w:spacing w:line="276" w:lineRule="auto"/>
              <w:jc w:val="both"/>
              <w:rPr>
                <w:rFonts w:ascii="Montserrat Light" w:hAnsi="Montserrat Light" w:cs="Times New Roman"/>
              </w:rPr>
            </w:pPr>
            <w:r w:rsidRPr="00FE6E88">
              <w:rPr>
                <w:rFonts w:ascii="Montserrat Light" w:hAnsi="Montserrat Light" w:cs="Times New Roman"/>
                <w:b/>
                <w:bCs/>
              </w:rPr>
              <w:t>Mun. Cluj-Napoca, Calea Dorobanților</w:t>
            </w:r>
            <w:r w:rsidR="000C690D" w:rsidRPr="00FE6E88">
              <w:rPr>
                <w:rFonts w:ascii="Montserrat Light" w:hAnsi="Montserrat Light" w:cs="Times New Roman"/>
                <w:b/>
                <w:bCs/>
              </w:rPr>
              <w:t xml:space="preserve">, </w:t>
            </w:r>
            <w:r w:rsidRPr="00FE6E88">
              <w:rPr>
                <w:rFonts w:ascii="Montserrat Light" w:hAnsi="Montserrat Light" w:cs="Times New Roman"/>
                <w:b/>
                <w:bCs/>
              </w:rPr>
              <w:t>nr. 106</w:t>
            </w:r>
          </w:p>
        </w:tc>
        <w:tc>
          <w:tcPr>
            <w:tcW w:w="4229" w:type="dxa"/>
            <w:hideMark/>
          </w:tcPr>
          <w:p w14:paraId="1B0F05EE" w14:textId="02B26648"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Adresă:</w:t>
            </w:r>
            <w:r w:rsidR="00B159C0">
              <w:rPr>
                <w:rFonts w:ascii="Montserrat Light" w:hAnsi="Montserrat Light" w:cs="Times New Roman"/>
              </w:rPr>
              <w:t xml:space="preserve"> </w:t>
            </w:r>
          </w:p>
        </w:tc>
      </w:tr>
      <w:tr w:rsidR="003B455B" w:rsidRPr="00FE6E88" w14:paraId="261F8E12" w14:textId="77777777" w:rsidTr="00693F09">
        <w:tc>
          <w:tcPr>
            <w:tcW w:w="5102" w:type="dxa"/>
            <w:hideMark/>
          </w:tcPr>
          <w:p w14:paraId="3E061114" w14:textId="0B8828E2"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Telefon/Fax:</w:t>
            </w:r>
            <w:r w:rsidR="000C690D" w:rsidRPr="00FE6E88">
              <w:rPr>
                <w:rFonts w:ascii="Montserrat Light" w:hAnsi="Montserrat Light" w:cs="Times New Roman"/>
              </w:rPr>
              <w:t xml:space="preserve"> </w:t>
            </w:r>
            <w:r w:rsidR="004B2460" w:rsidRPr="00FE6E88">
              <w:rPr>
                <w:rFonts w:ascii="Montserrat Light" w:hAnsi="Montserrat Light" w:cs="Times New Roman"/>
                <w:b/>
                <w:bCs/>
              </w:rPr>
              <w:t>0372-640085</w:t>
            </w:r>
          </w:p>
        </w:tc>
        <w:tc>
          <w:tcPr>
            <w:tcW w:w="4229" w:type="dxa"/>
            <w:hideMark/>
          </w:tcPr>
          <w:p w14:paraId="09CA049C" w14:textId="110A8950"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Telefon/Fax:</w:t>
            </w:r>
            <w:r w:rsidR="00B159C0">
              <w:rPr>
                <w:rFonts w:ascii="Montserrat Light" w:hAnsi="Montserrat Light" w:cs="Times New Roman"/>
              </w:rPr>
              <w:t xml:space="preserve"> </w:t>
            </w:r>
          </w:p>
        </w:tc>
      </w:tr>
      <w:tr w:rsidR="003B455B" w:rsidRPr="00FE6E88" w14:paraId="3B07545D" w14:textId="77777777" w:rsidTr="00693F09">
        <w:tc>
          <w:tcPr>
            <w:tcW w:w="5102" w:type="dxa"/>
            <w:hideMark/>
          </w:tcPr>
          <w:p w14:paraId="239A0143" w14:textId="50F48993"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E-mail:</w:t>
            </w:r>
            <w:r w:rsidR="000C690D" w:rsidRPr="00FE6E88">
              <w:rPr>
                <w:rFonts w:ascii="Montserrat Light" w:hAnsi="Montserrat Light" w:cs="Times New Roman"/>
              </w:rPr>
              <w:t xml:space="preserve"> </w:t>
            </w:r>
            <w:r w:rsidR="004B2460" w:rsidRPr="00FE6E88">
              <w:rPr>
                <w:rFonts w:ascii="Montserrat Light" w:hAnsi="Montserrat Light" w:cs="Times New Roman"/>
                <w:b/>
                <w:bCs/>
              </w:rPr>
              <w:t>infopublic@cjcluj.ro</w:t>
            </w:r>
          </w:p>
        </w:tc>
        <w:tc>
          <w:tcPr>
            <w:tcW w:w="4229" w:type="dxa"/>
            <w:hideMark/>
          </w:tcPr>
          <w:p w14:paraId="662F2E12" w14:textId="5C427B89"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E-mail:</w:t>
            </w:r>
            <w:r w:rsidR="00B159C0">
              <w:rPr>
                <w:rFonts w:ascii="Montserrat Light" w:hAnsi="Montserrat Light" w:cs="Times New Roman"/>
              </w:rPr>
              <w:t xml:space="preserve"> </w:t>
            </w:r>
          </w:p>
        </w:tc>
      </w:tr>
      <w:tr w:rsidR="003B455B" w:rsidRPr="00FE6E88" w14:paraId="02AB802A" w14:textId="77777777" w:rsidTr="00693F09">
        <w:tc>
          <w:tcPr>
            <w:tcW w:w="5102" w:type="dxa"/>
            <w:hideMark/>
          </w:tcPr>
          <w:p w14:paraId="233C35E0" w14:textId="2EF53AF4" w:rsidR="004B2460"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Persoana de contact:</w:t>
            </w:r>
            <w:r w:rsidR="000C690D" w:rsidRPr="00FE6E88">
              <w:rPr>
                <w:rFonts w:ascii="Montserrat Light" w:hAnsi="Montserrat Light" w:cs="Times New Roman"/>
              </w:rPr>
              <w:t xml:space="preserve"> </w:t>
            </w:r>
          </w:p>
        </w:tc>
        <w:tc>
          <w:tcPr>
            <w:tcW w:w="4229" w:type="dxa"/>
            <w:hideMark/>
          </w:tcPr>
          <w:p w14:paraId="57EB8DCB" w14:textId="343347C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Persoana de contact</w:t>
            </w:r>
            <w:r w:rsidR="002D5846">
              <w:rPr>
                <w:rFonts w:ascii="Montserrat Light" w:hAnsi="Montserrat Light" w:cs="Times New Roman"/>
              </w:rPr>
              <w:t>:</w:t>
            </w:r>
          </w:p>
        </w:tc>
      </w:tr>
      <w:tr w:rsidR="003B455B" w:rsidRPr="00FE6E88" w14:paraId="01508FC9" w14:textId="77777777" w:rsidTr="00693F09">
        <w:tc>
          <w:tcPr>
            <w:tcW w:w="5102" w:type="dxa"/>
          </w:tcPr>
          <w:p w14:paraId="08606F74" w14:textId="77777777" w:rsidR="003B455B" w:rsidRPr="00FE6E88" w:rsidRDefault="003B455B" w:rsidP="00CD4EC0">
            <w:pPr>
              <w:spacing w:line="276" w:lineRule="auto"/>
              <w:jc w:val="both"/>
              <w:rPr>
                <w:rFonts w:ascii="Montserrat Light" w:hAnsi="Montserrat Light" w:cs="Times New Roman"/>
              </w:rPr>
            </w:pPr>
          </w:p>
        </w:tc>
        <w:tc>
          <w:tcPr>
            <w:tcW w:w="4229" w:type="dxa"/>
          </w:tcPr>
          <w:p w14:paraId="76A05E5A" w14:textId="77777777" w:rsidR="003B455B" w:rsidRPr="00FE6E88" w:rsidRDefault="003B455B" w:rsidP="00CD4EC0">
            <w:pPr>
              <w:spacing w:line="276" w:lineRule="auto"/>
              <w:jc w:val="both"/>
              <w:rPr>
                <w:rFonts w:ascii="Montserrat Light" w:hAnsi="Montserrat Light" w:cs="Times New Roman"/>
              </w:rPr>
            </w:pPr>
          </w:p>
        </w:tc>
      </w:tr>
    </w:tbl>
    <w:p w14:paraId="0AA8C859"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una dintre Părți va fi considerată primită:</w:t>
      </w:r>
    </w:p>
    <w:p w14:paraId="207E72F0"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înmânării, dacă este depusă personal de către una dintre Părți,</w:t>
      </w:r>
    </w:p>
    <w:p w14:paraId="2E0C1A9F"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de către destinatar, în cazul trimiterii prin scrisoare recomandată cu confirmare de primire,</w:t>
      </w:r>
    </w:p>
    <w:p w14:paraId="216620A7"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Nicio modificare a datelor de contact prevăzute în prezentul Contract nu este opozabilă celeilalte Părți, decât în cazul în care a fost notificată în prealabil.</w:t>
      </w:r>
    </w:p>
    <w:p w14:paraId="0876D898" w14:textId="77777777" w:rsidR="003B455B" w:rsidRPr="00FE6E88" w:rsidRDefault="003B455B" w:rsidP="00CD4EC0">
      <w:pPr>
        <w:spacing w:after="0" w:line="276" w:lineRule="auto"/>
        <w:ind w:left="1"/>
        <w:jc w:val="both"/>
        <w:rPr>
          <w:rFonts w:ascii="Montserrat Light" w:hAnsi="Montserrat Light" w:cs="Times New Roman"/>
        </w:rPr>
      </w:pPr>
    </w:p>
    <w:p w14:paraId="525FF744" w14:textId="77777777" w:rsidR="003B455B" w:rsidRPr="00FD644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Garanția de bună execuție a contractului</w:t>
      </w:r>
    </w:p>
    <w:p w14:paraId="118D2573" w14:textId="220C0E3B" w:rsidR="003B455B" w:rsidRPr="00FD6445" w:rsidRDefault="007F4848" w:rsidP="007F4848">
      <w:pPr>
        <w:pStyle w:val="ListParagraph"/>
        <w:spacing w:after="0" w:line="276" w:lineRule="auto"/>
        <w:ind w:left="0"/>
        <w:jc w:val="both"/>
        <w:rPr>
          <w:rFonts w:ascii="Montserrat Light" w:hAnsi="Montserrat Light" w:cs="Times New Roman"/>
          <w:lang w:val="ro-RO"/>
        </w:rPr>
      </w:pPr>
      <w:r w:rsidRPr="00FD6445">
        <w:rPr>
          <w:rFonts w:ascii="Montserrat Light" w:hAnsi="Montserrat Light" w:cs="Times New Roman"/>
          <w:lang w:val="ro-RO"/>
        </w:rPr>
        <w:t>Pentru prezentul contract nu se solicită garanție de bună execuție.</w:t>
      </w:r>
    </w:p>
    <w:p w14:paraId="438AB8BD" w14:textId="77777777" w:rsidR="007F4848" w:rsidRPr="00FE6E88" w:rsidRDefault="007F4848" w:rsidP="007F4848">
      <w:pPr>
        <w:pStyle w:val="ListParagraph"/>
        <w:spacing w:after="0" w:line="276" w:lineRule="auto"/>
        <w:ind w:left="0"/>
        <w:jc w:val="both"/>
        <w:rPr>
          <w:rFonts w:ascii="Montserrat Light" w:hAnsi="Montserrat Light" w:cs="Times New Roman"/>
          <w:lang w:val="ro-RO"/>
        </w:rPr>
      </w:pPr>
    </w:p>
    <w:p w14:paraId="7DC44D15"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Începere, Întârzieri, Sistare</w:t>
      </w:r>
    </w:p>
    <w:p w14:paraId="6ECE251F" w14:textId="05358723" w:rsidR="003B455B" w:rsidRPr="00FE6E88" w:rsidRDefault="003B455B" w:rsidP="00CD4EC0">
      <w:pPr>
        <w:pStyle w:val="ListParagraph"/>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de a începe </w:t>
      </w:r>
      <w:r w:rsidR="00C15B63" w:rsidRPr="00FE6E88">
        <w:rPr>
          <w:rFonts w:ascii="Montserrat Light" w:hAnsi="Montserrat Light" w:cs="Times New Roman"/>
          <w:lang w:val="ro-RO"/>
        </w:rPr>
        <w:t>prestarea serviciilor</w:t>
      </w:r>
      <w:r w:rsidRPr="00FE6E88">
        <w:rPr>
          <w:rFonts w:ascii="Montserrat Light" w:hAnsi="Montserrat Light" w:cs="Times New Roman"/>
          <w:lang w:val="ro-RO"/>
        </w:rPr>
        <w:t xml:space="preserve"> în conformitate cu prevederile art. 5 din prezentul contract</w:t>
      </w:r>
      <w:r w:rsidR="00C15B63" w:rsidRPr="00FE6E88">
        <w:rPr>
          <w:rFonts w:ascii="Montserrat Light" w:hAnsi="Montserrat Light" w:cs="Times New Roman"/>
          <w:lang w:val="ro-RO"/>
        </w:rPr>
        <w:t xml:space="preserve"> și cu termenele prevăzute în Anexa nr. 1 la Contract</w:t>
      </w:r>
      <w:r w:rsidRPr="00FE6E88">
        <w:rPr>
          <w:rFonts w:ascii="Montserrat Light" w:hAnsi="Montserrat Light" w:cs="Times New Roman"/>
          <w:lang w:val="ro-RO"/>
        </w:rPr>
        <w:t>.</w:t>
      </w:r>
    </w:p>
    <w:p w14:paraId="75731842" w14:textId="60B2F0C1" w:rsidR="003B455B" w:rsidRPr="00FE6E88" w:rsidRDefault="003B455B" w:rsidP="00CD4EC0">
      <w:pPr>
        <w:pStyle w:val="ListParagraph"/>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lastRenderedPageBreak/>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atunci Părțile vor revizui, de comun acord, perioada de prestare și vor semna un act adițional</w:t>
      </w:r>
      <w:r w:rsidR="00C15B63" w:rsidRPr="00FE6E88">
        <w:rPr>
          <w:rFonts w:ascii="Montserrat Light" w:hAnsi="Montserrat Light" w:cs="Times New Roman"/>
          <w:lang w:val="ro-RO"/>
        </w:rPr>
        <w:t xml:space="preserve"> în acest sens</w:t>
      </w:r>
      <w:r w:rsidRPr="00FE6E88">
        <w:rPr>
          <w:rFonts w:ascii="Montserrat Light" w:hAnsi="Montserrat Light" w:cs="Times New Roman"/>
          <w:lang w:val="ro-RO"/>
        </w:rPr>
        <w:t>.</w:t>
      </w:r>
    </w:p>
    <w:p w14:paraId="5B76A1DF" w14:textId="77777777" w:rsidR="003B455B" w:rsidRPr="00FE6E88" w:rsidRDefault="003B455B" w:rsidP="00CD4EC0">
      <w:pPr>
        <w:spacing w:after="0" w:line="276" w:lineRule="auto"/>
        <w:ind w:left="1"/>
        <w:jc w:val="both"/>
        <w:rPr>
          <w:rFonts w:ascii="Montserrat Light" w:hAnsi="Montserrat Light" w:cs="Times New Roman"/>
        </w:rPr>
      </w:pPr>
    </w:p>
    <w:p w14:paraId="712CD8A0"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Derularea și monitorizarea contractului</w:t>
      </w:r>
    </w:p>
    <w:p w14:paraId="607F728D" w14:textId="73C083B6" w:rsidR="003B455B" w:rsidRPr="00FE6E88" w:rsidRDefault="003B455B" w:rsidP="00CD4EC0">
      <w:pPr>
        <w:pStyle w:val="ListParagraph"/>
        <w:numPr>
          <w:ilvl w:val="0"/>
          <w:numId w:val="17"/>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Raportarea în cadrul Contractului de achiziție publică de </w:t>
      </w:r>
      <w:r w:rsidR="00C15B63" w:rsidRPr="00FE6E88">
        <w:rPr>
          <w:rFonts w:ascii="Montserrat Light" w:hAnsi="Montserrat Light" w:cs="Times New Roman"/>
          <w:lang w:val="ro-RO"/>
        </w:rPr>
        <w:t>Servicii</w:t>
      </w:r>
    </w:p>
    <w:p w14:paraId="145A71F4" w14:textId="7BCA4E34" w:rsidR="003B455B" w:rsidRPr="00FE6E88" w:rsidRDefault="003B455B" w:rsidP="00CD4EC0">
      <w:pPr>
        <w:pStyle w:val="ListParagraph"/>
        <w:numPr>
          <w:ilvl w:val="0"/>
          <w:numId w:val="18"/>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Dacă este cazul, Contractantul va prezenta documentele</w:t>
      </w:r>
      <w:r w:rsidR="00E213ED" w:rsidRPr="00FE6E88">
        <w:rPr>
          <w:rFonts w:ascii="Montserrat Light" w:hAnsi="Montserrat Light" w:cs="Times New Roman"/>
          <w:lang w:val="ro-RO"/>
        </w:rPr>
        <w:t>,</w:t>
      </w:r>
      <w:r w:rsidRPr="00FE6E88">
        <w:rPr>
          <w:rFonts w:ascii="Montserrat Light" w:hAnsi="Montserrat Light" w:cs="Times New Roman"/>
          <w:lang w:val="ro-RO"/>
        </w:rPr>
        <w:t xml:space="preserve"> rapoartele </w:t>
      </w:r>
      <w:r w:rsidR="00E213ED" w:rsidRPr="00FE6E88">
        <w:rPr>
          <w:rFonts w:ascii="Montserrat Light" w:hAnsi="Montserrat Light" w:cs="Times New Roman"/>
          <w:lang w:val="ro-RO"/>
        </w:rPr>
        <w:t xml:space="preserve">și procesele verbale, </w:t>
      </w:r>
      <w:r w:rsidRPr="00FE6E88">
        <w:rPr>
          <w:rFonts w:ascii="Montserrat Light" w:hAnsi="Montserrat Light" w:cs="Times New Roman"/>
          <w:lang w:val="ro-RO"/>
        </w:rPr>
        <w:t xml:space="preserve">conform celor specificate în Caietul de Sarcini și cu respectarea Graficului de </w:t>
      </w:r>
      <w:r w:rsidR="00C15B63" w:rsidRPr="00FE6E88">
        <w:rPr>
          <w:rFonts w:ascii="Montserrat Light" w:hAnsi="Montserrat Light" w:cs="Times New Roman"/>
          <w:lang w:val="ro-RO"/>
        </w:rPr>
        <w:t>prestare</w:t>
      </w:r>
      <w:r w:rsidRPr="00FE6E88">
        <w:rPr>
          <w:rFonts w:ascii="Montserrat Light" w:hAnsi="Montserrat Light" w:cs="Times New Roman"/>
          <w:lang w:val="ro-RO"/>
        </w:rPr>
        <w:t xml:space="preserve"> acceptat de către Autoritatea contractantă.</w:t>
      </w:r>
    </w:p>
    <w:p w14:paraId="6CD2523D" w14:textId="064C24E4" w:rsidR="003B455B" w:rsidRPr="00FE6E88" w:rsidRDefault="003B455B" w:rsidP="00CD4EC0">
      <w:pPr>
        <w:pStyle w:val="ListParagraph"/>
        <w:numPr>
          <w:ilvl w:val="0"/>
          <w:numId w:val="18"/>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să elaboreze, pe perioada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xml:space="preserve">, toate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solicitate conform prevederilor cuprinse în Caietul de Sarcini.</w:t>
      </w:r>
    </w:p>
    <w:p w14:paraId="5BA9DBA1" w14:textId="50223711" w:rsidR="003B455B" w:rsidRPr="00FE6E88" w:rsidRDefault="003B455B" w:rsidP="00CD4EC0">
      <w:pPr>
        <w:pStyle w:val="ListParagraph"/>
        <w:numPr>
          <w:ilvl w:val="0"/>
          <w:numId w:val="18"/>
        </w:numPr>
        <w:spacing w:after="0" w:line="276" w:lineRule="auto"/>
        <w:ind w:left="720" w:hanging="357"/>
        <w:jc w:val="both"/>
        <w:rPr>
          <w:rFonts w:ascii="Montserrat Light" w:hAnsi="Montserrat Light" w:cs="Times New Roman"/>
          <w:lang w:val="ro-RO"/>
        </w:rPr>
      </w:pPr>
      <w:r w:rsidRPr="00FE6E88">
        <w:rPr>
          <w:rFonts w:ascii="Montserrat Light" w:hAnsi="Montserrat Light" w:cs="Times New Roman"/>
          <w:lang w:val="ro-RO"/>
        </w:rPr>
        <w:t xml:space="preserve">Aprobarea de către Autoritatea contractantă a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realizate și furnizate de către Contractant, va fi făcută astfel cum este stabilit în Caietul de Sarcini și va certifica faptul că acestea sunt conforme cu termenii Contractului.</w:t>
      </w:r>
    </w:p>
    <w:p w14:paraId="1E5B97DE" w14:textId="77777777" w:rsidR="003B455B" w:rsidRPr="00FE6E88" w:rsidRDefault="003B455B" w:rsidP="00CD4EC0">
      <w:pPr>
        <w:pStyle w:val="ListParagraph"/>
        <w:numPr>
          <w:ilvl w:val="0"/>
          <w:numId w:val="17"/>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2E02C9" w:rsidRDefault="005F0511" w:rsidP="00CD4EC0">
      <w:pPr>
        <w:spacing w:after="0" w:line="276" w:lineRule="auto"/>
        <w:jc w:val="both"/>
        <w:rPr>
          <w:rFonts w:ascii="Montserrat Light" w:hAnsi="Montserrat Light" w:cs="Times New Roman"/>
        </w:rPr>
      </w:pPr>
    </w:p>
    <w:p w14:paraId="5E4AD04F" w14:textId="53EFAF9D" w:rsidR="003B455B" w:rsidRPr="002E02C9" w:rsidRDefault="00FD6445"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E02C9">
        <w:rPr>
          <w:rFonts w:ascii="Montserrat Light" w:hAnsi="Montserrat Light" w:cs="Times New Roman"/>
          <w:b/>
          <w:bCs/>
          <w:lang w:val="ro-RO"/>
        </w:rPr>
        <w:t xml:space="preserve">Respectarea termenelor </w:t>
      </w:r>
    </w:p>
    <w:p w14:paraId="44350C9B" w14:textId="77777777" w:rsidR="00FD6445" w:rsidRPr="002E02C9" w:rsidRDefault="003B455B" w:rsidP="00F051AD">
      <w:pPr>
        <w:pStyle w:val="ListParagraph"/>
        <w:numPr>
          <w:ilvl w:val="0"/>
          <w:numId w:val="20"/>
        </w:numPr>
        <w:spacing w:after="0" w:line="276" w:lineRule="auto"/>
        <w:ind w:left="0" w:firstLine="0"/>
        <w:jc w:val="both"/>
        <w:rPr>
          <w:rFonts w:ascii="Montserrat Light" w:hAnsi="Montserrat Light" w:cs="Times New Roman"/>
          <w:lang w:val="ro-RO"/>
        </w:rPr>
      </w:pPr>
      <w:r w:rsidRPr="002E02C9">
        <w:rPr>
          <w:rFonts w:ascii="Montserrat Light" w:hAnsi="Montserrat Light" w:cs="Times New Roman"/>
          <w:lang w:val="ro-RO"/>
        </w:rPr>
        <w:t xml:space="preserve">Verificarea îndeplinirii obligațiilor contractuale de către Contractant și evaluarea stadiului activităților, în sensul respectării Termenelor </w:t>
      </w:r>
      <w:r w:rsidR="00FD6445" w:rsidRPr="002E02C9">
        <w:rPr>
          <w:rFonts w:ascii="Montserrat Light" w:hAnsi="Montserrat Light" w:cs="Times New Roman"/>
          <w:lang w:val="ro-RO"/>
        </w:rPr>
        <w:t xml:space="preserve">din Caietul de sarcini </w:t>
      </w:r>
      <w:r w:rsidRPr="002E02C9">
        <w:rPr>
          <w:rFonts w:ascii="Montserrat Light" w:hAnsi="Montserrat Light" w:cs="Times New Roman"/>
          <w:lang w:val="ro-RO"/>
        </w:rPr>
        <w:t xml:space="preserve"> pentru </w:t>
      </w:r>
      <w:r w:rsidR="00280986" w:rsidRPr="002E02C9">
        <w:rPr>
          <w:rFonts w:ascii="Montserrat Light" w:hAnsi="Montserrat Light" w:cs="Times New Roman"/>
          <w:lang w:val="ro-RO"/>
        </w:rPr>
        <w:t>prestarea Serviciilor</w:t>
      </w:r>
      <w:r w:rsidRPr="002E02C9">
        <w:rPr>
          <w:rFonts w:ascii="Montserrat Light" w:hAnsi="Montserrat Light" w:cs="Times New Roman"/>
          <w:lang w:val="ro-RO"/>
        </w:rPr>
        <w:t>, se face prin r</w:t>
      </w:r>
      <w:r w:rsidR="00FD6445" w:rsidRPr="002E02C9">
        <w:rPr>
          <w:rFonts w:ascii="Montserrat Light" w:hAnsi="Montserrat Light" w:cs="Times New Roman"/>
          <w:lang w:val="ro-RO"/>
        </w:rPr>
        <w:t xml:space="preserve">espectarea cerintelor din caietul de sarcini. </w:t>
      </w:r>
    </w:p>
    <w:p w14:paraId="77261F86" w14:textId="77777777" w:rsidR="00CC0C10" w:rsidRPr="00FE6E88" w:rsidRDefault="00CC0C10" w:rsidP="00CD4EC0">
      <w:pPr>
        <w:spacing w:after="0" w:line="276" w:lineRule="auto"/>
        <w:jc w:val="both"/>
        <w:rPr>
          <w:rFonts w:ascii="Montserrat Light" w:hAnsi="Montserrat Light" w:cs="Times New Roman"/>
        </w:rPr>
      </w:pPr>
    </w:p>
    <w:p w14:paraId="550F077A"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 xml:space="preserve">Modificarea Contractului, Clauze de revizuire </w:t>
      </w:r>
    </w:p>
    <w:p w14:paraId="3C9EA392" w14:textId="77777777"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 care propune modificarea Contractului are obligația de a transmite celeilalte Părți propunerea de modificare a Contractului cu respectarea clauzelor prevăzute la pct. 8 Comunicarea între Părți</w:t>
      </w:r>
      <w:r w:rsidR="005E5264" w:rsidRPr="00F15AC5">
        <w:rPr>
          <w:rFonts w:ascii="Montserrat Light" w:hAnsi="Montserrat Light" w:cs="Times New Roman"/>
          <w:lang w:val="ro-RO"/>
        </w:rPr>
        <w:t>,</w:t>
      </w:r>
      <w:r w:rsidRPr="00F15AC5">
        <w:rPr>
          <w:rFonts w:ascii="Montserrat Light" w:hAnsi="Montserrat Light" w:cs="Times New Roman"/>
          <w:lang w:val="ro-RO"/>
        </w:rPr>
        <w:t xml:space="preserve"> cu cel puțin 5 zile înainte de data la care se consideră că modificarea ar trebui să producă efecte.</w:t>
      </w:r>
    </w:p>
    <w:p w14:paraId="7B318B72" w14:textId="77777777"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lastRenderedPageBreak/>
        <w:t>Modificarea va produce efecte doar dacă părțile au convenit asupra acestui aspect prin semnarea unui act adițional. Acceptarea modificării poate rezulta și din faptul executării acesteia de către ambele părți.</w:t>
      </w:r>
    </w:p>
    <w:p w14:paraId="36BF7CF1" w14:textId="53D6B7E2"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Revizuirea prezentului Contract se realizează ca urmare a evaluării activităților, rezultatelor și performanțelor Contractantului în cadrul Contractului. Modificarea Contractului prin revizuire intervine cu scopul atingerii obiectului Contractului, care constă în Produsele pe care Contractantul se obligă să le presteze în conformitate cu prevederile din prezentul Contract, cu dispozițiil</w:t>
      </w:r>
      <w:r w:rsidR="005E5264" w:rsidRPr="00F15AC5">
        <w:rPr>
          <w:rFonts w:ascii="Montserrat Light" w:hAnsi="Montserrat Light" w:cs="Times New Roman"/>
          <w:lang w:val="ro-RO"/>
        </w:rPr>
        <w:t>e</w:t>
      </w:r>
      <w:r w:rsidRPr="00F15AC5">
        <w:rPr>
          <w:rFonts w:ascii="Montserrat Light" w:hAnsi="Montserrat Light" w:cs="Times New Roman"/>
          <w:lang w:val="ro-RO"/>
        </w:rPr>
        <w:t xml:space="preserve"> legale și conform cerințelor din Caietul de Sarcini.</w:t>
      </w:r>
    </w:p>
    <w:p w14:paraId="6B28EC03" w14:textId="77777777"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Clauzele de modificare a contractului se pot referi, fără a se limita la:</w:t>
      </w:r>
    </w:p>
    <w:p w14:paraId="1BF30D5A" w14:textId="4C155872" w:rsidR="003B455B" w:rsidRPr="00F15AC5" w:rsidRDefault="003B455B" w:rsidP="00CD4EC0">
      <w:pPr>
        <w:pStyle w:val="ListParagraph"/>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Variații ale activităților din contract necesare în scopul îndeplinirii obiectului contractului (diferențele dintre cantitățile estimate inițial (în contract) </w:t>
      </w:r>
      <w:r w:rsidR="005E5264" w:rsidRPr="00F15AC5">
        <w:rPr>
          <w:rFonts w:ascii="Montserrat Light" w:hAnsi="Montserrat Light" w:cs="Times New Roman"/>
          <w:lang w:val="ro-RO"/>
        </w:rPr>
        <w:t>ș</w:t>
      </w:r>
      <w:r w:rsidRPr="00F15AC5">
        <w:rPr>
          <w:rFonts w:ascii="Montserrat Light" w:hAnsi="Montserrat Light" w:cs="Times New Roman"/>
          <w:lang w:val="ro-RO"/>
        </w:rPr>
        <w:t>i cele real prestate, fără modificarea caietului de sarcini);</w:t>
      </w:r>
    </w:p>
    <w:p w14:paraId="5653FCA7" w14:textId="2A510A50" w:rsidR="003B455B" w:rsidRPr="00F15AC5" w:rsidRDefault="003B455B" w:rsidP="00CD4EC0">
      <w:pPr>
        <w:pStyle w:val="ListParagraph"/>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Necesitatea extinderii duratei de </w:t>
      </w:r>
      <w:r w:rsidR="005E5264" w:rsidRPr="00F15AC5">
        <w:rPr>
          <w:rFonts w:ascii="Montserrat Light" w:hAnsi="Montserrat Light" w:cs="Times New Roman"/>
          <w:lang w:val="ro-RO"/>
        </w:rPr>
        <w:t>prestare a serviciilor</w:t>
      </w:r>
      <w:r w:rsidRPr="00F15AC5">
        <w:rPr>
          <w:rFonts w:ascii="Montserrat Light" w:hAnsi="Montserrat Light" w:cs="Times New Roman"/>
          <w:lang w:val="ro-RO"/>
        </w:rPr>
        <w:t>.</w:t>
      </w:r>
    </w:p>
    <w:p w14:paraId="6F106D07" w14:textId="77777777" w:rsidR="003B455B" w:rsidRPr="00F15AC5" w:rsidRDefault="003B455B" w:rsidP="00CD4EC0">
      <w:pPr>
        <w:spacing w:after="0" w:line="276" w:lineRule="auto"/>
        <w:jc w:val="both"/>
        <w:rPr>
          <w:rFonts w:ascii="Montserrat Light" w:hAnsi="Montserrat Light" w:cs="Times New Roman"/>
        </w:rPr>
      </w:pPr>
    </w:p>
    <w:p w14:paraId="6433A7FE"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Evaluarea Modificărilor Contractului și a circumstanțelor acestora, dacă este cazul</w:t>
      </w:r>
    </w:p>
    <w:p w14:paraId="2CC09E41" w14:textId="77777777" w:rsidR="003B455B" w:rsidRPr="00F15AC5" w:rsidRDefault="003B455B" w:rsidP="00CD4EC0">
      <w:pPr>
        <w:pStyle w:val="ListParagraph"/>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Identificarea circumstanțelor care generează Modificarea Contractului este în sarcina ambelor Părți.</w:t>
      </w:r>
    </w:p>
    <w:p w14:paraId="7483FB6D" w14:textId="77777777" w:rsidR="003B455B" w:rsidRPr="00F15AC5" w:rsidRDefault="003B455B" w:rsidP="00CD4EC0">
      <w:pPr>
        <w:pStyle w:val="ListParagraph"/>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F15AC5" w:rsidRDefault="003B455B" w:rsidP="00CD4EC0">
      <w:pPr>
        <w:pStyle w:val="ListParagraph"/>
        <w:numPr>
          <w:ilvl w:val="0"/>
          <w:numId w:val="24"/>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F15AC5" w:rsidRDefault="003B455B" w:rsidP="00CD4EC0">
      <w:pPr>
        <w:pStyle w:val="ListParagraph"/>
        <w:numPr>
          <w:ilvl w:val="0"/>
          <w:numId w:val="24"/>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 asupra prețului Contractului și/sau asupra </w:t>
      </w:r>
      <w:r w:rsidR="005E5264" w:rsidRPr="00F15AC5">
        <w:rPr>
          <w:rFonts w:ascii="Montserrat Light" w:hAnsi="Montserrat Light" w:cs="Times New Roman"/>
          <w:lang w:val="ro-RO"/>
        </w:rPr>
        <w:t>Serviciilor</w:t>
      </w:r>
      <w:r w:rsidRPr="00F15AC5">
        <w:rPr>
          <w:rFonts w:ascii="Montserrat Light" w:hAnsi="Montserrat Light" w:cs="Times New Roman"/>
          <w:lang w:val="ro-RO"/>
        </w:rPr>
        <w:t>, astfel cum fac acestea obiectul Contractului. Efectele soluțiilor, cuantificate devin Modificări Contractuale, putând conta în:</w:t>
      </w:r>
    </w:p>
    <w:p w14:paraId="38563943" w14:textId="4DD22D29" w:rsidR="003B455B" w:rsidRPr="00F15AC5" w:rsidRDefault="003B455B" w:rsidP="00CD4EC0">
      <w:pPr>
        <w:pStyle w:val="ListParagraph"/>
        <w:numPr>
          <w:ilvl w:val="0"/>
          <w:numId w:val="25"/>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 xml:space="preserve">prelungirea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w:t>
      </w:r>
    </w:p>
    <w:p w14:paraId="5EDF997A" w14:textId="4564FFC4" w:rsidR="003B455B" w:rsidRPr="006A48B5" w:rsidRDefault="003B455B" w:rsidP="00CD4EC0">
      <w:pPr>
        <w:pStyle w:val="ListParagraph"/>
        <w:numPr>
          <w:ilvl w:val="0"/>
          <w:numId w:val="25"/>
        </w:numPr>
        <w:spacing w:after="0" w:line="276" w:lineRule="auto"/>
        <w:ind w:left="1417" w:hanging="357"/>
        <w:jc w:val="both"/>
        <w:rPr>
          <w:rFonts w:ascii="Montserrat Light" w:hAnsi="Montserrat Light" w:cs="Times New Roman"/>
          <w:lang w:val="ro-RO"/>
        </w:rPr>
      </w:pPr>
      <w:r w:rsidRPr="006A48B5">
        <w:rPr>
          <w:rFonts w:ascii="Montserrat Light" w:hAnsi="Montserrat Light" w:cs="Times New Roman"/>
          <w:lang w:val="ro-RO"/>
        </w:rPr>
        <w:t>suplimentarea prețului Contractului, ca urmare a cheltuielilor suplimentare realizate de Contractant și a profitului rezonabil stabilit de Părți ca necesar a fi asociat cheltuielilor suplimentare.</w:t>
      </w:r>
    </w:p>
    <w:p w14:paraId="430FCADE" w14:textId="77777777" w:rsidR="003B455B" w:rsidRPr="00F15AC5" w:rsidRDefault="003B455B" w:rsidP="00CD4EC0">
      <w:pPr>
        <w:pStyle w:val="ListParagraph"/>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Fiecare Parte are obligația de a notifica cealaltă Parte, în cazul în care constată existența unor circumstanțe care pot genera Modificarea Contractului, întârzia sau împiedica livrarea Produselor sau care pot genera o suplimentare a prețului Contractului.</w:t>
      </w:r>
    </w:p>
    <w:p w14:paraId="4FE66F8E" w14:textId="1D271774" w:rsidR="003B455B" w:rsidRPr="00F15AC5" w:rsidRDefault="003B455B" w:rsidP="00CD4EC0">
      <w:pPr>
        <w:pStyle w:val="ListParagraph"/>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lastRenderedPageBreak/>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F15AC5" w:rsidRDefault="003B455B" w:rsidP="00CD4EC0">
      <w:pPr>
        <w:pStyle w:val="ListParagraph"/>
        <w:numPr>
          <w:ilvl w:val="0"/>
          <w:numId w:val="23"/>
        </w:numPr>
        <w:spacing w:after="0" w:line="276" w:lineRule="auto"/>
        <w:ind w:left="1" w:firstLine="0"/>
        <w:jc w:val="both"/>
        <w:rPr>
          <w:rFonts w:ascii="Montserrat Light" w:hAnsi="Montserrat Light" w:cs="Times New Roman"/>
          <w:lang w:val="ro-RO"/>
        </w:rPr>
      </w:pPr>
      <w:r w:rsidRPr="00F15AC5">
        <w:rPr>
          <w:rFonts w:ascii="Montserrat Light" w:hAnsi="Montserrat Light" w:cs="Times New Roman"/>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F15AC5" w:rsidRDefault="008245CB" w:rsidP="00CD4EC0">
      <w:pPr>
        <w:spacing w:after="0" w:line="276" w:lineRule="auto"/>
        <w:jc w:val="both"/>
        <w:rPr>
          <w:rFonts w:ascii="Montserrat Light" w:hAnsi="Montserrat Light" w:cs="Times New Roman"/>
        </w:rPr>
      </w:pPr>
    </w:p>
    <w:p w14:paraId="53B79837"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Subcontractarea, dacă este cazul</w:t>
      </w:r>
    </w:p>
    <w:p w14:paraId="45575E5B" w14:textId="7A7FE3F0"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obligația de a prezenta</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la încheierea Contractului</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F15AC5">
        <w:rPr>
          <w:rFonts w:ascii="Montserrat Light" w:hAnsi="Montserrat Light" w:cs="Times New Roman"/>
          <w:lang w:val="ro-RO"/>
        </w:rPr>
        <w:t>i</w:t>
      </w:r>
      <w:r w:rsidRPr="00F15AC5">
        <w:rPr>
          <w:rFonts w:ascii="Montserrat Light" w:hAnsi="Montserrat Light" w:cs="Times New Roman"/>
          <w:lang w:val="ro-RO"/>
        </w:rPr>
        <w:t xml:space="preserve"> contractante înainte de încheierea unui nou Contract de Subcontractare. Solicitarea în scris în vederea obținerii aprobării Autorității</w:t>
      </w:r>
      <w:r w:rsidR="00CC0C10" w:rsidRPr="00F15AC5">
        <w:rPr>
          <w:rFonts w:ascii="Montserrat Light" w:hAnsi="Montserrat Light" w:cs="Times New Roman"/>
          <w:lang w:val="ro-RO"/>
        </w:rPr>
        <w:t xml:space="preserve"> </w:t>
      </w:r>
      <w:r w:rsidRPr="00F15AC5">
        <w:rPr>
          <w:rFonts w:ascii="Montserrat Light" w:hAnsi="Montserrat Light" w:cs="Times New Roman"/>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Subcontractanți pentru anumite părți din Contract nu eliberează Contractantul de niciuna dintre obligațiile sale din Contract.</w:t>
      </w:r>
    </w:p>
    <w:p w14:paraId="5494E5A6" w14:textId="1D3E821D"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lastRenderedPageBreak/>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Partea/părțile din Contract încredințată/încredințate unui Subcontractant de Contractant nu poate/pot fi încredințate unor terțe părți de către Subcontractant.</w:t>
      </w:r>
    </w:p>
    <w:p w14:paraId="4383CECB" w14:textId="2DB15F46"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F15AC5" w:rsidRDefault="003B455B" w:rsidP="00CD4EC0">
      <w:pPr>
        <w:pStyle w:val="ListParagraph"/>
        <w:numPr>
          <w:ilvl w:val="0"/>
          <w:numId w:val="27"/>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această opțiune este inclusă explicit în Contractul de Subcontractare constituit ca anexă la Contract și făcând parte integrantă din acesta;</w:t>
      </w:r>
    </w:p>
    <w:p w14:paraId="19D53624" w14:textId="12B88B65" w:rsidR="003B455B" w:rsidRPr="00F15AC5" w:rsidRDefault="003B455B" w:rsidP="00CD4EC0">
      <w:pPr>
        <w:pStyle w:val="ListParagraph"/>
        <w:numPr>
          <w:ilvl w:val="0"/>
          <w:numId w:val="27"/>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 din Contract/activitate realizată de Subcontractant astfel cum trebuie specificată în factura prezentată la plată,</w:t>
      </w:r>
    </w:p>
    <w:p w14:paraId="1BD4F3E6" w14:textId="3BB1E438"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stabilește condițiile în care se materializează opțiunea de plată directă,</w:t>
      </w:r>
    </w:p>
    <w:p w14:paraId="091C5A3A" w14:textId="77777777"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precizează contul bancar al Subcontractantului.</w:t>
      </w:r>
    </w:p>
    <w:p w14:paraId="1FBE0A09" w14:textId="77777777" w:rsidR="003B455B" w:rsidRPr="00F15AC5" w:rsidRDefault="003B455B" w:rsidP="00CD4EC0">
      <w:pPr>
        <w:spacing w:after="0" w:line="276" w:lineRule="auto"/>
        <w:ind w:left="1"/>
        <w:jc w:val="both"/>
        <w:rPr>
          <w:rFonts w:ascii="Montserrat Light" w:hAnsi="Montserrat Light" w:cs="Times New Roman"/>
        </w:rPr>
      </w:pPr>
    </w:p>
    <w:p w14:paraId="5893C021"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lastRenderedPageBreak/>
        <w:t>Cesiunea</w:t>
      </w:r>
    </w:p>
    <w:p w14:paraId="7F1FD63C" w14:textId="384E2C1E" w:rsidR="003B455B" w:rsidRPr="00590FEE" w:rsidRDefault="0039115A" w:rsidP="00CD4EC0">
      <w:pPr>
        <w:pStyle w:val="ListParagraph"/>
        <w:spacing w:after="0" w:line="276" w:lineRule="auto"/>
        <w:ind w:left="0"/>
        <w:jc w:val="both"/>
        <w:rPr>
          <w:rFonts w:ascii="Montserrat Light" w:hAnsi="Montserrat Light" w:cs="Times New Roman"/>
          <w:sz w:val="20"/>
          <w:szCs w:val="20"/>
          <w:lang w:val="ro-RO"/>
        </w:rPr>
      </w:pPr>
      <w:r w:rsidRPr="00F15AC5">
        <w:rPr>
          <w:rFonts w:ascii="Montserrat Light" w:hAnsi="Montserrat Light" w:cs="Times New Roman"/>
          <w:b/>
          <w:bCs/>
          <w:lang w:val="ro-RO"/>
        </w:rPr>
        <w:t>16.1.</w:t>
      </w:r>
      <w:r w:rsidRPr="00F15AC5">
        <w:rPr>
          <w:rFonts w:ascii="Montserrat Light" w:hAnsi="Montserrat Light" w:cs="Times New Roman"/>
          <w:lang w:val="ro-RO"/>
        </w:rPr>
        <w:t xml:space="preserve"> În prezentul Contract </w:t>
      </w:r>
      <w:r w:rsidR="005F0511" w:rsidRPr="00F15AC5">
        <w:rPr>
          <w:rFonts w:ascii="Montserrat Light" w:hAnsi="Montserrat Light" w:cs="Times New Roman"/>
          <w:lang w:val="ro-RO"/>
        </w:rPr>
        <w:t xml:space="preserve">nu </w:t>
      </w:r>
      <w:r w:rsidRPr="00F15AC5">
        <w:rPr>
          <w:rFonts w:ascii="Montserrat Light" w:hAnsi="Montserrat Light" w:cs="Times New Roman"/>
          <w:lang w:val="ro-RO"/>
        </w:rPr>
        <w:t>este permisă cesiunea drepturilor și obligațiilor</w:t>
      </w:r>
      <w:r w:rsidR="005F0511" w:rsidRPr="00590FEE">
        <w:rPr>
          <w:rFonts w:ascii="Montserrat Light" w:hAnsi="Montserrat Light" w:cs="Times New Roman"/>
          <w:sz w:val="20"/>
          <w:szCs w:val="20"/>
          <w:lang w:val="ro-RO"/>
        </w:rPr>
        <w:t>.</w:t>
      </w:r>
    </w:p>
    <w:p w14:paraId="0FA7C5B1" w14:textId="77777777" w:rsidR="0039115A" w:rsidRPr="00590FE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Confidențialitatea informațiilor și protecția datelor cu caracter personal</w:t>
      </w:r>
    </w:p>
    <w:p w14:paraId="303123F5" w14:textId="77777777" w:rsidR="003B455B" w:rsidRPr="00F15AC5" w:rsidRDefault="003B455B" w:rsidP="00CD4EC0">
      <w:pPr>
        <w:pStyle w:val="ListParagraph"/>
        <w:numPr>
          <w:ilvl w:val="0"/>
          <w:numId w:val="3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va considera toate documentele și informațiile care îi sunt puse la dispoziție în vederea încheierii și executării Contractului drept strict confidențiale.</w:t>
      </w:r>
    </w:p>
    <w:p w14:paraId="683D2DFE" w14:textId="77777777" w:rsidR="003B455B" w:rsidRPr="00F15AC5" w:rsidRDefault="003B455B" w:rsidP="00CD4EC0">
      <w:pPr>
        <w:pStyle w:val="ListParagraph"/>
        <w:numPr>
          <w:ilvl w:val="0"/>
          <w:numId w:val="3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F15AC5" w:rsidRDefault="00A44639" w:rsidP="00CD4EC0">
      <w:pPr>
        <w:spacing w:after="0" w:line="276" w:lineRule="auto"/>
        <w:ind w:left="1"/>
        <w:jc w:val="both"/>
        <w:rPr>
          <w:rFonts w:ascii="Montserrat Light" w:hAnsi="Montserrat Light" w:cs="Times New Roman"/>
        </w:rPr>
      </w:pPr>
    </w:p>
    <w:p w14:paraId="213FB931" w14:textId="33AFD655"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Obligațiile principale ale Autorității contractante</w:t>
      </w:r>
    </w:p>
    <w:p w14:paraId="24B04CDE" w14:textId="36A920F6"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furnizarea produselor se prelungesc în mod corespunzător.</w:t>
      </w:r>
    </w:p>
    <w:p w14:paraId="1A819FBE" w14:textId="7C208EAB"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se obligă să respecte dispozițiile din Caietul de sarcini.</w:t>
      </w:r>
    </w:p>
    <w:p w14:paraId="79D9ED40" w14:textId="08DC42A5"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F15AC5">
        <w:rPr>
          <w:rFonts w:ascii="Montserrat Light" w:hAnsi="Montserrat Light" w:cs="Times New Roman"/>
          <w:lang w:val="ro-RO"/>
        </w:rPr>
        <w:t>/d</w:t>
      </w:r>
      <w:r w:rsidRPr="00F15AC5">
        <w:rPr>
          <w:rFonts w:ascii="Montserrat Light" w:hAnsi="Montserrat Light" w:cs="Times New Roman"/>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va colabora, atât cât este posibil, cu Contractantul pentru furnizarea informațiilor pe care acesta din urmă le poate solicita în mod rezonabil pentru realizarea Contractului.</w:t>
      </w:r>
    </w:p>
    <w:p w14:paraId="7E198304" w14:textId="2847AB4E"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se obligă să recepționeze produsele furnizate și să certifice conformitatea astfel cum este prevăzut în Caietul sarcini.</w:t>
      </w:r>
    </w:p>
    <w:p w14:paraId="33C41921" w14:textId="05CDB6FF"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poate notifica Contractantul cu privire la necesitatea revizuirii/respingerea </w:t>
      </w:r>
      <w:r w:rsidR="003F7048" w:rsidRPr="00F15AC5">
        <w:rPr>
          <w:rFonts w:ascii="Montserrat Light" w:hAnsi="Montserrat Light" w:cs="Times New Roman"/>
          <w:lang w:val="ro-RO"/>
        </w:rPr>
        <w:t>p</w:t>
      </w:r>
      <w:r w:rsidRPr="00F15AC5">
        <w:rPr>
          <w:rFonts w:ascii="Montserrat Light" w:hAnsi="Montserrat Light" w:cs="Times New Roman"/>
          <w:lang w:val="ro-RO"/>
        </w:rPr>
        <w:t>roduselor</w:t>
      </w:r>
      <w:r w:rsidR="003F7048" w:rsidRPr="00F15AC5">
        <w:rPr>
          <w:rFonts w:ascii="Montserrat Light" w:hAnsi="Montserrat Light" w:cs="Times New Roman"/>
          <w:lang w:val="ro-RO"/>
        </w:rPr>
        <w:t xml:space="preserve"> realizate ca urmare a prestării Serviciilor</w:t>
      </w:r>
      <w:r w:rsidRPr="00F15AC5">
        <w:rPr>
          <w:rFonts w:ascii="Montserrat Light" w:hAnsi="Montserrat Light" w:cs="Times New Roman"/>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77777777"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Recepția produselor se va realiza conform procedurii prevăzute în Caietul de sarcini.</w:t>
      </w:r>
    </w:p>
    <w:p w14:paraId="25C7C6FC" w14:textId="7CD4E8E6"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se obligă să plătească Prețul Contractului către Contractant, în termen de maximum </w:t>
      </w:r>
      <w:r w:rsidR="00F15AC5" w:rsidRPr="00F15AC5">
        <w:rPr>
          <w:rFonts w:ascii="Montserrat Light" w:hAnsi="Montserrat Light" w:cs="Times New Roman"/>
          <w:lang w:val="ro-RO"/>
        </w:rPr>
        <w:t>30</w:t>
      </w:r>
      <w:r w:rsidRPr="00F15AC5">
        <w:rPr>
          <w:rFonts w:ascii="Montserrat Light" w:hAnsi="Montserrat Light" w:cs="Times New Roman"/>
          <w:lang w:val="ro-RO"/>
        </w:rPr>
        <w:t xml:space="preserve"> de zile </w:t>
      </w:r>
      <w:r w:rsidR="00D42867" w:rsidRPr="00F15AC5">
        <w:rPr>
          <w:rFonts w:ascii="Montserrat Light" w:hAnsi="Montserrat Light" w:cs="Times New Roman"/>
          <w:lang w:val="ro-RO"/>
        </w:rPr>
        <w:t xml:space="preserve">calendaristice </w:t>
      </w:r>
      <w:r w:rsidRPr="00F15AC5">
        <w:rPr>
          <w:rFonts w:ascii="Montserrat Light" w:hAnsi="Montserrat Light" w:cs="Times New Roman"/>
          <w:lang w:val="ro-RO"/>
        </w:rPr>
        <w:t>de la primirea</w:t>
      </w:r>
      <w:r w:rsidR="003F7048" w:rsidRPr="00F15AC5">
        <w:rPr>
          <w:rFonts w:ascii="Montserrat Light" w:hAnsi="Montserrat Light" w:cs="Times New Roman"/>
          <w:lang w:val="ro-RO"/>
        </w:rPr>
        <w:t xml:space="preserve"> și înregistrarea</w:t>
      </w:r>
      <w:r w:rsidRPr="00F15AC5">
        <w:rPr>
          <w:rFonts w:ascii="Montserrat Light" w:hAnsi="Montserrat Light" w:cs="Times New Roman"/>
          <w:lang w:val="ro-RO"/>
        </w:rPr>
        <w:t xml:space="preserve"> facturii</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în original</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la sediul său și numai în condițiile Caietului de sarcini.</w:t>
      </w:r>
    </w:p>
    <w:p w14:paraId="7C29791A" w14:textId="77777777"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lastRenderedPageBreak/>
        <w:t>Contractantul va emite factura împreună cu documentele justificative în conformitate cu prevederile Caietului de sarcini privind aprobarea Raportului de activitate aferent activității/perioadei pentru care se solicită plata.</w:t>
      </w:r>
    </w:p>
    <w:p w14:paraId="5E17C631" w14:textId="77777777" w:rsidR="003B455B" w:rsidRPr="00F15AC5" w:rsidRDefault="003B455B" w:rsidP="00CD4EC0">
      <w:pPr>
        <w:spacing w:after="0" w:line="276" w:lineRule="auto"/>
        <w:ind w:left="1"/>
        <w:jc w:val="both"/>
        <w:rPr>
          <w:rFonts w:ascii="Montserrat Light" w:hAnsi="Montserrat Light" w:cs="Times New Roman"/>
        </w:rPr>
      </w:pPr>
    </w:p>
    <w:p w14:paraId="511B276E"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Asocierea de operatori economici, dacă este cazul</w:t>
      </w:r>
    </w:p>
    <w:p w14:paraId="19C49ACD" w14:textId="1EFE79C6" w:rsidR="003B455B" w:rsidRPr="00F15AC5" w:rsidRDefault="003B455B" w:rsidP="00CD4EC0">
      <w:pPr>
        <w:pStyle w:val="ListParagraph"/>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Fiecare </w:t>
      </w:r>
      <w:r w:rsidR="003F7048" w:rsidRPr="00F15AC5">
        <w:rPr>
          <w:rFonts w:ascii="Montserrat Light" w:hAnsi="Montserrat Light" w:cs="Times New Roman"/>
          <w:lang w:val="ro-RO"/>
        </w:rPr>
        <w:t xml:space="preserve">dintre </w:t>
      </w:r>
      <w:r w:rsidRPr="00F15AC5">
        <w:rPr>
          <w:rFonts w:ascii="Montserrat Light" w:hAnsi="Montserrat Light" w:cs="Times New Roman"/>
          <w:lang w:val="ro-RO"/>
        </w:rPr>
        <w:t>asociați este responsabil individual și în solidar față de Autoritatea contractantă, fiind considerat ca având obligații comune și individuale pentru executarea Contractului.</w:t>
      </w:r>
    </w:p>
    <w:p w14:paraId="26737D45" w14:textId="77777777" w:rsidR="003B455B" w:rsidRPr="00F15AC5" w:rsidRDefault="003B455B" w:rsidP="00CD4EC0">
      <w:pPr>
        <w:pStyle w:val="ListParagraph"/>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F15AC5" w:rsidRDefault="003B455B" w:rsidP="00CD4EC0">
      <w:pPr>
        <w:pStyle w:val="ListParagraph"/>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asocierii este autorizat să primească Dispoziții din partea Autorității contractante și să primească plata pentru și în numele persoanelor care constituie asocierea.</w:t>
      </w:r>
    </w:p>
    <w:p w14:paraId="3C3E5E2D" w14:textId="78209AEA" w:rsidR="005233EB" w:rsidRPr="002E02C9" w:rsidRDefault="003B455B" w:rsidP="002E02C9">
      <w:pPr>
        <w:pStyle w:val="ListParagraph"/>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Prevederile contractului de asociere nu sunt opozabile Autorității contractante.</w:t>
      </w:r>
    </w:p>
    <w:p w14:paraId="50F84D73" w14:textId="60C01549" w:rsidR="005233EB" w:rsidRDefault="005233EB" w:rsidP="00CD4EC0">
      <w:pPr>
        <w:spacing w:after="0" w:line="276" w:lineRule="auto"/>
        <w:ind w:left="1"/>
        <w:jc w:val="both"/>
        <w:rPr>
          <w:rFonts w:ascii="Montserrat Light" w:hAnsi="Montserrat Light" w:cs="Times New Roman"/>
          <w:sz w:val="20"/>
          <w:szCs w:val="20"/>
        </w:rPr>
      </w:pPr>
    </w:p>
    <w:p w14:paraId="43FD698F" w14:textId="77777777" w:rsidR="005233EB" w:rsidRDefault="005233EB" w:rsidP="00CD4EC0">
      <w:pPr>
        <w:spacing w:after="0" w:line="276" w:lineRule="auto"/>
        <w:ind w:left="1"/>
        <w:jc w:val="both"/>
        <w:rPr>
          <w:rFonts w:ascii="Montserrat Light" w:hAnsi="Montserrat Light" w:cs="Times New Roman"/>
          <w:sz w:val="20"/>
          <w:szCs w:val="20"/>
        </w:rPr>
      </w:pPr>
    </w:p>
    <w:p w14:paraId="41D06F53"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Obligațiile principale ale Contractantului</w:t>
      </w:r>
    </w:p>
    <w:p w14:paraId="744BA1EF" w14:textId="08E67F19"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presta Serviciile</w:t>
      </w:r>
      <w:r w:rsidRPr="00C50A04">
        <w:rPr>
          <w:rFonts w:ascii="Montserrat Light" w:hAnsi="Montserrat Light" w:cs="Times New Roman"/>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 xml:space="preserve">presta Serviciile </w:t>
      </w:r>
      <w:r w:rsidRPr="00C50A04">
        <w:rPr>
          <w:rFonts w:ascii="Montserrat Light" w:hAnsi="Montserrat Light" w:cs="Times New Roman"/>
          <w:lang w:val="ro-RO"/>
        </w:rPr>
        <w:t>cu atenție, eficiență și diligență, cu respectarea dispozițiile legale, aprobările și standardele tehnice, profesionale și de calitate în vigoare.</w:t>
      </w:r>
    </w:p>
    <w:p w14:paraId="555469F1"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Părțile vor colabora, pentru furnizarea de informații pe care le pot solicita în mod rezonabil între ele pentru realizarea Contractului.</w:t>
      </w:r>
    </w:p>
    <w:p w14:paraId="06A01B08"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are obligația de a asigura disponibilitatea Personalului, pe toată durata Contractului. Contractantul are obligația de a asigura desfășurarea activităților stipulate în Contract prin acoperirea cu Personal specializat pe toată durata implementării Contractului. Contractantul trebuie să se asigure că, pentru toată </w:t>
      </w:r>
      <w:r w:rsidRPr="00C50A04">
        <w:rPr>
          <w:rFonts w:ascii="Montserrat Light" w:hAnsi="Montserrat Light" w:cs="Times New Roman"/>
          <w:lang w:val="ro-RO"/>
        </w:rPr>
        <w:lastRenderedPageBreak/>
        <w:t>perioada Contractului, Personalul principal alocat fiecărei activități vor îndeplini obligațiile stabilite în sarcina acestora.</w:t>
      </w:r>
    </w:p>
    <w:p w14:paraId="256873C8" w14:textId="39C6B631"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nu este în măsură să furnizeze un înlocuitor în condițiile stabilite la pct. 20.1</w:t>
      </w:r>
      <w:r w:rsidR="001E1852" w:rsidRPr="00C50A04">
        <w:rPr>
          <w:rFonts w:ascii="Montserrat Light" w:hAnsi="Montserrat Light" w:cs="Times New Roman"/>
          <w:lang w:val="ro-RO"/>
        </w:rPr>
        <w:t>0</w:t>
      </w:r>
      <w:r w:rsidRPr="00C50A04">
        <w:rPr>
          <w:rFonts w:ascii="Montserrat Light" w:hAnsi="Montserrat Light" w:cs="Times New Roman"/>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Costurile suplimentare generate de înlocuirea Personalului incumbă Contractantului.</w:t>
      </w:r>
    </w:p>
    <w:p w14:paraId="60B9BE61" w14:textId="77D4A364"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se obligă să emită factura aferentă </w:t>
      </w:r>
      <w:r w:rsidR="001E1852" w:rsidRPr="00C50A04">
        <w:rPr>
          <w:rFonts w:ascii="Montserrat Light" w:hAnsi="Montserrat Light" w:cs="Times New Roman"/>
          <w:lang w:val="ro-RO"/>
        </w:rPr>
        <w:t>serviciilor prestate</w:t>
      </w:r>
      <w:r w:rsidRPr="00C50A04">
        <w:rPr>
          <w:rFonts w:ascii="Montserrat Light" w:hAnsi="Montserrat Light" w:cs="Times New Roman"/>
          <w:lang w:val="ro-RO"/>
        </w:rPr>
        <w:t xml:space="preserve"> prin prezentul Contract numai după aprobarea/recepția </w:t>
      </w:r>
      <w:r w:rsidR="001E1852" w:rsidRPr="00C50A04">
        <w:rPr>
          <w:rFonts w:ascii="Montserrat Light" w:hAnsi="Montserrat Light" w:cs="Times New Roman"/>
          <w:lang w:val="ro-RO"/>
        </w:rPr>
        <w:t>acestora</w:t>
      </w:r>
      <w:r w:rsidRPr="00C50A04">
        <w:rPr>
          <w:rFonts w:ascii="Montserrat Light" w:hAnsi="Montserrat Light" w:cs="Times New Roman"/>
          <w:lang w:val="ro-RO"/>
        </w:rPr>
        <w:t xml:space="preserve"> în condițiile din Caietul de sarcini.</w:t>
      </w:r>
    </w:p>
    <w:p w14:paraId="50C972AB" w14:textId="237BBC06"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este pe deplin responsabil pentru </w:t>
      </w:r>
      <w:r w:rsidR="001E1852" w:rsidRPr="00C50A04">
        <w:rPr>
          <w:rFonts w:ascii="Montserrat Light" w:hAnsi="Montserrat Light" w:cs="Times New Roman"/>
          <w:lang w:val="ro-RO"/>
        </w:rPr>
        <w:t xml:space="preserve">prestarea Serviciilor </w:t>
      </w:r>
      <w:r w:rsidRPr="00C50A04">
        <w:rPr>
          <w:rFonts w:ascii="Montserrat Light" w:hAnsi="Montserrat Light" w:cs="Times New Roman"/>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7540E175" w14:textId="057E061F" w:rsidR="00C50A04" w:rsidRDefault="003B455B" w:rsidP="00C50A04">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w:t>
      </w:r>
      <w:r w:rsidR="00CC0C10" w:rsidRPr="00C50A04">
        <w:rPr>
          <w:rFonts w:ascii="Montserrat Light" w:hAnsi="Montserrat Light" w:cs="Times New Roman"/>
          <w:lang w:val="ro-RO"/>
        </w:rPr>
        <w:t xml:space="preserve"> </w:t>
      </w:r>
      <w:r w:rsidRPr="00C50A04">
        <w:rPr>
          <w:rFonts w:ascii="Montserrat Light" w:hAnsi="Montserrat Light" w:cs="Times New Roman"/>
          <w:lang w:val="ro-RO"/>
        </w:rPr>
        <w:t>nu poate fi considerat răspunzător pentru încălcarea de către Autoritatea Contractantă sau de către orice altă persoană a reglementărilor aplicabile în ceea ce privește modul de utilizare a Produselor.</w:t>
      </w:r>
    </w:p>
    <w:p w14:paraId="58512D8C" w14:textId="77777777" w:rsidR="00C50A04" w:rsidRPr="00C50A04" w:rsidRDefault="00C50A04" w:rsidP="00C50A04">
      <w:pPr>
        <w:pStyle w:val="ListParagraph"/>
        <w:spacing w:after="0" w:line="276" w:lineRule="auto"/>
        <w:ind w:left="0"/>
        <w:jc w:val="both"/>
        <w:rPr>
          <w:rFonts w:ascii="Montserrat Light" w:hAnsi="Montserrat Light" w:cs="Times New Roman"/>
          <w:lang w:val="ro-RO"/>
        </w:rPr>
      </w:pPr>
    </w:p>
    <w:p w14:paraId="75D802F1"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Conflictul de interese</w:t>
      </w:r>
    </w:p>
    <w:p w14:paraId="7AF5D341" w14:textId="538E8CC9" w:rsidR="003B455B" w:rsidRPr="00C50A04" w:rsidRDefault="003B455B" w:rsidP="00CD4EC0">
      <w:pPr>
        <w:pStyle w:val="ListParagraph"/>
        <w:numPr>
          <w:ilvl w:val="0"/>
          <w:numId w:val="3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C50A04" w:rsidRDefault="003B455B" w:rsidP="00CD4EC0">
      <w:pPr>
        <w:pStyle w:val="ListParagraph"/>
        <w:numPr>
          <w:ilvl w:val="0"/>
          <w:numId w:val="3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09C42468" w:rsidR="003B455B" w:rsidRPr="00590FE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C50A04">
        <w:rPr>
          <w:rFonts w:ascii="Montserrat Light" w:hAnsi="Montserrat Light" w:cs="Times New Roman"/>
          <w:lang w:val="ro-RO"/>
        </w:rPr>
        <w:t>Contractantul are obligația de a respecta prevederile legale în domeniul achizițiilor publice cu privire la evitarea conflictului de interese. Contractantul nu are dreptul de a angaja sau de a încheia orice alte înțelegeri privind furnizarea de produse,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w:t>
      </w:r>
      <w:r w:rsidRPr="00590FEE">
        <w:rPr>
          <w:rFonts w:ascii="Montserrat Light" w:hAnsi="Montserrat Light" w:cs="Times New Roman"/>
          <w:sz w:val="20"/>
          <w:szCs w:val="20"/>
          <w:lang w:val="ro-RO"/>
        </w:rPr>
        <w:t xml:space="preserve"> </w:t>
      </w:r>
      <w:r w:rsidRPr="00C50A04">
        <w:rPr>
          <w:rFonts w:ascii="Montserrat Light" w:hAnsi="Montserrat Light" w:cs="Times New Roman"/>
          <w:lang w:val="ro-RO"/>
        </w:rPr>
        <w:t>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r w:rsidRPr="00590FEE">
        <w:rPr>
          <w:rFonts w:ascii="Montserrat Light" w:hAnsi="Montserrat Light" w:cs="Times New Roman"/>
          <w:sz w:val="20"/>
          <w:szCs w:val="20"/>
          <w:lang w:val="ro-RO"/>
        </w:rPr>
        <w:t>.</w:t>
      </w:r>
    </w:p>
    <w:p w14:paraId="5602B7F7" w14:textId="77777777" w:rsidR="003B455B" w:rsidRPr="00C50A04" w:rsidRDefault="003B455B" w:rsidP="00CD4EC0">
      <w:pPr>
        <w:spacing w:after="0" w:line="276" w:lineRule="auto"/>
        <w:ind w:left="1"/>
        <w:jc w:val="both"/>
        <w:rPr>
          <w:rFonts w:ascii="Montserrat Light" w:hAnsi="Montserrat Light" w:cs="Times New Roman"/>
        </w:rPr>
      </w:pPr>
    </w:p>
    <w:p w14:paraId="41585A38"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Conduita Contractantului</w:t>
      </w:r>
    </w:p>
    <w:p w14:paraId="7589E7DD" w14:textId="7E1D8F41" w:rsidR="003B455B" w:rsidRPr="00C50A04" w:rsidRDefault="003B455B" w:rsidP="00CD4EC0">
      <w:pPr>
        <w:pStyle w:val="ListParagraph"/>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C50A04" w:rsidRDefault="003B455B" w:rsidP="00CD4EC0">
      <w:pPr>
        <w:pStyle w:val="ListParagraph"/>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C50A04" w:rsidRDefault="003B455B" w:rsidP="00CD4EC0">
      <w:pPr>
        <w:pStyle w:val="ListParagraph"/>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daunele și penalitățile de întârziere</w:t>
      </w:r>
    </w:p>
    <w:p w14:paraId="4859221B" w14:textId="3EEF1C7E"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Contractantul se obligă să despăgubească Autoritatea contractantă în limita prejudiciului creat, împotriva oricăror:</w:t>
      </w:r>
    </w:p>
    <w:p w14:paraId="1E7E3310" w14:textId="455F38EC" w:rsidR="003B455B" w:rsidRPr="00C50A04" w:rsidRDefault="003B455B" w:rsidP="00CD4EC0">
      <w:pPr>
        <w:pStyle w:val="ListParagraph"/>
        <w:numPr>
          <w:ilvl w:val="0"/>
          <w:numId w:val="38"/>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C50A04">
        <w:rPr>
          <w:rFonts w:ascii="Montserrat Light" w:hAnsi="Montserrat Light" w:cs="Times New Roman"/>
          <w:lang w:val="ro-RO"/>
        </w:rPr>
        <w:t>Serviciile prestate</w:t>
      </w:r>
      <w:r w:rsidRPr="00C50A04">
        <w:rPr>
          <w:rFonts w:ascii="Montserrat Light" w:hAnsi="Montserrat Light" w:cs="Times New Roman"/>
          <w:lang w:val="ro-RO"/>
        </w:rPr>
        <w:t xml:space="preserve"> și/sau</w:t>
      </w:r>
    </w:p>
    <w:p w14:paraId="6A79AAB3" w14:textId="77777777" w:rsidR="003B455B" w:rsidRPr="00C50A04" w:rsidRDefault="003B455B" w:rsidP="00CD4EC0">
      <w:pPr>
        <w:pStyle w:val="ListParagraph"/>
        <w:numPr>
          <w:ilvl w:val="0"/>
          <w:numId w:val="38"/>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despăgubi Autoritatea contractantă în măsura în care sunt îndeplinite cumulativ următoarele condiții:</w:t>
      </w:r>
    </w:p>
    <w:p w14:paraId="241B87C8" w14:textId="7F3E1611" w:rsidR="003B455B" w:rsidRPr="00C50A04" w:rsidRDefault="003B455B" w:rsidP="00CD4EC0">
      <w:pPr>
        <w:pStyle w:val="ListParagraph"/>
        <w:numPr>
          <w:ilvl w:val="0"/>
          <w:numId w:val="39"/>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despăgubirile să se refere exclusiv la daunele suferite de către Autoritatea contractantă ca urmare a culpei Contractantului;</w:t>
      </w:r>
    </w:p>
    <w:p w14:paraId="4F34B93B" w14:textId="650B5D54" w:rsidR="003B455B" w:rsidRPr="00C50A04" w:rsidRDefault="003B455B" w:rsidP="00CD4EC0">
      <w:pPr>
        <w:pStyle w:val="ListParagraph"/>
        <w:numPr>
          <w:ilvl w:val="0"/>
          <w:numId w:val="39"/>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Autoritatea contractantă a notificat Contractantul despre primirea unei </w:t>
      </w:r>
      <w:r w:rsidR="00A73CBD" w:rsidRPr="00C50A04">
        <w:rPr>
          <w:rFonts w:ascii="Montserrat Light" w:hAnsi="Montserrat Light" w:cs="Times New Roman"/>
          <w:lang w:val="ro-RO"/>
        </w:rPr>
        <w:t xml:space="preserve">cereri </w:t>
      </w:r>
      <w:r w:rsidRPr="00C50A04">
        <w:rPr>
          <w:rFonts w:ascii="Montserrat Light" w:hAnsi="Montserrat Light" w:cs="Times New Roman"/>
          <w:lang w:val="ro-RO"/>
        </w:rPr>
        <w:t xml:space="preserve">/ </w:t>
      </w:r>
      <w:r w:rsidR="00A73CBD" w:rsidRPr="00C50A04">
        <w:rPr>
          <w:rFonts w:ascii="Montserrat Light" w:hAnsi="Montserrat Light" w:cs="Times New Roman"/>
          <w:lang w:val="ro-RO"/>
        </w:rPr>
        <w:t xml:space="preserve">notificări </w:t>
      </w:r>
      <w:r w:rsidRPr="00C50A04">
        <w:rPr>
          <w:rFonts w:ascii="Montserrat Light" w:hAnsi="Montserrat Light" w:cs="Times New Roman"/>
          <w:lang w:val="ro-RO"/>
        </w:rPr>
        <w:t>cu privire la incidența oricăreia dintre situațiile prevăzute mai sus;</w:t>
      </w:r>
    </w:p>
    <w:p w14:paraId="34B2E167" w14:textId="77777777" w:rsidR="003B455B" w:rsidRPr="00C50A04" w:rsidRDefault="003B455B" w:rsidP="00CD4EC0">
      <w:pPr>
        <w:pStyle w:val="ListParagraph"/>
        <w:numPr>
          <w:ilvl w:val="0"/>
          <w:numId w:val="39"/>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valoarea despăgubirilor a fost stabilită prin titluri executorii emise conform prevederilor legale/hotărâri judecătorești definitive, după caz.</w:t>
      </w:r>
    </w:p>
    <w:p w14:paraId="4D7E0582" w14:textId="09F1A927"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C50A04">
        <w:rPr>
          <w:rFonts w:ascii="Montserrat Light" w:hAnsi="Montserrat Light" w:cs="Times New Roman"/>
          <w:lang w:val="ro-RO"/>
        </w:rPr>
        <w:t>(</w:t>
      </w:r>
      <w:r w:rsidRPr="00C50A04">
        <w:rPr>
          <w:rFonts w:ascii="Montserrat Light" w:hAnsi="Montserrat Light" w:cs="Times New Roman"/>
          <w:lang w:val="ro-RO"/>
        </w:rPr>
        <w:t>2</w:t>
      </w:r>
      <w:r w:rsidRPr="00C50A04">
        <w:rPr>
          <w:rFonts w:ascii="Montserrat Light" w:hAnsi="Montserrat Light" w:cs="Times New Roman"/>
          <w:vertAlign w:val="superscript"/>
          <w:lang w:val="ro-RO"/>
        </w:rPr>
        <w:t>1</w:t>
      </w:r>
      <w:r w:rsidR="002360F5" w:rsidRPr="00C50A04">
        <w:rPr>
          <w:rFonts w:ascii="Montserrat Light" w:hAnsi="Montserrat Light" w:cs="Times New Roman"/>
          <w:lang w:val="ro-RO"/>
        </w:rPr>
        <w:t>)</w:t>
      </w:r>
      <w:r w:rsidRPr="00C50A04">
        <w:rPr>
          <w:rFonts w:ascii="Montserrat Light" w:hAnsi="Montserrat Light" w:cs="Times New Roman"/>
          <w:lang w:val="ro-RO"/>
        </w:rPr>
        <w:t xml:space="preserve"> din O.G. nr.</w:t>
      </w:r>
      <w:r w:rsidR="00A73CBD" w:rsidRPr="00C50A04">
        <w:rPr>
          <w:rFonts w:ascii="Montserrat Light" w:hAnsi="Montserrat Light" w:cs="Times New Roman"/>
          <w:lang w:val="ro-RO"/>
        </w:rPr>
        <w:t xml:space="preserve"> </w:t>
      </w:r>
      <w:r w:rsidRPr="00C50A04">
        <w:rPr>
          <w:rFonts w:ascii="Montserrat Light" w:hAnsi="Montserrat Light" w:cs="Times New Roman"/>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produselor nelivrate pentru fiecare zi de întârziere, dar nu mai mult de valoarea </w:t>
      </w:r>
      <w:r w:rsidR="002360F5" w:rsidRPr="00C50A04">
        <w:rPr>
          <w:rFonts w:ascii="Montserrat Light" w:hAnsi="Montserrat Light" w:cs="Times New Roman"/>
          <w:lang w:val="ro-RO"/>
        </w:rPr>
        <w:t>C</w:t>
      </w:r>
      <w:r w:rsidRPr="00C50A04">
        <w:rPr>
          <w:rFonts w:ascii="Montserrat Light" w:hAnsi="Montserrat Light" w:cs="Times New Roman"/>
          <w:lang w:val="ro-RO"/>
        </w:rPr>
        <w:t>ontractului.</w:t>
      </w:r>
    </w:p>
    <w:p w14:paraId="76A624F0" w14:textId="77777777"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Răspunderea Contractantului nu operează în următoarele situații:</w:t>
      </w:r>
    </w:p>
    <w:p w14:paraId="5EE40DC9" w14:textId="77777777" w:rsidR="003B455B" w:rsidRPr="00C50A04" w:rsidRDefault="003B455B" w:rsidP="00CD4EC0">
      <w:pPr>
        <w:pStyle w:val="ListParagraph"/>
        <w:numPr>
          <w:ilvl w:val="1"/>
          <w:numId w:val="40"/>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datele/informațiile/documentele necesare pentru îndeplinirea Contractului nu sunt puse la dispoziția Contractantului sau sunt puse la dispoziție cu întârziere;</w:t>
      </w:r>
    </w:p>
    <w:p w14:paraId="6DF1C8EF" w14:textId="1D90A76B" w:rsidR="003B455B" w:rsidRPr="00C50A04" w:rsidRDefault="003B455B" w:rsidP="00CD4EC0">
      <w:pPr>
        <w:pStyle w:val="ListParagraph"/>
        <w:numPr>
          <w:ilvl w:val="1"/>
          <w:numId w:val="40"/>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neexecutarea sau executarea în mod necorespunzător a obligațiilor ce revin Contractantului se datorează culpei Autorității contractante;</w:t>
      </w:r>
    </w:p>
    <w:p w14:paraId="6FB66EC2" w14:textId="77777777" w:rsidR="003B455B" w:rsidRPr="00C50A04" w:rsidRDefault="003B455B" w:rsidP="00CD4EC0">
      <w:pPr>
        <w:pStyle w:val="ListParagraph"/>
        <w:numPr>
          <w:ilvl w:val="1"/>
          <w:numId w:val="40"/>
        </w:numPr>
        <w:spacing w:after="0" w:line="276" w:lineRule="auto"/>
        <w:ind w:left="709" w:hanging="357"/>
        <w:jc w:val="both"/>
        <w:rPr>
          <w:rFonts w:ascii="Montserrat Light" w:hAnsi="Montserrat Light" w:cs="Times New Roman"/>
          <w:lang w:val="ro-RO"/>
        </w:rPr>
      </w:pPr>
      <w:r w:rsidRPr="00C50A04">
        <w:rPr>
          <w:rFonts w:ascii="Montserrat Light" w:hAnsi="Montserrat Light" w:cs="Times New Roman"/>
          <w:lang w:val="ro-RO"/>
        </w:rPr>
        <w:t>Contractantul se află în imposibilitatea fortuită de executare a obligaților contractuale imputate.</w:t>
      </w:r>
    </w:p>
    <w:p w14:paraId="44C40515" w14:textId="394EFA35"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C50A04">
        <w:rPr>
          <w:rFonts w:ascii="Montserrat Light" w:hAnsi="Montserrat Light" w:cs="Times New Roman"/>
          <w:lang w:val="ro-RO"/>
        </w:rPr>
        <w:t xml:space="preserve">nr. </w:t>
      </w:r>
      <w:r w:rsidRPr="00C50A04">
        <w:rPr>
          <w:rFonts w:ascii="Montserrat Light" w:hAnsi="Montserrat Light" w:cs="Times New Roman"/>
          <w:lang w:val="ro-RO"/>
        </w:rPr>
        <w:t>72/2013 privind măsurile  pentru combaterea întârzierii în executarea obligațiilor de plată a unor sume de bani rezultând din contracte încheiate între profesioniști și între aceștia și autorități contractante, dar nu mai mult decât valoarea pl</w:t>
      </w:r>
      <w:r w:rsidR="002360F5" w:rsidRPr="00C50A04">
        <w:rPr>
          <w:rFonts w:ascii="Montserrat Light" w:hAnsi="Montserrat Light" w:cs="Times New Roman"/>
          <w:lang w:val="ro-RO"/>
        </w:rPr>
        <w:t>ă</w:t>
      </w:r>
      <w:r w:rsidRPr="00C50A04">
        <w:rPr>
          <w:rFonts w:ascii="Montserrat Light" w:hAnsi="Montserrat Light" w:cs="Times New Roman"/>
          <w:lang w:val="ro-RO"/>
        </w:rPr>
        <w:t>ții neefectuate, care curge de la expirarea termenului de plat</w:t>
      </w:r>
      <w:r w:rsidR="002360F5" w:rsidRPr="00C50A04">
        <w:rPr>
          <w:rFonts w:ascii="Montserrat Light" w:hAnsi="Montserrat Light" w:cs="Times New Roman"/>
          <w:lang w:val="ro-RO"/>
        </w:rPr>
        <w:t>ă</w:t>
      </w:r>
      <w:r w:rsidRPr="00C50A04">
        <w:rPr>
          <w:rFonts w:ascii="Montserrat Light" w:hAnsi="Montserrat Light" w:cs="Times New Roman"/>
          <w:lang w:val="ro-RO"/>
        </w:rPr>
        <w:t>.</w:t>
      </w:r>
    </w:p>
    <w:p w14:paraId="2F03D32B" w14:textId="77777777"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Penalitățile de întârziere datorate curg de drept din data scadenței obligațiilor asumate conform prezentului contract.</w:t>
      </w:r>
    </w:p>
    <w:p w14:paraId="742AB727"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asigurările și securitatea muncii care trebuie respectate de către Contractant</w:t>
      </w:r>
    </w:p>
    <w:p w14:paraId="04F011F4" w14:textId="77777777" w:rsidR="003B455B" w:rsidRPr="00C50A04" w:rsidRDefault="003B455B" w:rsidP="00CD4EC0">
      <w:pPr>
        <w:pStyle w:val="ListParagraph"/>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C50A04" w:rsidRDefault="003B455B" w:rsidP="00CD4EC0">
      <w:pPr>
        <w:pStyle w:val="ListParagraph"/>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este Partea asiguratoare, care are obligația de a încheia, înainte de începerea Contractului, Asigurările, astfel cum este stabilit în Caietul de Sarcini.</w:t>
      </w:r>
    </w:p>
    <w:p w14:paraId="19D6E987" w14:textId="77777777" w:rsidR="003B455B" w:rsidRPr="00C50A04" w:rsidRDefault="003B455B" w:rsidP="00CD4EC0">
      <w:pPr>
        <w:pStyle w:val="ListParagraph"/>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Toate costurile ce decurg din sau în legătură cu încheierea și menținerea Asigurărilor Contractantului stabilită în prezentul Contract se suportă de către Contractant.</w:t>
      </w:r>
    </w:p>
    <w:p w14:paraId="0957824A" w14:textId="23654381" w:rsidR="00730D29" w:rsidRPr="00C50A04" w:rsidRDefault="003B455B" w:rsidP="00F76621">
      <w:pPr>
        <w:pStyle w:val="ListParagraph"/>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daune neacoperite de beneficiile de asigurare cad în sarcina Părții obligate să suporte aceste daune conform Legii și/sau prevederilor contractuale.</w:t>
      </w:r>
    </w:p>
    <w:p w14:paraId="78D32062"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Drepturi de proprietate intelectuală</w:t>
      </w:r>
    </w:p>
    <w:p w14:paraId="568E3846" w14:textId="140D841C" w:rsidR="003B455B" w:rsidRPr="00C50A04" w:rsidRDefault="003B455B" w:rsidP="00CD4EC0">
      <w:pPr>
        <w:pStyle w:val="ListParagraph"/>
        <w:numPr>
          <w:ilvl w:val="0"/>
          <w:numId w:val="4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C50A04" w:rsidRDefault="003B455B" w:rsidP="00CD4EC0">
      <w:pPr>
        <w:pStyle w:val="ListParagraph"/>
        <w:numPr>
          <w:ilvl w:val="0"/>
          <w:numId w:val="4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06C3C4D9"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în legătură cu calitatea Produselor</w:t>
      </w:r>
    </w:p>
    <w:p w14:paraId="1F637E38" w14:textId="5A8760E9" w:rsidR="003B455B" w:rsidRPr="00C50A04" w:rsidRDefault="003B455B" w:rsidP="00CD4EC0">
      <w:pPr>
        <w:pStyle w:val="ListParagraph"/>
        <w:numPr>
          <w:ilvl w:val="0"/>
          <w:numId w:val="4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garantează Autorității contractante că acesta operează un sistem de management al calității pentru </w:t>
      </w:r>
      <w:r w:rsidR="002360F5" w:rsidRPr="00C50A04">
        <w:rPr>
          <w:rFonts w:ascii="Montserrat Light" w:hAnsi="Montserrat Light" w:cs="Times New Roman"/>
          <w:lang w:val="ro-RO"/>
        </w:rPr>
        <w:t>p</w:t>
      </w:r>
      <w:r w:rsidRPr="00C50A04">
        <w:rPr>
          <w:rFonts w:ascii="Montserrat Light" w:hAnsi="Montserrat Light" w:cs="Times New Roman"/>
          <w:lang w:val="ro-RO"/>
        </w:rPr>
        <w:t>rodusele furnizate</w:t>
      </w:r>
      <w:r w:rsidR="002360F5" w:rsidRPr="00C50A04">
        <w:rPr>
          <w:rFonts w:ascii="Montserrat Light" w:hAnsi="Montserrat Light" w:cs="Times New Roman"/>
          <w:lang w:val="ro-RO"/>
        </w:rPr>
        <w:t xml:space="preserve"> ca urmare a prestării Serviciilor</w:t>
      </w:r>
      <w:r w:rsidRPr="00C50A04">
        <w:rPr>
          <w:rFonts w:ascii="Montserrat Light" w:hAnsi="Montserrat Light" w:cs="Times New Roman"/>
          <w:lang w:val="ro-RO"/>
        </w:rPr>
        <w:t xml:space="preserve"> în cadrul Contractului și că va aplica acest sistem, pe toată perioada derulării Contractului. Contractantul va corecta, pe cheltuiala sa, orice Neconformitate, astfel încât să demonstreze, în orice moment, Autorității contractante, că remedierea acestor Neconformități, se realizează conform Planului de management al calității.</w:t>
      </w:r>
    </w:p>
    <w:p w14:paraId="46EDE576" w14:textId="683AEE95" w:rsidR="003B455B" w:rsidRPr="00C50A04" w:rsidRDefault="003B455B" w:rsidP="00CD4EC0">
      <w:pPr>
        <w:pStyle w:val="ListParagraph"/>
        <w:numPr>
          <w:ilvl w:val="0"/>
          <w:numId w:val="4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Autoritatea contractantă notifică Contractantul cu privire la fiecare Neconformitate imediat ce acesta o identifică. La Finalizare, Contractantul notifică Autoritatea contractantă cu privire la Neconformitățile care nu au fost remediate și comunică Autorității contractante perioada de remediere a acestora. Drepturile </w:t>
      </w:r>
      <w:r w:rsidRPr="00C50A04">
        <w:rPr>
          <w:rFonts w:ascii="Montserrat Light" w:hAnsi="Montserrat Light" w:cs="Times New Roman"/>
          <w:lang w:val="ro-RO"/>
        </w:rPr>
        <w:lastRenderedPageBreak/>
        <w:t>Autorității contractante cu privire la orice Neconformitate neidentificat(ă) sau nenotificată de către Contractant, pe perioada de derulare a Contractului, nu sunt afectate. Contractantul remediază Neconformitățile, în termenul comunicat de Autoritatea</w:t>
      </w:r>
      <w:r w:rsidR="00CC0C10" w:rsidRPr="00C50A04">
        <w:rPr>
          <w:rFonts w:ascii="Montserrat Light" w:hAnsi="Montserrat Light" w:cs="Times New Roman"/>
          <w:lang w:val="ro-RO"/>
        </w:rPr>
        <w:t xml:space="preserve"> </w:t>
      </w:r>
      <w:r w:rsidRPr="00C50A04">
        <w:rPr>
          <w:rFonts w:ascii="Montserrat Light" w:hAnsi="Montserrat Light" w:cs="Times New Roman"/>
          <w:lang w:val="ro-RO"/>
        </w:rPr>
        <w:t xml:space="preserve">contractantă. </w:t>
      </w:r>
    </w:p>
    <w:p w14:paraId="33E717E0" w14:textId="11B71978" w:rsidR="00BE16A3" w:rsidRPr="00C50A04" w:rsidRDefault="00BE16A3"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Dreptul Autorităţii contractante de a inspecta, testa dac</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este necesar, de a respinge nu va fi limitat sau amânat datori</w:t>
      </w:r>
      <w:r w:rsidR="003B4FE7" w:rsidRPr="00C50A04">
        <w:rPr>
          <w:rFonts w:ascii="Montserrat Light" w:hAnsi="Montserrat Light" w:cs="Times New Roman"/>
          <w:lang w:val="ro-RO"/>
        </w:rPr>
        <w:t>tă</w:t>
      </w:r>
      <w:r w:rsidRPr="00C50A04">
        <w:rPr>
          <w:rFonts w:ascii="Montserrat Light" w:hAnsi="Montserrat Light" w:cs="Times New Roman"/>
          <w:lang w:val="ro-RO"/>
        </w:rPr>
        <w:t xml:space="preserve"> faptului c</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a fost inspectat</w:t>
      </w:r>
      <w:r w:rsidR="003B4FE7" w:rsidRPr="00C50A04">
        <w:rPr>
          <w:rFonts w:ascii="Montserrat Light" w:hAnsi="Montserrat Light" w:cs="Times New Roman"/>
          <w:lang w:val="ro-RO"/>
        </w:rPr>
        <w:t>,</w:t>
      </w:r>
      <w:r w:rsidRPr="00C50A04">
        <w:rPr>
          <w:rFonts w:ascii="Montserrat Light" w:hAnsi="Montserrat Light" w:cs="Times New Roman"/>
          <w:lang w:val="ro-RO"/>
        </w:rPr>
        <w:t xml:space="preserve"> testat de Contractant, cu sau f</w:t>
      </w:r>
      <w:r w:rsidR="003B4FE7" w:rsidRPr="00C50A04">
        <w:rPr>
          <w:rFonts w:ascii="Montserrat Light" w:hAnsi="Montserrat Light" w:cs="Times New Roman"/>
          <w:lang w:val="ro-RO"/>
        </w:rPr>
        <w:t>ă</w:t>
      </w:r>
      <w:r w:rsidRPr="00C50A04">
        <w:rPr>
          <w:rFonts w:ascii="Montserrat Light" w:hAnsi="Montserrat Light" w:cs="Times New Roman"/>
          <w:lang w:val="ro-RO"/>
        </w:rPr>
        <w:t>r</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participarea unui reprezentant al Autorit</w:t>
      </w:r>
      <w:r w:rsidR="003B4FE7" w:rsidRPr="00C50A04">
        <w:rPr>
          <w:rFonts w:ascii="Montserrat Light" w:hAnsi="Montserrat Light" w:cs="Times New Roman"/>
          <w:lang w:val="ro-RO"/>
        </w:rPr>
        <w:t>ății</w:t>
      </w:r>
      <w:r w:rsidRPr="00C50A04">
        <w:rPr>
          <w:rFonts w:ascii="Montserrat Light" w:hAnsi="Montserrat Light" w:cs="Times New Roman"/>
          <w:lang w:val="ro-RO"/>
        </w:rPr>
        <w:t xml:space="preserve"> contractan</w:t>
      </w:r>
      <w:r w:rsidR="003B4FE7" w:rsidRPr="00C50A04">
        <w:rPr>
          <w:rFonts w:ascii="Montserrat Light" w:hAnsi="Montserrat Light" w:cs="Times New Roman"/>
          <w:lang w:val="ro-RO"/>
        </w:rPr>
        <w:t>te</w:t>
      </w:r>
      <w:r w:rsidRPr="00C50A04">
        <w:rPr>
          <w:rFonts w:ascii="Montserrat Light" w:hAnsi="Montserrat Light" w:cs="Times New Roman"/>
          <w:lang w:val="ro-RO"/>
        </w:rPr>
        <w:t>, anterior livr</w:t>
      </w:r>
      <w:r w:rsidR="003B4FE7" w:rsidRPr="00C50A04">
        <w:rPr>
          <w:rFonts w:ascii="Montserrat Light" w:hAnsi="Montserrat Light" w:cs="Times New Roman"/>
          <w:lang w:val="ro-RO"/>
        </w:rPr>
        <w:t>ă</w:t>
      </w:r>
      <w:r w:rsidRPr="00C50A04">
        <w:rPr>
          <w:rFonts w:ascii="Montserrat Light" w:hAnsi="Montserrat Light" w:cs="Times New Roman"/>
          <w:lang w:val="ro-RO"/>
        </w:rPr>
        <w:t>rii acestuia la destina</w:t>
      </w:r>
      <w:r w:rsidR="003B4FE7" w:rsidRPr="00C50A04">
        <w:rPr>
          <w:rFonts w:ascii="Montserrat Light" w:hAnsi="Montserrat Light" w:cs="Times New Roman"/>
          <w:lang w:val="ro-RO"/>
        </w:rPr>
        <w:t>ț</w:t>
      </w:r>
      <w:r w:rsidRPr="00C50A04">
        <w:rPr>
          <w:rFonts w:ascii="Montserrat Light" w:hAnsi="Montserrat Light" w:cs="Times New Roman"/>
          <w:lang w:val="ro-RO"/>
        </w:rPr>
        <w:t>ia convenit</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cu Autoritatea co</w:t>
      </w:r>
      <w:r w:rsidR="003B4FE7" w:rsidRPr="00C50A04">
        <w:rPr>
          <w:rFonts w:ascii="Montserrat Light" w:hAnsi="Montserrat Light" w:cs="Times New Roman"/>
          <w:lang w:val="ro-RO"/>
        </w:rPr>
        <w:t>ntractantă</w:t>
      </w:r>
      <w:r w:rsidRPr="00C50A04">
        <w:rPr>
          <w:rFonts w:ascii="Montserrat Light" w:hAnsi="Montserrat Light" w:cs="Times New Roman"/>
          <w:lang w:val="ro-RO"/>
        </w:rPr>
        <w:t xml:space="preserve"> pentru livrare.</w:t>
      </w:r>
    </w:p>
    <w:p w14:paraId="29E93D29" w14:textId="67E51E76"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Se vor pune la dispoziția Contractantului acte care să certifice condițiile de calitate și de garanție ale </w:t>
      </w:r>
      <w:r w:rsidR="00E14B05" w:rsidRPr="00C50A04">
        <w:rPr>
          <w:rFonts w:ascii="Montserrat Light" w:hAnsi="Montserrat Light" w:cs="Times New Roman"/>
          <w:lang w:val="ro-RO"/>
        </w:rPr>
        <w:t>produselor</w:t>
      </w:r>
      <w:r w:rsidRPr="00C50A04">
        <w:rPr>
          <w:rFonts w:ascii="Montserrat Light" w:hAnsi="Montserrat Light" w:cs="Times New Roman"/>
          <w:lang w:val="ro-RO"/>
        </w:rPr>
        <w:t xml:space="preserve"> furnizat</w:t>
      </w:r>
      <w:r w:rsidR="00E14B05" w:rsidRPr="00C50A04">
        <w:rPr>
          <w:rFonts w:ascii="Montserrat Light" w:hAnsi="Montserrat Light" w:cs="Times New Roman"/>
          <w:lang w:val="ro-RO"/>
        </w:rPr>
        <w:t>e,</w:t>
      </w:r>
      <w:r w:rsidRPr="00C50A04">
        <w:rPr>
          <w:rFonts w:ascii="Montserrat Light" w:hAnsi="Montserrat Light" w:cs="Times New Roman"/>
          <w:lang w:val="ro-RO"/>
        </w:rPr>
        <w:t xml:space="preserve"> inclusiv c</w:t>
      </w:r>
      <w:r w:rsidR="00E14B05" w:rsidRPr="00C50A04">
        <w:rPr>
          <w:rFonts w:ascii="Montserrat Light" w:hAnsi="Montserrat Light" w:cs="Times New Roman"/>
          <w:lang w:val="ro-RO"/>
        </w:rPr>
        <w:t>ă</w:t>
      </w:r>
      <w:r w:rsidRPr="00C50A04">
        <w:rPr>
          <w:rFonts w:ascii="Montserrat Light" w:hAnsi="Montserrat Light" w:cs="Times New Roman"/>
          <w:lang w:val="ro-RO"/>
        </w:rPr>
        <w:t xml:space="preserve"> se asigură pentru acest</w:t>
      </w:r>
      <w:r w:rsidR="00E14B05" w:rsidRPr="00C50A04">
        <w:rPr>
          <w:rFonts w:ascii="Montserrat Light" w:hAnsi="Montserrat Light" w:cs="Times New Roman"/>
          <w:lang w:val="ro-RO"/>
        </w:rPr>
        <w:t>e</w:t>
      </w:r>
      <w:r w:rsidRPr="00C50A04">
        <w:rPr>
          <w:rFonts w:ascii="Montserrat Light" w:hAnsi="Montserrat Light" w:cs="Times New Roman"/>
          <w:lang w:val="ro-RO"/>
        </w:rPr>
        <w:t>a o perioadă de garanție</w:t>
      </w:r>
      <w:r w:rsidR="00E14B05" w:rsidRPr="00C50A04">
        <w:rPr>
          <w:rFonts w:ascii="Montserrat Light" w:hAnsi="Montserrat Light" w:cs="Times New Roman"/>
          <w:lang w:val="ro-RO"/>
        </w:rPr>
        <w:t xml:space="preserve"> conform cerințelor din Caietul de sarcini</w:t>
      </w:r>
      <w:r w:rsidRPr="00C50A04">
        <w:rPr>
          <w:rFonts w:ascii="Montserrat Light" w:hAnsi="Montserrat Light" w:cs="Times New Roman"/>
          <w:lang w:val="ro-RO"/>
        </w:rPr>
        <w:t xml:space="preserve"> și tot ce derivă din această garanție.</w:t>
      </w:r>
    </w:p>
    <w:p w14:paraId="73DC0710" w14:textId="0401C69C"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răspunde pentru calitatea </w:t>
      </w:r>
      <w:r w:rsidR="00E14B05" w:rsidRPr="00C50A04">
        <w:rPr>
          <w:rFonts w:ascii="Montserrat Light" w:hAnsi="Montserrat Light" w:cs="Times New Roman"/>
          <w:lang w:val="ro-RO"/>
        </w:rPr>
        <w:t>produselor furnizate ca urmare a prestării serviciilor</w:t>
      </w:r>
      <w:r w:rsidRPr="00C50A04">
        <w:rPr>
          <w:rFonts w:ascii="Montserrat Light" w:hAnsi="Montserrat Light" w:cs="Times New Roman"/>
          <w:lang w:val="ro-RO"/>
        </w:rPr>
        <w:t xml:space="preserve"> în termenul de valabilitate, Autoritatea contractantă fiind în drept să solicite înlocuirea gratuită a </w:t>
      </w:r>
      <w:r w:rsidR="00E14B05" w:rsidRPr="00C50A04">
        <w:rPr>
          <w:rFonts w:ascii="Montserrat Light" w:hAnsi="Montserrat Light" w:cs="Times New Roman"/>
          <w:lang w:val="ro-RO"/>
        </w:rPr>
        <w:t>produselor deteriorate</w:t>
      </w:r>
      <w:r w:rsidRPr="00C50A04">
        <w:rPr>
          <w:rFonts w:ascii="Montserrat Light" w:hAnsi="Montserrat Light" w:cs="Times New Roman"/>
          <w:lang w:val="ro-RO"/>
        </w:rPr>
        <w:t xml:space="preserve"> în interiorul acestui termen.</w:t>
      </w:r>
    </w:p>
    <w:p w14:paraId="5B07E15A" w14:textId="420C9572"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Perioada de garanție a </w:t>
      </w:r>
      <w:r w:rsidR="00E14B05" w:rsidRPr="00C50A04">
        <w:rPr>
          <w:rFonts w:ascii="Montserrat Light" w:hAnsi="Montserrat Light" w:cs="Times New Roman"/>
          <w:lang w:val="ro-RO"/>
        </w:rPr>
        <w:t xml:space="preserve">produselor furnizate ca urmare a prestării serviciilor </w:t>
      </w:r>
      <w:r w:rsidRPr="00C50A04">
        <w:rPr>
          <w:rFonts w:ascii="Montserrat Light" w:hAnsi="Montserrat Light" w:cs="Times New Roman"/>
          <w:lang w:val="ro-RO"/>
        </w:rPr>
        <w:t>începe de la data recepției efectuate după livrarea</w:t>
      </w:r>
      <w:r w:rsidR="00E14B05" w:rsidRPr="00C50A04">
        <w:rPr>
          <w:rFonts w:ascii="Montserrat Light" w:hAnsi="Montserrat Light" w:cs="Times New Roman"/>
          <w:lang w:val="ro-RO"/>
        </w:rPr>
        <w:t xml:space="preserve"> și montarea produselor </w:t>
      </w:r>
      <w:r w:rsidRPr="00C50A04">
        <w:rPr>
          <w:rFonts w:ascii="Montserrat Light" w:hAnsi="Montserrat Light" w:cs="Times New Roman"/>
          <w:lang w:val="ro-RO"/>
        </w:rPr>
        <w:t>la destinația indicată de către Autoritatea contractantă.</w:t>
      </w:r>
    </w:p>
    <w:p w14:paraId="585D334E" w14:textId="6B427C28"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Autoritatea contractantă are dreptul de a notifica imediat Contractantului, în scris, orice plângere sau reclamație ce apare în conformitate cu această garanție.</w:t>
      </w:r>
    </w:p>
    <w:p w14:paraId="0A86099C" w14:textId="3C3B62AA"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La primirea unei astfel de notificări, Contractantul are obligația de a remedia defecțiunea sau de a înlocui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în perioada convenită, fără costuri suplimentare pentru Autoritatea contractantă.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care, în timpul perioadei de garanție, îl înlocuiește pe cel de</w:t>
      </w:r>
      <w:r w:rsidR="00AF33FE" w:rsidRPr="00C50A04">
        <w:rPr>
          <w:rFonts w:ascii="Montserrat Light" w:hAnsi="Montserrat Light" w:cs="Times New Roman"/>
          <w:lang w:val="ro-RO"/>
        </w:rPr>
        <w:t>teriorat,</w:t>
      </w:r>
      <w:r w:rsidRPr="00C50A04">
        <w:rPr>
          <w:rFonts w:ascii="Montserrat Light" w:hAnsi="Montserrat Light" w:cs="Times New Roman"/>
          <w:lang w:val="ro-RO"/>
        </w:rPr>
        <w:t xml:space="preserve"> beneficiază de o nouă perioadă de garanție care curge de la data înlocuirii echipamentului.</w:t>
      </w:r>
    </w:p>
    <w:p w14:paraId="532B6A15" w14:textId="70A1ECC2"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Dacă Contractantul, după ce a fost înştiințat, nu reuşeşte să remedieze defectul în perioada convenită, Autoritatea contractantă are dreptul de a lua măsuri de remediere pe riscul pe cheltuială Contractantului fără a aduce niciun prejudiciu oricăror alte drepturi pe care Autoritatea contractantă le poate avea față de Contractant prin contract.</w:t>
      </w:r>
    </w:p>
    <w:p w14:paraId="1993936F" w14:textId="77777777" w:rsidR="00730D29" w:rsidRPr="00C50A04" w:rsidRDefault="00730D29" w:rsidP="00CD4EC0">
      <w:pPr>
        <w:spacing w:after="0" w:line="276" w:lineRule="auto"/>
        <w:jc w:val="both"/>
        <w:rPr>
          <w:rFonts w:ascii="Montserrat Light" w:hAnsi="Montserrat Light" w:cs="Times New Roman"/>
        </w:rPr>
      </w:pPr>
    </w:p>
    <w:p w14:paraId="2D17F19B"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Facturare și plăți în cadrul Contractului</w:t>
      </w:r>
    </w:p>
    <w:p w14:paraId="0A9C9563" w14:textId="5ADC5A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Plățile care urmează a fi realizate în cadrul contractului se vor face numai după emiterea facturii ca urmare a aprobării de către Autoritatea Contractantă a produselor aferente activităților efectuate de Contractant, în condițiile Caietului de sarcini.</w:t>
      </w:r>
    </w:p>
    <w:p w14:paraId="341BB4C8"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Plata contravalorii Produselor furnizate se face, prin virament bancar, în baza facturii, emisă de către Contractant pentru suma la care este îndreptățit conform prevederilor contractuale, direct în contul Contractantului indicat pe factură.</w:t>
      </w:r>
    </w:p>
    <w:p w14:paraId="25F330E1" w14:textId="5AF074DD"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 xml:space="preserve">Termenul de plată este de maxim </w:t>
      </w:r>
      <w:r w:rsidR="00C50A04" w:rsidRPr="00C50A04">
        <w:rPr>
          <w:rFonts w:ascii="Montserrat Light" w:hAnsi="Montserrat Light" w:cs="Times New Roman"/>
          <w:lang w:val="ro-RO"/>
        </w:rPr>
        <w:t>30</w:t>
      </w:r>
      <w:r w:rsidRPr="00C50A04">
        <w:rPr>
          <w:rFonts w:ascii="Montserrat Light" w:hAnsi="Montserrat Light" w:cs="Times New Roman"/>
          <w:lang w:val="ro-RO"/>
        </w:rPr>
        <w:t xml:space="preserve"> de zile </w:t>
      </w:r>
      <w:r w:rsidR="00D42867" w:rsidRPr="00C50A04">
        <w:rPr>
          <w:rFonts w:ascii="Montserrat Light" w:hAnsi="Montserrat Light" w:cs="Times New Roman"/>
          <w:lang w:val="ro-RO"/>
        </w:rPr>
        <w:t xml:space="preserve">calendaristice </w:t>
      </w:r>
      <w:r w:rsidRPr="00C50A04">
        <w:rPr>
          <w:rFonts w:ascii="Montserrat Light" w:hAnsi="Montserrat Light" w:cs="Times New Roman"/>
          <w:lang w:val="ro-RO"/>
        </w:rPr>
        <w:t>de la primirea</w:t>
      </w:r>
      <w:r w:rsidR="00AF33FE" w:rsidRPr="00C50A04">
        <w:rPr>
          <w:rFonts w:ascii="Montserrat Light" w:hAnsi="Montserrat Light" w:cs="Times New Roman"/>
          <w:lang w:val="ro-RO"/>
        </w:rPr>
        <w:t xml:space="preserve"> și înregistrarea</w:t>
      </w:r>
      <w:r w:rsidRPr="00C50A04">
        <w:rPr>
          <w:rFonts w:ascii="Montserrat Light" w:hAnsi="Montserrat Light" w:cs="Times New Roman"/>
          <w:lang w:val="ro-RO"/>
        </w:rPr>
        <w:t xml:space="preserve"> facturii în original la sediul Autorității contractante în condițiile stabilite mai sus.</w:t>
      </w:r>
    </w:p>
    <w:p w14:paraId="7DA6E181"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Moneda utilizată în cadrul prezentului Contract: LEU</w:t>
      </w:r>
    </w:p>
    <w:p w14:paraId="062613CB"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Facturile furnizate vor fi emise și completate în conformitate cu legislația română în vigoare.</w:t>
      </w:r>
    </w:p>
    <w:p w14:paraId="7DD20505" w14:textId="3CC19FB6"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Dacă factura are elemente greșite și/sau greșeli de calcul identificate de Autoritatea Contractantă, și sunt necesare revizuiri, clarificări suplimentare sau alte documente suport din partea Contractantului, termenul de </w:t>
      </w:r>
      <w:r w:rsidR="00C50A04" w:rsidRPr="00C50A04">
        <w:rPr>
          <w:rFonts w:ascii="Montserrat Light" w:hAnsi="Montserrat Light" w:cs="Times New Roman"/>
          <w:lang w:val="ro-RO"/>
        </w:rPr>
        <w:t>30</w:t>
      </w:r>
      <w:r w:rsidRPr="00C50A04">
        <w:rPr>
          <w:rFonts w:ascii="Montserrat Light" w:hAnsi="Montserrat Light" w:cs="Times New Roman"/>
          <w:lang w:val="ro-RO"/>
        </w:rPr>
        <w:t xml:space="preserve"> de zile</w:t>
      </w:r>
      <w:r w:rsidR="00D42867" w:rsidRPr="00C50A04">
        <w:rPr>
          <w:rFonts w:ascii="Montserrat Light" w:hAnsi="Montserrat Light" w:cs="Times New Roman"/>
          <w:lang w:val="ro-RO"/>
        </w:rPr>
        <w:t xml:space="preserve"> calendaristice</w:t>
      </w:r>
      <w:r w:rsidRPr="00C50A04">
        <w:rPr>
          <w:rFonts w:ascii="Montserrat Light" w:hAnsi="Montserrat Light" w:cs="Times New Roman"/>
          <w:lang w:val="ro-RO"/>
        </w:rPr>
        <w:t xml:space="preserve"> pentru plata facturii se suspendă. Repunerea în termen se face de la momentul îndeplinirii condițiilor de formă și de fond ale facturii.</w:t>
      </w:r>
    </w:p>
    <w:p w14:paraId="7D178C72"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Solicitările de plată către terți pot fi onorate numai după operarea unei cesiuni de drepturi/obligații ale Contractantului către terți, cu respectarea clauzelor prezentului Contract.</w:t>
      </w:r>
    </w:p>
    <w:p w14:paraId="0DE085B8" w14:textId="77777777" w:rsidR="005F0511" w:rsidRPr="00C50A04" w:rsidRDefault="005F0511" w:rsidP="00F76621">
      <w:pPr>
        <w:spacing w:after="0" w:line="276" w:lineRule="auto"/>
        <w:jc w:val="both"/>
        <w:rPr>
          <w:rFonts w:ascii="Montserrat Light" w:hAnsi="Montserrat Light" w:cs="Times New Roman"/>
        </w:rPr>
      </w:pPr>
    </w:p>
    <w:p w14:paraId="076E8FFC"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Suspendarea Contractului</w:t>
      </w:r>
    </w:p>
    <w:p w14:paraId="37966FB8" w14:textId="77777777" w:rsidR="003B455B" w:rsidRPr="00C50A04" w:rsidRDefault="003B455B" w:rsidP="00CD4EC0">
      <w:pPr>
        <w:pStyle w:val="ListParagraph"/>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situații temeinic justificate, părțile pot conveni suspendarea executării Contractului.</w:t>
      </w:r>
    </w:p>
    <w:p w14:paraId="2148B006" w14:textId="64685AF9" w:rsidR="003B455B" w:rsidRPr="00C50A04" w:rsidRDefault="003B455B" w:rsidP="00CD4EC0">
      <w:pPr>
        <w:pStyle w:val="ListParagraph"/>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se constată că procedura de atribuire a Contractului de </w:t>
      </w:r>
      <w:r w:rsidR="00AF33FE" w:rsidRPr="00C50A04">
        <w:rPr>
          <w:rFonts w:ascii="Montserrat Light" w:hAnsi="Montserrat Light" w:cs="Times New Roman"/>
          <w:lang w:val="ro-RO"/>
        </w:rPr>
        <w:t>Servicii</w:t>
      </w:r>
      <w:r w:rsidRPr="00C50A04">
        <w:rPr>
          <w:rFonts w:ascii="Montserrat Light" w:hAnsi="Montserrat Light" w:cs="Times New Roman"/>
          <w:lang w:val="ro-RO"/>
        </w:rPr>
        <w:t xml:space="preserve"> sau executarea Contractului este viciată de erori esențiale, nereguli sau de fraudă, Părțile au dreptul să suspende executarea Contractului.</w:t>
      </w:r>
    </w:p>
    <w:p w14:paraId="7C95A946" w14:textId="52FD0813" w:rsidR="003B455B" w:rsidRPr="00C50A04" w:rsidRDefault="003B455B" w:rsidP="00CD4EC0">
      <w:pPr>
        <w:pStyle w:val="ListParagraph"/>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suspendării/sistării temporare a </w:t>
      </w:r>
      <w:r w:rsidR="00AF33FE" w:rsidRPr="00C50A04">
        <w:rPr>
          <w:rFonts w:ascii="Montserrat Light" w:hAnsi="Montserrat Light" w:cs="Times New Roman"/>
          <w:lang w:val="ro-RO"/>
        </w:rPr>
        <w:t>prestării Serviciilor</w:t>
      </w:r>
      <w:r w:rsidRPr="00C50A04">
        <w:rPr>
          <w:rFonts w:ascii="Montserrat Light" w:hAnsi="Montserrat Light" w:cs="Times New Roman"/>
          <w:lang w:val="ro-RO"/>
        </w:rPr>
        <w:t>, durata Contractului se va prelungi automat cu perioada suspendării/sistării.</w:t>
      </w:r>
    </w:p>
    <w:p w14:paraId="148BCD21" w14:textId="77777777" w:rsidR="003B455B" w:rsidRPr="00C50A04" w:rsidRDefault="003B455B" w:rsidP="00CD4EC0">
      <w:pPr>
        <w:spacing w:after="0" w:line="276" w:lineRule="auto"/>
        <w:ind w:left="1"/>
        <w:jc w:val="both"/>
        <w:rPr>
          <w:rFonts w:ascii="Montserrat Light" w:hAnsi="Montserrat Light" w:cs="Times New Roman"/>
        </w:rPr>
      </w:pPr>
    </w:p>
    <w:p w14:paraId="524937A4"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Forța majoră</w:t>
      </w:r>
    </w:p>
    <w:p w14:paraId="5DE86173"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Forța majoră și cazul fortuit exonerează de răspundere Părțile în cazul neexecutării parțiale sau totale a obligațiilor asumate prin prezentul Contract, în conformitate cu prevederile art. 1.351 din Codul civil.</w:t>
      </w:r>
    </w:p>
    <w:p w14:paraId="36EF4E92"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Forța majoră și cazul fortuit trebuie dovedite.</w:t>
      </w:r>
    </w:p>
    <w:p w14:paraId="15A6100F"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Partea care invocă forța majoră sau cazul fortuit are obligația să o aducă la cunoștință celeilalte părți, în scris, de îndată ce s-a produs evenimentul.</w:t>
      </w:r>
    </w:p>
    <w:p w14:paraId="1EC2BAD6"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Partea care a invocat forța majoră sau cazul fortuit are obligația să aducă la cunoștința celeilalte părți încetarea cauzei acesteia de îndată ce evenimentul a luat sfârșit.</w:t>
      </w:r>
    </w:p>
    <w:p w14:paraId="2F865DBD"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Îndeplinirea contractului va fi suspendată în perioada de acțiune a forței majore, dar fără a prejudicia drepturile ce li se cuveneau părților până la apariția acesteia.</w:t>
      </w:r>
    </w:p>
    <w:p w14:paraId="79695C54" w14:textId="5DAD305C"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C50A04" w:rsidRDefault="00BE16A3" w:rsidP="00CD4EC0">
      <w:pPr>
        <w:spacing w:after="0" w:line="276" w:lineRule="auto"/>
        <w:ind w:left="1"/>
        <w:jc w:val="both"/>
        <w:rPr>
          <w:rFonts w:ascii="Montserrat Light" w:hAnsi="Montserrat Light" w:cs="Times New Roman"/>
        </w:rPr>
      </w:pPr>
    </w:p>
    <w:p w14:paraId="5A07F155"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Încetarea Contractului</w:t>
      </w:r>
    </w:p>
    <w:p w14:paraId="7DC23C97" w14:textId="77777777" w:rsidR="003B455B" w:rsidRPr="00C50A04"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Prezentul Contract încetează de drept prin ajungere la termen sau la momentul la care toate obligațiile stabilite în sarcina părților au fost executate.</w:t>
      </w:r>
    </w:p>
    <w:p w14:paraId="1F9B7095" w14:textId="407D8AEF" w:rsidR="003B455B" w:rsidRPr="00C50A04"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C50A04" w:rsidRDefault="003B455B" w:rsidP="00CD4EC0">
      <w:pPr>
        <w:pStyle w:val="ListParagraph"/>
        <w:numPr>
          <w:ilvl w:val="0"/>
          <w:numId w:val="48"/>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subcontractează părți din Contract fără a avea acordul scris al Autorității contractante;</w:t>
      </w:r>
    </w:p>
    <w:p w14:paraId="7056A234" w14:textId="4E228995"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cesionează drepturile și obligațiile sale fără acordul scris al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 xml:space="preserve"> contractante;</w:t>
      </w:r>
    </w:p>
    <w:p w14:paraId="46998BB1" w14:textId="38436759"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înlocuiește personalul/experții nominalizați fără acordul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Contractante;</w:t>
      </w:r>
    </w:p>
    <w:p w14:paraId="0B90E73C"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Devin incidente oricare alte incapacități legale care să împiedice executarea Contractului;</w:t>
      </w:r>
    </w:p>
    <w:p w14:paraId="14E20056"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eșuează în a furniza/menține/prelungi/reîntregi/completa garanțiile ori asigurările solicitate prin Contract;</w:t>
      </w:r>
    </w:p>
    <w:p w14:paraId="3D338D34" w14:textId="12EC77D8"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cazul în care, printr-un act normativ, se modifică interesul public al Autorității contractante în legătură cu care se furnizează Produselor care fac obiectul Contractului;</w:t>
      </w:r>
    </w:p>
    <w:p w14:paraId="7DBCD2F0"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la momentul atribuirii Contractului, Contractantul se afla în una dintre situațiile care ar fi determinat excluderea sa din procedura de atribuire;</w:t>
      </w:r>
    </w:p>
    <w:p w14:paraId="4FF5333A"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cazul în care împotriva Contractantului se deschide procedura falimentului;</w:t>
      </w:r>
    </w:p>
    <w:p w14:paraId="02514ACD" w14:textId="592E67EE"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lastRenderedPageBreak/>
        <w:t>Contractantul a săvârșit nereguli sau fraude în cadrul procedurii de atribuire a Contractului sau în legătură cu executare acestuia, ce au provocat o vătămare Autorității contractante;</w:t>
      </w:r>
    </w:p>
    <w:p w14:paraId="03AF4004" w14:textId="3AECA165" w:rsidR="003B455B" w:rsidRPr="00215329" w:rsidRDefault="003B455B" w:rsidP="00CD4EC0">
      <w:pPr>
        <w:pStyle w:val="ListParagraph"/>
        <w:numPr>
          <w:ilvl w:val="0"/>
          <w:numId w:val="48"/>
        </w:numPr>
        <w:spacing w:after="0" w:line="276" w:lineRule="auto"/>
        <w:ind w:left="720" w:hanging="357"/>
        <w:jc w:val="both"/>
        <w:rPr>
          <w:rFonts w:ascii="Montserrat Light" w:hAnsi="Montserrat Light" w:cs="Times New Roman"/>
          <w:lang w:val="ro-RO"/>
        </w:rPr>
      </w:pPr>
      <w:r w:rsidRPr="00215329">
        <w:rPr>
          <w:rFonts w:ascii="Montserrat Light" w:hAnsi="Montserrat Light" w:cs="Times New Roman"/>
          <w:lang w:val="ro-RO"/>
        </w:rPr>
        <w:t>Valorificarea de către Autoritatea contractantă a rezultatelor prezentului contract este grav compromisă ca urmare a întârzierii prestațiilor din vina Contractantului.</w:t>
      </w:r>
    </w:p>
    <w:p w14:paraId="75378D01" w14:textId="77777777"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Contractantul poate rezoluționa/rezilia Contractul fără însă a fi afectat dreptul Părților de a pretinde plata unor daune sau alte prejudicii, în cazul în care:</w:t>
      </w:r>
    </w:p>
    <w:p w14:paraId="6F294EFF" w14:textId="2EBCC169" w:rsidR="003B455B" w:rsidRPr="00215329" w:rsidRDefault="003B455B" w:rsidP="00CD4EC0">
      <w:pPr>
        <w:pStyle w:val="ListParagraph"/>
        <w:numPr>
          <w:ilvl w:val="0"/>
          <w:numId w:val="49"/>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a comis erori esențiale, nereguli sau fraude în cadrul procedurii de atribuire a Contractului sau în legătură cu executare acestuia, ce au provocat o vătămare Contractantului.</w:t>
      </w:r>
    </w:p>
    <w:p w14:paraId="1EC87012" w14:textId="47158890" w:rsidR="003B455B" w:rsidRPr="00215329" w:rsidRDefault="003B455B" w:rsidP="00CD4EC0">
      <w:pPr>
        <w:pStyle w:val="ListParagraph"/>
        <w:numPr>
          <w:ilvl w:val="0"/>
          <w:numId w:val="49"/>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nu își îndeplinește</w:t>
      </w:r>
      <w:r w:rsidR="007D106D" w:rsidRPr="00215329">
        <w:rPr>
          <w:rFonts w:ascii="Montserrat Light" w:hAnsi="Montserrat Light" w:cs="Times New Roman"/>
          <w:lang w:val="ro-RO"/>
        </w:rPr>
        <w:t>, după o prealabilă notificare,</w:t>
      </w:r>
      <w:r w:rsidRPr="00215329">
        <w:rPr>
          <w:rFonts w:ascii="Montserrat Light" w:hAnsi="Montserrat Light" w:cs="Times New Roman"/>
          <w:lang w:val="ro-RO"/>
        </w:rPr>
        <w:t xml:space="preserve"> obligațiile de plată a produselor prestate de Contractant, în condițiile stabilite prin prezentul Contract.</w:t>
      </w:r>
    </w:p>
    <w:p w14:paraId="0A801784" w14:textId="77777777"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Rezoluțiunea/Rezilierea Contractului în condițiile pct. 30.2 și pct. 30.3 intervine cu efecte depline, fără a mai fi necesară îndeplinirea vreunei formalități prealabile și fără a mai fi necesară intervenția vreunei instanțe judecătorești și/sau arbitrale.</w:t>
      </w:r>
    </w:p>
    <w:p w14:paraId="6F12E689" w14:textId="77777777"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Prevederile prezentului Contract în materia rezoluțiunii/rezilierii Contractului se completează cu prevederile în materie ale Codului Civil în vigoare.</w:t>
      </w:r>
    </w:p>
    <w:p w14:paraId="43230FD4" w14:textId="0090DECB"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33230DCF" w14:textId="20B7F083"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în care Contractantul nu transmite garanția de bună execuție în perioada specificată, contractul este rezoluționat/reziliat de drept, fără obligația de notificare sau îndeplinire a oricărei formalități de către Autoritatea contractantă.</w:t>
      </w:r>
    </w:p>
    <w:p w14:paraId="62D59736" w14:textId="7D5A3888"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Autoritatea contractantă își rezervă dreptul de a denunța unilateral contractul de furnizare produse,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215329" w:rsidRDefault="003B455B" w:rsidP="00CD4EC0">
      <w:pPr>
        <w:spacing w:after="0" w:line="276" w:lineRule="auto"/>
        <w:jc w:val="both"/>
        <w:rPr>
          <w:rFonts w:ascii="Montserrat Light" w:hAnsi="Montserrat Light" w:cs="Times New Roman"/>
        </w:rPr>
      </w:pPr>
    </w:p>
    <w:p w14:paraId="0537C1EF" w14:textId="77777777" w:rsidR="003B455B" w:rsidRPr="00215329"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Insolvență și faliment</w:t>
      </w:r>
    </w:p>
    <w:p w14:paraId="47179191" w14:textId="578B2E70"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deschiderii unei proceduri generale de insolvență împotriva Contractantului, acesta are obligația de a notifica Autoritatea contractantă în termen de 3 (trei) zile de la deschiderea procedurii.</w:t>
      </w:r>
    </w:p>
    <w:p w14:paraId="6E3833CD" w14:textId="7C6F9208"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7777777"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lastRenderedPageBreak/>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31.1 și 31.2 din prezentul Contract.</w:t>
      </w:r>
    </w:p>
    <w:p w14:paraId="0984BF9A" w14:textId="77777777"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în care Contractantul intră în stare de faliment, în proces de lichidare sau se află într-o situație care produce efecte similare, Contractantul este obligat să acționeze în același fel cum este stipulat la clauzele 31.1, 31.2 și 31.3 din prezentul Contract.</w:t>
      </w:r>
    </w:p>
    <w:p w14:paraId="44B72E05" w14:textId="5078D007"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Nicio astfel de măsură propusă conform celor stipulate la clauzele 31.2, 31.3 și 31.4 din prezentul Contract, nu poate fi aplicată, dacă nu este acceptată, în scris, de Autoritatea</w:t>
      </w:r>
      <w:r w:rsidR="003419E6" w:rsidRPr="00215329">
        <w:rPr>
          <w:rFonts w:ascii="Montserrat Light" w:hAnsi="Montserrat Light" w:cs="Times New Roman"/>
          <w:lang w:val="ro-RO"/>
        </w:rPr>
        <w:t xml:space="preserve"> </w:t>
      </w:r>
      <w:r w:rsidRPr="00215329">
        <w:rPr>
          <w:rFonts w:ascii="Montserrat Light" w:hAnsi="Montserrat Light" w:cs="Times New Roman"/>
          <w:lang w:val="ro-RO"/>
        </w:rPr>
        <w:t>contractantă.</w:t>
      </w:r>
    </w:p>
    <w:p w14:paraId="426D3CB3" w14:textId="77777777" w:rsidR="003B455B" w:rsidRPr="00215329" w:rsidRDefault="003B455B" w:rsidP="00CD4EC0">
      <w:pPr>
        <w:spacing w:after="0" w:line="276" w:lineRule="auto"/>
        <w:ind w:left="1"/>
        <w:jc w:val="both"/>
        <w:rPr>
          <w:rFonts w:ascii="Montserrat Light" w:hAnsi="Montserrat Light" w:cs="Times New Roman"/>
        </w:rPr>
      </w:pPr>
    </w:p>
    <w:p w14:paraId="73BE726B" w14:textId="77777777" w:rsidR="003B455B" w:rsidRPr="00215329"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Limba Contractului</w:t>
      </w:r>
    </w:p>
    <w:p w14:paraId="6C387971" w14:textId="77777777" w:rsidR="003B455B" w:rsidRPr="00215329" w:rsidRDefault="003B455B" w:rsidP="00CD4EC0">
      <w:pPr>
        <w:pStyle w:val="ListParagraph"/>
        <w:numPr>
          <w:ilvl w:val="0"/>
          <w:numId w:val="51"/>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Limba prezentului Contract și a tuturor comunicărilor scrise va fi limba oficială a Statului Român, respectiv limba română.</w:t>
      </w:r>
    </w:p>
    <w:p w14:paraId="1A86F43F" w14:textId="57302418" w:rsidR="00F74920" w:rsidRPr="00215329" w:rsidRDefault="00F74920" w:rsidP="00CD4EC0">
      <w:pPr>
        <w:spacing w:after="0" w:line="276" w:lineRule="auto"/>
        <w:jc w:val="both"/>
        <w:rPr>
          <w:rFonts w:ascii="Montserrat Light" w:hAnsi="Montserrat Light" w:cs="Times New Roman"/>
        </w:rPr>
      </w:pPr>
    </w:p>
    <w:p w14:paraId="52AA1693" w14:textId="77777777" w:rsidR="003B455B" w:rsidRPr="00215329"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Legea aplicabilă</w:t>
      </w:r>
    </w:p>
    <w:p w14:paraId="0644D278" w14:textId="09A1A6AF" w:rsidR="003B455B" w:rsidRPr="00215329" w:rsidRDefault="003B455B" w:rsidP="00F76621">
      <w:pPr>
        <w:pStyle w:val="ListParagraph"/>
        <w:numPr>
          <w:ilvl w:val="0"/>
          <w:numId w:val="52"/>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Legea aplicabilă prezentului Contract, este legea română, Contractul urmând a fi interpretat potrivit acestei legi.</w:t>
      </w:r>
    </w:p>
    <w:p w14:paraId="28041B97" w14:textId="77777777" w:rsidR="00730D29" w:rsidRPr="00215329" w:rsidRDefault="00730D29" w:rsidP="00F76621">
      <w:pPr>
        <w:spacing w:after="0" w:line="276" w:lineRule="auto"/>
        <w:jc w:val="both"/>
        <w:rPr>
          <w:rFonts w:ascii="Montserrat Light" w:hAnsi="Montserrat Light" w:cs="Times New Roman"/>
        </w:rPr>
      </w:pPr>
    </w:p>
    <w:p w14:paraId="194AF8D9" w14:textId="77777777" w:rsidR="003B455B" w:rsidRPr="00215329"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Soluționarea eventualelor divergențe și a litigiilor</w:t>
      </w:r>
    </w:p>
    <w:p w14:paraId="6C395999" w14:textId="77777777" w:rsidR="003B455B" w:rsidRPr="00215329" w:rsidRDefault="003B455B" w:rsidP="00CD4EC0">
      <w:pPr>
        <w:pStyle w:val="ListParagraph"/>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215329" w:rsidRDefault="003B455B" w:rsidP="00CD4EC0">
      <w:pPr>
        <w:pStyle w:val="ListParagraph"/>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23D99386" w14:textId="0034AB03" w:rsidR="003B66B5" w:rsidRDefault="00F74920" w:rsidP="003B66B5">
      <w:pPr>
        <w:pStyle w:val="ListParagraph"/>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Dacă încercarea de soluționare pe cale amiabilă eșuează sau dacă una dintre Părți nu răspunde în termen </w:t>
      </w:r>
      <w:r w:rsidRPr="00215329">
        <w:rPr>
          <w:rFonts w:ascii="Montserrat Light" w:hAnsi="Montserrat Light" w:cs="Times New Roman"/>
          <w:i/>
          <w:lang w:val="ro-RO"/>
        </w:rPr>
        <w:t>15 zile</w:t>
      </w:r>
      <w:r w:rsidRPr="00215329">
        <w:rPr>
          <w:rFonts w:ascii="Montserrat Light" w:hAnsi="Montserrat Light" w:cs="Times New Roman"/>
          <w:lang w:val="ro-RO"/>
        </w:rPr>
        <w:t xml:space="preserve"> la solicitare, oricare din Părți are dreptul de a se adresa instanțelor de judecată competente.</w:t>
      </w:r>
    </w:p>
    <w:p w14:paraId="0E4AD06D" w14:textId="77777777" w:rsidR="003B66B5" w:rsidRDefault="003B66B5" w:rsidP="002E02C9">
      <w:pPr>
        <w:spacing w:line="276" w:lineRule="auto"/>
        <w:ind w:right="-165"/>
        <w:jc w:val="both"/>
        <w:rPr>
          <w:rFonts w:ascii="Cambria" w:hAnsi="Cambria"/>
          <w:b/>
          <w:i/>
          <w:noProof/>
          <w:szCs w:val="24"/>
        </w:rPr>
      </w:pPr>
    </w:p>
    <w:p w14:paraId="68507ECC" w14:textId="15E3FF04" w:rsidR="003B66B5" w:rsidRPr="002E02C9" w:rsidRDefault="002E02C9" w:rsidP="002E02C9">
      <w:pPr>
        <w:spacing w:line="276" w:lineRule="auto"/>
        <w:ind w:right="-165"/>
        <w:jc w:val="both"/>
        <w:rPr>
          <w:rFonts w:ascii="Montserrat Light" w:hAnsi="Montserrat Light"/>
          <w:b/>
          <w:i/>
          <w:noProof/>
        </w:rPr>
      </w:pPr>
      <w:r w:rsidRPr="002E02C9">
        <w:rPr>
          <w:rFonts w:ascii="Montserrat Light" w:hAnsi="Montserrat Light"/>
          <w:b/>
          <w:i/>
          <w:noProof/>
        </w:rPr>
        <w:t>35</w:t>
      </w:r>
      <w:r w:rsidR="003B66B5" w:rsidRPr="002E02C9">
        <w:rPr>
          <w:rFonts w:ascii="Montserrat Light" w:hAnsi="Montserrat Light"/>
          <w:b/>
          <w:i/>
          <w:noProof/>
        </w:rPr>
        <w:t>. Clauză standard privind protecţia datelor personale</w:t>
      </w:r>
    </w:p>
    <w:p w14:paraId="731D3F22" w14:textId="36252CB2"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.1.</w:t>
      </w:r>
      <w:r w:rsidR="003B66B5" w:rsidRPr="002E02C9">
        <w:rPr>
          <w:rFonts w:ascii="Montserrat Light" w:hAnsi="Montserrat Light"/>
          <w:noProof/>
        </w:rPr>
        <w:t xml:space="preserve"> Părţile trebuie să respecte normele si obligaţiile impuse de dispoziţiile în vigoare, privind protecţia datelor cu caracter personal.</w:t>
      </w:r>
    </w:p>
    <w:p w14:paraId="440BF230" w14:textId="3CC8E791"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.2</w:t>
      </w:r>
      <w:r w:rsidR="003B66B5" w:rsidRPr="002E02C9">
        <w:rPr>
          <w:rFonts w:ascii="Montserrat Light" w:hAnsi="Montserrat Light"/>
          <w:noProof/>
        </w:rPr>
        <w:t xml:space="preserve">. Părţile sunt conştiente de faptul că normele europene din Regulamentul 679/2016 se aplică oricărui operator de date sau împuternicit situat în Uniunea Europeană şi oricărei persoane care prelucrează date cu caracter personal ale persoanelor vizate </w:t>
      </w:r>
      <w:r w:rsidR="003B66B5" w:rsidRPr="002E02C9">
        <w:rPr>
          <w:rFonts w:ascii="Montserrat Light" w:hAnsi="Montserrat Light"/>
          <w:noProof/>
        </w:rPr>
        <w:lastRenderedPageBreak/>
        <w:t>situate în Uniunea Europeană sau care le furnizează servicii. Prin urmare, Părţile confirmă respectarea deplină a următoarelor prevederi, inclusiv dar fără a se limita la:</w:t>
      </w:r>
    </w:p>
    <w:p w14:paraId="1956F89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capacitatea de a respecta drepturile persoanelor vizate privind ştergerea, corectarea sau transferul informaţiilor personale,</w:t>
      </w:r>
    </w:p>
    <w:p w14:paraId="388AF0C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informarea în caz de breşă de date a tuturor destinatarilor relevanţi, într-un interval maxim de 72 ore şi, în cazul Prestatorului nu mai târziu de 24 ore de la momentul în care o astfel de încălcare a securităţii datelor a ajuns în atenţia acestuia,</w:t>
      </w:r>
    </w:p>
    <w:p w14:paraId="4543BFCF"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îndeplinirea tuturor îndatoririlor obligatorii privind documentarea conformării cu Regulamentul 679/2016.</w:t>
      </w:r>
    </w:p>
    <w:p w14:paraId="532246E8" w14:textId="4271AF5F"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.3</w:t>
      </w:r>
      <w:r w:rsidR="003B66B5" w:rsidRPr="002E02C9">
        <w:rPr>
          <w:rFonts w:ascii="Montserrat Light" w:hAnsi="Montserrat Light"/>
          <w:noProof/>
        </w:rPr>
        <w:t>. Părţile pot utiliza datele personale ale semnatarilor în limita contractului pe care îl au încheiat, acesta fiind baza legală a prelucrării. Orice prelucrare suplimentară sau în alt scop face obiectul unui acord separat de prelucrare a datelor, încheiat între Părţi. De asemenea, perioada de stocare a datelor personale prelucrate prin contract este limitată la perioada corespondentă realizării obiectului principal al contractului.</w:t>
      </w:r>
    </w:p>
    <w:p w14:paraId="650722E6" w14:textId="72FA35CB"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.4.</w:t>
      </w:r>
      <w:r w:rsidR="003B66B5" w:rsidRPr="002E02C9">
        <w:rPr>
          <w:rFonts w:ascii="Montserrat Light" w:hAnsi="Montserrat Light"/>
          <w:noProof/>
        </w:rPr>
        <w:t xml:space="preserve"> Datele cu caracter personal schimbate între Părţi nu pot deveni accesibile sau comunicate unor terţe părţi  neautorizate sau puse la dispoziţie spre utilizare într-un alt mod. Prin urmare, Părțile vor lua toate măsurile tehnice şi în special organizatorice necesare, în ceea ce priveşte obligaţiile asumate prin această clauză:</w:t>
      </w:r>
    </w:p>
    <w:p w14:paraId="5DD2AB9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împiedica persoanele neautorizate să obţină acces la sistemele de prelucrarea datelor cu care sunt prelucrate sau utilizate datele cu caracter personal;</w:t>
      </w:r>
    </w:p>
    <w:p w14:paraId="760EB2F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preveni utilizarea fără autorizaţie a sistemelor de prelucrare a datelor;</w:t>
      </w:r>
    </w:p>
    <w:p w14:paraId="2CF4EDD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persoanele care au dreptul să utilizeze un sistem de prelucrare a datelor au acces numai la datele la care au drept de acces şi că datele cu caracter personal nu pot fi citite, copiate, modificate sau eliminate fără autorizaţie în cursul prelucrării sau utilizării şi după stocare;</w:t>
      </w:r>
    </w:p>
    <w:p w14:paraId="4B556D2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cu caracter personal nu pot fi citite, copiate, modificate sau eliminate fără autorizaţie în timpul transmiterii electronice sau transportului şi că este posibil să verifice şi să stabilească către care organisme se doreşte să se efectueze transferul datelor cu caracter personal prin mijloace de transmitere a datelor;</w:t>
      </w:r>
    </w:p>
    <w:p w14:paraId="274A654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pot verifica şi stabili dacă şi de către cine au fost introduse, modificate sau eliminate datele cu caracter personal în/din sistemele de prelucrare a datelor;</w:t>
      </w:r>
    </w:p>
    <w:p w14:paraId="6C1B963A"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în cazul unei acţiuni de prelucrare a datelor cu caracter personal, datele sunt prelucrate strict în conformitate cu prezentul contractul încheiat între Părţi;</w:t>
      </w:r>
    </w:p>
    <w:p w14:paraId="795F1592"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lastRenderedPageBreak/>
        <w:t>- se vor asigura că datele cu caracter personal sunt protejate de distrugere sau pierdere accidentală;</w:t>
      </w:r>
    </w:p>
    <w:p w14:paraId="4FCB6E7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colectate în scopuri diferite pot fi prelucrate separat.</w:t>
      </w:r>
    </w:p>
    <w:p w14:paraId="1BF7D8F4" w14:textId="77777777" w:rsidR="003B66B5" w:rsidRPr="002E02C9" w:rsidRDefault="003B66B5" w:rsidP="003B66B5">
      <w:pPr>
        <w:spacing w:after="0" w:line="276" w:lineRule="auto"/>
        <w:jc w:val="both"/>
        <w:rPr>
          <w:rFonts w:ascii="Montserrat Light" w:hAnsi="Montserrat Light" w:cs="Times New Roman"/>
          <w:b/>
          <w:bCs/>
        </w:rPr>
      </w:pPr>
    </w:p>
    <w:p w14:paraId="3646ADAD" w14:textId="607DB036" w:rsidR="003B455B" w:rsidRPr="002E02C9" w:rsidRDefault="00F74920" w:rsidP="00215329">
      <w:pPr>
        <w:spacing w:after="0" w:line="276" w:lineRule="auto"/>
        <w:ind w:left="1"/>
        <w:jc w:val="both"/>
        <w:rPr>
          <w:rFonts w:ascii="Montserrat Light" w:hAnsi="Montserrat Light" w:cs="Times New Roman"/>
          <w:b/>
          <w:bCs/>
        </w:rPr>
      </w:pPr>
      <w:r w:rsidRPr="002E02C9">
        <w:rPr>
          <w:rFonts w:ascii="Montserrat Light" w:hAnsi="Montserrat Light" w:cs="Times New Roman"/>
          <w:b/>
          <w:bCs/>
        </w:rPr>
        <w:t xml:space="preserve"> Părțile au încheiat prezentul Contract azi, </w:t>
      </w:r>
      <w:r w:rsidRPr="002E02C9">
        <w:rPr>
          <w:rFonts w:ascii="Montserrat Light" w:hAnsi="Montserrat Light" w:cs="Times New Roman"/>
          <w:b/>
          <w:bCs/>
          <w:i/>
        </w:rPr>
        <w:t>_____________</w:t>
      </w:r>
      <w:r w:rsidRPr="002E02C9">
        <w:rPr>
          <w:rFonts w:ascii="Montserrat Light" w:hAnsi="Montserrat Light" w:cs="Times New Roman"/>
          <w:b/>
          <w:bCs/>
        </w:rPr>
        <w:t xml:space="preserve">, în </w:t>
      </w:r>
      <w:r w:rsidRPr="002E02C9">
        <w:rPr>
          <w:rFonts w:ascii="Montserrat Light" w:hAnsi="Montserrat Light" w:cs="Times New Roman"/>
          <w:b/>
          <w:bCs/>
          <w:i/>
        </w:rPr>
        <w:t>____________</w:t>
      </w:r>
      <w:r w:rsidRPr="002E02C9">
        <w:rPr>
          <w:rFonts w:ascii="Montserrat Light" w:hAnsi="Montserrat Light" w:cs="Times New Roman"/>
          <w:b/>
          <w:bCs/>
        </w:rPr>
        <w:t xml:space="preserve"> exemplare.</w:t>
      </w:r>
    </w:p>
    <w:p w14:paraId="789424C8" w14:textId="77777777" w:rsidR="00215329" w:rsidRPr="002E02C9" w:rsidRDefault="00215329" w:rsidP="00215329">
      <w:pPr>
        <w:spacing w:after="0" w:line="276" w:lineRule="auto"/>
        <w:ind w:left="1"/>
        <w:jc w:val="both"/>
        <w:rPr>
          <w:rFonts w:ascii="Montserrat Light" w:hAnsi="Montserrat Light" w:cs="Times New Roman"/>
          <w:b/>
          <w:bCs/>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3"/>
      </w:tblGrid>
      <w:tr w:rsidR="003B455B" w:rsidRPr="002E02C9" w14:paraId="2F3D94BD" w14:textId="77777777" w:rsidTr="005A5309">
        <w:tc>
          <w:tcPr>
            <w:tcW w:w="4813" w:type="dxa"/>
            <w:hideMark/>
          </w:tcPr>
          <w:p w14:paraId="555CE784" w14:textId="77777777" w:rsidR="003B455B" w:rsidRDefault="003B455B" w:rsidP="00CD4EC0">
            <w:pPr>
              <w:spacing w:line="276" w:lineRule="auto"/>
              <w:rPr>
                <w:rFonts w:ascii="Montserrat Light" w:hAnsi="Montserrat Light" w:cs="Times New Roman"/>
                <w:b/>
                <w:bCs/>
              </w:rPr>
            </w:pPr>
            <w:r w:rsidRPr="002E02C9">
              <w:rPr>
                <w:rFonts w:ascii="Montserrat Light" w:hAnsi="Montserrat Light" w:cs="Times New Roman"/>
                <w:b/>
                <w:bCs/>
              </w:rPr>
              <w:t>Pentru Autoritatea contractantă</w:t>
            </w:r>
          </w:p>
          <w:p w14:paraId="5081A4B5" w14:textId="50A80F25" w:rsidR="00A42BF9" w:rsidRPr="002E02C9" w:rsidRDefault="00A42BF9" w:rsidP="00CD4EC0">
            <w:pPr>
              <w:spacing w:line="276" w:lineRule="auto"/>
              <w:rPr>
                <w:rFonts w:ascii="Montserrat Light" w:hAnsi="Montserrat Light" w:cs="Times New Roman"/>
                <w:b/>
                <w:bCs/>
              </w:rPr>
            </w:pPr>
          </w:p>
        </w:tc>
        <w:tc>
          <w:tcPr>
            <w:tcW w:w="4814" w:type="dxa"/>
            <w:hideMark/>
          </w:tcPr>
          <w:p w14:paraId="18988BF2" w14:textId="77777777" w:rsidR="003B455B" w:rsidRPr="002E02C9" w:rsidRDefault="003B455B" w:rsidP="00CD4EC0">
            <w:pPr>
              <w:spacing w:line="276" w:lineRule="auto"/>
              <w:jc w:val="right"/>
              <w:rPr>
                <w:rFonts w:ascii="Montserrat Light" w:hAnsi="Montserrat Light" w:cs="Times New Roman"/>
                <w:b/>
                <w:bCs/>
              </w:rPr>
            </w:pPr>
            <w:r w:rsidRPr="002E02C9">
              <w:rPr>
                <w:rFonts w:ascii="Montserrat Light" w:hAnsi="Montserrat Light" w:cs="Times New Roman"/>
                <w:b/>
                <w:bCs/>
              </w:rPr>
              <w:t>Pentru Contractant</w:t>
            </w:r>
          </w:p>
        </w:tc>
      </w:tr>
      <w:tr w:rsidR="00A42BF9" w:rsidRPr="002E02C9" w14:paraId="70FD807D" w14:textId="77777777" w:rsidTr="005A5309">
        <w:tc>
          <w:tcPr>
            <w:tcW w:w="4813" w:type="dxa"/>
          </w:tcPr>
          <w:p w14:paraId="5619DD9C" w14:textId="77777777" w:rsidR="00A42BF9" w:rsidRPr="002E02C9" w:rsidRDefault="00A42BF9" w:rsidP="00CD4EC0">
            <w:pPr>
              <w:spacing w:line="276" w:lineRule="auto"/>
              <w:rPr>
                <w:rFonts w:ascii="Montserrat Light" w:hAnsi="Montserrat Light" w:cs="Times New Roman"/>
                <w:b/>
                <w:bCs/>
              </w:rPr>
            </w:pPr>
          </w:p>
        </w:tc>
        <w:tc>
          <w:tcPr>
            <w:tcW w:w="4814" w:type="dxa"/>
          </w:tcPr>
          <w:p w14:paraId="39579BB7" w14:textId="77777777" w:rsidR="00A42BF9" w:rsidRPr="002E02C9" w:rsidRDefault="00A42BF9" w:rsidP="00CD4EC0">
            <w:pPr>
              <w:spacing w:line="276" w:lineRule="auto"/>
              <w:jc w:val="right"/>
              <w:rPr>
                <w:rFonts w:ascii="Montserrat Light" w:hAnsi="Montserrat Light" w:cs="Times New Roman"/>
                <w:b/>
                <w:bCs/>
              </w:rPr>
            </w:pPr>
          </w:p>
        </w:tc>
      </w:tr>
      <w:tr w:rsidR="003B455B" w:rsidRPr="002E02C9" w14:paraId="43058DAC" w14:textId="77777777" w:rsidTr="002D5846">
        <w:tc>
          <w:tcPr>
            <w:tcW w:w="4813" w:type="dxa"/>
            <w:hideMark/>
          </w:tcPr>
          <w:p w14:paraId="3461498D" w14:textId="77777777" w:rsidR="00A44639"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 xml:space="preserve">        </w:t>
            </w:r>
          </w:p>
          <w:p w14:paraId="670E59EF" w14:textId="41D096B7" w:rsidR="003B455B" w:rsidRPr="002E02C9" w:rsidRDefault="00A44639" w:rsidP="00A44639">
            <w:pPr>
              <w:spacing w:line="276" w:lineRule="auto"/>
              <w:jc w:val="both"/>
              <w:rPr>
                <w:rFonts w:ascii="Montserrat Light" w:hAnsi="Montserrat Light" w:cs="Times New Roman"/>
                <w:b/>
                <w:bCs/>
              </w:rPr>
            </w:pPr>
            <w:r w:rsidRPr="002E02C9">
              <w:rPr>
                <w:rFonts w:ascii="Montserrat Light" w:hAnsi="Montserrat Light" w:cs="Times New Roman"/>
                <w:b/>
                <w:bCs/>
              </w:rPr>
              <w:t xml:space="preserve">        </w:t>
            </w:r>
            <w:r w:rsidR="007D106D" w:rsidRPr="002E02C9">
              <w:rPr>
                <w:rFonts w:ascii="Montserrat Light" w:hAnsi="Montserrat Light" w:cs="Times New Roman"/>
                <w:b/>
                <w:bCs/>
              </w:rPr>
              <w:t>U.A.T. JUDEȚUL CLUJ</w:t>
            </w:r>
          </w:p>
          <w:p w14:paraId="687FD79F" w14:textId="7BE4582D" w:rsidR="00CD34DB"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CONSILIUL JUDEȚEAN CLUJ</w:t>
            </w:r>
          </w:p>
        </w:tc>
        <w:tc>
          <w:tcPr>
            <w:tcW w:w="4814" w:type="dxa"/>
          </w:tcPr>
          <w:p w14:paraId="0B7FDB1D" w14:textId="2E5563F4" w:rsidR="003B455B" w:rsidRPr="002E02C9" w:rsidRDefault="003B455B" w:rsidP="00032338">
            <w:pPr>
              <w:spacing w:line="276" w:lineRule="auto"/>
              <w:jc w:val="center"/>
              <w:rPr>
                <w:rFonts w:ascii="Montserrat Light" w:hAnsi="Montserrat Light" w:cs="Times New Roman"/>
                <w:b/>
                <w:bCs/>
              </w:rPr>
            </w:pPr>
          </w:p>
        </w:tc>
      </w:tr>
      <w:tr w:rsidR="00032338" w:rsidRPr="002E02C9" w14:paraId="2B85040D" w14:textId="77777777" w:rsidTr="005A5309">
        <w:tc>
          <w:tcPr>
            <w:tcW w:w="4813" w:type="dxa"/>
          </w:tcPr>
          <w:p w14:paraId="70BD0A39" w14:textId="77777777" w:rsidR="00032338" w:rsidRPr="002E02C9" w:rsidRDefault="00032338" w:rsidP="00CD4EC0">
            <w:pPr>
              <w:spacing w:line="276" w:lineRule="auto"/>
              <w:rPr>
                <w:rFonts w:ascii="Montserrat Light" w:hAnsi="Montserrat Light" w:cs="Times New Roman"/>
                <w:b/>
                <w:bCs/>
              </w:rPr>
            </w:pPr>
          </w:p>
        </w:tc>
        <w:tc>
          <w:tcPr>
            <w:tcW w:w="4814" w:type="dxa"/>
          </w:tcPr>
          <w:p w14:paraId="1F3E13A9" w14:textId="1CE84622" w:rsidR="00032338" w:rsidRDefault="00032338" w:rsidP="00032338">
            <w:pPr>
              <w:spacing w:line="276" w:lineRule="auto"/>
              <w:jc w:val="center"/>
              <w:rPr>
                <w:rFonts w:ascii="Montserrat Light" w:hAnsi="Montserrat Light" w:cs="Times New Roman"/>
                <w:b/>
                <w:bCs/>
              </w:rPr>
            </w:pPr>
          </w:p>
        </w:tc>
      </w:tr>
      <w:tr w:rsidR="003B455B" w:rsidRPr="00215329" w14:paraId="22CCD692" w14:textId="77777777" w:rsidTr="002D5846">
        <w:tc>
          <w:tcPr>
            <w:tcW w:w="4813" w:type="dxa"/>
            <w:hideMark/>
          </w:tcPr>
          <w:p w14:paraId="3F883D23" w14:textId="671B49AD" w:rsidR="003B455B" w:rsidRPr="00215329" w:rsidRDefault="00CD34DB" w:rsidP="00CD4EC0">
            <w:pPr>
              <w:spacing w:line="276" w:lineRule="auto"/>
              <w:rPr>
                <w:rFonts w:ascii="Montserrat Light" w:hAnsi="Montserrat Light" w:cs="Times New Roman"/>
                <w:b/>
                <w:bCs/>
              </w:rPr>
            </w:pPr>
            <w:r w:rsidRPr="00215329">
              <w:rPr>
                <w:rFonts w:ascii="Montserrat Light" w:hAnsi="Montserrat Light" w:cs="Times New Roman"/>
                <w:b/>
                <w:bCs/>
              </w:rPr>
              <w:t xml:space="preserve">      </w:t>
            </w:r>
            <w:r w:rsidR="007D106D" w:rsidRPr="00215329">
              <w:rPr>
                <w:rFonts w:ascii="Montserrat Light" w:hAnsi="Montserrat Light" w:cs="Times New Roman"/>
                <w:b/>
                <w:bCs/>
              </w:rPr>
              <w:t xml:space="preserve"> </w:t>
            </w:r>
            <w:r w:rsidRPr="00215329">
              <w:rPr>
                <w:rFonts w:ascii="Montserrat Light" w:hAnsi="Montserrat Light" w:cs="Times New Roman"/>
                <w:b/>
                <w:bCs/>
              </w:rPr>
              <w:t xml:space="preserve">        </w:t>
            </w:r>
            <w:r w:rsidR="007D106D" w:rsidRPr="00215329">
              <w:rPr>
                <w:rFonts w:ascii="Montserrat Light" w:hAnsi="Montserrat Light" w:cs="Times New Roman"/>
                <w:b/>
                <w:bCs/>
              </w:rPr>
              <w:t>PREȘEDINTE</w:t>
            </w:r>
          </w:p>
          <w:p w14:paraId="4718EAC8" w14:textId="4D467815" w:rsidR="00CD34DB" w:rsidRPr="00215329" w:rsidRDefault="00CD34DB" w:rsidP="00CD4EC0">
            <w:pPr>
              <w:spacing w:line="276" w:lineRule="auto"/>
              <w:rPr>
                <w:rFonts w:ascii="Montserrat Light" w:hAnsi="Montserrat Light" w:cs="Times New Roman"/>
                <w:b/>
                <w:bCs/>
              </w:rPr>
            </w:pPr>
            <w:r w:rsidRPr="00215329">
              <w:rPr>
                <w:rFonts w:ascii="Montserrat Light" w:hAnsi="Montserrat Light" w:cs="Times New Roman"/>
                <w:b/>
                <w:bCs/>
              </w:rPr>
              <w:t xml:space="preserve">                  ALIN TIȘE </w:t>
            </w:r>
          </w:p>
        </w:tc>
        <w:tc>
          <w:tcPr>
            <w:tcW w:w="4814" w:type="dxa"/>
          </w:tcPr>
          <w:p w14:paraId="21F3D8B2" w14:textId="15D74C90" w:rsidR="003B455B" w:rsidRPr="00215329" w:rsidRDefault="003B455B" w:rsidP="00CD4EC0">
            <w:pPr>
              <w:spacing w:line="276" w:lineRule="auto"/>
              <w:jc w:val="right"/>
              <w:rPr>
                <w:rFonts w:ascii="Montserrat Light" w:hAnsi="Montserrat Light" w:cs="Times New Roman"/>
              </w:rPr>
            </w:pPr>
          </w:p>
        </w:tc>
      </w:tr>
      <w:tr w:rsidR="003B455B" w:rsidRPr="00590FEE" w14:paraId="1D73000C" w14:textId="77777777" w:rsidTr="005A5309">
        <w:tc>
          <w:tcPr>
            <w:tcW w:w="4813" w:type="dxa"/>
            <w:hideMark/>
          </w:tcPr>
          <w:p w14:paraId="0257B0F7" w14:textId="77777777" w:rsidR="00CD34DB" w:rsidRDefault="00CD34DB" w:rsidP="00CD4EC0">
            <w:pPr>
              <w:spacing w:line="276" w:lineRule="auto"/>
              <w:rPr>
                <w:rFonts w:ascii="Montserrat Light" w:hAnsi="Montserrat Light" w:cs="Times New Roman"/>
                <w:sz w:val="20"/>
                <w:szCs w:val="20"/>
              </w:rPr>
            </w:pPr>
          </w:p>
          <w:p w14:paraId="5CD0CFF2" w14:textId="396F12C0"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DIRECTOR EXECUTIV</w:t>
            </w:r>
          </w:p>
          <w:p w14:paraId="4319635A" w14:textId="6A00D752"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MARIANA RAȚIU</w:t>
            </w:r>
          </w:p>
          <w:p w14:paraId="27486943" w14:textId="77777777" w:rsidR="00CD34DB" w:rsidRDefault="00CD34DB" w:rsidP="00CD4EC0">
            <w:pPr>
              <w:spacing w:line="276" w:lineRule="auto"/>
              <w:rPr>
                <w:rFonts w:ascii="Montserrat Light" w:hAnsi="Montserrat Light" w:cs="Times New Roman"/>
                <w:sz w:val="20"/>
                <w:szCs w:val="20"/>
              </w:rPr>
            </w:pPr>
          </w:p>
          <w:p w14:paraId="0D099452" w14:textId="3DD76821"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215329">
              <w:rPr>
                <w:rFonts w:ascii="Montserrat Light" w:hAnsi="Montserrat Light" w:cs="Times New Roman"/>
                <w:sz w:val="20"/>
                <w:szCs w:val="20"/>
              </w:rPr>
              <w:t xml:space="preserve">   </w:t>
            </w:r>
            <w:r>
              <w:rPr>
                <w:rFonts w:ascii="Montserrat Light" w:hAnsi="Montserrat Light" w:cs="Times New Roman"/>
                <w:sz w:val="20"/>
                <w:szCs w:val="20"/>
              </w:rPr>
              <w:t xml:space="preserve"> DIRECTOR GENERAL</w:t>
            </w:r>
          </w:p>
          <w:p w14:paraId="2D3A1152" w14:textId="25D4A48D"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215329">
              <w:rPr>
                <w:rFonts w:ascii="Montserrat Light" w:hAnsi="Montserrat Light" w:cs="Times New Roman"/>
                <w:sz w:val="20"/>
                <w:szCs w:val="20"/>
              </w:rPr>
              <w:t>LACRIMIOARA HULDUȘAN</w:t>
            </w:r>
          </w:p>
          <w:p w14:paraId="27505178" w14:textId="27B74158" w:rsidR="00CD34DB" w:rsidRPr="00590FEE" w:rsidRDefault="00CD34DB" w:rsidP="00CD4EC0">
            <w:pPr>
              <w:spacing w:line="276" w:lineRule="auto"/>
              <w:rPr>
                <w:rFonts w:ascii="Montserrat Light" w:hAnsi="Montserrat Light" w:cs="Times New Roman"/>
                <w:sz w:val="20"/>
                <w:szCs w:val="20"/>
              </w:rPr>
            </w:pPr>
          </w:p>
        </w:tc>
        <w:tc>
          <w:tcPr>
            <w:tcW w:w="4814" w:type="dxa"/>
            <w:hideMark/>
          </w:tcPr>
          <w:p w14:paraId="4F52256F" w14:textId="2E6376FC" w:rsidR="003B455B" w:rsidRPr="00590FEE" w:rsidRDefault="003B455B" w:rsidP="00CD4EC0">
            <w:pPr>
              <w:spacing w:line="276" w:lineRule="auto"/>
              <w:jc w:val="right"/>
              <w:rPr>
                <w:rFonts w:ascii="Montserrat Light" w:hAnsi="Montserrat Light" w:cs="Times New Roman"/>
                <w:sz w:val="20"/>
                <w:szCs w:val="20"/>
              </w:rPr>
            </w:pPr>
          </w:p>
        </w:tc>
      </w:tr>
      <w:tr w:rsidR="003B455B" w:rsidRPr="00590FEE" w14:paraId="6371A084" w14:textId="77777777" w:rsidTr="005A5309">
        <w:tc>
          <w:tcPr>
            <w:tcW w:w="4813" w:type="dxa"/>
            <w:hideMark/>
          </w:tcPr>
          <w:p w14:paraId="72B446BC" w14:textId="77777777" w:rsidR="005A5309"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p>
          <w:p w14:paraId="58D6E3D8" w14:textId="2F919B83" w:rsidR="003B455B" w:rsidRDefault="00215329"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CD34DB">
              <w:rPr>
                <w:rFonts w:ascii="Montserrat Light" w:hAnsi="Montserrat Light" w:cs="Times New Roman"/>
                <w:sz w:val="20"/>
                <w:szCs w:val="20"/>
              </w:rPr>
              <w:t xml:space="preserve"> DIRECTOR EXECUTIV </w:t>
            </w:r>
          </w:p>
          <w:p w14:paraId="1918BF7E" w14:textId="3B7ECCF2"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215329">
              <w:rPr>
                <w:rFonts w:ascii="Montserrat Light" w:hAnsi="Montserrat Light" w:cs="Times New Roman"/>
                <w:sz w:val="20"/>
                <w:szCs w:val="20"/>
              </w:rPr>
              <w:t xml:space="preserve">   </w:t>
            </w:r>
            <w:r>
              <w:rPr>
                <w:rFonts w:ascii="Montserrat Light" w:hAnsi="Montserrat Light" w:cs="Times New Roman"/>
                <w:sz w:val="20"/>
                <w:szCs w:val="20"/>
              </w:rPr>
              <w:t xml:space="preserve">   ȘTEFAN ILIESCU</w:t>
            </w:r>
          </w:p>
          <w:p w14:paraId="2EC27D08" w14:textId="77777777" w:rsidR="00A42BF9" w:rsidRDefault="00A42BF9" w:rsidP="00CD4EC0">
            <w:pPr>
              <w:spacing w:line="276" w:lineRule="auto"/>
              <w:rPr>
                <w:rFonts w:ascii="Montserrat Light" w:hAnsi="Montserrat Light" w:cs="Times New Roman"/>
                <w:sz w:val="20"/>
                <w:szCs w:val="20"/>
              </w:rPr>
            </w:pPr>
          </w:p>
          <w:p w14:paraId="77546C8E" w14:textId="77777777" w:rsidR="005A5309" w:rsidRDefault="005A5309"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p>
          <w:p w14:paraId="4EC1F07E" w14:textId="22FA7311" w:rsidR="005A5309" w:rsidRDefault="005A5309"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MANAGER PROIECT</w:t>
            </w:r>
          </w:p>
          <w:p w14:paraId="5721DA92" w14:textId="57D0CD46" w:rsidR="005A5309" w:rsidRDefault="00570EAC"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MIHAELA TRIPON</w:t>
            </w:r>
          </w:p>
          <w:p w14:paraId="119F1960" w14:textId="77777777" w:rsidR="00A42BF9" w:rsidRDefault="00A42BF9" w:rsidP="005A5309">
            <w:pPr>
              <w:spacing w:line="276" w:lineRule="auto"/>
              <w:rPr>
                <w:rFonts w:ascii="Montserrat Light" w:hAnsi="Montserrat Light" w:cs="Times New Roman"/>
                <w:sz w:val="20"/>
                <w:szCs w:val="20"/>
              </w:rPr>
            </w:pPr>
          </w:p>
          <w:p w14:paraId="5FD59557" w14:textId="4583815D" w:rsidR="00215329" w:rsidRPr="00590FEE" w:rsidRDefault="00215329" w:rsidP="005A5309">
            <w:pPr>
              <w:spacing w:line="276" w:lineRule="auto"/>
              <w:rPr>
                <w:rFonts w:ascii="Montserrat Light" w:hAnsi="Montserrat Light" w:cs="Times New Roman"/>
                <w:sz w:val="20"/>
                <w:szCs w:val="20"/>
              </w:rPr>
            </w:pPr>
          </w:p>
        </w:tc>
        <w:tc>
          <w:tcPr>
            <w:tcW w:w="4814" w:type="dxa"/>
            <w:hideMark/>
          </w:tcPr>
          <w:p w14:paraId="1FCF014D" w14:textId="3555AAAF" w:rsidR="003B455B" w:rsidRPr="00590FEE" w:rsidRDefault="003B455B" w:rsidP="00CD4EC0">
            <w:pPr>
              <w:spacing w:line="276" w:lineRule="auto"/>
              <w:jc w:val="right"/>
              <w:rPr>
                <w:rFonts w:ascii="Montserrat Light" w:hAnsi="Montserrat Light" w:cs="Times New Roman"/>
                <w:sz w:val="20"/>
                <w:szCs w:val="20"/>
              </w:rPr>
            </w:pPr>
          </w:p>
        </w:tc>
      </w:tr>
      <w:tr w:rsidR="003B455B" w:rsidRPr="00590FEE" w14:paraId="43FD7845" w14:textId="77777777" w:rsidTr="00A42BF9">
        <w:tc>
          <w:tcPr>
            <w:tcW w:w="4813" w:type="dxa"/>
            <w:hideMark/>
          </w:tcPr>
          <w:p w14:paraId="7EAAE2F5" w14:textId="77777777" w:rsidR="003B455B" w:rsidRDefault="003B455B" w:rsidP="00CD4EC0">
            <w:pPr>
              <w:spacing w:line="276" w:lineRule="auto"/>
              <w:rPr>
                <w:rFonts w:ascii="Montserrat Light" w:hAnsi="Montserrat Light" w:cs="Times New Roman"/>
                <w:sz w:val="20"/>
                <w:szCs w:val="20"/>
              </w:rPr>
            </w:pPr>
          </w:p>
          <w:p w14:paraId="6199F2D4" w14:textId="77777777"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CONTROL FINANCIAR PREVENTIV</w:t>
            </w:r>
          </w:p>
          <w:p w14:paraId="6F4F426E" w14:textId="77777777" w:rsidR="00A42BF9" w:rsidRDefault="00A42BF9" w:rsidP="00CD4EC0">
            <w:pPr>
              <w:spacing w:line="276" w:lineRule="auto"/>
              <w:rPr>
                <w:rFonts w:ascii="Montserrat Light" w:hAnsi="Montserrat Light" w:cs="Times New Roman"/>
                <w:sz w:val="20"/>
                <w:szCs w:val="20"/>
              </w:rPr>
            </w:pPr>
          </w:p>
          <w:p w14:paraId="784367C0" w14:textId="77777777" w:rsidR="00A42BF9" w:rsidRDefault="00A42BF9" w:rsidP="00CD4EC0">
            <w:pPr>
              <w:spacing w:line="276" w:lineRule="auto"/>
              <w:rPr>
                <w:rFonts w:ascii="Montserrat Light" w:hAnsi="Montserrat Light" w:cs="Times New Roman"/>
                <w:sz w:val="20"/>
                <w:szCs w:val="20"/>
              </w:rPr>
            </w:pPr>
          </w:p>
          <w:p w14:paraId="75BB590D" w14:textId="77777777" w:rsidR="00CD34DB" w:rsidRDefault="00CD34DB" w:rsidP="00CD4EC0">
            <w:pPr>
              <w:spacing w:line="276" w:lineRule="auto"/>
              <w:rPr>
                <w:rFonts w:ascii="Montserrat Light" w:hAnsi="Montserrat Light" w:cs="Times New Roman"/>
                <w:sz w:val="20"/>
                <w:szCs w:val="20"/>
              </w:rPr>
            </w:pPr>
          </w:p>
          <w:p w14:paraId="4B5E8EA0" w14:textId="77777777" w:rsidR="00CD34DB" w:rsidRDefault="00CD34DB" w:rsidP="00CD4EC0">
            <w:pPr>
              <w:spacing w:line="276" w:lineRule="auto"/>
              <w:rPr>
                <w:rFonts w:ascii="Montserrat Light" w:hAnsi="Montserrat Light" w:cs="Times New Roman"/>
                <w:sz w:val="20"/>
                <w:szCs w:val="20"/>
              </w:rPr>
            </w:pPr>
          </w:p>
          <w:p w14:paraId="1927D4FA" w14:textId="15ABB8D3" w:rsidR="00CD34DB" w:rsidRPr="00590FEE"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VIZAT PENTRU LEGALITATE</w:t>
            </w:r>
          </w:p>
        </w:tc>
        <w:tc>
          <w:tcPr>
            <w:tcW w:w="4814" w:type="dxa"/>
          </w:tcPr>
          <w:p w14:paraId="28223950" w14:textId="4CF0178D" w:rsidR="003B455B" w:rsidRPr="00590FEE" w:rsidRDefault="003B455B" w:rsidP="00CD4EC0">
            <w:pPr>
              <w:spacing w:line="276" w:lineRule="auto"/>
              <w:jc w:val="right"/>
              <w:rPr>
                <w:rFonts w:ascii="Montserrat Light" w:hAnsi="Montserrat Light" w:cs="Times New Roman"/>
                <w:sz w:val="20"/>
                <w:szCs w:val="20"/>
              </w:rPr>
            </w:pPr>
          </w:p>
        </w:tc>
      </w:tr>
    </w:tbl>
    <w:p w14:paraId="6DFBD079" w14:textId="77777777" w:rsidR="003B455B" w:rsidRPr="00590FEE" w:rsidRDefault="003B455B" w:rsidP="00CD4EC0">
      <w:pPr>
        <w:spacing w:after="0" w:line="276" w:lineRule="auto"/>
        <w:ind w:left="1"/>
        <w:rPr>
          <w:rFonts w:ascii="Montserrat Light" w:hAnsi="Montserrat Light" w:cs="Times New Roman"/>
          <w:sz w:val="20"/>
          <w:szCs w:val="20"/>
        </w:rPr>
      </w:pPr>
    </w:p>
    <w:p w14:paraId="137B954F" w14:textId="67BB19EF" w:rsidR="00B5562F" w:rsidRPr="00590FEE" w:rsidRDefault="00B5562F" w:rsidP="00CD4EC0">
      <w:pPr>
        <w:spacing w:after="0"/>
        <w:rPr>
          <w:rFonts w:ascii="Montserrat Light" w:hAnsi="Montserrat Light" w:cs="Times New Roman"/>
          <w:sz w:val="20"/>
          <w:szCs w:val="20"/>
        </w:rPr>
      </w:pPr>
    </w:p>
    <w:sectPr w:rsidR="00B5562F" w:rsidRPr="00590FEE" w:rsidSect="00D141FE">
      <w:headerReference w:type="default" r:id="rId9"/>
      <w:footerReference w:type="default" r:id="rId10"/>
      <w:pgSz w:w="11906" w:h="16838" w:code="9"/>
      <w:pgMar w:top="142" w:right="1134"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B699D" w14:textId="77777777" w:rsidR="00E64F1E" w:rsidRDefault="00E64F1E" w:rsidP="00D141FE">
      <w:pPr>
        <w:spacing w:after="0" w:line="240" w:lineRule="auto"/>
      </w:pPr>
      <w:r>
        <w:separator/>
      </w:r>
    </w:p>
  </w:endnote>
  <w:endnote w:type="continuationSeparator" w:id="0">
    <w:p w14:paraId="0FF56350" w14:textId="77777777" w:rsidR="00E64F1E" w:rsidRDefault="00E64F1E"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2101" w14:textId="77777777" w:rsidR="00D141FE" w:rsidRPr="001C6EA8" w:rsidRDefault="00D141FE" w:rsidP="00D141FE">
    <w:pPr>
      <w:jc w:val="both"/>
      <w:rPr>
        <w:rFonts w:ascii="Montserrat" w:hAnsi="Montserrat" w:cs="Calibri"/>
        <w:color w:val="6F859D"/>
        <w:sz w:val="16"/>
        <w:szCs w:val="16"/>
        <w:lang w:val="en"/>
      </w:rPr>
    </w:pPr>
    <w:r w:rsidRPr="001C6EA8">
      <w:rPr>
        <w:rFonts w:ascii="Montserrat" w:hAnsi="Montserrat" w:cs="Calibri"/>
        <w:color w:val="6F859D"/>
        <w:sz w:val="16"/>
        <w:szCs w:val="16"/>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725FF0E9" w14:textId="5F735FC3" w:rsidR="00D141FE" w:rsidRDefault="00D141FE" w:rsidP="007E3D2A">
    <w:pPr>
      <w:tabs>
        <w:tab w:val="left" w:pos="1140"/>
      </w:tabs>
    </w:pPr>
    <w:r>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7E3D2A">
      <w:rPr>
        <w:noProof/>
      </w:rPr>
      <w:drawing>
        <wp:inline distT="0" distB="0" distL="0" distR="0" wp14:anchorId="682D9A06" wp14:editId="0E132C06">
          <wp:extent cx="537189" cy="573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p>
  <w:p w14:paraId="298F1B55" w14:textId="77777777" w:rsidR="00D141FE" w:rsidRDefault="00D1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A2DC6" w14:textId="77777777" w:rsidR="00E64F1E" w:rsidRDefault="00E64F1E" w:rsidP="00D141FE">
      <w:pPr>
        <w:spacing w:after="0" w:line="240" w:lineRule="auto"/>
      </w:pPr>
      <w:r>
        <w:separator/>
      </w:r>
    </w:p>
  </w:footnote>
  <w:footnote w:type="continuationSeparator" w:id="0">
    <w:p w14:paraId="1AD30DF7" w14:textId="77777777" w:rsidR="00E64F1E" w:rsidRDefault="00E64F1E"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78" name="image3.png"/>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EBE34E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9"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10" w15:restartNumberingAfterBreak="0">
    <w:nsid w:val="18175ADF"/>
    <w:multiLevelType w:val="hybridMultilevel"/>
    <w:tmpl w:val="13146DF2"/>
    <w:lvl w:ilvl="0" w:tplc="2C7025F2">
      <w:start w:val="1"/>
      <w:numFmt w:val="decimal"/>
      <w:lvlText w:val="32.%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1"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3" w15:restartNumberingAfterBreak="0">
    <w:nsid w:val="29B71660"/>
    <w:multiLevelType w:val="hybridMultilevel"/>
    <w:tmpl w:val="DCE6FC26"/>
    <w:lvl w:ilvl="0" w:tplc="A3B00B90">
      <w:start w:val="1"/>
      <w:numFmt w:val="decimal"/>
      <w:lvlText w:val="29.%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6EF40EEA"/>
    <w:lvl w:ilvl="0" w:tplc="A5C8804C">
      <w:start w:val="1"/>
      <w:numFmt w:val="decimal"/>
      <w:lvlText w:val="3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7"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6A060DB"/>
    <w:multiLevelType w:val="hybridMultilevel"/>
    <w:tmpl w:val="B5BA14B0"/>
    <w:lvl w:ilvl="0" w:tplc="135CF0C0">
      <w:start w:val="1"/>
      <w:numFmt w:val="decimal"/>
      <w:lvlText w:val="26.%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EF043E"/>
    <w:multiLevelType w:val="hybridMultilevel"/>
    <w:tmpl w:val="EBE6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9C44E27"/>
    <w:multiLevelType w:val="hybridMultilevel"/>
    <w:tmpl w:val="9B2EDBEE"/>
    <w:lvl w:ilvl="0" w:tplc="997CC31C">
      <w:start w:val="1"/>
      <w:numFmt w:val="decimal"/>
      <w:lvlText w:val="28.%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5"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3DC86211"/>
    <w:multiLevelType w:val="hybridMultilevel"/>
    <w:tmpl w:val="C4CAEF48"/>
    <w:lvl w:ilvl="0" w:tplc="4224E702">
      <w:start w:val="1"/>
      <w:numFmt w:val="decimal"/>
      <w:lvlText w:val="1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8"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0"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1"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2"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3" w15:restartNumberingAfterBreak="0">
    <w:nsid w:val="47251F89"/>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5"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4B8731B4"/>
    <w:multiLevelType w:val="hybridMultilevel"/>
    <w:tmpl w:val="C0340600"/>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4CD605F0"/>
    <w:multiLevelType w:val="hybridMultilevel"/>
    <w:tmpl w:val="8506ABB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03E73FB"/>
    <w:multiLevelType w:val="hybridMultilevel"/>
    <w:tmpl w:val="4C00F99C"/>
    <w:lvl w:ilvl="0" w:tplc="FFFFFFFF">
      <w:start w:val="1"/>
      <w:numFmt w:val="decimal"/>
      <w:lvlText w:val="5.%1."/>
      <w:lvlJc w:val="left"/>
      <w:pPr>
        <w:ind w:left="721" w:hanging="360"/>
      </w:pPr>
      <w:rPr>
        <w:b/>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start w:val="1"/>
      <w:numFmt w:val="decimal"/>
      <w:lvlText w:val="%4."/>
      <w:lvlJc w:val="left"/>
      <w:pPr>
        <w:ind w:left="2881" w:hanging="360"/>
      </w:pPr>
    </w:lvl>
    <w:lvl w:ilvl="4" w:tplc="FFFFFFFF">
      <w:start w:val="1"/>
      <w:numFmt w:val="lowerLetter"/>
      <w:lvlText w:val="%5."/>
      <w:lvlJc w:val="left"/>
      <w:pPr>
        <w:ind w:left="3601" w:hanging="360"/>
      </w:pPr>
    </w:lvl>
    <w:lvl w:ilvl="5" w:tplc="FFFFFFFF">
      <w:start w:val="1"/>
      <w:numFmt w:val="lowerRoman"/>
      <w:lvlText w:val="%6."/>
      <w:lvlJc w:val="right"/>
      <w:pPr>
        <w:ind w:left="4321" w:hanging="180"/>
      </w:pPr>
    </w:lvl>
    <w:lvl w:ilvl="6" w:tplc="FFFFFFFF">
      <w:start w:val="1"/>
      <w:numFmt w:val="decimal"/>
      <w:lvlText w:val="%7."/>
      <w:lvlJc w:val="left"/>
      <w:pPr>
        <w:ind w:left="5041" w:hanging="360"/>
      </w:pPr>
    </w:lvl>
    <w:lvl w:ilvl="7" w:tplc="FFFFFFFF">
      <w:start w:val="1"/>
      <w:numFmt w:val="lowerLetter"/>
      <w:lvlText w:val="%8."/>
      <w:lvlJc w:val="left"/>
      <w:pPr>
        <w:ind w:left="5761" w:hanging="360"/>
      </w:pPr>
    </w:lvl>
    <w:lvl w:ilvl="8" w:tplc="FFFFFFFF">
      <w:start w:val="1"/>
      <w:numFmt w:val="lowerRoman"/>
      <w:lvlText w:val="%9."/>
      <w:lvlJc w:val="right"/>
      <w:pPr>
        <w:ind w:left="6481" w:hanging="180"/>
      </w:pPr>
    </w:lvl>
  </w:abstractNum>
  <w:abstractNum w:abstractNumId="43"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3E04A75"/>
    <w:multiLevelType w:val="hybridMultilevel"/>
    <w:tmpl w:val="D58E4B66"/>
    <w:lvl w:ilvl="0" w:tplc="9160B712">
      <w:start w:val="1"/>
      <w:numFmt w:val="decimal"/>
      <w:lvlText w:val="20.%1."/>
      <w:lvlJc w:val="left"/>
      <w:pPr>
        <w:ind w:left="2062"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6"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9"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0"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1" w15:restartNumberingAfterBreak="0">
    <w:nsid w:val="6D867C55"/>
    <w:multiLevelType w:val="hybridMultilevel"/>
    <w:tmpl w:val="0C6A891C"/>
    <w:lvl w:ilvl="0" w:tplc="56A444B6">
      <w:start w:val="1"/>
      <w:numFmt w:val="decimal"/>
      <w:lvlText w:val="9.%1."/>
      <w:lvlJc w:val="left"/>
      <w:pPr>
        <w:ind w:left="721" w:hanging="360"/>
      </w:pPr>
      <w:rPr>
        <w:b/>
        <w:color w:val="auto"/>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2" w15:restartNumberingAfterBreak="0">
    <w:nsid w:val="6FCF2836"/>
    <w:multiLevelType w:val="multilevel"/>
    <w:tmpl w:val="661A8ACC"/>
    <w:lvl w:ilvl="0">
      <w:start w:val="3"/>
      <w:numFmt w:val="decimal"/>
      <w:lvlText w:val="%1."/>
      <w:lvlJc w:val="left"/>
      <w:pPr>
        <w:ind w:left="7365" w:hanging="525"/>
      </w:pPr>
      <w:rPr>
        <w:rFonts w:hint="default"/>
        <w:b w:val="0"/>
        <w:bCs w:val="0"/>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71796E0E"/>
    <w:multiLevelType w:val="hybridMultilevel"/>
    <w:tmpl w:val="D0C481F0"/>
    <w:lvl w:ilvl="0" w:tplc="BA6C5AFC">
      <w:start w:val="1"/>
      <w:numFmt w:val="decimal"/>
      <w:lvlText w:val="3.%1."/>
      <w:lvlJc w:val="left"/>
      <w:pPr>
        <w:ind w:left="8100"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4"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5" w15:restartNumberingAfterBreak="0">
    <w:nsid w:val="79213B5F"/>
    <w:multiLevelType w:val="hybridMultilevel"/>
    <w:tmpl w:val="40C8AF68"/>
    <w:lvl w:ilvl="0" w:tplc="AE00EA18">
      <w:start w:val="1"/>
      <w:numFmt w:val="decimal"/>
      <w:lvlText w:val="30.%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6" w15:restartNumberingAfterBreak="0">
    <w:nsid w:val="7BE14A7F"/>
    <w:multiLevelType w:val="hybridMultilevel"/>
    <w:tmpl w:val="FB4C464E"/>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num w:numId="1" w16cid:durableId="1967807319">
    <w:abstractNumId w:val="9"/>
  </w:num>
  <w:num w:numId="2" w16cid:durableId="13085860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76882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39008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3485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70010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2430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47499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369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43832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03475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0873076">
    <w:abstractNumId w:val="11"/>
  </w:num>
  <w:num w:numId="26"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60541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4510868">
    <w:abstractNumId w:val="32"/>
  </w:num>
  <w:num w:numId="29" w16cid:durableId="14362438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36247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09580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47912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82449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84804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2544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92337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20953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67875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3377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62449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56922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56857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429561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7466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227935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07595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15829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37601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80986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633448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914748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3142070">
    <w:abstractNumId w:val="19"/>
  </w:num>
  <w:num w:numId="55" w16cid:durableId="762458553">
    <w:abstractNumId w:val="25"/>
  </w:num>
  <w:num w:numId="56" w16cid:durableId="1214855532">
    <w:abstractNumId w:val="52"/>
  </w:num>
  <w:num w:numId="57" w16cid:durableId="718018723">
    <w:abstractNumId w:val="3"/>
  </w:num>
  <w:num w:numId="58" w16cid:durableId="764496314">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32338"/>
    <w:rsid w:val="00033359"/>
    <w:rsid w:val="00033865"/>
    <w:rsid w:val="00072C7E"/>
    <w:rsid w:val="000A5224"/>
    <w:rsid w:val="000B3CCF"/>
    <w:rsid w:val="000C1097"/>
    <w:rsid w:val="000C690D"/>
    <w:rsid w:val="00123047"/>
    <w:rsid w:val="00157C8B"/>
    <w:rsid w:val="00172BF7"/>
    <w:rsid w:val="001953F0"/>
    <w:rsid w:val="001B4A0C"/>
    <w:rsid w:val="001E1852"/>
    <w:rsid w:val="00215329"/>
    <w:rsid w:val="002217E4"/>
    <w:rsid w:val="0022226C"/>
    <w:rsid w:val="002360F5"/>
    <w:rsid w:val="00272D01"/>
    <w:rsid w:val="0028083E"/>
    <w:rsid w:val="00280986"/>
    <w:rsid w:val="002D2023"/>
    <w:rsid w:val="002D5846"/>
    <w:rsid w:val="002E02C9"/>
    <w:rsid w:val="002F14F1"/>
    <w:rsid w:val="00312BBE"/>
    <w:rsid w:val="003143E5"/>
    <w:rsid w:val="0031515F"/>
    <w:rsid w:val="003244A8"/>
    <w:rsid w:val="00326679"/>
    <w:rsid w:val="003419E6"/>
    <w:rsid w:val="00345056"/>
    <w:rsid w:val="003779BC"/>
    <w:rsid w:val="00385530"/>
    <w:rsid w:val="0039115A"/>
    <w:rsid w:val="003B4154"/>
    <w:rsid w:val="003B455B"/>
    <w:rsid w:val="003B4FE7"/>
    <w:rsid w:val="003B66B5"/>
    <w:rsid w:val="003E2D4F"/>
    <w:rsid w:val="003F7048"/>
    <w:rsid w:val="00406691"/>
    <w:rsid w:val="004559CE"/>
    <w:rsid w:val="004A0C21"/>
    <w:rsid w:val="004A3403"/>
    <w:rsid w:val="004B2460"/>
    <w:rsid w:val="004F7F6E"/>
    <w:rsid w:val="00511F1A"/>
    <w:rsid w:val="00512929"/>
    <w:rsid w:val="005233EB"/>
    <w:rsid w:val="00526374"/>
    <w:rsid w:val="0055099D"/>
    <w:rsid w:val="00570EAC"/>
    <w:rsid w:val="005729F3"/>
    <w:rsid w:val="00584D1A"/>
    <w:rsid w:val="005873D3"/>
    <w:rsid w:val="00590FEE"/>
    <w:rsid w:val="00597916"/>
    <w:rsid w:val="005A13F6"/>
    <w:rsid w:val="005A5309"/>
    <w:rsid w:val="005B5BBF"/>
    <w:rsid w:val="005E5264"/>
    <w:rsid w:val="005F0511"/>
    <w:rsid w:val="006022E3"/>
    <w:rsid w:val="006114E6"/>
    <w:rsid w:val="006174C7"/>
    <w:rsid w:val="0067741D"/>
    <w:rsid w:val="00693F09"/>
    <w:rsid w:val="006A38BF"/>
    <w:rsid w:val="006A48B5"/>
    <w:rsid w:val="006B3106"/>
    <w:rsid w:val="006C6B1C"/>
    <w:rsid w:val="006F4424"/>
    <w:rsid w:val="00730D29"/>
    <w:rsid w:val="007D106D"/>
    <w:rsid w:val="007E3D2A"/>
    <w:rsid w:val="007F1AB6"/>
    <w:rsid w:val="007F2AE0"/>
    <w:rsid w:val="007F3A8A"/>
    <w:rsid w:val="007F4848"/>
    <w:rsid w:val="008245CB"/>
    <w:rsid w:val="00862721"/>
    <w:rsid w:val="008915FB"/>
    <w:rsid w:val="008B1ECC"/>
    <w:rsid w:val="008D029E"/>
    <w:rsid w:val="008E29B8"/>
    <w:rsid w:val="008E603C"/>
    <w:rsid w:val="00900097"/>
    <w:rsid w:val="00926ED3"/>
    <w:rsid w:val="00985C31"/>
    <w:rsid w:val="009A5797"/>
    <w:rsid w:val="009C7442"/>
    <w:rsid w:val="009F71B3"/>
    <w:rsid w:val="00A33F8F"/>
    <w:rsid w:val="00A4269A"/>
    <w:rsid w:val="00A42BF9"/>
    <w:rsid w:val="00A44639"/>
    <w:rsid w:val="00A66AEA"/>
    <w:rsid w:val="00A70203"/>
    <w:rsid w:val="00A73CBD"/>
    <w:rsid w:val="00AF33FE"/>
    <w:rsid w:val="00B02DC4"/>
    <w:rsid w:val="00B139D9"/>
    <w:rsid w:val="00B159C0"/>
    <w:rsid w:val="00B26860"/>
    <w:rsid w:val="00B434E8"/>
    <w:rsid w:val="00B5562F"/>
    <w:rsid w:val="00B605D7"/>
    <w:rsid w:val="00B82FE6"/>
    <w:rsid w:val="00BE16A3"/>
    <w:rsid w:val="00C0601F"/>
    <w:rsid w:val="00C1549E"/>
    <w:rsid w:val="00C15B63"/>
    <w:rsid w:val="00C50A04"/>
    <w:rsid w:val="00C539C1"/>
    <w:rsid w:val="00C57E73"/>
    <w:rsid w:val="00C924EC"/>
    <w:rsid w:val="00CC0C10"/>
    <w:rsid w:val="00CD34DB"/>
    <w:rsid w:val="00CD4EC0"/>
    <w:rsid w:val="00CE14AB"/>
    <w:rsid w:val="00CE39AC"/>
    <w:rsid w:val="00CF178C"/>
    <w:rsid w:val="00D141FE"/>
    <w:rsid w:val="00D16B82"/>
    <w:rsid w:val="00D412BD"/>
    <w:rsid w:val="00D42867"/>
    <w:rsid w:val="00D52AFA"/>
    <w:rsid w:val="00DA0305"/>
    <w:rsid w:val="00DC5F76"/>
    <w:rsid w:val="00E14B05"/>
    <w:rsid w:val="00E213ED"/>
    <w:rsid w:val="00E3684F"/>
    <w:rsid w:val="00E564C9"/>
    <w:rsid w:val="00E64F1E"/>
    <w:rsid w:val="00E912CE"/>
    <w:rsid w:val="00E95AF7"/>
    <w:rsid w:val="00EA3186"/>
    <w:rsid w:val="00EB18F4"/>
    <w:rsid w:val="00EC0C60"/>
    <w:rsid w:val="00F15AC5"/>
    <w:rsid w:val="00F244E9"/>
    <w:rsid w:val="00F66D4C"/>
    <w:rsid w:val="00F74920"/>
    <w:rsid w:val="00F76621"/>
    <w:rsid w:val="00FA6863"/>
    <w:rsid w:val="00FD4C11"/>
    <w:rsid w:val="00FD6445"/>
    <w:rsid w:val="00FE1C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 w:type="character" w:styleId="UnresolvedMention">
    <w:name w:val="Unresolved Mention"/>
    <w:basedOn w:val="DefaultParagraphFont"/>
    <w:uiPriority w:val="99"/>
    <w:semiHidden/>
    <w:unhideWhenUsed/>
    <w:rsid w:val="00B26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utz@miraculis.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24</Pages>
  <Words>9243</Words>
  <Characters>52689</Characters>
  <Application>Microsoft Office Word</Application>
  <DocSecurity>0</DocSecurity>
  <Lines>439</Lines>
  <Paragraphs>123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ramona jucan</cp:lastModifiedBy>
  <cp:revision>10</cp:revision>
  <cp:lastPrinted>2020-09-14T08:34:00Z</cp:lastPrinted>
  <dcterms:created xsi:type="dcterms:W3CDTF">2023-12-18T07:35:00Z</dcterms:created>
  <dcterms:modified xsi:type="dcterms:W3CDTF">2024-04-09T10:05:00Z</dcterms:modified>
</cp:coreProperties>
</file>