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2DABC" w14:textId="12377F4E" w:rsidR="008F76F2" w:rsidRPr="005842B2" w:rsidRDefault="008F76F2" w:rsidP="004834B1">
      <w:pPr>
        <w:jc w:val="right"/>
        <w:rPr>
          <w:rFonts w:ascii="Montserrat Light" w:hAnsi="Montserrat Light"/>
          <w:sz w:val="18"/>
          <w:szCs w:val="18"/>
          <w:lang w:val="it-IT"/>
        </w:rPr>
      </w:pPr>
      <w:r w:rsidRPr="005842B2">
        <w:rPr>
          <w:rFonts w:ascii="Montserrat Light" w:hAnsi="Montserrat Light"/>
          <w:sz w:val="18"/>
          <w:szCs w:val="18"/>
          <w:lang w:val="it-IT"/>
        </w:rPr>
        <w:t>Nr.</w:t>
      </w:r>
      <w:r w:rsidR="00E41761" w:rsidRPr="005842B2">
        <w:rPr>
          <w:rFonts w:ascii="Montserrat Light" w:hAnsi="Montserrat Light"/>
          <w:sz w:val="18"/>
          <w:szCs w:val="18"/>
          <w:lang w:val="it-IT"/>
        </w:rPr>
        <w:t xml:space="preserve"> </w:t>
      </w:r>
      <w:r w:rsidR="00EF3C1E" w:rsidRPr="005842B2">
        <w:rPr>
          <w:rFonts w:ascii="Montserrat Light" w:hAnsi="Montserrat Light"/>
          <w:sz w:val="18"/>
          <w:szCs w:val="18"/>
          <w:lang w:val="it-IT"/>
        </w:rPr>
        <w:t>34582</w:t>
      </w:r>
      <w:r w:rsidR="002A6D42" w:rsidRPr="005842B2">
        <w:rPr>
          <w:rFonts w:ascii="Montserrat Light" w:hAnsi="Montserrat Light"/>
          <w:sz w:val="18"/>
          <w:szCs w:val="18"/>
          <w:lang w:val="it-IT"/>
        </w:rPr>
        <w:t xml:space="preserve">/ </w:t>
      </w:r>
      <w:r w:rsidR="00EF3C1E" w:rsidRPr="005842B2">
        <w:rPr>
          <w:rFonts w:ascii="Montserrat Light" w:hAnsi="Montserrat Light"/>
          <w:sz w:val="18"/>
          <w:szCs w:val="18"/>
          <w:lang w:val="it-IT"/>
        </w:rPr>
        <w:t>07.10.2026</w:t>
      </w:r>
      <w:r w:rsidR="00425D24" w:rsidRPr="005842B2">
        <w:rPr>
          <w:rFonts w:ascii="Montserrat Light" w:hAnsi="Montserrat Light"/>
          <w:sz w:val="18"/>
          <w:szCs w:val="18"/>
          <w:lang w:val="it-IT"/>
        </w:rPr>
        <w:t xml:space="preserve"> </w:t>
      </w:r>
      <w:bookmarkStart w:id="0" w:name="_lo1dgo7s1ifp" w:colFirst="0" w:colLast="0"/>
      <w:bookmarkEnd w:id="0"/>
    </w:p>
    <w:p w14:paraId="2C6E3909" w14:textId="77777777" w:rsidR="007A33C3" w:rsidRPr="005842B2" w:rsidRDefault="007A33C3" w:rsidP="005C358C">
      <w:pPr>
        <w:rPr>
          <w:rFonts w:ascii="Montserrat Light" w:hAnsi="Montserrat Light"/>
          <w:b/>
          <w:bCs/>
          <w:highlight w:val="yellow"/>
          <w:lang w:val="it-IT"/>
        </w:rPr>
      </w:pPr>
      <w:bookmarkStart w:id="1" w:name="_96pwsx56lrau" w:colFirst="0" w:colLast="0"/>
      <w:bookmarkEnd w:id="1"/>
    </w:p>
    <w:p w14:paraId="1B8EE6D6" w14:textId="77777777" w:rsidR="004B1016" w:rsidRPr="005842B2" w:rsidRDefault="008F76F2" w:rsidP="002E4887">
      <w:pPr>
        <w:jc w:val="center"/>
        <w:rPr>
          <w:rFonts w:ascii="Montserrat Light" w:hAnsi="Montserrat Light"/>
          <w:b/>
          <w:bCs/>
          <w:lang w:val="it-IT"/>
        </w:rPr>
      </w:pPr>
      <w:r w:rsidRPr="005842B2">
        <w:rPr>
          <w:rFonts w:ascii="Montserrat Light" w:hAnsi="Montserrat Light"/>
          <w:b/>
          <w:bCs/>
          <w:lang w:val="it-IT"/>
        </w:rPr>
        <w:t>REFERAT DE APROBARE</w:t>
      </w:r>
    </w:p>
    <w:p w14:paraId="543A6E0B" w14:textId="77777777" w:rsidR="002A6D42" w:rsidRPr="005842B2" w:rsidRDefault="00BA46C8" w:rsidP="002E4887">
      <w:pPr>
        <w:jc w:val="center"/>
        <w:rPr>
          <w:rFonts w:ascii="Montserrat Light" w:hAnsi="Montserrat Light"/>
          <w:b/>
          <w:bCs/>
          <w:lang w:val="ro-RO"/>
        </w:rPr>
      </w:pPr>
      <w:bookmarkStart w:id="2" w:name="_Hlk132014002"/>
      <w:r w:rsidRPr="005842B2">
        <w:rPr>
          <w:rFonts w:ascii="Montserrat Light" w:hAnsi="Montserrat Light"/>
          <w:b/>
          <w:bCs/>
          <w:lang w:val="it-IT"/>
        </w:rPr>
        <w:t>privind</w:t>
      </w:r>
      <w:r w:rsidR="004B1016" w:rsidRPr="005842B2">
        <w:rPr>
          <w:rFonts w:ascii="Montserrat Light" w:hAnsi="Montserrat Light"/>
          <w:b/>
          <w:bCs/>
          <w:lang w:val="it-IT"/>
        </w:rPr>
        <w:t xml:space="preserve"> </w:t>
      </w:r>
      <w:bookmarkEnd w:id="2"/>
      <w:r w:rsidR="002A6D42" w:rsidRPr="005842B2">
        <w:rPr>
          <w:rFonts w:ascii="Montserrat Light" w:hAnsi="Montserrat Light"/>
          <w:b/>
          <w:bCs/>
          <w:lang w:val="ro-RO"/>
        </w:rPr>
        <w:t>aprobarea proiectului</w:t>
      </w:r>
    </w:p>
    <w:p w14:paraId="609C6EB7" w14:textId="77777777" w:rsidR="002A6D42" w:rsidRPr="005842B2" w:rsidRDefault="00245543" w:rsidP="002E4887">
      <w:pPr>
        <w:jc w:val="center"/>
        <w:rPr>
          <w:rFonts w:ascii="Montserrat Light" w:hAnsi="Montserrat Light"/>
          <w:b/>
          <w:bCs/>
          <w:i/>
          <w:iCs/>
          <w:lang w:val="ro-RO"/>
        </w:rPr>
      </w:pPr>
      <w:r w:rsidRPr="005842B2">
        <w:rPr>
          <w:rFonts w:ascii="Montserrat Light" w:hAnsi="Montserrat Light"/>
          <w:b/>
          <w:bCs/>
          <w:i/>
          <w:iCs/>
          <w:lang w:val="ro-RO"/>
        </w:rPr>
        <w:t>“Pod peste râul Someșul Mic, pe DJ161D, km 9+007, în localitatea Mănăstirea”</w:t>
      </w:r>
    </w:p>
    <w:p w14:paraId="6C5050B3" w14:textId="77777777" w:rsidR="002A6D42" w:rsidRPr="005842B2" w:rsidRDefault="002A6D42" w:rsidP="002E4887">
      <w:pPr>
        <w:jc w:val="center"/>
        <w:rPr>
          <w:rFonts w:ascii="Montserrat Light" w:hAnsi="Montserrat Light"/>
          <w:b/>
          <w:bCs/>
          <w:lang w:val="ro-RO"/>
        </w:rPr>
      </w:pPr>
      <w:r w:rsidRPr="005842B2">
        <w:rPr>
          <w:rFonts w:ascii="Montserrat Light" w:hAnsi="Montserrat Light"/>
          <w:b/>
          <w:bCs/>
          <w:lang w:val="ro-RO"/>
        </w:rPr>
        <w:t xml:space="preserve">și a indicatorilor </w:t>
      </w:r>
      <w:proofErr w:type="spellStart"/>
      <w:r w:rsidRPr="005842B2">
        <w:rPr>
          <w:rFonts w:ascii="Montserrat Light" w:hAnsi="Montserrat Light"/>
          <w:b/>
          <w:bCs/>
          <w:lang w:val="ro-RO"/>
        </w:rPr>
        <w:t>tehnico</w:t>
      </w:r>
      <w:proofErr w:type="spellEnd"/>
      <w:r w:rsidR="00C7780E" w:rsidRPr="005842B2">
        <w:rPr>
          <w:rFonts w:ascii="Montserrat Light" w:hAnsi="Montserrat Light"/>
          <w:b/>
          <w:bCs/>
          <w:lang w:val="ro-RO"/>
        </w:rPr>
        <w:t>-</w:t>
      </w:r>
      <w:r w:rsidRPr="005842B2">
        <w:rPr>
          <w:rFonts w:ascii="Montserrat Light" w:hAnsi="Montserrat Light"/>
          <w:b/>
          <w:bCs/>
          <w:lang w:val="ro-RO"/>
        </w:rPr>
        <w:t>economici aferenți acestuia</w:t>
      </w:r>
    </w:p>
    <w:p w14:paraId="6034C448" w14:textId="77777777" w:rsidR="000B1063" w:rsidRPr="005842B2" w:rsidRDefault="000B1063" w:rsidP="002A6D42">
      <w:pPr>
        <w:tabs>
          <w:tab w:val="left" w:pos="284"/>
        </w:tabs>
        <w:jc w:val="center"/>
        <w:rPr>
          <w:rFonts w:ascii="Montserrat Light" w:hAnsi="Montserrat Light"/>
          <w:highlight w:val="yellow"/>
          <w:lang w:val="es-ES"/>
        </w:rPr>
      </w:pP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9"/>
      </w:tblGrid>
      <w:tr w:rsidR="009F2146" w:rsidRPr="005842B2" w14:paraId="338F7019" w14:textId="77777777" w:rsidTr="007D199C">
        <w:trPr>
          <w:trHeight w:val="355"/>
        </w:trPr>
        <w:tc>
          <w:tcPr>
            <w:tcW w:w="9669" w:type="dxa"/>
          </w:tcPr>
          <w:p w14:paraId="635AF5AA" w14:textId="77777777" w:rsidR="008F76F2" w:rsidRPr="005842B2" w:rsidRDefault="008F76F2" w:rsidP="005979FD">
            <w:pPr>
              <w:jc w:val="both"/>
              <w:rPr>
                <w:rFonts w:ascii="Montserrat Light" w:eastAsia="Times New Roman" w:hAnsi="Montserrat Light" w:cs="Times New Roman"/>
                <w:b/>
                <w:bCs/>
                <w:lang w:val="ro-RO"/>
              </w:rPr>
            </w:pPr>
            <w:r w:rsidRPr="005842B2">
              <w:rPr>
                <w:rFonts w:ascii="Montserrat Light" w:eastAsia="Times New Roman" w:hAnsi="Montserrat Light" w:cs="Times New Roman"/>
                <w:b/>
                <w:bCs/>
                <w:noProof/>
                <w:lang w:val="fr-FR"/>
              </w:rPr>
              <w:t xml:space="preserve">Secțiunea 1 - Motivul adoptării </w:t>
            </w:r>
            <w:r w:rsidRPr="005842B2">
              <w:rPr>
                <w:rFonts w:ascii="Montserrat Light" w:eastAsia="Times New Roman" w:hAnsi="Montserrat Light" w:cs="Times New Roman"/>
                <w:b/>
                <w:bCs/>
                <w:noProof/>
                <w:shd w:val="clear" w:color="auto" w:fill="FFFFFF"/>
                <w:lang w:val="fr-FR"/>
              </w:rPr>
              <w:t>actului administrativ</w:t>
            </w:r>
            <w:r w:rsidRPr="005842B2">
              <w:rPr>
                <w:rFonts w:ascii="Montserrat Light" w:eastAsia="Times New Roman" w:hAnsi="Montserrat Light" w:cs="Times New Roman"/>
                <w:b/>
                <w:bCs/>
                <w:noProof/>
                <w:lang w:val="fr-FR"/>
              </w:rPr>
              <w:t xml:space="preserve">: </w:t>
            </w:r>
          </w:p>
        </w:tc>
      </w:tr>
      <w:tr w:rsidR="009F2146" w:rsidRPr="005842B2" w14:paraId="54EBBBE0" w14:textId="77777777" w:rsidTr="007D199C">
        <w:tc>
          <w:tcPr>
            <w:tcW w:w="9669" w:type="dxa"/>
          </w:tcPr>
          <w:p w14:paraId="20CC33CB" w14:textId="77777777" w:rsidR="008F76F2" w:rsidRPr="005842B2" w:rsidRDefault="00D1068C" w:rsidP="00090001">
            <w:pPr>
              <w:jc w:val="both"/>
              <w:rPr>
                <w:rFonts w:ascii="Montserrat Light" w:eastAsia="Calibri" w:hAnsi="Montserrat Light" w:cs="Times New Roman"/>
                <w:b/>
                <w:bCs/>
                <w:noProof/>
                <w:lang w:val="en-US"/>
              </w:rPr>
            </w:pPr>
            <w:r w:rsidRPr="005842B2">
              <w:rPr>
                <w:rFonts w:ascii="Montserrat Light" w:eastAsia="Times New Roman" w:hAnsi="Montserrat Light" w:cs="Times New Roman"/>
                <w:b/>
                <w:bCs/>
                <w:noProof/>
                <w:lang w:val="en-US"/>
              </w:rPr>
              <w:t xml:space="preserve">1.  </w:t>
            </w:r>
            <w:r w:rsidR="008F76F2" w:rsidRPr="005842B2">
              <w:rPr>
                <w:rFonts w:ascii="Montserrat Light" w:eastAsia="Times New Roman" w:hAnsi="Montserrat Light" w:cs="Times New Roman"/>
                <w:b/>
                <w:bCs/>
                <w:noProof/>
                <w:lang w:val="en-US"/>
              </w:rPr>
              <w:t>Descrierea situației actuale:</w:t>
            </w:r>
            <w:r w:rsidR="008F76F2" w:rsidRPr="005842B2">
              <w:rPr>
                <w:rFonts w:ascii="Montserrat Light" w:eastAsia="Times New Roman" w:hAnsi="Montserrat Light" w:cs="Times New Roman"/>
                <w:b/>
                <w:bCs/>
                <w:lang w:val="ro-RO"/>
              </w:rPr>
              <w:t xml:space="preserve"> </w:t>
            </w:r>
          </w:p>
        </w:tc>
      </w:tr>
      <w:tr w:rsidR="009F2146" w:rsidRPr="005842B2" w14:paraId="1B96AF08" w14:textId="77777777" w:rsidTr="007D199C">
        <w:tc>
          <w:tcPr>
            <w:tcW w:w="9669" w:type="dxa"/>
          </w:tcPr>
          <w:p w14:paraId="72936500" w14:textId="77777777" w:rsidR="00FF3F08" w:rsidRPr="005842B2" w:rsidRDefault="008F76F2">
            <w:pPr>
              <w:pStyle w:val="ListParagraph"/>
              <w:numPr>
                <w:ilvl w:val="1"/>
                <w:numId w:val="2"/>
              </w:numPr>
              <w:spacing w:after="0" w:line="276" w:lineRule="auto"/>
              <w:jc w:val="both"/>
              <w:rPr>
                <w:rFonts w:ascii="Montserrat Light" w:hAnsi="Montserrat Light"/>
                <w:b/>
                <w:bCs/>
                <w:noProof/>
              </w:rPr>
            </w:pPr>
            <w:r w:rsidRPr="005842B2">
              <w:rPr>
                <w:rFonts w:ascii="Montserrat Light" w:eastAsia="Times New Roman" w:hAnsi="Montserrat Light"/>
                <w:b/>
                <w:bCs/>
                <w:noProof/>
                <w:shd w:val="clear" w:color="auto" w:fill="FFFFFF"/>
              </w:rPr>
              <w:t xml:space="preserve">Cerinţe care reclamă necesitatea actului administrativ: </w:t>
            </w:r>
          </w:p>
        </w:tc>
      </w:tr>
      <w:tr w:rsidR="009F2146" w:rsidRPr="005842B2" w14:paraId="14B9B22C" w14:textId="77777777" w:rsidTr="007D199C">
        <w:tc>
          <w:tcPr>
            <w:tcW w:w="9669" w:type="dxa"/>
          </w:tcPr>
          <w:p w14:paraId="7EC58D76" w14:textId="77777777" w:rsidR="003F652D" w:rsidRPr="005842B2" w:rsidRDefault="003F652D" w:rsidP="00245543">
            <w:pPr>
              <w:jc w:val="both"/>
              <w:rPr>
                <w:rFonts w:ascii="Montserrat Light" w:hAnsi="Montserrat Light" w:cs="Times New Roman"/>
                <w:color w:val="000000" w:themeColor="text1"/>
                <w:lang w:val="ro-RO"/>
              </w:rPr>
            </w:pPr>
            <w:bookmarkStart w:id="3" w:name="_Hlk132023514"/>
            <w:r w:rsidRPr="005842B2">
              <w:rPr>
                <w:rFonts w:ascii="Montserrat Light" w:hAnsi="Montserrat Light" w:cs="Times New Roman"/>
                <w:color w:val="000000" w:themeColor="text1"/>
                <w:lang w:val="ro-RO"/>
              </w:rPr>
              <w:t xml:space="preserve">Principalele obiective ale Consiliului Județean Cluj sunt dezvoltarea </w:t>
            </w:r>
            <w:proofErr w:type="spellStart"/>
            <w:r w:rsidRPr="005842B2">
              <w:rPr>
                <w:rFonts w:ascii="Montserrat Light" w:hAnsi="Montserrat Light" w:cs="Times New Roman"/>
                <w:color w:val="000000" w:themeColor="text1"/>
                <w:lang w:val="ro-RO"/>
              </w:rPr>
              <w:t>economico</w:t>
            </w:r>
            <w:proofErr w:type="spellEnd"/>
            <w:r w:rsidRPr="005842B2">
              <w:rPr>
                <w:rFonts w:ascii="Montserrat Light" w:hAnsi="Montserrat Light" w:cs="Times New Roman"/>
                <w:color w:val="000000" w:themeColor="text1"/>
                <w:lang w:val="ro-RO"/>
              </w:rPr>
              <w:t xml:space="preserve">-socială, inclusiv prin asigurarea infrastructurii rutiere </w:t>
            </w:r>
            <w:proofErr w:type="spellStart"/>
            <w:r w:rsidRPr="005842B2">
              <w:rPr>
                <w:rFonts w:ascii="Montserrat Light" w:hAnsi="Montserrat Light" w:cs="Times New Roman"/>
                <w:color w:val="000000" w:themeColor="text1"/>
                <w:lang w:val="ro-RO"/>
              </w:rPr>
              <w:t>şi</w:t>
            </w:r>
            <w:proofErr w:type="spellEnd"/>
            <w:r w:rsidRPr="005842B2">
              <w:rPr>
                <w:rFonts w:ascii="Montserrat Light" w:hAnsi="Montserrat Light" w:cs="Times New Roman"/>
                <w:color w:val="000000" w:themeColor="text1"/>
                <w:lang w:val="ro-RO"/>
              </w:rPr>
              <w:t xml:space="preserve"> a </w:t>
            </w:r>
            <w:proofErr w:type="spellStart"/>
            <w:r w:rsidRPr="005842B2">
              <w:rPr>
                <w:rFonts w:ascii="Montserrat Light" w:hAnsi="Montserrat Light" w:cs="Times New Roman"/>
                <w:color w:val="000000" w:themeColor="text1"/>
                <w:lang w:val="ro-RO"/>
              </w:rPr>
              <w:t>siguranţei</w:t>
            </w:r>
            <w:proofErr w:type="spellEnd"/>
            <w:r w:rsidRPr="005842B2">
              <w:rPr>
                <w:rFonts w:ascii="Montserrat Light" w:hAnsi="Montserrat Light" w:cs="Times New Roman"/>
                <w:color w:val="000000" w:themeColor="text1"/>
                <w:lang w:val="ro-RO"/>
              </w:rPr>
              <w:t xml:space="preserve"> </w:t>
            </w:r>
            <w:proofErr w:type="spellStart"/>
            <w:r w:rsidRPr="005842B2">
              <w:rPr>
                <w:rFonts w:ascii="Montserrat Light" w:hAnsi="Montserrat Light" w:cs="Times New Roman"/>
                <w:color w:val="000000" w:themeColor="text1"/>
                <w:lang w:val="ro-RO"/>
              </w:rPr>
              <w:t>circulaţiei</w:t>
            </w:r>
            <w:proofErr w:type="spellEnd"/>
            <w:r w:rsidRPr="005842B2">
              <w:rPr>
                <w:rFonts w:ascii="Montserrat Light" w:hAnsi="Montserrat Light" w:cs="Times New Roman"/>
                <w:color w:val="000000" w:themeColor="text1"/>
                <w:lang w:val="ro-RO"/>
              </w:rPr>
              <w:t xml:space="preserve"> pe drumurile </w:t>
            </w:r>
            <w:proofErr w:type="spellStart"/>
            <w:r w:rsidRPr="005842B2">
              <w:rPr>
                <w:rFonts w:ascii="Montserrat Light" w:hAnsi="Montserrat Light" w:cs="Times New Roman"/>
                <w:color w:val="000000" w:themeColor="text1"/>
                <w:lang w:val="ro-RO"/>
              </w:rPr>
              <w:t>judeţene</w:t>
            </w:r>
            <w:proofErr w:type="spellEnd"/>
            <w:r w:rsidRPr="005842B2">
              <w:rPr>
                <w:rFonts w:ascii="Montserrat Light" w:hAnsi="Montserrat Light" w:cs="Times New Roman"/>
                <w:color w:val="000000" w:themeColor="text1"/>
                <w:lang w:val="ro-RO"/>
              </w:rPr>
              <w:t xml:space="preserve">, gestionarea patrimoniului </w:t>
            </w:r>
            <w:proofErr w:type="spellStart"/>
            <w:r w:rsidRPr="005842B2">
              <w:rPr>
                <w:rFonts w:ascii="Montserrat Light" w:hAnsi="Montserrat Light" w:cs="Times New Roman"/>
                <w:color w:val="000000" w:themeColor="text1"/>
                <w:lang w:val="ro-RO"/>
              </w:rPr>
              <w:t>judeţului</w:t>
            </w:r>
            <w:proofErr w:type="spellEnd"/>
            <w:r w:rsidRPr="005842B2">
              <w:rPr>
                <w:rFonts w:ascii="Montserrat Light" w:hAnsi="Montserrat Light" w:cs="Times New Roman"/>
                <w:color w:val="000000" w:themeColor="text1"/>
                <w:lang w:val="ro-RO"/>
              </w:rPr>
              <w:t xml:space="preserve"> și gestionarea serviciilor publice din subordine.</w:t>
            </w:r>
          </w:p>
          <w:p w14:paraId="7BD0D39C" w14:textId="77777777" w:rsidR="003F652D" w:rsidRPr="005842B2" w:rsidRDefault="003F652D" w:rsidP="00245543">
            <w:pPr>
              <w:jc w:val="both"/>
              <w:rPr>
                <w:rFonts w:ascii="Montserrat Light" w:hAnsi="Montserrat Light" w:cs="Times New Roman"/>
                <w:color w:val="000000" w:themeColor="text1"/>
                <w:lang w:val="ro-RO"/>
              </w:rPr>
            </w:pPr>
          </w:p>
          <w:p w14:paraId="15530FAB" w14:textId="77777777" w:rsidR="003F652D" w:rsidRPr="005842B2" w:rsidRDefault="003F652D" w:rsidP="00245543">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În exercitarea acestor atribuții, Consiliul Judetean Cluj, potrivit Ordonanței Guvernului nr. 43/1997</w:t>
            </w:r>
            <w:r w:rsidR="00C7780E" w:rsidRPr="005842B2">
              <w:rPr>
                <w:rFonts w:ascii="Montserrat Light" w:hAnsi="Montserrat Light" w:cs="Times New Roman"/>
                <w:color w:val="000000" w:themeColor="text1"/>
                <w:lang w:val="ro-RO"/>
              </w:rPr>
              <w:t xml:space="preserve"> </w:t>
            </w:r>
            <w:r w:rsidRPr="005842B2">
              <w:rPr>
                <w:rFonts w:ascii="Montserrat Light" w:hAnsi="Montserrat Light" w:cs="Times New Roman"/>
                <w:color w:val="000000" w:themeColor="text1"/>
                <w:lang w:val="ro-RO"/>
              </w:rPr>
              <w:t>privind regimul juridic al drumurilor, republicată, cu modificările și completările ulterioare, are obligația de a asigura starea de viabilitate și buna desfășurare a traficului auto și/sau pietonal pentru cei aproximativ 1383 km de drum clasificat de interes județean, în funcție de starea de viabilitate a acestora.</w:t>
            </w:r>
          </w:p>
          <w:p w14:paraId="2E8CE0AC" w14:textId="77777777" w:rsidR="006654F5" w:rsidRPr="005842B2" w:rsidRDefault="006654F5" w:rsidP="00EF6E18">
            <w:pPr>
              <w:jc w:val="both"/>
              <w:rPr>
                <w:rFonts w:ascii="Montserrat Light" w:hAnsi="Montserrat Light"/>
                <w:color w:val="000000" w:themeColor="text1"/>
                <w:lang w:val="ro-RO"/>
              </w:rPr>
            </w:pPr>
          </w:p>
          <w:p w14:paraId="6D94003F" w14:textId="77777777" w:rsidR="00245543" w:rsidRPr="005842B2" w:rsidRDefault="00245543" w:rsidP="00245543">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Podul ce face obiectul prezentei se află pe drumul județean DJ161D, la poziția kilometrică km 9+007 și asigură traversarea râului Someșul Mic pe raza localității Mănăstirea, comuna Mica.</w:t>
            </w:r>
          </w:p>
          <w:p w14:paraId="61DA61F4" w14:textId="77777777" w:rsidR="00245543" w:rsidRPr="005842B2" w:rsidRDefault="00245543" w:rsidP="00245543">
            <w:pPr>
              <w:jc w:val="both"/>
              <w:rPr>
                <w:rFonts w:ascii="Montserrat Light" w:hAnsi="Montserrat Light" w:cs="Times New Roman"/>
                <w:color w:val="000000" w:themeColor="text1"/>
                <w:lang w:val="ro-RO"/>
              </w:rPr>
            </w:pPr>
          </w:p>
          <w:p w14:paraId="11ECAB3B" w14:textId="77777777" w:rsidR="00245543" w:rsidRPr="005842B2" w:rsidRDefault="00245543" w:rsidP="00245543">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Starea tehnică a podului și degradările constatate la suprastructură, infrastructură, aparatele de reazem, calea pe pod, parapete, rampe și albie impun realizarea unor lucrări de reparare și consolidare, în vederea desfășurării circulației în condiții de siguranță și confort.</w:t>
            </w:r>
          </w:p>
          <w:p w14:paraId="3F71A4E4" w14:textId="77777777" w:rsidR="00245543" w:rsidRPr="005842B2" w:rsidRDefault="00245543" w:rsidP="00245543">
            <w:pPr>
              <w:jc w:val="both"/>
              <w:rPr>
                <w:rFonts w:ascii="Montserrat Light" w:hAnsi="Montserrat Light" w:cs="Times New Roman"/>
                <w:color w:val="000000" w:themeColor="text1"/>
                <w:lang w:val="ro-RO"/>
              </w:rPr>
            </w:pPr>
          </w:p>
          <w:p w14:paraId="05CF89FC" w14:textId="77777777" w:rsidR="00245543" w:rsidRPr="005842B2" w:rsidRDefault="00245543" w:rsidP="00245543">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De asemenea, în conformitate cu prevederile Ordonanței nr. 43/1997, actualizată, cu modificările și completările ulterioare “Art. 40 (1) Drumurile trebuie să fie semnalizate și menținute în stare tehnică corespunzătoare desfășurării traficului în condiții de siguranță de către administratorul drumului [...]”,</w:t>
            </w:r>
          </w:p>
          <w:p w14:paraId="05ED4325" w14:textId="77777777" w:rsidR="00245543" w:rsidRPr="005842B2" w:rsidRDefault="00245543" w:rsidP="00245543">
            <w:pPr>
              <w:jc w:val="both"/>
              <w:rPr>
                <w:rFonts w:ascii="Montserrat Light" w:hAnsi="Montserrat Light" w:cs="Times New Roman"/>
                <w:color w:val="000000" w:themeColor="text1"/>
                <w:lang w:val="ro-RO"/>
              </w:rPr>
            </w:pPr>
          </w:p>
          <w:p w14:paraId="7A359790" w14:textId="77777777" w:rsidR="00245543" w:rsidRPr="005842B2" w:rsidRDefault="00245543" w:rsidP="00245543">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În raportul de expertiză tehnică întocmit de expertul tehnic ing. Diaconu Ion Dumitru sunt formulate următoarele concluzii:</w:t>
            </w:r>
          </w:p>
          <w:p w14:paraId="75046732" w14:textId="77777777" w:rsidR="00245543" w:rsidRPr="005842B2" w:rsidRDefault="00245543" w:rsidP="00245543">
            <w:pPr>
              <w:jc w:val="both"/>
              <w:rPr>
                <w:rFonts w:ascii="Montserrat Light" w:hAnsi="Montserrat Light" w:cs="Times New Roman"/>
                <w:color w:val="000000" w:themeColor="text1"/>
                <w:lang w:val="ro-RO"/>
              </w:rPr>
            </w:pPr>
          </w:p>
          <w:p w14:paraId="44F7DAFB" w14:textId="77777777" w:rsidR="00245543" w:rsidRPr="005842B2" w:rsidRDefault="00245543" w:rsidP="00245543">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w:t>
            </w:r>
            <w:r w:rsidRPr="005842B2">
              <w:rPr>
                <w:rFonts w:ascii="Montserrat Light" w:hAnsi="Montserrat Light" w:cs="Times New Roman"/>
                <w:color w:val="000000" w:themeColor="text1"/>
                <w:lang w:val="ro-RO"/>
              </w:rPr>
              <w:tab/>
              <w:t>Podul este încadrat în clasa stării tehnice IV - stare nesatisfăcătoare, iar starea sa nu corespunde exigențelor normelor actuale.</w:t>
            </w:r>
          </w:p>
          <w:p w14:paraId="7398A5B9" w14:textId="77777777" w:rsidR="00245543" w:rsidRPr="005842B2" w:rsidRDefault="00245543" w:rsidP="00245543">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w:t>
            </w:r>
            <w:r w:rsidRPr="005842B2">
              <w:rPr>
                <w:rFonts w:ascii="Montserrat Light" w:hAnsi="Montserrat Light" w:cs="Times New Roman"/>
                <w:color w:val="000000" w:themeColor="text1"/>
                <w:lang w:val="ro-RO"/>
              </w:rPr>
              <w:tab/>
              <w:t>Sunt necesare lucrări de reparare și consolidare a suprastructurii și infrastructurii, precum și intervenții la calea pe pod, aparatele de reazem, rampe și albie.</w:t>
            </w:r>
          </w:p>
          <w:p w14:paraId="421AA28B" w14:textId="77777777" w:rsidR="00245543" w:rsidRPr="005842B2" w:rsidRDefault="00245543" w:rsidP="00245543">
            <w:pPr>
              <w:jc w:val="both"/>
              <w:rPr>
                <w:rFonts w:ascii="Montserrat Light" w:hAnsi="Montserrat Light" w:cs="Times New Roman"/>
                <w:color w:val="000000" w:themeColor="text1"/>
                <w:lang w:val="ro-RO"/>
              </w:rPr>
            </w:pPr>
          </w:p>
          <w:p w14:paraId="12DA7D8C" w14:textId="77777777" w:rsidR="00245543" w:rsidRPr="005842B2" w:rsidRDefault="00245543" w:rsidP="00245543">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Expertul tehnic recomandă soluția 2, respectiv consolidarea podului pentru aducerea acestuia la clasa de încărcare 0,8×LM1, echivalentă clasei E de încărcare.</w:t>
            </w:r>
          </w:p>
          <w:p w14:paraId="630F2F89" w14:textId="77777777" w:rsidR="00245543" w:rsidRPr="005842B2" w:rsidRDefault="00245543" w:rsidP="00245543">
            <w:pPr>
              <w:jc w:val="both"/>
              <w:rPr>
                <w:rFonts w:ascii="Montserrat Light" w:hAnsi="Montserrat Light" w:cs="Times New Roman"/>
                <w:color w:val="000000" w:themeColor="text1"/>
                <w:lang w:val="ro-RO"/>
              </w:rPr>
            </w:pPr>
          </w:p>
          <w:p w14:paraId="589F8624" w14:textId="77777777" w:rsidR="00245543" w:rsidRPr="005842B2" w:rsidRDefault="00245543" w:rsidP="00245543">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lastRenderedPageBreak/>
              <w:t>Intervențiile sunt necesare pentru creșterea capacității portante și asigurarea cerințelor actuale de siguranță și confort al circulației.</w:t>
            </w:r>
          </w:p>
          <w:p w14:paraId="7AE9F814" w14:textId="77777777" w:rsidR="00245543" w:rsidRPr="005842B2" w:rsidRDefault="00245543" w:rsidP="00245543">
            <w:pPr>
              <w:jc w:val="both"/>
              <w:rPr>
                <w:rFonts w:ascii="Montserrat Light" w:hAnsi="Montserrat Light" w:cs="Times New Roman"/>
                <w:color w:val="000000" w:themeColor="text1"/>
                <w:lang w:val="ro-RO"/>
              </w:rPr>
            </w:pPr>
          </w:p>
          <w:p w14:paraId="7CDF11C5" w14:textId="77777777" w:rsidR="007308A1" w:rsidRPr="005842B2" w:rsidRDefault="00245543" w:rsidP="00AB4A80">
            <w:pPr>
              <w:autoSpaceDE w:val="0"/>
              <w:autoSpaceDN w:val="0"/>
              <w:adjustRightInd w:val="0"/>
              <w:jc w:val="both"/>
              <w:rPr>
                <w:rFonts w:ascii="Montserrat Light" w:hAnsi="Montserrat Light"/>
                <w:i/>
                <w:iCs/>
                <w:lang w:val="ro-RO"/>
              </w:rPr>
            </w:pPr>
            <w:r w:rsidRPr="005842B2">
              <w:rPr>
                <w:rFonts w:ascii="Montserrat Light" w:hAnsi="Montserrat Light" w:cs="Times New Roman"/>
                <w:color w:val="000000" w:themeColor="text1"/>
                <w:lang w:val="ro-RO"/>
              </w:rPr>
              <w:t>Soluția recomandată menține podul existent, cu lungimea totală de 93,06 m și trei deschideri, și prevede lucrări de reparare și consolidare, refacerea căii pe pod, a parapetelor, a racordărilor și a amenajărilor albiei.</w:t>
            </w:r>
          </w:p>
        </w:tc>
      </w:tr>
      <w:bookmarkEnd w:id="3"/>
      <w:tr w:rsidR="009F2146" w:rsidRPr="005842B2" w14:paraId="7C67EB4B" w14:textId="77777777" w:rsidTr="00FE52CB">
        <w:trPr>
          <w:trHeight w:val="409"/>
        </w:trPr>
        <w:tc>
          <w:tcPr>
            <w:tcW w:w="9669" w:type="dxa"/>
            <w:vAlign w:val="center"/>
          </w:tcPr>
          <w:p w14:paraId="32F50259" w14:textId="77777777" w:rsidR="005F2B44" w:rsidRPr="005842B2" w:rsidRDefault="005F2B44">
            <w:pPr>
              <w:pStyle w:val="ListParagraph"/>
              <w:keepNext/>
              <w:widowControl w:val="0"/>
              <w:numPr>
                <w:ilvl w:val="1"/>
                <w:numId w:val="2"/>
              </w:numPr>
              <w:autoSpaceDE w:val="0"/>
              <w:autoSpaceDN w:val="0"/>
              <w:adjustRightInd w:val="0"/>
              <w:spacing w:after="0" w:line="276" w:lineRule="auto"/>
              <w:jc w:val="both"/>
              <w:outlineLvl w:val="1"/>
              <w:rPr>
                <w:rFonts w:ascii="Montserrat Light" w:eastAsia="Times New Roman" w:hAnsi="Montserrat Light"/>
                <w:b/>
                <w:bCs/>
                <w:noProof/>
                <w:shd w:val="clear" w:color="auto" w:fill="FFFFFF"/>
                <w:lang w:val="pt-PT"/>
              </w:rPr>
            </w:pPr>
            <w:r w:rsidRPr="005842B2">
              <w:rPr>
                <w:rFonts w:ascii="Montserrat Light" w:eastAsia="Times New Roman" w:hAnsi="Montserrat Light"/>
                <w:b/>
                <w:bCs/>
                <w:noProof/>
                <w:shd w:val="clear" w:color="auto" w:fill="FFFFFF"/>
                <w:lang w:val="pt-PT"/>
              </w:rPr>
              <w:lastRenderedPageBreak/>
              <w:t>Cerinţe care reclamă oportunitatea actului administrativ:</w:t>
            </w:r>
          </w:p>
        </w:tc>
      </w:tr>
      <w:tr w:rsidR="00613C46" w:rsidRPr="005842B2" w14:paraId="4D95390B" w14:textId="77777777" w:rsidTr="007D199C">
        <w:tc>
          <w:tcPr>
            <w:tcW w:w="9669" w:type="dxa"/>
          </w:tcPr>
          <w:p w14:paraId="39BA89B8" w14:textId="77777777" w:rsidR="000C387C" w:rsidRPr="005842B2" w:rsidRDefault="00245543" w:rsidP="005569FB">
            <w:pPr>
              <w:autoSpaceDE w:val="0"/>
              <w:autoSpaceDN w:val="0"/>
              <w:adjustRightInd w:val="0"/>
              <w:contextualSpacing/>
              <w:jc w:val="both"/>
              <w:rPr>
                <w:rFonts w:ascii="Montserrat Light" w:hAnsi="Montserrat Light"/>
                <w:noProof/>
                <w:color w:val="000000" w:themeColor="text1"/>
                <w:lang w:val="ro-RO"/>
              </w:rPr>
            </w:pPr>
            <w:r w:rsidRPr="005842B2">
              <w:rPr>
                <w:rFonts w:ascii="Montserrat Light" w:hAnsi="Montserrat Light"/>
                <w:noProof/>
                <w:color w:val="000000" w:themeColor="text1"/>
                <w:lang w:val="ro-RO"/>
              </w:rPr>
              <w:t>Este necesară având în vedere realizarea obligațiilor legale ale Consiliului Județean Cluj în calitate de administrator/proprietar al drumurilor județene.</w:t>
            </w:r>
          </w:p>
          <w:p w14:paraId="444219DB" w14:textId="77777777" w:rsidR="00245543" w:rsidRPr="005842B2" w:rsidRDefault="00245543" w:rsidP="00245543">
            <w:pPr>
              <w:jc w:val="both"/>
              <w:rPr>
                <w:rFonts w:ascii="Montserrat Light" w:eastAsia="Arial Unicode MS" w:hAnsi="Montserrat Light" w:cs="Calibri"/>
                <w:u w:color="000000"/>
                <w:bdr w:val="nil"/>
                <w:lang w:val="it-IT" w:eastAsia="ro-RO"/>
              </w:rPr>
            </w:pPr>
            <w:r w:rsidRPr="005842B2">
              <w:rPr>
                <w:rFonts w:ascii="Montserrat Light" w:eastAsia="Arial Unicode MS" w:hAnsi="Montserrat Light" w:cs="Calibri"/>
                <w:u w:color="000000"/>
                <w:bdr w:val="nil"/>
                <w:lang w:val="it-IT" w:eastAsia="ro-RO"/>
              </w:rPr>
              <w:t>Respectarea obligațiilor ce revin Consiliului Județean Cluj din aplicarea prevederilor O.G. 43 din 1997, a prevederilor OUG 195 din 2002, şi a normelor de aplicare a acesteia precum şi a regulamentului de organizare si funcționare al DADJ Cluj.</w:t>
            </w:r>
          </w:p>
          <w:p w14:paraId="36E6C15F" w14:textId="77777777" w:rsidR="00245543" w:rsidRPr="005842B2" w:rsidRDefault="00245543" w:rsidP="00245543">
            <w:pPr>
              <w:autoSpaceDE w:val="0"/>
              <w:autoSpaceDN w:val="0"/>
              <w:adjustRightInd w:val="0"/>
              <w:contextualSpacing/>
              <w:jc w:val="both"/>
              <w:rPr>
                <w:rFonts w:ascii="Montserrat Light" w:hAnsi="Montserrat Light"/>
                <w:noProof/>
                <w:color w:val="000000" w:themeColor="text1"/>
                <w:lang w:val="ro-RO"/>
              </w:rPr>
            </w:pPr>
            <w:proofErr w:type="spellStart"/>
            <w:r w:rsidRPr="005842B2">
              <w:rPr>
                <w:rFonts w:ascii="Montserrat Light" w:hAnsi="Montserrat Light"/>
                <w:lang w:val="fr-FR"/>
              </w:rPr>
              <w:t>Rezolvarea</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optimă</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şi</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rapidă</w:t>
            </w:r>
            <w:proofErr w:type="spellEnd"/>
            <w:r w:rsidRPr="005842B2">
              <w:rPr>
                <w:rFonts w:ascii="Montserrat Light" w:hAnsi="Montserrat Light"/>
                <w:lang w:val="fr-FR"/>
              </w:rPr>
              <w:t xml:space="preserve"> a </w:t>
            </w:r>
            <w:proofErr w:type="spellStart"/>
            <w:r w:rsidRPr="005842B2">
              <w:rPr>
                <w:rFonts w:ascii="Montserrat Light" w:hAnsi="Montserrat Light"/>
                <w:lang w:val="fr-FR"/>
              </w:rPr>
              <w:t>sarcinilor</w:t>
            </w:r>
            <w:proofErr w:type="spellEnd"/>
            <w:r w:rsidRPr="005842B2">
              <w:rPr>
                <w:rFonts w:ascii="Montserrat Light" w:hAnsi="Montserrat Light"/>
                <w:lang w:val="fr-FR"/>
              </w:rPr>
              <w:t xml:space="preserve"> ce le </w:t>
            </w:r>
            <w:proofErr w:type="spellStart"/>
            <w:r w:rsidRPr="005842B2">
              <w:rPr>
                <w:rFonts w:ascii="Montserrat Light" w:hAnsi="Montserrat Light"/>
                <w:lang w:val="fr-FR"/>
              </w:rPr>
              <w:t>revin</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angajaților</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biroului</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respectiv</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atingerea</w:t>
            </w:r>
            <w:proofErr w:type="spellEnd"/>
            <w:r w:rsidRPr="005842B2">
              <w:rPr>
                <w:rFonts w:ascii="Montserrat Light" w:hAnsi="Montserrat Light"/>
                <w:lang w:val="fr-FR"/>
              </w:rPr>
              <w:t xml:space="preserve"> mai </w:t>
            </w:r>
            <w:proofErr w:type="spellStart"/>
            <w:r w:rsidRPr="005842B2">
              <w:rPr>
                <w:rFonts w:ascii="Montserrat Light" w:hAnsi="Montserrat Light"/>
                <w:lang w:val="fr-FR"/>
              </w:rPr>
              <w:t>rapidă</w:t>
            </w:r>
            <w:proofErr w:type="spellEnd"/>
            <w:r w:rsidRPr="005842B2">
              <w:rPr>
                <w:rFonts w:ascii="Montserrat Light" w:hAnsi="Montserrat Light"/>
                <w:lang w:val="fr-FR"/>
              </w:rPr>
              <w:t xml:space="preserve"> a </w:t>
            </w:r>
            <w:proofErr w:type="spellStart"/>
            <w:r w:rsidRPr="005842B2">
              <w:rPr>
                <w:rFonts w:ascii="Montserrat Light" w:hAnsi="Montserrat Light"/>
                <w:lang w:val="fr-FR"/>
              </w:rPr>
              <w:t>obiectivelor</w:t>
            </w:r>
            <w:proofErr w:type="spellEnd"/>
            <w:r w:rsidRPr="005842B2">
              <w:rPr>
                <w:rFonts w:ascii="Montserrat Light" w:hAnsi="Montserrat Light"/>
                <w:lang w:val="fr-FR"/>
              </w:rPr>
              <w:t>.</w:t>
            </w:r>
          </w:p>
        </w:tc>
      </w:tr>
      <w:tr w:rsidR="009F2146" w:rsidRPr="005842B2" w14:paraId="35F0C03B" w14:textId="77777777" w:rsidTr="007D199C">
        <w:tc>
          <w:tcPr>
            <w:tcW w:w="9669" w:type="dxa"/>
          </w:tcPr>
          <w:p w14:paraId="70BA4B89" w14:textId="77777777" w:rsidR="008F76F2" w:rsidRPr="005842B2" w:rsidRDefault="008F76F2">
            <w:pPr>
              <w:pStyle w:val="ListParagraph"/>
              <w:keepNext/>
              <w:widowControl w:val="0"/>
              <w:numPr>
                <w:ilvl w:val="0"/>
                <w:numId w:val="2"/>
              </w:numPr>
              <w:autoSpaceDE w:val="0"/>
              <w:autoSpaceDN w:val="0"/>
              <w:adjustRightInd w:val="0"/>
              <w:spacing w:after="0" w:line="276" w:lineRule="auto"/>
              <w:ind w:hanging="30"/>
              <w:jc w:val="both"/>
              <w:outlineLvl w:val="1"/>
              <w:rPr>
                <w:rFonts w:ascii="Montserrat Light" w:hAnsi="Montserrat Light"/>
                <w:b/>
                <w:bCs/>
                <w:noProof/>
              </w:rPr>
            </w:pPr>
            <w:r w:rsidRPr="005842B2">
              <w:rPr>
                <w:rFonts w:ascii="Montserrat Light" w:eastAsia="Times New Roman" w:hAnsi="Montserrat Light"/>
                <w:b/>
                <w:bCs/>
                <w:noProof/>
              </w:rPr>
              <w:t xml:space="preserve">Schimbări preconizate: </w:t>
            </w:r>
          </w:p>
        </w:tc>
      </w:tr>
      <w:tr w:rsidR="00C2079A" w:rsidRPr="005842B2" w14:paraId="7ECF4116" w14:textId="77777777" w:rsidTr="004524F2">
        <w:tc>
          <w:tcPr>
            <w:tcW w:w="9669" w:type="dxa"/>
          </w:tcPr>
          <w:p w14:paraId="700B5BD7" w14:textId="77777777" w:rsidR="00245543" w:rsidRPr="005842B2" w:rsidRDefault="005D45E0" w:rsidP="0025440C">
            <w:pPr>
              <w:autoSpaceDE w:val="0"/>
              <w:autoSpaceDN w:val="0"/>
              <w:adjustRightInd w:val="0"/>
              <w:jc w:val="both"/>
              <w:rPr>
                <w:rFonts w:ascii="Montserrat Light" w:hAnsi="Montserrat Light" w:cs="Times New Roman"/>
                <w:lang w:val="ro-RO"/>
              </w:rPr>
            </w:pPr>
            <w:r w:rsidRPr="005842B2">
              <w:rPr>
                <w:rFonts w:ascii="Montserrat Light" w:hAnsi="Montserrat Light" w:cs="Times New Roman"/>
                <w:lang w:val="ro-RO"/>
              </w:rPr>
              <w:t>Prin adoptarea hotărârii se va crea cadrul necesar realizării lucrărilor de reparare și consolidare a podului amplasat pe DJ161D, la km 9+007, peste râul Someșul Mic, în localitatea Mănăstirea, comuna Mica.</w:t>
            </w:r>
          </w:p>
        </w:tc>
      </w:tr>
      <w:tr w:rsidR="009F2146" w:rsidRPr="005842B2" w14:paraId="6C55880C" w14:textId="77777777" w:rsidTr="00FE52CB">
        <w:trPr>
          <w:trHeight w:val="440"/>
        </w:trPr>
        <w:tc>
          <w:tcPr>
            <w:tcW w:w="9669" w:type="dxa"/>
            <w:vAlign w:val="center"/>
          </w:tcPr>
          <w:p w14:paraId="7000DE1A" w14:textId="77777777" w:rsidR="008F76F2" w:rsidRPr="005842B2" w:rsidRDefault="008F76F2" w:rsidP="005979FD">
            <w:pPr>
              <w:keepNext/>
              <w:widowControl w:val="0"/>
              <w:autoSpaceDE w:val="0"/>
              <w:autoSpaceDN w:val="0"/>
              <w:adjustRightInd w:val="0"/>
              <w:jc w:val="both"/>
              <w:outlineLvl w:val="1"/>
              <w:rPr>
                <w:rFonts w:ascii="Montserrat Light" w:eastAsia="Calibri" w:hAnsi="Montserrat Light" w:cs="Times New Roman"/>
                <w:b/>
                <w:bCs/>
                <w:noProof/>
                <w:lang w:val="it-IT"/>
              </w:rPr>
            </w:pPr>
            <w:r w:rsidRPr="005842B2">
              <w:rPr>
                <w:rFonts w:ascii="Montserrat Light" w:eastAsia="Times New Roman" w:hAnsi="Montserrat Light" w:cs="Times New Roman"/>
                <w:b/>
                <w:bCs/>
                <w:noProof/>
                <w:lang w:val="it-IT"/>
              </w:rPr>
              <w:t xml:space="preserve">Secțiunea a 2-a - Impactul socio-economic: </w:t>
            </w:r>
          </w:p>
        </w:tc>
      </w:tr>
      <w:tr w:rsidR="009F2146" w:rsidRPr="005842B2" w14:paraId="02B0C1D3" w14:textId="77777777" w:rsidTr="00FE52CB">
        <w:tc>
          <w:tcPr>
            <w:tcW w:w="9669" w:type="dxa"/>
            <w:vAlign w:val="center"/>
          </w:tcPr>
          <w:p w14:paraId="28513743" w14:textId="77777777" w:rsidR="00245543" w:rsidRPr="005842B2" w:rsidRDefault="00245543" w:rsidP="00245543">
            <w:pPr>
              <w:jc w:val="both"/>
              <w:rPr>
                <w:rFonts w:ascii="Montserrat Light" w:hAnsi="Montserrat Light"/>
                <w:noProof/>
                <w:lang w:val="it-IT"/>
              </w:rPr>
            </w:pPr>
            <w:r w:rsidRPr="005842B2">
              <w:rPr>
                <w:rFonts w:ascii="Montserrat Light" w:hAnsi="Montserrat Light"/>
                <w:noProof/>
                <w:lang w:val="it-IT"/>
              </w:rPr>
              <w:t>Creşterea siguranței participanților la trafic pe timp de zi dar şi pe timp de noapte şi implicit la  îmbunătățirea activităţii de întreţinere şi intervenţie-lucrări la nivelul drumurilor județene din județul Cluj;</w:t>
            </w:r>
          </w:p>
          <w:p w14:paraId="4EC1C567" w14:textId="77777777" w:rsidR="007308A1" w:rsidRPr="005842B2" w:rsidRDefault="00245543" w:rsidP="00245543">
            <w:pPr>
              <w:jc w:val="both"/>
              <w:rPr>
                <w:rFonts w:ascii="Montserrat Light" w:hAnsi="Montserrat Light"/>
                <w:noProof/>
                <w:lang w:val="it-IT"/>
              </w:rPr>
            </w:pPr>
            <w:r w:rsidRPr="005842B2">
              <w:rPr>
                <w:rFonts w:ascii="Montserrat Light" w:hAnsi="Montserrat Light"/>
                <w:noProof/>
                <w:lang w:val="it-IT"/>
              </w:rPr>
              <w:t>Asigurarea conectivităţii pe drumul județean DJ161D;</w:t>
            </w:r>
          </w:p>
          <w:p w14:paraId="7ABEE5DE" w14:textId="77777777" w:rsidR="00245543" w:rsidRPr="005842B2" w:rsidRDefault="00245543" w:rsidP="00245543">
            <w:pPr>
              <w:pBdr>
                <w:top w:val="nil"/>
                <w:left w:val="nil"/>
                <w:bottom w:val="nil"/>
                <w:right w:val="nil"/>
                <w:between w:val="nil"/>
                <w:bar w:val="nil"/>
              </w:pBdr>
              <w:contextualSpacing/>
              <w:rPr>
                <w:rFonts w:ascii="Montserrat Light" w:eastAsia="Calibri" w:hAnsi="Montserrat Light" w:cs="Calibri"/>
                <w:u w:color="000000"/>
                <w:bdr w:val="nil"/>
                <w:lang w:val="it-IT" w:eastAsia="ro-RO"/>
              </w:rPr>
            </w:pPr>
            <w:r w:rsidRPr="005842B2">
              <w:rPr>
                <w:rFonts w:ascii="Montserrat Light" w:eastAsia="Calibri" w:hAnsi="Montserrat Light" w:cs="Calibri"/>
                <w:u w:color="000000"/>
                <w:bdr w:val="nil"/>
                <w:lang w:val="it-IT" w:eastAsia="ro-RO"/>
              </w:rPr>
              <w:t>Îmbunătățirea condițiilor de circulație între municipiul Dej și localitatea Mănăstirea;</w:t>
            </w:r>
          </w:p>
          <w:p w14:paraId="0885739B" w14:textId="77777777" w:rsidR="00245543" w:rsidRPr="005842B2" w:rsidRDefault="00245543" w:rsidP="00245543">
            <w:pPr>
              <w:jc w:val="both"/>
              <w:rPr>
                <w:rFonts w:ascii="Montserrat Light" w:hAnsi="Montserrat Light"/>
                <w:iCs/>
                <w:lang w:val="ro-RO"/>
              </w:rPr>
            </w:pPr>
            <w:r w:rsidRPr="005842B2">
              <w:rPr>
                <w:rFonts w:ascii="Montserrat Light" w:eastAsia="Calibri" w:hAnsi="Montserrat Light" w:cs="Calibri"/>
                <w:u w:color="000000"/>
                <w:bdr w:val="nil"/>
                <w:lang w:val="it-IT" w:eastAsia="ro-RO"/>
              </w:rPr>
              <w:t>Îmbunătățirea accesului și a mobilității pentru locuitorii comunei Mica și pentru ceilalți participanți la trafic.</w:t>
            </w:r>
          </w:p>
        </w:tc>
      </w:tr>
      <w:tr w:rsidR="009F2146" w:rsidRPr="005842B2" w14:paraId="2ADDDCAB" w14:textId="77777777" w:rsidTr="00FE52CB">
        <w:trPr>
          <w:trHeight w:val="644"/>
        </w:trPr>
        <w:tc>
          <w:tcPr>
            <w:tcW w:w="9669" w:type="dxa"/>
            <w:vAlign w:val="center"/>
          </w:tcPr>
          <w:p w14:paraId="52087E30" w14:textId="77777777" w:rsidR="008F76F2" w:rsidRPr="005842B2" w:rsidRDefault="008F76F2" w:rsidP="005979FD">
            <w:pPr>
              <w:keepNext/>
              <w:widowControl w:val="0"/>
              <w:autoSpaceDE w:val="0"/>
              <w:autoSpaceDN w:val="0"/>
              <w:adjustRightInd w:val="0"/>
              <w:jc w:val="both"/>
              <w:outlineLvl w:val="1"/>
              <w:rPr>
                <w:rFonts w:ascii="Montserrat Light" w:eastAsia="Calibri" w:hAnsi="Montserrat Light" w:cs="Times New Roman"/>
                <w:b/>
                <w:bCs/>
                <w:noProof/>
                <w:highlight w:val="yellow"/>
                <w:lang w:val="ro-RO"/>
              </w:rPr>
            </w:pPr>
            <w:r w:rsidRPr="005842B2">
              <w:rPr>
                <w:rFonts w:ascii="Montserrat Light" w:eastAsia="Times New Roman" w:hAnsi="Montserrat Light" w:cs="Times New Roman"/>
                <w:b/>
                <w:bCs/>
                <w:noProof/>
                <w:lang w:val="ro-RO"/>
              </w:rPr>
              <w:t>Secțiunea a 3-a - Impactul financiar asupra bugetului judeţului pe termen scurt</w:t>
            </w:r>
            <w:r w:rsidR="00D1068C" w:rsidRPr="005842B2">
              <w:rPr>
                <w:rFonts w:ascii="Montserrat Light" w:eastAsia="Times New Roman" w:hAnsi="Montserrat Light" w:cs="Times New Roman"/>
                <w:b/>
                <w:bCs/>
                <w:noProof/>
                <w:lang w:val="ro-RO"/>
              </w:rPr>
              <w:t xml:space="preserve"> </w:t>
            </w:r>
            <w:r w:rsidRPr="005842B2">
              <w:rPr>
                <w:rFonts w:ascii="Montserrat Light" w:eastAsia="Times New Roman" w:hAnsi="Montserrat Light" w:cs="Times New Roman"/>
                <w:b/>
                <w:bCs/>
                <w:noProof/>
                <w:lang w:val="ro-RO"/>
              </w:rPr>
              <w:t xml:space="preserve">(an curent)/lung: </w:t>
            </w:r>
          </w:p>
        </w:tc>
      </w:tr>
      <w:tr w:rsidR="00795897" w:rsidRPr="005842B2" w14:paraId="3703C900" w14:textId="77777777" w:rsidTr="00DC1D58">
        <w:trPr>
          <w:trHeight w:val="491"/>
        </w:trPr>
        <w:tc>
          <w:tcPr>
            <w:tcW w:w="9669" w:type="dxa"/>
            <w:vAlign w:val="center"/>
          </w:tcPr>
          <w:p w14:paraId="1C6765D0" w14:textId="77777777" w:rsidR="005D45E0" w:rsidRPr="005842B2" w:rsidRDefault="005D45E0" w:rsidP="005D45E0">
            <w:pPr>
              <w:autoSpaceDE w:val="0"/>
              <w:autoSpaceDN w:val="0"/>
              <w:adjustRightInd w:val="0"/>
              <w:jc w:val="both"/>
              <w:rPr>
                <w:rFonts w:ascii="Montserrat Light" w:hAnsi="Montserrat Light" w:cs="Times New Roman"/>
                <w:lang w:val="ro-RO"/>
              </w:rPr>
            </w:pPr>
            <w:r w:rsidRPr="005842B2">
              <w:rPr>
                <w:rFonts w:ascii="Montserrat Light" w:hAnsi="Montserrat Light" w:cs="Times New Roman"/>
                <w:lang w:val="ro-RO"/>
              </w:rPr>
              <w:t>În conformitate cu devizul general, valoarea totală a proiectului este de 7.671.171,72 lei (fără TVA), din care:</w:t>
            </w:r>
          </w:p>
          <w:p w14:paraId="45B9A04C" w14:textId="77777777" w:rsidR="005D45E0" w:rsidRPr="005842B2" w:rsidRDefault="009D3484" w:rsidP="005D45E0">
            <w:pPr>
              <w:numPr>
                <w:ilvl w:val="0"/>
                <w:numId w:val="42"/>
              </w:numPr>
              <w:autoSpaceDE w:val="0"/>
              <w:autoSpaceDN w:val="0"/>
              <w:adjustRightInd w:val="0"/>
              <w:jc w:val="both"/>
              <w:rPr>
                <w:rFonts w:ascii="Montserrat Light" w:hAnsi="Montserrat Light" w:cs="Times New Roman"/>
                <w:lang w:val="ro-RO"/>
              </w:rPr>
            </w:pPr>
            <w:r w:rsidRPr="005842B2">
              <w:rPr>
                <w:rFonts w:ascii="Montserrat Light" w:hAnsi="Montserrat Light" w:cs="Times New Roman"/>
                <w:lang w:val="ro-RO"/>
              </w:rPr>
              <w:t>Valoarea C+M este de 4.900.901,34 lei (fără TVA)</w:t>
            </w:r>
          </w:p>
          <w:p w14:paraId="7D47653D" w14:textId="77777777" w:rsidR="005C358C" w:rsidRPr="005842B2" w:rsidRDefault="00801ACD" w:rsidP="005D45E0">
            <w:pPr>
              <w:autoSpaceDE w:val="0"/>
              <w:autoSpaceDN w:val="0"/>
              <w:adjustRightInd w:val="0"/>
              <w:jc w:val="both"/>
              <w:rPr>
                <w:rFonts w:ascii="Montserrat Light" w:hAnsi="Montserrat Light" w:cs="Cambria"/>
                <w:highlight w:val="yellow"/>
                <w:lang w:val="fr-FR"/>
              </w:rPr>
            </w:pPr>
            <w:r w:rsidRPr="005842B2">
              <w:rPr>
                <w:rFonts w:ascii="Montserrat Light" w:hAnsi="Montserrat Light" w:cs="Cambria"/>
                <w:lang w:val="ro-RO"/>
              </w:rPr>
              <w:t>Obiectivul de investiții se va finanța din fonduri atrase și fonduri proprii, prevăzute în bugetul local.</w:t>
            </w:r>
          </w:p>
        </w:tc>
      </w:tr>
      <w:tr w:rsidR="00795897" w:rsidRPr="005842B2" w14:paraId="4A633BAD" w14:textId="77777777" w:rsidTr="005979FD">
        <w:trPr>
          <w:trHeight w:val="644"/>
        </w:trPr>
        <w:tc>
          <w:tcPr>
            <w:tcW w:w="9669" w:type="dxa"/>
          </w:tcPr>
          <w:p w14:paraId="2742D7F3" w14:textId="77777777" w:rsidR="00795897" w:rsidRPr="005842B2" w:rsidRDefault="00795897" w:rsidP="00795897">
            <w:pPr>
              <w:jc w:val="both"/>
              <w:rPr>
                <w:rFonts w:ascii="Montserrat Light" w:eastAsia="Times New Roman" w:hAnsi="Montserrat Light" w:cs="Times New Roman"/>
                <w:b/>
                <w:bCs/>
                <w:noProof/>
                <w:lang w:val="it-IT"/>
              </w:rPr>
            </w:pPr>
            <w:r w:rsidRPr="005842B2">
              <w:rPr>
                <w:rFonts w:ascii="Montserrat Light" w:eastAsia="Times New Roman" w:hAnsi="Montserrat Light" w:cs="Times New Roman"/>
                <w:b/>
                <w:bCs/>
                <w:noProof/>
                <w:lang w:val="it-IT"/>
              </w:rPr>
              <w:t xml:space="preserve">Secțiunea a  4-a – Activități de informare publică și consultare privind elaborarea și implementarea </w:t>
            </w:r>
            <w:r w:rsidRPr="005842B2">
              <w:rPr>
                <w:rFonts w:ascii="Montserrat Light" w:eastAsia="Times New Roman" w:hAnsi="Montserrat Light" w:cs="Times New Roman"/>
                <w:b/>
                <w:bCs/>
                <w:noProof/>
                <w:shd w:val="clear" w:color="auto" w:fill="FFFFFF"/>
                <w:lang w:val="it-IT"/>
              </w:rPr>
              <w:t>actului administrativ</w:t>
            </w:r>
            <w:r w:rsidRPr="005842B2">
              <w:rPr>
                <w:rFonts w:ascii="Montserrat Light" w:eastAsia="Times New Roman" w:hAnsi="Montserrat Light" w:cs="Times New Roman"/>
                <w:b/>
                <w:bCs/>
                <w:noProof/>
                <w:lang w:val="it-IT"/>
              </w:rPr>
              <w:t xml:space="preserve">: </w:t>
            </w:r>
          </w:p>
        </w:tc>
      </w:tr>
      <w:tr w:rsidR="00795897" w:rsidRPr="005842B2" w14:paraId="685BBB25" w14:textId="77777777" w:rsidTr="007D199C">
        <w:trPr>
          <w:trHeight w:val="275"/>
        </w:trPr>
        <w:tc>
          <w:tcPr>
            <w:tcW w:w="9669" w:type="dxa"/>
          </w:tcPr>
          <w:p w14:paraId="5BF530BD" w14:textId="77777777" w:rsidR="007308A1" w:rsidRPr="005842B2" w:rsidRDefault="00795897" w:rsidP="00795897">
            <w:pPr>
              <w:jc w:val="both"/>
              <w:rPr>
                <w:rFonts w:ascii="Montserrat Light" w:hAnsi="Montserrat Light"/>
                <w:noProof/>
                <w:shd w:val="clear" w:color="auto" w:fill="FFFFFF"/>
              </w:rPr>
            </w:pPr>
            <w:r w:rsidRPr="005842B2">
              <w:rPr>
                <w:rFonts w:ascii="Montserrat Light" w:hAnsi="Montserrat Light"/>
                <w:noProof/>
                <w:shd w:val="clear" w:color="auto" w:fill="FFFFFF"/>
              </w:rPr>
              <w:t>Nu este cazul.</w:t>
            </w:r>
          </w:p>
        </w:tc>
      </w:tr>
      <w:tr w:rsidR="00795897" w:rsidRPr="005842B2" w14:paraId="5A4C1AA7" w14:textId="77777777" w:rsidTr="007D199C">
        <w:tc>
          <w:tcPr>
            <w:tcW w:w="9669" w:type="dxa"/>
          </w:tcPr>
          <w:p w14:paraId="22275748" w14:textId="77777777" w:rsidR="00795897" w:rsidRPr="005842B2" w:rsidRDefault="00795897" w:rsidP="00692493">
            <w:pPr>
              <w:jc w:val="both"/>
              <w:outlineLvl w:val="1"/>
              <w:rPr>
                <w:rFonts w:ascii="Montserrat Light" w:eastAsia="Times New Roman" w:hAnsi="Montserrat Light" w:cs="Times New Roman"/>
                <w:b/>
                <w:bCs/>
                <w:noProof/>
                <w:highlight w:val="yellow"/>
                <w:lang w:val="pt-PT"/>
              </w:rPr>
            </w:pPr>
            <w:r w:rsidRPr="005842B2">
              <w:rPr>
                <w:rFonts w:ascii="Montserrat Light" w:eastAsia="Times New Roman" w:hAnsi="Montserrat Light" w:cs="Times New Roman"/>
                <w:b/>
                <w:bCs/>
                <w:noProof/>
                <w:lang w:val="pt-PT"/>
              </w:rPr>
              <w:t xml:space="preserve">Secțiunea a 5-a – </w:t>
            </w:r>
            <w:r w:rsidRPr="005842B2">
              <w:rPr>
                <w:rFonts w:ascii="Montserrat Light" w:eastAsia="Times New Roman" w:hAnsi="Montserrat Light" w:cs="Times New Roman"/>
                <w:b/>
                <w:noProof/>
                <w:lang w:val="pt-PT"/>
              </w:rPr>
              <w:t xml:space="preserve">Efectele </w:t>
            </w:r>
            <w:r w:rsidRPr="005842B2">
              <w:rPr>
                <w:rFonts w:ascii="Montserrat Light" w:eastAsia="Times New Roman" w:hAnsi="Montserrat Light" w:cs="Times New Roman"/>
                <w:b/>
                <w:bCs/>
                <w:noProof/>
                <w:shd w:val="clear" w:color="auto" w:fill="FFFFFF"/>
                <w:lang w:val="pt-PT"/>
              </w:rPr>
              <w:t>actului administrativ</w:t>
            </w:r>
            <w:r w:rsidRPr="005842B2">
              <w:rPr>
                <w:rFonts w:ascii="Montserrat Light" w:eastAsia="Times New Roman" w:hAnsi="Montserrat Light" w:cs="Times New Roman"/>
                <w:b/>
                <w:noProof/>
                <w:lang w:val="pt-PT"/>
              </w:rPr>
              <w:t xml:space="preserve"> asupra actelor administrative în vigoare</w:t>
            </w:r>
            <w:r w:rsidRPr="005842B2">
              <w:rPr>
                <w:rFonts w:ascii="Montserrat Light" w:eastAsia="Times New Roman" w:hAnsi="Montserrat Light" w:cs="Times New Roman"/>
                <w:b/>
                <w:bCs/>
                <w:noProof/>
                <w:lang w:val="pt-PT"/>
              </w:rPr>
              <w:t xml:space="preserve"> și măsuri de implementare: </w:t>
            </w:r>
          </w:p>
        </w:tc>
      </w:tr>
      <w:tr w:rsidR="00692493" w:rsidRPr="005842B2" w14:paraId="160EA91F" w14:textId="77777777" w:rsidTr="007D199C">
        <w:tc>
          <w:tcPr>
            <w:tcW w:w="9669" w:type="dxa"/>
          </w:tcPr>
          <w:p w14:paraId="34A76D08" w14:textId="77777777" w:rsidR="007308A1" w:rsidRPr="005842B2" w:rsidRDefault="00C7780E" w:rsidP="0025440C">
            <w:pPr>
              <w:shd w:val="clear" w:color="auto" w:fill="FFFFFF"/>
              <w:suppressAutoHyphens/>
              <w:jc w:val="both"/>
              <w:rPr>
                <w:rFonts w:ascii="Montserrat Light" w:hAnsi="Montserrat Light" w:cs="Times New Roman"/>
                <w:lang w:val="ro-RO"/>
              </w:rPr>
            </w:pPr>
            <w:r w:rsidRPr="005842B2">
              <w:rPr>
                <w:rFonts w:ascii="Montserrat Light" w:hAnsi="Montserrat Light" w:cs="Times New Roman"/>
                <w:lang w:val="ro-RO"/>
              </w:rPr>
              <w:t xml:space="preserve">Adoptarea actului administrativ generează aprobarea indicatorilor </w:t>
            </w:r>
            <w:proofErr w:type="spellStart"/>
            <w:r w:rsidRPr="005842B2">
              <w:rPr>
                <w:rFonts w:ascii="Montserrat Light" w:hAnsi="Montserrat Light" w:cs="Times New Roman"/>
                <w:lang w:val="ro-RO"/>
              </w:rPr>
              <w:t>tehnico</w:t>
            </w:r>
            <w:proofErr w:type="spellEnd"/>
            <w:r w:rsidRPr="005842B2">
              <w:rPr>
                <w:rFonts w:ascii="Montserrat Light" w:hAnsi="Montserrat Light" w:cs="Times New Roman"/>
                <w:lang w:val="ro-RO"/>
              </w:rPr>
              <w:t>-economici ai obiectiv</w:t>
            </w:r>
            <w:r w:rsidR="00BC176A" w:rsidRPr="005842B2">
              <w:rPr>
                <w:rFonts w:ascii="Montserrat Light" w:hAnsi="Montserrat Light" w:cs="Times New Roman"/>
                <w:lang w:val="ro-RO"/>
              </w:rPr>
              <w:t>ului</w:t>
            </w:r>
            <w:r w:rsidRPr="005842B2">
              <w:rPr>
                <w:rFonts w:ascii="Montserrat Light" w:hAnsi="Montserrat Light" w:cs="Times New Roman"/>
                <w:lang w:val="ro-RO"/>
              </w:rPr>
              <w:t xml:space="preserve"> de investiții din cadrul </w:t>
            </w:r>
            <w:proofErr w:type="spellStart"/>
            <w:r w:rsidR="00BC176A" w:rsidRPr="005842B2">
              <w:rPr>
                <w:rFonts w:ascii="Montserrat Light" w:hAnsi="Montserrat Light" w:cs="Times New Roman"/>
                <w:lang w:val="ro-RO"/>
              </w:rPr>
              <w:t>p</w:t>
            </w:r>
            <w:r w:rsidRPr="005842B2">
              <w:rPr>
                <w:rFonts w:ascii="Montserrat Light" w:hAnsi="Montserrat Light" w:cs="Times New Roman"/>
                <w:lang w:val="ro-RO"/>
              </w:rPr>
              <w:t>roiecte</w:t>
            </w:r>
            <w:r w:rsidR="00BC176A" w:rsidRPr="005842B2">
              <w:rPr>
                <w:rFonts w:ascii="Montserrat Light" w:hAnsi="Montserrat Light" w:cs="Times New Roman"/>
                <w:lang w:val="ro-RO"/>
              </w:rPr>
              <w:t>lui</w:t>
            </w:r>
            <w:proofErr w:type="spellEnd"/>
            <w:r w:rsidRPr="005842B2">
              <w:rPr>
                <w:rFonts w:ascii="Montserrat Light" w:hAnsi="Montserrat Light" w:cs="Times New Roman"/>
                <w:lang w:val="ro-RO"/>
              </w:rPr>
              <w:t xml:space="preserve"> </w:t>
            </w:r>
            <w:r w:rsidR="00BC176A" w:rsidRPr="005842B2">
              <w:rPr>
                <w:rFonts w:ascii="Montserrat Light" w:hAnsi="Montserrat Light" w:cs="Times New Roman"/>
                <w:lang w:val="ro-RO"/>
              </w:rPr>
              <w:t>“Pod peste râul Someșul Mic, pe DJ161D, km 9+007, în localitatea Mănăstirea”</w:t>
            </w:r>
            <w:r w:rsidRPr="005842B2">
              <w:rPr>
                <w:rFonts w:ascii="Montserrat Light" w:hAnsi="Montserrat Light" w:cs="Times New Roman"/>
                <w:lang w:val="ro-RO"/>
              </w:rPr>
              <w:t>.</w:t>
            </w:r>
          </w:p>
        </w:tc>
      </w:tr>
      <w:tr w:rsidR="00795897" w:rsidRPr="005842B2" w14:paraId="3E944FEB" w14:textId="77777777" w:rsidTr="007D199C">
        <w:tc>
          <w:tcPr>
            <w:tcW w:w="9669" w:type="dxa"/>
          </w:tcPr>
          <w:p w14:paraId="4B7ABC3D" w14:textId="77777777" w:rsidR="00795897" w:rsidRPr="005842B2" w:rsidRDefault="00795897" w:rsidP="00795897">
            <w:pPr>
              <w:keepNext/>
              <w:widowControl w:val="0"/>
              <w:autoSpaceDE w:val="0"/>
              <w:autoSpaceDN w:val="0"/>
              <w:adjustRightInd w:val="0"/>
              <w:jc w:val="both"/>
              <w:outlineLvl w:val="1"/>
              <w:rPr>
                <w:rFonts w:ascii="Montserrat Light" w:eastAsia="Calibri" w:hAnsi="Montserrat Light" w:cs="Times New Roman"/>
                <w:b/>
                <w:bCs/>
                <w:noProof/>
                <w:highlight w:val="yellow"/>
                <w:lang w:val="fr-FR"/>
              </w:rPr>
            </w:pPr>
            <w:r w:rsidRPr="005842B2">
              <w:rPr>
                <w:rFonts w:ascii="Montserrat Light" w:eastAsia="Times New Roman" w:hAnsi="Montserrat Light" w:cs="Times New Roman"/>
                <w:b/>
                <w:bCs/>
                <w:noProof/>
                <w:lang w:val="fr-FR"/>
              </w:rPr>
              <w:t>Secțiunea a 6-a – Anexe la referatul de aprobare:</w:t>
            </w:r>
          </w:p>
        </w:tc>
      </w:tr>
      <w:tr w:rsidR="00795897" w:rsidRPr="005842B2" w14:paraId="568B1CC3" w14:textId="77777777" w:rsidTr="00FE52CB">
        <w:trPr>
          <w:trHeight w:val="58"/>
        </w:trPr>
        <w:tc>
          <w:tcPr>
            <w:tcW w:w="9669" w:type="dxa"/>
          </w:tcPr>
          <w:p w14:paraId="5ACAC974" w14:textId="77777777" w:rsidR="0025440C" w:rsidRPr="005842B2" w:rsidRDefault="0025440C" w:rsidP="0025440C">
            <w:pPr>
              <w:pStyle w:val="ListParagraph"/>
              <w:numPr>
                <w:ilvl w:val="0"/>
                <w:numId w:val="42"/>
              </w:numPr>
              <w:shd w:val="clear" w:color="auto" w:fill="FFFFFF"/>
              <w:jc w:val="both"/>
              <w:rPr>
                <w:rFonts w:ascii="Montserrat Light" w:hAnsi="Montserrat Light"/>
                <w:color w:val="000000"/>
                <w:lang w:val="fr-FR"/>
              </w:rPr>
            </w:pPr>
            <w:proofErr w:type="spellStart"/>
            <w:r w:rsidRPr="005842B2">
              <w:rPr>
                <w:rFonts w:ascii="Montserrat Light" w:hAnsi="Montserrat Light"/>
                <w:color w:val="000000"/>
                <w:lang w:val="fr-FR"/>
              </w:rPr>
              <w:t>Deviz</w:t>
            </w:r>
            <w:proofErr w:type="spellEnd"/>
            <w:r w:rsidRPr="005842B2">
              <w:rPr>
                <w:rFonts w:ascii="Montserrat Light" w:hAnsi="Montserrat Light"/>
                <w:color w:val="000000"/>
                <w:lang w:val="fr-FR"/>
              </w:rPr>
              <w:t xml:space="preserve"> General</w:t>
            </w:r>
          </w:p>
          <w:p w14:paraId="309F543D" w14:textId="77777777" w:rsidR="00BC176A" w:rsidRPr="005842B2" w:rsidRDefault="0025440C" w:rsidP="0025440C">
            <w:pPr>
              <w:pStyle w:val="ListParagraph"/>
              <w:numPr>
                <w:ilvl w:val="0"/>
                <w:numId w:val="42"/>
              </w:numPr>
              <w:shd w:val="clear" w:color="auto" w:fill="FFFFFF"/>
              <w:jc w:val="both"/>
              <w:rPr>
                <w:rFonts w:ascii="Montserrat Light" w:hAnsi="Montserrat Light"/>
                <w:color w:val="000000"/>
                <w:lang w:val="fr-FR"/>
              </w:rPr>
            </w:pPr>
            <w:r w:rsidRPr="005842B2">
              <w:rPr>
                <w:rFonts w:ascii="Montserrat Light" w:hAnsi="Montserrat Light"/>
                <w:color w:val="000000"/>
                <w:lang w:val="fr-FR"/>
              </w:rPr>
              <w:lastRenderedPageBreak/>
              <w:t xml:space="preserve">Avize </w:t>
            </w:r>
            <w:proofErr w:type="spellStart"/>
            <w:r w:rsidR="00AB4A80" w:rsidRPr="005842B2">
              <w:rPr>
                <w:rFonts w:ascii="Montserrat Light" w:hAnsi="Montserrat Light"/>
                <w:color w:val="000000"/>
                <w:lang w:val="fr-FR"/>
              </w:rPr>
              <w:t>ș</w:t>
            </w:r>
            <w:r w:rsidRPr="005842B2">
              <w:rPr>
                <w:rFonts w:ascii="Montserrat Light" w:hAnsi="Montserrat Light"/>
                <w:color w:val="000000"/>
                <w:lang w:val="fr-FR"/>
              </w:rPr>
              <w:t>i</w:t>
            </w:r>
            <w:proofErr w:type="spellEnd"/>
            <w:r w:rsidRPr="005842B2">
              <w:rPr>
                <w:rFonts w:ascii="Montserrat Light" w:hAnsi="Montserrat Light"/>
                <w:color w:val="000000"/>
                <w:lang w:val="fr-FR"/>
              </w:rPr>
              <w:t xml:space="preserve"> </w:t>
            </w:r>
            <w:proofErr w:type="spellStart"/>
            <w:r w:rsidRPr="005842B2">
              <w:rPr>
                <w:rFonts w:ascii="Montserrat Light" w:hAnsi="Montserrat Light"/>
                <w:color w:val="000000"/>
                <w:lang w:val="fr-FR"/>
              </w:rPr>
              <w:t>acordurile</w:t>
            </w:r>
            <w:proofErr w:type="spellEnd"/>
            <w:r w:rsidRPr="005842B2">
              <w:rPr>
                <w:rFonts w:ascii="Montserrat Light" w:hAnsi="Montserrat Light"/>
                <w:color w:val="000000"/>
                <w:lang w:val="fr-FR"/>
              </w:rPr>
              <w:t xml:space="preserve"> </w:t>
            </w:r>
            <w:proofErr w:type="spellStart"/>
            <w:r w:rsidRPr="005842B2">
              <w:rPr>
                <w:rFonts w:ascii="Montserrat Light" w:hAnsi="Montserrat Light"/>
                <w:color w:val="000000"/>
                <w:lang w:val="fr-FR"/>
              </w:rPr>
              <w:t>aferente</w:t>
            </w:r>
            <w:proofErr w:type="spellEnd"/>
            <w:r w:rsidRPr="005842B2">
              <w:rPr>
                <w:rFonts w:ascii="Montserrat Light" w:hAnsi="Montserrat Light"/>
                <w:color w:val="000000"/>
                <w:lang w:val="fr-FR"/>
              </w:rPr>
              <w:t xml:space="preserve"> </w:t>
            </w:r>
            <w:proofErr w:type="spellStart"/>
            <w:proofErr w:type="gramStart"/>
            <w:r w:rsidRPr="005842B2">
              <w:rPr>
                <w:rFonts w:ascii="Montserrat Light" w:hAnsi="Montserrat Light"/>
                <w:color w:val="000000"/>
                <w:lang w:val="fr-FR"/>
              </w:rPr>
              <w:t>obiectivului</w:t>
            </w:r>
            <w:proofErr w:type="spellEnd"/>
            <w:r w:rsidRPr="005842B2">
              <w:rPr>
                <w:rFonts w:ascii="Montserrat Light" w:hAnsi="Montserrat Light"/>
                <w:color w:val="000000"/>
                <w:lang w:val="fr-FR"/>
              </w:rPr>
              <w:t xml:space="preserve"> </w:t>
            </w:r>
            <w:r w:rsidR="00BC176A" w:rsidRPr="005842B2">
              <w:rPr>
                <w:rFonts w:ascii="Montserrat Light" w:hAnsi="Montserrat Light"/>
                <w:lang w:val="ro-RO"/>
              </w:rPr>
              <w:t xml:space="preserve"> “</w:t>
            </w:r>
            <w:proofErr w:type="gramEnd"/>
            <w:r w:rsidR="00BC176A" w:rsidRPr="005842B2">
              <w:rPr>
                <w:rFonts w:ascii="Montserrat Light" w:hAnsi="Montserrat Light"/>
                <w:lang w:val="ro-RO"/>
              </w:rPr>
              <w:t>Pod peste râul Someșul Mic, pe DJ161D, km 9+007, în localitatea Mănăstirea”</w:t>
            </w:r>
          </w:p>
          <w:p w14:paraId="6B6F6D9E" w14:textId="77777777" w:rsidR="0025440C" w:rsidRPr="005842B2" w:rsidRDefault="00BC176A" w:rsidP="0025440C">
            <w:pPr>
              <w:pStyle w:val="ListParagraph"/>
              <w:numPr>
                <w:ilvl w:val="0"/>
                <w:numId w:val="42"/>
              </w:numPr>
              <w:shd w:val="clear" w:color="auto" w:fill="FFFFFF"/>
              <w:jc w:val="both"/>
              <w:rPr>
                <w:rFonts w:ascii="Montserrat Light" w:hAnsi="Montserrat Light"/>
                <w:color w:val="000000"/>
                <w:lang w:val="fr-FR"/>
              </w:rPr>
            </w:pPr>
            <w:r w:rsidRPr="005842B2">
              <w:rPr>
                <w:rFonts w:ascii="Montserrat Light" w:hAnsi="Montserrat Light"/>
                <w:lang w:val="ro-RO"/>
              </w:rPr>
              <w:t>Documenta</w:t>
            </w:r>
            <w:r w:rsidR="00AB4A80" w:rsidRPr="005842B2">
              <w:rPr>
                <w:rFonts w:ascii="Montserrat Light" w:hAnsi="Montserrat Light"/>
                <w:lang w:val="ro-RO"/>
              </w:rPr>
              <w:t>ț</w:t>
            </w:r>
            <w:r w:rsidRPr="005842B2">
              <w:rPr>
                <w:rFonts w:ascii="Montserrat Light" w:hAnsi="Montserrat Light"/>
                <w:lang w:val="ro-RO"/>
              </w:rPr>
              <w:t xml:space="preserve">ii tehnice </w:t>
            </w:r>
            <w:r w:rsidR="0025440C" w:rsidRPr="005842B2">
              <w:rPr>
                <w:rFonts w:ascii="Montserrat Light" w:hAnsi="Montserrat Light"/>
                <w:color w:val="000000"/>
                <w:lang w:val="fr-FR"/>
              </w:rPr>
              <w:t xml:space="preserve"> </w:t>
            </w:r>
          </w:p>
          <w:p w14:paraId="2CCD2EDA" w14:textId="77777777" w:rsidR="007308A1" w:rsidRPr="005842B2" w:rsidRDefault="004C68DF" w:rsidP="0025440C">
            <w:pPr>
              <w:pStyle w:val="ListParagraph"/>
              <w:numPr>
                <w:ilvl w:val="0"/>
                <w:numId w:val="42"/>
              </w:numPr>
              <w:shd w:val="clear" w:color="auto" w:fill="FFFFFF"/>
              <w:jc w:val="both"/>
              <w:rPr>
                <w:rFonts w:ascii="Montserrat Light" w:hAnsi="Montserrat Light"/>
                <w:color w:val="000000"/>
                <w:lang w:val="fr-FR"/>
              </w:rPr>
            </w:pPr>
            <w:r w:rsidRPr="005842B2">
              <w:rPr>
                <w:rFonts w:ascii="Montserrat Light" w:hAnsi="Montserrat Light"/>
                <w:noProof/>
                <w:shd w:val="clear" w:color="auto" w:fill="FFFFFF"/>
                <w:lang w:val="fr-FR"/>
              </w:rPr>
              <w:t>Expetiz</w:t>
            </w:r>
            <w:r w:rsidR="00AB4A80" w:rsidRPr="005842B2">
              <w:rPr>
                <w:rFonts w:ascii="Montserrat Light" w:hAnsi="Montserrat Light"/>
                <w:noProof/>
                <w:shd w:val="clear" w:color="auto" w:fill="FFFFFF"/>
                <w:lang w:val="fr-FR"/>
              </w:rPr>
              <w:t>ă</w:t>
            </w:r>
            <w:r w:rsidRPr="005842B2">
              <w:rPr>
                <w:rFonts w:ascii="Montserrat Light" w:hAnsi="Montserrat Light"/>
                <w:noProof/>
                <w:shd w:val="clear" w:color="auto" w:fill="FFFFFF"/>
                <w:lang w:val="fr-FR"/>
              </w:rPr>
              <w:t xml:space="preserve"> tehnic</w:t>
            </w:r>
            <w:r w:rsidR="00AB4A80" w:rsidRPr="005842B2">
              <w:rPr>
                <w:rFonts w:ascii="Montserrat Light" w:hAnsi="Montserrat Light"/>
                <w:noProof/>
                <w:shd w:val="clear" w:color="auto" w:fill="FFFFFF"/>
                <w:lang w:val="fr-FR"/>
              </w:rPr>
              <w:t>ă</w:t>
            </w:r>
          </w:p>
        </w:tc>
      </w:tr>
    </w:tbl>
    <w:p w14:paraId="31DB4E31" w14:textId="77777777" w:rsidR="00C2079A" w:rsidRPr="005842B2" w:rsidRDefault="00C2079A" w:rsidP="00365BB3">
      <w:pPr>
        <w:autoSpaceDE w:val="0"/>
        <w:autoSpaceDN w:val="0"/>
        <w:adjustRightInd w:val="0"/>
        <w:contextualSpacing/>
        <w:rPr>
          <w:rFonts w:ascii="Montserrat Light" w:eastAsia="Times New Roman" w:hAnsi="Montserrat Light" w:cs="Times New Roman"/>
          <w:b/>
          <w:bCs/>
          <w:noProof/>
          <w:lang w:val="fr-FR"/>
        </w:rPr>
      </w:pPr>
    </w:p>
    <w:p w14:paraId="4553701D" w14:textId="77777777" w:rsidR="008F76F2" w:rsidRPr="005842B2" w:rsidRDefault="008F76F2" w:rsidP="005979FD">
      <w:pPr>
        <w:autoSpaceDE w:val="0"/>
        <w:autoSpaceDN w:val="0"/>
        <w:adjustRightInd w:val="0"/>
        <w:contextualSpacing/>
        <w:jc w:val="center"/>
        <w:rPr>
          <w:rFonts w:ascii="Montserrat Light" w:eastAsia="Times New Roman" w:hAnsi="Montserrat Light" w:cs="Times New Roman"/>
          <w:b/>
          <w:bCs/>
          <w:noProof/>
          <w:lang w:val="pt-PT"/>
        </w:rPr>
      </w:pPr>
      <w:r w:rsidRPr="005842B2">
        <w:rPr>
          <w:rFonts w:ascii="Montserrat Light" w:eastAsia="Times New Roman" w:hAnsi="Montserrat Light" w:cs="Times New Roman"/>
          <w:b/>
          <w:bCs/>
          <w:noProof/>
          <w:lang w:val="pt-PT"/>
        </w:rPr>
        <w:t>INIȚIATOR,</w:t>
      </w:r>
    </w:p>
    <w:p w14:paraId="2D00D8DC" w14:textId="77777777" w:rsidR="008F76F2" w:rsidRPr="005842B2" w:rsidRDefault="008F76F2" w:rsidP="005979FD">
      <w:pPr>
        <w:autoSpaceDE w:val="0"/>
        <w:autoSpaceDN w:val="0"/>
        <w:adjustRightInd w:val="0"/>
        <w:contextualSpacing/>
        <w:jc w:val="center"/>
        <w:rPr>
          <w:rFonts w:ascii="Montserrat Light" w:eastAsia="Times New Roman" w:hAnsi="Montserrat Light" w:cs="Times New Roman"/>
          <w:b/>
          <w:bCs/>
          <w:noProof/>
          <w:lang w:val="pt-PT"/>
        </w:rPr>
      </w:pPr>
      <w:r w:rsidRPr="005842B2">
        <w:rPr>
          <w:rFonts w:ascii="Montserrat Light" w:eastAsia="Times New Roman" w:hAnsi="Montserrat Light" w:cs="Times New Roman"/>
          <w:b/>
          <w:bCs/>
          <w:noProof/>
          <w:lang w:val="pt-PT"/>
        </w:rPr>
        <w:t xml:space="preserve">PREȘEDINTE </w:t>
      </w:r>
    </w:p>
    <w:p w14:paraId="148C3EF9" w14:textId="77777777" w:rsidR="000C2AB8" w:rsidRPr="005842B2" w:rsidRDefault="005F5D56" w:rsidP="00C7780E">
      <w:pPr>
        <w:autoSpaceDE w:val="0"/>
        <w:autoSpaceDN w:val="0"/>
        <w:adjustRightInd w:val="0"/>
        <w:contextualSpacing/>
        <w:jc w:val="center"/>
        <w:rPr>
          <w:rFonts w:ascii="Montserrat Light" w:eastAsia="Times New Roman" w:hAnsi="Montserrat Light" w:cs="Times New Roman"/>
          <w:noProof/>
          <w:lang w:val="pt-PT"/>
        </w:rPr>
        <w:sectPr w:rsidR="000C2AB8" w:rsidRPr="005842B2" w:rsidSect="0074788A">
          <w:headerReference w:type="default" r:id="rId8"/>
          <w:footerReference w:type="default" r:id="rId9"/>
          <w:pgSz w:w="11909" w:h="16834"/>
          <w:pgMar w:top="1560" w:right="994" w:bottom="709" w:left="1530" w:header="270" w:footer="198" w:gutter="0"/>
          <w:pgNumType w:start="1"/>
          <w:cols w:space="720"/>
        </w:sectPr>
      </w:pPr>
      <w:r w:rsidRPr="005842B2">
        <w:rPr>
          <w:rFonts w:ascii="Montserrat Light" w:eastAsia="Times New Roman" w:hAnsi="Montserrat Light" w:cs="Times New Roman"/>
          <w:noProof/>
          <w:lang w:val="pt-PT"/>
        </w:rPr>
        <w:t xml:space="preserve">Alin </w:t>
      </w:r>
      <w:r w:rsidR="00827821" w:rsidRPr="005842B2">
        <w:rPr>
          <w:rFonts w:ascii="Montserrat Light" w:eastAsia="Times New Roman" w:hAnsi="Montserrat Light" w:cs="Times New Roman"/>
          <w:noProof/>
          <w:lang w:val="pt-PT"/>
        </w:rPr>
        <w:t>TIȘE</w:t>
      </w:r>
      <w:bookmarkStart w:id="4" w:name="_Hlk21680142"/>
    </w:p>
    <w:p w14:paraId="6358A222" w14:textId="77777777" w:rsidR="00465853" w:rsidRPr="005842B2" w:rsidRDefault="00465853" w:rsidP="00107385">
      <w:pPr>
        <w:autoSpaceDE w:val="0"/>
        <w:autoSpaceDN w:val="0"/>
        <w:adjustRightInd w:val="0"/>
        <w:rPr>
          <w:rFonts w:ascii="Montserrat Light" w:hAnsi="Montserrat Light"/>
          <w:b/>
          <w:bCs/>
          <w:lang w:val="ro-RO" w:eastAsia="ro-RO"/>
        </w:rPr>
      </w:pPr>
    </w:p>
    <w:p w14:paraId="5A50DDB9" w14:textId="77777777" w:rsidR="008F76F2" w:rsidRPr="005842B2" w:rsidRDefault="008F76F2" w:rsidP="005979FD">
      <w:pPr>
        <w:autoSpaceDE w:val="0"/>
        <w:autoSpaceDN w:val="0"/>
        <w:adjustRightInd w:val="0"/>
        <w:jc w:val="center"/>
        <w:rPr>
          <w:rFonts w:ascii="Montserrat Light" w:hAnsi="Montserrat Light"/>
          <w:b/>
          <w:bCs/>
          <w:lang w:val="ro-RO" w:eastAsia="ro-RO"/>
        </w:rPr>
      </w:pPr>
      <w:r w:rsidRPr="005842B2">
        <w:rPr>
          <w:rFonts w:ascii="Montserrat Light" w:hAnsi="Montserrat Light"/>
          <w:b/>
          <w:bCs/>
          <w:lang w:val="ro-RO" w:eastAsia="ro-RO"/>
        </w:rPr>
        <w:t xml:space="preserve">P R O I E C T  DE  H O T Ă R Â R E </w:t>
      </w:r>
    </w:p>
    <w:p w14:paraId="6B56E735" w14:textId="77777777" w:rsidR="0098157D" w:rsidRPr="005842B2" w:rsidRDefault="009E525B" w:rsidP="000B1063">
      <w:pPr>
        <w:jc w:val="center"/>
        <w:rPr>
          <w:rFonts w:ascii="Montserrat Light" w:hAnsi="Montserrat Light"/>
          <w:b/>
          <w:bCs/>
          <w:lang w:val="ro-RO"/>
        </w:rPr>
      </w:pPr>
      <w:bookmarkStart w:id="5" w:name="_Hlk132014137"/>
      <w:bookmarkStart w:id="6" w:name="_Hlk479682873"/>
      <w:bookmarkEnd w:id="4"/>
      <w:r w:rsidRPr="005842B2">
        <w:rPr>
          <w:rFonts w:ascii="Montserrat Light" w:hAnsi="Montserrat Light"/>
          <w:b/>
          <w:bCs/>
          <w:lang w:val="ro-RO"/>
        </w:rPr>
        <w:t xml:space="preserve">privind aprobarea </w:t>
      </w:r>
      <w:bookmarkStart w:id="7" w:name="_Hlk143170671"/>
      <w:bookmarkEnd w:id="5"/>
      <w:r w:rsidR="0098157D" w:rsidRPr="005842B2">
        <w:rPr>
          <w:rFonts w:ascii="Montserrat Light" w:hAnsi="Montserrat Light"/>
          <w:b/>
          <w:bCs/>
          <w:lang w:val="ro-RO"/>
        </w:rPr>
        <w:t xml:space="preserve">proiectului </w:t>
      </w:r>
    </w:p>
    <w:p w14:paraId="7FF0D6C2" w14:textId="77777777" w:rsidR="008F3532" w:rsidRPr="005842B2" w:rsidRDefault="00BC176A" w:rsidP="000B1063">
      <w:pPr>
        <w:jc w:val="center"/>
        <w:rPr>
          <w:rFonts w:ascii="Montserrat Light" w:hAnsi="Montserrat Light"/>
          <w:b/>
          <w:bCs/>
          <w:i/>
          <w:iCs/>
          <w:lang w:val="ro-RO"/>
        </w:rPr>
      </w:pPr>
      <w:bookmarkStart w:id="8" w:name="_Hlk166225640"/>
      <w:bookmarkEnd w:id="7"/>
      <w:r w:rsidRPr="005842B2">
        <w:rPr>
          <w:rFonts w:ascii="Montserrat Light" w:hAnsi="Montserrat Light"/>
          <w:b/>
          <w:bCs/>
          <w:i/>
          <w:iCs/>
          <w:lang w:val="ro-RO"/>
        </w:rPr>
        <w:t>“Pod peste râul Someșul Mic, pe DJ161D, km 9+007, în localitatea Mănăstirea”</w:t>
      </w:r>
      <w:r w:rsidR="008F3532" w:rsidRPr="005842B2">
        <w:rPr>
          <w:rFonts w:ascii="Montserrat Light" w:hAnsi="Montserrat Light"/>
          <w:b/>
          <w:bCs/>
          <w:i/>
          <w:iCs/>
          <w:lang w:val="ro-RO"/>
        </w:rPr>
        <w:t xml:space="preserve"> </w:t>
      </w:r>
    </w:p>
    <w:p w14:paraId="556BD014" w14:textId="77777777" w:rsidR="000B1063" w:rsidRPr="005842B2" w:rsidRDefault="008F3532" w:rsidP="000B1063">
      <w:pPr>
        <w:jc w:val="center"/>
        <w:rPr>
          <w:rFonts w:ascii="Montserrat Light" w:hAnsi="Montserrat Light"/>
          <w:b/>
          <w:bCs/>
          <w:lang w:val="ro-RO"/>
        </w:rPr>
      </w:pPr>
      <w:bookmarkStart w:id="9" w:name="_Hlk166237986"/>
      <w:r w:rsidRPr="005842B2">
        <w:rPr>
          <w:rFonts w:ascii="Montserrat Light" w:hAnsi="Montserrat Light"/>
          <w:b/>
          <w:bCs/>
          <w:lang w:val="ro-RO"/>
        </w:rPr>
        <w:t xml:space="preserve">și a indicatorilor </w:t>
      </w:r>
      <w:proofErr w:type="spellStart"/>
      <w:r w:rsidRPr="005842B2">
        <w:rPr>
          <w:rFonts w:ascii="Montserrat Light" w:hAnsi="Montserrat Light"/>
          <w:b/>
          <w:bCs/>
          <w:lang w:val="ro-RO"/>
        </w:rPr>
        <w:t>tehnico</w:t>
      </w:r>
      <w:proofErr w:type="spellEnd"/>
      <w:r w:rsidR="00107385" w:rsidRPr="005842B2">
        <w:rPr>
          <w:rFonts w:ascii="Montserrat Light" w:hAnsi="Montserrat Light"/>
          <w:b/>
          <w:bCs/>
          <w:lang w:val="ro-RO"/>
        </w:rPr>
        <w:t>-</w:t>
      </w:r>
      <w:r w:rsidRPr="005842B2">
        <w:rPr>
          <w:rFonts w:ascii="Montserrat Light" w:hAnsi="Montserrat Light"/>
          <w:b/>
          <w:bCs/>
          <w:lang w:val="ro-RO"/>
        </w:rPr>
        <w:t>economici aferenți acestuia</w:t>
      </w:r>
    </w:p>
    <w:bookmarkEnd w:id="8"/>
    <w:p w14:paraId="241A75FF" w14:textId="77777777" w:rsidR="00BE5D36" w:rsidRPr="005842B2" w:rsidRDefault="00BE5D36" w:rsidP="000B1063">
      <w:pPr>
        <w:jc w:val="center"/>
        <w:rPr>
          <w:rFonts w:ascii="Montserrat Light" w:hAnsi="Montserrat Light"/>
          <w:b/>
          <w:lang w:val="ro-RO"/>
        </w:rPr>
      </w:pPr>
    </w:p>
    <w:bookmarkEnd w:id="6"/>
    <w:bookmarkEnd w:id="9"/>
    <w:p w14:paraId="262D6C3D" w14:textId="77777777" w:rsidR="008F76F2" w:rsidRPr="005842B2" w:rsidRDefault="008F76F2" w:rsidP="00D17295">
      <w:pPr>
        <w:autoSpaceDE w:val="0"/>
        <w:autoSpaceDN w:val="0"/>
        <w:adjustRightInd w:val="0"/>
        <w:rPr>
          <w:rFonts w:ascii="Montserrat Light" w:hAnsi="Montserrat Light"/>
          <w:noProof/>
          <w:lang w:val="ro-RO" w:eastAsia="ro-RO"/>
        </w:rPr>
      </w:pPr>
      <w:r w:rsidRPr="005842B2">
        <w:rPr>
          <w:rFonts w:ascii="Montserrat Light" w:hAnsi="Montserrat Light"/>
          <w:noProof/>
          <w:lang w:val="ro-RO" w:eastAsia="ro-RO"/>
        </w:rPr>
        <w:t>Consiliul Judeţean Cluj, întrunit în şedinţă ordinară;</w:t>
      </w:r>
    </w:p>
    <w:p w14:paraId="379E2745" w14:textId="77777777" w:rsidR="006B6303" w:rsidRPr="005842B2" w:rsidRDefault="008F76F2" w:rsidP="00761D6F">
      <w:pPr>
        <w:autoSpaceDE w:val="0"/>
        <w:autoSpaceDN w:val="0"/>
        <w:adjustRightInd w:val="0"/>
        <w:jc w:val="both"/>
        <w:rPr>
          <w:rFonts w:ascii="Montserrat Light" w:hAnsi="Montserrat Light"/>
          <w:b/>
          <w:bCs/>
          <w:noProof/>
          <w:lang w:val="ro-RO"/>
        </w:rPr>
      </w:pPr>
      <w:r w:rsidRPr="005842B2">
        <w:rPr>
          <w:rFonts w:ascii="Montserrat Light" w:hAnsi="Montserrat Light"/>
          <w:noProof/>
          <w:lang w:val="ro-RO"/>
        </w:rPr>
        <w:t>Având în vedere Proiectul de hotărâre înregistrat cu nr. ......... din</w:t>
      </w:r>
      <w:r w:rsidR="00535CD4" w:rsidRPr="005842B2">
        <w:rPr>
          <w:rFonts w:ascii="Montserrat Light" w:hAnsi="Montserrat Light"/>
          <w:noProof/>
          <w:lang w:val="ro-RO"/>
        </w:rPr>
        <w:t xml:space="preserve"> </w:t>
      </w:r>
      <w:r w:rsidRPr="005842B2">
        <w:rPr>
          <w:rFonts w:ascii="Montserrat Light" w:hAnsi="Montserrat Light"/>
          <w:noProof/>
          <w:lang w:val="ro-RO"/>
        </w:rPr>
        <w:t>…</w:t>
      </w:r>
      <w:r w:rsidR="00535CD4" w:rsidRPr="005842B2">
        <w:rPr>
          <w:rFonts w:ascii="Montserrat Light" w:hAnsi="Montserrat Light"/>
          <w:noProof/>
          <w:lang w:val="ro-RO"/>
        </w:rPr>
        <w:t>...</w:t>
      </w:r>
      <w:r w:rsidRPr="005842B2">
        <w:rPr>
          <w:rFonts w:ascii="Montserrat Light" w:hAnsi="Montserrat Light"/>
          <w:noProof/>
          <w:lang w:val="ro-RO"/>
        </w:rPr>
        <w:t xml:space="preserve">. </w:t>
      </w:r>
      <w:r w:rsidR="00647E73" w:rsidRPr="005842B2">
        <w:rPr>
          <w:rFonts w:ascii="Montserrat Light" w:hAnsi="Montserrat Light"/>
          <w:noProof/>
          <w:lang w:val="ro-RO"/>
        </w:rPr>
        <w:t>.2026</w:t>
      </w:r>
      <w:r w:rsidRPr="005842B2">
        <w:rPr>
          <w:rFonts w:ascii="Montserrat Light" w:hAnsi="Montserrat Light"/>
          <w:noProof/>
          <w:lang w:val="ro-RO"/>
        </w:rPr>
        <w:t xml:space="preserve"> </w:t>
      </w:r>
      <w:r w:rsidR="009E525B" w:rsidRPr="005842B2">
        <w:rPr>
          <w:rFonts w:ascii="Montserrat Light" w:hAnsi="Montserrat Light"/>
          <w:noProof/>
          <w:lang w:val="ro-RO"/>
        </w:rPr>
        <w:t xml:space="preserve">privind aprobarea </w:t>
      </w:r>
      <w:r w:rsidR="00CD4EDD" w:rsidRPr="005842B2">
        <w:rPr>
          <w:rFonts w:ascii="Montserrat Light" w:hAnsi="Montserrat Light"/>
          <w:noProof/>
          <w:lang w:val="ro-RO"/>
        </w:rPr>
        <w:t xml:space="preserve">proiectului </w:t>
      </w:r>
      <w:r w:rsidR="00BC176A" w:rsidRPr="005842B2">
        <w:rPr>
          <w:rFonts w:ascii="Montserrat Light" w:hAnsi="Montserrat Light"/>
          <w:i/>
          <w:iCs/>
          <w:noProof/>
          <w:lang w:val="ro-RO"/>
        </w:rPr>
        <w:t>“Pod peste râul Someșul Mic, pe DJ161D, km 9+007, în localitatea Mănăstirea”</w:t>
      </w:r>
      <w:r w:rsidR="008F3532" w:rsidRPr="005842B2">
        <w:rPr>
          <w:rFonts w:ascii="Montserrat Light" w:hAnsi="Montserrat Light"/>
          <w:i/>
          <w:iCs/>
          <w:noProof/>
          <w:lang w:val="ro-RO"/>
        </w:rPr>
        <w:t xml:space="preserve"> și a indicatorilor</w:t>
      </w:r>
      <w:r w:rsidR="00107385" w:rsidRPr="005842B2">
        <w:rPr>
          <w:rFonts w:ascii="Montserrat Light" w:hAnsi="Montserrat Light"/>
          <w:i/>
          <w:iCs/>
          <w:noProof/>
          <w:lang w:val="ro-RO"/>
        </w:rPr>
        <w:t xml:space="preserve"> </w:t>
      </w:r>
      <w:r w:rsidR="008F3532" w:rsidRPr="005842B2">
        <w:rPr>
          <w:rFonts w:ascii="Montserrat Light" w:hAnsi="Montserrat Light"/>
          <w:i/>
          <w:iCs/>
          <w:noProof/>
          <w:lang w:val="ro-RO"/>
        </w:rPr>
        <w:t>tehnico</w:t>
      </w:r>
      <w:r w:rsidR="00107385" w:rsidRPr="005842B2">
        <w:rPr>
          <w:rFonts w:ascii="Montserrat Light" w:hAnsi="Montserrat Light"/>
          <w:i/>
          <w:iCs/>
          <w:noProof/>
          <w:lang w:val="ro-RO"/>
        </w:rPr>
        <w:t>-</w:t>
      </w:r>
      <w:r w:rsidR="008F3532" w:rsidRPr="005842B2">
        <w:rPr>
          <w:rFonts w:ascii="Montserrat Light" w:hAnsi="Montserrat Light"/>
          <w:i/>
          <w:iCs/>
          <w:noProof/>
          <w:lang w:val="ro-RO"/>
        </w:rPr>
        <w:t>economici aferenți acestuia</w:t>
      </w:r>
      <w:r w:rsidR="00761D6F" w:rsidRPr="005842B2">
        <w:rPr>
          <w:rFonts w:ascii="Montserrat Light" w:hAnsi="Montserrat Light"/>
          <w:noProof/>
          <w:lang w:val="ro-RO"/>
        </w:rPr>
        <w:t xml:space="preserve"> </w:t>
      </w:r>
      <w:r w:rsidRPr="005842B2">
        <w:rPr>
          <w:rFonts w:ascii="Montserrat Light" w:hAnsi="Montserrat Light"/>
          <w:bCs/>
          <w:noProof/>
          <w:lang w:val="ro-RO"/>
        </w:rPr>
        <w:t>p</w:t>
      </w:r>
      <w:r w:rsidRPr="005842B2">
        <w:rPr>
          <w:rFonts w:ascii="Montserrat Light" w:hAnsi="Montserrat Light"/>
          <w:noProof/>
          <w:lang w:val="ro-RO"/>
        </w:rPr>
        <w:t xml:space="preserve">ropus de Președintele Consiliului Județean Cluj, domnul Alin Tișe, care este însoţit de </w:t>
      </w:r>
      <w:r w:rsidRPr="005842B2">
        <w:rPr>
          <w:rFonts w:ascii="Montserrat Light" w:hAnsi="Montserrat Light"/>
          <w:bCs/>
          <w:noProof/>
          <w:lang w:val="ro-RO"/>
        </w:rPr>
        <w:t>R</w:t>
      </w:r>
      <w:r w:rsidRPr="005842B2">
        <w:rPr>
          <w:rFonts w:ascii="Montserrat Light" w:hAnsi="Montserrat Light"/>
          <w:noProof/>
          <w:lang w:val="ro-RO"/>
        </w:rPr>
        <w:t xml:space="preserve">eferatul de aprobare cu nr. </w:t>
      </w:r>
      <w:r w:rsidR="00AB4A80" w:rsidRPr="005842B2">
        <w:rPr>
          <w:rFonts w:ascii="Montserrat Light" w:hAnsi="Montserrat Light"/>
          <w:lang w:val="ro-RO"/>
        </w:rPr>
        <w:t>.................</w:t>
      </w:r>
      <w:r w:rsidR="00535CD4" w:rsidRPr="005842B2">
        <w:rPr>
          <w:rFonts w:ascii="Montserrat Light" w:hAnsi="Montserrat Light"/>
          <w:lang w:val="ro-RO"/>
        </w:rPr>
        <w:t>/</w:t>
      </w:r>
      <w:r w:rsidR="00AB4A80" w:rsidRPr="005842B2">
        <w:rPr>
          <w:rFonts w:ascii="Montserrat Light" w:hAnsi="Montserrat Light"/>
          <w:lang w:val="ro-RO"/>
        </w:rPr>
        <w:t>............</w:t>
      </w:r>
      <w:r w:rsidR="00535CD4" w:rsidRPr="005842B2">
        <w:rPr>
          <w:rFonts w:ascii="Montserrat Light" w:hAnsi="Montserrat Light"/>
          <w:lang w:val="ro-RO"/>
        </w:rPr>
        <w:t>.2026</w:t>
      </w:r>
      <w:r w:rsidRPr="005842B2">
        <w:rPr>
          <w:rFonts w:ascii="Montserrat Light" w:hAnsi="Montserrat Light"/>
          <w:noProof/>
          <w:lang w:val="ro-RO"/>
        </w:rPr>
        <w:t>; Rapo</w:t>
      </w:r>
      <w:r w:rsidR="00701F00" w:rsidRPr="005842B2">
        <w:rPr>
          <w:rFonts w:ascii="Montserrat Light" w:hAnsi="Montserrat Light"/>
          <w:noProof/>
          <w:lang w:val="ro-RO"/>
        </w:rPr>
        <w:t xml:space="preserve">rtul </w:t>
      </w:r>
      <w:r w:rsidRPr="005842B2">
        <w:rPr>
          <w:rFonts w:ascii="Montserrat Light" w:hAnsi="Montserrat Light"/>
          <w:noProof/>
          <w:lang w:val="ro-RO"/>
        </w:rPr>
        <w:t xml:space="preserve"> de specialitate întocmit de compartiment</w:t>
      </w:r>
      <w:r w:rsidR="0039710B" w:rsidRPr="005842B2">
        <w:rPr>
          <w:rFonts w:ascii="Montserrat Light" w:hAnsi="Montserrat Light"/>
          <w:noProof/>
          <w:lang w:val="ro-RO"/>
        </w:rPr>
        <w:t>ele</w:t>
      </w:r>
      <w:r w:rsidRPr="005842B2">
        <w:rPr>
          <w:rFonts w:ascii="Montserrat Light" w:hAnsi="Montserrat Light"/>
          <w:noProof/>
          <w:lang w:val="ro-RO"/>
        </w:rPr>
        <w:t xml:space="preserve"> de resort din cadrul aparatului de specialitate al Consiliului Judeţean Cluj cu n</w:t>
      </w:r>
      <w:r w:rsidR="00A14397" w:rsidRPr="005842B2">
        <w:rPr>
          <w:rFonts w:ascii="Montserrat Light" w:hAnsi="Montserrat Light"/>
          <w:noProof/>
          <w:lang w:val="ro-RO"/>
        </w:rPr>
        <w:t xml:space="preserve">r. </w:t>
      </w:r>
      <w:r w:rsidR="00AB4A80" w:rsidRPr="005842B2">
        <w:rPr>
          <w:rFonts w:ascii="Montserrat Light" w:hAnsi="Montserrat Light"/>
          <w:lang w:val="ro-RO"/>
        </w:rPr>
        <w:t>..................</w:t>
      </w:r>
      <w:r w:rsidR="00647E73" w:rsidRPr="005842B2">
        <w:rPr>
          <w:rFonts w:ascii="Montserrat Light" w:hAnsi="Montserrat Light"/>
          <w:lang w:val="ro-RO"/>
        </w:rPr>
        <w:t>/</w:t>
      </w:r>
      <w:r w:rsidR="00AB4A80" w:rsidRPr="005842B2">
        <w:rPr>
          <w:rFonts w:ascii="Montserrat Light" w:hAnsi="Montserrat Light"/>
          <w:lang w:val="ro-RO"/>
        </w:rPr>
        <w:t>..................</w:t>
      </w:r>
      <w:r w:rsidR="00647E73" w:rsidRPr="005842B2">
        <w:rPr>
          <w:rFonts w:ascii="Montserrat Light" w:hAnsi="Montserrat Light"/>
          <w:lang w:val="ro-RO"/>
        </w:rPr>
        <w:t>.2026</w:t>
      </w:r>
      <w:r w:rsidR="004717E6" w:rsidRPr="005842B2">
        <w:rPr>
          <w:rFonts w:ascii="Montserrat Light" w:hAnsi="Montserrat Light"/>
          <w:lang w:val="ro-RO"/>
        </w:rPr>
        <w:t>,</w:t>
      </w:r>
      <w:r w:rsidR="004717E6" w:rsidRPr="005842B2">
        <w:rPr>
          <w:rFonts w:ascii="Montserrat Light" w:hAnsi="Montserrat Light"/>
          <w:noProof/>
          <w:lang w:val="ro-RO"/>
        </w:rPr>
        <w:t xml:space="preserve"> nr. </w:t>
      </w:r>
      <w:r w:rsidR="004717E6" w:rsidRPr="005842B2">
        <w:rPr>
          <w:rFonts w:ascii="Montserrat Light" w:hAnsi="Montserrat Light"/>
          <w:lang w:val="ro-RO"/>
        </w:rPr>
        <w:t>................../...................2026</w:t>
      </w:r>
      <w:r w:rsidR="00327EB5" w:rsidRPr="005842B2">
        <w:rPr>
          <w:rFonts w:ascii="Montserrat Light" w:hAnsi="Montserrat Light"/>
          <w:lang w:val="ro-RO"/>
        </w:rPr>
        <w:t xml:space="preserve"> </w:t>
      </w:r>
      <w:r w:rsidR="004717E6" w:rsidRPr="005842B2">
        <w:rPr>
          <w:rFonts w:ascii="Montserrat Light" w:hAnsi="Montserrat Light"/>
          <w:noProof/>
          <w:lang w:val="ro-RO"/>
        </w:rPr>
        <w:t>ș</w:t>
      </w:r>
      <w:r w:rsidR="003D7DF3" w:rsidRPr="005842B2">
        <w:rPr>
          <w:rFonts w:ascii="Montserrat Light" w:hAnsi="Montserrat Light"/>
          <w:noProof/>
          <w:lang w:val="ro-RO"/>
        </w:rPr>
        <w:t>i nr</w:t>
      </w:r>
      <w:r w:rsidR="00477BB2" w:rsidRPr="005842B2">
        <w:rPr>
          <w:rFonts w:ascii="Montserrat Light" w:hAnsi="Montserrat Light"/>
          <w:noProof/>
          <w:lang w:val="ro-RO"/>
        </w:rPr>
        <w:t xml:space="preserve">. </w:t>
      </w:r>
      <w:r w:rsidR="00AB4A80" w:rsidRPr="005842B2">
        <w:rPr>
          <w:rFonts w:ascii="Montserrat Light" w:hAnsi="Montserrat Light"/>
          <w:lang w:val="ro-RO"/>
        </w:rPr>
        <w:t>................</w:t>
      </w:r>
      <w:r w:rsidR="00647E73" w:rsidRPr="005842B2">
        <w:rPr>
          <w:rFonts w:ascii="Montserrat Light" w:hAnsi="Montserrat Light"/>
          <w:lang w:val="ro-RO"/>
        </w:rPr>
        <w:t>/</w:t>
      </w:r>
      <w:r w:rsidR="00AB4A80" w:rsidRPr="005842B2">
        <w:rPr>
          <w:rFonts w:ascii="Montserrat Light" w:hAnsi="Montserrat Light"/>
          <w:lang w:val="ro-RO"/>
        </w:rPr>
        <w:t>................</w:t>
      </w:r>
      <w:r w:rsidR="00647E73" w:rsidRPr="005842B2">
        <w:rPr>
          <w:rFonts w:ascii="Montserrat Light" w:hAnsi="Montserrat Light"/>
          <w:lang w:val="ro-RO"/>
        </w:rPr>
        <w:t xml:space="preserve">2026 </w:t>
      </w:r>
      <w:r w:rsidRPr="005842B2">
        <w:rPr>
          <w:rFonts w:ascii="Montserrat Light" w:hAnsi="Montserrat Light"/>
          <w:noProof/>
          <w:lang w:val="ro-RO"/>
        </w:rPr>
        <w:t xml:space="preserve">şi Avizul cu nr...... din ..... adoptat de Comisia de specialitate nr. ……….., în conformitate cu art. 182 alin. (4) coroborat cu art. 136 din Ordonanța de urgență a Guvernului nr. 57/2019 privind Codul administrativ, </w:t>
      </w:r>
      <w:bookmarkStart w:id="10" w:name="_Hlk166669253"/>
      <w:r w:rsidRPr="005842B2">
        <w:rPr>
          <w:rFonts w:ascii="Montserrat Light" w:hAnsi="Montserrat Light"/>
          <w:noProof/>
          <w:lang w:val="ro-RO"/>
        </w:rPr>
        <w:t>cu</w:t>
      </w:r>
      <w:r w:rsidR="00D122E1" w:rsidRPr="005842B2">
        <w:rPr>
          <w:rFonts w:ascii="Montserrat Light" w:hAnsi="Montserrat Light"/>
          <w:noProof/>
          <w:lang w:val="ro-RO"/>
        </w:rPr>
        <w:t xml:space="preserve"> </w:t>
      </w:r>
      <w:r w:rsidRPr="005842B2">
        <w:rPr>
          <w:rFonts w:ascii="Montserrat Light" w:hAnsi="Montserrat Light"/>
          <w:noProof/>
          <w:lang w:val="ro-RO"/>
        </w:rPr>
        <w:t>modificările și completările ulterioare;</w:t>
      </w:r>
    </w:p>
    <w:bookmarkEnd w:id="10"/>
    <w:p w14:paraId="49554401" w14:textId="77777777" w:rsidR="00DC4428" w:rsidRPr="005842B2" w:rsidRDefault="00DC4428" w:rsidP="000D585E">
      <w:pPr>
        <w:spacing w:line="240" w:lineRule="auto"/>
        <w:jc w:val="both"/>
        <w:rPr>
          <w:rFonts w:ascii="Montserrat Light" w:hAnsi="Montserrat Light"/>
          <w:bCs/>
          <w:strike/>
          <w:noProof/>
          <w:color w:val="FF0000"/>
          <w:lang w:val="ro-RO" w:eastAsia="x-none"/>
        </w:rPr>
      </w:pPr>
    </w:p>
    <w:p w14:paraId="671EAE35" w14:textId="77777777" w:rsidR="000D585E" w:rsidRPr="005842B2" w:rsidRDefault="000D585E" w:rsidP="000D585E">
      <w:pPr>
        <w:spacing w:line="240" w:lineRule="auto"/>
        <w:jc w:val="both"/>
        <w:rPr>
          <w:rFonts w:ascii="Montserrat Light" w:eastAsia="Times New Roman" w:hAnsi="Montserrat Light" w:cs="Cambria"/>
          <w:noProof/>
          <w:color w:val="000000" w:themeColor="text1"/>
          <w:lang w:eastAsia="ro-RO"/>
        </w:rPr>
      </w:pPr>
      <w:r w:rsidRPr="005842B2">
        <w:rPr>
          <w:rFonts w:ascii="Montserrat Light" w:eastAsia="Times New Roman" w:hAnsi="Montserrat Light" w:cs="Cambria"/>
          <w:noProof/>
          <w:color w:val="000000" w:themeColor="text1"/>
          <w:lang w:eastAsia="ro-RO"/>
        </w:rPr>
        <w:t>Luând în considerare:</w:t>
      </w:r>
    </w:p>
    <w:p w14:paraId="1F0E0AE9" w14:textId="77777777" w:rsidR="000D585E" w:rsidRPr="005842B2" w:rsidRDefault="000D585E" w:rsidP="00DC4428">
      <w:pPr>
        <w:numPr>
          <w:ilvl w:val="0"/>
          <w:numId w:val="46"/>
        </w:numPr>
        <w:autoSpaceDE w:val="0"/>
        <w:autoSpaceDN w:val="0"/>
        <w:adjustRightInd w:val="0"/>
        <w:contextualSpacing/>
        <w:jc w:val="both"/>
        <w:rPr>
          <w:rFonts w:ascii="Montserrat Light" w:eastAsia="Calibri" w:hAnsi="Montserrat Light" w:cs="Cambria"/>
          <w:noProof/>
          <w:color w:val="000000" w:themeColor="text1"/>
          <w:lang w:eastAsia="ro-RO"/>
        </w:rPr>
      </w:pPr>
      <w:r w:rsidRPr="005842B2">
        <w:rPr>
          <w:rFonts w:ascii="Montserrat Light" w:eastAsia="Calibri" w:hAnsi="Montserrat Light" w:cs="Cambria"/>
          <w:noProof/>
          <w:color w:val="000000" w:themeColor="text1"/>
          <w:lang w:eastAsia="ro-RO"/>
        </w:rPr>
        <w:t xml:space="preserve">art. 2, </w:t>
      </w:r>
      <w:r w:rsidRPr="005842B2">
        <w:rPr>
          <w:rFonts w:ascii="Montserrat Light" w:eastAsia="Calibri" w:hAnsi="Montserrat Light" w:cs="Times New Roman"/>
          <w:noProof/>
          <w:color w:val="000000" w:themeColor="text1"/>
        </w:rPr>
        <w:t xml:space="preserve">ale </w:t>
      </w:r>
      <w:r w:rsidRPr="005842B2">
        <w:rPr>
          <w:rFonts w:ascii="Montserrat Light" w:eastAsia="Calibri" w:hAnsi="Montserrat Light" w:cs="Cambria"/>
          <w:noProof/>
          <w:color w:val="000000" w:themeColor="text1"/>
          <w:lang w:eastAsia="ro-RO"/>
        </w:rPr>
        <w:t xml:space="preserve">58 alin. (1) și (3) </w:t>
      </w:r>
      <w:r w:rsidRPr="005842B2">
        <w:rPr>
          <w:rFonts w:ascii="Montserrat Light" w:eastAsia="Times New Roman" w:hAnsi="Montserrat Light" w:cs="Cambria"/>
          <w:noProof/>
          <w:color w:val="000000" w:themeColor="text1"/>
          <w:lang w:eastAsia="ro-RO"/>
        </w:rPr>
        <w:t xml:space="preserve">și ale art. 64 - 65 </w:t>
      </w:r>
      <w:r w:rsidRPr="005842B2">
        <w:rPr>
          <w:rFonts w:ascii="Montserrat Light" w:eastAsia="Calibri" w:hAnsi="Montserrat Light" w:cs="Cambria"/>
          <w:noProof/>
          <w:color w:val="000000" w:themeColor="text1"/>
          <w:lang w:eastAsia="ro-RO"/>
        </w:rPr>
        <w:t>din Legea privind normele de tehnică legislativă pentru elaborarea actelor normative nr. 24/2000, republicată, cu modificările şi completările ulterioare;</w:t>
      </w:r>
    </w:p>
    <w:p w14:paraId="78C55672" w14:textId="77777777" w:rsidR="000D585E" w:rsidRPr="005842B2" w:rsidRDefault="000D585E" w:rsidP="00DC4428">
      <w:pPr>
        <w:numPr>
          <w:ilvl w:val="0"/>
          <w:numId w:val="46"/>
        </w:numPr>
        <w:autoSpaceDE w:val="0"/>
        <w:autoSpaceDN w:val="0"/>
        <w:adjustRightInd w:val="0"/>
        <w:contextualSpacing/>
        <w:jc w:val="both"/>
        <w:rPr>
          <w:rFonts w:ascii="Montserrat Light" w:eastAsia="Calibri" w:hAnsi="Montserrat Light" w:cs="Cambria"/>
          <w:noProof/>
          <w:color w:val="000000" w:themeColor="text1"/>
          <w:lang w:eastAsia="ro-RO"/>
        </w:rPr>
      </w:pPr>
      <w:r w:rsidRPr="005842B2">
        <w:rPr>
          <w:rFonts w:ascii="Montserrat Light" w:eastAsia="Calibri" w:hAnsi="Montserrat Light" w:cs="Cambria"/>
          <w:noProof/>
          <w:color w:val="000000" w:themeColor="text1"/>
          <w:lang w:eastAsia="ro-RO"/>
        </w:rPr>
        <w:t>art. 123 – 140, ale art. 142 -156, ale art. 215 și ale art. 220 – 221 din Regulamentul de organizare şi funcţionare a Consiliului Judeţean Cluj, aprobat prin Hotărârea Consiliului Judeţean Cluj nr. 170/2020, republicată;</w:t>
      </w:r>
    </w:p>
    <w:p w14:paraId="45925065" w14:textId="77777777" w:rsidR="00536719" w:rsidRPr="005842B2" w:rsidRDefault="00536719" w:rsidP="00477BB2">
      <w:pPr>
        <w:pStyle w:val="ListParagraph"/>
        <w:spacing w:after="0" w:line="276" w:lineRule="auto"/>
        <w:jc w:val="both"/>
        <w:rPr>
          <w:rFonts w:ascii="Montserrat Light" w:hAnsi="Montserrat Light" w:cs="Cambria"/>
          <w:noProof/>
        </w:rPr>
      </w:pPr>
    </w:p>
    <w:p w14:paraId="19230BA2" w14:textId="77777777" w:rsidR="00536719" w:rsidRPr="005842B2" w:rsidRDefault="00536719" w:rsidP="00477BB2">
      <w:pPr>
        <w:jc w:val="both"/>
        <w:rPr>
          <w:rFonts w:ascii="Montserrat Light" w:hAnsi="Montserrat Light"/>
          <w:noProof/>
          <w:color w:val="000000" w:themeColor="text1"/>
        </w:rPr>
      </w:pPr>
      <w:r w:rsidRPr="005842B2">
        <w:rPr>
          <w:rFonts w:ascii="Montserrat Light" w:hAnsi="Montserrat Light"/>
          <w:noProof/>
          <w:color w:val="000000" w:themeColor="text1"/>
        </w:rPr>
        <w:t>În conformitate cu prevederile:</w:t>
      </w:r>
    </w:p>
    <w:p w14:paraId="708210A1" w14:textId="77777777" w:rsidR="00EA1B3D" w:rsidRPr="005842B2" w:rsidRDefault="00536719" w:rsidP="00477BB2">
      <w:pPr>
        <w:numPr>
          <w:ilvl w:val="0"/>
          <w:numId w:val="3"/>
        </w:numPr>
        <w:ind w:left="709" w:right="91"/>
        <w:contextualSpacing/>
        <w:jc w:val="both"/>
        <w:rPr>
          <w:rFonts w:ascii="Montserrat Light" w:hAnsi="Montserrat Light"/>
        </w:rPr>
      </w:pPr>
      <w:r w:rsidRPr="005842B2">
        <w:rPr>
          <w:rFonts w:ascii="Montserrat Light" w:hAnsi="Montserrat Light"/>
        </w:rPr>
        <w:t xml:space="preserve">art. 173 </w:t>
      </w:r>
      <w:proofErr w:type="spellStart"/>
      <w:r w:rsidRPr="005842B2">
        <w:rPr>
          <w:rFonts w:ascii="Montserrat Light" w:hAnsi="Montserrat Light"/>
        </w:rPr>
        <w:t>alin</w:t>
      </w:r>
      <w:proofErr w:type="spellEnd"/>
      <w:r w:rsidRPr="005842B2">
        <w:rPr>
          <w:rFonts w:ascii="Montserrat Light" w:hAnsi="Montserrat Light"/>
        </w:rPr>
        <w:t xml:space="preserve">. (1) lit. b) c) </w:t>
      </w:r>
      <w:r w:rsidR="00346A8E" w:rsidRPr="005842B2">
        <w:rPr>
          <w:rFonts w:ascii="Montserrat Light" w:hAnsi="Montserrat Light"/>
        </w:rPr>
        <w:t xml:space="preserve">d) </w:t>
      </w:r>
      <w:proofErr w:type="spellStart"/>
      <w:r w:rsidRPr="005842B2">
        <w:rPr>
          <w:rFonts w:ascii="Montserrat Light" w:hAnsi="Montserrat Light"/>
        </w:rPr>
        <w:t>și</w:t>
      </w:r>
      <w:proofErr w:type="spellEnd"/>
      <w:r w:rsidRPr="005842B2">
        <w:rPr>
          <w:rFonts w:ascii="Montserrat Light" w:hAnsi="Montserrat Light"/>
        </w:rPr>
        <w:t xml:space="preserve"> </w:t>
      </w:r>
      <w:r w:rsidR="00CF27CC" w:rsidRPr="005842B2">
        <w:rPr>
          <w:rFonts w:ascii="Montserrat Light" w:hAnsi="Montserrat Light"/>
        </w:rPr>
        <w:t>f</w:t>
      </w:r>
      <w:r w:rsidRPr="005842B2">
        <w:rPr>
          <w:rFonts w:ascii="Montserrat Light" w:hAnsi="Montserrat Light"/>
        </w:rPr>
        <w:t xml:space="preserve">) </w:t>
      </w:r>
      <w:proofErr w:type="spellStart"/>
      <w:r w:rsidRPr="005842B2">
        <w:rPr>
          <w:rFonts w:ascii="Montserrat Light" w:hAnsi="Montserrat Light"/>
        </w:rPr>
        <w:t>și</w:t>
      </w:r>
      <w:proofErr w:type="spellEnd"/>
      <w:r w:rsidRPr="005842B2">
        <w:rPr>
          <w:rFonts w:ascii="Montserrat Light" w:hAnsi="Montserrat Light"/>
        </w:rPr>
        <w:t xml:space="preserve"> </w:t>
      </w:r>
      <w:proofErr w:type="spellStart"/>
      <w:r w:rsidRPr="005842B2">
        <w:rPr>
          <w:rFonts w:ascii="Montserrat Light" w:hAnsi="Montserrat Light"/>
        </w:rPr>
        <w:t>alin</w:t>
      </w:r>
      <w:proofErr w:type="spellEnd"/>
      <w:r w:rsidRPr="005842B2">
        <w:rPr>
          <w:rFonts w:ascii="Montserrat Light" w:hAnsi="Montserrat Light"/>
        </w:rPr>
        <w:t xml:space="preserve">. (3) lit. </w:t>
      </w:r>
      <w:r w:rsidR="00CF27CC" w:rsidRPr="005842B2">
        <w:rPr>
          <w:rFonts w:ascii="Montserrat Light" w:hAnsi="Montserrat Light"/>
        </w:rPr>
        <w:t>f</w:t>
      </w:r>
      <w:r w:rsidRPr="005842B2">
        <w:rPr>
          <w:rFonts w:ascii="Montserrat Light" w:hAnsi="Montserrat Light"/>
        </w:rPr>
        <w:t xml:space="preserve">) </w:t>
      </w:r>
      <w:proofErr w:type="spellStart"/>
      <w:r w:rsidRPr="005842B2">
        <w:rPr>
          <w:rFonts w:ascii="Montserrat Light" w:hAnsi="Montserrat Light"/>
        </w:rPr>
        <w:t>alin</w:t>
      </w:r>
      <w:proofErr w:type="spellEnd"/>
      <w:r w:rsidRPr="005842B2">
        <w:rPr>
          <w:rFonts w:ascii="Montserrat Light" w:hAnsi="Montserrat Light"/>
        </w:rPr>
        <w:t xml:space="preserve">. (5) lit. </w:t>
      </w:r>
      <w:r w:rsidR="00761D6F" w:rsidRPr="005842B2">
        <w:rPr>
          <w:rFonts w:ascii="Montserrat Light" w:hAnsi="Montserrat Light"/>
        </w:rPr>
        <w:t>l</w:t>
      </w:r>
      <w:r w:rsidRPr="005842B2">
        <w:rPr>
          <w:rFonts w:ascii="Montserrat Light" w:hAnsi="Montserrat Light"/>
        </w:rPr>
        <w:t>)</w:t>
      </w:r>
      <w:r w:rsidR="00761D6F" w:rsidRPr="005842B2">
        <w:rPr>
          <w:rFonts w:ascii="Montserrat Light" w:hAnsi="Montserrat Light"/>
        </w:rPr>
        <w:t xml:space="preserve"> </w:t>
      </w:r>
      <w:r w:rsidRPr="005842B2">
        <w:rPr>
          <w:rFonts w:ascii="Montserrat Light" w:hAnsi="Montserrat Light"/>
        </w:rPr>
        <w:t xml:space="preserve">din </w:t>
      </w:r>
      <w:proofErr w:type="spellStart"/>
      <w:r w:rsidRPr="005842B2">
        <w:rPr>
          <w:rFonts w:ascii="Montserrat Light" w:hAnsi="Montserrat Light"/>
        </w:rPr>
        <w:t>Ordonanța</w:t>
      </w:r>
      <w:proofErr w:type="spellEnd"/>
      <w:r w:rsidRPr="005842B2">
        <w:rPr>
          <w:rFonts w:ascii="Montserrat Light" w:hAnsi="Montserrat Light"/>
        </w:rPr>
        <w:t xml:space="preserve"> de </w:t>
      </w:r>
      <w:proofErr w:type="spellStart"/>
      <w:r w:rsidRPr="005842B2">
        <w:rPr>
          <w:rFonts w:ascii="Montserrat Light" w:hAnsi="Montserrat Light"/>
        </w:rPr>
        <w:t>urgență</w:t>
      </w:r>
      <w:proofErr w:type="spellEnd"/>
      <w:r w:rsidRPr="005842B2">
        <w:rPr>
          <w:rFonts w:ascii="Montserrat Light" w:hAnsi="Montserrat Light"/>
        </w:rPr>
        <w:t xml:space="preserve"> a </w:t>
      </w:r>
      <w:proofErr w:type="spellStart"/>
      <w:r w:rsidRPr="005842B2">
        <w:rPr>
          <w:rFonts w:ascii="Montserrat Light" w:hAnsi="Montserrat Light"/>
        </w:rPr>
        <w:t>Guvernului</w:t>
      </w:r>
      <w:proofErr w:type="spellEnd"/>
      <w:r w:rsidRPr="005842B2">
        <w:rPr>
          <w:rFonts w:ascii="Montserrat Light" w:hAnsi="Montserrat Light"/>
        </w:rPr>
        <w:t xml:space="preserve"> nr. 57/2019 </w:t>
      </w:r>
      <w:proofErr w:type="spellStart"/>
      <w:r w:rsidRPr="005842B2">
        <w:rPr>
          <w:rFonts w:ascii="Montserrat Light" w:hAnsi="Montserrat Light"/>
        </w:rPr>
        <w:t>privind</w:t>
      </w:r>
      <w:proofErr w:type="spellEnd"/>
      <w:r w:rsidRPr="005842B2">
        <w:rPr>
          <w:rFonts w:ascii="Montserrat Light" w:hAnsi="Montserrat Light"/>
        </w:rPr>
        <w:t xml:space="preserve"> </w:t>
      </w:r>
      <w:proofErr w:type="spellStart"/>
      <w:r w:rsidRPr="005842B2">
        <w:rPr>
          <w:rFonts w:ascii="Montserrat Light" w:hAnsi="Montserrat Light"/>
        </w:rPr>
        <w:t>Codul</w:t>
      </w:r>
      <w:proofErr w:type="spellEnd"/>
      <w:r w:rsidRPr="005842B2">
        <w:rPr>
          <w:rFonts w:ascii="Montserrat Light" w:hAnsi="Montserrat Light"/>
        </w:rPr>
        <w:t xml:space="preserve"> </w:t>
      </w:r>
      <w:proofErr w:type="spellStart"/>
      <w:r w:rsidRPr="005842B2">
        <w:rPr>
          <w:rFonts w:ascii="Montserrat Light" w:hAnsi="Montserrat Light"/>
        </w:rPr>
        <w:t>administrativ</w:t>
      </w:r>
      <w:proofErr w:type="spellEnd"/>
      <w:r w:rsidRPr="005842B2">
        <w:rPr>
          <w:rFonts w:ascii="Montserrat Light" w:hAnsi="Montserrat Light"/>
        </w:rPr>
        <w:t xml:space="preserve">, cu </w:t>
      </w:r>
      <w:proofErr w:type="spellStart"/>
      <w:r w:rsidRPr="005842B2">
        <w:rPr>
          <w:rFonts w:ascii="Montserrat Light" w:hAnsi="Montserrat Light"/>
        </w:rPr>
        <w:t>modificările</w:t>
      </w:r>
      <w:proofErr w:type="spellEnd"/>
      <w:r w:rsidRPr="005842B2">
        <w:rPr>
          <w:rFonts w:ascii="Montserrat Light" w:hAnsi="Montserrat Light"/>
        </w:rPr>
        <w:t xml:space="preserve"> </w:t>
      </w:r>
      <w:proofErr w:type="spellStart"/>
      <w:r w:rsidRPr="005842B2">
        <w:rPr>
          <w:rFonts w:ascii="Montserrat Light" w:hAnsi="Montserrat Light"/>
        </w:rPr>
        <w:t>și</w:t>
      </w:r>
      <w:proofErr w:type="spellEnd"/>
      <w:r w:rsidRPr="005842B2">
        <w:rPr>
          <w:rFonts w:ascii="Montserrat Light" w:hAnsi="Montserrat Light"/>
        </w:rPr>
        <w:t xml:space="preserve"> </w:t>
      </w:r>
      <w:proofErr w:type="spellStart"/>
      <w:r w:rsidRPr="005842B2">
        <w:rPr>
          <w:rFonts w:ascii="Montserrat Light" w:hAnsi="Montserrat Light"/>
        </w:rPr>
        <w:t>completările</w:t>
      </w:r>
      <w:proofErr w:type="spellEnd"/>
      <w:r w:rsidRPr="005842B2">
        <w:rPr>
          <w:rFonts w:ascii="Montserrat Light" w:hAnsi="Montserrat Light"/>
        </w:rPr>
        <w:t xml:space="preserve"> </w:t>
      </w:r>
      <w:proofErr w:type="spellStart"/>
      <w:r w:rsidRPr="005842B2">
        <w:rPr>
          <w:rFonts w:ascii="Montserrat Light" w:hAnsi="Montserrat Light"/>
        </w:rPr>
        <w:t>ulterioare</w:t>
      </w:r>
      <w:proofErr w:type="spellEnd"/>
      <w:r w:rsidRPr="005842B2">
        <w:rPr>
          <w:rFonts w:ascii="Montserrat Light" w:hAnsi="Montserrat Light"/>
        </w:rPr>
        <w:t>;</w:t>
      </w:r>
    </w:p>
    <w:p w14:paraId="48C4D4F8" w14:textId="77777777" w:rsidR="00F06488" w:rsidRPr="005842B2" w:rsidRDefault="00F06488" w:rsidP="00F06488">
      <w:pPr>
        <w:numPr>
          <w:ilvl w:val="0"/>
          <w:numId w:val="3"/>
        </w:numPr>
        <w:ind w:left="709" w:right="91"/>
        <w:contextualSpacing/>
        <w:jc w:val="both"/>
        <w:rPr>
          <w:rFonts w:ascii="Montserrat Light" w:hAnsi="Montserrat Light"/>
          <w:lang w:val="it-IT"/>
        </w:rPr>
      </w:pPr>
      <w:r w:rsidRPr="005842B2">
        <w:rPr>
          <w:rFonts w:ascii="Montserrat Light" w:hAnsi="Montserrat Light"/>
          <w:lang w:val="it-IT"/>
        </w:rPr>
        <w:t>Ordonanței Guvernului nr. 43/1997 privind regimul drumurilor, republicată cu modificările și completările ulterioare;</w:t>
      </w:r>
    </w:p>
    <w:p w14:paraId="422AF7E6" w14:textId="77777777" w:rsidR="00536719" w:rsidRPr="005842B2" w:rsidRDefault="00536719" w:rsidP="00477BB2">
      <w:pPr>
        <w:numPr>
          <w:ilvl w:val="0"/>
          <w:numId w:val="3"/>
        </w:numPr>
        <w:ind w:left="709" w:right="91"/>
        <w:contextualSpacing/>
        <w:jc w:val="both"/>
        <w:rPr>
          <w:rFonts w:ascii="Montserrat Light" w:hAnsi="Montserrat Light"/>
        </w:rPr>
      </w:pPr>
      <w:r w:rsidRPr="005842B2">
        <w:rPr>
          <w:rFonts w:ascii="Montserrat Light" w:hAnsi="Montserrat Light"/>
        </w:rPr>
        <w:t xml:space="preserve">art. 41, ale art. 42 </w:t>
      </w:r>
      <w:proofErr w:type="spellStart"/>
      <w:r w:rsidRPr="005842B2">
        <w:rPr>
          <w:rFonts w:ascii="Montserrat Light" w:hAnsi="Montserrat Light"/>
        </w:rPr>
        <w:t>și</w:t>
      </w:r>
      <w:proofErr w:type="spellEnd"/>
      <w:r w:rsidRPr="005842B2">
        <w:rPr>
          <w:rFonts w:ascii="Montserrat Light" w:hAnsi="Montserrat Light"/>
        </w:rPr>
        <w:t xml:space="preserve"> ale art. 44 - 45 din </w:t>
      </w:r>
      <w:proofErr w:type="spellStart"/>
      <w:r w:rsidRPr="005842B2">
        <w:rPr>
          <w:rFonts w:ascii="Montserrat Light" w:hAnsi="Montserrat Light"/>
        </w:rPr>
        <w:t>Legea</w:t>
      </w:r>
      <w:proofErr w:type="spellEnd"/>
      <w:r w:rsidRPr="005842B2">
        <w:rPr>
          <w:rFonts w:ascii="Montserrat Light" w:hAnsi="Montserrat Light"/>
        </w:rPr>
        <w:t xml:space="preserve"> </w:t>
      </w:r>
      <w:proofErr w:type="spellStart"/>
      <w:r w:rsidRPr="005842B2">
        <w:rPr>
          <w:rFonts w:ascii="Montserrat Light" w:hAnsi="Montserrat Light"/>
        </w:rPr>
        <w:t>privind</w:t>
      </w:r>
      <w:proofErr w:type="spellEnd"/>
      <w:r w:rsidRPr="005842B2">
        <w:rPr>
          <w:rFonts w:ascii="Montserrat Light" w:hAnsi="Montserrat Light"/>
        </w:rPr>
        <w:t xml:space="preserve"> </w:t>
      </w:r>
      <w:proofErr w:type="spellStart"/>
      <w:r w:rsidRPr="005842B2">
        <w:rPr>
          <w:rFonts w:ascii="Montserrat Light" w:hAnsi="Montserrat Light"/>
        </w:rPr>
        <w:t>finanţele</w:t>
      </w:r>
      <w:proofErr w:type="spellEnd"/>
      <w:r w:rsidRPr="005842B2">
        <w:rPr>
          <w:rFonts w:ascii="Montserrat Light" w:hAnsi="Montserrat Light"/>
        </w:rPr>
        <w:t xml:space="preserve"> </w:t>
      </w:r>
      <w:proofErr w:type="spellStart"/>
      <w:r w:rsidRPr="005842B2">
        <w:rPr>
          <w:rFonts w:ascii="Montserrat Light" w:hAnsi="Montserrat Light"/>
        </w:rPr>
        <w:t>publice</w:t>
      </w:r>
      <w:proofErr w:type="spellEnd"/>
      <w:r w:rsidRPr="005842B2">
        <w:rPr>
          <w:rFonts w:ascii="Montserrat Light" w:hAnsi="Montserrat Light"/>
        </w:rPr>
        <w:t xml:space="preserve"> locale nr. 273/2006, cu </w:t>
      </w:r>
      <w:proofErr w:type="spellStart"/>
      <w:r w:rsidRPr="005842B2">
        <w:rPr>
          <w:rFonts w:ascii="Montserrat Light" w:hAnsi="Montserrat Light"/>
        </w:rPr>
        <w:t>modificările</w:t>
      </w:r>
      <w:proofErr w:type="spellEnd"/>
      <w:r w:rsidRPr="005842B2">
        <w:rPr>
          <w:rFonts w:ascii="Montserrat Light" w:hAnsi="Montserrat Light"/>
        </w:rPr>
        <w:t xml:space="preserve"> </w:t>
      </w:r>
      <w:proofErr w:type="spellStart"/>
      <w:r w:rsidRPr="005842B2">
        <w:rPr>
          <w:rFonts w:ascii="Montserrat Light" w:hAnsi="Montserrat Light"/>
        </w:rPr>
        <w:t>şi</w:t>
      </w:r>
      <w:proofErr w:type="spellEnd"/>
      <w:r w:rsidRPr="005842B2">
        <w:rPr>
          <w:rFonts w:ascii="Montserrat Light" w:hAnsi="Montserrat Light"/>
        </w:rPr>
        <w:t xml:space="preserve"> </w:t>
      </w:r>
      <w:proofErr w:type="spellStart"/>
      <w:r w:rsidRPr="005842B2">
        <w:rPr>
          <w:rFonts w:ascii="Montserrat Light" w:hAnsi="Montserrat Light"/>
        </w:rPr>
        <w:t>completările</w:t>
      </w:r>
      <w:proofErr w:type="spellEnd"/>
      <w:r w:rsidRPr="005842B2">
        <w:rPr>
          <w:rFonts w:ascii="Montserrat Light" w:hAnsi="Montserrat Light"/>
        </w:rPr>
        <w:t xml:space="preserve"> </w:t>
      </w:r>
      <w:proofErr w:type="spellStart"/>
      <w:r w:rsidRPr="005842B2">
        <w:rPr>
          <w:rFonts w:ascii="Montserrat Light" w:hAnsi="Montserrat Light"/>
        </w:rPr>
        <w:t>ulterioare</w:t>
      </w:r>
      <w:proofErr w:type="spellEnd"/>
      <w:r w:rsidRPr="005842B2">
        <w:rPr>
          <w:rFonts w:ascii="Montserrat Light" w:eastAsia="Calibri" w:hAnsi="Montserrat Light"/>
          <w:noProof/>
        </w:rPr>
        <w:t>;</w:t>
      </w:r>
    </w:p>
    <w:p w14:paraId="0575092D" w14:textId="77777777" w:rsidR="004748C3" w:rsidRPr="005842B2" w:rsidRDefault="004748C3" w:rsidP="004748C3">
      <w:pPr>
        <w:numPr>
          <w:ilvl w:val="0"/>
          <w:numId w:val="3"/>
        </w:numPr>
        <w:ind w:left="709" w:right="91"/>
        <w:contextualSpacing/>
        <w:jc w:val="both"/>
        <w:rPr>
          <w:rFonts w:ascii="Montserrat Light" w:hAnsi="Montserrat Light"/>
          <w:lang w:val="fr-FR"/>
        </w:rPr>
      </w:pPr>
      <w:r w:rsidRPr="005842B2">
        <w:rPr>
          <w:rFonts w:ascii="Montserrat Light" w:hAnsi="Montserrat Light"/>
          <w:noProof/>
          <w:lang w:val="ro-RO" w:eastAsia="ro-RO"/>
        </w:rPr>
        <w:t xml:space="preserve">Ordonanţei de Urgenţă </w:t>
      </w:r>
      <w:r w:rsidRPr="005842B2">
        <w:rPr>
          <w:rFonts w:ascii="Montserrat Light" w:hAnsi="Montserrat Light"/>
          <w:lang w:val="fr-FR"/>
        </w:rPr>
        <w:t xml:space="preserve">a </w:t>
      </w:r>
      <w:proofErr w:type="spellStart"/>
      <w:r w:rsidRPr="005842B2">
        <w:rPr>
          <w:rFonts w:ascii="Montserrat Light" w:hAnsi="Montserrat Light"/>
          <w:lang w:val="fr-FR"/>
        </w:rPr>
        <w:t>Guvernului</w:t>
      </w:r>
      <w:proofErr w:type="spellEnd"/>
      <w:r w:rsidRPr="005842B2">
        <w:rPr>
          <w:rFonts w:ascii="Montserrat Light" w:hAnsi="Montserrat Light"/>
          <w:noProof/>
          <w:lang w:val="ro-RO" w:eastAsia="ro-RO"/>
        </w:rPr>
        <w:t xml:space="preserve"> nr. 133</w:t>
      </w:r>
      <w:r w:rsidR="00730573" w:rsidRPr="005842B2">
        <w:rPr>
          <w:rFonts w:ascii="Montserrat Light" w:hAnsi="Montserrat Light"/>
          <w:noProof/>
          <w:lang w:val="ro-RO" w:eastAsia="ro-RO"/>
        </w:rPr>
        <w:t>/</w:t>
      </w:r>
      <w:r w:rsidRPr="005842B2">
        <w:rPr>
          <w:rFonts w:ascii="Montserrat Light" w:hAnsi="Montserrat Light"/>
          <w:noProof/>
          <w:lang w:val="ro-RO" w:eastAsia="ro-RO"/>
        </w:rPr>
        <w:t>2021 privind gestionarea financiară a fondurilor europene pentru perioada de programare 2021-2027 alocate României din Fondul european de dezvoltare regională, Fondul de coeziune, Fondul social european Plus, Fondul pentru o tranziţie justă</w:t>
      </w:r>
      <w:r w:rsidR="00730573" w:rsidRPr="005842B2">
        <w:rPr>
          <w:rFonts w:ascii="Montserrat Light" w:hAnsi="Montserrat Light"/>
          <w:noProof/>
          <w:lang w:val="ro-RO" w:eastAsia="ro-RO"/>
        </w:rPr>
        <w:t>,</w:t>
      </w:r>
      <w:r w:rsidR="00730573" w:rsidRPr="005842B2">
        <w:rPr>
          <w:rFonts w:ascii="Montserrat Light" w:hAnsi="Montserrat Light"/>
          <w:lang w:val="fr-FR"/>
        </w:rPr>
        <w:t xml:space="preserve"> </w:t>
      </w:r>
      <w:r w:rsidR="00730573" w:rsidRPr="005842B2">
        <w:rPr>
          <w:rFonts w:ascii="Montserrat Light" w:hAnsi="Montserrat Light"/>
          <w:noProof/>
          <w:lang w:val="ro-RO" w:eastAsia="ro-RO"/>
        </w:rPr>
        <w:t>cu modificările și completările ulterioare</w:t>
      </w:r>
      <w:r w:rsidRPr="005842B2">
        <w:rPr>
          <w:rFonts w:ascii="Montserrat Light" w:hAnsi="Montserrat Light"/>
          <w:noProof/>
          <w:lang w:val="ro-RO" w:eastAsia="ro-RO"/>
        </w:rPr>
        <w:t>;</w:t>
      </w:r>
    </w:p>
    <w:p w14:paraId="75EDB5EC" w14:textId="77777777" w:rsidR="004748C3" w:rsidRPr="005842B2" w:rsidRDefault="004748C3" w:rsidP="003077F2">
      <w:pPr>
        <w:numPr>
          <w:ilvl w:val="0"/>
          <w:numId w:val="3"/>
        </w:numPr>
        <w:ind w:left="709" w:right="91"/>
        <w:contextualSpacing/>
        <w:jc w:val="both"/>
        <w:rPr>
          <w:rFonts w:ascii="Montserrat Light" w:hAnsi="Montserrat Light"/>
          <w:lang w:val="fr-FR"/>
        </w:rPr>
      </w:pPr>
      <w:r w:rsidRPr="005842B2">
        <w:rPr>
          <w:rFonts w:ascii="Montserrat Light" w:hAnsi="Montserrat Light"/>
          <w:lang w:val="ro-RO"/>
        </w:rPr>
        <w:t>Hotărârii Guvernului</w:t>
      </w:r>
      <w:r w:rsidRPr="005842B2">
        <w:rPr>
          <w:rFonts w:ascii="Montserrat Light" w:hAnsi="Montserrat Light"/>
          <w:lang w:val="fr-FR"/>
        </w:rPr>
        <w:t xml:space="preserve"> nr. 873</w:t>
      </w:r>
      <w:r w:rsidR="00730573" w:rsidRPr="005842B2">
        <w:rPr>
          <w:rFonts w:ascii="Montserrat Light" w:hAnsi="Montserrat Light"/>
          <w:lang w:val="fr-FR"/>
        </w:rPr>
        <w:t>/</w:t>
      </w:r>
      <w:r w:rsidRPr="005842B2">
        <w:rPr>
          <w:rFonts w:ascii="Montserrat Light" w:hAnsi="Montserrat Light"/>
          <w:lang w:val="fr-FR"/>
        </w:rPr>
        <w:t xml:space="preserve">2022 pentru </w:t>
      </w:r>
      <w:proofErr w:type="spellStart"/>
      <w:r w:rsidRPr="005842B2">
        <w:rPr>
          <w:rFonts w:ascii="Montserrat Light" w:hAnsi="Montserrat Light"/>
          <w:lang w:val="fr-FR"/>
        </w:rPr>
        <w:t>stabilirea</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cadrului</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legal</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privind</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eligibilitatea</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cheltuielilor</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efectuate</w:t>
      </w:r>
      <w:proofErr w:type="spellEnd"/>
      <w:r w:rsidRPr="005842B2">
        <w:rPr>
          <w:rFonts w:ascii="Montserrat Light" w:hAnsi="Montserrat Light"/>
          <w:lang w:val="fr-FR"/>
        </w:rPr>
        <w:t xml:space="preserve"> de </w:t>
      </w:r>
      <w:proofErr w:type="spellStart"/>
      <w:r w:rsidRPr="005842B2">
        <w:rPr>
          <w:rFonts w:ascii="Montserrat Light" w:hAnsi="Montserrat Light"/>
          <w:lang w:val="fr-FR"/>
        </w:rPr>
        <w:t>beneficiari</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în</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cadrul</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operaţiunilor</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finanţate</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în</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perioada</w:t>
      </w:r>
      <w:proofErr w:type="spellEnd"/>
      <w:r w:rsidRPr="005842B2">
        <w:rPr>
          <w:rFonts w:ascii="Montserrat Light" w:hAnsi="Montserrat Light"/>
          <w:lang w:val="fr-FR"/>
        </w:rPr>
        <w:t xml:space="preserve"> de </w:t>
      </w:r>
      <w:proofErr w:type="spellStart"/>
      <w:r w:rsidRPr="005842B2">
        <w:rPr>
          <w:rFonts w:ascii="Montserrat Light" w:hAnsi="Montserrat Light"/>
          <w:lang w:val="fr-FR"/>
        </w:rPr>
        <w:t>programare</w:t>
      </w:r>
      <w:proofErr w:type="spellEnd"/>
      <w:r w:rsidRPr="005842B2">
        <w:rPr>
          <w:rFonts w:ascii="Montserrat Light" w:hAnsi="Montserrat Light"/>
          <w:lang w:val="fr-FR"/>
        </w:rPr>
        <w:t xml:space="preserve"> 2021-2027 </w:t>
      </w:r>
      <w:proofErr w:type="spellStart"/>
      <w:r w:rsidRPr="005842B2">
        <w:rPr>
          <w:rFonts w:ascii="Montserrat Light" w:hAnsi="Montserrat Light"/>
          <w:lang w:val="fr-FR"/>
        </w:rPr>
        <w:t>prin</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Fondul</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european</w:t>
      </w:r>
      <w:proofErr w:type="spellEnd"/>
      <w:r w:rsidRPr="005842B2">
        <w:rPr>
          <w:rFonts w:ascii="Montserrat Light" w:hAnsi="Montserrat Light"/>
          <w:lang w:val="fr-FR"/>
        </w:rPr>
        <w:t xml:space="preserve"> de </w:t>
      </w:r>
      <w:proofErr w:type="spellStart"/>
      <w:r w:rsidRPr="005842B2">
        <w:rPr>
          <w:rFonts w:ascii="Montserrat Light" w:hAnsi="Montserrat Light"/>
          <w:lang w:val="fr-FR"/>
        </w:rPr>
        <w:t>dezvoltare</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regională</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Fondul</w:t>
      </w:r>
      <w:proofErr w:type="spellEnd"/>
      <w:r w:rsidRPr="005842B2">
        <w:rPr>
          <w:rFonts w:ascii="Montserrat Light" w:hAnsi="Montserrat Light"/>
          <w:lang w:val="fr-FR"/>
        </w:rPr>
        <w:t xml:space="preserve"> social </w:t>
      </w:r>
      <w:proofErr w:type="spellStart"/>
      <w:r w:rsidRPr="005842B2">
        <w:rPr>
          <w:rFonts w:ascii="Montserrat Light" w:hAnsi="Montserrat Light"/>
          <w:lang w:val="fr-FR"/>
        </w:rPr>
        <w:t>european</w:t>
      </w:r>
      <w:proofErr w:type="spellEnd"/>
      <w:r w:rsidRPr="005842B2">
        <w:rPr>
          <w:rFonts w:ascii="Montserrat Light" w:hAnsi="Montserrat Light"/>
          <w:lang w:val="fr-FR"/>
        </w:rPr>
        <w:t xml:space="preserve"> Plus, </w:t>
      </w:r>
      <w:proofErr w:type="spellStart"/>
      <w:r w:rsidRPr="005842B2">
        <w:rPr>
          <w:rFonts w:ascii="Montserrat Light" w:hAnsi="Montserrat Light"/>
          <w:lang w:val="fr-FR"/>
        </w:rPr>
        <w:t>Fondul</w:t>
      </w:r>
      <w:proofErr w:type="spellEnd"/>
      <w:r w:rsidRPr="005842B2">
        <w:rPr>
          <w:rFonts w:ascii="Montserrat Light" w:hAnsi="Montserrat Light"/>
          <w:lang w:val="fr-FR"/>
        </w:rPr>
        <w:t xml:space="preserve"> de </w:t>
      </w:r>
      <w:proofErr w:type="spellStart"/>
      <w:r w:rsidRPr="005842B2">
        <w:rPr>
          <w:rFonts w:ascii="Montserrat Light" w:hAnsi="Montserrat Light"/>
          <w:lang w:val="fr-FR"/>
        </w:rPr>
        <w:t>coeziune</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şi</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Fondul</w:t>
      </w:r>
      <w:proofErr w:type="spellEnd"/>
      <w:r w:rsidRPr="005842B2">
        <w:rPr>
          <w:rFonts w:ascii="Montserrat Light" w:hAnsi="Montserrat Light"/>
          <w:lang w:val="fr-FR"/>
        </w:rPr>
        <w:t xml:space="preserve"> pentru o </w:t>
      </w:r>
      <w:proofErr w:type="spellStart"/>
      <w:r w:rsidRPr="005842B2">
        <w:rPr>
          <w:rFonts w:ascii="Montserrat Light" w:hAnsi="Montserrat Light"/>
          <w:lang w:val="fr-FR"/>
        </w:rPr>
        <w:t>tranziţie</w:t>
      </w:r>
      <w:proofErr w:type="spellEnd"/>
      <w:r w:rsidRPr="005842B2">
        <w:rPr>
          <w:rFonts w:ascii="Montserrat Light" w:hAnsi="Montserrat Light"/>
          <w:lang w:val="fr-FR"/>
        </w:rPr>
        <w:t xml:space="preserve"> </w:t>
      </w:r>
      <w:proofErr w:type="spellStart"/>
      <w:proofErr w:type="gramStart"/>
      <w:r w:rsidRPr="005842B2">
        <w:rPr>
          <w:rFonts w:ascii="Montserrat Light" w:hAnsi="Montserrat Light"/>
          <w:lang w:val="fr-FR"/>
        </w:rPr>
        <w:t>justă</w:t>
      </w:r>
      <w:proofErr w:type="spellEnd"/>
      <w:r w:rsidR="009F460F" w:rsidRPr="005842B2">
        <w:rPr>
          <w:rFonts w:ascii="Montserrat Light" w:hAnsi="Montserrat Light"/>
          <w:lang w:val="fr-FR"/>
        </w:rPr>
        <w:t>;</w:t>
      </w:r>
      <w:proofErr w:type="gramEnd"/>
    </w:p>
    <w:p w14:paraId="3B690FE0" w14:textId="77777777" w:rsidR="00551779" w:rsidRPr="005842B2" w:rsidRDefault="00551779" w:rsidP="00551779">
      <w:pPr>
        <w:pStyle w:val="ListParagraph"/>
        <w:numPr>
          <w:ilvl w:val="0"/>
          <w:numId w:val="3"/>
        </w:numPr>
        <w:spacing w:after="0" w:line="276" w:lineRule="auto"/>
        <w:ind w:left="709" w:right="29" w:hanging="357"/>
        <w:jc w:val="both"/>
        <w:rPr>
          <w:rFonts w:ascii="Montserrat Light" w:hAnsi="Montserrat Light"/>
          <w:noProof/>
          <w:color w:val="000000" w:themeColor="text1"/>
          <w:lang w:val="ro-RO" w:eastAsia="ro-RO"/>
        </w:rPr>
      </w:pPr>
      <w:r w:rsidRPr="005842B2">
        <w:rPr>
          <w:rFonts w:ascii="Montserrat Light" w:hAnsi="Montserrat Light"/>
          <w:noProof/>
          <w:color w:val="000000" w:themeColor="text1"/>
          <w:lang w:val="ro-RO" w:eastAsia="ro-RO"/>
        </w:rPr>
        <w:t>Hotărârii Guvernului nr. 907/2016 privind etapele de elaborare şi conținutul-cadru al documentațiilor tehnico-economice aferente obiectivelor / proiectelor de investiții finanțate din fonduri publice, cu modificările și completările ulterioare;</w:t>
      </w:r>
    </w:p>
    <w:p w14:paraId="4892E901" w14:textId="77777777" w:rsidR="00536719" w:rsidRPr="005842B2" w:rsidRDefault="00536719" w:rsidP="00536719">
      <w:pPr>
        <w:contextualSpacing/>
        <w:jc w:val="both"/>
        <w:rPr>
          <w:rFonts w:ascii="Montserrat Light" w:hAnsi="Montserrat Light"/>
          <w:lang w:val="ro-RO"/>
        </w:rPr>
      </w:pPr>
    </w:p>
    <w:p w14:paraId="4701A307" w14:textId="77777777" w:rsidR="00536719" w:rsidRPr="005842B2" w:rsidRDefault="00536719" w:rsidP="00536719">
      <w:pPr>
        <w:contextualSpacing/>
        <w:jc w:val="both"/>
        <w:rPr>
          <w:rFonts w:ascii="Montserrat Light" w:hAnsi="Montserrat Light"/>
          <w:lang w:val="it-IT"/>
        </w:rPr>
      </w:pPr>
      <w:proofErr w:type="spellStart"/>
      <w:r w:rsidRPr="005842B2">
        <w:rPr>
          <w:rFonts w:ascii="Montserrat Light" w:hAnsi="Montserrat Light"/>
        </w:rPr>
        <w:t>În</w:t>
      </w:r>
      <w:proofErr w:type="spellEnd"/>
      <w:r w:rsidRPr="005842B2">
        <w:rPr>
          <w:rFonts w:ascii="Montserrat Light" w:hAnsi="Montserrat Light"/>
        </w:rPr>
        <w:t xml:space="preserve"> </w:t>
      </w:r>
      <w:proofErr w:type="spellStart"/>
      <w:r w:rsidRPr="005842B2">
        <w:rPr>
          <w:rFonts w:ascii="Montserrat Light" w:hAnsi="Montserrat Light"/>
        </w:rPr>
        <w:t>temeiul</w:t>
      </w:r>
      <w:proofErr w:type="spellEnd"/>
      <w:r w:rsidRPr="005842B2">
        <w:rPr>
          <w:rFonts w:ascii="Montserrat Light" w:hAnsi="Montserrat Light"/>
        </w:rPr>
        <w:t xml:space="preserve"> </w:t>
      </w:r>
      <w:proofErr w:type="spellStart"/>
      <w:r w:rsidRPr="005842B2">
        <w:rPr>
          <w:rFonts w:ascii="Montserrat Light" w:hAnsi="Montserrat Light"/>
        </w:rPr>
        <w:t>competentelor</w:t>
      </w:r>
      <w:proofErr w:type="spellEnd"/>
      <w:r w:rsidRPr="005842B2">
        <w:rPr>
          <w:rFonts w:ascii="Montserrat Light" w:hAnsi="Montserrat Light"/>
        </w:rPr>
        <w:t xml:space="preserve"> </w:t>
      </w:r>
      <w:proofErr w:type="spellStart"/>
      <w:r w:rsidRPr="005842B2">
        <w:rPr>
          <w:rFonts w:ascii="Montserrat Light" w:hAnsi="Montserrat Light"/>
        </w:rPr>
        <w:t>stabilite</w:t>
      </w:r>
      <w:proofErr w:type="spellEnd"/>
      <w:r w:rsidRPr="005842B2">
        <w:rPr>
          <w:rFonts w:ascii="Montserrat Light" w:hAnsi="Montserrat Light"/>
        </w:rPr>
        <w:t xml:space="preserve"> </w:t>
      </w:r>
      <w:proofErr w:type="spellStart"/>
      <w:r w:rsidRPr="005842B2">
        <w:rPr>
          <w:rFonts w:ascii="Montserrat Light" w:hAnsi="Montserrat Light"/>
        </w:rPr>
        <w:t>prin</w:t>
      </w:r>
      <w:proofErr w:type="spellEnd"/>
      <w:r w:rsidRPr="005842B2">
        <w:rPr>
          <w:rFonts w:ascii="Montserrat Light" w:hAnsi="Montserrat Light"/>
        </w:rPr>
        <w:t xml:space="preserve"> art. 182 </w:t>
      </w:r>
      <w:proofErr w:type="spellStart"/>
      <w:r w:rsidRPr="005842B2">
        <w:rPr>
          <w:rFonts w:ascii="Montserrat Light" w:hAnsi="Montserrat Light"/>
        </w:rPr>
        <w:t>alin</w:t>
      </w:r>
      <w:proofErr w:type="spellEnd"/>
      <w:r w:rsidRPr="005842B2">
        <w:rPr>
          <w:rFonts w:ascii="Montserrat Light" w:hAnsi="Montserrat Light"/>
        </w:rPr>
        <w:t xml:space="preserve">. (1) </w:t>
      </w:r>
      <w:proofErr w:type="spellStart"/>
      <w:r w:rsidRPr="005842B2">
        <w:rPr>
          <w:rFonts w:ascii="Montserrat Light" w:hAnsi="Montserrat Light"/>
        </w:rPr>
        <w:t>și</w:t>
      </w:r>
      <w:proofErr w:type="spellEnd"/>
      <w:r w:rsidRPr="005842B2">
        <w:rPr>
          <w:rFonts w:ascii="Montserrat Light" w:hAnsi="Montserrat Light"/>
        </w:rPr>
        <w:t xml:space="preserve"> art. 196 </w:t>
      </w:r>
      <w:proofErr w:type="spellStart"/>
      <w:r w:rsidRPr="005842B2">
        <w:rPr>
          <w:rFonts w:ascii="Montserrat Light" w:hAnsi="Montserrat Light"/>
        </w:rPr>
        <w:t>alin</w:t>
      </w:r>
      <w:proofErr w:type="spellEnd"/>
      <w:r w:rsidRPr="005842B2">
        <w:rPr>
          <w:rFonts w:ascii="Montserrat Light" w:hAnsi="Montserrat Light"/>
        </w:rPr>
        <w:t xml:space="preserve">. </w:t>
      </w:r>
      <w:r w:rsidRPr="005842B2">
        <w:rPr>
          <w:rFonts w:ascii="Montserrat Light" w:hAnsi="Montserrat Light"/>
          <w:lang w:val="it-IT"/>
        </w:rPr>
        <w:t>(1) lit. a) din Ordonanța de urgență a Guvernului nr. 57/2019 privind Codul administrativ, cu modificările și completările ulterioare;</w:t>
      </w:r>
    </w:p>
    <w:p w14:paraId="24D83151" w14:textId="77777777" w:rsidR="008F76F2" w:rsidRPr="005842B2" w:rsidRDefault="008F76F2" w:rsidP="002D1CDA">
      <w:pPr>
        <w:pStyle w:val="ListParagraph"/>
        <w:tabs>
          <w:tab w:val="left" w:pos="90"/>
        </w:tabs>
        <w:autoSpaceDE w:val="0"/>
        <w:autoSpaceDN w:val="0"/>
        <w:adjustRightInd w:val="0"/>
        <w:spacing w:after="0" w:line="276" w:lineRule="auto"/>
        <w:ind w:left="993" w:right="29"/>
        <w:jc w:val="center"/>
        <w:rPr>
          <w:rFonts w:ascii="Montserrat Light" w:hAnsi="Montserrat Light"/>
          <w:b/>
          <w:bCs/>
          <w:noProof/>
          <w:lang w:val="ro-RO" w:eastAsia="ro-RO"/>
        </w:rPr>
      </w:pPr>
      <w:r w:rsidRPr="005842B2">
        <w:rPr>
          <w:rFonts w:ascii="Montserrat Light" w:hAnsi="Montserrat Light"/>
          <w:b/>
          <w:bCs/>
          <w:noProof/>
          <w:lang w:val="ro-RO" w:eastAsia="ro-RO"/>
        </w:rPr>
        <w:t>hotărăşte:</w:t>
      </w:r>
    </w:p>
    <w:p w14:paraId="14E8A7E0" w14:textId="77777777" w:rsidR="00670585" w:rsidRPr="005842B2" w:rsidRDefault="00670585" w:rsidP="005979FD">
      <w:pPr>
        <w:tabs>
          <w:tab w:val="left" w:pos="90"/>
        </w:tabs>
        <w:autoSpaceDE w:val="0"/>
        <w:autoSpaceDN w:val="0"/>
        <w:adjustRightInd w:val="0"/>
        <w:jc w:val="center"/>
        <w:rPr>
          <w:rFonts w:ascii="Montserrat Light" w:hAnsi="Montserrat Light"/>
          <w:b/>
          <w:bCs/>
          <w:noProof/>
          <w:lang w:val="ro-RO" w:eastAsia="ro-RO"/>
        </w:rPr>
      </w:pPr>
    </w:p>
    <w:p w14:paraId="3C7CFFBC" w14:textId="77777777" w:rsidR="00DF7F4F" w:rsidRPr="005842B2" w:rsidRDefault="00CF27CC" w:rsidP="00DF7F4F">
      <w:pPr>
        <w:ind w:right="-1"/>
        <w:jc w:val="both"/>
        <w:rPr>
          <w:rFonts w:ascii="Montserrat Light" w:hAnsi="Montserrat Light"/>
          <w:iCs/>
          <w:lang w:val="ro-RO"/>
        </w:rPr>
      </w:pPr>
      <w:r w:rsidRPr="005842B2">
        <w:rPr>
          <w:rFonts w:ascii="Montserrat Light" w:hAnsi="Montserrat Light"/>
          <w:b/>
          <w:bCs/>
          <w:iCs/>
          <w:lang w:val="ro-RO"/>
        </w:rPr>
        <w:t>Art. 1.</w:t>
      </w:r>
      <w:r w:rsidRPr="005842B2">
        <w:rPr>
          <w:rFonts w:ascii="Montserrat Light" w:hAnsi="Montserrat Light"/>
          <w:iCs/>
          <w:lang w:val="ro-RO"/>
        </w:rPr>
        <w:t xml:space="preserve"> </w:t>
      </w:r>
      <w:r w:rsidR="00DF7F4F" w:rsidRPr="005842B2">
        <w:rPr>
          <w:rFonts w:ascii="Montserrat Light" w:hAnsi="Montserrat Light"/>
          <w:iCs/>
          <w:lang w:val="ro-RO"/>
        </w:rPr>
        <w:t xml:space="preserve">Se aprobă proiectul </w:t>
      </w:r>
      <w:r w:rsidR="00BC176A" w:rsidRPr="005842B2">
        <w:rPr>
          <w:rFonts w:ascii="Montserrat Light" w:hAnsi="Montserrat Light"/>
          <w:i/>
          <w:lang w:val="ro-RO"/>
        </w:rPr>
        <w:t>“Pod peste râul Someșul Mic, pe DJ161D, km 9+007, în localitatea Mănăstirea”</w:t>
      </w:r>
      <w:r w:rsidR="00DF7F4F" w:rsidRPr="005842B2">
        <w:rPr>
          <w:rFonts w:ascii="Montserrat Light" w:hAnsi="Montserrat Light"/>
          <w:iCs/>
          <w:lang w:val="ro-RO"/>
        </w:rPr>
        <w:t>.</w:t>
      </w:r>
    </w:p>
    <w:p w14:paraId="226BB474" w14:textId="77777777" w:rsidR="00966D1B" w:rsidRPr="005842B2" w:rsidRDefault="00966D1B" w:rsidP="00022F43">
      <w:pPr>
        <w:ind w:right="-1"/>
        <w:jc w:val="both"/>
        <w:rPr>
          <w:rFonts w:ascii="Montserrat Light" w:hAnsi="Montserrat Light"/>
          <w:iCs/>
          <w:lang w:val="ro-RO"/>
        </w:rPr>
      </w:pPr>
    </w:p>
    <w:p w14:paraId="18F681DC" w14:textId="77777777" w:rsidR="00DF7F4F" w:rsidRPr="005842B2" w:rsidRDefault="00A14397" w:rsidP="00BC176A">
      <w:pPr>
        <w:rPr>
          <w:rFonts w:ascii="Montserrat Light" w:hAnsi="Montserrat Light"/>
          <w:noProof/>
          <w:lang w:val="ro-RO" w:eastAsia="ro-RO"/>
        </w:rPr>
      </w:pPr>
      <w:r w:rsidRPr="005842B2">
        <w:rPr>
          <w:rFonts w:ascii="Montserrat Light" w:hAnsi="Montserrat Light"/>
          <w:b/>
          <w:bCs/>
          <w:noProof/>
          <w:lang w:val="ro-RO" w:eastAsia="ro-RO"/>
        </w:rPr>
        <w:t>Art. 2.</w:t>
      </w:r>
      <w:r w:rsidRPr="005842B2">
        <w:rPr>
          <w:rFonts w:ascii="Montserrat Light" w:hAnsi="Montserrat Light"/>
          <w:noProof/>
          <w:lang w:val="ro-RO" w:eastAsia="ro-RO"/>
        </w:rPr>
        <w:t xml:space="preserve"> Se aprobă valoarea totală a proiectului „Pod peste râul Someșul Mic, pe DJ161D, km 9+007, în localitatea Mănăstirea”, în cuantum de 7.671.171,72 lei (fără TVA), din care valoarea C+M este de 4.900.901,34 lei (fără TVA).</w:t>
      </w:r>
    </w:p>
    <w:p w14:paraId="43E0A5D8" w14:textId="77777777" w:rsidR="005B105E" w:rsidRPr="005842B2" w:rsidRDefault="005B105E" w:rsidP="00966D1B">
      <w:pPr>
        <w:jc w:val="both"/>
        <w:rPr>
          <w:rFonts w:ascii="Montserrat Light" w:hAnsi="Montserrat Light"/>
          <w:b/>
          <w:bCs/>
          <w:noProof/>
          <w:lang w:val="ro-RO" w:eastAsia="ro-RO"/>
        </w:rPr>
      </w:pPr>
    </w:p>
    <w:p w14:paraId="1C472FE7" w14:textId="77777777" w:rsidR="0098157D" w:rsidRPr="005842B2" w:rsidRDefault="005B105E" w:rsidP="00966D1B">
      <w:pPr>
        <w:jc w:val="both"/>
        <w:rPr>
          <w:rFonts w:ascii="Montserrat Light" w:hAnsi="Montserrat Light"/>
          <w:noProof/>
          <w:lang w:val="ro-RO" w:eastAsia="ro-RO"/>
        </w:rPr>
      </w:pPr>
      <w:r w:rsidRPr="005842B2">
        <w:rPr>
          <w:rFonts w:ascii="Montserrat Light" w:hAnsi="Montserrat Light"/>
          <w:b/>
          <w:bCs/>
          <w:noProof/>
          <w:lang w:val="ro-RO" w:eastAsia="ro-RO"/>
        </w:rPr>
        <w:t xml:space="preserve">Art. </w:t>
      </w:r>
      <w:r w:rsidR="002030E3" w:rsidRPr="005842B2">
        <w:rPr>
          <w:rFonts w:ascii="Montserrat Light" w:hAnsi="Montserrat Light"/>
          <w:b/>
          <w:bCs/>
          <w:noProof/>
          <w:lang w:val="ro-RO" w:eastAsia="ro-RO"/>
        </w:rPr>
        <w:t>3</w:t>
      </w:r>
      <w:r w:rsidRPr="005842B2">
        <w:rPr>
          <w:rFonts w:ascii="Montserrat Light" w:hAnsi="Montserrat Light"/>
          <w:b/>
          <w:bCs/>
          <w:noProof/>
          <w:lang w:val="ro-RO" w:eastAsia="ro-RO"/>
        </w:rPr>
        <w:t xml:space="preserve">. </w:t>
      </w:r>
      <w:r w:rsidR="0098157D" w:rsidRPr="005842B2">
        <w:rPr>
          <w:rFonts w:ascii="Montserrat Light" w:hAnsi="Montserrat Light"/>
          <w:noProof/>
          <w:lang w:val="ro-RO" w:eastAsia="ro-RO"/>
        </w:rPr>
        <w:t xml:space="preserve">Sumele reprezentând cheltuieli pentru asigurarea funcționării, întreținerii și serviciile asociate necesare proiectului </w:t>
      </w:r>
      <w:r w:rsidR="00BC176A" w:rsidRPr="005842B2">
        <w:rPr>
          <w:rFonts w:ascii="Montserrat Light" w:hAnsi="Montserrat Light"/>
          <w:i/>
          <w:lang w:val="ro-RO"/>
        </w:rPr>
        <w:t>“Pod peste râul Someșul Mic, pe DJ161D, km 9+007, în localitatea Mănăstirea”</w:t>
      </w:r>
      <w:r w:rsidRPr="005842B2">
        <w:rPr>
          <w:rFonts w:ascii="Montserrat Light" w:hAnsi="Montserrat Light"/>
          <w:noProof/>
          <w:lang w:val="ro-RO" w:eastAsia="ro-RO"/>
        </w:rPr>
        <w:t xml:space="preserve"> </w:t>
      </w:r>
      <w:r w:rsidR="0098157D" w:rsidRPr="005842B2">
        <w:rPr>
          <w:rFonts w:ascii="Montserrat Light" w:hAnsi="Montserrat Light"/>
          <w:noProof/>
          <w:lang w:val="ro-RO" w:eastAsia="ro-RO"/>
        </w:rPr>
        <w:t>pe întreaga perioadă de durabilitate a acestuia se vor suporta din bugetul propriu al Județului Cluj.</w:t>
      </w:r>
    </w:p>
    <w:p w14:paraId="720581FD" w14:textId="77777777" w:rsidR="00DF7F4F" w:rsidRPr="005842B2" w:rsidRDefault="00CD4EDD" w:rsidP="000D585E">
      <w:pPr>
        <w:spacing w:before="240"/>
        <w:jc w:val="both"/>
        <w:rPr>
          <w:rFonts w:ascii="Montserrat Light" w:hAnsi="Montserrat Light"/>
          <w:iCs/>
          <w:lang w:val="ro-RO"/>
        </w:rPr>
      </w:pPr>
      <w:r w:rsidRPr="005842B2">
        <w:rPr>
          <w:rFonts w:ascii="Montserrat Light" w:hAnsi="Montserrat Light"/>
          <w:b/>
          <w:bCs/>
          <w:noProof/>
          <w:lang w:val="ro-RO" w:eastAsia="ro-RO"/>
        </w:rPr>
        <w:t xml:space="preserve">Art. </w:t>
      </w:r>
      <w:r w:rsidR="002030E3" w:rsidRPr="005842B2">
        <w:rPr>
          <w:rFonts w:ascii="Montserrat Light" w:hAnsi="Montserrat Light"/>
          <w:b/>
          <w:bCs/>
          <w:noProof/>
          <w:lang w:val="ro-RO" w:eastAsia="ro-RO"/>
        </w:rPr>
        <w:t>4</w:t>
      </w:r>
      <w:r w:rsidRPr="005842B2">
        <w:rPr>
          <w:rFonts w:ascii="Montserrat Light" w:hAnsi="Montserrat Light"/>
          <w:b/>
          <w:bCs/>
          <w:noProof/>
          <w:lang w:val="ro-RO" w:eastAsia="ro-RO"/>
        </w:rPr>
        <w:t>.</w:t>
      </w:r>
      <w:r w:rsidRPr="005842B2">
        <w:rPr>
          <w:rFonts w:ascii="Montserrat Light" w:hAnsi="Montserrat Light"/>
          <w:iCs/>
          <w:lang w:val="ro-RO"/>
        </w:rPr>
        <w:t xml:space="preserve"> </w:t>
      </w:r>
      <w:r w:rsidR="00DF7F4F" w:rsidRPr="005842B2">
        <w:rPr>
          <w:rFonts w:ascii="Montserrat Light" w:hAnsi="Montserrat Light"/>
          <w:iCs/>
          <w:lang w:val="ro-RO"/>
        </w:rPr>
        <w:t xml:space="preserve">Se aprobă indicatorii </w:t>
      </w:r>
      <w:proofErr w:type="spellStart"/>
      <w:r w:rsidR="00DF7F4F" w:rsidRPr="005842B2">
        <w:rPr>
          <w:rFonts w:ascii="Montserrat Light" w:hAnsi="Montserrat Light"/>
          <w:iCs/>
          <w:lang w:val="ro-RO"/>
        </w:rPr>
        <w:t>tehnico</w:t>
      </w:r>
      <w:proofErr w:type="spellEnd"/>
      <w:r w:rsidR="00DF7F4F" w:rsidRPr="005842B2">
        <w:rPr>
          <w:rFonts w:ascii="Montserrat Light" w:hAnsi="Montserrat Light"/>
          <w:iCs/>
          <w:lang w:val="ro-RO"/>
        </w:rPr>
        <w:t xml:space="preserve">-economici ai obiectivului de investiții: </w:t>
      </w:r>
      <w:r w:rsidR="006C07B8" w:rsidRPr="005842B2">
        <w:rPr>
          <w:rFonts w:ascii="Montserrat Light" w:hAnsi="Montserrat Light"/>
          <w:i/>
          <w:lang w:val="ro-RO"/>
        </w:rPr>
        <w:t>“Pod peste râul Someșul Mic, pe DJ161D, km 9+007, în localitatea Mănăstirea”</w:t>
      </w:r>
      <w:r w:rsidR="00DF7F4F" w:rsidRPr="005842B2">
        <w:rPr>
          <w:rFonts w:ascii="Montserrat Light" w:hAnsi="Montserrat Light"/>
          <w:iCs/>
          <w:lang w:val="ro-RO"/>
        </w:rPr>
        <w:t xml:space="preserve">, </w:t>
      </w:r>
      <w:r w:rsidR="006755BB" w:rsidRPr="005842B2">
        <w:rPr>
          <w:rFonts w:ascii="Montserrat Light" w:hAnsi="Montserrat Light"/>
          <w:iCs/>
          <w:lang w:val="ro-RO"/>
        </w:rPr>
        <w:t xml:space="preserve">cuprinși în </w:t>
      </w:r>
      <w:r w:rsidR="000D585E" w:rsidRPr="005842B2">
        <w:rPr>
          <w:rFonts w:ascii="Montserrat Light" w:hAnsi="Montserrat Light"/>
          <w:b/>
          <w:bCs/>
          <w:iCs/>
          <w:lang w:val="ro-RO"/>
        </w:rPr>
        <w:t>A</w:t>
      </w:r>
      <w:r w:rsidR="006755BB" w:rsidRPr="005842B2">
        <w:rPr>
          <w:rFonts w:ascii="Montserrat Light" w:hAnsi="Montserrat Light"/>
          <w:b/>
          <w:bCs/>
          <w:iCs/>
          <w:lang w:val="ro-RO"/>
        </w:rPr>
        <w:t xml:space="preserve">nexa </w:t>
      </w:r>
      <w:r w:rsidR="000D585E" w:rsidRPr="005842B2">
        <w:rPr>
          <w:rFonts w:ascii="Montserrat Light" w:hAnsi="Montserrat Light"/>
          <w:b/>
          <w:bCs/>
          <w:iCs/>
          <w:lang w:val="ro-RO"/>
        </w:rPr>
        <w:t xml:space="preserve">nr. </w:t>
      </w:r>
      <w:r w:rsidR="006755BB" w:rsidRPr="005842B2">
        <w:rPr>
          <w:rFonts w:ascii="Montserrat Light" w:hAnsi="Montserrat Light"/>
          <w:b/>
          <w:bCs/>
          <w:iCs/>
          <w:lang w:val="ro-RO"/>
        </w:rPr>
        <w:t>1</w:t>
      </w:r>
      <w:r w:rsidR="006755BB" w:rsidRPr="005842B2">
        <w:rPr>
          <w:rFonts w:ascii="Montserrat Light" w:hAnsi="Montserrat Light"/>
          <w:iCs/>
          <w:lang w:val="ro-RO"/>
        </w:rPr>
        <w:t xml:space="preserve"> care fac parte integrantă din prezenta hotărâre</w:t>
      </w:r>
      <w:r w:rsidR="00DF7F4F" w:rsidRPr="005842B2">
        <w:rPr>
          <w:rFonts w:ascii="Montserrat Light" w:hAnsi="Montserrat Light"/>
          <w:iCs/>
          <w:lang w:val="ro-RO"/>
        </w:rPr>
        <w:t>.</w:t>
      </w:r>
    </w:p>
    <w:p w14:paraId="5858B547" w14:textId="77777777" w:rsidR="00CD4EDD" w:rsidRPr="005842B2" w:rsidRDefault="00CD4EDD" w:rsidP="00DF7F4F">
      <w:pPr>
        <w:ind w:right="-1"/>
        <w:jc w:val="both"/>
        <w:rPr>
          <w:rFonts w:ascii="Montserrat Light" w:hAnsi="Montserrat Light"/>
          <w:iCs/>
          <w:lang w:val="ro-RO"/>
        </w:rPr>
      </w:pPr>
    </w:p>
    <w:p w14:paraId="5E2F540F" w14:textId="77777777" w:rsidR="000D585E" w:rsidRPr="005842B2" w:rsidRDefault="00CD4EDD" w:rsidP="002030E3">
      <w:pPr>
        <w:jc w:val="both"/>
        <w:rPr>
          <w:rFonts w:ascii="Montserrat Light" w:hAnsi="Montserrat Light"/>
          <w:iCs/>
          <w:lang w:val="ro-RO"/>
        </w:rPr>
      </w:pPr>
      <w:r w:rsidRPr="005842B2">
        <w:rPr>
          <w:rFonts w:ascii="Montserrat Light" w:hAnsi="Montserrat Light"/>
          <w:b/>
          <w:bCs/>
          <w:noProof/>
          <w:lang w:val="ro-RO" w:eastAsia="ro-RO"/>
        </w:rPr>
        <w:t xml:space="preserve">Art. </w:t>
      </w:r>
      <w:r w:rsidR="002030E3" w:rsidRPr="005842B2">
        <w:rPr>
          <w:rFonts w:ascii="Montserrat Light" w:hAnsi="Montserrat Light"/>
          <w:b/>
          <w:bCs/>
          <w:noProof/>
          <w:lang w:val="ro-RO" w:eastAsia="ro-RO"/>
        </w:rPr>
        <w:t>5</w:t>
      </w:r>
      <w:r w:rsidRPr="005842B2">
        <w:rPr>
          <w:rFonts w:ascii="Montserrat Light" w:hAnsi="Montserrat Light"/>
          <w:b/>
          <w:bCs/>
          <w:noProof/>
          <w:lang w:val="ro-RO" w:eastAsia="ro-RO"/>
        </w:rPr>
        <w:t>.</w:t>
      </w:r>
      <w:r w:rsidRPr="005842B2">
        <w:rPr>
          <w:rFonts w:ascii="Montserrat Light" w:hAnsi="Montserrat Light"/>
          <w:iCs/>
          <w:lang w:val="ro-RO"/>
        </w:rPr>
        <w:t xml:space="preserve"> </w:t>
      </w:r>
      <w:r w:rsidR="006755BB" w:rsidRPr="005842B2">
        <w:rPr>
          <w:rFonts w:ascii="Montserrat Light" w:hAnsi="Montserrat Light"/>
          <w:iCs/>
          <w:lang w:val="ro-RO"/>
        </w:rPr>
        <w:t xml:space="preserve">Se aprobă descrierea obiectivului de investiții: </w:t>
      </w:r>
      <w:bookmarkStart w:id="11" w:name="_Hlk205799413"/>
      <w:r w:rsidR="006C07B8" w:rsidRPr="005842B2">
        <w:rPr>
          <w:rFonts w:ascii="Montserrat Light" w:hAnsi="Montserrat Light"/>
          <w:i/>
          <w:lang w:val="ro-RO"/>
        </w:rPr>
        <w:t>“Pod peste râul Someșul Mic, pe DJ161D, km 9+007, în localitatea Mănăstirea”</w:t>
      </w:r>
      <w:bookmarkEnd w:id="11"/>
      <w:r w:rsidR="005B105E" w:rsidRPr="005842B2">
        <w:rPr>
          <w:rFonts w:ascii="Montserrat Light" w:hAnsi="Montserrat Light"/>
          <w:iCs/>
          <w:lang w:val="ro-RO"/>
        </w:rPr>
        <w:t xml:space="preserve"> </w:t>
      </w:r>
      <w:r w:rsidR="006755BB" w:rsidRPr="005842B2">
        <w:rPr>
          <w:rFonts w:ascii="Montserrat Light" w:hAnsi="Montserrat Light"/>
          <w:iCs/>
          <w:lang w:val="ro-RO"/>
        </w:rPr>
        <w:t xml:space="preserve">cuprinși în </w:t>
      </w:r>
      <w:r w:rsidR="000D585E" w:rsidRPr="005842B2">
        <w:rPr>
          <w:rFonts w:ascii="Montserrat Light" w:hAnsi="Montserrat Light"/>
          <w:b/>
          <w:bCs/>
          <w:iCs/>
          <w:lang w:val="ro-RO"/>
        </w:rPr>
        <w:t>A</w:t>
      </w:r>
      <w:r w:rsidR="006755BB" w:rsidRPr="005842B2">
        <w:rPr>
          <w:rFonts w:ascii="Montserrat Light" w:hAnsi="Montserrat Light"/>
          <w:b/>
          <w:bCs/>
          <w:iCs/>
          <w:lang w:val="ro-RO"/>
        </w:rPr>
        <w:t xml:space="preserve">nexa </w:t>
      </w:r>
      <w:r w:rsidR="000D585E" w:rsidRPr="005842B2">
        <w:rPr>
          <w:rFonts w:ascii="Montserrat Light" w:hAnsi="Montserrat Light"/>
          <w:b/>
          <w:bCs/>
          <w:iCs/>
          <w:lang w:val="ro-RO"/>
        </w:rPr>
        <w:t xml:space="preserve">nr. </w:t>
      </w:r>
      <w:r w:rsidR="006755BB" w:rsidRPr="005842B2">
        <w:rPr>
          <w:rFonts w:ascii="Montserrat Light" w:hAnsi="Montserrat Light"/>
          <w:b/>
          <w:bCs/>
          <w:iCs/>
          <w:lang w:val="ro-RO"/>
        </w:rPr>
        <w:t>2</w:t>
      </w:r>
      <w:r w:rsidR="006755BB" w:rsidRPr="005842B2">
        <w:rPr>
          <w:rFonts w:ascii="Montserrat Light" w:hAnsi="Montserrat Light"/>
          <w:iCs/>
          <w:lang w:val="ro-RO"/>
        </w:rPr>
        <w:t xml:space="preserve"> care fac parte integrantă din prezenta hotărâre.</w:t>
      </w:r>
    </w:p>
    <w:p w14:paraId="58B8B989" w14:textId="77777777" w:rsidR="006755BB" w:rsidRPr="005842B2" w:rsidRDefault="006755BB" w:rsidP="00CD4EDD">
      <w:pPr>
        <w:jc w:val="both"/>
        <w:rPr>
          <w:rFonts w:ascii="Montserrat Light" w:hAnsi="Montserrat Light"/>
          <w:noProof/>
          <w:lang w:val="ro-RO"/>
        </w:rPr>
      </w:pPr>
    </w:p>
    <w:p w14:paraId="41B2A0CD" w14:textId="77777777" w:rsidR="00CD4EDD" w:rsidRPr="005842B2" w:rsidRDefault="006755BB" w:rsidP="00CD4EDD">
      <w:pPr>
        <w:jc w:val="both"/>
        <w:rPr>
          <w:rFonts w:ascii="Montserrat Light" w:hAnsi="Montserrat Light"/>
          <w:iCs/>
          <w:lang w:val="ro-RO"/>
        </w:rPr>
      </w:pPr>
      <w:r w:rsidRPr="005842B2">
        <w:rPr>
          <w:rFonts w:ascii="Montserrat Light" w:hAnsi="Montserrat Light"/>
          <w:b/>
          <w:bCs/>
          <w:noProof/>
          <w:lang w:val="ro-RO" w:eastAsia="ro-RO"/>
        </w:rPr>
        <w:t>Art.</w:t>
      </w:r>
      <w:r w:rsidR="005B105E" w:rsidRPr="005842B2">
        <w:rPr>
          <w:rFonts w:ascii="Montserrat Light" w:hAnsi="Montserrat Light"/>
          <w:b/>
          <w:bCs/>
          <w:noProof/>
          <w:lang w:val="ro-RO" w:eastAsia="ro-RO"/>
        </w:rPr>
        <w:t xml:space="preserve"> </w:t>
      </w:r>
      <w:r w:rsidR="002030E3" w:rsidRPr="005842B2">
        <w:rPr>
          <w:rFonts w:ascii="Montserrat Light" w:hAnsi="Montserrat Light"/>
          <w:b/>
          <w:bCs/>
          <w:noProof/>
          <w:lang w:val="ro-RO" w:eastAsia="ro-RO"/>
        </w:rPr>
        <w:t>6</w:t>
      </w:r>
      <w:r w:rsidRPr="005842B2">
        <w:rPr>
          <w:rFonts w:ascii="Montserrat Light" w:hAnsi="Montserrat Light"/>
          <w:b/>
          <w:bCs/>
          <w:noProof/>
          <w:lang w:val="ro-RO" w:eastAsia="ro-RO"/>
        </w:rPr>
        <w:t>.</w:t>
      </w:r>
      <w:r w:rsidRPr="005842B2">
        <w:rPr>
          <w:rFonts w:ascii="Montserrat Light" w:hAnsi="Montserrat Light"/>
          <w:iCs/>
          <w:lang w:val="ro-RO"/>
        </w:rPr>
        <w:t xml:space="preserve"> </w:t>
      </w:r>
      <w:r w:rsidR="00CD4EDD" w:rsidRPr="005842B2">
        <w:rPr>
          <w:rFonts w:ascii="Montserrat Light" w:hAnsi="Montserrat Light"/>
          <w:noProof/>
          <w:lang w:val="ro-RO" w:eastAsia="ro-RO"/>
        </w:rPr>
        <w:t xml:space="preserve">Cu punerea în aplicare a prevederilor prezentei hotărâri se încredinţează Preşedintele Consiliului Judeţean Cluj prin </w:t>
      </w:r>
      <w:r w:rsidR="006C07B8" w:rsidRPr="005842B2">
        <w:rPr>
          <w:rFonts w:ascii="Montserrat Light" w:hAnsi="Montserrat Light"/>
          <w:lang w:val="ro-RO"/>
        </w:rPr>
        <w:t>Direcției de Administrare Drumuri Județene</w:t>
      </w:r>
      <w:r w:rsidR="00CD4EDD" w:rsidRPr="005842B2">
        <w:rPr>
          <w:rFonts w:ascii="Montserrat Light" w:hAnsi="Montserrat Light"/>
          <w:noProof/>
          <w:lang w:val="ro-RO"/>
        </w:rPr>
        <w:t xml:space="preserve"> și Direcţia Generală Buget-Finanțe, Resurse Umane.</w:t>
      </w:r>
    </w:p>
    <w:p w14:paraId="7CCF9EC1" w14:textId="77777777" w:rsidR="00D447A5" w:rsidRPr="005842B2" w:rsidRDefault="00D447A5" w:rsidP="00902D40">
      <w:pPr>
        <w:jc w:val="both"/>
        <w:rPr>
          <w:rFonts w:ascii="Montserrat Light" w:hAnsi="Montserrat Light"/>
          <w:b/>
          <w:bCs/>
          <w:noProof/>
          <w:lang w:val="ro-RO" w:eastAsia="ro-RO"/>
        </w:rPr>
      </w:pPr>
    </w:p>
    <w:p w14:paraId="440A3A7D" w14:textId="77777777" w:rsidR="001C0D07" w:rsidRPr="005842B2" w:rsidRDefault="008F76F2" w:rsidP="00902D40">
      <w:pPr>
        <w:jc w:val="both"/>
        <w:rPr>
          <w:rFonts w:ascii="Montserrat Light" w:hAnsi="Montserrat Light"/>
          <w:lang w:val="ro-RO"/>
        </w:rPr>
      </w:pPr>
      <w:bookmarkStart w:id="12" w:name="_Hlk143172809"/>
      <w:r w:rsidRPr="005842B2">
        <w:rPr>
          <w:rFonts w:ascii="Montserrat Light" w:hAnsi="Montserrat Light"/>
          <w:b/>
          <w:bCs/>
          <w:noProof/>
          <w:lang w:val="ro-RO" w:eastAsia="ro-RO"/>
        </w:rPr>
        <w:t xml:space="preserve">Art. </w:t>
      </w:r>
      <w:r w:rsidR="002030E3" w:rsidRPr="005842B2">
        <w:rPr>
          <w:rFonts w:ascii="Montserrat Light" w:hAnsi="Montserrat Light"/>
          <w:b/>
          <w:bCs/>
          <w:noProof/>
          <w:lang w:val="ro-RO" w:eastAsia="ro-RO"/>
        </w:rPr>
        <w:t>7</w:t>
      </w:r>
      <w:r w:rsidRPr="005842B2">
        <w:rPr>
          <w:rFonts w:ascii="Montserrat Light" w:hAnsi="Montserrat Light"/>
          <w:b/>
          <w:bCs/>
          <w:noProof/>
          <w:lang w:val="ro-RO" w:eastAsia="ro-RO"/>
        </w:rPr>
        <w:t xml:space="preserve">. </w:t>
      </w:r>
      <w:bookmarkEnd w:id="12"/>
      <w:r w:rsidR="001C0D07" w:rsidRPr="005842B2">
        <w:rPr>
          <w:rFonts w:ascii="Montserrat Light" w:hAnsi="Montserrat Light"/>
          <w:noProof/>
          <w:lang w:val="ro-RO" w:eastAsia="ro-RO"/>
        </w:rPr>
        <w:t>Prezenta hotărâre se comunică</w:t>
      </w:r>
      <w:r w:rsidR="001C0D07" w:rsidRPr="005842B2">
        <w:rPr>
          <w:rFonts w:ascii="Montserrat Light" w:hAnsi="Montserrat Light"/>
          <w:lang w:val="ro-RO"/>
        </w:rPr>
        <w:t xml:space="preserve"> </w:t>
      </w:r>
      <w:proofErr w:type="spellStart"/>
      <w:r w:rsidR="001C0D07" w:rsidRPr="005842B2">
        <w:rPr>
          <w:rFonts w:ascii="Montserrat Light" w:hAnsi="Montserrat Light"/>
          <w:lang w:val="ro-RO"/>
        </w:rPr>
        <w:t>Direcţiei</w:t>
      </w:r>
      <w:proofErr w:type="spellEnd"/>
      <w:r w:rsidR="001C0D07" w:rsidRPr="005842B2">
        <w:rPr>
          <w:rFonts w:ascii="Montserrat Light" w:hAnsi="Montserrat Light"/>
          <w:lang w:val="ro-RO"/>
        </w:rPr>
        <w:t xml:space="preserve"> </w:t>
      </w:r>
      <w:r w:rsidR="001C0D07" w:rsidRPr="005842B2">
        <w:rPr>
          <w:rFonts w:ascii="Montserrat Light" w:hAnsi="Montserrat Light"/>
          <w:noProof/>
          <w:lang w:val="ro-RO"/>
        </w:rPr>
        <w:t>Dezvoltare şi Investiţii</w:t>
      </w:r>
      <w:r w:rsidR="00EC58A5" w:rsidRPr="005842B2">
        <w:rPr>
          <w:rFonts w:ascii="Montserrat Light" w:hAnsi="Montserrat Light"/>
          <w:noProof/>
          <w:lang w:val="ro-RO"/>
        </w:rPr>
        <w:t>,</w:t>
      </w:r>
      <w:r w:rsidR="001C0D07" w:rsidRPr="005842B2">
        <w:rPr>
          <w:rFonts w:ascii="Montserrat Light" w:hAnsi="Montserrat Light"/>
          <w:noProof/>
          <w:lang w:val="ro-RO"/>
        </w:rPr>
        <w:t xml:space="preserve"> </w:t>
      </w:r>
      <w:r w:rsidR="00BA0234" w:rsidRPr="005842B2">
        <w:rPr>
          <w:rFonts w:ascii="Montserrat Light" w:hAnsi="Montserrat Light"/>
          <w:noProof/>
          <w:lang w:val="ro-RO"/>
        </w:rPr>
        <w:t xml:space="preserve">Direcției de Administrare Drumuri Județene, </w:t>
      </w:r>
      <w:r w:rsidR="001C0D07" w:rsidRPr="005842B2">
        <w:rPr>
          <w:rFonts w:ascii="Montserrat Light" w:hAnsi="Montserrat Light"/>
          <w:noProof/>
          <w:lang w:val="ro-RO"/>
        </w:rPr>
        <w:t>Direcţiei Generale Buget-Finanțe</w:t>
      </w:r>
      <w:r w:rsidR="006C07B8" w:rsidRPr="005842B2">
        <w:rPr>
          <w:rFonts w:ascii="Montserrat Light" w:hAnsi="Montserrat Light"/>
          <w:noProof/>
          <w:lang w:val="ro-RO"/>
        </w:rPr>
        <w:t xml:space="preserve"> </w:t>
      </w:r>
      <w:r w:rsidR="001C0D07" w:rsidRPr="005842B2">
        <w:rPr>
          <w:rFonts w:ascii="Montserrat Light" w:hAnsi="Montserrat Light"/>
          <w:lang w:val="ro-RO"/>
        </w:rPr>
        <w:t xml:space="preserve">și se aduce la </w:t>
      </w:r>
      <w:proofErr w:type="spellStart"/>
      <w:r w:rsidR="001C0D07" w:rsidRPr="005842B2">
        <w:rPr>
          <w:rFonts w:ascii="Montserrat Light" w:hAnsi="Montserrat Light"/>
          <w:lang w:val="ro-RO"/>
        </w:rPr>
        <w:t>cunoştinţă</w:t>
      </w:r>
      <w:proofErr w:type="spellEnd"/>
      <w:r w:rsidR="001C0D07" w:rsidRPr="005842B2">
        <w:rPr>
          <w:rFonts w:ascii="Montserrat Light" w:hAnsi="Montserrat Light"/>
          <w:lang w:val="ro-RO"/>
        </w:rPr>
        <w:t xml:space="preserve"> publică prin afișare la sediul Consiliului Județean Cluj </w:t>
      </w:r>
      <w:proofErr w:type="spellStart"/>
      <w:r w:rsidR="001C0D07" w:rsidRPr="005842B2">
        <w:rPr>
          <w:rFonts w:ascii="Montserrat Light" w:hAnsi="Montserrat Light"/>
          <w:lang w:val="ro-RO"/>
        </w:rPr>
        <w:t>şi</w:t>
      </w:r>
      <w:proofErr w:type="spellEnd"/>
      <w:r w:rsidR="001C0D07" w:rsidRPr="005842B2">
        <w:rPr>
          <w:rFonts w:ascii="Montserrat Light" w:hAnsi="Montserrat Light"/>
          <w:lang w:val="ro-RO"/>
        </w:rPr>
        <w:t xml:space="preserve"> prin postare pe pagina de internet </w:t>
      </w:r>
      <w:hyperlink r:id="rId10" w:history="1">
        <w:r w:rsidR="001C0D07" w:rsidRPr="005842B2">
          <w:rPr>
            <w:rFonts w:ascii="Montserrat Light" w:hAnsi="Montserrat Light"/>
            <w:lang w:val="ro-RO"/>
          </w:rPr>
          <w:t>www.cjcluj.ro</w:t>
        </w:r>
      </w:hyperlink>
      <w:r w:rsidR="001C0D07" w:rsidRPr="005842B2">
        <w:rPr>
          <w:rFonts w:ascii="Montserrat Light" w:hAnsi="Montserrat Light"/>
          <w:lang w:val="ro-RO"/>
        </w:rPr>
        <w:t>.</w:t>
      </w:r>
    </w:p>
    <w:p w14:paraId="5772A84C" w14:textId="77777777" w:rsidR="006B6303" w:rsidRPr="005842B2" w:rsidRDefault="006B6303" w:rsidP="00902D40">
      <w:pPr>
        <w:jc w:val="both"/>
        <w:rPr>
          <w:rFonts w:ascii="Montserrat Light" w:hAnsi="Montserrat Light"/>
          <w:lang w:val="ro-RO"/>
        </w:rPr>
      </w:pPr>
    </w:p>
    <w:p w14:paraId="64AF521C" w14:textId="77777777" w:rsidR="008F76F2" w:rsidRPr="005842B2" w:rsidRDefault="008F76F2" w:rsidP="005979FD">
      <w:pPr>
        <w:autoSpaceDE w:val="0"/>
        <w:autoSpaceDN w:val="0"/>
        <w:adjustRightInd w:val="0"/>
        <w:ind w:left="4956" w:firstLine="708"/>
        <w:rPr>
          <w:rFonts w:ascii="Montserrat Light" w:hAnsi="Montserrat Light"/>
          <w:b/>
          <w:bCs/>
          <w:noProof/>
          <w:lang w:val="ro-RO" w:eastAsia="ro-RO"/>
        </w:rPr>
      </w:pPr>
      <w:r w:rsidRPr="005842B2">
        <w:rPr>
          <w:rFonts w:ascii="Montserrat Light" w:hAnsi="Montserrat Light"/>
          <w:b/>
          <w:bCs/>
          <w:noProof/>
          <w:lang w:val="ro-RO" w:eastAsia="ro-RO"/>
        </w:rPr>
        <w:t xml:space="preserve">        Contrasemnează:</w:t>
      </w:r>
    </w:p>
    <w:p w14:paraId="34EDE898" w14:textId="77777777" w:rsidR="008F76F2" w:rsidRPr="005842B2" w:rsidRDefault="008F76F2" w:rsidP="005979FD">
      <w:pPr>
        <w:autoSpaceDE w:val="0"/>
        <w:autoSpaceDN w:val="0"/>
        <w:adjustRightInd w:val="0"/>
        <w:rPr>
          <w:rFonts w:ascii="Montserrat Light" w:hAnsi="Montserrat Light"/>
          <w:b/>
          <w:bCs/>
          <w:noProof/>
          <w:lang w:val="ro-RO" w:eastAsia="ro-RO"/>
        </w:rPr>
      </w:pPr>
      <w:r w:rsidRPr="005842B2">
        <w:rPr>
          <w:rFonts w:ascii="Montserrat Light" w:hAnsi="Montserrat Light"/>
          <w:b/>
          <w:bCs/>
          <w:noProof/>
          <w:lang w:val="ro-RO" w:eastAsia="ro-RO"/>
        </w:rPr>
        <w:t xml:space="preserve">          PREŞEDINTE,</w:t>
      </w:r>
      <w:r w:rsidRPr="005842B2">
        <w:rPr>
          <w:rFonts w:ascii="Montserrat Light" w:hAnsi="Montserrat Light"/>
          <w:b/>
          <w:bCs/>
          <w:noProof/>
          <w:lang w:val="ro-RO" w:eastAsia="ro-RO"/>
        </w:rPr>
        <w:tab/>
      </w:r>
      <w:r w:rsidRPr="005842B2">
        <w:rPr>
          <w:rFonts w:ascii="Montserrat Light" w:hAnsi="Montserrat Light"/>
          <w:b/>
          <w:bCs/>
          <w:noProof/>
          <w:lang w:val="ro-RO" w:eastAsia="ro-RO"/>
        </w:rPr>
        <w:tab/>
      </w:r>
      <w:r w:rsidRPr="005842B2">
        <w:rPr>
          <w:rFonts w:ascii="Montserrat Light" w:hAnsi="Montserrat Light"/>
          <w:b/>
          <w:bCs/>
          <w:noProof/>
          <w:lang w:val="ro-RO" w:eastAsia="ro-RO"/>
        </w:rPr>
        <w:tab/>
      </w:r>
      <w:r w:rsidRPr="005842B2">
        <w:rPr>
          <w:rFonts w:ascii="Montserrat Light" w:hAnsi="Montserrat Light"/>
          <w:b/>
          <w:bCs/>
          <w:noProof/>
          <w:lang w:val="ro-RO" w:eastAsia="ro-RO"/>
        </w:rPr>
        <w:tab/>
        <w:t xml:space="preserve">  </w:t>
      </w:r>
      <w:r w:rsidR="00F1605E" w:rsidRPr="005842B2">
        <w:rPr>
          <w:rFonts w:ascii="Montserrat Light" w:hAnsi="Montserrat Light"/>
          <w:b/>
          <w:bCs/>
          <w:noProof/>
          <w:lang w:val="ro-RO" w:eastAsia="ro-RO"/>
        </w:rPr>
        <w:t xml:space="preserve">  </w:t>
      </w:r>
      <w:r w:rsidR="00623F56" w:rsidRPr="005842B2">
        <w:rPr>
          <w:rFonts w:ascii="Montserrat Light" w:hAnsi="Montserrat Light"/>
          <w:b/>
          <w:bCs/>
          <w:noProof/>
          <w:lang w:val="ro-RO" w:eastAsia="ro-RO"/>
        </w:rPr>
        <w:t xml:space="preserve"> </w:t>
      </w:r>
      <w:r w:rsidR="0039710B" w:rsidRPr="005842B2">
        <w:rPr>
          <w:rFonts w:ascii="Montserrat Light" w:hAnsi="Montserrat Light"/>
          <w:b/>
          <w:bCs/>
          <w:noProof/>
          <w:lang w:val="ro-RO" w:eastAsia="ro-RO"/>
        </w:rPr>
        <w:t xml:space="preserve">        </w:t>
      </w:r>
      <w:r w:rsidRPr="005842B2">
        <w:rPr>
          <w:rFonts w:ascii="Montserrat Light" w:hAnsi="Montserrat Light"/>
          <w:b/>
          <w:bCs/>
          <w:noProof/>
          <w:lang w:val="ro-RO" w:eastAsia="ro-RO"/>
        </w:rPr>
        <w:t>SECRETAR GENERAL AL JUDEŢULUI,</w:t>
      </w:r>
    </w:p>
    <w:p w14:paraId="2600E2B1" w14:textId="77777777" w:rsidR="008F76F2" w:rsidRPr="005842B2" w:rsidRDefault="008F76F2" w:rsidP="005979FD">
      <w:pPr>
        <w:autoSpaceDE w:val="0"/>
        <w:autoSpaceDN w:val="0"/>
        <w:adjustRightInd w:val="0"/>
        <w:rPr>
          <w:rFonts w:ascii="Montserrat Light" w:hAnsi="Montserrat Light"/>
          <w:noProof/>
          <w:lang w:val="ro-RO" w:eastAsia="ro-RO"/>
        </w:rPr>
      </w:pPr>
      <w:r w:rsidRPr="005842B2">
        <w:rPr>
          <w:rFonts w:ascii="Montserrat Light" w:hAnsi="Montserrat Light"/>
          <w:b/>
          <w:bCs/>
          <w:noProof/>
          <w:lang w:val="ro-RO" w:eastAsia="ro-RO"/>
        </w:rPr>
        <w:t xml:space="preserve">   </w:t>
      </w:r>
      <w:r w:rsidRPr="005842B2">
        <w:rPr>
          <w:rFonts w:ascii="Montserrat Light" w:hAnsi="Montserrat Light"/>
          <w:b/>
          <w:bCs/>
          <w:noProof/>
          <w:lang w:val="ro-RO" w:eastAsia="ro-RO"/>
        </w:rPr>
        <w:tab/>
        <w:t xml:space="preserve">  </w:t>
      </w:r>
      <w:r w:rsidRPr="005842B2">
        <w:rPr>
          <w:rFonts w:ascii="Montserrat Light" w:hAnsi="Montserrat Light"/>
          <w:noProof/>
          <w:lang w:val="ro-RO" w:eastAsia="ro-RO"/>
        </w:rPr>
        <w:t xml:space="preserve">Alin </w:t>
      </w:r>
      <w:r w:rsidR="00F1605E" w:rsidRPr="005842B2">
        <w:rPr>
          <w:rFonts w:ascii="Montserrat Light" w:hAnsi="Montserrat Light"/>
          <w:noProof/>
          <w:lang w:val="ro-RO" w:eastAsia="ro-RO"/>
        </w:rPr>
        <w:t xml:space="preserve">Tişe  </w:t>
      </w:r>
      <w:r w:rsidRPr="005842B2">
        <w:rPr>
          <w:rFonts w:ascii="Montserrat Light" w:hAnsi="Montserrat Light"/>
          <w:noProof/>
          <w:lang w:val="ro-RO" w:eastAsia="ro-RO"/>
        </w:rPr>
        <w:t xml:space="preserve">                                                               </w:t>
      </w:r>
      <w:r w:rsidR="00F1605E" w:rsidRPr="005842B2">
        <w:rPr>
          <w:rFonts w:ascii="Montserrat Light" w:hAnsi="Montserrat Light"/>
          <w:noProof/>
          <w:lang w:val="ro-RO" w:eastAsia="ro-RO"/>
        </w:rPr>
        <w:t xml:space="preserve">        </w:t>
      </w:r>
      <w:r w:rsidR="0039710B" w:rsidRPr="005842B2">
        <w:rPr>
          <w:rFonts w:ascii="Montserrat Light" w:hAnsi="Montserrat Light"/>
          <w:noProof/>
          <w:lang w:val="ro-RO" w:eastAsia="ro-RO"/>
        </w:rPr>
        <w:t xml:space="preserve">         </w:t>
      </w:r>
      <w:r w:rsidRPr="005842B2">
        <w:rPr>
          <w:rFonts w:ascii="Montserrat Light" w:hAnsi="Montserrat Light"/>
          <w:noProof/>
          <w:lang w:val="ro-RO" w:eastAsia="ro-RO"/>
        </w:rPr>
        <w:t xml:space="preserve">Simona </w:t>
      </w:r>
      <w:r w:rsidR="00F1605E" w:rsidRPr="005842B2">
        <w:rPr>
          <w:rFonts w:ascii="Montserrat Light" w:hAnsi="Montserrat Light"/>
          <w:noProof/>
          <w:lang w:val="ro-RO" w:eastAsia="ro-RO"/>
        </w:rPr>
        <w:t>Gaci</w:t>
      </w:r>
    </w:p>
    <w:p w14:paraId="0B05611E" w14:textId="77777777" w:rsidR="006B6303" w:rsidRPr="005842B2" w:rsidRDefault="006B6303" w:rsidP="005979FD">
      <w:pPr>
        <w:autoSpaceDE w:val="0"/>
        <w:autoSpaceDN w:val="0"/>
        <w:adjustRightInd w:val="0"/>
        <w:rPr>
          <w:rFonts w:ascii="Montserrat Light" w:hAnsi="Montserrat Light"/>
          <w:b/>
          <w:bCs/>
          <w:noProof/>
          <w:lang w:val="ro-RO" w:eastAsia="ro-RO"/>
        </w:rPr>
      </w:pPr>
    </w:p>
    <w:p w14:paraId="686B73F1" w14:textId="77777777" w:rsidR="008F76F2" w:rsidRPr="005842B2" w:rsidRDefault="008F76F2" w:rsidP="005979FD">
      <w:pPr>
        <w:autoSpaceDE w:val="0"/>
        <w:autoSpaceDN w:val="0"/>
        <w:adjustRightInd w:val="0"/>
        <w:rPr>
          <w:rFonts w:ascii="Montserrat Light" w:hAnsi="Montserrat Light"/>
          <w:b/>
          <w:bCs/>
          <w:lang w:val="ro-RO"/>
        </w:rPr>
      </w:pPr>
      <w:r w:rsidRPr="005842B2">
        <w:rPr>
          <w:rFonts w:ascii="Montserrat Light" w:hAnsi="Montserrat Light"/>
          <w:b/>
          <w:bCs/>
          <w:lang w:val="ro-RO"/>
        </w:rPr>
        <w:t>Nr</w:t>
      </w:r>
      <w:r w:rsidR="004E0887" w:rsidRPr="005842B2">
        <w:rPr>
          <w:rFonts w:ascii="Montserrat Light" w:hAnsi="Montserrat Light"/>
          <w:b/>
          <w:bCs/>
          <w:lang w:val="ro-RO"/>
        </w:rPr>
        <w:t xml:space="preserve">. </w:t>
      </w:r>
      <w:r w:rsidRPr="005842B2">
        <w:rPr>
          <w:rFonts w:ascii="Montserrat Light" w:hAnsi="Montserrat Light"/>
          <w:b/>
          <w:bCs/>
          <w:lang w:val="ro-RO"/>
        </w:rPr>
        <w:t>…... din ……</w:t>
      </w:r>
      <w:r w:rsidR="004E0887" w:rsidRPr="005842B2">
        <w:rPr>
          <w:rFonts w:ascii="Montserrat Light" w:hAnsi="Montserrat Light"/>
          <w:b/>
          <w:bCs/>
          <w:lang w:val="ro-RO"/>
        </w:rPr>
        <w:t>...........</w:t>
      </w:r>
      <w:r w:rsidRPr="005842B2">
        <w:rPr>
          <w:rFonts w:ascii="Montserrat Light" w:hAnsi="Montserrat Light"/>
          <w:b/>
          <w:bCs/>
          <w:lang w:val="ro-RO"/>
        </w:rPr>
        <w:t xml:space="preserve"> 2026</w:t>
      </w:r>
    </w:p>
    <w:p w14:paraId="7D4BDFA8" w14:textId="77777777" w:rsidR="00525950" w:rsidRPr="005842B2" w:rsidRDefault="00525950" w:rsidP="005979FD">
      <w:pPr>
        <w:autoSpaceDE w:val="0"/>
        <w:autoSpaceDN w:val="0"/>
        <w:adjustRightInd w:val="0"/>
        <w:contextualSpacing/>
        <w:jc w:val="both"/>
        <w:rPr>
          <w:rFonts w:ascii="Montserrat Light" w:hAnsi="Montserrat Light"/>
          <w:i/>
          <w:iCs/>
          <w:sz w:val="18"/>
          <w:szCs w:val="18"/>
          <w:lang w:val="ro-RO"/>
        </w:rPr>
      </w:pPr>
    </w:p>
    <w:p w14:paraId="62D01A94" w14:textId="77777777" w:rsidR="006B6303" w:rsidRPr="005842B2" w:rsidRDefault="008F76F2" w:rsidP="005614ED">
      <w:pPr>
        <w:autoSpaceDE w:val="0"/>
        <w:autoSpaceDN w:val="0"/>
        <w:adjustRightInd w:val="0"/>
        <w:contextualSpacing/>
        <w:jc w:val="both"/>
        <w:rPr>
          <w:rFonts w:ascii="Montserrat Light" w:hAnsi="Montserrat Light"/>
          <w:i/>
          <w:iCs/>
          <w:noProof/>
          <w:sz w:val="18"/>
          <w:szCs w:val="18"/>
          <w:lang w:val="it-IT"/>
        </w:rPr>
      </w:pPr>
      <w:r w:rsidRPr="005842B2">
        <w:rPr>
          <w:rFonts w:ascii="Montserrat Light" w:hAnsi="Montserrat Light"/>
          <w:i/>
          <w:iCs/>
          <w:sz w:val="18"/>
          <w:szCs w:val="18"/>
          <w:lang w:val="ro-RO"/>
        </w:rPr>
        <w:t xml:space="preserve">Prezenta hotărâre a fost adoptată cu … voturi “pentru” </w:t>
      </w:r>
      <w:r w:rsidRPr="005842B2">
        <w:rPr>
          <w:rFonts w:ascii="Montserrat Light" w:hAnsi="Montserrat Light"/>
          <w:i/>
          <w:iCs/>
          <w:noProof/>
          <w:sz w:val="18"/>
          <w:szCs w:val="18"/>
          <w:lang w:val="ro-RO"/>
        </w:rPr>
        <w:t xml:space="preserve">… voturi “împotrivă”, …. ”abţineri” şi …. </w:t>
      </w:r>
      <w:r w:rsidRPr="005842B2">
        <w:rPr>
          <w:rFonts w:ascii="Montserrat Light" w:hAnsi="Montserrat Light"/>
          <w:i/>
          <w:iCs/>
          <w:noProof/>
          <w:sz w:val="18"/>
          <w:szCs w:val="18"/>
          <w:lang w:val="it-IT"/>
        </w:rPr>
        <w:t>Membri ai Consiliului județean nu au votat</w:t>
      </w:r>
      <w:r w:rsidRPr="005842B2">
        <w:rPr>
          <w:rFonts w:ascii="Montserrat Light" w:hAnsi="Montserrat Light"/>
          <w:i/>
          <w:iCs/>
          <w:sz w:val="18"/>
          <w:szCs w:val="18"/>
          <w:lang w:val="it-IT"/>
        </w:rPr>
        <w:t>, fiind astfel respectate prevederile legale privind majoritatea de voturi necesară.</w:t>
      </w:r>
      <w:r w:rsidRPr="005842B2">
        <w:rPr>
          <w:rFonts w:ascii="Montserrat Light" w:hAnsi="Montserrat Light"/>
          <w:b/>
          <w:bCs/>
          <w:i/>
          <w:iCs/>
          <w:noProof/>
          <w:sz w:val="18"/>
          <w:szCs w:val="18"/>
          <w:vertAlign w:val="superscript"/>
          <w:lang w:val="it-IT"/>
        </w:rPr>
        <w:t xml:space="preserve">  </w:t>
      </w:r>
    </w:p>
    <w:p w14:paraId="649884FE" w14:textId="77777777" w:rsidR="008F76F2" w:rsidRPr="005842B2" w:rsidRDefault="008F76F2" w:rsidP="005979FD">
      <w:pPr>
        <w:autoSpaceDE w:val="0"/>
        <w:autoSpaceDN w:val="0"/>
        <w:adjustRightInd w:val="0"/>
        <w:contextualSpacing/>
        <w:jc w:val="center"/>
        <w:rPr>
          <w:rFonts w:ascii="Montserrat Light" w:hAnsi="Montserrat Light"/>
          <w:b/>
          <w:bCs/>
          <w:noProof/>
          <w:lang w:val="it-IT"/>
        </w:rPr>
      </w:pPr>
      <w:r w:rsidRPr="005842B2">
        <w:rPr>
          <w:rFonts w:ascii="Montserrat Light" w:hAnsi="Montserrat Light"/>
          <w:b/>
          <w:bCs/>
          <w:noProof/>
          <w:lang w:val="it-IT"/>
        </w:rPr>
        <w:t>INIȚIATOR,</w:t>
      </w:r>
    </w:p>
    <w:p w14:paraId="4A32ED53" w14:textId="77777777" w:rsidR="008F76F2" w:rsidRPr="005842B2" w:rsidRDefault="008F76F2" w:rsidP="005979FD">
      <w:pPr>
        <w:autoSpaceDE w:val="0"/>
        <w:autoSpaceDN w:val="0"/>
        <w:adjustRightInd w:val="0"/>
        <w:contextualSpacing/>
        <w:jc w:val="center"/>
        <w:rPr>
          <w:rFonts w:ascii="Montserrat Light" w:hAnsi="Montserrat Light"/>
          <w:b/>
          <w:bCs/>
          <w:noProof/>
          <w:lang w:val="it-IT"/>
        </w:rPr>
      </w:pPr>
      <w:r w:rsidRPr="005842B2">
        <w:rPr>
          <w:rFonts w:ascii="Montserrat Light" w:hAnsi="Montserrat Light"/>
          <w:b/>
          <w:bCs/>
          <w:noProof/>
          <w:lang w:val="it-IT"/>
        </w:rPr>
        <w:t xml:space="preserve">PREȘEDINTE </w:t>
      </w:r>
    </w:p>
    <w:p w14:paraId="1EC755F5" w14:textId="77777777" w:rsidR="00475924" w:rsidRPr="005842B2" w:rsidRDefault="005A44EE" w:rsidP="005979FD">
      <w:pPr>
        <w:autoSpaceDE w:val="0"/>
        <w:autoSpaceDN w:val="0"/>
        <w:adjustRightInd w:val="0"/>
        <w:contextualSpacing/>
        <w:jc w:val="center"/>
        <w:rPr>
          <w:rFonts w:ascii="Montserrat Light" w:hAnsi="Montserrat Light"/>
          <w:noProof/>
          <w:lang w:val="it-IT"/>
        </w:rPr>
      </w:pPr>
      <w:r w:rsidRPr="005842B2">
        <w:rPr>
          <w:rFonts w:ascii="Montserrat Light" w:hAnsi="Montserrat Light"/>
          <w:noProof/>
          <w:lang w:val="it-IT"/>
        </w:rPr>
        <w:t>Alin Tișe</w:t>
      </w:r>
    </w:p>
    <w:p w14:paraId="60395272" w14:textId="77777777" w:rsidR="006C07B8" w:rsidRPr="005842B2" w:rsidRDefault="006C07B8" w:rsidP="00551779">
      <w:pPr>
        <w:autoSpaceDE w:val="0"/>
        <w:autoSpaceDN w:val="0"/>
        <w:adjustRightInd w:val="0"/>
        <w:contextualSpacing/>
        <w:rPr>
          <w:rFonts w:ascii="Montserrat Light" w:hAnsi="Montserrat Light"/>
          <w:noProof/>
          <w:lang w:val="it-IT"/>
        </w:rPr>
      </w:pPr>
    </w:p>
    <w:p w14:paraId="121CD355" w14:textId="77777777" w:rsidR="006C07B8" w:rsidRPr="005842B2" w:rsidRDefault="006C07B8" w:rsidP="00551779">
      <w:pPr>
        <w:autoSpaceDE w:val="0"/>
        <w:autoSpaceDN w:val="0"/>
        <w:adjustRightInd w:val="0"/>
        <w:contextualSpacing/>
        <w:rPr>
          <w:rFonts w:ascii="Montserrat Light" w:hAnsi="Montserrat Light"/>
          <w:noProof/>
          <w:lang w:val="it-IT"/>
        </w:rPr>
      </w:pPr>
    </w:p>
    <w:p w14:paraId="76E41747" w14:textId="77777777" w:rsidR="00475924" w:rsidRPr="005842B2" w:rsidRDefault="00475924" w:rsidP="00475924">
      <w:pPr>
        <w:tabs>
          <w:tab w:val="left" w:pos="3456"/>
        </w:tabs>
        <w:jc w:val="right"/>
        <w:rPr>
          <w:rFonts w:ascii="Montserrat Light" w:hAnsi="Montserrat Light"/>
          <w:b/>
          <w:bCs/>
          <w:lang w:val="it-IT"/>
        </w:rPr>
      </w:pPr>
      <w:r w:rsidRPr="005842B2">
        <w:rPr>
          <w:rFonts w:ascii="Montserrat Light" w:hAnsi="Montserrat Light"/>
          <w:b/>
          <w:bCs/>
          <w:lang w:val="it-IT"/>
        </w:rPr>
        <w:lastRenderedPageBreak/>
        <w:t>Anexa</w:t>
      </w:r>
      <w:r w:rsidR="00F15F61" w:rsidRPr="005842B2">
        <w:rPr>
          <w:rFonts w:ascii="Montserrat Light" w:hAnsi="Montserrat Light"/>
          <w:b/>
          <w:bCs/>
          <w:lang w:val="it-IT"/>
        </w:rPr>
        <w:t xml:space="preserve"> </w:t>
      </w:r>
      <w:r w:rsidR="006755BB" w:rsidRPr="005842B2">
        <w:rPr>
          <w:rFonts w:ascii="Montserrat Light" w:hAnsi="Montserrat Light"/>
          <w:b/>
          <w:bCs/>
          <w:lang w:val="it-IT"/>
        </w:rPr>
        <w:t xml:space="preserve">1 </w:t>
      </w:r>
      <w:r w:rsidRPr="005842B2">
        <w:rPr>
          <w:rFonts w:ascii="Montserrat Light" w:hAnsi="Montserrat Light"/>
          <w:b/>
          <w:bCs/>
          <w:lang w:val="it-IT"/>
        </w:rPr>
        <w:t>la Hotărârea nr.</w:t>
      </w:r>
      <w:r w:rsidR="00215769" w:rsidRPr="005842B2">
        <w:rPr>
          <w:rFonts w:ascii="Montserrat Light" w:hAnsi="Montserrat Light"/>
          <w:b/>
          <w:bCs/>
          <w:lang w:val="it-IT"/>
        </w:rPr>
        <w:t xml:space="preserve"> </w:t>
      </w:r>
      <w:r w:rsidR="006755BB" w:rsidRPr="005842B2">
        <w:rPr>
          <w:rFonts w:ascii="Montserrat Light" w:hAnsi="Montserrat Light"/>
          <w:b/>
          <w:bCs/>
          <w:lang w:val="it-IT"/>
        </w:rPr>
        <w:t>……..</w:t>
      </w:r>
      <w:r w:rsidRPr="005842B2">
        <w:rPr>
          <w:rFonts w:ascii="Montserrat Light" w:hAnsi="Montserrat Light"/>
          <w:b/>
          <w:bCs/>
          <w:lang w:val="it-IT"/>
        </w:rPr>
        <w:t>...../2026</w:t>
      </w:r>
    </w:p>
    <w:p w14:paraId="275DEFDD" w14:textId="77777777" w:rsidR="00F210BD" w:rsidRPr="005842B2" w:rsidRDefault="00F210BD" w:rsidP="00F210BD">
      <w:pPr>
        <w:pStyle w:val="Heading2"/>
        <w:spacing w:after="0"/>
        <w:jc w:val="center"/>
        <w:rPr>
          <w:rFonts w:ascii="Montserrat Light" w:hAnsi="Montserrat Light"/>
          <w:b/>
          <w:bCs/>
          <w:iCs/>
          <w:color w:val="000000"/>
          <w:sz w:val="22"/>
          <w:szCs w:val="22"/>
          <w:lang w:val="ro-RO"/>
        </w:rPr>
      </w:pPr>
      <w:r w:rsidRPr="005842B2">
        <w:rPr>
          <w:rFonts w:ascii="Montserrat Light" w:hAnsi="Montserrat Light"/>
          <w:b/>
          <w:bCs/>
          <w:iCs/>
          <w:color w:val="000000"/>
          <w:sz w:val="22"/>
          <w:szCs w:val="22"/>
          <w:lang w:val="ro-RO"/>
        </w:rPr>
        <w:t>INDICATORI TEHNICO-ECONOMICI</w:t>
      </w:r>
    </w:p>
    <w:p w14:paraId="59C7A882" w14:textId="77777777" w:rsidR="00A93C5A" w:rsidRPr="005842B2" w:rsidRDefault="006C07B8" w:rsidP="004C68DF">
      <w:pPr>
        <w:jc w:val="center"/>
        <w:rPr>
          <w:rFonts w:ascii="Montserrat Light" w:hAnsi="Montserrat Light"/>
          <w:b/>
          <w:lang w:val="ro-RO"/>
        </w:rPr>
      </w:pPr>
      <w:r w:rsidRPr="005842B2">
        <w:rPr>
          <w:rFonts w:ascii="Montserrat Light" w:hAnsi="Montserrat Light"/>
          <w:b/>
          <w:lang w:val="ro-RO"/>
        </w:rPr>
        <w:t>“Pod peste râul Someșul Mic, pe DJ161D, km 9+007, în localitatea Mănăstirea”</w:t>
      </w:r>
    </w:p>
    <w:p w14:paraId="5B98580B" w14:textId="77777777" w:rsidR="00A93C5A" w:rsidRPr="005842B2" w:rsidRDefault="00A93C5A" w:rsidP="004C68DF">
      <w:pPr>
        <w:jc w:val="both"/>
        <w:rPr>
          <w:rFonts w:ascii="Montserrat Light" w:hAnsi="Montserrat Light"/>
          <w:b/>
          <w:lang w:val="ro-RO"/>
        </w:rPr>
      </w:pPr>
    </w:p>
    <w:tbl>
      <w:tblPr>
        <w:tblW w:w="0" w:type="auto"/>
        <w:tblInd w:w="-108" w:type="dxa"/>
        <w:tblLook w:val="04A0" w:firstRow="1" w:lastRow="0" w:firstColumn="1" w:lastColumn="0" w:noHBand="0" w:noVBand="1"/>
      </w:tblPr>
      <w:tblGrid>
        <w:gridCol w:w="216"/>
        <w:gridCol w:w="2818"/>
        <w:gridCol w:w="193"/>
        <w:gridCol w:w="6311"/>
      </w:tblGrid>
      <w:tr w:rsidR="00F210BD" w:rsidRPr="005842B2" w14:paraId="4CE6577F" w14:textId="77777777" w:rsidTr="00BF0C9C">
        <w:trPr>
          <w:gridBefore w:val="1"/>
          <w:wBefore w:w="216" w:type="dxa"/>
          <w:trHeight w:val="238"/>
        </w:trPr>
        <w:tc>
          <w:tcPr>
            <w:tcW w:w="3011" w:type="dxa"/>
            <w:gridSpan w:val="2"/>
          </w:tcPr>
          <w:p w14:paraId="7E768F82" w14:textId="77777777" w:rsidR="00F210BD" w:rsidRPr="005842B2" w:rsidRDefault="00F210BD" w:rsidP="001A655A">
            <w:pPr>
              <w:jc w:val="both"/>
              <w:rPr>
                <w:rFonts w:ascii="Montserrat Light" w:hAnsi="Montserrat Light"/>
                <w:b/>
                <w:sz w:val="20"/>
                <w:szCs w:val="20"/>
                <w:lang w:val="ro-RO"/>
              </w:rPr>
            </w:pPr>
          </w:p>
        </w:tc>
        <w:tc>
          <w:tcPr>
            <w:tcW w:w="6311" w:type="dxa"/>
          </w:tcPr>
          <w:p w14:paraId="256C758D" w14:textId="77777777" w:rsidR="00F210BD" w:rsidRPr="005842B2" w:rsidRDefault="00F210BD" w:rsidP="001A655A">
            <w:pPr>
              <w:jc w:val="both"/>
              <w:rPr>
                <w:rFonts w:ascii="Montserrat Light" w:hAnsi="Montserrat Light"/>
                <w:b/>
                <w:sz w:val="20"/>
                <w:szCs w:val="20"/>
                <w:lang w:val="ro-RO"/>
              </w:rPr>
            </w:pPr>
          </w:p>
        </w:tc>
      </w:tr>
      <w:tr w:rsidR="00BF0C9C" w:rsidRPr="005842B2" w14:paraId="0BCF7BB2" w14:textId="77777777" w:rsidTr="00BF0C9C">
        <w:trPr>
          <w:trHeight w:val="238"/>
        </w:trPr>
        <w:tc>
          <w:tcPr>
            <w:tcW w:w="3034" w:type="dxa"/>
            <w:gridSpan w:val="2"/>
          </w:tcPr>
          <w:p w14:paraId="3BB78299" w14:textId="77777777" w:rsidR="00BF0C9C" w:rsidRPr="005842B2" w:rsidRDefault="00BF0C9C" w:rsidP="002120AD">
            <w:pPr>
              <w:jc w:val="both"/>
              <w:rPr>
                <w:rFonts w:ascii="Montserrat Light" w:hAnsi="Montserrat Light"/>
                <w:b/>
                <w:sz w:val="20"/>
                <w:szCs w:val="20"/>
              </w:rPr>
            </w:pPr>
            <w:bookmarkStart w:id="13" w:name="_Hlk166488796"/>
            <w:proofErr w:type="spellStart"/>
            <w:r w:rsidRPr="005842B2">
              <w:rPr>
                <w:rFonts w:ascii="Montserrat Light" w:hAnsi="Montserrat Light"/>
                <w:b/>
                <w:sz w:val="20"/>
                <w:szCs w:val="20"/>
              </w:rPr>
              <w:t>Investitor</w:t>
            </w:r>
            <w:proofErr w:type="spellEnd"/>
            <w:r w:rsidRPr="005842B2">
              <w:rPr>
                <w:rFonts w:ascii="Montserrat Light" w:hAnsi="Montserrat Light"/>
                <w:b/>
                <w:sz w:val="20"/>
                <w:szCs w:val="20"/>
              </w:rPr>
              <w:t>:</w:t>
            </w:r>
          </w:p>
        </w:tc>
        <w:tc>
          <w:tcPr>
            <w:tcW w:w="6504" w:type="dxa"/>
            <w:gridSpan w:val="2"/>
          </w:tcPr>
          <w:p w14:paraId="0A19EACC" w14:textId="77777777" w:rsidR="00BF0C9C" w:rsidRPr="005842B2" w:rsidRDefault="00BF0C9C" w:rsidP="002120AD">
            <w:pPr>
              <w:jc w:val="both"/>
              <w:rPr>
                <w:rFonts w:ascii="Montserrat Light" w:hAnsi="Montserrat Light"/>
                <w:bCs/>
                <w:color w:val="000000"/>
                <w:spacing w:val="-3"/>
                <w:sz w:val="20"/>
                <w:szCs w:val="20"/>
              </w:rPr>
            </w:pPr>
            <w:r w:rsidRPr="005842B2">
              <w:rPr>
                <w:rFonts w:ascii="Montserrat Light" w:hAnsi="Montserrat Light"/>
                <w:bCs/>
                <w:color w:val="000000"/>
                <w:spacing w:val="-3"/>
                <w:sz w:val="20"/>
                <w:szCs w:val="20"/>
              </w:rPr>
              <w:t xml:space="preserve">UAT </w:t>
            </w:r>
            <w:proofErr w:type="spellStart"/>
            <w:r w:rsidRPr="005842B2">
              <w:rPr>
                <w:rFonts w:ascii="Montserrat Light" w:hAnsi="Montserrat Light"/>
                <w:bCs/>
                <w:color w:val="000000"/>
                <w:spacing w:val="-3"/>
                <w:sz w:val="20"/>
                <w:szCs w:val="20"/>
              </w:rPr>
              <w:t>Județul</w:t>
            </w:r>
            <w:proofErr w:type="spellEnd"/>
            <w:r w:rsidRPr="005842B2">
              <w:rPr>
                <w:rFonts w:ascii="Montserrat Light" w:hAnsi="Montserrat Light"/>
                <w:bCs/>
                <w:color w:val="000000"/>
                <w:spacing w:val="-3"/>
                <w:sz w:val="20"/>
                <w:szCs w:val="20"/>
              </w:rPr>
              <w:t xml:space="preserve"> Cluj </w:t>
            </w:r>
            <w:proofErr w:type="spellStart"/>
            <w:r w:rsidRPr="005842B2">
              <w:rPr>
                <w:rFonts w:ascii="Montserrat Light" w:hAnsi="Montserrat Light"/>
                <w:bCs/>
                <w:color w:val="000000"/>
                <w:spacing w:val="-3"/>
                <w:sz w:val="20"/>
                <w:szCs w:val="20"/>
              </w:rPr>
              <w:t>prin</w:t>
            </w:r>
            <w:proofErr w:type="spellEnd"/>
            <w:r w:rsidRPr="005842B2">
              <w:rPr>
                <w:rFonts w:ascii="Montserrat Light" w:hAnsi="Montserrat Light"/>
                <w:bCs/>
                <w:color w:val="000000"/>
                <w:spacing w:val="-3"/>
                <w:sz w:val="20"/>
                <w:szCs w:val="20"/>
              </w:rPr>
              <w:t xml:space="preserve"> Consiliul </w:t>
            </w:r>
            <w:proofErr w:type="spellStart"/>
            <w:r w:rsidRPr="005842B2">
              <w:rPr>
                <w:rFonts w:ascii="Montserrat Light" w:hAnsi="Montserrat Light"/>
                <w:bCs/>
                <w:color w:val="000000"/>
                <w:spacing w:val="-3"/>
                <w:sz w:val="20"/>
                <w:szCs w:val="20"/>
              </w:rPr>
              <w:t>Județean</w:t>
            </w:r>
            <w:proofErr w:type="spellEnd"/>
            <w:r w:rsidRPr="005842B2">
              <w:rPr>
                <w:rFonts w:ascii="Montserrat Light" w:hAnsi="Montserrat Light"/>
                <w:bCs/>
                <w:color w:val="000000"/>
                <w:spacing w:val="-3"/>
                <w:sz w:val="20"/>
                <w:szCs w:val="20"/>
              </w:rPr>
              <w:t xml:space="preserve"> Cluj</w:t>
            </w:r>
          </w:p>
          <w:p w14:paraId="1F5144F7" w14:textId="77777777" w:rsidR="00BF0C9C" w:rsidRPr="005842B2" w:rsidRDefault="00BF0C9C" w:rsidP="002120AD">
            <w:pPr>
              <w:jc w:val="both"/>
              <w:rPr>
                <w:rFonts w:ascii="Montserrat Light" w:hAnsi="Montserrat Light"/>
                <w:bCs/>
                <w:sz w:val="20"/>
                <w:szCs w:val="20"/>
                <w:lang w:val="it-IT"/>
              </w:rPr>
            </w:pPr>
            <w:r w:rsidRPr="005842B2">
              <w:rPr>
                <w:rFonts w:ascii="Montserrat Light" w:hAnsi="Montserrat Light"/>
                <w:bCs/>
                <w:color w:val="000000"/>
                <w:spacing w:val="-3"/>
                <w:sz w:val="20"/>
                <w:szCs w:val="20"/>
                <w:lang w:val="it-IT"/>
              </w:rPr>
              <w:t>Calea Dorobanților nr. 106, 400609, Cluj-Napoca</w:t>
            </w:r>
          </w:p>
        </w:tc>
      </w:tr>
      <w:tr w:rsidR="00BF0C9C" w:rsidRPr="005842B2" w14:paraId="4B3FA83E" w14:textId="77777777" w:rsidTr="00BF0C9C">
        <w:tc>
          <w:tcPr>
            <w:tcW w:w="3034" w:type="dxa"/>
            <w:gridSpan w:val="2"/>
          </w:tcPr>
          <w:p w14:paraId="31C9057A" w14:textId="77777777" w:rsidR="00BF0C9C" w:rsidRPr="005842B2" w:rsidRDefault="00BF0C9C" w:rsidP="002120AD">
            <w:pPr>
              <w:jc w:val="both"/>
              <w:rPr>
                <w:rFonts w:ascii="Montserrat Light" w:hAnsi="Montserrat Light"/>
                <w:b/>
                <w:sz w:val="20"/>
                <w:szCs w:val="20"/>
              </w:rPr>
            </w:pPr>
            <w:proofErr w:type="spellStart"/>
            <w:r w:rsidRPr="005842B2">
              <w:rPr>
                <w:rFonts w:ascii="Montserrat Light" w:hAnsi="Montserrat Light"/>
                <w:b/>
                <w:sz w:val="20"/>
                <w:szCs w:val="20"/>
              </w:rPr>
              <w:t>Beneficiarul</w:t>
            </w:r>
            <w:proofErr w:type="spellEnd"/>
            <w:r w:rsidRPr="005842B2">
              <w:rPr>
                <w:rFonts w:ascii="Montserrat Light" w:hAnsi="Montserrat Light"/>
                <w:b/>
                <w:sz w:val="20"/>
                <w:szCs w:val="20"/>
              </w:rPr>
              <w:t xml:space="preserve"> </w:t>
            </w:r>
            <w:proofErr w:type="spellStart"/>
            <w:r w:rsidRPr="005842B2">
              <w:rPr>
                <w:rFonts w:ascii="Montserrat Light" w:hAnsi="Montserrat Light"/>
                <w:b/>
                <w:sz w:val="20"/>
                <w:szCs w:val="20"/>
              </w:rPr>
              <w:t>investiției</w:t>
            </w:r>
            <w:proofErr w:type="spellEnd"/>
            <w:r w:rsidRPr="005842B2">
              <w:rPr>
                <w:rFonts w:ascii="Montserrat Light" w:hAnsi="Montserrat Light"/>
                <w:b/>
                <w:sz w:val="20"/>
                <w:szCs w:val="20"/>
              </w:rPr>
              <w:t>:</w:t>
            </w:r>
          </w:p>
        </w:tc>
        <w:tc>
          <w:tcPr>
            <w:tcW w:w="6504" w:type="dxa"/>
            <w:gridSpan w:val="2"/>
          </w:tcPr>
          <w:p w14:paraId="07E3DA70" w14:textId="77777777" w:rsidR="00BF0C9C" w:rsidRPr="005842B2" w:rsidRDefault="00BF0C9C" w:rsidP="002120AD">
            <w:pPr>
              <w:jc w:val="both"/>
              <w:rPr>
                <w:rFonts w:ascii="Montserrat Light" w:hAnsi="Montserrat Light"/>
                <w:bCs/>
                <w:sz w:val="20"/>
                <w:szCs w:val="20"/>
              </w:rPr>
            </w:pPr>
            <w:r w:rsidRPr="005842B2">
              <w:rPr>
                <w:rFonts w:ascii="Montserrat Light" w:hAnsi="Montserrat Light"/>
                <w:bCs/>
                <w:color w:val="000000"/>
                <w:spacing w:val="-3"/>
                <w:sz w:val="20"/>
                <w:szCs w:val="20"/>
              </w:rPr>
              <w:t xml:space="preserve">UAT </w:t>
            </w:r>
            <w:proofErr w:type="spellStart"/>
            <w:r w:rsidRPr="005842B2">
              <w:rPr>
                <w:rFonts w:ascii="Montserrat Light" w:hAnsi="Montserrat Light"/>
                <w:bCs/>
                <w:color w:val="000000"/>
                <w:spacing w:val="-3"/>
                <w:sz w:val="20"/>
                <w:szCs w:val="20"/>
              </w:rPr>
              <w:t>Județul</w:t>
            </w:r>
            <w:proofErr w:type="spellEnd"/>
            <w:r w:rsidRPr="005842B2">
              <w:rPr>
                <w:rFonts w:ascii="Montserrat Light" w:hAnsi="Montserrat Light"/>
                <w:bCs/>
                <w:color w:val="000000"/>
                <w:spacing w:val="-3"/>
                <w:sz w:val="20"/>
                <w:szCs w:val="20"/>
              </w:rPr>
              <w:t xml:space="preserve"> Cluj </w:t>
            </w:r>
            <w:proofErr w:type="spellStart"/>
            <w:r w:rsidRPr="005842B2">
              <w:rPr>
                <w:rFonts w:ascii="Montserrat Light" w:hAnsi="Montserrat Light"/>
                <w:bCs/>
                <w:color w:val="000000"/>
                <w:spacing w:val="-3"/>
                <w:sz w:val="20"/>
                <w:szCs w:val="20"/>
              </w:rPr>
              <w:t>prin</w:t>
            </w:r>
            <w:proofErr w:type="spellEnd"/>
            <w:r w:rsidRPr="005842B2">
              <w:rPr>
                <w:rFonts w:ascii="Montserrat Light" w:hAnsi="Montserrat Light"/>
                <w:bCs/>
                <w:color w:val="000000"/>
                <w:spacing w:val="-3"/>
                <w:sz w:val="20"/>
                <w:szCs w:val="20"/>
              </w:rPr>
              <w:t xml:space="preserve"> Consiliul </w:t>
            </w:r>
            <w:proofErr w:type="spellStart"/>
            <w:r w:rsidRPr="005842B2">
              <w:rPr>
                <w:rFonts w:ascii="Montserrat Light" w:hAnsi="Montserrat Light"/>
                <w:bCs/>
                <w:color w:val="000000"/>
                <w:spacing w:val="-3"/>
                <w:sz w:val="20"/>
                <w:szCs w:val="20"/>
              </w:rPr>
              <w:t>Județean</w:t>
            </w:r>
            <w:proofErr w:type="spellEnd"/>
            <w:r w:rsidRPr="005842B2">
              <w:rPr>
                <w:rFonts w:ascii="Montserrat Light" w:hAnsi="Montserrat Light"/>
                <w:bCs/>
                <w:color w:val="000000"/>
                <w:spacing w:val="-3"/>
                <w:sz w:val="20"/>
                <w:szCs w:val="20"/>
              </w:rPr>
              <w:t xml:space="preserve"> Cluj</w:t>
            </w:r>
          </w:p>
        </w:tc>
      </w:tr>
      <w:tr w:rsidR="00BF0C9C" w:rsidRPr="005842B2" w14:paraId="6D01EED5" w14:textId="77777777" w:rsidTr="00BF0C9C">
        <w:tc>
          <w:tcPr>
            <w:tcW w:w="3034" w:type="dxa"/>
            <w:gridSpan w:val="2"/>
          </w:tcPr>
          <w:p w14:paraId="64263D25" w14:textId="77777777" w:rsidR="00BF0C9C" w:rsidRPr="005842B2" w:rsidRDefault="00BF0C9C" w:rsidP="002120AD">
            <w:pPr>
              <w:jc w:val="both"/>
              <w:rPr>
                <w:rFonts w:ascii="Montserrat Light" w:hAnsi="Montserrat Light"/>
                <w:b/>
                <w:sz w:val="20"/>
                <w:szCs w:val="20"/>
              </w:rPr>
            </w:pPr>
            <w:proofErr w:type="spellStart"/>
            <w:r w:rsidRPr="005842B2">
              <w:rPr>
                <w:rFonts w:ascii="Montserrat Light" w:hAnsi="Montserrat Light"/>
                <w:b/>
                <w:sz w:val="20"/>
                <w:szCs w:val="20"/>
              </w:rPr>
              <w:t>Amplasament</w:t>
            </w:r>
            <w:proofErr w:type="spellEnd"/>
            <w:r w:rsidRPr="005842B2">
              <w:rPr>
                <w:rFonts w:ascii="Montserrat Light" w:hAnsi="Montserrat Light"/>
                <w:b/>
                <w:sz w:val="20"/>
                <w:szCs w:val="20"/>
              </w:rPr>
              <w:t xml:space="preserve">: </w:t>
            </w:r>
          </w:p>
        </w:tc>
        <w:tc>
          <w:tcPr>
            <w:tcW w:w="6504" w:type="dxa"/>
            <w:gridSpan w:val="2"/>
          </w:tcPr>
          <w:p w14:paraId="2A04A07D" w14:textId="77777777" w:rsidR="00BF0C9C" w:rsidRPr="005842B2" w:rsidRDefault="00BF0C9C" w:rsidP="002120AD">
            <w:pPr>
              <w:jc w:val="both"/>
              <w:rPr>
                <w:rFonts w:ascii="Montserrat Light" w:hAnsi="Montserrat Light" w:cs="Arial Narrow"/>
                <w:bCs/>
                <w:color w:val="000000"/>
                <w:sz w:val="20"/>
                <w:szCs w:val="20"/>
                <w:shd w:val="clear" w:color="auto" w:fill="FFFFFF"/>
                <w:lang w:val="it-IT"/>
              </w:rPr>
            </w:pPr>
            <w:r w:rsidRPr="005842B2">
              <w:rPr>
                <w:rFonts w:ascii="Montserrat Light" w:hAnsi="Montserrat Light"/>
                <w:bCs/>
                <w:color w:val="000000"/>
                <w:sz w:val="20"/>
                <w:szCs w:val="20"/>
                <w:lang w:val="it-IT"/>
              </w:rPr>
              <w:t>România, Regiunea Nord-Vest, județul Cluj, comuna Mica,</w:t>
            </w:r>
          </w:p>
          <w:p w14:paraId="0E8DB268" w14:textId="77777777" w:rsidR="00BF0C9C" w:rsidRPr="005842B2" w:rsidRDefault="00BF0C9C" w:rsidP="002120AD">
            <w:pPr>
              <w:jc w:val="both"/>
              <w:rPr>
                <w:rFonts w:ascii="Montserrat Light" w:hAnsi="Montserrat Light"/>
                <w:bCs/>
                <w:sz w:val="20"/>
                <w:szCs w:val="20"/>
              </w:rPr>
            </w:pPr>
            <w:proofErr w:type="spellStart"/>
            <w:r w:rsidRPr="005842B2">
              <w:rPr>
                <w:rFonts w:ascii="Montserrat Light" w:hAnsi="Montserrat Light" w:cs="Arial Narrow"/>
                <w:bCs/>
                <w:color w:val="000000"/>
                <w:sz w:val="20"/>
                <w:szCs w:val="20"/>
                <w:shd w:val="clear" w:color="auto" w:fill="FFFFFF"/>
              </w:rPr>
              <w:t>localitatea</w:t>
            </w:r>
            <w:proofErr w:type="spellEnd"/>
            <w:r w:rsidRPr="005842B2">
              <w:rPr>
                <w:rFonts w:ascii="Montserrat Light" w:hAnsi="Montserrat Light" w:cs="Arial Narrow"/>
                <w:bCs/>
                <w:color w:val="000000"/>
                <w:sz w:val="20"/>
                <w:szCs w:val="20"/>
                <w:shd w:val="clear" w:color="auto" w:fill="FFFFFF"/>
              </w:rPr>
              <w:t xml:space="preserve"> </w:t>
            </w:r>
            <w:proofErr w:type="spellStart"/>
            <w:r w:rsidRPr="005842B2">
              <w:rPr>
                <w:rFonts w:ascii="Montserrat Light" w:hAnsi="Montserrat Light" w:cs="Arial Narrow"/>
                <w:bCs/>
                <w:color w:val="000000"/>
                <w:sz w:val="20"/>
                <w:szCs w:val="20"/>
                <w:shd w:val="clear" w:color="auto" w:fill="FFFFFF"/>
              </w:rPr>
              <w:t>Mănăstirea</w:t>
            </w:r>
            <w:proofErr w:type="spellEnd"/>
            <w:r w:rsidRPr="005842B2">
              <w:rPr>
                <w:rFonts w:ascii="Montserrat Light" w:hAnsi="Montserrat Light" w:cs="Arial Narrow"/>
                <w:bCs/>
                <w:color w:val="000000"/>
                <w:sz w:val="20"/>
                <w:szCs w:val="20"/>
                <w:shd w:val="clear" w:color="auto" w:fill="FFFFFF"/>
              </w:rPr>
              <w:t>, DJ161D, km 9+007</w:t>
            </w:r>
          </w:p>
        </w:tc>
      </w:tr>
      <w:tr w:rsidR="00BF0C9C" w:rsidRPr="005842B2" w14:paraId="5214EFDF" w14:textId="77777777" w:rsidTr="00BF0C9C">
        <w:tc>
          <w:tcPr>
            <w:tcW w:w="3034" w:type="dxa"/>
            <w:gridSpan w:val="2"/>
          </w:tcPr>
          <w:p w14:paraId="7E346446" w14:textId="77777777" w:rsidR="00BF0C9C" w:rsidRPr="005842B2" w:rsidRDefault="00BF0C9C" w:rsidP="002120AD">
            <w:pPr>
              <w:jc w:val="both"/>
              <w:rPr>
                <w:rFonts w:ascii="Montserrat Light" w:hAnsi="Montserrat Light"/>
                <w:b/>
                <w:sz w:val="20"/>
                <w:szCs w:val="20"/>
              </w:rPr>
            </w:pPr>
            <w:proofErr w:type="spellStart"/>
            <w:r w:rsidRPr="005842B2">
              <w:rPr>
                <w:rFonts w:ascii="Montserrat Light" w:hAnsi="Montserrat Light"/>
                <w:b/>
                <w:sz w:val="20"/>
                <w:szCs w:val="20"/>
              </w:rPr>
              <w:t>Faza</w:t>
            </w:r>
            <w:proofErr w:type="spellEnd"/>
            <w:r w:rsidRPr="005842B2">
              <w:rPr>
                <w:rFonts w:ascii="Montserrat Light" w:hAnsi="Montserrat Light"/>
                <w:b/>
                <w:sz w:val="20"/>
                <w:szCs w:val="20"/>
              </w:rPr>
              <w:t xml:space="preserve"> de </w:t>
            </w:r>
            <w:proofErr w:type="spellStart"/>
            <w:r w:rsidRPr="005842B2">
              <w:rPr>
                <w:rFonts w:ascii="Montserrat Light" w:hAnsi="Montserrat Light"/>
                <w:b/>
                <w:sz w:val="20"/>
                <w:szCs w:val="20"/>
              </w:rPr>
              <w:t>proiectare</w:t>
            </w:r>
            <w:proofErr w:type="spellEnd"/>
            <w:r w:rsidRPr="005842B2">
              <w:rPr>
                <w:rFonts w:ascii="Montserrat Light" w:hAnsi="Montserrat Light"/>
                <w:b/>
                <w:sz w:val="20"/>
                <w:szCs w:val="20"/>
              </w:rPr>
              <w:t>:</w:t>
            </w:r>
          </w:p>
        </w:tc>
        <w:tc>
          <w:tcPr>
            <w:tcW w:w="6504" w:type="dxa"/>
            <w:gridSpan w:val="2"/>
          </w:tcPr>
          <w:p w14:paraId="3AF7DE38" w14:textId="77777777" w:rsidR="00BF0C9C" w:rsidRPr="005842B2" w:rsidRDefault="006C07B8" w:rsidP="002120AD">
            <w:pPr>
              <w:pStyle w:val="Heading2"/>
              <w:spacing w:before="0" w:after="0"/>
              <w:jc w:val="both"/>
              <w:rPr>
                <w:rFonts w:ascii="Montserrat Light" w:hAnsi="Montserrat Light"/>
                <w:bCs/>
                <w:sz w:val="20"/>
                <w:szCs w:val="20"/>
                <w:lang w:val="it-IT"/>
              </w:rPr>
            </w:pPr>
            <w:r w:rsidRPr="005842B2">
              <w:rPr>
                <w:rFonts w:ascii="Montserrat Light" w:eastAsia="Calibri" w:hAnsi="Montserrat Light" w:cs="Garamond"/>
                <w:bCs/>
                <w:sz w:val="20"/>
                <w:szCs w:val="20"/>
                <w:lang w:val="it-IT"/>
              </w:rPr>
              <w:t>DALI nr. 67/2025: „Pod peste râul Someșul Mic, pe DJ161D, km 9+007, în localitatea Mănăstirea”</w:t>
            </w:r>
          </w:p>
        </w:tc>
      </w:tr>
      <w:tr w:rsidR="00BF0C9C" w:rsidRPr="005842B2" w14:paraId="57887DEC" w14:textId="77777777" w:rsidTr="00BF0C9C">
        <w:tc>
          <w:tcPr>
            <w:tcW w:w="3034" w:type="dxa"/>
            <w:gridSpan w:val="2"/>
          </w:tcPr>
          <w:p w14:paraId="08431C93" w14:textId="77777777" w:rsidR="00BF0C9C" w:rsidRPr="005842B2" w:rsidRDefault="00BF0C9C" w:rsidP="002120AD">
            <w:pPr>
              <w:jc w:val="both"/>
              <w:rPr>
                <w:rFonts w:ascii="Montserrat Light" w:hAnsi="Montserrat Light"/>
                <w:b/>
                <w:sz w:val="20"/>
                <w:szCs w:val="20"/>
              </w:rPr>
            </w:pPr>
            <w:proofErr w:type="spellStart"/>
            <w:r w:rsidRPr="005842B2">
              <w:rPr>
                <w:rFonts w:ascii="Montserrat Light" w:hAnsi="Montserrat Light"/>
                <w:b/>
                <w:sz w:val="20"/>
                <w:szCs w:val="20"/>
              </w:rPr>
              <w:t>Proiectant</w:t>
            </w:r>
            <w:proofErr w:type="spellEnd"/>
            <w:r w:rsidRPr="005842B2">
              <w:rPr>
                <w:rFonts w:ascii="Montserrat Light" w:hAnsi="Montserrat Light"/>
                <w:b/>
                <w:sz w:val="20"/>
                <w:szCs w:val="20"/>
              </w:rPr>
              <w:t xml:space="preserve"> general:</w:t>
            </w:r>
          </w:p>
        </w:tc>
        <w:tc>
          <w:tcPr>
            <w:tcW w:w="6504" w:type="dxa"/>
            <w:gridSpan w:val="2"/>
          </w:tcPr>
          <w:p w14:paraId="11ABEFB9" w14:textId="77777777" w:rsidR="00BF0C9C" w:rsidRPr="005842B2" w:rsidRDefault="006C07B8" w:rsidP="002120AD">
            <w:pPr>
              <w:autoSpaceDE w:val="0"/>
              <w:autoSpaceDN w:val="0"/>
              <w:adjustRightInd w:val="0"/>
              <w:jc w:val="both"/>
              <w:rPr>
                <w:rFonts w:ascii="Montserrat Light" w:eastAsia="Calibri" w:hAnsi="Montserrat Light"/>
                <w:bCs/>
                <w:sz w:val="20"/>
                <w:szCs w:val="20"/>
                <w:lang w:val="en-US"/>
              </w:rPr>
            </w:pPr>
            <w:r w:rsidRPr="005842B2">
              <w:rPr>
                <w:rFonts w:ascii="Montserrat Light" w:eastAsia="Calibri" w:hAnsi="Montserrat Light"/>
                <w:bCs/>
                <w:sz w:val="20"/>
                <w:szCs w:val="20"/>
                <w:lang w:val="en-US"/>
              </w:rPr>
              <w:t>S.C. TOTAL CONSTRUCT S.R.L.</w:t>
            </w:r>
          </w:p>
          <w:p w14:paraId="0C184827" w14:textId="77777777" w:rsidR="006C07B8" w:rsidRPr="005842B2" w:rsidRDefault="006C07B8" w:rsidP="006C07B8">
            <w:pPr>
              <w:rPr>
                <w:rFonts w:ascii="Montserrat Light" w:eastAsia="HiddenHorzOCR" w:hAnsi="Montserrat Light" w:cs="HiddenHorzOCR"/>
                <w:bCs/>
                <w:sz w:val="20"/>
                <w:szCs w:val="20"/>
                <w:lang w:val="it-IT"/>
              </w:rPr>
            </w:pPr>
            <w:r w:rsidRPr="005842B2">
              <w:rPr>
                <w:rFonts w:ascii="Montserrat Light" w:eastAsia="HiddenHorzOCR" w:hAnsi="Montserrat Light" w:cs="HiddenHorzOCR"/>
                <w:bCs/>
                <w:sz w:val="20"/>
                <w:szCs w:val="20"/>
                <w:lang w:val="en-US"/>
              </w:rPr>
              <w:t xml:space="preserve">Str. 1 </w:t>
            </w:r>
            <w:proofErr w:type="spellStart"/>
            <w:r w:rsidRPr="005842B2">
              <w:rPr>
                <w:rFonts w:ascii="Montserrat Light" w:eastAsia="HiddenHorzOCR" w:hAnsi="Montserrat Light" w:cs="HiddenHorzOCR"/>
                <w:bCs/>
                <w:sz w:val="20"/>
                <w:szCs w:val="20"/>
                <w:lang w:val="en-US"/>
              </w:rPr>
              <w:t>Decembrie</w:t>
            </w:r>
            <w:proofErr w:type="spellEnd"/>
            <w:r w:rsidRPr="005842B2">
              <w:rPr>
                <w:rFonts w:ascii="Montserrat Light" w:eastAsia="HiddenHorzOCR" w:hAnsi="Montserrat Light" w:cs="HiddenHorzOCR"/>
                <w:bCs/>
                <w:sz w:val="20"/>
                <w:szCs w:val="20"/>
                <w:lang w:val="en-US"/>
              </w:rPr>
              <w:t xml:space="preserve"> 1918 nr. 34, </w:t>
            </w:r>
            <w:proofErr w:type="spellStart"/>
            <w:r w:rsidRPr="005842B2">
              <w:rPr>
                <w:rFonts w:ascii="Montserrat Light" w:eastAsia="HiddenHorzOCR" w:hAnsi="Montserrat Light" w:cs="HiddenHorzOCR"/>
                <w:bCs/>
                <w:sz w:val="20"/>
                <w:szCs w:val="20"/>
                <w:lang w:val="en-US"/>
              </w:rPr>
              <w:t>Beclean</w:t>
            </w:r>
            <w:proofErr w:type="spellEnd"/>
            <w:r w:rsidRPr="005842B2">
              <w:rPr>
                <w:rFonts w:ascii="Montserrat Light" w:eastAsia="HiddenHorzOCR" w:hAnsi="Montserrat Light" w:cs="HiddenHorzOCR"/>
                <w:bCs/>
                <w:sz w:val="20"/>
                <w:szCs w:val="20"/>
                <w:lang w:val="en-US"/>
              </w:rPr>
              <w:t xml:space="preserve">, </w:t>
            </w:r>
            <w:proofErr w:type="spellStart"/>
            <w:r w:rsidRPr="005842B2">
              <w:rPr>
                <w:rFonts w:ascii="Montserrat Light" w:eastAsia="HiddenHorzOCR" w:hAnsi="Montserrat Light" w:cs="HiddenHorzOCR"/>
                <w:bCs/>
                <w:sz w:val="20"/>
                <w:szCs w:val="20"/>
                <w:lang w:val="en-US"/>
              </w:rPr>
              <w:t>jud</w:t>
            </w:r>
            <w:proofErr w:type="spellEnd"/>
            <w:r w:rsidRPr="005842B2">
              <w:rPr>
                <w:rFonts w:ascii="Montserrat Light" w:eastAsia="HiddenHorzOCR" w:hAnsi="Montserrat Light" w:cs="HiddenHorzOCR"/>
                <w:bCs/>
                <w:sz w:val="20"/>
                <w:szCs w:val="20"/>
                <w:lang w:val="en-US"/>
              </w:rPr>
              <w:t xml:space="preserve">. </w:t>
            </w:r>
            <w:r w:rsidRPr="005842B2">
              <w:rPr>
                <w:rFonts w:ascii="Montserrat Light" w:eastAsia="HiddenHorzOCR" w:hAnsi="Montserrat Light" w:cs="HiddenHorzOCR"/>
                <w:bCs/>
                <w:sz w:val="20"/>
                <w:szCs w:val="20"/>
                <w:lang w:val="it-IT"/>
              </w:rPr>
              <w:t>Bistrița-Năsăud</w:t>
            </w:r>
          </w:p>
          <w:p w14:paraId="1A94BFA3" w14:textId="77777777" w:rsidR="006C07B8" w:rsidRPr="005842B2" w:rsidRDefault="006C07B8" w:rsidP="006C07B8">
            <w:pPr>
              <w:rPr>
                <w:rFonts w:ascii="Montserrat Light" w:eastAsia="HiddenHorzOCR" w:hAnsi="Montserrat Light" w:cs="HiddenHorzOCR"/>
                <w:bCs/>
                <w:sz w:val="20"/>
                <w:szCs w:val="20"/>
                <w:lang w:val="it-IT"/>
              </w:rPr>
            </w:pPr>
            <w:r w:rsidRPr="005842B2">
              <w:rPr>
                <w:rFonts w:ascii="Montserrat Light" w:eastAsia="HiddenHorzOCR" w:hAnsi="Montserrat Light" w:cs="HiddenHorzOCR"/>
                <w:bCs/>
                <w:sz w:val="20"/>
                <w:szCs w:val="20"/>
                <w:lang w:val="it-IT"/>
              </w:rPr>
              <w:t>Tel.: 0742 041 588; e-mail: t_cons@yahoo.com</w:t>
            </w:r>
          </w:p>
        </w:tc>
      </w:tr>
    </w:tbl>
    <w:p w14:paraId="2A5398EF" w14:textId="77777777" w:rsidR="00F210BD" w:rsidRPr="005842B2" w:rsidRDefault="006755BB" w:rsidP="00E304E4">
      <w:pPr>
        <w:pStyle w:val="ListParagraph"/>
        <w:numPr>
          <w:ilvl w:val="0"/>
          <w:numId w:val="8"/>
        </w:numPr>
        <w:rPr>
          <w:rFonts w:ascii="Montserrat Light" w:hAnsi="Montserrat Light"/>
          <w:color w:val="000000"/>
          <w:spacing w:val="-3"/>
          <w:sz w:val="20"/>
          <w:szCs w:val="20"/>
          <w:lang w:val="it-IT"/>
        </w:rPr>
      </w:pPr>
      <w:r w:rsidRPr="005842B2">
        <w:rPr>
          <w:rFonts w:ascii="Montserrat Light" w:hAnsi="Montserrat Light"/>
          <w:b/>
          <w:color w:val="000000"/>
          <w:spacing w:val="-3"/>
          <w:sz w:val="20"/>
          <w:szCs w:val="20"/>
          <w:lang w:val="it-IT"/>
        </w:rPr>
        <w:t>I</w:t>
      </w:r>
      <w:r w:rsidR="00AB0410" w:rsidRPr="005842B2">
        <w:rPr>
          <w:rFonts w:ascii="Montserrat Light" w:hAnsi="Montserrat Light"/>
          <w:b/>
          <w:color w:val="000000"/>
          <w:spacing w:val="-3"/>
          <w:sz w:val="20"/>
          <w:szCs w:val="20"/>
          <w:lang w:val="it-IT"/>
        </w:rPr>
        <w:t xml:space="preserve">ndicatori </w:t>
      </w:r>
      <w:r w:rsidRPr="005842B2">
        <w:rPr>
          <w:rFonts w:ascii="Montserrat Light" w:hAnsi="Montserrat Light"/>
          <w:b/>
          <w:color w:val="000000"/>
          <w:spacing w:val="-3"/>
          <w:sz w:val="20"/>
          <w:szCs w:val="20"/>
          <w:lang w:val="it-IT"/>
        </w:rPr>
        <w:t>tehnici</w:t>
      </w:r>
      <w:r w:rsidR="00AB0410" w:rsidRPr="005842B2">
        <w:rPr>
          <w:rFonts w:ascii="Montserrat Light" w:hAnsi="Montserrat Light"/>
          <w:b/>
          <w:color w:val="000000"/>
          <w:spacing w:val="-3"/>
          <w:sz w:val="20"/>
          <w:szCs w:val="20"/>
          <w:lang w:val="it-IT"/>
        </w:rPr>
        <w:t xml:space="preserve"> aferenţi investiţiei</w:t>
      </w:r>
      <w:r w:rsidR="0051399B" w:rsidRPr="005842B2">
        <w:rPr>
          <w:rFonts w:ascii="Montserrat Light" w:hAnsi="Montserrat Light"/>
          <w:b/>
          <w:color w:val="000000"/>
          <w:spacing w:val="-3"/>
          <w:sz w:val="20"/>
          <w:szCs w:val="20"/>
          <w:lang w:val="it-IT"/>
        </w:rPr>
        <w:t>:</w:t>
      </w:r>
      <w:r w:rsidR="00F210BD" w:rsidRPr="005842B2">
        <w:rPr>
          <w:rFonts w:ascii="Montserrat Light" w:hAnsi="Montserrat Light"/>
          <w:color w:val="000000"/>
          <w:spacing w:val="-3"/>
          <w:sz w:val="20"/>
          <w:szCs w:val="20"/>
          <w:lang w:val="it-IT"/>
        </w:rPr>
        <w:t xml:space="preserve"> </w:t>
      </w:r>
    </w:p>
    <w:p w14:paraId="641EC643" w14:textId="77777777" w:rsidR="00BF0C9C" w:rsidRPr="005842B2" w:rsidRDefault="00BF0C9C" w:rsidP="00BF0C9C">
      <w:pPr>
        <w:pStyle w:val="BodyText"/>
        <w:kinsoku w:val="0"/>
        <w:overflowPunct w:val="0"/>
        <w:spacing w:line="276" w:lineRule="auto"/>
        <w:ind w:firstLine="360"/>
        <w:rPr>
          <w:rFonts w:ascii="Montserrat Light" w:hAnsi="Montserrat Light"/>
          <w:b w:val="0"/>
          <w:bCs w:val="0"/>
          <w:sz w:val="20"/>
          <w:szCs w:val="20"/>
        </w:rPr>
      </w:pPr>
      <w:r w:rsidRPr="005842B2">
        <w:rPr>
          <w:rFonts w:ascii="Montserrat Light" w:hAnsi="Montserrat Light"/>
          <w:b w:val="0"/>
          <w:bCs w:val="0"/>
          <w:spacing w:val="-2"/>
          <w:sz w:val="20"/>
          <w:szCs w:val="20"/>
        </w:rPr>
        <w:t>Caracteristicile tehnice principale sunt următoarele:</w:t>
      </w:r>
    </w:p>
    <w:p w14:paraId="0BA8F673" w14:textId="77777777" w:rsidR="00BF0C9C" w:rsidRPr="005842B2" w:rsidRDefault="006C07B8" w:rsidP="00E304E4">
      <w:pPr>
        <w:pStyle w:val="BodyText"/>
        <w:widowControl w:val="0"/>
        <w:numPr>
          <w:ilvl w:val="0"/>
          <w:numId w:val="11"/>
        </w:numPr>
        <w:tabs>
          <w:tab w:val="left" w:pos="1740"/>
          <w:tab w:val="left" w:pos="7576"/>
        </w:tabs>
        <w:suppressAutoHyphens w:val="0"/>
        <w:kinsoku w:val="0"/>
        <w:overflowPunct w:val="0"/>
        <w:autoSpaceDE w:val="0"/>
        <w:autoSpaceDN w:val="0"/>
        <w:adjustRightInd w:val="0"/>
        <w:spacing w:line="276" w:lineRule="auto"/>
        <w:ind w:left="1418" w:hanging="284"/>
        <w:rPr>
          <w:rFonts w:ascii="Montserrat Light" w:hAnsi="Montserrat Light"/>
          <w:b w:val="0"/>
          <w:bCs w:val="0"/>
          <w:sz w:val="20"/>
          <w:szCs w:val="20"/>
        </w:rPr>
      </w:pPr>
      <w:r w:rsidRPr="005842B2">
        <w:rPr>
          <w:rFonts w:ascii="Montserrat Light" w:hAnsi="Montserrat Light"/>
          <w:b w:val="0"/>
          <w:bCs w:val="0"/>
          <w:spacing w:val="-2"/>
          <w:sz w:val="20"/>
          <w:szCs w:val="20"/>
          <w:lang w:val="ro-RO"/>
        </w:rPr>
        <w:t>Suprafața totală aferentă investiției:</w:t>
      </w:r>
      <w:r w:rsidRPr="005842B2">
        <w:rPr>
          <w:rFonts w:ascii="Montserrat Light" w:hAnsi="Montserrat Light"/>
          <w:b w:val="0"/>
          <w:bCs w:val="0"/>
          <w:spacing w:val="-2"/>
          <w:sz w:val="20"/>
          <w:szCs w:val="20"/>
          <w:lang w:val="ro-RO"/>
        </w:rPr>
        <w:tab/>
        <w:t>7.445 m²</w:t>
      </w:r>
    </w:p>
    <w:p w14:paraId="6C0341C9" w14:textId="77777777" w:rsidR="00BF0C9C" w:rsidRPr="005842B2" w:rsidRDefault="006C07B8" w:rsidP="00E304E4">
      <w:pPr>
        <w:pStyle w:val="BodyText"/>
        <w:widowControl w:val="0"/>
        <w:numPr>
          <w:ilvl w:val="0"/>
          <w:numId w:val="5"/>
        </w:numPr>
        <w:tabs>
          <w:tab w:val="left" w:pos="1740"/>
          <w:tab w:val="left" w:pos="7565"/>
        </w:tabs>
        <w:suppressAutoHyphens w:val="0"/>
        <w:kinsoku w:val="0"/>
        <w:overflowPunct w:val="0"/>
        <w:autoSpaceDE w:val="0"/>
        <w:autoSpaceDN w:val="0"/>
        <w:adjustRightInd w:val="0"/>
        <w:spacing w:line="276" w:lineRule="auto"/>
        <w:rPr>
          <w:rFonts w:ascii="Montserrat Light" w:eastAsia="Calibri" w:hAnsi="Montserrat Light" w:cs="Garamond"/>
          <w:b w:val="0"/>
          <w:bCs w:val="0"/>
          <w:sz w:val="20"/>
          <w:szCs w:val="20"/>
          <w:lang w:val="fr-FR" w:eastAsia="en-US"/>
        </w:rPr>
      </w:pPr>
      <w:proofErr w:type="spellStart"/>
      <w:r w:rsidRPr="005842B2">
        <w:rPr>
          <w:rFonts w:ascii="Montserrat Light" w:eastAsia="Calibri" w:hAnsi="Montserrat Light" w:cs="Garamond"/>
          <w:b w:val="0"/>
          <w:bCs w:val="0"/>
          <w:sz w:val="20"/>
          <w:szCs w:val="20"/>
          <w:lang w:val="fr-FR" w:eastAsia="en-US"/>
        </w:rPr>
        <w:t>Lungimea</w:t>
      </w:r>
      <w:proofErr w:type="spellEnd"/>
      <w:r w:rsidRPr="005842B2">
        <w:rPr>
          <w:rFonts w:ascii="Montserrat Light" w:eastAsia="Calibri" w:hAnsi="Montserrat Light" w:cs="Garamond"/>
          <w:b w:val="0"/>
          <w:bCs w:val="0"/>
          <w:sz w:val="20"/>
          <w:szCs w:val="20"/>
          <w:lang w:val="fr-FR" w:eastAsia="en-US"/>
        </w:rPr>
        <w:t xml:space="preserve"> </w:t>
      </w:r>
      <w:proofErr w:type="spellStart"/>
      <w:r w:rsidRPr="005842B2">
        <w:rPr>
          <w:rFonts w:ascii="Montserrat Light" w:eastAsia="Calibri" w:hAnsi="Montserrat Light" w:cs="Garamond"/>
          <w:b w:val="0"/>
          <w:bCs w:val="0"/>
          <w:sz w:val="20"/>
          <w:szCs w:val="20"/>
          <w:lang w:val="fr-FR" w:eastAsia="en-US"/>
        </w:rPr>
        <w:t>totală</w:t>
      </w:r>
      <w:proofErr w:type="spellEnd"/>
      <w:r w:rsidRPr="005842B2">
        <w:rPr>
          <w:rFonts w:ascii="Montserrat Light" w:eastAsia="Calibri" w:hAnsi="Montserrat Light" w:cs="Garamond"/>
          <w:b w:val="0"/>
          <w:bCs w:val="0"/>
          <w:sz w:val="20"/>
          <w:szCs w:val="20"/>
          <w:lang w:val="fr-FR" w:eastAsia="en-US"/>
        </w:rPr>
        <w:t xml:space="preserve"> a </w:t>
      </w:r>
      <w:proofErr w:type="spellStart"/>
      <w:proofErr w:type="gramStart"/>
      <w:r w:rsidRPr="005842B2">
        <w:rPr>
          <w:rFonts w:ascii="Montserrat Light" w:eastAsia="Calibri" w:hAnsi="Montserrat Light" w:cs="Garamond"/>
          <w:b w:val="0"/>
          <w:bCs w:val="0"/>
          <w:sz w:val="20"/>
          <w:szCs w:val="20"/>
          <w:lang w:val="fr-FR" w:eastAsia="en-US"/>
        </w:rPr>
        <w:t>podului</w:t>
      </w:r>
      <w:proofErr w:type="spellEnd"/>
      <w:r w:rsidRPr="005842B2">
        <w:rPr>
          <w:rFonts w:ascii="Montserrat Light" w:eastAsia="Calibri" w:hAnsi="Montserrat Light" w:cs="Garamond"/>
          <w:b w:val="0"/>
          <w:bCs w:val="0"/>
          <w:sz w:val="20"/>
          <w:szCs w:val="20"/>
          <w:lang w:val="fr-FR" w:eastAsia="en-US"/>
        </w:rPr>
        <w:t>:</w:t>
      </w:r>
      <w:proofErr w:type="gramEnd"/>
      <w:r w:rsidRPr="005842B2">
        <w:rPr>
          <w:rFonts w:ascii="Montserrat Light" w:eastAsia="Calibri" w:hAnsi="Montserrat Light" w:cs="Garamond"/>
          <w:b w:val="0"/>
          <w:bCs w:val="0"/>
          <w:sz w:val="20"/>
          <w:szCs w:val="20"/>
          <w:lang w:val="fr-FR" w:eastAsia="en-US"/>
        </w:rPr>
        <w:tab/>
        <w:t>93,06 m</w:t>
      </w:r>
    </w:p>
    <w:p w14:paraId="53FFBC12" w14:textId="77777777" w:rsidR="00BF0C9C" w:rsidRPr="005842B2" w:rsidRDefault="006C07B8" w:rsidP="00E304E4">
      <w:pPr>
        <w:pStyle w:val="BodyText"/>
        <w:widowControl w:val="0"/>
        <w:numPr>
          <w:ilvl w:val="0"/>
          <w:numId w:val="5"/>
        </w:numPr>
        <w:tabs>
          <w:tab w:val="left" w:pos="1740"/>
          <w:tab w:val="left" w:pos="7565"/>
        </w:tabs>
        <w:suppressAutoHyphens w:val="0"/>
        <w:kinsoku w:val="0"/>
        <w:overflowPunct w:val="0"/>
        <w:autoSpaceDE w:val="0"/>
        <w:autoSpaceDN w:val="0"/>
        <w:adjustRightInd w:val="0"/>
        <w:spacing w:line="276" w:lineRule="auto"/>
        <w:rPr>
          <w:rFonts w:ascii="Montserrat Light" w:eastAsia="Calibri" w:hAnsi="Montserrat Light" w:cs="Garamond"/>
          <w:b w:val="0"/>
          <w:bCs w:val="0"/>
          <w:sz w:val="20"/>
          <w:szCs w:val="20"/>
          <w:lang w:val="fr-FR" w:eastAsia="en-US"/>
        </w:rPr>
      </w:pPr>
      <w:r w:rsidRPr="005842B2">
        <w:rPr>
          <w:rFonts w:ascii="Montserrat Light" w:hAnsi="Montserrat Light"/>
          <w:b w:val="0"/>
          <w:bCs w:val="0"/>
          <w:spacing w:val="-2"/>
          <w:sz w:val="20"/>
          <w:szCs w:val="20"/>
        </w:rPr>
        <w:t>Lățimea totală a podului:</w:t>
      </w:r>
      <w:r w:rsidRPr="005842B2">
        <w:rPr>
          <w:rFonts w:ascii="Montserrat Light" w:hAnsi="Montserrat Light"/>
          <w:b w:val="0"/>
          <w:bCs w:val="0"/>
          <w:spacing w:val="-2"/>
          <w:sz w:val="20"/>
          <w:szCs w:val="20"/>
        </w:rPr>
        <w:tab/>
        <w:t>11,65 m</w:t>
      </w:r>
    </w:p>
    <w:p w14:paraId="14DEE8B7" w14:textId="77777777" w:rsidR="006C07B8" w:rsidRPr="005842B2" w:rsidRDefault="006C07B8" w:rsidP="006C07B8">
      <w:pPr>
        <w:pStyle w:val="BodyText"/>
        <w:widowControl w:val="0"/>
        <w:numPr>
          <w:ilvl w:val="0"/>
          <w:numId w:val="5"/>
        </w:numPr>
        <w:tabs>
          <w:tab w:val="left" w:pos="1740"/>
          <w:tab w:val="left" w:pos="7565"/>
        </w:tabs>
        <w:suppressAutoHyphens w:val="0"/>
        <w:kinsoku w:val="0"/>
        <w:overflowPunct w:val="0"/>
        <w:autoSpaceDE w:val="0"/>
        <w:autoSpaceDN w:val="0"/>
        <w:adjustRightInd w:val="0"/>
        <w:spacing w:line="276" w:lineRule="auto"/>
        <w:rPr>
          <w:rFonts w:ascii="Montserrat Light" w:eastAsia="Calibri" w:hAnsi="Montserrat Light" w:cs="Garamond"/>
          <w:b w:val="0"/>
          <w:bCs w:val="0"/>
          <w:sz w:val="20"/>
          <w:szCs w:val="20"/>
          <w:lang w:val="fr-FR" w:eastAsia="en-US"/>
        </w:rPr>
      </w:pPr>
      <w:proofErr w:type="spellStart"/>
      <w:r w:rsidRPr="005842B2">
        <w:rPr>
          <w:rFonts w:ascii="Montserrat Light" w:eastAsia="Calibri" w:hAnsi="Montserrat Light" w:cs="Garamond"/>
          <w:b w:val="0"/>
          <w:bCs w:val="0"/>
          <w:sz w:val="20"/>
          <w:szCs w:val="20"/>
          <w:lang w:val="fr-FR" w:eastAsia="en-US"/>
        </w:rPr>
        <w:t>Lățimea</w:t>
      </w:r>
      <w:proofErr w:type="spellEnd"/>
      <w:r w:rsidRPr="005842B2">
        <w:rPr>
          <w:rFonts w:ascii="Montserrat Light" w:eastAsia="Calibri" w:hAnsi="Montserrat Light" w:cs="Garamond"/>
          <w:b w:val="0"/>
          <w:bCs w:val="0"/>
          <w:sz w:val="20"/>
          <w:szCs w:val="20"/>
          <w:lang w:val="fr-FR" w:eastAsia="en-US"/>
        </w:rPr>
        <w:t xml:space="preserve"> </w:t>
      </w:r>
      <w:proofErr w:type="spellStart"/>
      <w:r w:rsidRPr="005842B2">
        <w:rPr>
          <w:rFonts w:ascii="Montserrat Light" w:eastAsia="Calibri" w:hAnsi="Montserrat Light" w:cs="Garamond"/>
          <w:b w:val="0"/>
          <w:bCs w:val="0"/>
          <w:sz w:val="20"/>
          <w:szCs w:val="20"/>
          <w:lang w:val="fr-FR" w:eastAsia="en-US"/>
        </w:rPr>
        <w:t>părții</w:t>
      </w:r>
      <w:proofErr w:type="spellEnd"/>
      <w:r w:rsidRPr="005842B2">
        <w:rPr>
          <w:rFonts w:ascii="Montserrat Light" w:eastAsia="Calibri" w:hAnsi="Montserrat Light" w:cs="Garamond"/>
          <w:b w:val="0"/>
          <w:bCs w:val="0"/>
          <w:sz w:val="20"/>
          <w:szCs w:val="20"/>
          <w:lang w:val="fr-FR" w:eastAsia="en-US"/>
        </w:rPr>
        <w:t xml:space="preserve"> </w:t>
      </w:r>
      <w:proofErr w:type="spellStart"/>
      <w:r w:rsidRPr="005842B2">
        <w:rPr>
          <w:rFonts w:ascii="Montserrat Light" w:eastAsia="Calibri" w:hAnsi="Montserrat Light" w:cs="Garamond"/>
          <w:b w:val="0"/>
          <w:bCs w:val="0"/>
          <w:sz w:val="20"/>
          <w:szCs w:val="20"/>
          <w:lang w:val="fr-FR" w:eastAsia="en-US"/>
        </w:rPr>
        <w:t>carosabile</w:t>
      </w:r>
      <w:proofErr w:type="spellEnd"/>
      <w:r w:rsidRPr="005842B2">
        <w:rPr>
          <w:rFonts w:ascii="Montserrat Light" w:eastAsia="Calibri" w:hAnsi="Montserrat Light" w:cs="Garamond"/>
          <w:b w:val="0"/>
          <w:bCs w:val="0"/>
          <w:sz w:val="20"/>
          <w:szCs w:val="20"/>
          <w:lang w:val="fr-FR" w:eastAsia="en-US"/>
        </w:rPr>
        <w:t>:</w:t>
      </w:r>
      <w:r w:rsidRPr="005842B2">
        <w:rPr>
          <w:rFonts w:ascii="Montserrat Light" w:eastAsia="Calibri" w:hAnsi="Montserrat Light" w:cs="Garamond"/>
          <w:b w:val="0"/>
          <w:bCs w:val="0"/>
          <w:sz w:val="20"/>
          <w:szCs w:val="20"/>
          <w:lang w:val="fr-FR" w:eastAsia="en-US"/>
        </w:rPr>
        <w:tab/>
        <w:t>8,05 m</w:t>
      </w:r>
    </w:p>
    <w:p w14:paraId="469276B8" w14:textId="77777777" w:rsidR="00BF0C9C" w:rsidRPr="005842B2" w:rsidRDefault="00BF0C9C" w:rsidP="00E304E4">
      <w:pPr>
        <w:pStyle w:val="BodyText"/>
        <w:widowControl w:val="0"/>
        <w:numPr>
          <w:ilvl w:val="0"/>
          <w:numId w:val="5"/>
        </w:numPr>
        <w:tabs>
          <w:tab w:val="left" w:pos="1740"/>
          <w:tab w:val="left" w:pos="7565"/>
        </w:tabs>
        <w:suppressAutoHyphens w:val="0"/>
        <w:kinsoku w:val="0"/>
        <w:overflowPunct w:val="0"/>
        <w:autoSpaceDE w:val="0"/>
        <w:autoSpaceDN w:val="0"/>
        <w:adjustRightInd w:val="0"/>
        <w:spacing w:line="276" w:lineRule="auto"/>
        <w:rPr>
          <w:rFonts w:ascii="Montserrat Light" w:eastAsia="Calibri" w:hAnsi="Montserrat Light" w:cs="Garamond"/>
          <w:b w:val="0"/>
          <w:bCs w:val="0"/>
          <w:sz w:val="20"/>
          <w:szCs w:val="20"/>
          <w:lang w:val="en-US" w:eastAsia="en-US"/>
        </w:rPr>
      </w:pPr>
      <w:r w:rsidRPr="005842B2">
        <w:rPr>
          <w:rFonts w:ascii="Montserrat Light" w:hAnsi="Montserrat Light"/>
          <w:b w:val="0"/>
          <w:bCs w:val="0"/>
          <w:spacing w:val="-2"/>
          <w:sz w:val="20"/>
          <w:szCs w:val="20"/>
        </w:rPr>
        <w:t>Lățimea trotuarelor:</w:t>
      </w:r>
      <w:r w:rsidRPr="005842B2">
        <w:rPr>
          <w:rFonts w:ascii="Montserrat Light" w:hAnsi="Montserrat Light"/>
          <w:b w:val="0"/>
          <w:bCs w:val="0"/>
          <w:spacing w:val="-2"/>
          <w:sz w:val="20"/>
          <w:szCs w:val="20"/>
        </w:rPr>
        <w:tab/>
        <w:t>2 × 1,00 m</w:t>
      </w:r>
    </w:p>
    <w:p w14:paraId="7BE13A32" w14:textId="77777777" w:rsidR="00BF0C9C" w:rsidRPr="005842B2" w:rsidRDefault="00BF0C9C" w:rsidP="00E304E4">
      <w:pPr>
        <w:pStyle w:val="BodyText"/>
        <w:widowControl w:val="0"/>
        <w:numPr>
          <w:ilvl w:val="0"/>
          <w:numId w:val="5"/>
        </w:numPr>
        <w:tabs>
          <w:tab w:val="left" w:pos="1740"/>
          <w:tab w:val="left" w:pos="7565"/>
        </w:tabs>
        <w:suppressAutoHyphens w:val="0"/>
        <w:kinsoku w:val="0"/>
        <w:overflowPunct w:val="0"/>
        <w:autoSpaceDE w:val="0"/>
        <w:autoSpaceDN w:val="0"/>
        <w:adjustRightInd w:val="0"/>
        <w:spacing w:line="276" w:lineRule="auto"/>
        <w:rPr>
          <w:rFonts w:ascii="Montserrat Light" w:eastAsia="Calibri" w:hAnsi="Montserrat Light" w:cs="Garamond"/>
          <w:b w:val="0"/>
          <w:bCs w:val="0"/>
          <w:sz w:val="20"/>
          <w:szCs w:val="20"/>
          <w:lang w:val="en-US" w:eastAsia="en-US"/>
        </w:rPr>
      </w:pPr>
      <w:proofErr w:type="spellStart"/>
      <w:r w:rsidRPr="005842B2">
        <w:rPr>
          <w:rFonts w:ascii="Montserrat Light" w:eastAsia="Calibri" w:hAnsi="Montserrat Light" w:cs="Garamond"/>
          <w:b w:val="0"/>
          <w:bCs w:val="0"/>
          <w:sz w:val="20"/>
          <w:szCs w:val="20"/>
          <w:lang w:val="en-US" w:eastAsia="en-US"/>
        </w:rPr>
        <w:t>Lățimea</w:t>
      </w:r>
      <w:proofErr w:type="spellEnd"/>
      <w:r w:rsidRPr="005842B2">
        <w:rPr>
          <w:rFonts w:ascii="Montserrat Light" w:eastAsia="Calibri" w:hAnsi="Montserrat Light" w:cs="Garamond"/>
          <w:b w:val="0"/>
          <w:bCs w:val="0"/>
          <w:sz w:val="20"/>
          <w:szCs w:val="20"/>
          <w:lang w:val="en-US" w:eastAsia="en-US"/>
        </w:rPr>
        <w:t xml:space="preserve"> </w:t>
      </w:r>
      <w:proofErr w:type="spellStart"/>
      <w:r w:rsidRPr="005842B2">
        <w:rPr>
          <w:rFonts w:ascii="Montserrat Light" w:eastAsia="Calibri" w:hAnsi="Montserrat Light" w:cs="Garamond"/>
          <w:b w:val="0"/>
          <w:bCs w:val="0"/>
          <w:sz w:val="20"/>
          <w:szCs w:val="20"/>
          <w:lang w:val="en-US" w:eastAsia="en-US"/>
        </w:rPr>
        <w:t>grinzii</w:t>
      </w:r>
      <w:proofErr w:type="spellEnd"/>
      <w:r w:rsidRPr="005842B2">
        <w:rPr>
          <w:rFonts w:ascii="Montserrat Light" w:eastAsia="Calibri" w:hAnsi="Montserrat Light" w:cs="Garamond"/>
          <w:b w:val="0"/>
          <w:bCs w:val="0"/>
          <w:sz w:val="20"/>
          <w:szCs w:val="20"/>
          <w:lang w:val="en-US" w:eastAsia="en-US"/>
        </w:rPr>
        <w:t xml:space="preserve"> parapet:</w:t>
      </w:r>
      <w:r w:rsidRPr="005842B2">
        <w:rPr>
          <w:rFonts w:ascii="Montserrat Light" w:eastAsia="Calibri" w:hAnsi="Montserrat Light" w:cs="Garamond"/>
          <w:b w:val="0"/>
          <w:bCs w:val="0"/>
          <w:sz w:val="20"/>
          <w:szCs w:val="20"/>
          <w:lang w:val="en-US" w:eastAsia="en-US"/>
        </w:rPr>
        <w:tab/>
        <w:t>1 × 0,30 m</w:t>
      </w:r>
    </w:p>
    <w:p w14:paraId="0A8289B4" w14:textId="77777777" w:rsidR="00BF0C9C" w:rsidRPr="005842B2" w:rsidRDefault="00BF0C9C" w:rsidP="00E304E4">
      <w:pPr>
        <w:pStyle w:val="BodyText"/>
        <w:widowControl w:val="0"/>
        <w:numPr>
          <w:ilvl w:val="0"/>
          <w:numId w:val="5"/>
        </w:numPr>
        <w:tabs>
          <w:tab w:val="left" w:pos="1740"/>
          <w:tab w:val="left" w:pos="7565"/>
        </w:tabs>
        <w:suppressAutoHyphens w:val="0"/>
        <w:kinsoku w:val="0"/>
        <w:overflowPunct w:val="0"/>
        <w:autoSpaceDE w:val="0"/>
        <w:autoSpaceDN w:val="0"/>
        <w:adjustRightInd w:val="0"/>
        <w:spacing w:line="276" w:lineRule="auto"/>
        <w:rPr>
          <w:rFonts w:ascii="Montserrat Light" w:eastAsia="Calibri" w:hAnsi="Montserrat Light" w:cs="Garamond"/>
          <w:b w:val="0"/>
          <w:bCs w:val="0"/>
          <w:sz w:val="20"/>
          <w:szCs w:val="20"/>
          <w:lang w:val="pt-PT" w:eastAsia="en-US"/>
        </w:rPr>
      </w:pPr>
      <w:r w:rsidRPr="005842B2">
        <w:rPr>
          <w:rFonts w:ascii="Montserrat Light" w:eastAsia="Calibri" w:hAnsi="Montserrat Light" w:cs="Garamond-Bold"/>
          <w:b w:val="0"/>
          <w:bCs w:val="0"/>
          <w:sz w:val="20"/>
          <w:szCs w:val="20"/>
          <w:lang w:val="pt-PT" w:eastAsia="en-US"/>
        </w:rPr>
        <w:t>Lățimea spațiilor de siguranță:</w:t>
      </w:r>
      <w:r w:rsidRPr="005842B2">
        <w:rPr>
          <w:rFonts w:ascii="Montserrat Light" w:eastAsia="Calibri" w:hAnsi="Montserrat Light" w:cs="Garamond-Bold"/>
          <w:b w:val="0"/>
          <w:bCs w:val="0"/>
          <w:sz w:val="20"/>
          <w:szCs w:val="20"/>
          <w:lang w:val="pt-PT" w:eastAsia="en-US"/>
        </w:rPr>
        <w:tab/>
        <w:t>2 × 0,50 m</w:t>
      </w:r>
    </w:p>
    <w:p w14:paraId="4CE9637B" w14:textId="77777777" w:rsidR="00C40F5A" w:rsidRPr="005842B2" w:rsidRDefault="00C40F5A" w:rsidP="00F210BD">
      <w:pPr>
        <w:pStyle w:val="BodyText"/>
        <w:widowControl w:val="0"/>
        <w:numPr>
          <w:ilvl w:val="0"/>
          <w:numId w:val="5"/>
        </w:numPr>
        <w:tabs>
          <w:tab w:val="left" w:pos="1740"/>
          <w:tab w:val="left" w:pos="7565"/>
        </w:tabs>
        <w:suppressAutoHyphens w:val="0"/>
        <w:kinsoku w:val="0"/>
        <w:overflowPunct w:val="0"/>
        <w:autoSpaceDE w:val="0"/>
        <w:autoSpaceDN w:val="0"/>
        <w:adjustRightInd w:val="0"/>
        <w:spacing w:line="276" w:lineRule="auto"/>
        <w:rPr>
          <w:rFonts w:ascii="Montserrat Light" w:eastAsia="Calibri" w:hAnsi="Montserrat Light" w:cs="Garamond"/>
          <w:b w:val="0"/>
          <w:bCs w:val="0"/>
          <w:sz w:val="20"/>
          <w:szCs w:val="20"/>
          <w:lang w:val="pt-PT" w:eastAsia="en-US"/>
        </w:rPr>
      </w:pPr>
      <w:r w:rsidRPr="005842B2">
        <w:rPr>
          <w:rFonts w:ascii="Montserrat Light" w:eastAsia="Calibri" w:hAnsi="Montserrat Light" w:cs="Garamond-Bold"/>
          <w:b w:val="0"/>
          <w:bCs w:val="0"/>
          <w:sz w:val="20"/>
          <w:szCs w:val="20"/>
          <w:lang w:val="pt-PT" w:eastAsia="en-US"/>
        </w:rPr>
        <w:t>Lungimea rampelor podului:</w:t>
      </w:r>
      <w:r w:rsidRPr="005842B2">
        <w:rPr>
          <w:rFonts w:ascii="Montserrat Light" w:eastAsia="Calibri" w:hAnsi="Montserrat Light" w:cs="Garamond-Bold"/>
          <w:b w:val="0"/>
          <w:bCs w:val="0"/>
          <w:sz w:val="20"/>
          <w:szCs w:val="20"/>
          <w:lang w:val="pt-PT" w:eastAsia="en-US"/>
        </w:rPr>
        <w:tab/>
        <w:t>166,09 m</w:t>
      </w:r>
    </w:p>
    <w:p w14:paraId="309A3C27" w14:textId="77777777" w:rsidR="00C40F5A" w:rsidRPr="005842B2" w:rsidRDefault="006755BB" w:rsidP="00E304E4">
      <w:pPr>
        <w:pStyle w:val="ListParagraph"/>
        <w:numPr>
          <w:ilvl w:val="0"/>
          <w:numId w:val="8"/>
        </w:numPr>
        <w:jc w:val="both"/>
        <w:rPr>
          <w:rFonts w:ascii="Montserrat Light" w:hAnsi="Montserrat Light"/>
          <w:color w:val="000000"/>
          <w:spacing w:val="-3"/>
          <w:sz w:val="20"/>
          <w:szCs w:val="20"/>
          <w:lang w:val="it-IT"/>
        </w:rPr>
      </w:pPr>
      <w:r w:rsidRPr="005842B2">
        <w:rPr>
          <w:rFonts w:ascii="Montserrat Light" w:hAnsi="Montserrat Light"/>
          <w:b/>
          <w:bCs/>
          <w:color w:val="000000"/>
          <w:sz w:val="20"/>
          <w:szCs w:val="20"/>
          <w:lang w:val="it-IT"/>
        </w:rPr>
        <w:t>Indicatori economici</w:t>
      </w:r>
      <w:r w:rsidRPr="005842B2">
        <w:rPr>
          <w:rFonts w:ascii="Montserrat Light" w:hAnsi="Montserrat Light"/>
          <w:b/>
          <w:color w:val="000000"/>
          <w:spacing w:val="-3"/>
          <w:sz w:val="20"/>
          <w:szCs w:val="20"/>
          <w:lang w:val="it-IT"/>
        </w:rPr>
        <w:t xml:space="preserve"> aferenţi investiţiei:</w:t>
      </w:r>
      <w:r w:rsidRPr="005842B2">
        <w:rPr>
          <w:rFonts w:ascii="Montserrat Light" w:hAnsi="Montserrat Light"/>
          <w:color w:val="000000"/>
          <w:spacing w:val="-3"/>
          <w:sz w:val="20"/>
          <w:szCs w:val="20"/>
          <w:lang w:val="it-IT"/>
        </w:rPr>
        <w:t xml:space="preserve"> </w:t>
      </w:r>
    </w:p>
    <w:p w14:paraId="28026F2C" w14:textId="77777777" w:rsidR="00F210BD" w:rsidRPr="005842B2" w:rsidRDefault="00F210BD" w:rsidP="00E304E4">
      <w:pPr>
        <w:pStyle w:val="ListParagraph"/>
        <w:widowControl w:val="0"/>
        <w:numPr>
          <w:ilvl w:val="0"/>
          <w:numId w:val="9"/>
        </w:numPr>
        <w:tabs>
          <w:tab w:val="left" w:pos="360"/>
          <w:tab w:val="left" w:pos="720"/>
          <w:tab w:val="left" w:pos="1080"/>
        </w:tabs>
        <w:autoSpaceDE w:val="0"/>
        <w:autoSpaceDN w:val="0"/>
        <w:adjustRightInd w:val="0"/>
        <w:jc w:val="both"/>
        <w:rPr>
          <w:rFonts w:ascii="Montserrat Light" w:hAnsi="Montserrat Light"/>
          <w:color w:val="000000"/>
          <w:sz w:val="20"/>
          <w:szCs w:val="20"/>
          <w:lang w:val="it-IT"/>
        </w:rPr>
      </w:pPr>
      <w:r w:rsidRPr="005842B2">
        <w:rPr>
          <w:rFonts w:ascii="Montserrat Light" w:hAnsi="Montserrat Light"/>
          <w:b/>
          <w:bCs/>
          <w:color w:val="000000"/>
          <w:sz w:val="20"/>
          <w:szCs w:val="20"/>
          <w:lang w:val="it-IT"/>
        </w:rPr>
        <w:t>Valoarea totală a investiției: 7.671.171,72 lei (fără TVA)</w:t>
      </w:r>
    </w:p>
    <w:p w14:paraId="006FBE02" w14:textId="77777777" w:rsidR="00F210BD" w:rsidRPr="005842B2" w:rsidRDefault="006755BB" w:rsidP="003077F2">
      <w:pPr>
        <w:widowControl w:val="0"/>
        <w:tabs>
          <w:tab w:val="left" w:pos="360"/>
          <w:tab w:val="left" w:pos="720"/>
          <w:tab w:val="left" w:pos="1080"/>
        </w:tabs>
        <w:autoSpaceDE w:val="0"/>
        <w:autoSpaceDN w:val="0"/>
        <w:adjustRightInd w:val="0"/>
        <w:jc w:val="both"/>
        <w:rPr>
          <w:rFonts w:ascii="Montserrat Light" w:hAnsi="Montserrat Light"/>
          <w:bCs/>
          <w:color w:val="000000"/>
          <w:sz w:val="20"/>
          <w:szCs w:val="20"/>
          <w:lang w:val="it-IT"/>
        </w:rPr>
      </w:pPr>
      <w:r w:rsidRPr="005842B2">
        <w:rPr>
          <w:rFonts w:ascii="Montserrat Light" w:hAnsi="Montserrat Light"/>
          <w:b/>
          <w:color w:val="000000"/>
          <w:sz w:val="20"/>
          <w:szCs w:val="20"/>
          <w:lang w:val="it-IT"/>
        </w:rPr>
        <w:t xml:space="preserve">            Din care C+M:</w:t>
      </w:r>
      <w:r w:rsidRPr="005842B2">
        <w:rPr>
          <w:rFonts w:ascii="Montserrat Light" w:hAnsi="Montserrat Light"/>
          <w:b/>
          <w:color w:val="000000"/>
          <w:sz w:val="20"/>
          <w:szCs w:val="20"/>
          <w:lang w:val="it-IT"/>
        </w:rPr>
        <w:tab/>
      </w:r>
      <w:r w:rsidRPr="005842B2">
        <w:rPr>
          <w:rFonts w:ascii="Montserrat Light" w:hAnsi="Montserrat Light"/>
          <w:b/>
          <w:color w:val="000000"/>
          <w:sz w:val="20"/>
          <w:szCs w:val="20"/>
          <w:lang w:val="it-IT"/>
        </w:rPr>
        <w:tab/>
        <w:t xml:space="preserve">               4.900.901,34 lei (fără TVA)</w:t>
      </w:r>
    </w:p>
    <w:p w14:paraId="59D91017" w14:textId="77777777" w:rsidR="00327EB5" w:rsidRPr="005842B2" w:rsidRDefault="00327EB5" w:rsidP="00327EB5">
      <w:pPr>
        <w:widowControl w:val="0"/>
        <w:tabs>
          <w:tab w:val="left" w:pos="360"/>
          <w:tab w:val="left" w:pos="720"/>
          <w:tab w:val="left" w:pos="1080"/>
        </w:tabs>
        <w:autoSpaceDE w:val="0"/>
        <w:autoSpaceDN w:val="0"/>
        <w:adjustRightInd w:val="0"/>
        <w:rPr>
          <w:rFonts w:ascii="Montserrat Light" w:hAnsi="Montserrat Light"/>
          <w:bCs/>
          <w:color w:val="000000"/>
          <w:sz w:val="20"/>
          <w:szCs w:val="20"/>
          <w:lang w:val="it-IT"/>
        </w:rPr>
      </w:pPr>
    </w:p>
    <w:p w14:paraId="774B397D" w14:textId="77777777" w:rsidR="006755BB" w:rsidRPr="005842B2" w:rsidRDefault="006755BB" w:rsidP="00E304E4">
      <w:pPr>
        <w:pStyle w:val="ListParagraph"/>
        <w:widowControl w:val="0"/>
        <w:numPr>
          <w:ilvl w:val="0"/>
          <w:numId w:val="9"/>
        </w:numPr>
        <w:tabs>
          <w:tab w:val="left" w:pos="360"/>
          <w:tab w:val="left" w:pos="720"/>
          <w:tab w:val="left" w:pos="1080"/>
        </w:tabs>
        <w:autoSpaceDE w:val="0"/>
        <w:autoSpaceDN w:val="0"/>
        <w:adjustRightInd w:val="0"/>
        <w:spacing w:after="0" w:line="276" w:lineRule="auto"/>
        <w:rPr>
          <w:rFonts w:ascii="Montserrat Light" w:hAnsi="Montserrat Light"/>
          <w:sz w:val="20"/>
          <w:szCs w:val="20"/>
          <w:lang w:val="it-IT"/>
        </w:rPr>
      </w:pPr>
      <w:r w:rsidRPr="005842B2">
        <w:rPr>
          <w:rFonts w:ascii="Montserrat Light" w:hAnsi="Montserrat Light"/>
          <w:color w:val="000000"/>
          <w:sz w:val="20"/>
          <w:szCs w:val="20"/>
          <w:lang w:val="it-IT"/>
        </w:rPr>
        <w:t>Eșalonare: Anul I: 100% - 7.671.171,72 lei (fără TVA)</w:t>
      </w:r>
    </w:p>
    <w:p w14:paraId="1BE974BC" w14:textId="77777777" w:rsidR="004C68DF" w:rsidRPr="005842B2" w:rsidRDefault="006755BB" w:rsidP="004C68DF">
      <w:pPr>
        <w:pStyle w:val="ListParagraph"/>
        <w:widowControl w:val="0"/>
        <w:tabs>
          <w:tab w:val="left" w:pos="360"/>
          <w:tab w:val="left" w:pos="720"/>
          <w:tab w:val="left" w:pos="1080"/>
        </w:tabs>
        <w:autoSpaceDE w:val="0"/>
        <w:autoSpaceDN w:val="0"/>
        <w:adjustRightInd w:val="0"/>
        <w:spacing w:after="0" w:line="276" w:lineRule="auto"/>
        <w:ind w:left="714"/>
        <w:rPr>
          <w:rFonts w:ascii="Montserrat Light" w:hAnsi="Montserrat Light"/>
          <w:sz w:val="20"/>
          <w:szCs w:val="20"/>
          <w:lang w:val="it-IT"/>
        </w:rPr>
      </w:pPr>
      <w:r w:rsidRPr="005842B2">
        <w:rPr>
          <w:rFonts w:ascii="Montserrat Light" w:hAnsi="Montserrat Light"/>
          <w:sz w:val="20"/>
          <w:szCs w:val="20"/>
          <w:lang w:val="it-IT"/>
        </w:rPr>
        <w:tab/>
      </w:r>
      <w:r w:rsidRPr="005842B2">
        <w:rPr>
          <w:rFonts w:ascii="Montserrat Light" w:hAnsi="Montserrat Light"/>
          <w:sz w:val="20"/>
          <w:szCs w:val="20"/>
          <w:lang w:val="it-IT"/>
        </w:rPr>
        <w:tab/>
        <w:t xml:space="preserve">              Din care C+M: 4.900.901,34 lei (fără TVA)</w:t>
      </w:r>
    </w:p>
    <w:p w14:paraId="663021BE" w14:textId="77777777" w:rsidR="00F210BD" w:rsidRPr="005842B2" w:rsidRDefault="00F210BD" w:rsidP="00E304E4">
      <w:pPr>
        <w:pStyle w:val="ListParagraph"/>
        <w:numPr>
          <w:ilvl w:val="0"/>
          <w:numId w:val="8"/>
        </w:numPr>
        <w:rPr>
          <w:rFonts w:ascii="Montserrat Light" w:hAnsi="Montserrat Light"/>
          <w:color w:val="000000"/>
          <w:sz w:val="20"/>
          <w:szCs w:val="20"/>
          <w:lang w:val="it-IT"/>
        </w:rPr>
      </w:pPr>
      <w:r w:rsidRPr="005842B2">
        <w:rPr>
          <w:rFonts w:ascii="Montserrat Light" w:hAnsi="Montserrat Light"/>
          <w:b/>
          <w:bCs/>
          <w:color w:val="000000"/>
          <w:sz w:val="20"/>
          <w:szCs w:val="20"/>
          <w:lang w:val="it-IT"/>
        </w:rPr>
        <w:t xml:space="preserve">Durata </w:t>
      </w:r>
    </w:p>
    <w:p w14:paraId="5F8B60DF" w14:textId="77777777" w:rsidR="007F0660" w:rsidRPr="005842B2" w:rsidRDefault="007F0660" w:rsidP="004C68DF">
      <w:pPr>
        <w:ind w:firstLine="360"/>
        <w:contextualSpacing/>
        <w:rPr>
          <w:rFonts w:ascii="Montserrat Light" w:hAnsi="Montserrat Light" w:cs="Cambria"/>
          <w:bCs/>
          <w:sz w:val="20"/>
          <w:szCs w:val="20"/>
          <w:lang w:val="ro-RO"/>
        </w:rPr>
      </w:pPr>
      <w:r w:rsidRPr="005842B2">
        <w:rPr>
          <w:rFonts w:ascii="Montserrat Light" w:hAnsi="Montserrat Light" w:cs="Cambria"/>
          <w:bCs/>
          <w:sz w:val="20"/>
          <w:szCs w:val="20"/>
          <w:lang w:val="ro-RO"/>
        </w:rPr>
        <w:t xml:space="preserve">Durata de </w:t>
      </w:r>
      <w:proofErr w:type="spellStart"/>
      <w:r w:rsidRPr="005842B2">
        <w:rPr>
          <w:rFonts w:ascii="Montserrat Light" w:hAnsi="Montserrat Light" w:cs="Cambria"/>
          <w:bCs/>
          <w:sz w:val="20"/>
          <w:szCs w:val="20"/>
          <w:lang w:val="ro-RO"/>
        </w:rPr>
        <w:t>execuţie</w:t>
      </w:r>
      <w:proofErr w:type="spellEnd"/>
      <w:r w:rsidRPr="005842B2">
        <w:rPr>
          <w:rFonts w:ascii="Montserrat Light" w:hAnsi="Montserrat Light" w:cs="Cambria"/>
          <w:bCs/>
          <w:sz w:val="20"/>
          <w:szCs w:val="20"/>
          <w:lang w:val="ro-RO"/>
        </w:rPr>
        <w:t xml:space="preserve"> a obiectivului de </w:t>
      </w:r>
      <w:proofErr w:type="spellStart"/>
      <w:r w:rsidRPr="005842B2">
        <w:rPr>
          <w:rFonts w:ascii="Montserrat Light" w:hAnsi="Montserrat Light" w:cs="Cambria"/>
          <w:bCs/>
          <w:sz w:val="20"/>
          <w:szCs w:val="20"/>
          <w:lang w:val="ro-RO"/>
        </w:rPr>
        <w:t>investiţii</w:t>
      </w:r>
      <w:proofErr w:type="spellEnd"/>
      <w:r w:rsidRPr="005842B2">
        <w:rPr>
          <w:rFonts w:ascii="Montserrat Light" w:hAnsi="Montserrat Light" w:cs="Cambria"/>
          <w:bCs/>
          <w:sz w:val="20"/>
          <w:szCs w:val="20"/>
          <w:lang w:val="ro-RO"/>
        </w:rPr>
        <w:t>: 12 luni</w:t>
      </w:r>
    </w:p>
    <w:p w14:paraId="0110259B" w14:textId="77777777" w:rsidR="00A93C5A" w:rsidRPr="005842B2" w:rsidRDefault="00F210BD" w:rsidP="004C68DF">
      <w:pPr>
        <w:pStyle w:val="ListParagraph"/>
        <w:numPr>
          <w:ilvl w:val="0"/>
          <w:numId w:val="8"/>
        </w:numPr>
        <w:spacing w:before="120"/>
        <w:jc w:val="both"/>
        <w:rPr>
          <w:rFonts w:ascii="Montserrat Light" w:hAnsi="Montserrat Light"/>
          <w:b/>
          <w:bCs/>
          <w:sz w:val="20"/>
          <w:szCs w:val="20"/>
          <w:lang w:val="it-IT"/>
        </w:rPr>
      </w:pPr>
      <w:proofErr w:type="spellStart"/>
      <w:r w:rsidRPr="005842B2">
        <w:rPr>
          <w:rFonts w:ascii="Montserrat Light" w:hAnsi="Montserrat Light"/>
          <w:b/>
          <w:bCs/>
          <w:color w:val="000000"/>
          <w:sz w:val="20"/>
          <w:szCs w:val="20"/>
          <w:lang w:val="ro-RO"/>
        </w:rPr>
        <w:t>Finanţarea</w:t>
      </w:r>
      <w:proofErr w:type="spellEnd"/>
      <w:r w:rsidRPr="005842B2">
        <w:rPr>
          <w:rFonts w:ascii="Montserrat Light" w:hAnsi="Montserrat Light"/>
          <w:b/>
          <w:bCs/>
          <w:color w:val="000000"/>
          <w:sz w:val="20"/>
          <w:szCs w:val="20"/>
          <w:lang w:val="ro-RO"/>
        </w:rPr>
        <w:t xml:space="preserve"> </w:t>
      </w:r>
      <w:proofErr w:type="spellStart"/>
      <w:r w:rsidRPr="005842B2">
        <w:rPr>
          <w:rFonts w:ascii="Montserrat Light" w:hAnsi="Montserrat Light"/>
          <w:b/>
          <w:bCs/>
          <w:color w:val="000000"/>
          <w:sz w:val="20"/>
          <w:szCs w:val="20"/>
          <w:lang w:val="ro-RO"/>
        </w:rPr>
        <w:t>investiţiei</w:t>
      </w:r>
      <w:proofErr w:type="spellEnd"/>
      <w:r w:rsidRPr="005842B2">
        <w:rPr>
          <w:rFonts w:ascii="Montserrat Light" w:hAnsi="Montserrat Light"/>
          <w:b/>
          <w:bCs/>
          <w:color w:val="000000"/>
          <w:sz w:val="20"/>
          <w:szCs w:val="20"/>
          <w:lang w:val="ro-RO"/>
        </w:rPr>
        <w:t>: fonduri atrase și fonduri proprii, prevăzute în bugetul local.</w:t>
      </w:r>
      <w:bookmarkEnd w:id="13"/>
    </w:p>
    <w:p w14:paraId="637F4F92" w14:textId="77777777" w:rsidR="00F210BD" w:rsidRPr="005842B2" w:rsidRDefault="00F210BD" w:rsidP="00F210BD">
      <w:pPr>
        <w:suppressAutoHyphens/>
        <w:jc w:val="both"/>
        <w:rPr>
          <w:rFonts w:ascii="Montserrat Light" w:hAnsi="Montserrat Light"/>
          <w:color w:val="000000"/>
          <w:spacing w:val="-3"/>
          <w:sz w:val="20"/>
          <w:szCs w:val="20"/>
          <w:lang w:val="ro-RO"/>
        </w:rPr>
      </w:pPr>
    </w:p>
    <w:p w14:paraId="261C90F3" w14:textId="77777777" w:rsidR="004C68DF" w:rsidRPr="005842B2" w:rsidRDefault="004C68DF" w:rsidP="00F210BD">
      <w:pPr>
        <w:suppressAutoHyphens/>
        <w:jc w:val="both"/>
        <w:rPr>
          <w:rFonts w:ascii="Montserrat Light" w:hAnsi="Montserrat Light"/>
          <w:color w:val="000000"/>
          <w:spacing w:val="-3"/>
          <w:sz w:val="20"/>
          <w:szCs w:val="20"/>
          <w:lang w:val="ro-RO"/>
        </w:rPr>
      </w:pPr>
    </w:p>
    <w:p w14:paraId="30F1715A" w14:textId="77777777" w:rsidR="00F210BD" w:rsidRPr="005842B2" w:rsidRDefault="00F210BD" w:rsidP="00F210BD">
      <w:pPr>
        <w:jc w:val="both"/>
        <w:rPr>
          <w:rFonts w:ascii="Montserrat Light" w:hAnsi="Montserrat Light"/>
          <w:b/>
          <w:lang w:val="pt-PT"/>
        </w:rPr>
      </w:pPr>
      <w:r w:rsidRPr="005842B2">
        <w:rPr>
          <w:rFonts w:ascii="Montserrat Light" w:hAnsi="Montserrat Light"/>
          <w:b/>
          <w:lang w:val="ro-RO"/>
        </w:rPr>
        <w:tab/>
      </w:r>
      <w:bookmarkStart w:id="14" w:name="_Hlk143247706"/>
      <w:r w:rsidRPr="005842B2">
        <w:rPr>
          <w:rFonts w:ascii="Montserrat Light" w:hAnsi="Montserrat Light"/>
          <w:b/>
          <w:lang w:val="ro-RO"/>
        </w:rPr>
        <w:tab/>
      </w:r>
      <w:r w:rsidRPr="005842B2">
        <w:rPr>
          <w:rFonts w:ascii="Montserrat Light" w:hAnsi="Montserrat Light"/>
          <w:b/>
          <w:lang w:val="ro-RO"/>
        </w:rPr>
        <w:tab/>
      </w:r>
      <w:r w:rsidRPr="005842B2">
        <w:rPr>
          <w:rFonts w:ascii="Montserrat Light" w:hAnsi="Montserrat Light"/>
          <w:b/>
          <w:lang w:val="ro-RO"/>
        </w:rPr>
        <w:tab/>
      </w:r>
      <w:r w:rsidRPr="005842B2">
        <w:rPr>
          <w:rFonts w:ascii="Montserrat Light" w:hAnsi="Montserrat Light"/>
          <w:b/>
          <w:lang w:val="ro-RO"/>
        </w:rPr>
        <w:tab/>
      </w:r>
      <w:r w:rsidRPr="005842B2">
        <w:rPr>
          <w:rFonts w:ascii="Montserrat Light" w:hAnsi="Montserrat Light"/>
          <w:b/>
          <w:lang w:val="ro-RO"/>
        </w:rPr>
        <w:tab/>
      </w:r>
      <w:r w:rsidRPr="005842B2">
        <w:rPr>
          <w:rFonts w:ascii="Montserrat Light" w:hAnsi="Montserrat Light"/>
          <w:b/>
          <w:lang w:val="ro-RO"/>
        </w:rPr>
        <w:tab/>
        <w:t xml:space="preserve">                    </w:t>
      </w:r>
      <w:r w:rsidRPr="005842B2">
        <w:rPr>
          <w:rFonts w:ascii="Montserrat Light" w:hAnsi="Montserrat Light"/>
          <w:b/>
          <w:lang w:val="pt-PT"/>
        </w:rPr>
        <w:t>Contrasemnează:</w:t>
      </w:r>
    </w:p>
    <w:p w14:paraId="39965094" w14:textId="77777777" w:rsidR="00F210BD" w:rsidRPr="005842B2" w:rsidRDefault="00F210BD" w:rsidP="00F210BD">
      <w:pPr>
        <w:jc w:val="both"/>
        <w:rPr>
          <w:rFonts w:ascii="Montserrat Light" w:hAnsi="Montserrat Light"/>
          <w:b/>
          <w:lang w:val="pt-PT"/>
        </w:rPr>
      </w:pPr>
      <w:r w:rsidRPr="005842B2">
        <w:rPr>
          <w:rFonts w:ascii="Montserrat Light" w:hAnsi="Montserrat Light"/>
          <w:b/>
          <w:lang w:val="pt-PT"/>
        </w:rPr>
        <w:tab/>
        <w:t xml:space="preserve">P R E Ș E D I N T E </w:t>
      </w:r>
      <w:r w:rsidRPr="005842B2">
        <w:rPr>
          <w:rFonts w:ascii="Montserrat Light" w:hAnsi="Montserrat Light"/>
          <w:b/>
          <w:lang w:val="pt-PT"/>
        </w:rPr>
        <w:tab/>
      </w:r>
      <w:r w:rsidRPr="005842B2">
        <w:rPr>
          <w:rFonts w:ascii="Montserrat Light" w:hAnsi="Montserrat Light"/>
          <w:b/>
          <w:lang w:val="pt-PT"/>
        </w:rPr>
        <w:tab/>
      </w:r>
      <w:r w:rsidRPr="005842B2">
        <w:rPr>
          <w:rFonts w:ascii="Montserrat Light" w:hAnsi="Montserrat Light"/>
          <w:b/>
          <w:lang w:val="pt-PT"/>
        </w:rPr>
        <w:tab/>
        <w:t xml:space="preserve">  </w:t>
      </w:r>
      <w:r w:rsidRPr="005842B2">
        <w:rPr>
          <w:rFonts w:ascii="Montserrat Light" w:hAnsi="Montserrat Light"/>
          <w:b/>
          <w:lang w:val="pt-PT"/>
        </w:rPr>
        <w:tab/>
        <w:t xml:space="preserve">SECRETAR </w:t>
      </w:r>
      <w:r w:rsidR="00975163" w:rsidRPr="005842B2">
        <w:rPr>
          <w:rFonts w:ascii="Montserrat Light" w:hAnsi="Montserrat Light"/>
          <w:b/>
          <w:lang w:val="pt-PT"/>
        </w:rPr>
        <w:t xml:space="preserve">GENERAL </w:t>
      </w:r>
      <w:r w:rsidRPr="005842B2">
        <w:rPr>
          <w:rFonts w:ascii="Montserrat Light" w:hAnsi="Montserrat Light"/>
          <w:b/>
          <w:lang w:val="pt-PT"/>
        </w:rPr>
        <w:t xml:space="preserve">AL JUDEŢULUI, </w:t>
      </w:r>
    </w:p>
    <w:p w14:paraId="569E1129" w14:textId="77777777" w:rsidR="00C40F5A" w:rsidRPr="005842B2" w:rsidRDefault="00F210BD" w:rsidP="004C68DF">
      <w:pPr>
        <w:jc w:val="both"/>
        <w:rPr>
          <w:rFonts w:ascii="Montserrat Light" w:hAnsi="Montserrat Light"/>
          <w:b/>
          <w:lang w:val="it-IT"/>
        </w:rPr>
      </w:pPr>
      <w:r w:rsidRPr="005842B2">
        <w:rPr>
          <w:rFonts w:ascii="Montserrat Light" w:hAnsi="Montserrat Light"/>
          <w:b/>
          <w:lang w:val="pt-PT"/>
        </w:rPr>
        <w:t xml:space="preserve">                     </w:t>
      </w:r>
      <w:r w:rsidRPr="005842B2">
        <w:rPr>
          <w:rFonts w:ascii="Montserrat Light" w:hAnsi="Montserrat Light"/>
          <w:b/>
          <w:lang w:val="it-IT"/>
        </w:rPr>
        <w:t>ALIN TIȘE</w:t>
      </w:r>
      <w:r w:rsidRPr="005842B2">
        <w:rPr>
          <w:rFonts w:ascii="Montserrat Light" w:hAnsi="Montserrat Light"/>
          <w:b/>
          <w:lang w:val="it-IT"/>
        </w:rPr>
        <w:tab/>
      </w:r>
      <w:r w:rsidRPr="005842B2">
        <w:rPr>
          <w:rFonts w:ascii="Montserrat Light" w:hAnsi="Montserrat Light"/>
          <w:b/>
          <w:lang w:val="it-IT"/>
        </w:rPr>
        <w:tab/>
      </w:r>
      <w:r w:rsidRPr="005842B2">
        <w:rPr>
          <w:rFonts w:ascii="Montserrat Light" w:hAnsi="Montserrat Light"/>
          <w:b/>
          <w:lang w:val="it-IT"/>
        </w:rPr>
        <w:tab/>
      </w:r>
      <w:r w:rsidRPr="005842B2">
        <w:rPr>
          <w:rFonts w:ascii="Montserrat Light" w:hAnsi="Montserrat Light"/>
          <w:b/>
          <w:lang w:val="it-IT"/>
        </w:rPr>
        <w:tab/>
      </w:r>
      <w:r w:rsidRPr="005842B2">
        <w:rPr>
          <w:rFonts w:ascii="Montserrat Light" w:hAnsi="Montserrat Light"/>
          <w:b/>
          <w:lang w:val="it-IT"/>
        </w:rPr>
        <w:tab/>
        <w:t xml:space="preserve">  </w:t>
      </w:r>
      <w:r w:rsidRPr="005842B2">
        <w:rPr>
          <w:rFonts w:ascii="Montserrat Light" w:hAnsi="Montserrat Light"/>
          <w:b/>
          <w:lang w:val="it-IT"/>
        </w:rPr>
        <w:tab/>
        <w:t xml:space="preserve"> Simona Gaci</w:t>
      </w:r>
    </w:p>
    <w:p w14:paraId="0905321B" w14:textId="77777777" w:rsidR="00475924" w:rsidRPr="005842B2" w:rsidRDefault="00475924" w:rsidP="00475924">
      <w:pPr>
        <w:tabs>
          <w:tab w:val="left" w:pos="3456"/>
        </w:tabs>
        <w:jc w:val="center"/>
        <w:rPr>
          <w:rFonts w:ascii="Montserrat Light" w:hAnsi="Montserrat Light"/>
          <w:b/>
          <w:bCs/>
          <w:lang w:val="it-IT"/>
        </w:rPr>
      </w:pPr>
      <w:r w:rsidRPr="005842B2">
        <w:rPr>
          <w:rFonts w:ascii="Montserrat Light" w:hAnsi="Montserrat Light"/>
          <w:b/>
          <w:bCs/>
          <w:lang w:val="it-IT"/>
        </w:rPr>
        <w:t>INIȚIATOR</w:t>
      </w:r>
    </w:p>
    <w:p w14:paraId="275FF1FA" w14:textId="77777777" w:rsidR="00475924" w:rsidRPr="005842B2" w:rsidRDefault="00475924" w:rsidP="00475924">
      <w:pPr>
        <w:tabs>
          <w:tab w:val="left" w:pos="3456"/>
        </w:tabs>
        <w:jc w:val="center"/>
        <w:rPr>
          <w:rFonts w:ascii="Montserrat Light" w:hAnsi="Montserrat Light"/>
          <w:b/>
          <w:bCs/>
          <w:lang w:val="it-IT"/>
        </w:rPr>
      </w:pPr>
      <w:r w:rsidRPr="005842B2">
        <w:rPr>
          <w:rFonts w:ascii="Montserrat Light" w:hAnsi="Montserrat Light"/>
          <w:b/>
          <w:bCs/>
          <w:lang w:val="it-IT"/>
        </w:rPr>
        <w:t>PREȘEDINTE</w:t>
      </w:r>
    </w:p>
    <w:p w14:paraId="26D2D831" w14:textId="77777777" w:rsidR="007F0660" w:rsidRPr="005842B2" w:rsidRDefault="00475924" w:rsidP="00327EB5">
      <w:pPr>
        <w:tabs>
          <w:tab w:val="left" w:pos="3456"/>
        </w:tabs>
        <w:jc w:val="center"/>
        <w:rPr>
          <w:rFonts w:ascii="Montserrat Light" w:hAnsi="Montserrat Light"/>
          <w:lang w:val="es-ES"/>
        </w:rPr>
      </w:pPr>
      <w:r w:rsidRPr="005842B2">
        <w:rPr>
          <w:rFonts w:ascii="Montserrat Light" w:hAnsi="Montserrat Light"/>
          <w:lang w:val="es-ES"/>
        </w:rPr>
        <w:t>Alin Tișe</w:t>
      </w:r>
      <w:bookmarkStart w:id="15" w:name="_Hlk104296336"/>
      <w:bookmarkEnd w:id="14"/>
    </w:p>
    <w:p w14:paraId="01BC9783" w14:textId="77777777" w:rsidR="004C68DF" w:rsidRPr="005842B2" w:rsidRDefault="004C68DF" w:rsidP="00327EB5">
      <w:pPr>
        <w:tabs>
          <w:tab w:val="left" w:pos="3456"/>
        </w:tabs>
        <w:jc w:val="center"/>
        <w:rPr>
          <w:rFonts w:ascii="Montserrat Light" w:hAnsi="Montserrat Light"/>
          <w:lang w:val="es-ES"/>
        </w:rPr>
      </w:pPr>
    </w:p>
    <w:p w14:paraId="3B0D298C" w14:textId="77777777" w:rsidR="00A93C5A" w:rsidRPr="005842B2" w:rsidRDefault="00A93C5A" w:rsidP="00327EB5">
      <w:pPr>
        <w:tabs>
          <w:tab w:val="left" w:pos="3456"/>
        </w:tabs>
        <w:jc w:val="center"/>
        <w:rPr>
          <w:rFonts w:ascii="Montserrat Light" w:hAnsi="Montserrat Light"/>
          <w:lang w:val="es-ES"/>
        </w:rPr>
      </w:pPr>
    </w:p>
    <w:p w14:paraId="02FFB91B" w14:textId="77777777" w:rsidR="00A93C5A" w:rsidRPr="005842B2" w:rsidRDefault="00A93C5A" w:rsidP="00327EB5">
      <w:pPr>
        <w:tabs>
          <w:tab w:val="left" w:pos="3456"/>
        </w:tabs>
        <w:jc w:val="center"/>
        <w:rPr>
          <w:rFonts w:ascii="Montserrat Light" w:hAnsi="Montserrat Light"/>
          <w:lang w:val="es-ES"/>
        </w:rPr>
      </w:pPr>
    </w:p>
    <w:p w14:paraId="276CF1BD" w14:textId="77777777" w:rsidR="007F0660" w:rsidRPr="005842B2" w:rsidRDefault="007F0660" w:rsidP="00902D40">
      <w:pPr>
        <w:tabs>
          <w:tab w:val="left" w:pos="3456"/>
        </w:tabs>
        <w:rPr>
          <w:rFonts w:ascii="Montserrat Light" w:hAnsi="Montserrat Light"/>
          <w:highlight w:val="yellow"/>
          <w:lang w:val="es-ES"/>
        </w:rPr>
      </w:pPr>
    </w:p>
    <w:p w14:paraId="1982AA98" w14:textId="77777777" w:rsidR="007F0660" w:rsidRPr="005842B2" w:rsidRDefault="007F0660" w:rsidP="007F0660">
      <w:pPr>
        <w:tabs>
          <w:tab w:val="left" w:pos="3456"/>
        </w:tabs>
        <w:jc w:val="right"/>
        <w:rPr>
          <w:rFonts w:ascii="Montserrat Light" w:hAnsi="Montserrat Light"/>
          <w:b/>
          <w:bCs/>
          <w:lang w:val="es-ES"/>
        </w:rPr>
      </w:pPr>
      <w:r w:rsidRPr="005842B2">
        <w:rPr>
          <w:rFonts w:ascii="Montserrat Light" w:hAnsi="Montserrat Light"/>
          <w:b/>
          <w:bCs/>
          <w:lang w:val="es-ES"/>
        </w:rPr>
        <w:t xml:space="preserve">Anexa 2 la </w:t>
      </w:r>
      <w:proofErr w:type="spellStart"/>
      <w:r w:rsidRPr="005842B2">
        <w:rPr>
          <w:rFonts w:ascii="Montserrat Light" w:hAnsi="Montserrat Light"/>
          <w:b/>
          <w:bCs/>
          <w:lang w:val="es-ES"/>
        </w:rPr>
        <w:t>Hotărârea</w:t>
      </w:r>
      <w:proofErr w:type="spellEnd"/>
      <w:r w:rsidRPr="005842B2">
        <w:rPr>
          <w:rFonts w:ascii="Montserrat Light" w:hAnsi="Montserrat Light"/>
          <w:b/>
          <w:bCs/>
          <w:lang w:val="es-ES"/>
        </w:rPr>
        <w:t xml:space="preserve"> </w:t>
      </w:r>
      <w:proofErr w:type="spellStart"/>
      <w:r w:rsidRPr="005842B2">
        <w:rPr>
          <w:rFonts w:ascii="Montserrat Light" w:hAnsi="Montserrat Light"/>
          <w:b/>
          <w:bCs/>
          <w:lang w:val="es-ES"/>
        </w:rPr>
        <w:t>nr</w:t>
      </w:r>
      <w:proofErr w:type="spellEnd"/>
      <w:r w:rsidRPr="005842B2">
        <w:rPr>
          <w:rFonts w:ascii="Montserrat Light" w:hAnsi="Montserrat Light"/>
          <w:b/>
          <w:bCs/>
          <w:lang w:val="es-ES"/>
        </w:rPr>
        <w:t>. …...... /2026</w:t>
      </w:r>
    </w:p>
    <w:p w14:paraId="44D745E9" w14:textId="77777777" w:rsidR="007F0660" w:rsidRPr="005842B2" w:rsidRDefault="007F0660" w:rsidP="007F0660">
      <w:pPr>
        <w:rPr>
          <w:rFonts w:ascii="Montserrat Light" w:hAnsi="Montserrat Light" w:cs="Times New Roman"/>
          <w:b/>
          <w:bCs/>
          <w:iCs/>
          <w:lang w:val="ro-RO"/>
        </w:rPr>
      </w:pPr>
    </w:p>
    <w:p w14:paraId="11A1DA6F" w14:textId="77777777" w:rsidR="007F0660" w:rsidRPr="005842B2" w:rsidRDefault="007F0660" w:rsidP="007F0660">
      <w:pPr>
        <w:jc w:val="center"/>
        <w:rPr>
          <w:rFonts w:ascii="Montserrat Light" w:hAnsi="Montserrat Light" w:cs="Times New Roman"/>
          <w:b/>
          <w:bCs/>
          <w:iCs/>
          <w:lang w:val="ro-RO"/>
        </w:rPr>
      </w:pPr>
    </w:p>
    <w:p w14:paraId="09457F30" w14:textId="77777777" w:rsidR="007F0660" w:rsidRPr="005842B2" w:rsidRDefault="007F0660" w:rsidP="007F0660">
      <w:pPr>
        <w:jc w:val="center"/>
        <w:rPr>
          <w:rFonts w:ascii="Montserrat Light" w:hAnsi="Montserrat Light" w:cs="Times New Roman"/>
          <w:b/>
          <w:bCs/>
          <w:iCs/>
          <w:lang w:val="ro-RO"/>
        </w:rPr>
      </w:pPr>
      <w:r w:rsidRPr="005842B2">
        <w:rPr>
          <w:rFonts w:ascii="Montserrat Light" w:hAnsi="Montserrat Light" w:cs="Times New Roman"/>
          <w:b/>
          <w:bCs/>
          <w:iCs/>
          <w:lang w:val="ro-RO"/>
        </w:rPr>
        <w:t>DESCRIEREA INVESTIȚIEI</w:t>
      </w:r>
    </w:p>
    <w:p w14:paraId="4A2D0404" w14:textId="77777777" w:rsidR="007F0660" w:rsidRPr="005842B2" w:rsidRDefault="00E84CE0" w:rsidP="004748C3">
      <w:pPr>
        <w:tabs>
          <w:tab w:val="left" w:pos="3456"/>
        </w:tabs>
        <w:jc w:val="both"/>
        <w:rPr>
          <w:rFonts w:ascii="Montserrat Light" w:hAnsi="Montserrat Light" w:cs="Times New Roman"/>
          <w:b/>
          <w:bCs/>
          <w:lang w:val="ro-RO"/>
        </w:rPr>
      </w:pPr>
      <w:r w:rsidRPr="005842B2">
        <w:rPr>
          <w:rFonts w:ascii="Montserrat Light" w:hAnsi="Montserrat Light" w:cs="Times New Roman"/>
          <w:b/>
          <w:bCs/>
          <w:lang w:val="ro-RO"/>
        </w:rPr>
        <w:t xml:space="preserve">                 </w:t>
      </w:r>
      <w:r w:rsidR="004C68DF" w:rsidRPr="005842B2">
        <w:rPr>
          <w:rFonts w:ascii="Montserrat Light" w:hAnsi="Montserrat Light" w:cs="Times New Roman"/>
          <w:b/>
          <w:bCs/>
          <w:lang w:val="ro-RO"/>
        </w:rPr>
        <w:t>“Pod peste râul Someșul Mic, pe DJ161D, km 9+007, în localitatea Mănăstirea”</w:t>
      </w:r>
    </w:p>
    <w:p w14:paraId="3BFFF468" w14:textId="77777777" w:rsidR="00E84CE0" w:rsidRPr="005842B2" w:rsidRDefault="00E84CE0" w:rsidP="00E84CE0">
      <w:pPr>
        <w:jc w:val="both"/>
        <w:rPr>
          <w:rFonts w:ascii="Montserrat Light" w:eastAsia="Calibri" w:hAnsi="Montserrat Light"/>
          <w:b/>
          <w:lang w:val="ro-RO"/>
        </w:rPr>
      </w:pPr>
    </w:p>
    <w:p w14:paraId="65500349" w14:textId="77777777" w:rsidR="00E84CE0" w:rsidRPr="005842B2" w:rsidRDefault="00E84CE0" w:rsidP="00E84CE0">
      <w:pPr>
        <w:jc w:val="both"/>
        <w:rPr>
          <w:rFonts w:ascii="Montserrat Light" w:eastAsia="Calibri" w:hAnsi="Montserrat Light"/>
          <w:b/>
          <w:lang w:val="ro-RO"/>
        </w:rPr>
      </w:pPr>
      <w:r w:rsidRPr="005842B2">
        <w:rPr>
          <w:rFonts w:ascii="Montserrat Light" w:eastAsia="Calibri" w:hAnsi="Montserrat Light"/>
          <w:b/>
          <w:lang w:val="ro-RO"/>
        </w:rPr>
        <w:t xml:space="preserve">DESCRIEREA INVESTIȚIEI PENTRU </w:t>
      </w:r>
      <w:r w:rsidRPr="005842B2">
        <w:rPr>
          <w:rFonts w:ascii="Montserrat Light" w:hAnsi="Montserrat Light"/>
          <w:b/>
          <w:lang w:val="ro-RO"/>
        </w:rPr>
        <w:t xml:space="preserve">OBIECTIVUL DE INVESTIȚII </w:t>
      </w:r>
      <w:r w:rsidR="004C68DF" w:rsidRPr="005842B2">
        <w:rPr>
          <w:rFonts w:ascii="Montserrat Light" w:hAnsi="Montserrat Light"/>
          <w:b/>
          <w:i/>
          <w:iCs/>
          <w:lang w:val="ro-RO"/>
        </w:rPr>
        <w:t>“Pod peste râul Someșul Mic, pe DJ161D, km 9+007, în localitatea Mănăstirea”</w:t>
      </w:r>
    </w:p>
    <w:p w14:paraId="499AE8A0" w14:textId="77777777" w:rsidR="00E84CE0" w:rsidRPr="005842B2" w:rsidRDefault="00E84CE0" w:rsidP="00E84CE0">
      <w:pPr>
        <w:jc w:val="both"/>
        <w:rPr>
          <w:rFonts w:ascii="Montserrat Light" w:hAnsi="Montserrat Light"/>
          <w:spacing w:val="1"/>
          <w:lang w:val="ro-RO"/>
        </w:rPr>
      </w:pPr>
    </w:p>
    <w:p w14:paraId="56DB2B8C" w14:textId="77777777" w:rsidR="009D28ED" w:rsidRPr="005842B2" w:rsidRDefault="0075770C">
      <w:pPr>
        <w:jc w:val="both"/>
        <w:rPr>
          <w:rFonts w:ascii="Montserrat Light" w:eastAsia="Calibri" w:hAnsi="Montserrat Light" w:cs="Times New Roman"/>
          <w:spacing w:val="1"/>
          <w:u w:val="single"/>
          <w:lang w:val="ro-RO" w:eastAsia="ar-SA"/>
        </w:rPr>
      </w:pPr>
      <w:r w:rsidRPr="005842B2">
        <w:rPr>
          <w:rFonts w:ascii="Montserrat Light" w:eastAsia="Calibri" w:hAnsi="Montserrat Light" w:cs="Times New Roman"/>
          <w:spacing w:val="1"/>
          <w:u w:val="single"/>
          <w:lang w:val="ro-RO" w:eastAsia="ar-SA"/>
        </w:rPr>
        <w:t>SITUAȚIA EXISTENTĂ</w:t>
      </w:r>
    </w:p>
    <w:p w14:paraId="31228981" w14:textId="77777777" w:rsidR="009D28ED" w:rsidRPr="005842B2" w:rsidRDefault="0075770C">
      <w:p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Podul analizat este amplasat pe drumul județean DJ161D, la km 9+007, traversează râul Someșul Mic și este situat la ieșirea din municipiul Dej, înainte de intrarea în localitatea Mănăstirea, comuna Mica, județul Cluj.</w:t>
      </w:r>
    </w:p>
    <w:p w14:paraId="1501E611" w14:textId="77777777" w:rsidR="009D28ED" w:rsidRPr="005842B2" w:rsidRDefault="0075770C">
      <w:p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Podul are lungimea totală de 93,06 m și trei deschideri de 27,81 m + 27,20 m + 27,85 m. Suprastructura este alcătuită din grinzi prefabricate și elemente din beton armat, iar infrastructura este formată din două culee masive fundate direct și două pile tip «T» din beton armat, fundate direct prin chesoane din beton armat.</w:t>
      </w:r>
    </w:p>
    <w:p w14:paraId="04E3E99B" w14:textId="77777777" w:rsidR="009D28ED" w:rsidRPr="005842B2" w:rsidRDefault="0075770C">
      <w:p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Partea carosabilă existentă pe pod are lățimea de 7,38 m, iar trotuarele au lățimile de 1,05 m și, respectiv, 1,02 m. Rampele au îmbrăcăminte asfaltică și o parte carosabilă de aproximativ 7,00 m, lățimea acestora fiind insuficientă și necorelată cu geometria podului. Podul a fost dimensionat la clasa I de încărcare, pentru convoaie A13+S60.</w:t>
      </w:r>
    </w:p>
    <w:p w14:paraId="3685811A" w14:textId="77777777" w:rsidR="009D28ED" w:rsidRPr="005842B2" w:rsidRDefault="0075770C">
      <w:p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În urma expertizării au fost identificate degradări la grinzi, placa din beton armat și antretoaze, constând în infiltrații, eflorescențe, carbonatări, fisuri, beton degradat și armături vizibile sau corodate. Aparatele de reazem sunt ruginite și neîntreținute, iar podul nu este prevăzut cu dispozitive antiseismice.</w:t>
      </w:r>
    </w:p>
    <w:p w14:paraId="3AB69937" w14:textId="77777777" w:rsidR="009D28ED" w:rsidRPr="005842B2" w:rsidRDefault="0075770C">
      <w:p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Calea pe pod prezintă fisuri, crăpături în zona rosturilor, făgașe longitudinale și o îmbrăcăminte asfaltică îmbătrânită și poroasă. Rosturile de dilatație sunt obturate cu asfalt, gurile de scurgere și zonele adiacente prezintă depuneri, parapetul pietonal este degradat și corodat, iar podul nu este prevăzut cu parapete de siguranță.</w:t>
      </w:r>
    </w:p>
    <w:p w14:paraId="0A20937F" w14:textId="77777777" w:rsidR="009D28ED" w:rsidRPr="005842B2" w:rsidRDefault="0075770C">
      <w:p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 xml:space="preserve">În zona infrastructurii s-au constatat fisuri, beton degradat, armături corodate, degradări ale banchetelor cuzineților și </w:t>
      </w:r>
      <w:proofErr w:type="spellStart"/>
      <w:r w:rsidRPr="005842B2">
        <w:rPr>
          <w:rFonts w:ascii="Montserrat Light" w:eastAsia="Calibri" w:hAnsi="Montserrat Light" w:cs="Times New Roman"/>
          <w:spacing w:val="1"/>
          <w:lang w:val="ro-RO" w:eastAsia="ar-SA"/>
        </w:rPr>
        <w:t>afuieri</w:t>
      </w:r>
      <w:proofErr w:type="spellEnd"/>
      <w:r w:rsidRPr="005842B2">
        <w:rPr>
          <w:rFonts w:ascii="Montserrat Light" w:eastAsia="Calibri" w:hAnsi="Montserrat Light" w:cs="Times New Roman"/>
          <w:spacing w:val="1"/>
          <w:lang w:val="ro-RO" w:eastAsia="ar-SA"/>
        </w:rPr>
        <w:t xml:space="preserve"> locale în zona pilei P1. Malurile și albia sunt neprotejate local, cu vegetație și depuneri, iar scările de acces sub pod și casiurile sunt degradate.</w:t>
      </w:r>
    </w:p>
    <w:p w14:paraId="1EC731AD" w14:textId="77777777" w:rsidR="009D28ED" w:rsidRPr="005842B2" w:rsidRDefault="0075770C">
      <w:p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Potrivit expertizei tehnice întocmite de expertul tehnic ing. Diaconu Ion Dumitru, podul este încadrat în clasa stării tehnice IV - stare nesatisfăcătoare. Starea tehnică nu corespunde exigențelor normelor actuale, fiind necesare lucrări de reparare și consolidare.</w:t>
      </w:r>
    </w:p>
    <w:p w14:paraId="5AC978B6" w14:textId="77777777" w:rsidR="009D28ED" w:rsidRPr="005842B2" w:rsidRDefault="009D28ED">
      <w:pPr>
        <w:jc w:val="both"/>
        <w:rPr>
          <w:rFonts w:ascii="Montserrat Light" w:eastAsia="Calibri" w:hAnsi="Montserrat Light" w:cs="Times New Roman"/>
          <w:spacing w:val="1"/>
          <w:lang w:val="ro-RO" w:eastAsia="ar-SA"/>
        </w:rPr>
      </w:pPr>
    </w:p>
    <w:p w14:paraId="7E28C72A" w14:textId="77777777" w:rsidR="009D28ED" w:rsidRPr="005842B2" w:rsidRDefault="0075770C">
      <w:pPr>
        <w:jc w:val="both"/>
        <w:rPr>
          <w:rFonts w:ascii="Montserrat Light" w:eastAsia="Calibri" w:hAnsi="Montserrat Light" w:cs="Times New Roman"/>
          <w:spacing w:val="1"/>
          <w:u w:val="single"/>
          <w:lang w:val="ro-RO" w:eastAsia="ar-SA"/>
        </w:rPr>
      </w:pPr>
      <w:r w:rsidRPr="005842B2">
        <w:rPr>
          <w:rFonts w:ascii="Montserrat Light" w:eastAsia="Calibri" w:hAnsi="Montserrat Light" w:cs="Times New Roman"/>
          <w:spacing w:val="1"/>
          <w:u w:val="single"/>
          <w:lang w:val="ro-RO" w:eastAsia="ar-SA"/>
        </w:rPr>
        <w:t>SOLUȚIA PROIECTATĂ</w:t>
      </w:r>
    </w:p>
    <w:p w14:paraId="7D6D896B" w14:textId="77777777" w:rsidR="009D28ED" w:rsidRPr="005842B2" w:rsidRDefault="0075770C">
      <w:p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Documentația de avizare a lucrărilor de intervenții recomandă varianta 2, care prevede repararea și consolidarea podului existent în vederea creșterii capacității portante la clasa de încărcare 0,8×LM1, echivalentă clasei E de încărcare, precum și aducerea construcției la cerințele actuale de siguranță și confort.</w:t>
      </w:r>
    </w:p>
    <w:p w14:paraId="6E3DD51D" w14:textId="77777777" w:rsidR="009D28ED" w:rsidRPr="005842B2" w:rsidRDefault="009D28ED">
      <w:pPr>
        <w:jc w:val="both"/>
        <w:rPr>
          <w:rFonts w:ascii="Montserrat Light" w:eastAsia="Calibri" w:hAnsi="Montserrat Light" w:cs="Times New Roman"/>
          <w:spacing w:val="1"/>
          <w:lang w:val="ro-RO" w:eastAsia="ar-SA"/>
        </w:rPr>
      </w:pPr>
    </w:p>
    <w:p w14:paraId="5525B47E" w14:textId="77777777" w:rsidR="009D28ED" w:rsidRPr="005842B2" w:rsidRDefault="0075770C">
      <w:pPr>
        <w:jc w:val="both"/>
        <w:rPr>
          <w:rFonts w:ascii="Montserrat Light" w:eastAsia="Calibri" w:hAnsi="Montserrat Light" w:cs="Times New Roman"/>
          <w:spacing w:val="1"/>
          <w:u w:val="single"/>
          <w:lang w:val="ro-RO" w:eastAsia="ar-SA"/>
        </w:rPr>
      </w:pPr>
      <w:r w:rsidRPr="005842B2">
        <w:rPr>
          <w:rFonts w:ascii="Montserrat Light" w:eastAsia="Calibri" w:hAnsi="Montserrat Light" w:cs="Times New Roman"/>
          <w:spacing w:val="1"/>
          <w:u w:val="single"/>
          <w:lang w:val="ro-RO" w:eastAsia="ar-SA"/>
        </w:rPr>
        <w:t>CARACTERISTICI GEOMETRICE ȘI FUNCȚIONALE</w:t>
      </w:r>
    </w:p>
    <w:p w14:paraId="228A2276" w14:textId="77777777" w:rsidR="009D28ED" w:rsidRPr="005842B2" w:rsidRDefault="0075770C">
      <w:p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 xml:space="preserve">După intervenție, podul își va păstra lungimea totală de 93,06 m și cele trei deschideri de 27,81 m + 27,20 m + 27,85 m. Lățimea totală proiectată este de 11,65 m, alcătuită din partea </w:t>
      </w:r>
      <w:r w:rsidRPr="005842B2">
        <w:rPr>
          <w:rFonts w:ascii="Montserrat Light" w:eastAsia="Calibri" w:hAnsi="Montserrat Light" w:cs="Times New Roman"/>
          <w:spacing w:val="1"/>
          <w:lang w:val="ro-RO" w:eastAsia="ar-SA"/>
        </w:rPr>
        <w:lastRenderedPageBreak/>
        <w:t>carosabilă de 8,05 m, două trotuare de câte 1,00 m, două spații de siguranță de câte 0,50 m și două grinzi pentru parapetul pietonal de câte 0,30 m.</w:t>
      </w:r>
    </w:p>
    <w:p w14:paraId="2858D6CB" w14:textId="77777777" w:rsidR="009D28ED" w:rsidRPr="005842B2" w:rsidRDefault="0075770C">
      <w:p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Partea carosabilă este alcătuită din două benzi de câte 3,90 m, la care se adaugă supralărgirea aferentă traseului în curbă. Podul va avea pantă transversală unică de 6,5%.</w:t>
      </w:r>
    </w:p>
    <w:p w14:paraId="7334FFFC" w14:textId="77777777" w:rsidR="009D28ED" w:rsidRPr="005842B2" w:rsidRDefault="009D28ED">
      <w:pPr>
        <w:jc w:val="both"/>
        <w:rPr>
          <w:rFonts w:ascii="Montserrat Light" w:eastAsia="Calibri" w:hAnsi="Montserrat Light" w:cs="Times New Roman"/>
          <w:spacing w:val="1"/>
          <w:lang w:val="ro-RO" w:eastAsia="ar-SA"/>
        </w:rPr>
      </w:pPr>
    </w:p>
    <w:p w14:paraId="534D695F" w14:textId="77777777" w:rsidR="009D28ED" w:rsidRPr="005842B2" w:rsidRDefault="0075770C">
      <w:pPr>
        <w:jc w:val="both"/>
        <w:rPr>
          <w:rFonts w:ascii="Montserrat Light" w:eastAsia="Calibri" w:hAnsi="Montserrat Light" w:cs="Times New Roman"/>
          <w:spacing w:val="1"/>
          <w:u w:val="single"/>
          <w:lang w:val="ro-RO" w:eastAsia="ar-SA"/>
        </w:rPr>
      </w:pPr>
      <w:r w:rsidRPr="005842B2">
        <w:rPr>
          <w:rFonts w:ascii="Montserrat Light" w:eastAsia="Calibri" w:hAnsi="Montserrat Light" w:cs="Times New Roman"/>
          <w:spacing w:val="1"/>
          <w:u w:val="single"/>
          <w:lang w:val="ro-RO" w:eastAsia="ar-SA"/>
        </w:rPr>
        <w:t>LUCRĂRI LA SUPRASTRUCTURĂ ȘI CALE</w:t>
      </w:r>
    </w:p>
    <w:p w14:paraId="5BD0410B" w14:textId="77777777" w:rsidR="009D28ED" w:rsidRPr="005842B2" w:rsidRDefault="0075770C">
      <w:pPr>
        <w:numPr>
          <w:ilvl w:val="0"/>
          <w:numId w:val="48"/>
        </w:num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decaparea căii pe pod și demontarea parapetelor pietonale, a dalelor prefabricate și a bordurilor;</w:t>
      </w:r>
    </w:p>
    <w:p w14:paraId="5F5C3389" w14:textId="77777777" w:rsidR="009D28ED" w:rsidRPr="005842B2" w:rsidRDefault="0075770C">
      <w:pPr>
        <w:numPr>
          <w:ilvl w:val="0"/>
          <w:numId w:val="48"/>
        </w:num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degajarea rosturilor de pe culee și pile și realizarea unor palei metalice la intrados pentru liftarea succesivă a tablierelor;</w:t>
      </w:r>
    </w:p>
    <w:p w14:paraId="6F32083A" w14:textId="77777777" w:rsidR="009D28ED" w:rsidRPr="005842B2" w:rsidRDefault="0075770C">
      <w:pPr>
        <w:numPr>
          <w:ilvl w:val="0"/>
          <w:numId w:val="48"/>
        </w:num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repararea banchetelor cuzineților și înlocuirea aparatelor de reazem metalice existente cu aparate de reazem noi din neopren fretat;</w:t>
      </w:r>
    </w:p>
    <w:p w14:paraId="6D7283C4" w14:textId="77777777" w:rsidR="009D28ED" w:rsidRPr="005842B2" w:rsidRDefault="0075770C">
      <w:pPr>
        <w:numPr>
          <w:ilvl w:val="0"/>
          <w:numId w:val="48"/>
        </w:num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curățarea suprastructurii, injectarea fisurilor și repararea zonelor degradate cu materiale speciale, conform documentației tehnice;</w:t>
      </w:r>
    </w:p>
    <w:p w14:paraId="5D35E937" w14:textId="77777777" w:rsidR="009D28ED" w:rsidRPr="005842B2" w:rsidRDefault="0075770C">
      <w:pPr>
        <w:numPr>
          <w:ilvl w:val="0"/>
          <w:numId w:val="48"/>
        </w:num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 xml:space="preserve">demolarea parțială a suprastructurii existente, executarea unei plăci de </w:t>
      </w:r>
      <w:proofErr w:type="spellStart"/>
      <w:r w:rsidRPr="005842B2">
        <w:rPr>
          <w:rFonts w:ascii="Montserrat Light" w:eastAsia="Calibri" w:hAnsi="Montserrat Light" w:cs="Times New Roman"/>
          <w:spacing w:val="1"/>
          <w:lang w:val="ro-RO" w:eastAsia="ar-SA"/>
        </w:rPr>
        <w:t>suprabetonare</w:t>
      </w:r>
      <w:proofErr w:type="spellEnd"/>
      <w:r w:rsidRPr="005842B2">
        <w:rPr>
          <w:rFonts w:ascii="Montserrat Light" w:eastAsia="Calibri" w:hAnsi="Montserrat Light" w:cs="Times New Roman"/>
          <w:spacing w:val="1"/>
          <w:lang w:val="ro-RO" w:eastAsia="ar-SA"/>
        </w:rPr>
        <w:t xml:space="preserve"> și </w:t>
      </w:r>
      <w:proofErr w:type="spellStart"/>
      <w:r w:rsidRPr="005842B2">
        <w:rPr>
          <w:rFonts w:ascii="Montserrat Light" w:eastAsia="Calibri" w:hAnsi="Montserrat Light" w:cs="Times New Roman"/>
          <w:spacing w:val="1"/>
          <w:lang w:val="ro-RO" w:eastAsia="ar-SA"/>
        </w:rPr>
        <w:t>postensionarea</w:t>
      </w:r>
      <w:proofErr w:type="spellEnd"/>
      <w:r w:rsidRPr="005842B2">
        <w:rPr>
          <w:rFonts w:ascii="Montserrat Light" w:eastAsia="Calibri" w:hAnsi="Montserrat Light" w:cs="Times New Roman"/>
          <w:spacing w:val="1"/>
          <w:lang w:val="ro-RO" w:eastAsia="ar-SA"/>
        </w:rPr>
        <w:t xml:space="preserve"> adițională a grinzilor, cu </w:t>
      </w:r>
      <w:proofErr w:type="spellStart"/>
      <w:r w:rsidRPr="005842B2">
        <w:rPr>
          <w:rFonts w:ascii="Montserrat Light" w:eastAsia="Calibri" w:hAnsi="Montserrat Light" w:cs="Times New Roman"/>
          <w:spacing w:val="1"/>
          <w:lang w:val="ro-RO" w:eastAsia="ar-SA"/>
        </w:rPr>
        <w:t>continuizarea</w:t>
      </w:r>
      <w:proofErr w:type="spellEnd"/>
      <w:r w:rsidRPr="005842B2">
        <w:rPr>
          <w:rFonts w:ascii="Montserrat Light" w:eastAsia="Calibri" w:hAnsi="Montserrat Light" w:cs="Times New Roman"/>
          <w:spacing w:val="1"/>
          <w:lang w:val="ro-RO" w:eastAsia="ar-SA"/>
        </w:rPr>
        <w:t xml:space="preserve"> suprastructurii prin placă;</w:t>
      </w:r>
    </w:p>
    <w:p w14:paraId="7840DC49" w14:textId="77777777" w:rsidR="009D28ED" w:rsidRPr="005842B2" w:rsidRDefault="0075770C">
      <w:pPr>
        <w:numPr>
          <w:ilvl w:val="0"/>
          <w:numId w:val="48"/>
        </w:num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 xml:space="preserve">executarea unei hidroizolații etanșe, a stratului de protecție și a </w:t>
      </w:r>
      <w:proofErr w:type="spellStart"/>
      <w:r w:rsidRPr="005842B2">
        <w:rPr>
          <w:rFonts w:ascii="Montserrat Light" w:eastAsia="Calibri" w:hAnsi="Montserrat Light" w:cs="Times New Roman"/>
          <w:spacing w:val="1"/>
          <w:lang w:val="ro-RO" w:eastAsia="ar-SA"/>
        </w:rPr>
        <w:t>îmbrăcăminții</w:t>
      </w:r>
      <w:proofErr w:type="spellEnd"/>
      <w:r w:rsidRPr="005842B2">
        <w:rPr>
          <w:rFonts w:ascii="Montserrat Light" w:eastAsia="Calibri" w:hAnsi="Montserrat Light" w:cs="Times New Roman"/>
          <w:spacing w:val="1"/>
          <w:lang w:val="ro-RO" w:eastAsia="ar-SA"/>
        </w:rPr>
        <w:t xml:space="preserve"> din două straturi de BAP16 pe partea carosabilă; pe trotuare se vor executa straturile prevăzute în proiect;</w:t>
      </w:r>
    </w:p>
    <w:p w14:paraId="6B4FDFA4" w14:textId="77777777" w:rsidR="009D28ED" w:rsidRPr="005842B2" w:rsidRDefault="0075770C">
      <w:pPr>
        <w:numPr>
          <w:ilvl w:val="0"/>
          <w:numId w:val="48"/>
        </w:num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 xml:space="preserve">montarea unei borduri </w:t>
      </w:r>
      <w:proofErr w:type="spellStart"/>
      <w:r w:rsidRPr="005842B2">
        <w:rPr>
          <w:rFonts w:ascii="Montserrat Light" w:eastAsia="Calibri" w:hAnsi="Montserrat Light" w:cs="Times New Roman"/>
          <w:spacing w:val="1"/>
          <w:lang w:val="ro-RO" w:eastAsia="ar-SA"/>
        </w:rPr>
        <w:t>drenante</w:t>
      </w:r>
      <w:proofErr w:type="spellEnd"/>
      <w:r w:rsidRPr="005842B2">
        <w:rPr>
          <w:rFonts w:ascii="Montserrat Light" w:eastAsia="Calibri" w:hAnsi="Montserrat Light" w:cs="Times New Roman"/>
          <w:spacing w:val="1"/>
          <w:lang w:val="ro-RO" w:eastAsia="ar-SA"/>
        </w:rPr>
        <w:t xml:space="preserve"> și refacerea sistemului de colectare și evacuare a apelor de pe pod;</w:t>
      </w:r>
    </w:p>
    <w:p w14:paraId="724391FB" w14:textId="77777777" w:rsidR="009D28ED" w:rsidRPr="005842B2" w:rsidRDefault="0075770C">
      <w:pPr>
        <w:numPr>
          <w:ilvl w:val="0"/>
          <w:numId w:val="48"/>
        </w:num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montarea parapetelor de siguranță tip H4b, a parapetelor pietonale metalice și a dispozitivelor etanșe de acoperire a rosturilor de dilatație de la culee.</w:t>
      </w:r>
    </w:p>
    <w:p w14:paraId="254450AF" w14:textId="77777777" w:rsidR="009D28ED" w:rsidRPr="005842B2" w:rsidRDefault="009D28ED">
      <w:pPr>
        <w:jc w:val="both"/>
        <w:rPr>
          <w:rFonts w:ascii="Montserrat Light" w:eastAsia="Calibri" w:hAnsi="Montserrat Light" w:cs="Times New Roman"/>
          <w:spacing w:val="1"/>
          <w:lang w:val="ro-RO" w:eastAsia="ar-SA"/>
        </w:rPr>
      </w:pPr>
    </w:p>
    <w:p w14:paraId="48D7FED9" w14:textId="77777777" w:rsidR="009D28ED" w:rsidRPr="005842B2" w:rsidRDefault="0075770C">
      <w:pPr>
        <w:jc w:val="both"/>
        <w:rPr>
          <w:rFonts w:ascii="Montserrat Light" w:eastAsia="Calibri" w:hAnsi="Montserrat Light" w:cs="Times New Roman"/>
          <w:spacing w:val="1"/>
          <w:u w:val="single"/>
          <w:lang w:val="ro-RO" w:eastAsia="ar-SA"/>
        </w:rPr>
      </w:pPr>
      <w:r w:rsidRPr="005842B2">
        <w:rPr>
          <w:rFonts w:ascii="Montserrat Light" w:eastAsia="Calibri" w:hAnsi="Montserrat Light" w:cs="Times New Roman"/>
          <w:spacing w:val="1"/>
          <w:u w:val="single"/>
          <w:lang w:val="ro-RO" w:eastAsia="ar-SA"/>
        </w:rPr>
        <w:t>LUCRĂRI LA INFRASTRUCTURĂ</w:t>
      </w:r>
    </w:p>
    <w:p w14:paraId="2158AA4B" w14:textId="77777777" w:rsidR="009D28ED" w:rsidRPr="005842B2" w:rsidRDefault="0075770C">
      <w:p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La culee se prevăd degajarea elevațiilor până la rostul elevație-fundație, curățarea suprafețelor și a armăturilor, injectarea fisurilor, cămășuirea elevațiilor cu beton armat, refacerea banchetelor cuzineților, adaptarea zidurilor de gardă și a zidurilor întoarse, realizarea reazemelor pentru plăcile de racordare, introducerea dispozitivelor antiseismice, hidroizolarea elementelor aflate în contact cu terenul și refacerea drenurilor din spatele culeelor.</w:t>
      </w:r>
    </w:p>
    <w:p w14:paraId="6189C274" w14:textId="77777777" w:rsidR="009D28ED" w:rsidRPr="005842B2" w:rsidRDefault="0075770C">
      <w:p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La pile se prevăd lucrări la chesoanele existente, asigurarea conlucrării dintre betoanele de vârste diferite, curățarea și repararea elevațiilor, cămășuirea cu beton armat, montarea dispozitivelor antiseismice, reamenajarea banchetelor pentru noile aparate de reazem și aplicarea de lamele din fibră de carbon la partea superioară a riglelor, pentru preluarea solicitărilor suplimentare.</w:t>
      </w:r>
    </w:p>
    <w:p w14:paraId="7CF5D9B8" w14:textId="77777777" w:rsidR="009D28ED" w:rsidRPr="005842B2" w:rsidRDefault="009D28ED">
      <w:pPr>
        <w:jc w:val="both"/>
        <w:rPr>
          <w:rFonts w:ascii="Montserrat Light" w:eastAsia="Calibri" w:hAnsi="Montserrat Light" w:cs="Times New Roman"/>
          <w:spacing w:val="1"/>
          <w:lang w:val="ro-RO" w:eastAsia="ar-SA"/>
        </w:rPr>
      </w:pPr>
    </w:p>
    <w:p w14:paraId="7EAE522A" w14:textId="77777777" w:rsidR="009D28ED" w:rsidRPr="005842B2" w:rsidRDefault="0075770C">
      <w:pPr>
        <w:jc w:val="both"/>
        <w:rPr>
          <w:rFonts w:ascii="Montserrat Light" w:eastAsia="Calibri" w:hAnsi="Montserrat Light" w:cs="Times New Roman"/>
          <w:spacing w:val="1"/>
          <w:u w:val="single"/>
          <w:lang w:val="ro-RO" w:eastAsia="ar-SA"/>
        </w:rPr>
      </w:pPr>
      <w:r w:rsidRPr="005842B2">
        <w:rPr>
          <w:rFonts w:ascii="Montserrat Light" w:eastAsia="Calibri" w:hAnsi="Montserrat Light" w:cs="Times New Roman"/>
          <w:spacing w:val="1"/>
          <w:u w:val="single"/>
          <w:lang w:val="ro-RO" w:eastAsia="ar-SA"/>
        </w:rPr>
        <w:t>RACORDĂRI CU TERASAMENTELE ȘI RAMPE DE ACCES</w:t>
      </w:r>
    </w:p>
    <w:p w14:paraId="00930BE0" w14:textId="77777777" w:rsidR="009D28ED" w:rsidRPr="005842B2" w:rsidRDefault="0075770C">
      <w:pPr>
        <w:numPr>
          <w:ilvl w:val="0"/>
          <w:numId w:val="48"/>
        </w:num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lărgirea platformei drumului la ambele capete ale podului și racordarea la profilul curent pe lungimile prevăzute în proiect;</w:t>
      </w:r>
    </w:p>
    <w:p w14:paraId="243B322B" w14:textId="77777777" w:rsidR="009D28ED" w:rsidRPr="005842B2" w:rsidRDefault="0075770C">
      <w:pPr>
        <w:numPr>
          <w:ilvl w:val="0"/>
          <w:numId w:val="48"/>
        </w:num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executarea unor plăci de racordare noi, refacerea sferturilor de con și realizarea aripilor din beton armat;</w:t>
      </w:r>
    </w:p>
    <w:p w14:paraId="0E007265" w14:textId="77777777" w:rsidR="009D28ED" w:rsidRPr="005842B2" w:rsidRDefault="0075770C">
      <w:pPr>
        <w:numPr>
          <w:ilvl w:val="0"/>
          <w:numId w:val="48"/>
        </w:num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executarea scărilor de acces sub pod și a casiurilor pentru scurgerea apelor;</w:t>
      </w:r>
    </w:p>
    <w:p w14:paraId="42313258" w14:textId="77777777" w:rsidR="009D28ED" w:rsidRPr="005842B2" w:rsidRDefault="0075770C">
      <w:pPr>
        <w:numPr>
          <w:ilvl w:val="0"/>
          <w:numId w:val="48"/>
        </w:num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corectarea profilului longitudinal al rampelor și montarea parapetelor direcționale, acolo unde este necesar;</w:t>
      </w:r>
    </w:p>
    <w:p w14:paraId="74652B27" w14:textId="77777777" w:rsidR="009D28ED" w:rsidRPr="005842B2" w:rsidRDefault="0075770C">
      <w:pPr>
        <w:numPr>
          <w:ilvl w:val="0"/>
          <w:numId w:val="48"/>
        </w:num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refacerea semnalizării și a marcajelor rutiere după finalizarea lucrărilor.</w:t>
      </w:r>
    </w:p>
    <w:p w14:paraId="68355CC5" w14:textId="77777777" w:rsidR="009D28ED" w:rsidRPr="005842B2" w:rsidRDefault="009D28ED">
      <w:pPr>
        <w:jc w:val="both"/>
        <w:rPr>
          <w:rFonts w:ascii="Montserrat Light" w:eastAsia="Calibri" w:hAnsi="Montserrat Light" w:cs="Times New Roman"/>
          <w:spacing w:val="1"/>
          <w:lang w:val="ro-RO" w:eastAsia="ar-SA"/>
        </w:rPr>
      </w:pPr>
    </w:p>
    <w:p w14:paraId="6234D718" w14:textId="77777777" w:rsidR="009D28ED" w:rsidRPr="005842B2" w:rsidRDefault="0075770C">
      <w:pPr>
        <w:jc w:val="both"/>
        <w:rPr>
          <w:rFonts w:ascii="Montserrat Light" w:eastAsia="Calibri" w:hAnsi="Montserrat Light" w:cs="Times New Roman"/>
          <w:spacing w:val="1"/>
          <w:u w:val="single"/>
          <w:lang w:val="ro-RO" w:eastAsia="ar-SA"/>
        </w:rPr>
      </w:pPr>
      <w:r w:rsidRPr="005842B2">
        <w:rPr>
          <w:rFonts w:ascii="Montserrat Light" w:eastAsia="Calibri" w:hAnsi="Montserrat Light" w:cs="Times New Roman"/>
          <w:spacing w:val="1"/>
          <w:u w:val="single"/>
          <w:lang w:val="ro-RO" w:eastAsia="ar-SA"/>
        </w:rPr>
        <w:t>AMENAJAREA ALBIEI</w:t>
      </w:r>
    </w:p>
    <w:p w14:paraId="202C9248" w14:textId="77777777" w:rsidR="009D28ED" w:rsidRPr="005842B2" w:rsidRDefault="0075770C">
      <w:p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 xml:space="preserve">Se vor executa profilarea albiei și curățarea vegetației și a depunerilor, protejarea fundațiilor existente cu anrocamente de dimensiuni mari, de minimum 300 kg, amenajarea albiei cu anrocamente și realizarea în aval a unui prag îngropat cu </w:t>
      </w:r>
      <w:proofErr w:type="spellStart"/>
      <w:r w:rsidRPr="005842B2">
        <w:rPr>
          <w:rFonts w:ascii="Montserrat Light" w:eastAsia="Calibri" w:hAnsi="Montserrat Light" w:cs="Times New Roman"/>
          <w:spacing w:val="1"/>
          <w:lang w:val="ro-RO" w:eastAsia="ar-SA"/>
        </w:rPr>
        <w:t>rizbermă</w:t>
      </w:r>
      <w:proofErr w:type="spellEnd"/>
      <w:r w:rsidRPr="005842B2">
        <w:rPr>
          <w:rFonts w:ascii="Montserrat Light" w:eastAsia="Calibri" w:hAnsi="Montserrat Light" w:cs="Times New Roman"/>
          <w:spacing w:val="1"/>
          <w:lang w:val="ro-RO" w:eastAsia="ar-SA"/>
        </w:rPr>
        <w:t xml:space="preserve"> din anrocamente, în vederea limitării fenomenelor de </w:t>
      </w:r>
      <w:proofErr w:type="spellStart"/>
      <w:r w:rsidRPr="005842B2">
        <w:rPr>
          <w:rFonts w:ascii="Montserrat Light" w:eastAsia="Calibri" w:hAnsi="Montserrat Light" w:cs="Times New Roman"/>
          <w:spacing w:val="1"/>
          <w:lang w:val="ro-RO" w:eastAsia="ar-SA"/>
        </w:rPr>
        <w:t>afuiere</w:t>
      </w:r>
      <w:proofErr w:type="spellEnd"/>
      <w:r w:rsidRPr="005842B2">
        <w:rPr>
          <w:rFonts w:ascii="Montserrat Light" w:eastAsia="Calibri" w:hAnsi="Montserrat Light" w:cs="Times New Roman"/>
          <w:spacing w:val="1"/>
          <w:lang w:val="ro-RO" w:eastAsia="ar-SA"/>
        </w:rPr>
        <w:t>.</w:t>
      </w:r>
    </w:p>
    <w:p w14:paraId="68F49079" w14:textId="77777777" w:rsidR="009D28ED" w:rsidRPr="005842B2" w:rsidRDefault="009D28ED">
      <w:pPr>
        <w:jc w:val="both"/>
        <w:rPr>
          <w:rFonts w:ascii="Montserrat Light" w:eastAsia="Calibri" w:hAnsi="Montserrat Light" w:cs="Times New Roman"/>
          <w:spacing w:val="1"/>
          <w:lang w:val="ro-RO" w:eastAsia="ar-SA"/>
        </w:rPr>
      </w:pPr>
    </w:p>
    <w:p w14:paraId="09575444" w14:textId="77777777" w:rsidR="009D28ED" w:rsidRPr="005842B2" w:rsidRDefault="0075770C">
      <w:pPr>
        <w:jc w:val="both"/>
        <w:rPr>
          <w:rFonts w:ascii="Montserrat Light" w:eastAsia="Calibri" w:hAnsi="Montserrat Light" w:cs="Times New Roman"/>
          <w:spacing w:val="1"/>
          <w:u w:val="single"/>
          <w:lang w:val="ro-RO" w:eastAsia="ar-SA"/>
        </w:rPr>
      </w:pPr>
      <w:r w:rsidRPr="005842B2">
        <w:rPr>
          <w:rFonts w:ascii="Montserrat Light" w:eastAsia="Calibri" w:hAnsi="Montserrat Light" w:cs="Times New Roman"/>
          <w:spacing w:val="1"/>
          <w:u w:val="single"/>
          <w:lang w:val="ro-RO" w:eastAsia="ar-SA"/>
        </w:rPr>
        <w:t>SIGURANȚA CIRCULAȚIEI</w:t>
      </w:r>
    </w:p>
    <w:p w14:paraId="7648742A" w14:textId="77777777" w:rsidR="009D28ED" w:rsidRPr="005842B2" w:rsidRDefault="0075770C">
      <w:p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Lucrările se vor executa cu respectarea reglementărilor privind semnalizarea temporară și restricțiile de circulație. Pe durata lucrărilor la suprastructură se va asigura închiderea circulației pe pod și devierea traficului pe rute ocolitoare, conform soluției aprobate.</w:t>
      </w:r>
    </w:p>
    <w:p w14:paraId="549D69B1" w14:textId="77777777" w:rsidR="009D28ED" w:rsidRPr="005842B2" w:rsidRDefault="0075770C">
      <w:pPr>
        <w:jc w:val="both"/>
        <w:rPr>
          <w:rFonts w:ascii="Montserrat Light" w:eastAsia="Calibri" w:hAnsi="Montserrat Light" w:cs="Times New Roman"/>
          <w:spacing w:val="1"/>
          <w:lang w:val="ro-RO" w:eastAsia="ar-SA"/>
        </w:rPr>
      </w:pPr>
      <w:r w:rsidRPr="005842B2">
        <w:rPr>
          <w:rFonts w:ascii="Montserrat Light" w:eastAsia="Calibri" w:hAnsi="Montserrat Light" w:cs="Times New Roman"/>
          <w:spacing w:val="1"/>
          <w:lang w:val="ro-RO" w:eastAsia="ar-SA"/>
        </w:rPr>
        <w:t>Prin realizarea variantei recomandate se urmărește creșterea capacității portante, îmbunătățirea siguranței și confortului circulației și asigurarea unei durabilități de minimum 30 de ani, cu efectuarea lucrărilor de întreținere necesare.</w:t>
      </w:r>
    </w:p>
    <w:p w14:paraId="35EC7DA6" w14:textId="77777777" w:rsidR="004748C3" w:rsidRPr="005842B2" w:rsidRDefault="004748C3" w:rsidP="004748C3">
      <w:pPr>
        <w:jc w:val="both"/>
        <w:rPr>
          <w:rFonts w:ascii="Montserrat Light" w:hAnsi="Montserrat Light"/>
          <w:b/>
          <w:lang w:val="pt-PT"/>
        </w:rPr>
      </w:pPr>
      <w:r w:rsidRPr="005842B2">
        <w:rPr>
          <w:rFonts w:ascii="Montserrat Light" w:hAnsi="Montserrat Light"/>
          <w:b/>
          <w:lang w:val="ro-RO"/>
        </w:rPr>
        <w:tab/>
      </w:r>
      <w:r w:rsidRPr="005842B2">
        <w:rPr>
          <w:rFonts w:ascii="Montserrat Light" w:hAnsi="Montserrat Light"/>
          <w:b/>
          <w:lang w:val="ro-RO"/>
        </w:rPr>
        <w:tab/>
      </w:r>
      <w:r w:rsidRPr="005842B2">
        <w:rPr>
          <w:rFonts w:ascii="Montserrat Light" w:hAnsi="Montserrat Light"/>
          <w:b/>
          <w:lang w:val="ro-RO"/>
        </w:rPr>
        <w:tab/>
      </w:r>
      <w:r w:rsidRPr="005842B2">
        <w:rPr>
          <w:rFonts w:ascii="Montserrat Light" w:hAnsi="Montserrat Light"/>
          <w:b/>
          <w:lang w:val="ro-RO"/>
        </w:rPr>
        <w:tab/>
      </w:r>
      <w:r w:rsidRPr="005842B2">
        <w:rPr>
          <w:rFonts w:ascii="Montserrat Light" w:hAnsi="Montserrat Light"/>
          <w:b/>
          <w:lang w:val="ro-RO"/>
        </w:rPr>
        <w:tab/>
      </w:r>
      <w:r w:rsidRPr="005842B2">
        <w:rPr>
          <w:rFonts w:ascii="Montserrat Light" w:hAnsi="Montserrat Light"/>
          <w:b/>
          <w:lang w:val="ro-RO"/>
        </w:rPr>
        <w:tab/>
        <w:t xml:space="preserve">                   </w:t>
      </w:r>
      <w:r w:rsidR="00D5439A" w:rsidRPr="005842B2">
        <w:rPr>
          <w:rFonts w:ascii="Montserrat Light" w:hAnsi="Montserrat Light"/>
          <w:b/>
          <w:lang w:val="ro-RO"/>
        </w:rPr>
        <w:tab/>
        <w:t xml:space="preserve">    </w:t>
      </w:r>
      <w:r w:rsidRPr="005842B2">
        <w:rPr>
          <w:rFonts w:ascii="Montserrat Light" w:hAnsi="Montserrat Light"/>
          <w:b/>
          <w:lang w:val="ro-RO"/>
        </w:rPr>
        <w:t xml:space="preserve"> </w:t>
      </w:r>
      <w:r w:rsidRPr="005842B2">
        <w:rPr>
          <w:rFonts w:ascii="Montserrat Light" w:hAnsi="Montserrat Light"/>
          <w:b/>
          <w:lang w:val="pt-PT"/>
        </w:rPr>
        <w:t>Contrasemnează:</w:t>
      </w:r>
    </w:p>
    <w:p w14:paraId="4C9D14AF" w14:textId="77777777" w:rsidR="004748C3" w:rsidRPr="005842B2" w:rsidRDefault="004748C3" w:rsidP="004748C3">
      <w:pPr>
        <w:jc w:val="both"/>
        <w:rPr>
          <w:rFonts w:ascii="Montserrat Light" w:hAnsi="Montserrat Light"/>
          <w:b/>
          <w:lang w:val="pt-PT"/>
        </w:rPr>
      </w:pPr>
      <w:r w:rsidRPr="005842B2">
        <w:rPr>
          <w:rFonts w:ascii="Montserrat Light" w:hAnsi="Montserrat Light"/>
          <w:b/>
          <w:lang w:val="pt-PT"/>
        </w:rPr>
        <w:tab/>
        <w:t xml:space="preserve">P R E Ș E D I N T E </w:t>
      </w:r>
      <w:r w:rsidRPr="005842B2">
        <w:rPr>
          <w:rFonts w:ascii="Montserrat Light" w:hAnsi="Montserrat Light"/>
          <w:b/>
          <w:lang w:val="pt-PT"/>
        </w:rPr>
        <w:tab/>
      </w:r>
      <w:r w:rsidRPr="005842B2">
        <w:rPr>
          <w:rFonts w:ascii="Montserrat Light" w:hAnsi="Montserrat Light"/>
          <w:b/>
          <w:lang w:val="pt-PT"/>
        </w:rPr>
        <w:tab/>
      </w:r>
      <w:r w:rsidRPr="005842B2">
        <w:rPr>
          <w:rFonts w:ascii="Montserrat Light" w:hAnsi="Montserrat Light"/>
          <w:b/>
          <w:lang w:val="pt-PT"/>
        </w:rPr>
        <w:tab/>
        <w:t xml:space="preserve">  </w:t>
      </w:r>
      <w:r w:rsidRPr="005842B2">
        <w:rPr>
          <w:rFonts w:ascii="Montserrat Light" w:hAnsi="Montserrat Light"/>
          <w:b/>
          <w:lang w:val="pt-PT"/>
        </w:rPr>
        <w:tab/>
        <w:t xml:space="preserve">SECRETAR GENERAL AL JUDEŢULUI, </w:t>
      </w:r>
    </w:p>
    <w:p w14:paraId="412F4D13" w14:textId="77777777" w:rsidR="004748C3" w:rsidRPr="005842B2" w:rsidRDefault="004748C3" w:rsidP="004748C3">
      <w:pPr>
        <w:jc w:val="both"/>
        <w:rPr>
          <w:rFonts w:ascii="Montserrat Light" w:hAnsi="Montserrat Light"/>
          <w:b/>
          <w:lang w:val="it-IT"/>
        </w:rPr>
      </w:pPr>
      <w:r w:rsidRPr="005842B2">
        <w:rPr>
          <w:rFonts w:ascii="Montserrat Light" w:hAnsi="Montserrat Light"/>
          <w:b/>
          <w:lang w:val="pt-PT"/>
        </w:rPr>
        <w:t xml:space="preserve">                     </w:t>
      </w:r>
      <w:r w:rsidRPr="005842B2">
        <w:rPr>
          <w:rFonts w:ascii="Montserrat Light" w:hAnsi="Montserrat Light"/>
          <w:b/>
          <w:lang w:val="it-IT"/>
        </w:rPr>
        <w:t>ALIN TIȘE</w:t>
      </w:r>
      <w:r w:rsidRPr="005842B2">
        <w:rPr>
          <w:rFonts w:ascii="Montserrat Light" w:hAnsi="Montserrat Light"/>
          <w:b/>
          <w:lang w:val="it-IT"/>
        </w:rPr>
        <w:tab/>
      </w:r>
      <w:r w:rsidRPr="005842B2">
        <w:rPr>
          <w:rFonts w:ascii="Montserrat Light" w:hAnsi="Montserrat Light"/>
          <w:b/>
          <w:lang w:val="it-IT"/>
        </w:rPr>
        <w:tab/>
      </w:r>
      <w:r w:rsidRPr="005842B2">
        <w:rPr>
          <w:rFonts w:ascii="Montserrat Light" w:hAnsi="Montserrat Light"/>
          <w:b/>
          <w:lang w:val="it-IT"/>
        </w:rPr>
        <w:tab/>
      </w:r>
      <w:r w:rsidRPr="005842B2">
        <w:rPr>
          <w:rFonts w:ascii="Montserrat Light" w:hAnsi="Montserrat Light"/>
          <w:b/>
          <w:lang w:val="it-IT"/>
        </w:rPr>
        <w:tab/>
      </w:r>
      <w:r w:rsidRPr="005842B2">
        <w:rPr>
          <w:rFonts w:ascii="Montserrat Light" w:hAnsi="Montserrat Light"/>
          <w:b/>
          <w:lang w:val="it-IT"/>
        </w:rPr>
        <w:tab/>
        <w:t xml:space="preserve">  </w:t>
      </w:r>
      <w:r w:rsidRPr="005842B2">
        <w:rPr>
          <w:rFonts w:ascii="Montserrat Light" w:hAnsi="Montserrat Light"/>
          <w:b/>
          <w:lang w:val="it-IT"/>
        </w:rPr>
        <w:tab/>
        <w:t xml:space="preserve"> Simona Gaci</w:t>
      </w:r>
    </w:p>
    <w:p w14:paraId="4EACA107" w14:textId="77777777" w:rsidR="004748C3" w:rsidRPr="005842B2" w:rsidRDefault="004748C3" w:rsidP="004748C3">
      <w:pPr>
        <w:jc w:val="both"/>
        <w:rPr>
          <w:rFonts w:ascii="Montserrat Light" w:hAnsi="Montserrat Light"/>
          <w:b/>
          <w:lang w:val="it-IT"/>
        </w:rPr>
      </w:pPr>
    </w:p>
    <w:p w14:paraId="4FAA5C30" w14:textId="77777777" w:rsidR="004748C3" w:rsidRPr="005842B2" w:rsidRDefault="004748C3" w:rsidP="004748C3">
      <w:pPr>
        <w:tabs>
          <w:tab w:val="left" w:pos="3456"/>
        </w:tabs>
        <w:jc w:val="center"/>
        <w:rPr>
          <w:rFonts w:ascii="Montserrat Light" w:hAnsi="Montserrat Light"/>
          <w:b/>
          <w:bCs/>
          <w:lang w:val="it-IT"/>
        </w:rPr>
      </w:pPr>
      <w:r w:rsidRPr="005842B2">
        <w:rPr>
          <w:rFonts w:ascii="Montserrat Light" w:hAnsi="Montserrat Light"/>
          <w:b/>
          <w:bCs/>
          <w:lang w:val="it-IT"/>
        </w:rPr>
        <w:t>INIȚIATOR</w:t>
      </w:r>
    </w:p>
    <w:p w14:paraId="559F84B0" w14:textId="77777777" w:rsidR="004748C3" w:rsidRPr="005842B2" w:rsidRDefault="004748C3" w:rsidP="004748C3">
      <w:pPr>
        <w:tabs>
          <w:tab w:val="left" w:pos="3456"/>
        </w:tabs>
        <w:jc w:val="center"/>
        <w:rPr>
          <w:rFonts w:ascii="Montserrat Light" w:hAnsi="Montserrat Light"/>
          <w:b/>
          <w:bCs/>
          <w:lang w:val="it-IT"/>
        </w:rPr>
      </w:pPr>
      <w:r w:rsidRPr="005842B2">
        <w:rPr>
          <w:rFonts w:ascii="Montserrat Light" w:hAnsi="Montserrat Light"/>
          <w:b/>
          <w:bCs/>
          <w:lang w:val="it-IT"/>
        </w:rPr>
        <w:t>PREȘEDINTE</w:t>
      </w:r>
    </w:p>
    <w:p w14:paraId="63B23950" w14:textId="77777777" w:rsidR="00C40F5A" w:rsidRPr="005842B2" w:rsidRDefault="004748C3" w:rsidP="00E304E4">
      <w:pPr>
        <w:tabs>
          <w:tab w:val="left" w:pos="3456"/>
        </w:tabs>
        <w:jc w:val="center"/>
        <w:rPr>
          <w:rFonts w:ascii="Montserrat Light" w:hAnsi="Montserrat Light"/>
          <w:lang w:val="fr-FR"/>
        </w:rPr>
      </w:pPr>
      <w:r w:rsidRPr="005842B2">
        <w:rPr>
          <w:rFonts w:ascii="Montserrat Light" w:hAnsi="Montserrat Light"/>
          <w:lang w:val="fr-FR"/>
        </w:rPr>
        <w:t>Alin Tișe</w:t>
      </w:r>
    </w:p>
    <w:p w14:paraId="474DA90C" w14:textId="77777777" w:rsidR="004C68DF" w:rsidRPr="005842B2" w:rsidRDefault="004C68DF" w:rsidP="00902D40">
      <w:pPr>
        <w:tabs>
          <w:tab w:val="left" w:pos="3456"/>
        </w:tabs>
        <w:rPr>
          <w:rFonts w:ascii="Montserrat Light" w:hAnsi="Montserrat Light"/>
          <w:lang w:val="fr-FR"/>
        </w:rPr>
      </w:pPr>
    </w:p>
    <w:p w14:paraId="095B1C49" w14:textId="77777777" w:rsidR="004C68DF" w:rsidRPr="005842B2" w:rsidRDefault="004C68DF" w:rsidP="00902D40">
      <w:pPr>
        <w:tabs>
          <w:tab w:val="left" w:pos="3456"/>
        </w:tabs>
        <w:rPr>
          <w:rFonts w:ascii="Montserrat Light" w:hAnsi="Montserrat Light"/>
          <w:lang w:val="fr-FR"/>
        </w:rPr>
      </w:pPr>
    </w:p>
    <w:p w14:paraId="0758D7B7" w14:textId="77777777" w:rsidR="004C68DF" w:rsidRPr="005842B2" w:rsidRDefault="004C68DF" w:rsidP="00902D40">
      <w:pPr>
        <w:tabs>
          <w:tab w:val="left" w:pos="3456"/>
        </w:tabs>
        <w:rPr>
          <w:rFonts w:ascii="Montserrat Light" w:hAnsi="Montserrat Light"/>
          <w:lang w:val="fr-FR"/>
        </w:rPr>
      </w:pPr>
    </w:p>
    <w:p w14:paraId="76584DFC" w14:textId="77777777" w:rsidR="004C68DF" w:rsidRPr="005842B2" w:rsidRDefault="004C68DF" w:rsidP="00902D40">
      <w:pPr>
        <w:tabs>
          <w:tab w:val="left" w:pos="3456"/>
        </w:tabs>
        <w:rPr>
          <w:rFonts w:ascii="Montserrat Light" w:hAnsi="Montserrat Light"/>
          <w:lang w:val="fr-FR"/>
        </w:rPr>
      </w:pPr>
    </w:p>
    <w:p w14:paraId="34B4B9D4" w14:textId="77777777" w:rsidR="004C68DF" w:rsidRPr="005842B2" w:rsidRDefault="004C68DF" w:rsidP="00902D40">
      <w:pPr>
        <w:tabs>
          <w:tab w:val="left" w:pos="3456"/>
        </w:tabs>
        <w:rPr>
          <w:rFonts w:ascii="Montserrat Light" w:hAnsi="Montserrat Light"/>
          <w:lang w:val="fr-FR"/>
        </w:rPr>
      </w:pPr>
    </w:p>
    <w:p w14:paraId="1449C878" w14:textId="77777777" w:rsidR="004C68DF" w:rsidRPr="005842B2" w:rsidRDefault="004C68DF" w:rsidP="00902D40">
      <w:pPr>
        <w:tabs>
          <w:tab w:val="left" w:pos="3456"/>
        </w:tabs>
        <w:rPr>
          <w:rFonts w:ascii="Montserrat Light" w:hAnsi="Montserrat Light"/>
          <w:lang w:val="fr-FR"/>
        </w:rPr>
      </w:pPr>
    </w:p>
    <w:p w14:paraId="6D9C5DE3" w14:textId="77777777" w:rsidR="004C68DF" w:rsidRPr="005842B2" w:rsidRDefault="004C68DF" w:rsidP="00902D40">
      <w:pPr>
        <w:tabs>
          <w:tab w:val="left" w:pos="3456"/>
        </w:tabs>
        <w:rPr>
          <w:rFonts w:ascii="Montserrat Light" w:hAnsi="Montserrat Light"/>
          <w:lang w:val="fr-FR"/>
        </w:rPr>
      </w:pPr>
    </w:p>
    <w:p w14:paraId="22CAB372" w14:textId="77777777" w:rsidR="004C68DF" w:rsidRPr="005842B2" w:rsidRDefault="004C68DF" w:rsidP="00902D40">
      <w:pPr>
        <w:tabs>
          <w:tab w:val="left" w:pos="3456"/>
        </w:tabs>
        <w:rPr>
          <w:rFonts w:ascii="Montserrat Light" w:hAnsi="Montserrat Light"/>
          <w:lang w:val="fr-FR"/>
        </w:rPr>
      </w:pPr>
    </w:p>
    <w:p w14:paraId="5552D822" w14:textId="77777777" w:rsidR="004C68DF" w:rsidRPr="005842B2" w:rsidRDefault="004C68DF" w:rsidP="00902D40">
      <w:pPr>
        <w:tabs>
          <w:tab w:val="left" w:pos="3456"/>
        </w:tabs>
        <w:rPr>
          <w:rFonts w:ascii="Montserrat Light" w:hAnsi="Montserrat Light"/>
          <w:lang w:val="fr-FR"/>
        </w:rPr>
      </w:pPr>
    </w:p>
    <w:p w14:paraId="663A6146" w14:textId="77777777" w:rsidR="004C68DF" w:rsidRPr="005842B2" w:rsidRDefault="004C68DF" w:rsidP="00902D40">
      <w:pPr>
        <w:tabs>
          <w:tab w:val="left" w:pos="3456"/>
        </w:tabs>
        <w:rPr>
          <w:rFonts w:ascii="Montserrat Light" w:hAnsi="Montserrat Light"/>
          <w:lang w:val="fr-FR"/>
        </w:rPr>
      </w:pPr>
    </w:p>
    <w:p w14:paraId="68B29ADC" w14:textId="77777777" w:rsidR="004C68DF" w:rsidRPr="005842B2" w:rsidRDefault="004C68DF" w:rsidP="00902D40">
      <w:pPr>
        <w:tabs>
          <w:tab w:val="left" w:pos="3456"/>
        </w:tabs>
        <w:rPr>
          <w:rFonts w:ascii="Montserrat Light" w:hAnsi="Montserrat Light"/>
          <w:lang w:val="fr-FR"/>
        </w:rPr>
      </w:pPr>
    </w:p>
    <w:p w14:paraId="26EBE15C" w14:textId="77777777" w:rsidR="004C68DF" w:rsidRPr="005842B2" w:rsidRDefault="004C68DF" w:rsidP="00902D40">
      <w:pPr>
        <w:tabs>
          <w:tab w:val="left" w:pos="3456"/>
        </w:tabs>
        <w:rPr>
          <w:rFonts w:ascii="Montserrat Light" w:hAnsi="Montserrat Light"/>
          <w:lang w:val="fr-FR"/>
        </w:rPr>
      </w:pPr>
    </w:p>
    <w:p w14:paraId="42314E6E" w14:textId="77777777" w:rsidR="004C68DF" w:rsidRPr="005842B2" w:rsidRDefault="004C68DF" w:rsidP="00902D40">
      <w:pPr>
        <w:tabs>
          <w:tab w:val="left" w:pos="3456"/>
        </w:tabs>
        <w:rPr>
          <w:rFonts w:ascii="Montserrat Light" w:hAnsi="Montserrat Light"/>
          <w:lang w:val="fr-FR"/>
        </w:rPr>
      </w:pPr>
    </w:p>
    <w:p w14:paraId="789A9ACA" w14:textId="77777777" w:rsidR="004C68DF" w:rsidRPr="005842B2" w:rsidRDefault="004C68DF" w:rsidP="00902D40">
      <w:pPr>
        <w:tabs>
          <w:tab w:val="left" w:pos="3456"/>
        </w:tabs>
        <w:rPr>
          <w:rFonts w:ascii="Montserrat Light" w:hAnsi="Montserrat Light"/>
          <w:lang w:val="fr-FR"/>
        </w:rPr>
      </w:pPr>
    </w:p>
    <w:p w14:paraId="5E312680" w14:textId="77777777" w:rsidR="004C68DF" w:rsidRPr="005842B2" w:rsidRDefault="004C68DF" w:rsidP="00902D40">
      <w:pPr>
        <w:tabs>
          <w:tab w:val="left" w:pos="3456"/>
        </w:tabs>
        <w:rPr>
          <w:rFonts w:ascii="Montserrat Light" w:hAnsi="Montserrat Light"/>
          <w:lang w:val="fr-FR"/>
        </w:rPr>
      </w:pPr>
    </w:p>
    <w:p w14:paraId="1E9EE4BA" w14:textId="77777777" w:rsidR="004C68DF" w:rsidRPr="005842B2" w:rsidRDefault="004C68DF" w:rsidP="00902D40">
      <w:pPr>
        <w:tabs>
          <w:tab w:val="left" w:pos="3456"/>
        </w:tabs>
        <w:rPr>
          <w:rFonts w:ascii="Montserrat Light" w:hAnsi="Montserrat Light"/>
          <w:lang w:val="fr-FR"/>
        </w:rPr>
      </w:pPr>
    </w:p>
    <w:p w14:paraId="50B98072" w14:textId="77777777" w:rsidR="004C68DF" w:rsidRPr="005842B2" w:rsidRDefault="004C68DF" w:rsidP="00902D40">
      <w:pPr>
        <w:tabs>
          <w:tab w:val="left" w:pos="3456"/>
        </w:tabs>
        <w:rPr>
          <w:rFonts w:ascii="Montserrat Light" w:hAnsi="Montserrat Light"/>
          <w:lang w:val="fr-FR"/>
        </w:rPr>
      </w:pPr>
    </w:p>
    <w:p w14:paraId="36AC4CD8" w14:textId="77777777" w:rsidR="006D0BDA" w:rsidRPr="005842B2" w:rsidRDefault="006D0BDA" w:rsidP="00902D40">
      <w:pPr>
        <w:tabs>
          <w:tab w:val="left" w:pos="3456"/>
        </w:tabs>
        <w:rPr>
          <w:rFonts w:ascii="Montserrat Light" w:hAnsi="Montserrat Light"/>
          <w:lang w:val="fr-FR"/>
        </w:rPr>
      </w:pPr>
    </w:p>
    <w:p w14:paraId="0661EA90" w14:textId="77777777" w:rsidR="006D0BDA" w:rsidRPr="005842B2" w:rsidRDefault="006D0BDA" w:rsidP="00902D40">
      <w:pPr>
        <w:tabs>
          <w:tab w:val="left" w:pos="3456"/>
        </w:tabs>
        <w:rPr>
          <w:rFonts w:ascii="Montserrat Light" w:hAnsi="Montserrat Light"/>
          <w:lang w:val="fr-FR"/>
        </w:rPr>
      </w:pPr>
    </w:p>
    <w:p w14:paraId="72947BFB" w14:textId="77777777" w:rsidR="006D0BDA" w:rsidRPr="005842B2" w:rsidRDefault="006D0BDA" w:rsidP="00902D40">
      <w:pPr>
        <w:tabs>
          <w:tab w:val="left" w:pos="3456"/>
        </w:tabs>
        <w:rPr>
          <w:rFonts w:ascii="Montserrat Light" w:hAnsi="Montserrat Light"/>
          <w:lang w:val="fr-FR"/>
        </w:rPr>
      </w:pPr>
    </w:p>
    <w:p w14:paraId="5675EEA6" w14:textId="77777777" w:rsidR="006D0BDA" w:rsidRPr="005842B2" w:rsidRDefault="006D0BDA" w:rsidP="00902D40">
      <w:pPr>
        <w:tabs>
          <w:tab w:val="left" w:pos="3456"/>
        </w:tabs>
        <w:rPr>
          <w:rFonts w:ascii="Montserrat Light" w:hAnsi="Montserrat Light"/>
          <w:lang w:val="fr-FR"/>
        </w:rPr>
      </w:pPr>
    </w:p>
    <w:p w14:paraId="77817D30" w14:textId="77777777" w:rsidR="004C68DF" w:rsidRPr="005842B2" w:rsidRDefault="004C68DF" w:rsidP="00902D40">
      <w:pPr>
        <w:tabs>
          <w:tab w:val="left" w:pos="3456"/>
        </w:tabs>
        <w:rPr>
          <w:rFonts w:ascii="Montserrat Light" w:hAnsi="Montserrat Light"/>
          <w:lang w:val="fr-FR"/>
        </w:rPr>
      </w:pPr>
    </w:p>
    <w:p w14:paraId="3DAC8A3B" w14:textId="77777777" w:rsidR="00C51F1D" w:rsidRDefault="00C51F1D" w:rsidP="00902D40">
      <w:pPr>
        <w:tabs>
          <w:tab w:val="left" w:pos="3456"/>
        </w:tabs>
        <w:rPr>
          <w:rFonts w:ascii="Montserrat Light" w:hAnsi="Montserrat Light"/>
          <w:lang w:val="fr-FR"/>
        </w:rPr>
      </w:pPr>
    </w:p>
    <w:p w14:paraId="43265D21" w14:textId="77777777" w:rsidR="0087405C" w:rsidRDefault="0087405C" w:rsidP="00902D40">
      <w:pPr>
        <w:tabs>
          <w:tab w:val="left" w:pos="3456"/>
        </w:tabs>
        <w:rPr>
          <w:rFonts w:ascii="Montserrat Light" w:hAnsi="Montserrat Light"/>
          <w:lang w:val="fr-FR"/>
        </w:rPr>
      </w:pPr>
    </w:p>
    <w:p w14:paraId="0384BB14" w14:textId="77777777" w:rsidR="0087405C" w:rsidRDefault="0087405C" w:rsidP="00902D40">
      <w:pPr>
        <w:tabs>
          <w:tab w:val="left" w:pos="3456"/>
        </w:tabs>
        <w:rPr>
          <w:rFonts w:ascii="Montserrat Light" w:hAnsi="Montserrat Light"/>
          <w:lang w:val="fr-FR"/>
        </w:rPr>
      </w:pPr>
    </w:p>
    <w:p w14:paraId="0C57D323" w14:textId="77777777" w:rsidR="0087405C" w:rsidRPr="005842B2" w:rsidRDefault="0087405C" w:rsidP="00902D40">
      <w:pPr>
        <w:tabs>
          <w:tab w:val="left" w:pos="3456"/>
        </w:tabs>
        <w:rPr>
          <w:rFonts w:ascii="Montserrat Light" w:hAnsi="Montserrat Light"/>
          <w:lang w:val="fr-FR"/>
        </w:rPr>
      </w:pPr>
    </w:p>
    <w:p w14:paraId="1F3FD393" w14:textId="0D087F49" w:rsidR="00623F56" w:rsidRPr="005842B2" w:rsidRDefault="005A44EE" w:rsidP="00902D40">
      <w:pPr>
        <w:tabs>
          <w:tab w:val="left" w:pos="3456"/>
        </w:tabs>
        <w:rPr>
          <w:rFonts w:ascii="Montserrat Light" w:hAnsi="Montserrat Light"/>
          <w:sz w:val="18"/>
          <w:szCs w:val="18"/>
          <w:lang w:val="fr-FR"/>
        </w:rPr>
      </w:pPr>
      <w:r w:rsidRPr="005842B2">
        <w:rPr>
          <w:rFonts w:ascii="Montserrat Light" w:hAnsi="Montserrat Light"/>
          <w:sz w:val="18"/>
          <w:szCs w:val="18"/>
          <w:lang w:val="fr-FR"/>
        </w:rPr>
        <w:lastRenderedPageBreak/>
        <w:t>Nr.</w:t>
      </w:r>
      <w:r w:rsidR="00EF3C1E" w:rsidRPr="005842B2">
        <w:rPr>
          <w:rFonts w:ascii="Montserrat Light" w:hAnsi="Montserrat Light"/>
        </w:rPr>
        <w:t xml:space="preserve"> </w:t>
      </w:r>
      <w:r w:rsidR="00EF3C1E" w:rsidRPr="005842B2">
        <w:rPr>
          <w:rFonts w:ascii="Montserrat Light" w:hAnsi="Montserrat Light"/>
          <w:sz w:val="18"/>
          <w:szCs w:val="18"/>
          <w:lang w:val="fr-FR"/>
        </w:rPr>
        <w:t xml:space="preserve">34586 </w:t>
      </w:r>
      <w:r w:rsidR="00902D40" w:rsidRPr="005842B2">
        <w:rPr>
          <w:rFonts w:ascii="Montserrat Light" w:hAnsi="Montserrat Light"/>
          <w:sz w:val="18"/>
          <w:szCs w:val="18"/>
          <w:lang w:val="fr-FR"/>
        </w:rPr>
        <w:t>/</w:t>
      </w:r>
      <w:r w:rsidR="00EF3C1E" w:rsidRPr="005842B2">
        <w:rPr>
          <w:rFonts w:ascii="Montserrat Light" w:hAnsi="Montserrat Light"/>
        </w:rPr>
        <w:t xml:space="preserve"> </w:t>
      </w:r>
      <w:r w:rsidR="00EF3C1E" w:rsidRPr="005842B2">
        <w:rPr>
          <w:rFonts w:ascii="Montserrat Light" w:hAnsi="Montserrat Light"/>
          <w:sz w:val="18"/>
          <w:szCs w:val="18"/>
          <w:lang w:val="fr-FR"/>
        </w:rPr>
        <w:t>07.10.2026</w:t>
      </w:r>
    </w:p>
    <w:p w14:paraId="6EA47595" w14:textId="77777777" w:rsidR="00F83F30" w:rsidRPr="005842B2" w:rsidRDefault="00F83F30" w:rsidP="00902D40">
      <w:pPr>
        <w:tabs>
          <w:tab w:val="left" w:pos="3456"/>
        </w:tabs>
        <w:jc w:val="center"/>
        <w:rPr>
          <w:rFonts w:ascii="Montserrat Light" w:hAnsi="Montserrat Light"/>
          <w:b/>
          <w:bCs/>
          <w:iCs/>
          <w:highlight w:val="yellow"/>
          <w:lang w:val="ro-RO"/>
        </w:rPr>
      </w:pPr>
    </w:p>
    <w:p w14:paraId="363FC466" w14:textId="77777777" w:rsidR="004C5818" w:rsidRPr="005842B2" w:rsidRDefault="004C5818" w:rsidP="00902D40">
      <w:pPr>
        <w:tabs>
          <w:tab w:val="left" w:pos="3456"/>
        </w:tabs>
        <w:jc w:val="center"/>
        <w:rPr>
          <w:rFonts w:ascii="Montserrat Light" w:hAnsi="Montserrat Light"/>
          <w:b/>
          <w:bCs/>
          <w:iCs/>
          <w:lang w:val="ro-RO"/>
        </w:rPr>
      </w:pPr>
      <w:r w:rsidRPr="005842B2">
        <w:rPr>
          <w:rFonts w:ascii="Montserrat Light" w:hAnsi="Montserrat Light"/>
          <w:b/>
          <w:bCs/>
          <w:iCs/>
          <w:lang w:val="ro-RO"/>
        </w:rPr>
        <w:t>RAPORT DE SPECIALITATE</w:t>
      </w:r>
    </w:p>
    <w:p w14:paraId="475E4CDA" w14:textId="77777777" w:rsidR="004C5818" w:rsidRPr="005842B2" w:rsidRDefault="004C5818" w:rsidP="00902D40">
      <w:pPr>
        <w:tabs>
          <w:tab w:val="left" w:pos="3456"/>
        </w:tabs>
        <w:rPr>
          <w:rFonts w:ascii="Montserrat Light" w:hAnsi="Montserrat Light"/>
          <w:highlight w:val="yellow"/>
          <w:lang w:val="ro-RO"/>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3"/>
        <w:gridCol w:w="2512"/>
        <w:gridCol w:w="1795"/>
        <w:gridCol w:w="1835"/>
      </w:tblGrid>
      <w:tr w:rsidR="009F2146" w:rsidRPr="005842B2" w14:paraId="0FB4DAE8" w14:textId="77777777" w:rsidTr="00C40F5A">
        <w:trPr>
          <w:trHeight w:val="278"/>
        </w:trPr>
        <w:tc>
          <w:tcPr>
            <w:tcW w:w="3663" w:type="dxa"/>
          </w:tcPr>
          <w:p w14:paraId="07B73232" w14:textId="77777777" w:rsidR="004C5818" w:rsidRPr="005842B2" w:rsidRDefault="004C5818" w:rsidP="00902D40">
            <w:pPr>
              <w:tabs>
                <w:tab w:val="left" w:pos="3456"/>
              </w:tabs>
              <w:jc w:val="both"/>
              <w:rPr>
                <w:rFonts w:ascii="Montserrat Light" w:hAnsi="Montserrat Light"/>
                <w:b/>
                <w:bCs/>
                <w:iCs/>
                <w:lang w:val="en-US"/>
              </w:rPr>
            </w:pPr>
            <w:proofErr w:type="spellStart"/>
            <w:r w:rsidRPr="005842B2">
              <w:rPr>
                <w:rFonts w:ascii="Montserrat Light" w:hAnsi="Montserrat Light"/>
                <w:b/>
                <w:bCs/>
                <w:iCs/>
                <w:lang w:val="en-US"/>
              </w:rPr>
              <w:t>Titlul</w:t>
            </w:r>
            <w:proofErr w:type="spellEnd"/>
            <w:r w:rsidRPr="005842B2">
              <w:rPr>
                <w:rFonts w:ascii="Montserrat Light" w:hAnsi="Montserrat Light"/>
                <w:b/>
                <w:bCs/>
                <w:iCs/>
                <w:lang w:val="en-US"/>
              </w:rPr>
              <w:t xml:space="preserve"> </w:t>
            </w:r>
            <w:proofErr w:type="spellStart"/>
            <w:r w:rsidRPr="005842B2">
              <w:rPr>
                <w:rFonts w:ascii="Montserrat Light" w:hAnsi="Montserrat Light"/>
                <w:b/>
                <w:bCs/>
                <w:iCs/>
                <w:lang w:val="en-US"/>
              </w:rPr>
              <w:t>proiectului</w:t>
            </w:r>
            <w:proofErr w:type="spellEnd"/>
            <w:r w:rsidRPr="005842B2">
              <w:rPr>
                <w:rFonts w:ascii="Montserrat Light" w:hAnsi="Montserrat Light"/>
                <w:b/>
                <w:bCs/>
                <w:iCs/>
                <w:lang w:val="en-US"/>
              </w:rPr>
              <w:t xml:space="preserve"> de </w:t>
            </w:r>
            <w:proofErr w:type="spellStart"/>
            <w:r w:rsidRPr="005842B2">
              <w:rPr>
                <w:rFonts w:ascii="Montserrat Light" w:hAnsi="Montserrat Light"/>
                <w:b/>
                <w:bCs/>
                <w:iCs/>
                <w:lang w:val="en-US"/>
              </w:rPr>
              <w:t>hotărâre</w:t>
            </w:r>
            <w:proofErr w:type="spellEnd"/>
          </w:p>
        </w:tc>
        <w:tc>
          <w:tcPr>
            <w:tcW w:w="6142" w:type="dxa"/>
            <w:gridSpan w:val="3"/>
          </w:tcPr>
          <w:p w14:paraId="1A0D6A54" w14:textId="77777777" w:rsidR="001343BD" w:rsidRPr="005842B2" w:rsidRDefault="00902D40" w:rsidP="007F0660">
            <w:pPr>
              <w:tabs>
                <w:tab w:val="left" w:pos="3456"/>
              </w:tabs>
              <w:jc w:val="both"/>
              <w:rPr>
                <w:rFonts w:ascii="Montserrat Light" w:hAnsi="Montserrat Light"/>
              </w:rPr>
            </w:pPr>
            <w:r w:rsidRPr="005842B2">
              <w:rPr>
                <w:rFonts w:ascii="Montserrat Light" w:eastAsia="Calibri" w:hAnsi="Montserrat Light"/>
                <w:iCs/>
                <w:noProof/>
                <w:color w:val="000000" w:themeColor="text1"/>
              </w:rPr>
              <w:t xml:space="preserve">Proiect de hotărâre </w:t>
            </w:r>
            <w:proofErr w:type="spellStart"/>
            <w:r w:rsidR="00022F43" w:rsidRPr="005842B2">
              <w:rPr>
                <w:rFonts w:ascii="Montserrat Light" w:hAnsi="Montserrat Light"/>
              </w:rPr>
              <w:t>privind</w:t>
            </w:r>
            <w:proofErr w:type="spellEnd"/>
            <w:r w:rsidR="00022F43" w:rsidRPr="005842B2">
              <w:rPr>
                <w:rFonts w:ascii="Montserrat Light" w:hAnsi="Montserrat Light"/>
              </w:rPr>
              <w:t xml:space="preserve"> </w:t>
            </w:r>
            <w:proofErr w:type="spellStart"/>
            <w:r w:rsidR="00022F43" w:rsidRPr="005842B2">
              <w:rPr>
                <w:rFonts w:ascii="Montserrat Light" w:hAnsi="Montserrat Light"/>
              </w:rPr>
              <w:t>aprobarea</w:t>
            </w:r>
            <w:proofErr w:type="spellEnd"/>
            <w:r w:rsidR="00022F43" w:rsidRPr="005842B2">
              <w:rPr>
                <w:rFonts w:ascii="Montserrat Light" w:hAnsi="Montserrat Light"/>
              </w:rPr>
              <w:t xml:space="preserve"> </w:t>
            </w:r>
            <w:proofErr w:type="spellStart"/>
            <w:r w:rsidR="007F0660" w:rsidRPr="005842B2">
              <w:rPr>
                <w:rFonts w:ascii="Montserrat Light" w:hAnsi="Montserrat Light"/>
              </w:rPr>
              <w:t>proiectului</w:t>
            </w:r>
            <w:proofErr w:type="spellEnd"/>
            <w:r w:rsidR="007F0660" w:rsidRPr="005842B2">
              <w:rPr>
                <w:rFonts w:ascii="Montserrat Light" w:hAnsi="Montserrat Light"/>
              </w:rPr>
              <w:t xml:space="preserve"> </w:t>
            </w:r>
            <w:r w:rsidR="00EF6E18" w:rsidRPr="005842B2">
              <w:rPr>
                <w:rFonts w:ascii="Montserrat Light" w:hAnsi="Montserrat Light"/>
                <w:i/>
                <w:iCs/>
              </w:rPr>
              <w:t xml:space="preserve">“Pod </w:t>
            </w:r>
            <w:proofErr w:type="spellStart"/>
            <w:r w:rsidR="00EF6E18" w:rsidRPr="005842B2">
              <w:rPr>
                <w:rFonts w:ascii="Montserrat Light" w:hAnsi="Montserrat Light"/>
                <w:i/>
                <w:iCs/>
              </w:rPr>
              <w:t>peste</w:t>
            </w:r>
            <w:proofErr w:type="spellEnd"/>
            <w:r w:rsidR="00EF6E18" w:rsidRPr="005842B2">
              <w:rPr>
                <w:rFonts w:ascii="Montserrat Light" w:hAnsi="Montserrat Light"/>
                <w:i/>
                <w:iCs/>
              </w:rPr>
              <w:t xml:space="preserve"> </w:t>
            </w:r>
            <w:proofErr w:type="spellStart"/>
            <w:r w:rsidR="00EF6E18" w:rsidRPr="005842B2">
              <w:rPr>
                <w:rFonts w:ascii="Montserrat Light" w:hAnsi="Montserrat Light"/>
                <w:i/>
                <w:iCs/>
              </w:rPr>
              <w:t>râul</w:t>
            </w:r>
            <w:proofErr w:type="spellEnd"/>
            <w:r w:rsidR="00EF6E18" w:rsidRPr="005842B2">
              <w:rPr>
                <w:rFonts w:ascii="Montserrat Light" w:hAnsi="Montserrat Light"/>
                <w:i/>
                <w:iCs/>
              </w:rPr>
              <w:t xml:space="preserve"> </w:t>
            </w:r>
            <w:proofErr w:type="spellStart"/>
            <w:r w:rsidR="00EF6E18" w:rsidRPr="005842B2">
              <w:rPr>
                <w:rFonts w:ascii="Montserrat Light" w:hAnsi="Montserrat Light"/>
                <w:i/>
                <w:iCs/>
              </w:rPr>
              <w:t>Someșul</w:t>
            </w:r>
            <w:proofErr w:type="spellEnd"/>
            <w:r w:rsidR="00EF6E18" w:rsidRPr="005842B2">
              <w:rPr>
                <w:rFonts w:ascii="Montserrat Light" w:hAnsi="Montserrat Light"/>
                <w:i/>
                <w:iCs/>
              </w:rPr>
              <w:t xml:space="preserve"> Mic, pe DJ161D, km 9+007, </w:t>
            </w:r>
            <w:proofErr w:type="spellStart"/>
            <w:r w:rsidR="00EF6E18" w:rsidRPr="005842B2">
              <w:rPr>
                <w:rFonts w:ascii="Montserrat Light" w:hAnsi="Montserrat Light"/>
                <w:i/>
                <w:iCs/>
              </w:rPr>
              <w:t>în</w:t>
            </w:r>
            <w:proofErr w:type="spellEnd"/>
            <w:r w:rsidR="00EF6E18" w:rsidRPr="005842B2">
              <w:rPr>
                <w:rFonts w:ascii="Montserrat Light" w:hAnsi="Montserrat Light"/>
                <w:i/>
                <w:iCs/>
              </w:rPr>
              <w:t xml:space="preserve"> </w:t>
            </w:r>
            <w:proofErr w:type="spellStart"/>
            <w:r w:rsidR="00EF6E18" w:rsidRPr="005842B2">
              <w:rPr>
                <w:rFonts w:ascii="Montserrat Light" w:hAnsi="Montserrat Light"/>
                <w:i/>
                <w:iCs/>
              </w:rPr>
              <w:t>localitatea</w:t>
            </w:r>
            <w:proofErr w:type="spellEnd"/>
            <w:r w:rsidR="00EF6E18" w:rsidRPr="005842B2">
              <w:rPr>
                <w:rFonts w:ascii="Montserrat Light" w:hAnsi="Montserrat Light"/>
                <w:i/>
                <w:iCs/>
              </w:rPr>
              <w:t xml:space="preserve"> </w:t>
            </w:r>
            <w:proofErr w:type="spellStart"/>
            <w:r w:rsidR="00EF6E18" w:rsidRPr="005842B2">
              <w:rPr>
                <w:rFonts w:ascii="Montserrat Light" w:hAnsi="Montserrat Light"/>
                <w:i/>
                <w:iCs/>
              </w:rPr>
              <w:t>Mănăstirea</w:t>
            </w:r>
            <w:proofErr w:type="spellEnd"/>
            <w:r w:rsidR="00EF6E18" w:rsidRPr="005842B2">
              <w:rPr>
                <w:rFonts w:ascii="Montserrat Light" w:hAnsi="Montserrat Light"/>
                <w:i/>
                <w:iCs/>
              </w:rPr>
              <w:t>”</w:t>
            </w:r>
            <w:r w:rsidR="00E304E4" w:rsidRPr="005842B2">
              <w:rPr>
                <w:rFonts w:ascii="Montserrat Light" w:hAnsi="Montserrat Light"/>
                <w:i/>
                <w:iCs/>
              </w:rPr>
              <w:t xml:space="preserve"> </w:t>
            </w:r>
            <w:proofErr w:type="spellStart"/>
            <w:r w:rsidR="00E304E4" w:rsidRPr="005842B2">
              <w:rPr>
                <w:rFonts w:ascii="Montserrat Light" w:hAnsi="Montserrat Light"/>
              </w:rPr>
              <w:t>și</w:t>
            </w:r>
            <w:proofErr w:type="spellEnd"/>
            <w:r w:rsidR="00E304E4" w:rsidRPr="005842B2">
              <w:rPr>
                <w:rFonts w:ascii="Montserrat Light" w:hAnsi="Montserrat Light"/>
              </w:rPr>
              <w:t xml:space="preserve"> </w:t>
            </w:r>
            <w:proofErr w:type="gramStart"/>
            <w:r w:rsidR="00E304E4" w:rsidRPr="005842B2">
              <w:rPr>
                <w:rFonts w:ascii="Montserrat Light" w:hAnsi="Montserrat Light"/>
              </w:rPr>
              <w:t>a</w:t>
            </w:r>
            <w:proofErr w:type="gramEnd"/>
            <w:r w:rsidR="00E304E4" w:rsidRPr="005842B2">
              <w:rPr>
                <w:rFonts w:ascii="Montserrat Light" w:hAnsi="Montserrat Light"/>
              </w:rPr>
              <w:t xml:space="preserve"> </w:t>
            </w:r>
            <w:proofErr w:type="spellStart"/>
            <w:r w:rsidR="00E304E4" w:rsidRPr="005842B2">
              <w:rPr>
                <w:rFonts w:ascii="Montserrat Light" w:hAnsi="Montserrat Light"/>
              </w:rPr>
              <w:t>indicatorilor</w:t>
            </w:r>
            <w:proofErr w:type="spellEnd"/>
            <w:r w:rsidR="00E304E4" w:rsidRPr="005842B2">
              <w:rPr>
                <w:rFonts w:ascii="Montserrat Light" w:hAnsi="Montserrat Light"/>
              </w:rPr>
              <w:t xml:space="preserve"> </w:t>
            </w:r>
            <w:proofErr w:type="spellStart"/>
            <w:r w:rsidR="00E304E4" w:rsidRPr="005842B2">
              <w:rPr>
                <w:rFonts w:ascii="Montserrat Light" w:hAnsi="Montserrat Light"/>
              </w:rPr>
              <w:t>tehnico</w:t>
            </w:r>
            <w:proofErr w:type="spellEnd"/>
            <w:r w:rsidR="00A077EB" w:rsidRPr="005842B2">
              <w:rPr>
                <w:rFonts w:ascii="Montserrat Light" w:hAnsi="Montserrat Light"/>
              </w:rPr>
              <w:t>-</w:t>
            </w:r>
            <w:r w:rsidR="00E304E4" w:rsidRPr="005842B2">
              <w:rPr>
                <w:rFonts w:ascii="Montserrat Light" w:hAnsi="Montserrat Light"/>
              </w:rPr>
              <w:t xml:space="preserve">economici </w:t>
            </w:r>
            <w:proofErr w:type="spellStart"/>
            <w:r w:rsidR="00E304E4" w:rsidRPr="005842B2">
              <w:rPr>
                <w:rFonts w:ascii="Montserrat Light" w:hAnsi="Montserrat Light"/>
              </w:rPr>
              <w:t>aferenți</w:t>
            </w:r>
            <w:proofErr w:type="spellEnd"/>
            <w:r w:rsidR="00E304E4" w:rsidRPr="005842B2">
              <w:rPr>
                <w:rFonts w:ascii="Montserrat Light" w:hAnsi="Montserrat Light"/>
              </w:rPr>
              <w:t xml:space="preserve"> </w:t>
            </w:r>
            <w:proofErr w:type="spellStart"/>
            <w:r w:rsidR="00E304E4" w:rsidRPr="005842B2">
              <w:rPr>
                <w:rFonts w:ascii="Montserrat Light" w:hAnsi="Montserrat Light"/>
              </w:rPr>
              <w:t>acestuia</w:t>
            </w:r>
            <w:proofErr w:type="spellEnd"/>
          </w:p>
        </w:tc>
      </w:tr>
      <w:tr w:rsidR="009F2146" w:rsidRPr="005842B2" w14:paraId="7EBFFFE8" w14:textId="77777777" w:rsidTr="00C40F5A">
        <w:tc>
          <w:tcPr>
            <w:tcW w:w="3663" w:type="dxa"/>
          </w:tcPr>
          <w:p w14:paraId="283EA736" w14:textId="77777777" w:rsidR="004C5818" w:rsidRPr="005842B2" w:rsidRDefault="004C5818" w:rsidP="00902D40">
            <w:pPr>
              <w:tabs>
                <w:tab w:val="left" w:pos="3456"/>
              </w:tabs>
              <w:jc w:val="both"/>
              <w:rPr>
                <w:rFonts w:ascii="Montserrat Light" w:hAnsi="Montserrat Light"/>
                <w:b/>
                <w:bCs/>
                <w:iCs/>
                <w:lang w:val="en-US"/>
              </w:rPr>
            </w:pPr>
            <w:proofErr w:type="spellStart"/>
            <w:r w:rsidRPr="005842B2">
              <w:rPr>
                <w:rFonts w:ascii="Montserrat Light" w:hAnsi="Montserrat Light"/>
                <w:b/>
                <w:bCs/>
                <w:iCs/>
                <w:lang w:val="en-US"/>
              </w:rPr>
              <w:t>Compartiment</w:t>
            </w:r>
            <w:proofErr w:type="spellEnd"/>
            <w:r w:rsidRPr="005842B2">
              <w:rPr>
                <w:rFonts w:ascii="Montserrat Light" w:hAnsi="Montserrat Light"/>
                <w:b/>
                <w:bCs/>
                <w:iCs/>
                <w:lang w:val="en-US"/>
              </w:rPr>
              <w:t xml:space="preserve"> de resort:</w:t>
            </w:r>
          </w:p>
        </w:tc>
        <w:tc>
          <w:tcPr>
            <w:tcW w:w="6142" w:type="dxa"/>
            <w:gridSpan w:val="3"/>
          </w:tcPr>
          <w:p w14:paraId="06A18D8D" w14:textId="77777777" w:rsidR="001343BD" w:rsidRPr="005842B2" w:rsidRDefault="00C51F1D" w:rsidP="00902D40">
            <w:pPr>
              <w:tabs>
                <w:tab w:val="left" w:pos="3456"/>
              </w:tabs>
              <w:jc w:val="both"/>
              <w:rPr>
                <w:rFonts w:ascii="Montserrat Light" w:eastAsia="Calibri" w:hAnsi="Montserrat Light"/>
                <w:iCs/>
                <w:noProof/>
                <w:lang w:val="fr-FR"/>
              </w:rPr>
            </w:pPr>
            <w:r w:rsidRPr="005842B2">
              <w:rPr>
                <w:rFonts w:ascii="Montserrat Light" w:eastAsia="Calibri" w:hAnsi="Montserrat Light"/>
                <w:iCs/>
                <w:noProof/>
                <w:lang w:val="fr-FR"/>
              </w:rPr>
              <w:t>DIRECȚIEI DE ADMINISTRARE DRUMURI JUDEȚENE</w:t>
            </w:r>
          </w:p>
        </w:tc>
      </w:tr>
      <w:tr w:rsidR="009F2146" w:rsidRPr="005842B2" w14:paraId="19AD59B0" w14:textId="77777777" w:rsidTr="00C40F5A">
        <w:tc>
          <w:tcPr>
            <w:tcW w:w="9805" w:type="dxa"/>
            <w:gridSpan w:val="4"/>
          </w:tcPr>
          <w:p w14:paraId="26C9757F" w14:textId="77777777" w:rsidR="004C5818" w:rsidRPr="005842B2" w:rsidRDefault="004C5818" w:rsidP="00902D40">
            <w:pPr>
              <w:tabs>
                <w:tab w:val="left" w:pos="3456"/>
              </w:tabs>
              <w:jc w:val="both"/>
              <w:rPr>
                <w:rFonts w:ascii="Montserrat Light" w:hAnsi="Montserrat Light"/>
                <w:b/>
                <w:bCs/>
                <w:iCs/>
                <w:lang w:val="en-US"/>
              </w:rPr>
            </w:pPr>
            <w:proofErr w:type="spellStart"/>
            <w:r w:rsidRPr="005842B2">
              <w:rPr>
                <w:rFonts w:ascii="Montserrat Light" w:hAnsi="Montserrat Light"/>
                <w:b/>
                <w:bCs/>
                <w:iCs/>
                <w:lang w:val="en-US"/>
              </w:rPr>
              <w:t>Secțiunea</w:t>
            </w:r>
            <w:proofErr w:type="spellEnd"/>
            <w:r w:rsidRPr="005842B2">
              <w:rPr>
                <w:rFonts w:ascii="Montserrat Light" w:hAnsi="Montserrat Light"/>
                <w:b/>
                <w:bCs/>
                <w:iCs/>
                <w:lang w:val="en-US"/>
              </w:rPr>
              <w:t xml:space="preserve"> 1 – </w:t>
            </w:r>
            <w:proofErr w:type="spellStart"/>
            <w:r w:rsidRPr="005842B2">
              <w:rPr>
                <w:rFonts w:ascii="Montserrat Light" w:hAnsi="Montserrat Light"/>
                <w:b/>
                <w:bCs/>
                <w:iCs/>
                <w:lang w:val="en-US"/>
              </w:rPr>
              <w:t>Documentare</w:t>
            </w:r>
            <w:proofErr w:type="spellEnd"/>
            <w:r w:rsidRPr="005842B2">
              <w:rPr>
                <w:rFonts w:ascii="Montserrat Light" w:hAnsi="Montserrat Light"/>
                <w:b/>
                <w:bCs/>
                <w:iCs/>
                <w:lang w:val="en-US"/>
              </w:rPr>
              <w:t xml:space="preserve"> </w:t>
            </w:r>
            <w:proofErr w:type="spellStart"/>
            <w:r w:rsidRPr="005842B2">
              <w:rPr>
                <w:rFonts w:ascii="Montserrat Light" w:hAnsi="Montserrat Light"/>
                <w:b/>
                <w:bCs/>
                <w:iCs/>
                <w:lang w:val="en-US"/>
              </w:rPr>
              <w:t>și</w:t>
            </w:r>
            <w:proofErr w:type="spellEnd"/>
            <w:r w:rsidRPr="005842B2">
              <w:rPr>
                <w:rFonts w:ascii="Montserrat Light" w:hAnsi="Montserrat Light"/>
                <w:b/>
                <w:bCs/>
                <w:iCs/>
                <w:lang w:val="en-US"/>
              </w:rPr>
              <w:t xml:space="preserve"> </w:t>
            </w:r>
            <w:proofErr w:type="spellStart"/>
            <w:r w:rsidRPr="005842B2">
              <w:rPr>
                <w:rFonts w:ascii="Montserrat Light" w:hAnsi="Montserrat Light"/>
                <w:b/>
                <w:bCs/>
                <w:iCs/>
                <w:lang w:val="en-US"/>
              </w:rPr>
              <w:t>analiză</w:t>
            </w:r>
            <w:proofErr w:type="spellEnd"/>
            <w:r w:rsidRPr="005842B2">
              <w:rPr>
                <w:rFonts w:ascii="Montserrat Light" w:hAnsi="Montserrat Light"/>
                <w:b/>
                <w:bCs/>
                <w:iCs/>
                <w:lang w:val="en-US"/>
              </w:rPr>
              <w:t xml:space="preserve">: </w:t>
            </w:r>
          </w:p>
        </w:tc>
      </w:tr>
      <w:tr w:rsidR="009F2146" w:rsidRPr="005842B2" w14:paraId="35E41774" w14:textId="77777777" w:rsidTr="00425279">
        <w:tc>
          <w:tcPr>
            <w:tcW w:w="9805" w:type="dxa"/>
            <w:gridSpan w:val="4"/>
            <w:shd w:val="clear" w:color="auto" w:fill="FFFFFF" w:themeFill="background1"/>
          </w:tcPr>
          <w:p w14:paraId="2A567288" w14:textId="77777777" w:rsidR="000D0244" w:rsidRPr="005842B2" w:rsidRDefault="007F0660" w:rsidP="007F0660">
            <w:pPr>
              <w:tabs>
                <w:tab w:val="left" w:pos="3456"/>
              </w:tabs>
              <w:jc w:val="both"/>
              <w:rPr>
                <w:rFonts w:ascii="Montserrat Light" w:hAnsi="Montserrat Light"/>
              </w:rPr>
            </w:pPr>
            <w:proofErr w:type="spellStart"/>
            <w:r w:rsidRPr="005842B2">
              <w:rPr>
                <w:rFonts w:ascii="Montserrat Light" w:hAnsi="Montserrat Light"/>
              </w:rPr>
              <w:t>Proiectul</w:t>
            </w:r>
            <w:proofErr w:type="spellEnd"/>
            <w:r w:rsidRPr="005842B2">
              <w:rPr>
                <w:rFonts w:ascii="Montserrat Light" w:hAnsi="Montserrat Light"/>
              </w:rPr>
              <w:t xml:space="preserve"> de </w:t>
            </w:r>
            <w:proofErr w:type="spellStart"/>
            <w:r w:rsidRPr="005842B2">
              <w:rPr>
                <w:rFonts w:ascii="Montserrat Light" w:hAnsi="Montserrat Light"/>
              </w:rPr>
              <w:t>hotărâre</w:t>
            </w:r>
            <w:proofErr w:type="spellEnd"/>
            <w:r w:rsidRPr="005842B2">
              <w:rPr>
                <w:rFonts w:ascii="Montserrat Light" w:hAnsi="Montserrat Light"/>
              </w:rPr>
              <w:t xml:space="preserve"> </w:t>
            </w:r>
            <w:proofErr w:type="spellStart"/>
            <w:r w:rsidRPr="005842B2">
              <w:rPr>
                <w:rFonts w:ascii="Montserrat Light" w:hAnsi="Montserrat Light"/>
              </w:rPr>
              <w:t>privind</w:t>
            </w:r>
            <w:proofErr w:type="spellEnd"/>
            <w:r w:rsidRPr="005842B2">
              <w:rPr>
                <w:rFonts w:ascii="Montserrat Light" w:hAnsi="Montserrat Light"/>
              </w:rPr>
              <w:t xml:space="preserve"> </w:t>
            </w:r>
            <w:proofErr w:type="spellStart"/>
            <w:r w:rsidRPr="005842B2">
              <w:rPr>
                <w:rFonts w:ascii="Montserrat Light" w:hAnsi="Montserrat Light"/>
              </w:rPr>
              <w:t>aprobarea</w:t>
            </w:r>
            <w:proofErr w:type="spellEnd"/>
            <w:r w:rsidRPr="005842B2">
              <w:rPr>
                <w:rFonts w:ascii="Montserrat Light" w:hAnsi="Montserrat Light"/>
              </w:rPr>
              <w:t xml:space="preserve"> </w:t>
            </w:r>
            <w:proofErr w:type="spellStart"/>
            <w:r w:rsidRPr="005842B2">
              <w:rPr>
                <w:rFonts w:ascii="Montserrat Light" w:hAnsi="Montserrat Light"/>
              </w:rPr>
              <w:t>proiectului</w:t>
            </w:r>
            <w:proofErr w:type="spellEnd"/>
            <w:r w:rsidRPr="005842B2">
              <w:rPr>
                <w:rFonts w:ascii="Montserrat Light" w:hAnsi="Montserrat Light"/>
              </w:rPr>
              <w:t xml:space="preserve"> </w:t>
            </w:r>
            <w:r w:rsidR="00EF6E18" w:rsidRPr="005842B2">
              <w:rPr>
                <w:rFonts w:ascii="Montserrat Light" w:hAnsi="Montserrat Light"/>
                <w:i/>
                <w:iCs/>
              </w:rPr>
              <w:t xml:space="preserve">“Pod </w:t>
            </w:r>
            <w:proofErr w:type="spellStart"/>
            <w:r w:rsidR="00EF6E18" w:rsidRPr="005842B2">
              <w:rPr>
                <w:rFonts w:ascii="Montserrat Light" w:hAnsi="Montserrat Light"/>
                <w:i/>
                <w:iCs/>
              </w:rPr>
              <w:t>peste</w:t>
            </w:r>
            <w:proofErr w:type="spellEnd"/>
            <w:r w:rsidR="00EF6E18" w:rsidRPr="005842B2">
              <w:rPr>
                <w:rFonts w:ascii="Montserrat Light" w:hAnsi="Montserrat Light"/>
                <w:i/>
                <w:iCs/>
              </w:rPr>
              <w:t xml:space="preserve"> </w:t>
            </w:r>
            <w:proofErr w:type="spellStart"/>
            <w:r w:rsidR="00EF6E18" w:rsidRPr="005842B2">
              <w:rPr>
                <w:rFonts w:ascii="Montserrat Light" w:hAnsi="Montserrat Light"/>
                <w:i/>
                <w:iCs/>
              </w:rPr>
              <w:t>râul</w:t>
            </w:r>
            <w:proofErr w:type="spellEnd"/>
            <w:r w:rsidR="00EF6E18" w:rsidRPr="005842B2">
              <w:rPr>
                <w:rFonts w:ascii="Montserrat Light" w:hAnsi="Montserrat Light"/>
                <w:i/>
                <w:iCs/>
              </w:rPr>
              <w:t xml:space="preserve"> </w:t>
            </w:r>
            <w:proofErr w:type="spellStart"/>
            <w:r w:rsidR="00EF6E18" w:rsidRPr="005842B2">
              <w:rPr>
                <w:rFonts w:ascii="Montserrat Light" w:hAnsi="Montserrat Light"/>
                <w:i/>
                <w:iCs/>
              </w:rPr>
              <w:t>Someșul</w:t>
            </w:r>
            <w:proofErr w:type="spellEnd"/>
            <w:r w:rsidR="00EF6E18" w:rsidRPr="005842B2">
              <w:rPr>
                <w:rFonts w:ascii="Montserrat Light" w:hAnsi="Montserrat Light"/>
                <w:i/>
                <w:iCs/>
              </w:rPr>
              <w:t xml:space="preserve"> Mic, pe DJ161D, km 9+007, </w:t>
            </w:r>
            <w:proofErr w:type="spellStart"/>
            <w:r w:rsidR="00EF6E18" w:rsidRPr="005842B2">
              <w:rPr>
                <w:rFonts w:ascii="Montserrat Light" w:hAnsi="Montserrat Light"/>
                <w:i/>
                <w:iCs/>
              </w:rPr>
              <w:t>în</w:t>
            </w:r>
            <w:proofErr w:type="spellEnd"/>
            <w:r w:rsidR="00EF6E18" w:rsidRPr="005842B2">
              <w:rPr>
                <w:rFonts w:ascii="Montserrat Light" w:hAnsi="Montserrat Light"/>
                <w:i/>
                <w:iCs/>
              </w:rPr>
              <w:t xml:space="preserve"> </w:t>
            </w:r>
            <w:proofErr w:type="spellStart"/>
            <w:r w:rsidR="00EF6E18" w:rsidRPr="005842B2">
              <w:rPr>
                <w:rFonts w:ascii="Montserrat Light" w:hAnsi="Montserrat Light"/>
                <w:i/>
                <w:iCs/>
              </w:rPr>
              <w:t>localitatea</w:t>
            </w:r>
            <w:proofErr w:type="spellEnd"/>
            <w:r w:rsidR="00EF6E18" w:rsidRPr="005842B2">
              <w:rPr>
                <w:rFonts w:ascii="Montserrat Light" w:hAnsi="Montserrat Light"/>
                <w:i/>
                <w:iCs/>
              </w:rPr>
              <w:t xml:space="preserve"> </w:t>
            </w:r>
            <w:proofErr w:type="spellStart"/>
            <w:r w:rsidR="00EF6E18" w:rsidRPr="005842B2">
              <w:rPr>
                <w:rFonts w:ascii="Montserrat Light" w:hAnsi="Montserrat Light"/>
                <w:i/>
                <w:iCs/>
              </w:rPr>
              <w:t>Mănăstirea</w:t>
            </w:r>
            <w:proofErr w:type="spellEnd"/>
            <w:r w:rsidR="00EF6E18" w:rsidRPr="005842B2">
              <w:rPr>
                <w:rFonts w:ascii="Montserrat Light" w:hAnsi="Montserrat Light"/>
                <w:i/>
                <w:iCs/>
              </w:rPr>
              <w:t>”</w:t>
            </w:r>
            <w:r w:rsidR="00E304E4" w:rsidRPr="005842B2">
              <w:rPr>
                <w:rFonts w:ascii="Montserrat Light" w:hAnsi="Montserrat Light"/>
                <w:i/>
                <w:iCs/>
              </w:rPr>
              <w:t xml:space="preserve"> </w:t>
            </w:r>
            <w:proofErr w:type="spellStart"/>
            <w:r w:rsidR="00E304E4" w:rsidRPr="005842B2">
              <w:rPr>
                <w:rFonts w:ascii="Montserrat Light" w:hAnsi="Montserrat Light"/>
              </w:rPr>
              <w:t>și</w:t>
            </w:r>
            <w:proofErr w:type="spellEnd"/>
            <w:r w:rsidR="00E304E4" w:rsidRPr="005842B2">
              <w:rPr>
                <w:rFonts w:ascii="Montserrat Light" w:hAnsi="Montserrat Light"/>
              </w:rPr>
              <w:t xml:space="preserve"> </w:t>
            </w:r>
            <w:proofErr w:type="gramStart"/>
            <w:r w:rsidR="00E304E4" w:rsidRPr="005842B2">
              <w:rPr>
                <w:rFonts w:ascii="Montserrat Light" w:hAnsi="Montserrat Light"/>
              </w:rPr>
              <w:t>a</w:t>
            </w:r>
            <w:proofErr w:type="gramEnd"/>
            <w:r w:rsidR="00E304E4" w:rsidRPr="005842B2">
              <w:rPr>
                <w:rFonts w:ascii="Montserrat Light" w:hAnsi="Montserrat Light"/>
              </w:rPr>
              <w:t xml:space="preserve"> </w:t>
            </w:r>
            <w:proofErr w:type="spellStart"/>
            <w:r w:rsidR="00E304E4" w:rsidRPr="005842B2">
              <w:rPr>
                <w:rFonts w:ascii="Montserrat Light" w:hAnsi="Montserrat Light"/>
              </w:rPr>
              <w:t>indicatorilor</w:t>
            </w:r>
            <w:proofErr w:type="spellEnd"/>
            <w:r w:rsidR="00A077EB" w:rsidRPr="005842B2">
              <w:rPr>
                <w:rFonts w:ascii="Montserrat Light" w:hAnsi="Montserrat Light"/>
              </w:rPr>
              <w:t xml:space="preserve"> </w:t>
            </w:r>
            <w:proofErr w:type="spellStart"/>
            <w:r w:rsidR="00E304E4" w:rsidRPr="005842B2">
              <w:rPr>
                <w:rFonts w:ascii="Montserrat Light" w:hAnsi="Montserrat Light"/>
              </w:rPr>
              <w:t>tehnico</w:t>
            </w:r>
            <w:proofErr w:type="spellEnd"/>
            <w:r w:rsidR="00A077EB" w:rsidRPr="005842B2">
              <w:rPr>
                <w:rFonts w:ascii="Montserrat Light" w:hAnsi="Montserrat Light"/>
              </w:rPr>
              <w:t>-</w:t>
            </w:r>
            <w:r w:rsidR="00E304E4" w:rsidRPr="005842B2">
              <w:rPr>
                <w:rFonts w:ascii="Montserrat Light" w:hAnsi="Montserrat Light"/>
              </w:rPr>
              <w:t xml:space="preserve">economici </w:t>
            </w:r>
            <w:proofErr w:type="spellStart"/>
            <w:r w:rsidR="00E304E4" w:rsidRPr="005842B2">
              <w:rPr>
                <w:rFonts w:ascii="Montserrat Light" w:hAnsi="Montserrat Light"/>
              </w:rPr>
              <w:t>aferenți</w:t>
            </w:r>
            <w:proofErr w:type="spellEnd"/>
            <w:r w:rsidR="00E304E4" w:rsidRPr="005842B2">
              <w:rPr>
                <w:rFonts w:ascii="Montserrat Light" w:hAnsi="Montserrat Light"/>
              </w:rPr>
              <w:t xml:space="preserve"> </w:t>
            </w:r>
            <w:proofErr w:type="spellStart"/>
            <w:r w:rsidR="00E304E4" w:rsidRPr="005842B2">
              <w:rPr>
                <w:rFonts w:ascii="Montserrat Light" w:hAnsi="Montserrat Light"/>
              </w:rPr>
              <w:t>acestuia</w:t>
            </w:r>
            <w:proofErr w:type="spellEnd"/>
            <w:r w:rsidR="00EF6E18" w:rsidRPr="005842B2">
              <w:rPr>
                <w:rFonts w:ascii="Montserrat Light" w:hAnsi="Montserrat Light"/>
              </w:rPr>
              <w:t>.</w:t>
            </w:r>
          </w:p>
          <w:p w14:paraId="51748AB8" w14:textId="77777777" w:rsidR="000D0244" w:rsidRPr="005842B2" w:rsidRDefault="000D0244" w:rsidP="007F0660">
            <w:pPr>
              <w:tabs>
                <w:tab w:val="left" w:pos="3456"/>
              </w:tabs>
              <w:jc w:val="both"/>
              <w:rPr>
                <w:rFonts w:ascii="Montserrat Light" w:hAnsi="Montserrat Light"/>
              </w:rPr>
            </w:pPr>
          </w:p>
          <w:p w14:paraId="7EFAA156" w14:textId="77777777" w:rsidR="007F0660" w:rsidRPr="005842B2" w:rsidRDefault="000D0244" w:rsidP="007F0660">
            <w:pPr>
              <w:tabs>
                <w:tab w:val="left" w:pos="3456"/>
              </w:tabs>
              <w:jc w:val="both"/>
              <w:rPr>
                <w:rFonts w:ascii="Montserrat Light" w:hAnsi="Montserrat Light"/>
              </w:rPr>
            </w:pPr>
            <w:proofErr w:type="spellStart"/>
            <w:r w:rsidRPr="005842B2">
              <w:rPr>
                <w:rFonts w:ascii="Montserrat Light" w:hAnsi="Montserrat Light"/>
              </w:rPr>
              <w:t>Totodată</w:t>
            </w:r>
            <w:proofErr w:type="spellEnd"/>
            <w:r w:rsidRPr="005842B2">
              <w:rPr>
                <w:rFonts w:ascii="Montserrat Light" w:hAnsi="Montserrat Light"/>
              </w:rPr>
              <w:t xml:space="preserve">, </w:t>
            </w:r>
            <w:proofErr w:type="spellStart"/>
            <w:r w:rsidRPr="005842B2">
              <w:rPr>
                <w:rFonts w:ascii="Montserrat Light" w:hAnsi="Montserrat Light"/>
              </w:rPr>
              <w:t>acest</w:t>
            </w:r>
            <w:proofErr w:type="spellEnd"/>
            <w:r w:rsidRPr="005842B2">
              <w:rPr>
                <w:rFonts w:ascii="Montserrat Light" w:hAnsi="Montserrat Light"/>
              </w:rPr>
              <w:t xml:space="preserve"> </w:t>
            </w:r>
            <w:proofErr w:type="spellStart"/>
            <w:r w:rsidRPr="005842B2">
              <w:rPr>
                <w:rFonts w:ascii="Montserrat Light" w:hAnsi="Montserrat Light"/>
              </w:rPr>
              <w:t>proiect</w:t>
            </w:r>
            <w:proofErr w:type="spellEnd"/>
            <w:r w:rsidRPr="005842B2">
              <w:rPr>
                <w:rFonts w:ascii="Montserrat Light" w:hAnsi="Montserrat Light"/>
              </w:rPr>
              <w:t xml:space="preserve"> </w:t>
            </w:r>
            <w:proofErr w:type="spellStart"/>
            <w:r w:rsidRPr="005842B2">
              <w:rPr>
                <w:rFonts w:ascii="Montserrat Light" w:hAnsi="Montserrat Light"/>
              </w:rPr>
              <w:t>este</w:t>
            </w:r>
            <w:proofErr w:type="spellEnd"/>
            <w:r w:rsidRPr="005842B2">
              <w:rPr>
                <w:rFonts w:ascii="Montserrat Light" w:hAnsi="Montserrat Light"/>
              </w:rPr>
              <w:t xml:space="preserve"> </w:t>
            </w:r>
            <w:proofErr w:type="spellStart"/>
            <w:r w:rsidRPr="005842B2">
              <w:rPr>
                <w:rFonts w:ascii="Montserrat Light" w:hAnsi="Montserrat Light"/>
              </w:rPr>
              <w:t>în</w:t>
            </w:r>
            <w:proofErr w:type="spellEnd"/>
            <w:r w:rsidRPr="005842B2">
              <w:rPr>
                <w:rFonts w:ascii="Montserrat Light" w:hAnsi="Montserrat Light"/>
              </w:rPr>
              <w:t xml:space="preserve"> </w:t>
            </w:r>
            <w:proofErr w:type="spellStart"/>
            <w:r w:rsidRPr="005842B2">
              <w:rPr>
                <w:rFonts w:ascii="Montserrat Light" w:hAnsi="Montserrat Light"/>
              </w:rPr>
              <w:t>concordanță</w:t>
            </w:r>
            <w:proofErr w:type="spellEnd"/>
            <w:r w:rsidRPr="005842B2">
              <w:rPr>
                <w:rFonts w:ascii="Montserrat Light" w:hAnsi="Montserrat Light"/>
              </w:rPr>
              <w:t xml:space="preserve"> </w:t>
            </w:r>
            <w:r w:rsidR="00EF6E18" w:rsidRPr="005842B2">
              <w:rPr>
                <w:rFonts w:ascii="Montserrat Light" w:hAnsi="Montserrat Light"/>
              </w:rPr>
              <w:t xml:space="preserve">cu </w:t>
            </w:r>
            <w:proofErr w:type="spellStart"/>
            <w:r w:rsidR="00EF6E18" w:rsidRPr="005842B2">
              <w:rPr>
                <w:rFonts w:ascii="Montserrat Light" w:hAnsi="Montserrat Light"/>
              </w:rPr>
              <w:t>realizarea</w:t>
            </w:r>
            <w:proofErr w:type="spellEnd"/>
            <w:r w:rsidR="00EF6E18" w:rsidRPr="005842B2">
              <w:rPr>
                <w:rFonts w:ascii="Montserrat Light" w:hAnsi="Montserrat Light"/>
              </w:rPr>
              <w:t xml:space="preserve"> </w:t>
            </w:r>
            <w:proofErr w:type="spellStart"/>
            <w:r w:rsidR="00EF6E18" w:rsidRPr="005842B2">
              <w:rPr>
                <w:rFonts w:ascii="Montserrat Light" w:hAnsi="Montserrat Light"/>
              </w:rPr>
              <w:t>obligațiilor</w:t>
            </w:r>
            <w:proofErr w:type="spellEnd"/>
            <w:r w:rsidR="00EF6E18" w:rsidRPr="005842B2">
              <w:rPr>
                <w:rFonts w:ascii="Montserrat Light" w:hAnsi="Montserrat Light"/>
              </w:rPr>
              <w:t xml:space="preserve"> </w:t>
            </w:r>
            <w:proofErr w:type="spellStart"/>
            <w:r w:rsidR="00EF6E18" w:rsidRPr="005842B2">
              <w:rPr>
                <w:rFonts w:ascii="Montserrat Light" w:hAnsi="Montserrat Light"/>
              </w:rPr>
              <w:t>legale</w:t>
            </w:r>
            <w:proofErr w:type="spellEnd"/>
            <w:r w:rsidR="00EF6E18" w:rsidRPr="005842B2">
              <w:rPr>
                <w:rFonts w:ascii="Montserrat Light" w:hAnsi="Montserrat Light"/>
              </w:rPr>
              <w:t xml:space="preserve"> ale </w:t>
            </w:r>
            <w:proofErr w:type="spellStart"/>
            <w:r w:rsidR="00EF6E18" w:rsidRPr="005842B2">
              <w:rPr>
                <w:rFonts w:ascii="Montserrat Light" w:hAnsi="Montserrat Light"/>
              </w:rPr>
              <w:t>Consiliului</w:t>
            </w:r>
            <w:proofErr w:type="spellEnd"/>
            <w:r w:rsidR="00EF6E18" w:rsidRPr="005842B2">
              <w:rPr>
                <w:rFonts w:ascii="Montserrat Light" w:hAnsi="Montserrat Light"/>
              </w:rPr>
              <w:t xml:space="preserve"> </w:t>
            </w:r>
            <w:proofErr w:type="spellStart"/>
            <w:r w:rsidR="00EF6E18" w:rsidRPr="005842B2">
              <w:rPr>
                <w:rFonts w:ascii="Montserrat Light" w:hAnsi="Montserrat Light"/>
              </w:rPr>
              <w:t>Județean</w:t>
            </w:r>
            <w:proofErr w:type="spellEnd"/>
            <w:r w:rsidR="00EF6E18" w:rsidRPr="005842B2">
              <w:rPr>
                <w:rFonts w:ascii="Montserrat Light" w:hAnsi="Montserrat Light"/>
              </w:rPr>
              <w:t xml:space="preserve"> Cluj </w:t>
            </w:r>
            <w:proofErr w:type="spellStart"/>
            <w:r w:rsidR="00EF6E18" w:rsidRPr="005842B2">
              <w:rPr>
                <w:rFonts w:ascii="Montserrat Light" w:hAnsi="Montserrat Light"/>
              </w:rPr>
              <w:t>în</w:t>
            </w:r>
            <w:proofErr w:type="spellEnd"/>
            <w:r w:rsidR="00EF6E18" w:rsidRPr="005842B2">
              <w:rPr>
                <w:rFonts w:ascii="Montserrat Light" w:hAnsi="Montserrat Light"/>
              </w:rPr>
              <w:t xml:space="preserve"> </w:t>
            </w:r>
            <w:proofErr w:type="spellStart"/>
            <w:r w:rsidR="00EF6E18" w:rsidRPr="005842B2">
              <w:rPr>
                <w:rFonts w:ascii="Montserrat Light" w:hAnsi="Montserrat Light"/>
              </w:rPr>
              <w:t>calitate</w:t>
            </w:r>
            <w:proofErr w:type="spellEnd"/>
            <w:r w:rsidR="00EF6E18" w:rsidRPr="005842B2">
              <w:rPr>
                <w:rFonts w:ascii="Montserrat Light" w:hAnsi="Montserrat Light"/>
              </w:rPr>
              <w:t xml:space="preserve"> de administrator/</w:t>
            </w:r>
            <w:proofErr w:type="spellStart"/>
            <w:r w:rsidR="00EF6E18" w:rsidRPr="005842B2">
              <w:rPr>
                <w:rFonts w:ascii="Montserrat Light" w:hAnsi="Montserrat Light"/>
              </w:rPr>
              <w:t>proprietar</w:t>
            </w:r>
            <w:proofErr w:type="spellEnd"/>
            <w:r w:rsidR="00EF6E18" w:rsidRPr="005842B2">
              <w:rPr>
                <w:rFonts w:ascii="Montserrat Light" w:hAnsi="Montserrat Light"/>
              </w:rPr>
              <w:t xml:space="preserve"> al </w:t>
            </w:r>
            <w:proofErr w:type="spellStart"/>
            <w:r w:rsidR="00EF6E18" w:rsidRPr="005842B2">
              <w:rPr>
                <w:rFonts w:ascii="Montserrat Light" w:hAnsi="Montserrat Light"/>
              </w:rPr>
              <w:t>drumurilor</w:t>
            </w:r>
            <w:proofErr w:type="spellEnd"/>
            <w:r w:rsidR="00EF6E18" w:rsidRPr="005842B2">
              <w:rPr>
                <w:rFonts w:ascii="Montserrat Light" w:hAnsi="Montserrat Light"/>
              </w:rPr>
              <w:t xml:space="preserve"> </w:t>
            </w:r>
            <w:proofErr w:type="spellStart"/>
            <w:r w:rsidR="00EF6E18" w:rsidRPr="005842B2">
              <w:rPr>
                <w:rFonts w:ascii="Montserrat Light" w:hAnsi="Montserrat Light"/>
              </w:rPr>
              <w:t>județene</w:t>
            </w:r>
            <w:proofErr w:type="spellEnd"/>
            <w:r w:rsidR="00EF6E18" w:rsidRPr="005842B2">
              <w:rPr>
                <w:rFonts w:ascii="Montserrat Light" w:hAnsi="Montserrat Light"/>
              </w:rPr>
              <w:t>.</w:t>
            </w:r>
          </w:p>
          <w:p w14:paraId="700C610B" w14:textId="77777777" w:rsidR="007F0660" w:rsidRPr="005842B2" w:rsidRDefault="007F0660" w:rsidP="007F0660">
            <w:pPr>
              <w:tabs>
                <w:tab w:val="left" w:pos="3456"/>
              </w:tabs>
              <w:jc w:val="both"/>
              <w:rPr>
                <w:rFonts w:ascii="Montserrat Light" w:hAnsi="Montserrat Light"/>
                <w:i/>
                <w:iCs/>
                <w:highlight w:val="yellow"/>
              </w:rPr>
            </w:pPr>
          </w:p>
          <w:p w14:paraId="25F3C621" w14:textId="77777777" w:rsidR="007F0660" w:rsidRPr="005842B2" w:rsidRDefault="007F0660" w:rsidP="00902D40">
            <w:pPr>
              <w:tabs>
                <w:tab w:val="left" w:pos="3456"/>
              </w:tabs>
              <w:jc w:val="both"/>
              <w:rPr>
                <w:rFonts w:ascii="Montserrat Light" w:hAnsi="Montserrat Light"/>
                <w:lang w:val="ro-RO"/>
              </w:rPr>
            </w:pPr>
            <w:r w:rsidRPr="005842B2">
              <w:rPr>
                <w:rFonts w:ascii="Montserrat Light" w:hAnsi="Montserrat Light"/>
                <w:lang w:val="ro-RO"/>
              </w:rPr>
              <w:t>S-a documentat și analizat:</w:t>
            </w:r>
          </w:p>
          <w:p w14:paraId="14049F75" w14:textId="77777777" w:rsidR="008F0769" w:rsidRPr="005842B2" w:rsidRDefault="008F0769" w:rsidP="00E304E4">
            <w:pPr>
              <w:pStyle w:val="ListParagraph"/>
              <w:numPr>
                <w:ilvl w:val="0"/>
                <w:numId w:val="10"/>
              </w:numPr>
              <w:tabs>
                <w:tab w:val="left" w:pos="3456"/>
              </w:tabs>
              <w:ind w:left="338"/>
              <w:jc w:val="both"/>
              <w:rPr>
                <w:rFonts w:ascii="Montserrat Light" w:hAnsi="Montserrat Light"/>
                <w:lang w:val="fr-FR"/>
              </w:rPr>
            </w:pPr>
            <w:proofErr w:type="spellStart"/>
            <w:r w:rsidRPr="005842B2">
              <w:rPr>
                <w:rFonts w:ascii="Montserrat Light" w:hAnsi="Montserrat Light"/>
                <w:lang w:val="fr-FR"/>
              </w:rPr>
              <w:t>Aprobarea</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documentaţiilor</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tehnico-economice</w:t>
            </w:r>
            <w:proofErr w:type="spellEnd"/>
            <w:r w:rsidRPr="005842B2">
              <w:rPr>
                <w:rFonts w:ascii="Montserrat Light" w:hAnsi="Montserrat Light"/>
                <w:lang w:val="fr-FR"/>
              </w:rPr>
              <w:t xml:space="preserve"> pentru </w:t>
            </w:r>
            <w:proofErr w:type="spellStart"/>
            <w:r w:rsidRPr="005842B2">
              <w:rPr>
                <w:rFonts w:ascii="Montserrat Light" w:hAnsi="Montserrat Light"/>
                <w:lang w:val="fr-FR"/>
              </w:rPr>
              <w:t>lucrările</w:t>
            </w:r>
            <w:proofErr w:type="spellEnd"/>
            <w:r w:rsidRPr="005842B2">
              <w:rPr>
                <w:rFonts w:ascii="Montserrat Light" w:hAnsi="Montserrat Light"/>
                <w:lang w:val="fr-FR"/>
              </w:rPr>
              <w:t xml:space="preserve"> de </w:t>
            </w:r>
            <w:proofErr w:type="spellStart"/>
            <w:r w:rsidRPr="005842B2">
              <w:rPr>
                <w:rFonts w:ascii="Montserrat Light" w:hAnsi="Montserrat Light"/>
                <w:lang w:val="fr-FR"/>
              </w:rPr>
              <w:t>investiţii</w:t>
            </w:r>
            <w:proofErr w:type="spellEnd"/>
            <w:r w:rsidRPr="005842B2">
              <w:rPr>
                <w:rFonts w:ascii="Montserrat Light" w:hAnsi="Montserrat Light"/>
                <w:lang w:val="fr-FR"/>
              </w:rPr>
              <w:t xml:space="preserve"> de </w:t>
            </w:r>
            <w:proofErr w:type="spellStart"/>
            <w:r w:rsidRPr="005842B2">
              <w:rPr>
                <w:rFonts w:ascii="Montserrat Light" w:hAnsi="Montserrat Light"/>
                <w:lang w:val="fr-FR"/>
              </w:rPr>
              <w:t>interes</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judeţean</w:t>
            </w:r>
            <w:proofErr w:type="spellEnd"/>
            <w:r w:rsidRPr="005842B2">
              <w:rPr>
                <w:rFonts w:ascii="Montserrat Light" w:hAnsi="Montserrat Light"/>
                <w:lang w:val="fr-FR"/>
              </w:rPr>
              <w:t xml:space="preserve"> este o </w:t>
            </w:r>
            <w:proofErr w:type="spellStart"/>
            <w:r w:rsidRPr="005842B2">
              <w:rPr>
                <w:rFonts w:ascii="Montserrat Light" w:hAnsi="Montserrat Light"/>
                <w:lang w:val="fr-FR"/>
              </w:rPr>
              <w:t>atribuție</w:t>
            </w:r>
            <w:proofErr w:type="spellEnd"/>
            <w:r w:rsidRPr="005842B2">
              <w:rPr>
                <w:rFonts w:ascii="Montserrat Light" w:hAnsi="Montserrat Light"/>
                <w:lang w:val="fr-FR"/>
              </w:rPr>
              <w:t xml:space="preserve"> a </w:t>
            </w:r>
            <w:proofErr w:type="spellStart"/>
            <w:r w:rsidRPr="005842B2">
              <w:rPr>
                <w:rFonts w:ascii="Montserrat Light" w:hAnsi="Montserrat Light"/>
                <w:lang w:val="fr-FR"/>
              </w:rPr>
              <w:t>consiliului</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județean</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reglementată</w:t>
            </w:r>
            <w:proofErr w:type="spellEnd"/>
            <w:r w:rsidRPr="005842B2">
              <w:rPr>
                <w:rFonts w:ascii="Montserrat Light" w:hAnsi="Montserrat Light"/>
                <w:lang w:val="fr-FR"/>
              </w:rPr>
              <w:t xml:space="preserve"> </w:t>
            </w:r>
            <w:proofErr w:type="gramStart"/>
            <w:r w:rsidRPr="005842B2">
              <w:rPr>
                <w:rFonts w:ascii="Montserrat Light" w:hAnsi="Montserrat Light"/>
                <w:lang w:val="fr-FR"/>
              </w:rPr>
              <w:t>de:</w:t>
            </w:r>
            <w:proofErr w:type="gramEnd"/>
          </w:p>
          <w:p w14:paraId="1065F937" w14:textId="77777777" w:rsidR="008F0769" w:rsidRPr="005842B2" w:rsidRDefault="008F0769" w:rsidP="00E304E4">
            <w:pPr>
              <w:pStyle w:val="ListParagraph"/>
              <w:numPr>
                <w:ilvl w:val="0"/>
                <w:numId w:val="6"/>
              </w:numPr>
              <w:tabs>
                <w:tab w:val="left" w:pos="3456"/>
              </w:tabs>
              <w:spacing w:after="0" w:line="276" w:lineRule="auto"/>
              <w:ind w:left="428"/>
              <w:jc w:val="both"/>
              <w:rPr>
                <w:rFonts w:ascii="Montserrat Light" w:hAnsi="Montserrat Light"/>
                <w:lang w:val="fr-FR"/>
              </w:rPr>
            </w:pPr>
            <w:r w:rsidRPr="005842B2">
              <w:rPr>
                <w:rFonts w:ascii="Montserrat Light" w:hAnsi="Montserrat Light"/>
                <w:lang w:val="fr-FR"/>
              </w:rPr>
              <w:t xml:space="preserve">art. 173 </w:t>
            </w:r>
            <w:proofErr w:type="spellStart"/>
            <w:r w:rsidRPr="005842B2">
              <w:rPr>
                <w:rFonts w:ascii="Montserrat Light" w:hAnsi="Montserrat Light"/>
                <w:lang w:val="fr-FR"/>
              </w:rPr>
              <w:t>alin</w:t>
            </w:r>
            <w:proofErr w:type="spellEnd"/>
            <w:r w:rsidRPr="005842B2">
              <w:rPr>
                <w:rFonts w:ascii="Montserrat Light" w:hAnsi="Montserrat Light"/>
                <w:lang w:val="fr-FR"/>
              </w:rPr>
              <w:t xml:space="preserve">. (1) </w:t>
            </w:r>
            <w:r w:rsidR="00D003BA" w:rsidRPr="005842B2">
              <w:rPr>
                <w:rFonts w:ascii="Montserrat Light" w:hAnsi="Montserrat Light"/>
                <w:i/>
                <w:iCs/>
                <w:color w:val="000000" w:themeColor="text1"/>
                <w:lang w:val="fr-FR"/>
              </w:rPr>
              <w:t xml:space="preserve">Consiliul </w:t>
            </w:r>
            <w:proofErr w:type="spellStart"/>
            <w:r w:rsidR="00D003BA" w:rsidRPr="005842B2">
              <w:rPr>
                <w:rFonts w:ascii="Montserrat Light" w:hAnsi="Montserrat Light"/>
                <w:i/>
                <w:iCs/>
                <w:color w:val="000000" w:themeColor="text1"/>
                <w:lang w:val="fr-FR"/>
              </w:rPr>
              <w:t>judeţean</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îndeplineşte</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următoarele</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categorii</w:t>
            </w:r>
            <w:proofErr w:type="spellEnd"/>
            <w:r w:rsidR="00D003BA" w:rsidRPr="005842B2">
              <w:rPr>
                <w:rFonts w:ascii="Montserrat Light" w:hAnsi="Montserrat Light"/>
                <w:i/>
                <w:iCs/>
                <w:color w:val="000000" w:themeColor="text1"/>
                <w:lang w:val="fr-FR"/>
              </w:rPr>
              <w:t xml:space="preserve"> principale de </w:t>
            </w:r>
            <w:proofErr w:type="spellStart"/>
            <w:proofErr w:type="gramStart"/>
            <w:r w:rsidR="00D003BA" w:rsidRPr="005842B2">
              <w:rPr>
                <w:rFonts w:ascii="Montserrat Light" w:hAnsi="Montserrat Light"/>
                <w:i/>
                <w:iCs/>
                <w:color w:val="000000" w:themeColor="text1"/>
                <w:lang w:val="fr-FR"/>
              </w:rPr>
              <w:t>atribuţii</w:t>
            </w:r>
            <w:proofErr w:type="spellEnd"/>
            <w:r w:rsidR="00D003BA" w:rsidRPr="005842B2">
              <w:rPr>
                <w:rFonts w:ascii="Montserrat Light" w:hAnsi="Montserrat Light"/>
                <w:i/>
                <w:iCs/>
                <w:color w:val="000000" w:themeColor="text1"/>
                <w:lang w:val="fr-FR"/>
              </w:rPr>
              <w:t>:</w:t>
            </w:r>
            <w:proofErr w:type="gramEnd"/>
            <w:r w:rsidR="00D003BA" w:rsidRPr="005842B2">
              <w:rPr>
                <w:rFonts w:ascii="Montserrat Light" w:hAnsi="Montserrat Light"/>
                <w:i/>
                <w:iCs/>
                <w:color w:val="000000" w:themeColor="text1"/>
                <w:lang w:val="fr-FR"/>
              </w:rPr>
              <w:t xml:space="preserve"> </w:t>
            </w:r>
            <w:r w:rsidRPr="005842B2">
              <w:rPr>
                <w:rFonts w:ascii="Montserrat Light" w:hAnsi="Montserrat Light"/>
                <w:color w:val="000000" w:themeColor="text1"/>
                <w:lang w:val="fr-FR"/>
              </w:rPr>
              <w:t xml:space="preserve">lit. b) </w:t>
            </w:r>
            <w:proofErr w:type="spellStart"/>
            <w:r w:rsidR="00D003BA" w:rsidRPr="005842B2">
              <w:rPr>
                <w:rFonts w:ascii="Montserrat Light" w:hAnsi="Montserrat Light"/>
                <w:i/>
                <w:iCs/>
                <w:color w:val="000000" w:themeColor="text1"/>
                <w:lang w:val="fr-FR"/>
              </w:rPr>
              <w:t>atribuţii</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privind</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dezvoltarea</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economico-socială</w:t>
            </w:r>
            <w:proofErr w:type="spellEnd"/>
            <w:r w:rsidR="00D003BA" w:rsidRPr="005842B2">
              <w:rPr>
                <w:rFonts w:ascii="Montserrat Light" w:hAnsi="Montserrat Light"/>
                <w:i/>
                <w:iCs/>
                <w:color w:val="000000" w:themeColor="text1"/>
                <w:lang w:val="fr-FR"/>
              </w:rPr>
              <w:t xml:space="preserve"> a </w:t>
            </w:r>
            <w:proofErr w:type="spellStart"/>
            <w:proofErr w:type="gramStart"/>
            <w:r w:rsidR="00D003BA" w:rsidRPr="005842B2">
              <w:rPr>
                <w:rFonts w:ascii="Montserrat Light" w:hAnsi="Montserrat Light"/>
                <w:i/>
                <w:iCs/>
                <w:color w:val="000000" w:themeColor="text1"/>
                <w:lang w:val="fr-FR"/>
              </w:rPr>
              <w:t>judeţului</w:t>
            </w:r>
            <w:proofErr w:type="spellEnd"/>
            <w:r w:rsidR="00D003BA" w:rsidRPr="005842B2">
              <w:rPr>
                <w:rFonts w:ascii="Montserrat Light" w:hAnsi="Montserrat Light"/>
                <w:i/>
                <w:iCs/>
                <w:color w:val="000000" w:themeColor="text1"/>
                <w:lang w:val="fr-FR"/>
              </w:rPr>
              <w:t>;</w:t>
            </w:r>
            <w:proofErr w:type="gramEnd"/>
            <w:r w:rsidR="00D003BA" w:rsidRPr="005842B2">
              <w:rPr>
                <w:rFonts w:ascii="Montserrat Light" w:hAnsi="Montserrat Light"/>
                <w:i/>
                <w:iCs/>
                <w:color w:val="000000" w:themeColor="text1"/>
                <w:lang w:val="fr-FR"/>
              </w:rPr>
              <w:t xml:space="preserve"> </w:t>
            </w:r>
            <w:r w:rsidRPr="005842B2">
              <w:rPr>
                <w:rFonts w:ascii="Montserrat Light" w:hAnsi="Montserrat Light"/>
                <w:color w:val="000000" w:themeColor="text1"/>
                <w:lang w:val="fr-FR"/>
              </w:rPr>
              <w:t xml:space="preserve">c) </w:t>
            </w:r>
            <w:proofErr w:type="spellStart"/>
            <w:r w:rsidR="00D003BA" w:rsidRPr="005842B2">
              <w:rPr>
                <w:rFonts w:ascii="Montserrat Light" w:hAnsi="Montserrat Light"/>
                <w:i/>
                <w:iCs/>
                <w:color w:val="000000" w:themeColor="text1"/>
                <w:lang w:val="fr-FR"/>
              </w:rPr>
              <w:t>atribuţii</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privind</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administrarea</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domeniului</w:t>
            </w:r>
            <w:proofErr w:type="spellEnd"/>
            <w:r w:rsidR="00D003BA" w:rsidRPr="005842B2">
              <w:rPr>
                <w:rFonts w:ascii="Montserrat Light" w:hAnsi="Montserrat Light"/>
                <w:i/>
                <w:iCs/>
                <w:color w:val="000000" w:themeColor="text1"/>
                <w:lang w:val="fr-FR"/>
              </w:rPr>
              <w:t xml:space="preserve"> public </w:t>
            </w:r>
            <w:proofErr w:type="spellStart"/>
            <w:r w:rsidR="00D003BA" w:rsidRPr="005842B2">
              <w:rPr>
                <w:rFonts w:ascii="Montserrat Light" w:hAnsi="Montserrat Light"/>
                <w:i/>
                <w:iCs/>
                <w:color w:val="000000" w:themeColor="text1"/>
                <w:lang w:val="fr-FR"/>
              </w:rPr>
              <w:t>şi</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privat</w:t>
            </w:r>
            <w:proofErr w:type="spellEnd"/>
            <w:r w:rsidR="00D003BA" w:rsidRPr="005842B2">
              <w:rPr>
                <w:rFonts w:ascii="Montserrat Light" w:hAnsi="Montserrat Light"/>
                <w:i/>
                <w:iCs/>
                <w:color w:val="000000" w:themeColor="text1"/>
                <w:lang w:val="fr-FR"/>
              </w:rPr>
              <w:t xml:space="preserve"> al </w:t>
            </w:r>
            <w:proofErr w:type="spellStart"/>
            <w:proofErr w:type="gramStart"/>
            <w:r w:rsidR="00D003BA" w:rsidRPr="005842B2">
              <w:rPr>
                <w:rFonts w:ascii="Montserrat Light" w:hAnsi="Montserrat Light"/>
                <w:i/>
                <w:iCs/>
                <w:color w:val="000000" w:themeColor="text1"/>
                <w:lang w:val="fr-FR"/>
              </w:rPr>
              <w:t>judeţului</w:t>
            </w:r>
            <w:proofErr w:type="spellEnd"/>
            <w:r w:rsidR="00D003BA" w:rsidRPr="005842B2">
              <w:rPr>
                <w:rFonts w:ascii="Montserrat Light" w:hAnsi="Montserrat Light"/>
                <w:i/>
                <w:iCs/>
                <w:color w:val="000000" w:themeColor="text1"/>
                <w:lang w:val="fr-FR"/>
              </w:rPr>
              <w:t>;</w:t>
            </w:r>
            <w:proofErr w:type="gramEnd"/>
            <w:r w:rsidR="00D003BA" w:rsidRPr="005842B2">
              <w:rPr>
                <w:rFonts w:ascii="Montserrat Light" w:hAnsi="Montserrat Light"/>
                <w:i/>
                <w:iCs/>
                <w:color w:val="000000" w:themeColor="text1"/>
                <w:lang w:val="fr-FR"/>
              </w:rPr>
              <w:t xml:space="preserve"> </w:t>
            </w:r>
            <w:r w:rsidR="00D003BA" w:rsidRPr="005842B2">
              <w:rPr>
                <w:rFonts w:ascii="Montserrat Light" w:hAnsi="Montserrat Light"/>
                <w:color w:val="000000" w:themeColor="text1"/>
                <w:lang w:val="fr-FR"/>
              </w:rPr>
              <w:t>d)</w:t>
            </w:r>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atribuţii</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privind</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gestionarea</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serviciilor</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publice</w:t>
            </w:r>
            <w:proofErr w:type="spellEnd"/>
            <w:r w:rsidR="00D003BA" w:rsidRPr="005842B2">
              <w:rPr>
                <w:rFonts w:ascii="Montserrat Light" w:hAnsi="Montserrat Light"/>
                <w:i/>
                <w:iCs/>
                <w:color w:val="000000" w:themeColor="text1"/>
                <w:lang w:val="fr-FR"/>
              </w:rPr>
              <w:t xml:space="preserve"> de </w:t>
            </w:r>
            <w:proofErr w:type="spellStart"/>
            <w:r w:rsidR="00D003BA" w:rsidRPr="005842B2">
              <w:rPr>
                <w:rFonts w:ascii="Montserrat Light" w:hAnsi="Montserrat Light"/>
                <w:i/>
                <w:iCs/>
                <w:color w:val="000000" w:themeColor="text1"/>
                <w:lang w:val="fr-FR"/>
              </w:rPr>
              <w:t>interes</w:t>
            </w:r>
            <w:proofErr w:type="spellEnd"/>
            <w:r w:rsidR="00D003BA" w:rsidRPr="005842B2">
              <w:rPr>
                <w:rFonts w:ascii="Montserrat Light" w:hAnsi="Montserrat Light"/>
                <w:i/>
                <w:iCs/>
                <w:color w:val="000000" w:themeColor="text1"/>
                <w:lang w:val="fr-FR"/>
              </w:rPr>
              <w:t xml:space="preserve"> </w:t>
            </w:r>
            <w:proofErr w:type="spellStart"/>
            <w:proofErr w:type="gramStart"/>
            <w:r w:rsidR="00D003BA" w:rsidRPr="005842B2">
              <w:rPr>
                <w:rFonts w:ascii="Montserrat Light" w:hAnsi="Montserrat Light"/>
                <w:i/>
                <w:iCs/>
                <w:color w:val="000000" w:themeColor="text1"/>
                <w:lang w:val="fr-FR"/>
              </w:rPr>
              <w:t>judeţean</w:t>
            </w:r>
            <w:proofErr w:type="spellEnd"/>
            <w:r w:rsidR="00D003BA" w:rsidRPr="005842B2">
              <w:rPr>
                <w:rFonts w:ascii="Montserrat Light" w:hAnsi="Montserrat Light"/>
                <w:i/>
                <w:iCs/>
                <w:color w:val="000000" w:themeColor="text1"/>
                <w:lang w:val="fr-FR"/>
              </w:rPr>
              <w:t>;</w:t>
            </w:r>
            <w:proofErr w:type="gramEnd"/>
            <w:r w:rsidR="00D003BA" w:rsidRPr="005842B2">
              <w:rPr>
                <w:rFonts w:ascii="Montserrat Light" w:hAnsi="Montserrat Light"/>
                <w:i/>
                <w:iCs/>
                <w:color w:val="000000" w:themeColor="text1"/>
                <w:lang w:val="fr-FR"/>
              </w:rPr>
              <w:t xml:space="preserve"> </w:t>
            </w:r>
            <w:proofErr w:type="spellStart"/>
            <w:r w:rsidRPr="005842B2">
              <w:rPr>
                <w:rFonts w:ascii="Montserrat Light" w:hAnsi="Montserrat Light"/>
                <w:color w:val="000000" w:themeColor="text1"/>
                <w:lang w:val="fr-FR"/>
              </w:rPr>
              <w:t>și</w:t>
            </w:r>
            <w:proofErr w:type="spellEnd"/>
            <w:r w:rsidRPr="005842B2">
              <w:rPr>
                <w:rFonts w:ascii="Montserrat Light" w:hAnsi="Montserrat Light"/>
                <w:color w:val="000000" w:themeColor="text1"/>
                <w:lang w:val="fr-FR"/>
              </w:rPr>
              <w:t xml:space="preserve"> f) </w:t>
            </w:r>
            <w:proofErr w:type="spellStart"/>
            <w:r w:rsidR="00D003BA" w:rsidRPr="005842B2">
              <w:rPr>
                <w:rFonts w:ascii="Montserrat Light" w:hAnsi="Montserrat Light"/>
                <w:i/>
                <w:iCs/>
                <w:color w:val="000000" w:themeColor="text1"/>
                <w:lang w:val="fr-FR"/>
              </w:rPr>
              <w:t>alte</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atribuţii</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prevăzute</w:t>
            </w:r>
            <w:proofErr w:type="spellEnd"/>
            <w:r w:rsidR="00D003BA" w:rsidRPr="005842B2">
              <w:rPr>
                <w:rFonts w:ascii="Montserrat Light" w:hAnsi="Montserrat Light"/>
                <w:i/>
                <w:iCs/>
                <w:color w:val="000000" w:themeColor="text1"/>
                <w:lang w:val="fr-FR"/>
              </w:rPr>
              <w:t xml:space="preserve"> de lege </w:t>
            </w:r>
            <w:proofErr w:type="spellStart"/>
            <w:r w:rsidRPr="005842B2">
              <w:rPr>
                <w:rFonts w:ascii="Montserrat Light" w:hAnsi="Montserrat Light"/>
                <w:color w:val="000000" w:themeColor="text1"/>
                <w:lang w:val="fr-FR"/>
              </w:rPr>
              <w:t>și</w:t>
            </w:r>
            <w:proofErr w:type="spellEnd"/>
            <w:r w:rsidRPr="005842B2">
              <w:rPr>
                <w:rFonts w:ascii="Montserrat Light" w:hAnsi="Montserrat Light"/>
                <w:color w:val="000000" w:themeColor="text1"/>
                <w:lang w:val="fr-FR"/>
              </w:rPr>
              <w:t xml:space="preserve"> </w:t>
            </w:r>
            <w:proofErr w:type="spellStart"/>
            <w:r w:rsidRPr="005842B2">
              <w:rPr>
                <w:rFonts w:ascii="Montserrat Light" w:hAnsi="Montserrat Light"/>
                <w:color w:val="000000" w:themeColor="text1"/>
                <w:lang w:val="fr-FR"/>
              </w:rPr>
              <w:t>alin</w:t>
            </w:r>
            <w:proofErr w:type="spellEnd"/>
            <w:r w:rsidRPr="005842B2">
              <w:rPr>
                <w:rFonts w:ascii="Montserrat Light" w:hAnsi="Montserrat Light"/>
                <w:color w:val="000000" w:themeColor="text1"/>
                <w:lang w:val="fr-FR"/>
              </w:rPr>
              <w:t xml:space="preserve">. (3) </w:t>
            </w:r>
            <w:proofErr w:type="spellStart"/>
            <w:r w:rsidR="00D003BA" w:rsidRPr="005842B2">
              <w:rPr>
                <w:rFonts w:ascii="Montserrat Light" w:hAnsi="Montserrat Light"/>
                <w:i/>
                <w:iCs/>
                <w:color w:val="000000" w:themeColor="text1"/>
                <w:lang w:val="fr-FR"/>
              </w:rPr>
              <w:t>În</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exercitarea</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atribuţiilor</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prevăzute</w:t>
            </w:r>
            <w:proofErr w:type="spellEnd"/>
            <w:r w:rsidR="00D003BA" w:rsidRPr="005842B2">
              <w:rPr>
                <w:rFonts w:ascii="Montserrat Light" w:hAnsi="Montserrat Light"/>
                <w:i/>
                <w:iCs/>
                <w:color w:val="000000" w:themeColor="text1"/>
                <w:lang w:val="fr-FR"/>
              </w:rPr>
              <w:t xml:space="preserve"> la </w:t>
            </w:r>
            <w:proofErr w:type="spellStart"/>
            <w:r w:rsidR="00D003BA" w:rsidRPr="005842B2">
              <w:rPr>
                <w:rFonts w:ascii="Montserrat Light" w:hAnsi="Montserrat Light"/>
                <w:i/>
                <w:iCs/>
                <w:color w:val="000000" w:themeColor="text1"/>
                <w:lang w:val="fr-FR"/>
              </w:rPr>
              <w:t>alin</w:t>
            </w:r>
            <w:proofErr w:type="spellEnd"/>
            <w:r w:rsidR="00D003BA" w:rsidRPr="005842B2">
              <w:rPr>
                <w:rFonts w:ascii="Montserrat Light" w:hAnsi="Montserrat Light"/>
                <w:i/>
                <w:iCs/>
                <w:color w:val="000000" w:themeColor="text1"/>
                <w:lang w:val="fr-FR"/>
              </w:rPr>
              <w:t xml:space="preserve">. (1) lit. </w:t>
            </w:r>
            <w:proofErr w:type="gramStart"/>
            <w:r w:rsidR="00D003BA" w:rsidRPr="005842B2">
              <w:rPr>
                <w:rFonts w:ascii="Montserrat Light" w:hAnsi="Montserrat Light"/>
                <w:i/>
                <w:iCs/>
                <w:color w:val="000000" w:themeColor="text1"/>
                <w:lang w:val="fr-FR"/>
              </w:rPr>
              <w:t>b</w:t>
            </w:r>
            <w:proofErr w:type="gram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consiliul</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judeţean</w:t>
            </w:r>
            <w:proofErr w:type="spellEnd"/>
            <w:r w:rsidR="00D003BA" w:rsidRPr="005842B2">
              <w:rPr>
                <w:rFonts w:ascii="Montserrat Light" w:hAnsi="Montserrat Light"/>
                <w:i/>
                <w:iCs/>
                <w:color w:val="000000" w:themeColor="text1"/>
                <w:lang w:val="fr-FR"/>
              </w:rPr>
              <w:t>……</w:t>
            </w:r>
            <w:r w:rsidR="00425279" w:rsidRPr="005842B2">
              <w:rPr>
                <w:rFonts w:ascii="Montserrat Light" w:hAnsi="Montserrat Light"/>
                <w:i/>
                <w:iCs/>
                <w:color w:val="000000" w:themeColor="text1"/>
                <w:lang w:val="fr-FR"/>
              </w:rPr>
              <w:t xml:space="preserve"> </w:t>
            </w:r>
            <w:r w:rsidRPr="005842B2">
              <w:rPr>
                <w:rFonts w:ascii="Montserrat Light" w:hAnsi="Montserrat Light"/>
                <w:color w:val="000000" w:themeColor="text1"/>
                <w:lang w:val="fr-FR"/>
              </w:rPr>
              <w:t xml:space="preserve">lit. f) </w:t>
            </w:r>
            <w:proofErr w:type="spellStart"/>
            <w:r w:rsidR="00D003BA" w:rsidRPr="005842B2">
              <w:rPr>
                <w:rFonts w:ascii="Montserrat Light" w:hAnsi="Montserrat Light"/>
                <w:i/>
                <w:iCs/>
                <w:color w:val="000000" w:themeColor="text1"/>
                <w:lang w:val="fr-FR"/>
              </w:rPr>
              <w:t>aprobă</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documentaţiile</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tehnico-economice</w:t>
            </w:r>
            <w:proofErr w:type="spellEnd"/>
            <w:r w:rsidR="00D003BA" w:rsidRPr="005842B2">
              <w:rPr>
                <w:rFonts w:ascii="Montserrat Light" w:hAnsi="Montserrat Light"/>
                <w:i/>
                <w:iCs/>
                <w:color w:val="000000" w:themeColor="text1"/>
                <w:lang w:val="fr-FR"/>
              </w:rPr>
              <w:t xml:space="preserve"> pentru </w:t>
            </w:r>
            <w:proofErr w:type="spellStart"/>
            <w:r w:rsidR="00D003BA" w:rsidRPr="005842B2">
              <w:rPr>
                <w:rFonts w:ascii="Montserrat Light" w:hAnsi="Montserrat Light"/>
                <w:i/>
                <w:iCs/>
                <w:color w:val="000000" w:themeColor="text1"/>
                <w:lang w:val="fr-FR"/>
              </w:rPr>
              <w:t>lucrările</w:t>
            </w:r>
            <w:proofErr w:type="spellEnd"/>
            <w:r w:rsidR="00D003BA" w:rsidRPr="005842B2">
              <w:rPr>
                <w:rFonts w:ascii="Montserrat Light" w:hAnsi="Montserrat Light"/>
                <w:i/>
                <w:iCs/>
                <w:color w:val="000000" w:themeColor="text1"/>
                <w:lang w:val="fr-FR"/>
              </w:rPr>
              <w:t xml:space="preserve"> de </w:t>
            </w:r>
            <w:proofErr w:type="spellStart"/>
            <w:r w:rsidR="00D003BA" w:rsidRPr="005842B2">
              <w:rPr>
                <w:rFonts w:ascii="Montserrat Light" w:hAnsi="Montserrat Light"/>
                <w:i/>
                <w:iCs/>
                <w:color w:val="000000" w:themeColor="text1"/>
                <w:lang w:val="fr-FR"/>
              </w:rPr>
              <w:t>investiţii</w:t>
            </w:r>
            <w:proofErr w:type="spellEnd"/>
            <w:r w:rsidR="00D003BA" w:rsidRPr="005842B2">
              <w:rPr>
                <w:rFonts w:ascii="Montserrat Light" w:hAnsi="Montserrat Light"/>
                <w:i/>
                <w:iCs/>
                <w:color w:val="000000" w:themeColor="text1"/>
                <w:lang w:val="fr-FR"/>
              </w:rPr>
              <w:t xml:space="preserve"> de </w:t>
            </w:r>
            <w:proofErr w:type="spellStart"/>
            <w:r w:rsidR="00D003BA" w:rsidRPr="005842B2">
              <w:rPr>
                <w:rFonts w:ascii="Montserrat Light" w:hAnsi="Montserrat Light"/>
                <w:i/>
                <w:iCs/>
                <w:color w:val="000000" w:themeColor="text1"/>
                <w:lang w:val="fr-FR"/>
              </w:rPr>
              <w:t>interes</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judeţean</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în</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limitele</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şi</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în</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condiţiile</w:t>
            </w:r>
            <w:proofErr w:type="spellEnd"/>
            <w:r w:rsidR="00D003BA" w:rsidRPr="005842B2">
              <w:rPr>
                <w:rFonts w:ascii="Montserrat Light" w:hAnsi="Montserrat Light"/>
                <w:i/>
                <w:iCs/>
                <w:color w:val="000000" w:themeColor="text1"/>
                <w:lang w:val="fr-FR"/>
              </w:rPr>
              <w:t xml:space="preserve"> </w:t>
            </w:r>
            <w:proofErr w:type="spellStart"/>
            <w:r w:rsidR="00D003BA" w:rsidRPr="005842B2">
              <w:rPr>
                <w:rFonts w:ascii="Montserrat Light" w:hAnsi="Montserrat Light"/>
                <w:i/>
                <w:iCs/>
                <w:color w:val="000000" w:themeColor="text1"/>
                <w:lang w:val="fr-FR"/>
              </w:rPr>
              <w:t>legii</w:t>
            </w:r>
            <w:proofErr w:type="spellEnd"/>
            <w:r w:rsidR="00D003BA" w:rsidRPr="005842B2">
              <w:rPr>
                <w:rFonts w:ascii="Montserrat Light" w:hAnsi="Montserrat Light"/>
                <w:color w:val="000000" w:themeColor="text1"/>
                <w:lang w:val="fr-FR"/>
              </w:rPr>
              <w:t xml:space="preserve">, </w:t>
            </w:r>
            <w:proofErr w:type="spellStart"/>
            <w:r w:rsidRPr="005842B2">
              <w:rPr>
                <w:rFonts w:ascii="Montserrat Light" w:hAnsi="Montserrat Light"/>
                <w:color w:val="000000" w:themeColor="text1"/>
                <w:lang w:val="fr-FR"/>
              </w:rPr>
              <w:t>alin</w:t>
            </w:r>
            <w:proofErr w:type="spellEnd"/>
            <w:r w:rsidRPr="005842B2">
              <w:rPr>
                <w:rFonts w:ascii="Montserrat Light" w:hAnsi="Montserrat Light"/>
                <w:color w:val="000000" w:themeColor="text1"/>
                <w:lang w:val="fr-FR"/>
              </w:rPr>
              <w:t xml:space="preserve">. (5) lit. </w:t>
            </w:r>
            <w:r w:rsidR="007F0660" w:rsidRPr="005842B2">
              <w:rPr>
                <w:rFonts w:ascii="Montserrat Light" w:hAnsi="Montserrat Light"/>
                <w:color w:val="000000" w:themeColor="text1"/>
                <w:lang w:val="fr-FR"/>
              </w:rPr>
              <w:t>l</w:t>
            </w:r>
            <w:r w:rsidRPr="005842B2">
              <w:rPr>
                <w:rFonts w:ascii="Montserrat Light" w:hAnsi="Montserrat Light"/>
                <w:color w:val="000000" w:themeColor="text1"/>
                <w:lang w:val="fr-FR"/>
              </w:rPr>
              <w:t>)</w:t>
            </w:r>
            <w:r w:rsidR="00D003BA" w:rsidRPr="005842B2">
              <w:rPr>
                <w:rFonts w:ascii="Montserrat Light" w:hAnsi="Montserrat Light"/>
                <w:color w:val="000000" w:themeColor="text1"/>
                <w:lang w:val="fr-FR"/>
              </w:rPr>
              <w:t xml:space="preserve"> </w:t>
            </w:r>
            <w:proofErr w:type="spellStart"/>
            <w:r w:rsidR="007F0660" w:rsidRPr="005842B2">
              <w:rPr>
                <w:rFonts w:ascii="Montserrat Light" w:hAnsi="Montserrat Light"/>
                <w:i/>
                <w:iCs/>
                <w:color w:val="000000" w:themeColor="text1"/>
                <w:lang w:val="fr-FR"/>
              </w:rPr>
              <w:t>podurile</w:t>
            </w:r>
            <w:proofErr w:type="spellEnd"/>
            <w:r w:rsidR="007F0660" w:rsidRPr="005842B2">
              <w:rPr>
                <w:rFonts w:ascii="Montserrat Light" w:hAnsi="Montserrat Light"/>
                <w:i/>
                <w:iCs/>
                <w:color w:val="000000" w:themeColor="text1"/>
                <w:lang w:val="fr-FR"/>
              </w:rPr>
              <w:t xml:space="preserve"> </w:t>
            </w:r>
            <w:proofErr w:type="spellStart"/>
            <w:r w:rsidR="007F0660" w:rsidRPr="005842B2">
              <w:rPr>
                <w:rFonts w:ascii="Montserrat Light" w:hAnsi="Montserrat Light"/>
                <w:i/>
                <w:iCs/>
                <w:color w:val="000000" w:themeColor="text1"/>
                <w:lang w:val="fr-FR"/>
              </w:rPr>
              <w:t>şi</w:t>
            </w:r>
            <w:proofErr w:type="spellEnd"/>
            <w:r w:rsidR="007F0660" w:rsidRPr="005842B2">
              <w:rPr>
                <w:rFonts w:ascii="Montserrat Light" w:hAnsi="Montserrat Light"/>
                <w:i/>
                <w:iCs/>
                <w:color w:val="000000" w:themeColor="text1"/>
                <w:lang w:val="fr-FR"/>
              </w:rPr>
              <w:t xml:space="preserve"> </w:t>
            </w:r>
            <w:proofErr w:type="spellStart"/>
            <w:r w:rsidR="007F0660" w:rsidRPr="005842B2">
              <w:rPr>
                <w:rFonts w:ascii="Montserrat Light" w:hAnsi="Montserrat Light"/>
                <w:i/>
                <w:iCs/>
                <w:color w:val="000000" w:themeColor="text1"/>
                <w:lang w:val="fr-FR"/>
              </w:rPr>
              <w:t>drumurile</w:t>
            </w:r>
            <w:proofErr w:type="spellEnd"/>
            <w:r w:rsidR="007F0660" w:rsidRPr="005842B2">
              <w:rPr>
                <w:rFonts w:ascii="Montserrat Light" w:hAnsi="Montserrat Light"/>
                <w:i/>
                <w:iCs/>
                <w:color w:val="000000" w:themeColor="text1"/>
                <w:lang w:val="fr-FR"/>
              </w:rPr>
              <w:t xml:space="preserve"> </w:t>
            </w:r>
            <w:proofErr w:type="spellStart"/>
            <w:r w:rsidR="007F0660" w:rsidRPr="005842B2">
              <w:rPr>
                <w:rFonts w:ascii="Montserrat Light" w:hAnsi="Montserrat Light"/>
                <w:i/>
                <w:iCs/>
                <w:color w:val="000000" w:themeColor="text1"/>
                <w:lang w:val="fr-FR"/>
              </w:rPr>
              <w:t>publice</w:t>
            </w:r>
            <w:proofErr w:type="spellEnd"/>
            <w:r w:rsidR="007F0660" w:rsidRPr="005842B2">
              <w:rPr>
                <w:rFonts w:ascii="Montserrat Light" w:hAnsi="Montserrat Light"/>
                <w:i/>
                <w:iCs/>
                <w:color w:val="000000" w:themeColor="text1"/>
                <w:lang w:val="fr-FR"/>
              </w:rPr>
              <w:t xml:space="preserve"> </w:t>
            </w:r>
            <w:proofErr w:type="spellStart"/>
            <w:r w:rsidRPr="005842B2">
              <w:rPr>
                <w:rFonts w:ascii="Montserrat Light" w:hAnsi="Montserrat Light"/>
                <w:color w:val="000000" w:themeColor="text1"/>
                <w:lang w:val="fr-FR"/>
              </w:rPr>
              <w:t>din</w:t>
            </w:r>
            <w:proofErr w:type="spellEnd"/>
            <w:r w:rsidRPr="005842B2">
              <w:rPr>
                <w:rFonts w:ascii="Montserrat Light" w:hAnsi="Montserrat Light"/>
                <w:color w:val="000000" w:themeColor="text1"/>
                <w:lang w:val="fr-FR"/>
              </w:rPr>
              <w:t xml:space="preserve"> </w:t>
            </w:r>
            <w:proofErr w:type="spellStart"/>
            <w:r w:rsidRPr="005842B2">
              <w:rPr>
                <w:rFonts w:ascii="Montserrat Light" w:hAnsi="Montserrat Light"/>
                <w:color w:val="000000" w:themeColor="text1"/>
                <w:lang w:val="fr-FR"/>
              </w:rPr>
              <w:t>Ordonanța</w:t>
            </w:r>
            <w:proofErr w:type="spellEnd"/>
            <w:r w:rsidRPr="005842B2">
              <w:rPr>
                <w:rFonts w:ascii="Montserrat Light" w:hAnsi="Montserrat Light"/>
                <w:color w:val="000000" w:themeColor="text1"/>
                <w:lang w:val="fr-FR"/>
              </w:rPr>
              <w:t xml:space="preserve"> de </w:t>
            </w:r>
            <w:proofErr w:type="spellStart"/>
            <w:r w:rsidRPr="005842B2">
              <w:rPr>
                <w:rFonts w:ascii="Montserrat Light" w:hAnsi="Montserrat Light"/>
                <w:color w:val="000000" w:themeColor="text1"/>
                <w:lang w:val="fr-FR"/>
              </w:rPr>
              <w:t>urgență</w:t>
            </w:r>
            <w:proofErr w:type="spellEnd"/>
            <w:r w:rsidRPr="005842B2">
              <w:rPr>
                <w:rFonts w:ascii="Montserrat Light" w:hAnsi="Montserrat Light"/>
                <w:color w:val="000000" w:themeColor="text1"/>
                <w:lang w:val="fr-FR"/>
              </w:rPr>
              <w:t xml:space="preserve"> </w:t>
            </w:r>
            <w:r w:rsidRPr="005842B2">
              <w:rPr>
                <w:rFonts w:ascii="Montserrat Light" w:hAnsi="Montserrat Light"/>
                <w:lang w:val="fr-FR"/>
              </w:rPr>
              <w:t xml:space="preserve">a </w:t>
            </w:r>
            <w:proofErr w:type="spellStart"/>
            <w:r w:rsidRPr="005842B2">
              <w:rPr>
                <w:rFonts w:ascii="Montserrat Light" w:hAnsi="Montserrat Light"/>
                <w:lang w:val="fr-FR"/>
              </w:rPr>
              <w:t>Guvernului</w:t>
            </w:r>
            <w:proofErr w:type="spellEnd"/>
            <w:r w:rsidRPr="005842B2">
              <w:rPr>
                <w:rFonts w:ascii="Montserrat Light" w:hAnsi="Montserrat Light"/>
                <w:lang w:val="fr-FR"/>
              </w:rPr>
              <w:t xml:space="preserve"> nr. 57/2019 </w:t>
            </w:r>
            <w:proofErr w:type="spellStart"/>
            <w:r w:rsidRPr="005842B2">
              <w:rPr>
                <w:rFonts w:ascii="Montserrat Light" w:hAnsi="Montserrat Light"/>
                <w:lang w:val="fr-FR"/>
              </w:rPr>
              <w:t>privind</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Codul</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administrativ</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cu</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modificările</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și</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completările</w:t>
            </w:r>
            <w:proofErr w:type="spellEnd"/>
            <w:r w:rsidRPr="005842B2">
              <w:rPr>
                <w:rFonts w:ascii="Montserrat Light" w:hAnsi="Montserrat Light"/>
                <w:lang w:val="fr-FR"/>
              </w:rPr>
              <w:t xml:space="preserve"> </w:t>
            </w:r>
            <w:proofErr w:type="spellStart"/>
            <w:proofErr w:type="gramStart"/>
            <w:r w:rsidRPr="005842B2">
              <w:rPr>
                <w:rFonts w:ascii="Montserrat Light" w:hAnsi="Montserrat Light"/>
                <w:lang w:val="fr-FR"/>
              </w:rPr>
              <w:t>ulterioare</w:t>
            </w:r>
            <w:proofErr w:type="spellEnd"/>
            <w:r w:rsidRPr="005842B2">
              <w:rPr>
                <w:rFonts w:ascii="Montserrat Light" w:hAnsi="Montserrat Light"/>
                <w:lang w:val="fr-FR"/>
              </w:rPr>
              <w:t>;</w:t>
            </w:r>
            <w:proofErr w:type="gramEnd"/>
          </w:p>
          <w:p w14:paraId="33165ED1" w14:textId="77777777" w:rsidR="000B7686" w:rsidRPr="005842B2" w:rsidRDefault="008F0769" w:rsidP="00C51F1D">
            <w:pPr>
              <w:pStyle w:val="ListParagraph"/>
              <w:numPr>
                <w:ilvl w:val="0"/>
                <w:numId w:val="6"/>
              </w:numPr>
              <w:tabs>
                <w:tab w:val="left" w:pos="3456"/>
              </w:tabs>
              <w:spacing w:after="0" w:line="276" w:lineRule="auto"/>
              <w:ind w:left="428"/>
              <w:jc w:val="both"/>
              <w:rPr>
                <w:rFonts w:ascii="Montserrat Light" w:hAnsi="Montserrat Light"/>
              </w:rPr>
            </w:pPr>
            <w:r w:rsidRPr="005842B2">
              <w:rPr>
                <w:rFonts w:ascii="Montserrat Light" w:hAnsi="Montserrat Light"/>
              </w:rPr>
              <w:t xml:space="preserve">art. 41, ale art. 42 </w:t>
            </w:r>
            <w:proofErr w:type="spellStart"/>
            <w:r w:rsidRPr="005842B2">
              <w:rPr>
                <w:rFonts w:ascii="Montserrat Light" w:hAnsi="Montserrat Light"/>
              </w:rPr>
              <w:t>și</w:t>
            </w:r>
            <w:proofErr w:type="spellEnd"/>
            <w:r w:rsidRPr="005842B2">
              <w:rPr>
                <w:rFonts w:ascii="Montserrat Light" w:hAnsi="Montserrat Light"/>
              </w:rPr>
              <w:t xml:space="preserve"> ale art. 44 - 45 din </w:t>
            </w:r>
            <w:proofErr w:type="spellStart"/>
            <w:r w:rsidRPr="005842B2">
              <w:rPr>
                <w:rFonts w:ascii="Montserrat Light" w:hAnsi="Montserrat Light"/>
              </w:rPr>
              <w:t>Legea</w:t>
            </w:r>
            <w:proofErr w:type="spellEnd"/>
            <w:r w:rsidRPr="005842B2">
              <w:rPr>
                <w:rFonts w:ascii="Montserrat Light" w:hAnsi="Montserrat Light"/>
              </w:rPr>
              <w:t xml:space="preserve"> </w:t>
            </w:r>
            <w:proofErr w:type="spellStart"/>
            <w:r w:rsidRPr="005842B2">
              <w:rPr>
                <w:rFonts w:ascii="Montserrat Light" w:hAnsi="Montserrat Light"/>
              </w:rPr>
              <w:t>privind</w:t>
            </w:r>
            <w:proofErr w:type="spellEnd"/>
            <w:r w:rsidRPr="005842B2">
              <w:rPr>
                <w:rFonts w:ascii="Montserrat Light" w:hAnsi="Montserrat Light"/>
              </w:rPr>
              <w:t xml:space="preserve"> </w:t>
            </w:r>
            <w:proofErr w:type="spellStart"/>
            <w:r w:rsidRPr="005842B2">
              <w:rPr>
                <w:rFonts w:ascii="Montserrat Light" w:hAnsi="Montserrat Light"/>
              </w:rPr>
              <w:t>finanţele</w:t>
            </w:r>
            <w:proofErr w:type="spellEnd"/>
            <w:r w:rsidRPr="005842B2">
              <w:rPr>
                <w:rFonts w:ascii="Montserrat Light" w:hAnsi="Montserrat Light"/>
              </w:rPr>
              <w:t xml:space="preserve"> </w:t>
            </w:r>
            <w:proofErr w:type="spellStart"/>
            <w:r w:rsidRPr="005842B2">
              <w:rPr>
                <w:rFonts w:ascii="Montserrat Light" w:hAnsi="Montserrat Light"/>
              </w:rPr>
              <w:t>publice</w:t>
            </w:r>
            <w:proofErr w:type="spellEnd"/>
            <w:r w:rsidRPr="005842B2">
              <w:rPr>
                <w:rFonts w:ascii="Montserrat Light" w:hAnsi="Montserrat Light"/>
              </w:rPr>
              <w:t xml:space="preserve"> locale nr. 273/2006, cu </w:t>
            </w:r>
            <w:proofErr w:type="spellStart"/>
            <w:r w:rsidRPr="005842B2">
              <w:rPr>
                <w:rFonts w:ascii="Montserrat Light" w:hAnsi="Montserrat Light"/>
              </w:rPr>
              <w:t>modificările</w:t>
            </w:r>
            <w:proofErr w:type="spellEnd"/>
            <w:r w:rsidRPr="005842B2">
              <w:rPr>
                <w:rFonts w:ascii="Montserrat Light" w:hAnsi="Montserrat Light"/>
              </w:rPr>
              <w:t xml:space="preserve"> </w:t>
            </w:r>
            <w:proofErr w:type="spellStart"/>
            <w:r w:rsidRPr="005842B2">
              <w:rPr>
                <w:rFonts w:ascii="Montserrat Light" w:hAnsi="Montserrat Light"/>
              </w:rPr>
              <w:t>şi</w:t>
            </w:r>
            <w:proofErr w:type="spellEnd"/>
            <w:r w:rsidRPr="005842B2">
              <w:rPr>
                <w:rFonts w:ascii="Montserrat Light" w:hAnsi="Montserrat Light"/>
              </w:rPr>
              <w:t xml:space="preserve"> </w:t>
            </w:r>
            <w:proofErr w:type="spellStart"/>
            <w:r w:rsidRPr="005842B2">
              <w:rPr>
                <w:rFonts w:ascii="Montserrat Light" w:hAnsi="Montserrat Light"/>
              </w:rPr>
              <w:t>completările</w:t>
            </w:r>
            <w:proofErr w:type="spellEnd"/>
            <w:r w:rsidRPr="005842B2">
              <w:rPr>
                <w:rFonts w:ascii="Montserrat Light" w:hAnsi="Montserrat Light"/>
              </w:rPr>
              <w:t xml:space="preserve"> </w:t>
            </w:r>
            <w:proofErr w:type="spellStart"/>
            <w:r w:rsidRPr="005842B2">
              <w:rPr>
                <w:rFonts w:ascii="Montserrat Light" w:hAnsi="Montserrat Light"/>
              </w:rPr>
              <w:t>ulterioare</w:t>
            </w:r>
            <w:proofErr w:type="spellEnd"/>
            <w:r w:rsidRPr="005842B2">
              <w:rPr>
                <w:rFonts w:ascii="Montserrat Light" w:hAnsi="Montserrat Light"/>
              </w:rPr>
              <w:t>;</w:t>
            </w:r>
          </w:p>
          <w:p w14:paraId="7C40355D" w14:textId="77777777" w:rsidR="00C51F1D" w:rsidRPr="005842B2" w:rsidRDefault="00C51F1D" w:rsidP="00C51F1D">
            <w:pPr>
              <w:pStyle w:val="ListParagraph"/>
              <w:tabs>
                <w:tab w:val="left" w:pos="3456"/>
              </w:tabs>
              <w:spacing w:after="0" w:line="276" w:lineRule="auto"/>
              <w:ind w:left="428"/>
              <w:jc w:val="both"/>
              <w:rPr>
                <w:rFonts w:ascii="Montserrat Light" w:hAnsi="Montserrat Light"/>
              </w:rPr>
            </w:pPr>
          </w:p>
          <w:p w14:paraId="464C2EE4" w14:textId="77777777" w:rsidR="00425279" w:rsidRPr="005842B2" w:rsidRDefault="008F0769" w:rsidP="00CA5F9D">
            <w:pPr>
              <w:pStyle w:val="ListParagraph"/>
              <w:numPr>
                <w:ilvl w:val="0"/>
                <w:numId w:val="10"/>
              </w:numPr>
              <w:tabs>
                <w:tab w:val="left" w:pos="3456"/>
              </w:tabs>
              <w:ind w:left="428" w:hanging="428"/>
              <w:jc w:val="both"/>
              <w:rPr>
                <w:rFonts w:ascii="Montserrat Light" w:hAnsi="Montserrat Light"/>
                <w:lang w:val="fr-FR"/>
              </w:rPr>
            </w:pPr>
            <w:proofErr w:type="spellStart"/>
            <w:r w:rsidRPr="005842B2">
              <w:rPr>
                <w:rFonts w:ascii="Montserrat Light" w:hAnsi="Montserrat Light"/>
                <w:lang w:val="fr-FR"/>
              </w:rPr>
              <w:t>Legislația</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specifică</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cu</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privire</w:t>
            </w:r>
            <w:proofErr w:type="spellEnd"/>
            <w:r w:rsidRPr="005842B2">
              <w:rPr>
                <w:rFonts w:ascii="Montserrat Light" w:hAnsi="Montserrat Light"/>
                <w:lang w:val="fr-FR"/>
              </w:rPr>
              <w:t xml:space="preserve"> la </w:t>
            </w:r>
            <w:proofErr w:type="spellStart"/>
            <w:r w:rsidRPr="005842B2">
              <w:rPr>
                <w:rFonts w:ascii="Montserrat Light" w:hAnsi="Montserrat Light"/>
                <w:lang w:val="fr-FR"/>
              </w:rPr>
              <w:t>exploatarea</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construcțiilor</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și</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elaborarea</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documentațiilor</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tehnico-economice</w:t>
            </w:r>
            <w:proofErr w:type="spellEnd"/>
            <w:r w:rsidRPr="005842B2">
              <w:rPr>
                <w:rFonts w:ascii="Montserrat Light" w:hAnsi="Montserrat Light"/>
                <w:lang w:val="fr-FR"/>
              </w:rPr>
              <w:t xml:space="preserve"> pentru </w:t>
            </w:r>
            <w:proofErr w:type="spellStart"/>
            <w:r w:rsidRPr="005842B2">
              <w:rPr>
                <w:rFonts w:ascii="Montserrat Light" w:hAnsi="Montserrat Light"/>
                <w:lang w:val="fr-FR"/>
              </w:rPr>
              <w:t>obiective</w:t>
            </w:r>
            <w:proofErr w:type="spellEnd"/>
            <w:r w:rsidRPr="005842B2">
              <w:rPr>
                <w:rFonts w:ascii="Montserrat Light" w:hAnsi="Montserrat Light"/>
                <w:lang w:val="fr-FR"/>
              </w:rPr>
              <w:t xml:space="preserve"> de </w:t>
            </w:r>
            <w:proofErr w:type="spellStart"/>
            <w:r w:rsidRPr="005842B2">
              <w:rPr>
                <w:rFonts w:ascii="Montserrat Light" w:hAnsi="Montserrat Light"/>
                <w:lang w:val="fr-FR"/>
              </w:rPr>
              <w:t>investiții</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publice</w:t>
            </w:r>
            <w:proofErr w:type="spellEnd"/>
            <w:r w:rsidRPr="005842B2">
              <w:rPr>
                <w:rFonts w:ascii="Montserrat Light" w:hAnsi="Montserrat Light"/>
                <w:lang w:val="fr-FR"/>
              </w:rPr>
              <w:t xml:space="preserve"> este </w:t>
            </w:r>
            <w:proofErr w:type="spellStart"/>
            <w:r w:rsidRPr="005842B2">
              <w:rPr>
                <w:rFonts w:ascii="Montserrat Light" w:hAnsi="Montserrat Light"/>
                <w:lang w:val="fr-FR"/>
              </w:rPr>
              <w:t>reprezentată</w:t>
            </w:r>
            <w:proofErr w:type="spellEnd"/>
            <w:r w:rsidRPr="005842B2">
              <w:rPr>
                <w:rFonts w:ascii="Montserrat Light" w:hAnsi="Montserrat Light"/>
                <w:lang w:val="fr-FR"/>
              </w:rPr>
              <w:t xml:space="preserve"> </w:t>
            </w:r>
            <w:proofErr w:type="gramStart"/>
            <w:r w:rsidRPr="005842B2">
              <w:rPr>
                <w:rFonts w:ascii="Montserrat Light" w:hAnsi="Montserrat Light"/>
                <w:lang w:val="fr-FR"/>
              </w:rPr>
              <w:t>de:</w:t>
            </w:r>
            <w:proofErr w:type="gramEnd"/>
            <w:r w:rsidRPr="005842B2">
              <w:rPr>
                <w:rFonts w:ascii="Montserrat Light" w:hAnsi="Montserrat Light"/>
                <w:lang w:val="fr-FR"/>
              </w:rPr>
              <w:t xml:space="preserve"> </w:t>
            </w:r>
          </w:p>
          <w:p w14:paraId="73AFAF46" w14:textId="77777777" w:rsidR="008F0769" w:rsidRPr="005842B2" w:rsidRDefault="008F0769" w:rsidP="00CA5F9D">
            <w:pPr>
              <w:pStyle w:val="ListParagraph"/>
              <w:numPr>
                <w:ilvl w:val="0"/>
                <w:numId w:val="34"/>
              </w:numPr>
              <w:tabs>
                <w:tab w:val="left" w:pos="3456"/>
              </w:tabs>
              <w:ind w:left="428"/>
              <w:jc w:val="both"/>
              <w:rPr>
                <w:rFonts w:ascii="Montserrat Light" w:hAnsi="Montserrat Light"/>
                <w:lang w:val="fr-FR"/>
              </w:rPr>
            </w:pPr>
            <w:r w:rsidRPr="005842B2">
              <w:rPr>
                <w:rFonts w:ascii="Montserrat Light" w:hAnsi="Montserrat Light"/>
                <w:lang w:val="ro-RO"/>
              </w:rPr>
              <w:t>H.G. nr. 907</w:t>
            </w:r>
            <w:r w:rsidRPr="005842B2">
              <w:rPr>
                <w:rFonts w:ascii="Montserrat Light" w:hAnsi="Montserrat Light"/>
                <w:lang w:val="fr-FR"/>
              </w:rPr>
              <w:t xml:space="preserve">/2016 </w:t>
            </w:r>
            <w:r w:rsidRPr="005842B2">
              <w:rPr>
                <w:rFonts w:ascii="Montserrat Light" w:hAnsi="Montserrat Light"/>
                <w:lang w:val="ro-RO"/>
              </w:rPr>
              <w:t xml:space="preserve">privind etapele de elaborare </w:t>
            </w:r>
            <w:proofErr w:type="spellStart"/>
            <w:r w:rsidRPr="005842B2">
              <w:rPr>
                <w:rFonts w:ascii="Montserrat Light" w:hAnsi="Montserrat Light"/>
                <w:lang w:val="ro-RO"/>
              </w:rPr>
              <w:t>şi</w:t>
            </w:r>
            <w:proofErr w:type="spellEnd"/>
            <w:r w:rsidRPr="005842B2">
              <w:rPr>
                <w:rFonts w:ascii="Montserrat Light" w:hAnsi="Montserrat Light"/>
                <w:lang w:val="ro-RO"/>
              </w:rPr>
              <w:t xml:space="preserve"> conținutul-cadru al documentațiilor </w:t>
            </w:r>
            <w:proofErr w:type="spellStart"/>
            <w:r w:rsidRPr="005842B2">
              <w:rPr>
                <w:rFonts w:ascii="Montserrat Light" w:hAnsi="Montserrat Light"/>
                <w:lang w:val="ro-RO"/>
              </w:rPr>
              <w:t>tehnico</w:t>
            </w:r>
            <w:proofErr w:type="spellEnd"/>
            <w:r w:rsidRPr="005842B2">
              <w:rPr>
                <w:rFonts w:ascii="Montserrat Light" w:hAnsi="Montserrat Light"/>
                <w:lang w:val="ro-RO"/>
              </w:rPr>
              <w:t>-economice aferente obiectivelor / proiectelor de investiții finanțate din fonduri publice, cu modificările și completările ulterioare;</w:t>
            </w:r>
          </w:p>
        </w:tc>
      </w:tr>
      <w:tr w:rsidR="009F2146" w:rsidRPr="005842B2" w14:paraId="4C1899DC" w14:textId="77777777" w:rsidTr="00C40F5A">
        <w:tc>
          <w:tcPr>
            <w:tcW w:w="9805" w:type="dxa"/>
            <w:gridSpan w:val="4"/>
          </w:tcPr>
          <w:p w14:paraId="0A647CE8" w14:textId="77777777" w:rsidR="004C5818" w:rsidRPr="005842B2" w:rsidRDefault="004C5818" w:rsidP="00902D40">
            <w:pPr>
              <w:tabs>
                <w:tab w:val="left" w:pos="3456"/>
              </w:tabs>
              <w:jc w:val="both"/>
              <w:rPr>
                <w:rFonts w:ascii="Montserrat Light" w:hAnsi="Montserrat Light"/>
                <w:b/>
                <w:bCs/>
                <w:iCs/>
                <w:highlight w:val="yellow"/>
                <w:lang w:val="ro-RO"/>
              </w:rPr>
            </w:pPr>
            <w:r w:rsidRPr="005842B2">
              <w:rPr>
                <w:rFonts w:ascii="Montserrat Light" w:hAnsi="Montserrat Light"/>
                <w:b/>
                <w:bCs/>
                <w:iCs/>
                <w:lang w:val="ro-RO"/>
              </w:rPr>
              <w:t xml:space="preserve">Secțiunea a 2-a - </w:t>
            </w:r>
            <w:bookmarkStart w:id="16" w:name="_Hlk48726064"/>
            <w:r w:rsidRPr="005842B2">
              <w:rPr>
                <w:rFonts w:ascii="Montserrat Light" w:hAnsi="Montserrat Light"/>
                <w:b/>
                <w:bCs/>
                <w:iCs/>
                <w:lang w:val="ro-RO"/>
              </w:rPr>
              <w:t>Fundamentare tehnică, respectiv cerințele de natu</w:t>
            </w:r>
            <w:r w:rsidR="00A24B33" w:rsidRPr="005842B2">
              <w:rPr>
                <w:rFonts w:ascii="Montserrat Light" w:hAnsi="Montserrat Light"/>
                <w:b/>
                <w:bCs/>
                <w:iCs/>
                <w:lang w:val="ro-RO"/>
              </w:rPr>
              <w:t>r</w:t>
            </w:r>
            <w:r w:rsidRPr="005842B2">
              <w:rPr>
                <w:rFonts w:ascii="Montserrat Light" w:hAnsi="Montserrat Light"/>
                <w:b/>
                <w:bCs/>
                <w:iCs/>
                <w:lang w:val="ro-RO"/>
              </w:rPr>
              <w:t>ă tehnică, economică, juridică, posibilități de realizare în condiții de utilitate, legalitate, regularitate, eficiență, eficacitate și economicitate</w:t>
            </w:r>
            <w:bookmarkEnd w:id="16"/>
            <w:r w:rsidRPr="005842B2">
              <w:rPr>
                <w:rFonts w:ascii="Montserrat Light" w:hAnsi="Montserrat Light"/>
                <w:b/>
                <w:bCs/>
                <w:iCs/>
                <w:lang w:val="ro-RO"/>
              </w:rPr>
              <w:t xml:space="preserve">: </w:t>
            </w:r>
          </w:p>
        </w:tc>
      </w:tr>
      <w:tr w:rsidR="00902D40" w:rsidRPr="005842B2" w14:paraId="52C6BC32" w14:textId="77777777" w:rsidTr="00C40F5A">
        <w:tc>
          <w:tcPr>
            <w:tcW w:w="9805" w:type="dxa"/>
            <w:gridSpan w:val="4"/>
          </w:tcPr>
          <w:p w14:paraId="66D374FF" w14:textId="77777777" w:rsidR="008F0769" w:rsidRPr="005842B2" w:rsidRDefault="008637F0" w:rsidP="008F0769">
            <w:pPr>
              <w:autoSpaceDE w:val="0"/>
              <w:autoSpaceDN w:val="0"/>
              <w:adjustRightInd w:val="0"/>
              <w:jc w:val="both"/>
              <w:rPr>
                <w:rFonts w:ascii="Montserrat Light" w:hAnsi="Montserrat Light" w:cs="Times New Roman"/>
                <w:lang w:val="ro-RO"/>
              </w:rPr>
            </w:pPr>
            <w:r w:rsidRPr="005842B2">
              <w:rPr>
                <w:rFonts w:ascii="Montserrat Light" w:hAnsi="Montserrat Light" w:cs="Times New Roman"/>
                <w:lang w:val="ro-RO"/>
              </w:rPr>
              <w:t xml:space="preserve">Principalele obiective ale Consiliului Județean Cluj sunt dezvoltarea </w:t>
            </w:r>
            <w:proofErr w:type="spellStart"/>
            <w:r w:rsidRPr="005842B2">
              <w:rPr>
                <w:rFonts w:ascii="Montserrat Light" w:hAnsi="Montserrat Light" w:cs="Times New Roman"/>
                <w:lang w:val="ro-RO"/>
              </w:rPr>
              <w:t>economico</w:t>
            </w:r>
            <w:proofErr w:type="spellEnd"/>
            <w:r w:rsidRPr="005842B2">
              <w:rPr>
                <w:rFonts w:ascii="Montserrat Light" w:hAnsi="Montserrat Light" w:cs="Times New Roman"/>
                <w:lang w:val="ro-RO"/>
              </w:rPr>
              <w:t xml:space="preserve">-socială, inclusiv prin asigurarea infrastructurii rutiere </w:t>
            </w:r>
            <w:proofErr w:type="spellStart"/>
            <w:r w:rsidRPr="005842B2">
              <w:rPr>
                <w:rFonts w:ascii="Montserrat Light" w:hAnsi="Montserrat Light" w:cs="Times New Roman"/>
                <w:lang w:val="ro-RO"/>
              </w:rPr>
              <w:t>şi</w:t>
            </w:r>
            <w:proofErr w:type="spellEnd"/>
            <w:r w:rsidRPr="005842B2">
              <w:rPr>
                <w:rFonts w:ascii="Montserrat Light" w:hAnsi="Montserrat Light" w:cs="Times New Roman"/>
                <w:lang w:val="ro-RO"/>
              </w:rPr>
              <w:t xml:space="preserve"> a </w:t>
            </w:r>
            <w:proofErr w:type="spellStart"/>
            <w:r w:rsidRPr="005842B2">
              <w:rPr>
                <w:rFonts w:ascii="Montserrat Light" w:hAnsi="Montserrat Light" w:cs="Times New Roman"/>
                <w:lang w:val="ro-RO"/>
              </w:rPr>
              <w:t>siguranţei</w:t>
            </w:r>
            <w:proofErr w:type="spellEnd"/>
            <w:r w:rsidRPr="005842B2">
              <w:rPr>
                <w:rFonts w:ascii="Montserrat Light" w:hAnsi="Montserrat Light" w:cs="Times New Roman"/>
                <w:lang w:val="ro-RO"/>
              </w:rPr>
              <w:t xml:space="preserve"> </w:t>
            </w:r>
            <w:proofErr w:type="spellStart"/>
            <w:r w:rsidRPr="005842B2">
              <w:rPr>
                <w:rFonts w:ascii="Montserrat Light" w:hAnsi="Montserrat Light" w:cs="Times New Roman"/>
                <w:lang w:val="ro-RO"/>
              </w:rPr>
              <w:t>circulaţiei</w:t>
            </w:r>
            <w:proofErr w:type="spellEnd"/>
            <w:r w:rsidRPr="005842B2">
              <w:rPr>
                <w:rFonts w:ascii="Montserrat Light" w:hAnsi="Montserrat Light" w:cs="Times New Roman"/>
                <w:lang w:val="ro-RO"/>
              </w:rPr>
              <w:t xml:space="preserve"> pe drumurile </w:t>
            </w:r>
            <w:proofErr w:type="spellStart"/>
            <w:r w:rsidRPr="005842B2">
              <w:rPr>
                <w:rFonts w:ascii="Montserrat Light" w:hAnsi="Montserrat Light" w:cs="Times New Roman"/>
                <w:lang w:val="ro-RO"/>
              </w:rPr>
              <w:t>judeţene</w:t>
            </w:r>
            <w:proofErr w:type="spellEnd"/>
            <w:r w:rsidRPr="005842B2">
              <w:rPr>
                <w:rFonts w:ascii="Montserrat Light" w:hAnsi="Montserrat Light" w:cs="Times New Roman"/>
                <w:lang w:val="ro-RO"/>
              </w:rPr>
              <w:t xml:space="preserve">, gestionarea patrimoniului </w:t>
            </w:r>
            <w:proofErr w:type="spellStart"/>
            <w:r w:rsidRPr="005842B2">
              <w:rPr>
                <w:rFonts w:ascii="Montserrat Light" w:hAnsi="Montserrat Light" w:cs="Times New Roman"/>
                <w:lang w:val="ro-RO"/>
              </w:rPr>
              <w:t>judeţului</w:t>
            </w:r>
            <w:proofErr w:type="spellEnd"/>
            <w:r w:rsidRPr="005842B2">
              <w:rPr>
                <w:rFonts w:ascii="Montserrat Light" w:hAnsi="Montserrat Light" w:cs="Times New Roman"/>
                <w:lang w:val="ro-RO"/>
              </w:rPr>
              <w:t xml:space="preserve"> și gestionarea serviciilor publice din subordine.</w:t>
            </w:r>
          </w:p>
          <w:p w14:paraId="593C3FF0" w14:textId="77777777" w:rsidR="006F7AF3" w:rsidRPr="005842B2" w:rsidRDefault="006F7AF3" w:rsidP="008F0769">
            <w:pPr>
              <w:autoSpaceDE w:val="0"/>
              <w:autoSpaceDN w:val="0"/>
              <w:adjustRightInd w:val="0"/>
              <w:jc w:val="both"/>
              <w:rPr>
                <w:rFonts w:ascii="Montserrat Light" w:hAnsi="Montserrat Light" w:cs="Times New Roman"/>
                <w:lang w:val="ro-RO"/>
              </w:rPr>
            </w:pPr>
          </w:p>
          <w:p w14:paraId="776DCA34" w14:textId="77777777" w:rsidR="006F7AF3" w:rsidRPr="005842B2" w:rsidRDefault="006F7AF3" w:rsidP="008F0769">
            <w:pPr>
              <w:autoSpaceDE w:val="0"/>
              <w:autoSpaceDN w:val="0"/>
              <w:adjustRightInd w:val="0"/>
              <w:jc w:val="both"/>
              <w:rPr>
                <w:rFonts w:ascii="Montserrat Light" w:hAnsi="Montserrat Light" w:cs="Times New Roman"/>
                <w:lang w:val="ro-RO"/>
              </w:rPr>
            </w:pPr>
            <w:r w:rsidRPr="005842B2">
              <w:rPr>
                <w:rFonts w:ascii="Montserrat Light" w:hAnsi="Montserrat Light" w:cs="Times New Roman"/>
                <w:lang w:val="ro-RO"/>
              </w:rPr>
              <w:lastRenderedPageBreak/>
              <w:t>În exercitarea acestor atribuții, Consiliul Județean Cluj, potrivit Ordonanței Guvernului nr. 43/1997 privind regimul drumurilor, republicată, cu modificările și completările ulterioare, are obligația de a asigura starea de viabilitate și buna desfășurare a traficului auto și/sau pietonal pe drumurile județene, în funcție de starea de viabilitate a acestora.</w:t>
            </w:r>
          </w:p>
          <w:p w14:paraId="0E838129" w14:textId="2642D5E5" w:rsidR="00EF6E18" w:rsidRPr="005842B2" w:rsidRDefault="00EF6E18" w:rsidP="00EF3C1E">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Podul ce face obiectul prezentei se află pe drumul județean DJ161D, la poziția kilometrică km 9+007 și asigură traversarea râului Someșul Mic pe raza localității Mănăstirea, comuna Mica.</w:t>
            </w:r>
          </w:p>
          <w:p w14:paraId="7738F26A" w14:textId="5154335A" w:rsidR="00EF6E18" w:rsidRPr="005842B2" w:rsidRDefault="00EF6E18" w:rsidP="00EF3C1E">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 xml:space="preserve">În urma expertizării au fost constatate degradări la suprastructură, infrastructură, aparatele de reazem, calea pe pod, rosturile de dilatație, parapete, rampe și albie, precum și </w:t>
            </w:r>
            <w:proofErr w:type="spellStart"/>
            <w:r w:rsidRPr="005842B2">
              <w:rPr>
                <w:rFonts w:ascii="Montserrat Light" w:hAnsi="Montserrat Light" w:cs="Times New Roman"/>
                <w:color w:val="000000" w:themeColor="text1"/>
                <w:lang w:val="ro-RO"/>
              </w:rPr>
              <w:t>afuieri</w:t>
            </w:r>
            <w:proofErr w:type="spellEnd"/>
            <w:r w:rsidRPr="005842B2">
              <w:rPr>
                <w:rFonts w:ascii="Montserrat Light" w:hAnsi="Montserrat Light" w:cs="Times New Roman"/>
                <w:color w:val="000000" w:themeColor="text1"/>
                <w:lang w:val="ro-RO"/>
              </w:rPr>
              <w:t xml:space="preserve"> locale în zona pilei P1.</w:t>
            </w:r>
          </w:p>
          <w:p w14:paraId="70B22962" w14:textId="25D757E8" w:rsidR="00EF6E18" w:rsidRPr="005842B2" w:rsidRDefault="00EF6E18" w:rsidP="00EF3C1E">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În conformitate cu prevederile Ordonanței Guvernului nr. 43/1997, republicată, cu modificările și completările ulterioare, drumurile trebuie menținute de administrator în stare tehnică corespunzătoare desfășurării traficului în condiții de siguranță.</w:t>
            </w:r>
          </w:p>
          <w:p w14:paraId="2AF11972" w14:textId="57CE7124" w:rsidR="00EF6E18" w:rsidRPr="005842B2" w:rsidRDefault="00EF6E18" w:rsidP="00EF3C1E">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Potrivit raportului de expertiză tehnică întocmit de expertul tehnic ing. Diaconu Ion Dumitru, podul este încadrat în clasa stării tehnice IV - stare nesatisfăcătoare.</w:t>
            </w:r>
          </w:p>
          <w:p w14:paraId="7E69EA79" w14:textId="77777777" w:rsidR="00EF6E18" w:rsidRPr="005842B2" w:rsidRDefault="00EF6E18" w:rsidP="00EF6E18">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Starea tehnică a podului nu corespunde exigențelor normelor actuale, fiind necesare lucrări de reparare și consolidare.</w:t>
            </w:r>
          </w:p>
          <w:p w14:paraId="1F1696AC" w14:textId="29A270CF" w:rsidR="00EF6E18" w:rsidRPr="005842B2" w:rsidRDefault="00EF6E18" w:rsidP="00EF3C1E">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Expertul tehnic recomandă soluția 2, care prevede creșterea capacității portante a podului la clasa de încărcare 0,8×LM1, echivalentă clasei E de încărcare.</w:t>
            </w:r>
          </w:p>
          <w:p w14:paraId="31A35B9D" w14:textId="5AF2A4A0" w:rsidR="00EF6E18" w:rsidRPr="005842B2" w:rsidRDefault="00EF6E18" w:rsidP="00EF3C1E">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Soluția recomandată menține podul existent, cu lungimea totală de 93,06 m și trei deschideri, și prevede lucrări la suprastructură, infrastructură, aparatele de reazem, calea pe pod, parapete, rampe și albie.</w:t>
            </w:r>
          </w:p>
          <w:p w14:paraId="62FE59C5" w14:textId="77777777" w:rsidR="00EF6E18" w:rsidRPr="005842B2" w:rsidRDefault="00EF6E18" w:rsidP="00EF6E18">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După intervenție, podul va avea lățimea totală de 11,65 m, din care partea carosabilă de 8,05 m, două trotuare de câte 1,00 m și două spații de siguranță de câte 0,50 m.</w:t>
            </w:r>
          </w:p>
        </w:tc>
      </w:tr>
      <w:tr w:rsidR="00902D40" w:rsidRPr="005842B2" w14:paraId="753BFF28" w14:textId="77777777" w:rsidTr="00C40F5A">
        <w:tc>
          <w:tcPr>
            <w:tcW w:w="9805" w:type="dxa"/>
            <w:gridSpan w:val="4"/>
          </w:tcPr>
          <w:p w14:paraId="2D2EBE01" w14:textId="77777777" w:rsidR="00902D40" w:rsidRPr="005842B2" w:rsidRDefault="00902D40" w:rsidP="00902D40">
            <w:pPr>
              <w:tabs>
                <w:tab w:val="left" w:pos="3456"/>
              </w:tabs>
              <w:jc w:val="both"/>
              <w:rPr>
                <w:rFonts w:ascii="Montserrat Light" w:hAnsi="Montserrat Light"/>
                <w:b/>
                <w:i/>
                <w:lang w:val="ro-RO"/>
              </w:rPr>
            </w:pPr>
            <w:r w:rsidRPr="005842B2">
              <w:rPr>
                <w:rFonts w:ascii="Montserrat Light" w:hAnsi="Montserrat Light"/>
                <w:b/>
                <w:bCs/>
                <w:i/>
                <w:lang w:val="ro-RO"/>
              </w:rPr>
              <w:lastRenderedPageBreak/>
              <w:t xml:space="preserve">Secțiunea a 3-a </w:t>
            </w:r>
            <w:bookmarkStart w:id="17" w:name="_Hlk48727950"/>
            <w:r w:rsidRPr="005842B2">
              <w:rPr>
                <w:rFonts w:ascii="Montserrat Light" w:hAnsi="Montserrat Light"/>
                <w:b/>
                <w:bCs/>
                <w:i/>
                <w:lang w:val="ro-RO"/>
              </w:rPr>
              <w:t xml:space="preserve">- Efecte preconizate ale aplicării actului administrativ (impactul financiar asupra bugetului </w:t>
            </w:r>
            <w:proofErr w:type="spellStart"/>
            <w:r w:rsidRPr="005842B2">
              <w:rPr>
                <w:rFonts w:ascii="Montserrat Light" w:hAnsi="Montserrat Light"/>
                <w:b/>
                <w:bCs/>
                <w:i/>
                <w:lang w:val="ro-RO"/>
              </w:rPr>
              <w:t>judeţului</w:t>
            </w:r>
            <w:proofErr w:type="spellEnd"/>
            <w:r w:rsidRPr="005842B2">
              <w:rPr>
                <w:rFonts w:ascii="Montserrat Light" w:hAnsi="Montserrat Light"/>
                <w:b/>
                <w:bCs/>
                <w:i/>
                <w:lang w:val="ro-RO"/>
              </w:rPr>
              <w:t xml:space="preserve"> pe termen scurt (pe anul curent)/lung, impactul asupra mediului concurențial </w:t>
            </w:r>
            <w:proofErr w:type="spellStart"/>
            <w:r w:rsidRPr="005842B2">
              <w:rPr>
                <w:rFonts w:ascii="Montserrat Light" w:hAnsi="Montserrat Light"/>
                <w:b/>
                <w:bCs/>
                <w:i/>
                <w:lang w:val="ro-RO"/>
              </w:rPr>
              <w:t>şi</w:t>
            </w:r>
            <w:proofErr w:type="spellEnd"/>
            <w:r w:rsidRPr="005842B2">
              <w:rPr>
                <w:rFonts w:ascii="Montserrat Light" w:hAnsi="Montserrat Light"/>
                <w:b/>
                <w:bCs/>
                <w:i/>
                <w:lang w:val="ro-RO"/>
              </w:rPr>
              <w:t xml:space="preserve"> domeniului ajutoarelor de stat, impactul asupra sarcinilor administrative, impactul asupra mediului</w:t>
            </w:r>
            <w:bookmarkEnd w:id="17"/>
            <w:r w:rsidRPr="005842B2">
              <w:rPr>
                <w:rFonts w:ascii="Montserrat Light" w:hAnsi="Montserrat Light"/>
                <w:b/>
                <w:bCs/>
                <w:i/>
                <w:lang w:val="ro-RO"/>
              </w:rPr>
              <w:t xml:space="preserve">): </w:t>
            </w:r>
          </w:p>
        </w:tc>
      </w:tr>
      <w:tr w:rsidR="00902D40" w:rsidRPr="005842B2" w14:paraId="5B1F54CE" w14:textId="77777777" w:rsidTr="00C40F5A">
        <w:tc>
          <w:tcPr>
            <w:tcW w:w="9805" w:type="dxa"/>
            <w:gridSpan w:val="4"/>
          </w:tcPr>
          <w:p w14:paraId="19B896B9" w14:textId="77777777" w:rsidR="00365BB3" w:rsidRPr="005842B2" w:rsidRDefault="00902D40" w:rsidP="0027419B">
            <w:pPr>
              <w:contextualSpacing/>
              <w:jc w:val="both"/>
              <w:rPr>
                <w:rFonts w:ascii="Montserrat Light" w:hAnsi="Montserrat Light" w:cs="Courier New"/>
                <w:b/>
                <w:bCs/>
                <w:i/>
                <w:noProof/>
                <w:shd w:val="clear" w:color="auto" w:fill="FFFFFF"/>
                <w:lang w:val="ro-RO"/>
              </w:rPr>
            </w:pPr>
            <w:r w:rsidRPr="005842B2">
              <w:rPr>
                <w:rFonts w:ascii="Montserrat Light" w:hAnsi="Montserrat Light" w:cs="Courier New"/>
                <w:b/>
                <w:bCs/>
                <w:i/>
                <w:noProof/>
                <w:shd w:val="clear" w:color="auto" w:fill="FFFFFF"/>
                <w:lang w:val="ro-RO"/>
              </w:rPr>
              <w:t>Impactul financiar asupra bugetului judeţului pe termen scurt (pe anul curent) / lung</w:t>
            </w:r>
          </w:p>
          <w:p w14:paraId="597AEDFA" w14:textId="77777777" w:rsidR="00C51F1D" w:rsidRPr="005842B2" w:rsidRDefault="00C51F1D" w:rsidP="00C51F1D">
            <w:pPr>
              <w:autoSpaceDE w:val="0"/>
              <w:autoSpaceDN w:val="0"/>
              <w:adjustRightInd w:val="0"/>
              <w:jc w:val="both"/>
              <w:rPr>
                <w:rFonts w:ascii="Montserrat Light" w:hAnsi="Montserrat Light" w:cs="Times New Roman"/>
                <w:lang w:val="ro-RO"/>
              </w:rPr>
            </w:pPr>
            <w:r w:rsidRPr="005842B2">
              <w:rPr>
                <w:rFonts w:ascii="Montserrat Light" w:hAnsi="Montserrat Light" w:cs="Times New Roman"/>
                <w:lang w:val="ro-RO"/>
              </w:rPr>
              <w:t>În conformitate cu devizul general, valoarea totală a proiectului este de 7.671.171,72 lei (fără TVA), din care:</w:t>
            </w:r>
          </w:p>
          <w:p w14:paraId="4E453677" w14:textId="77AA4A55" w:rsidR="00D5439A" w:rsidRPr="005842B2" w:rsidRDefault="00C51F1D" w:rsidP="00EF3C1E">
            <w:pPr>
              <w:numPr>
                <w:ilvl w:val="0"/>
                <w:numId w:val="42"/>
              </w:numPr>
              <w:autoSpaceDE w:val="0"/>
              <w:autoSpaceDN w:val="0"/>
              <w:adjustRightInd w:val="0"/>
              <w:jc w:val="both"/>
              <w:rPr>
                <w:rFonts w:ascii="Montserrat Light" w:hAnsi="Montserrat Light" w:cs="Times New Roman"/>
                <w:lang w:val="ro-RO"/>
              </w:rPr>
            </w:pPr>
            <w:r w:rsidRPr="005842B2">
              <w:rPr>
                <w:rFonts w:ascii="Montserrat Light" w:hAnsi="Montserrat Light" w:cs="Times New Roman"/>
                <w:lang w:val="ro-RO"/>
              </w:rPr>
              <w:t>Valoarea C+M este de 4.900.901,34 lei (fără TVA)</w:t>
            </w:r>
          </w:p>
          <w:p w14:paraId="504751F0" w14:textId="77777777" w:rsidR="004A2A26" w:rsidRPr="005842B2" w:rsidRDefault="00C51F1D" w:rsidP="00C51F1D">
            <w:pPr>
              <w:jc w:val="both"/>
              <w:rPr>
                <w:rFonts w:ascii="Montserrat Light" w:hAnsi="Montserrat Light" w:cs="Courier New"/>
                <w:iCs/>
                <w:noProof/>
                <w:shd w:val="clear" w:color="auto" w:fill="FFFFFF"/>
                <w:lang w:val="pt-PT"/>
              </w:rPr>
            </w:pPr>
            <w:r w:rsidRPr="005842B2">
              <w:rPr>
                <w:rFonts w:ascii="Montserrat Light" w:hAnsi="Montserrat Light" w:cs="Cambria"/>
                <w:lang w:val="ro-RO"/>
              </w:rPr>
              <w:t>Obiectivul de investiții se va finanța din fonduri atrase și fonduri proprii, prevăzute în bugetul local.</w:t>
            </w:r>
          </w:p>
        </w:tc>
      </w:tr>
      <w:tr w:rsidR="00902D40" w:rsidRPr="005842B2" w14:paraId="4FFE2A22" w14:textId="77777777" w:rsidTr="00C40F5A">
        <w:tc>
          <w:tcPr>
            <w:tcW w:w="9805" w:type="dxa"/>
            <w:gridSpan w:val="4"/>
          </w:tcPr>
          <w:p w14:paraId="5C053CE6" w14:textId="77777777" w:rsidR="00902D40" w:rsidRPr="005842B2" w:rsidRDefault="00902D40" w:rsidP="00902D40">
            <w:pPr>
              <w:tabs>
                <w:tab w:val="left" w:pos="3456"/>
              </w:tabs>
              <w:jc w:val="both"/>
              <w:rPr>
                <w:rFonts w:ascii="Montserrat Light" w:hAnsi="Montserrat Light"/>
                <w:i/>
                <w:lang w:val="it-IT"/>
              </w:rPr>
            </w:pPr>
            <w:r w:rsidRPr="005842B2">
              <w:rPr>
                <w:rFonts w:ascii="Montserrat Light" w:hAnsi="Montserrat Light"/>
                <w:b/>
                <w:i/>
                <w:lang w:val="it-IT"/>
              </w:rPr>
              <w:t xml:space="preserve">Secțiunea a 4-a - Concluzii/propuneri:  </w:t>
            </w:r>
          </w:p>
        </w:tc>
      </w:tr>
      <w:tr w:rsidR="00902D40" w:rsidRPr="005842B2" w14:paraId="622A8396" w14:textId="77777777" w:rsidTr="00C40F5A">
        <w:tc>
          <w:tcPr>
            <w:tcW w:w="9805" w:type="dxa"/>
            <w:gridSpan w:val="4"/>
          </w:tcPr>
          <w:p w14:paraId="64A32760" w14:textId="77777777" w:rsidR="001B35A2" w:rsidRPr="005842B2" w:rsidRDefault="001D35CF" w:rsidP="00EB2F63">
            <w:pPr>
              <w:tabs>
                <w:tab w:val="left" w:pos="3456"/>
              </w:tabs>
              <w:jc w:val="both"/>
              <w:rPr>
                <w:rFonts w:ascii="Montserrat Light" w:hAnsi="Montserrat Light"/>
                <w:iCs/>
                <w:lang w:val="it-IT"/>
              </w:rPr>
            </w:pPr>
            <w:r w:rsidRPr="005842B2">
              <w:rPr>
                <w:rFonts w:ascii="Montserrat Light" w:hAnsi="Montserrat Light"/>
                <w:iCs/>
                <w:lang w:val="it-IT"/>
              </w:rPr>
              <w:t xml:space="preserve">În urma analizării proiectului de hotărâre și a documentării efectuate, certificăm faptul că proiectul de hotărâre </w:t>
            </w:r>
            <w:r w:rsidRPr="005842B2">
              <w:rPr>
                <w:rFonts w:ascii="Montserrat Light" w:hAnsi="Montserrat Light"/>
                <w:b/>
                <w:bCs/>
                <w:iCs/>
                <w:lang w:val="it-IT"/>
              </w:rPr>
              <w:t xml:space="preserve">îndeplinește </w:t>
            </w:r>
            <w:r w:rsidRPr="005842B2">
              <w:rPr>
                <w:rFonts w:ascii="Montserrat Light" w:hAnsi="Montserrat Light"/>
                <w:iCs/>
                <w:lang w:val="it-IT"/>
              </w:rPr>
              <w:t>cerințele tehnice specificate la Secțiunea a 2-a.</w:t>
            </w:r>
          </w:p>
        </w:tc>
      </w:tr>
      <w:tr w:rsidR="00902D40" w:rsidRPr="005842B2" w14:paraId="0CC3969F" w14:textId="77777777" w:rsidTr="003077F2">
        <w:trPr>
          <w:trHeight w:val="438"/>
        </w:trPr>
        <w:tc>
          <w:tcPr>
            <w:tcW w:w="3663" w:type="dxa"/>
          </w:tcPr>
          <w:p w14:paraId="1406F90C" w14:textId="77777777" w:rsidR="00902D40" w:rsidRPr="005842B2" w:rsidRDefault="00902D40" w:rsidP="00902D40">
            <w:pPr>
              <w:tabs>
                <w:tab w:val="left" w:pos="3456"/>
              </w:tabs>
              <w:jc w:val="both"/>
              <w:rPr>
                <w:rFonts w:ascii="Montserrat Light" w:hAnsi="Montserrat Light"/>
                <w:b/>
                <w:bCs/>
                <w:iCs/>
                <w:lang w:val="it-IT"/>
              </w:rPr>
            </w:pPr>
          </w:p>
        </w:tc>
        <w:tc>
          <w:tcPr>
            <w:tcW w:w="2512" w:type="dxa"/>
            <w:vAlign w:val="center"/>
          </w:tcPr>
          <w:p w14:paraId="6A8CF5E2" w14:textId="77777777" w:rsidR="00902D40" w:rsidRPr="005842B2" w:rsidRDefault="00902D40" w:rsidP="00902D40">
            <w:pPr>
              <w:tabs>
                <w:tab w:val="left" w:pos="3456"/>
              </w:tabs>
              <w:jc w:val="center"/>
              <w:rPr>
                <w:rFonts w:ascii="Montserrat Light" w:hAnsi="Montserrat Light"/>
                <w:b/>
                <w:bCs/>
                <w:iCs/>
                <w:lang w:val="en-US"/>
              </w:rPr>
            </w:pPr>
            <w:proofErr w:type="spellStart"/>
            <w:r w:rsidRPr="005842B2">
              <w:rPr>
                <w:rFonts w:ascii="Montserrat Light" w:hAnsi="Montserrat Light"/>
                <w:b/>
                <w:bCs/>
                <w:iCs/>
                <w:lang w:val="en-US"/>
              </w:rPr>
              <w:t>Prenume</w:t>
            </w:r>
            <w:proofErr w:type="spellEnd"/>
            <w:r w:rsidRPr="005842B2">
              <w:rPr>
                <w:rFonts w:ascii="Montserrat Light" w:hAnsi="Montserrat Light"/>
                <w:b/>
                <w:bCs/>
                <w:iCs/>
                <w:lang w:val="en-US"/>
              </w:rPr>
              <w:t xml:space="preserve"> </w:t>
            </w:r>
            <w:proofErr w:type="spellStart"/>
            <w:r w:rsidRPr="005842B2">
              <w:rPr>
                <w:rFonts w:ascii="Montserrat Light" w:hAnsi="Montserrat Light"/>
                <w:b/>
                <w:bCs/>
                <w:iCs/>
                <w:lang w:val="en-US"/>
              </w:rPr>
              <w:t>și</w:t>
            </w:r>
            <w:proofErr w:type="spellEnd"/>
            <w:r w:rsidRPr="005842B2">
              <w:rPr>
                <w:rFonts w:ascii="Montserrat Light" w:hAnsi="Montserrat Light"/>
                <w:b/>
                <w:bCs/>
                <w:iCs/>
                <w:lang w:val="en-US"/>
              </w:rPr>
              <w:t xml:space="preserve"> </w:t>
            </w:r>
            <w:proofErr w:type="spellStart"/>
            <w:r w:rsidRPr="005842B2">
              <w:rPr>
                <w:rFonts w:ascii="Montserrat Light" w:hAnsi="Montserrat Light"/>
                <w:b/>
                <w:bCs/>
                <w:iCs/>
                <w:lang w:val="en-US"/>
              </w:rPr>
              <w:t>nume</w:t>
            </w:r>
            <w:proofErr w:type="spellEnd"/>
          </w:p>
        </w:tc>
        <w:tc>
          <w:tcPr>
            <w:tcW w:w="1795" w:type="dxa"/>
            <w:vAlign w:val="center"/>
          </w:tcPr>
          <w:p w14:paraId="3CC1C59B" w14:textId="77777777" w:rsidR="00902D40" w:rsidRPr="005842B2" w:rsidRDefault="00902D40" w:rsidP="00902D40">
            <w:pPr>
              <w:tabs>
                <w:tab w:val="left" w:pos="3456"/>
              </w:tabs>
              <w:jc w:val="center"/>
              <w:rPr>
                <w:rFonts w:ascii="Montserrat Light" w:hAnsi="Montserrat Light"/>
                <w:b/>
                <w:bCs/>
                <w:iCs/>
                <w:lang w:val="en-US"/>
              </w:rPr>
            </w:pPr>
            <w:r w:rsidRPr="005842B2">
              <w:rPr>
                <w:rFonts w:ascii="Montserrat Light" w:hAnsi="Montserrat Light"/>
                <w:b/>
                <w:bCs/>
                <w:iCs/>
                <w:lang w:val="en-US"/>
              </w:rPr>
              <w:t>Data</w:t>
            </w:r>
          </w:p>
        </w:tc>
        <w:tc>
          <w:tcPr>
            <w:tcW w:w="1835" w:type="dxa"/>
            <w:vAlign w:val="center"/>
          </w:tcPr>
          <w:p w14:paraId="70C6915D" w14:textId="77777777" w:rsidR="00902D40" w:rsidRPr="005842B2" w:rsidRDefault="00902D40" w:rsidP="00902D40">
            <w:pPr>
              <w:tabs>
                <w:tab w:val="left" w:pos="3456"/>
              </w:tabs>
              <w:jc w:val="center"/>
              <w:rPr>
                <w:rFonts w:ascii="Montserrat Light" w:hAnsi="Montserrat Light"/>
                <w:b/>
                <w:bCs/>
                <w:iCs/>
                <w:lang w:val="en-US"/>
              </w:rPr>
            </w:pPr>
            <w:proofErr w:type="spellStart"/>
            <w:r w:rsidRPr="005842B2">
              <w:rPr>
                <w:rFonts w:ascii="Montserrat Light" w:hAnsi="Montserrat Light"/>
                <w:b/>
                <w:bCs/>
                <w:iCs/>
                <w:lang w:val="en-US"/>
              </w:rPr>
              <w:t>Semnătura</w:t>
            </w:r>
            <w:proofErr w:type="spellEnd"/>
          </w:p>
        </w:tc>
      </w:tr>
      <w:tr w:rsidR="00902D40" w:rsidRPr="005842B2" w14:paraId="4A018EEB" w14:textId="77777777" w:rsidTr="00C40F5A">
        <w:trPr>
          <w:trHeight w:val="55"/>
        </w:trPr>
        <w:tc>
          <w:tcPr>
            <w:tcW w:w="3663" w:type="dxa"/>
            <w:vAlign w:val="center"/>
          </w:tcPr>
          <w:p w14:paraId="467612B9" w14:textId="77777777" w:rsidR="00902D40" w:rsidRPr="005842B2" w:rsidRDefault="00902D40" w:rsidP="00902D40">
            <w:pPr>
              <w:tabs>
                <w:tab w:val="left" w:pos="3456"/>
              </w:tabs>
              <w:jc w:val="both"/>
              <w:rPr>
                <w:rFonts w:ascii="Montserrat Light" w:hAnsi="Montserrat Light"/>
                <w:iCs/>
                <w:lang w:val="en-US"/>
              </w:rPr>
            </w:pPr>
            <w:proofErr w:type="spellStart"/>
            <w:r w:rsidRPr="005842B2">
              <w:rPr>
                <w:rFonts w:ascii="Montserrat Light" w:hAnsi="Montserrat Light"/>
                <w:iCs/>
                <w:lang w:val="en-US"/>
              </w:rPr>
              <w:t>Avizat</w:t>
            </w:r>
            <w:proofErr w:type="spellEnd"/>
            <w:r w:rsidRPr="005842B2">
              <w:rPr>
                <w:rFonts w:ascii="Montserrat Light" w:hAnsi="Montserrat Light"/>
                <w:iCs/>
                <w:lang w:val="en-US"/>
              </w:rPr>
              <w:t xml:space="preserve">: Director </w:t>
            </w:r>
            <w:proofErr w:type="spellStart"/>
            <w:r w:rsidRPr="005842B2">
              <w:rPr>
                <w:rFonts w:ascii="Montserrat Light" w:hAnsi="Montserrat Light"/>
                <w:iCs/>
                <w:lang w:val="en-US"/>
              </w:rPr>
              <w:t>executiv</w:t>
            </w:r>
            <w:proofErr w:type="spellEnd"/>
          </w:p>
        </w:tc>
        <w:tc>
          <w:tcPr>
            <w:tcW w:w="2512" w:type="dxa"/>
            <w:vAlign w:val="center"/>
          </w:tcPr>
          <w:p w14:paraId="3AB92F8E" w14:textId="77777777" w:rsidR="00902D40" w:rsidRPr="005842B2" w:rsidRDefault="00C51F1D" w:rsidP="00902D40">
            <w:pPr>
              <w:tabs>
                <w:tab w:val="left" w:pos="3456"/>
              </w:tabs>
              <w:jc w:val="both"/>
              <w:rPr>
                <w:rFonts w:ascii="Montserrat Light" w:hAnsi="Montserrat Light"/>
                <w:iCs/>
                <w:lang w:val="en-US"/>
              </w:rPr>
            </w:pPr>
            <w:r w:rsidRPr="005842B2">
              <w:rPr>
                <w:rFonts w:ascii="Montserrat Light" w:hAnsi="Montserrat Light" w:cs="Calibri Light"/>
                <w:iCs/>
                <w:noProof/>
                <w:shd w:val="clear" w:color="auto" w:fill="FFFFFF"/>
              </w:rPr>
              <w:t>Liviu</w:t>
            </w:r>
            <w:r w:rsidR="00902D40" w:rsidRPr="005842B2">
              <w:rPr>
                <w:rFonts w:ascii="Montserrat Light" w:hAnsi="Montserrat Light" w:cs="Calibri Light"/>
                <w:iCs/>
                <w:noProof/>
                <w:shd w:val="clear" w:color="auto" w:fill="FFFFFF"/>
              </w:rPr>
              <w:t xml:space="preserve"> </w:t>
            </w:r>
            <w:r w:rsidRPr="005842B2">
              <w:rPr>
                <w:rFonts w:ascii="Montserrat Light" w:hAnsi="Montserrat Light" w:cs="Calibri Light"/>
                <w:iCs/>
                <w:noProof/>
                <w:shd w:val="clear" w:color="auto" w:fill="FFFFFF"/>
              </w:rPr>
              <w:t>HÎNCU</w:t>
            </w:r>
          </w:p>
        </w:tc>
        <w:tc>
          <w:tcPr>
            <w:tcW w:w="1795" w:type="dxa"/>
            <w:vAlign w:val="center"/>
          </w:tcPr>
          <w:p w14:paraId="6D622716" w14:textId="77777777" w:rsidR="00902D40" w:rsidRPr="005842B2" w:rsidRDefault="00902D40" w:rsidP="00902D40">
            <w:pPr>
              <w:tabs>
                <w:tab w:val="left" w:pos="3456"/>
              </w:tabs>
              <w:jc w:val="center"/>
              <w:rPr>
                <w:rFonts w:ascii="Montserrat Light" w:hAnsi="Montserrat Light"/>
                <w:iCs/>
                <w:lang w:val="en-US"/>
              </w:rPr>
            </w:pPr>
          </w:p>
        </w:tc>
        <w:tc>
          <w:tcPr>
            <w:tcW w:w="1835" w:type="dxa"/>
            <w:vAlign w:val="center"/>
          </w:tcPr>
          <w:p w14:paraId="6982624A" w14:textId="77777777" w:rsidR="00902D40" w:rsidRPr="005842B2" w:rsidRDefault="00902D40" w:rsidP="00902D40">
            <w:pPr>
              <w:tabs>
                <w:tab w:val="left" w:pos="3456"/>
              </w:tabs>
              <w:jc w:val="both"/>
              <w:rPr>
                <w:rFonts w:ascii="Montserrat Light" w:hAnsi="Montserrat Light"/>
                <w:iCs/>
                <w:lang w:val="en-US"/>
              </w:rPr>
            </w:pPr>
          </w:p>
        </w:tc>
      </w:tr>
      <w:tr w:rsidR="0027419B" w:rsidRPr="005842B2" w14:paraId="1BC5E10A" w14:textId="77777777" w:rsidTr="00C40F5A">
        <w:trPr>
          <w:trHeight w:val="202"/>
        </w:trPr>
        <w:tc>
          <w:tcPr>
            <w:tcW w:w="3663" w:type="dxa"/>
            <w:vAlign w:val="center"/>
          </w:tcPr>
          <w:p w14:paraId="38D4A5A3" w14:textId="77777777" w:rsidR="0027419B" w:rsidRPr="005842B2" w:rsidRDefault="0027419B" w:rsidP="0027419B">
            <w:pPr>
              <w:tabs>
                <w:tab w:val="left" w:pos="3456"/>
              </w:tabs>
              <w:jc w:val="both"/>
              <w:rPr>
                <w:rFonts w:ascii="Montserrat Light" w:hAnsi="Montserrat Light"/>
                <w:iCs/>
                <w:lang w:val="en-US"/>
              </w:rPr>
            </w:pPr>
            <w:proofErr w:type="spellStart"/>
            <w:r w:rsidRPr="005842B2">
              <w:rPr>
                <w:rFonts w:ascii="Montserrat Light" w:hAnsi="Montserrat Light"/>
                <w:iCs/>
                <w:lang w:val="en-US"/>
              </w:rPr>
              <w:t>Verificat</w:t>
            </w:r>
            <w:proofErr w:type="spellEnd"/>
            <w:r w:rsidRPr="005842B2">
              <w:rPr>
                <w:rFonts w:ascii="Montserrat Light" w:hAnsi="Montserrat Light"/>
                <w:iCs/>
                <w:lang w:val="en-US"/>
              </w:rPr>
              <w:t xml:space="preserve">: </w:t>
            </w:r>
            <w:proofErr w:type="spellStart"/>
            <w:r w:rsidRPr="005842B2">
              <w:rPr>
                <w:rFonts w:ascii="Montserrat Light" w:hAnsi="Montserrat Light"/>
                <w:iCs/>
                <w:lang w:val="en-US"/>
              </w:rPr>
              <w:t>Șef</w:t>
            </w:r>
            <w:proofErr w:type="spellEnd"/>
            <w:r w:rsidRPr="005842B2">
              <w:rPr>
                <w:rFonts w:ascii="Montserrat Light" w:hAnsi="Montserrat Light"/>
                <w:iCs/>
                <w:lang w:val="en-US"/>
              </w:rPr>
              <w:t xml:space="preserve"> </w:t>
            </w:r>
            <w:proofErr w:type="spellStart"/>
            <w:r w:rsidRPr="005842B2">
              <w:rPr>
                <w:rFonts w:ascii="Montserrat Light" w:hAnsi="Montserrat Light"/>
                <w:iCs/>
                <w:lang w:val="en-US"/>
              </w:rPr>
              <w:t>serviciu</w:t>
            </w:r>
            <w:proofErr w:type="spellEnd"/>
          </w:p>
        </w:tc>
        <w:tc>
          <w:tcPr>
            <w:tcW w:w="2512" w:type="dxa"/>
            <w:vAlign w:val="center"/>
          </w:tcPr>
          <w:p w14:paraId="50E33701" w14:textId="77777777" w:rsidR="0027419B" w:rsidRPr="005842B2" w:rsidRDefault="00D5439A" w:rsidP="0027419B">
            <w:pPr>
              <w:tabs>
                <w:tab w:val="left" w:pos="3456"/>
              </w:tabs>
              <w:jc w:val="both"/>
              <w:rPr>
                <w:rFonts w:ascii="Montserrat Light" w:hAnsi="Montserrat Light"/>
                <w:iCs/>
                <w:lang w:val="en-US"/>
              </w:rPr>
            </w:pPr>
            <w:r w:rsidRPr="005842B2">
              <w:rPr>
                <w:rFonts w:ascii="Montserrat Light" w:hAnsi="Montserrat Light" w:cs="Calibri Light"/>
                <w:iCs/>
                <w:noProof/>
                <w:shd w:val="clear" w:color="auto" w:fill="FFFFFF"/>
              </w:rPr>
              <w:t>Ștefan Cucuian</w:t>
            </w:r>
          </w:p>
        </w:tc>
        <w:tc>
          <w:tcPr>
            <w:tcW w:w="1795" w:type="dxa"/>
          </w:tcPr>
          <w:p w14:paraId="37C20492" w14:textId="77777777" w:rsidR="0027419B" w:rsidRPr="005842B2" w:rsidRDefault="0027419B" w:rsidP="0027419B">
            <w:pPr>
              <w:tabs>
                <w:tab w:val="left" w:pos="3456"/>
              </w:tabs>
              <w:jc w:val="center"/>
              <w:rPr>
                <w:rFonts w:ascii="Montserrat Light" w:hAnsi="Montserrat Light"/>
                <w:iCs/>
                <w:lang w:val="en-US"/>
              </w:rPr>
            </w:pPr>
          </w:p>
        </w:tc>
        <w:tc>
          <w:tcPr>
            <w:tcW w:w="1835" w:type="dxa"/>
            <w:vAlign w:val="center"/>
          </w:tcPr>
          <w:p w14:paraId="29361B66" w14:textId="77777777" w:rsidR="0027419B" w:rsidRPr="005842B2" w:rsidRDefault="0027419B" w:rsidP="0027419B">
            <w:pPr>
              <w:tabs>
                <w:tab w:val="left" w:pos="3456"/>
              </w:tabs>
              <w:jc w:val="both"/>
              <w:rPr>
                <w:rFonts w:ascii="Montserrat Light" w:hAnsi="Montserrat Light"/>
                <w:iCs/>
                <w:lang w:val="en-US"/>
              </w:rPr>
            </w:pPr>
          </w:p>
        </w:tc>
      </w:tr>
      <w:tr w:rsidR="0027419B" w:rsidRPr="005842B2" w14:paraId="5E06440F" w14:textId="77777777" w:rsidTr="00C40F5A">
        <w:trPr>
          <w:trHeight w:val="381"/>
        </w:trPr>
        <w:tc>
          <w:tcPr>
            <w:tcW w:w="3663" w:type="dxa"/>
            <w:vAlign w:val="center"/>
          </w:tcPr>
          <w:p w14:paraId="1156ECF7" w14:textId="77777777" w:rsidR="0027419B" w:rsidRPr="005842B2" w:rsidRDefault="0027419B" w:rsidP="0027419B">
            <w:pPr>
              <w:tabs>
                <w:tab w:val="left" w:pos="3456"/>
              </w:tabs>
              <w:jc w:val="both"/>
              <w:rPr>
                <w:rFonts w:ascii="Montserrat Light" w:hAnsi="Montserrat Light"/>
                <w:iCs/>
                <w:lang w:val="ro-RO"/>
              </w:rPr>
            </w:pPr>
            <w:r w:rsidRPr="005842B2">
              <w:rPr>
                <w:rFonts w:ascii="Montserrat Light" w:hAnsi="Montserrat Light"/>
                <w:iCs/>
                <w:lang w:val="ro-RO"/>
              </w:rPr>
              <w:t>Elaborat: Consilier</w:t>
            </w:r>
          </w:p>
        </w:tc>
        <w:tc>
          <w:tcPr>
            <w:tcW w:w="2512" w:type="dxa"/>
            <w:vAlign w:val="center"/>
          </w:tcPr>
          <w:p w14:paraId="4ECD7946" w14:textId="77777777" w:rsidR="0027419B" w:rsidRPr="005842B2" w:rsidRDefault="00C51F1D" w:rsidP="0027419B">
            <w:pPr>
              <w:tabs>
                <w:tab w:val="left" w:pos="3456"/>
              </w:tabs>
              <w:jc w:val="both"/>
              <w:rPr>
                <w:rFonts w:ascii="Montserrat Light" w:hAnsi="Montserrat Light"/>
                <w:iCs/>
                <w:lang w:val="en-US"/>
              </w:rPr>
            </w:pPr>
            <w:r w:rsidRPr="005842B2">
              <w:rPr>
                <w:rFonts w:ascii="Montserrat Light" w:hAnsi="Montserrat Light"/>
                <w:iCs/>
                <w:lang w:val="en-US"/>
              </w:rPr>
              <w:t>Alexandru</w:t>
            </w:r>
            <w:r w:rsidR="0080632E" w:rsidRPr="005842B2">
              <w:rPr>
                <w:rFonts w:ascii="Montserrat Light" w:hAnsi="Montserrat Light"/>
                <w:iCs/>
                <w:lang w:val="en-US"/>
              </w:rPr>
              <w:t xml:space="preserve"> </w:t>
            </w:r>
            <w:proofErr w:type="spellStart"/>
            <w:r w:rsidRPr="005842B2">
              <w:rPr>
                <w:rFonts w:ascii="Montserrat Light" w:hAnsi="Montserrat Light"/>
                <w:iCs/>
                <w:lang w:val="en-US"/>
              </w:rPr>
              <w:t>G</w:t>
            </w:r>
            <w:r w:rsidR="00D5439A" w:rsidRPr="005842B2">
              <w:rPr>
                <w:rFonts w:ascii="Montserrat Light" w:hAnsi="Montserrat Light"/>
                <w:iCs/>
                <w:lang w:val="en-US"/>
              </w:rPr>
              <w:t>ăzdac</w:t>
            </w:r>
            <w:proofErr w:type="spellEnd"/>
          </w:p>
        </w:tc>
        <w:tc>
          <w:tcPr>
            <w:tcW w:w="1795" w:type="dxa"/>
          </w:tcPr>
          <w:p w14:paraId="3BB25F73" w14:textId="77777777" w:rsidR="0027419B" w:rsidRPr="005842B2" w:rsidRDefault="0027419B" w:rsidP="0027419B">
            <w:pPr>
              <w:tabs>
                <w:tab w:val="left" w:pos="3456"/>
              </w:tabs>
              <w:jc w:val="center"/>
              <w:rPr>
                <w:rFonts w:ascii="Montserrat Light" w:hAnsi="Montserrat Light"/>
                <w:iCs/>
                <w:lang w:val="en-US"/>
              </w:rPr>
            </w:pPr>
          </w:p>
        </w:tc>
        <w:tc>
          <w:tcPr>
            <w:tcW w:w="1835" w:type="dxa"/>
            <w:vAlign w:val="center"/>
          </w:tcPr>
          <w:p w14:paraId="4504A3A1" w14:textId="77777777" w:rsidR="0027419B" w:rsidRPr="005842B2" w:rsidRDefault="0027419B" w:rsidP="0027419B">
            <w:pPr>
              <w:tabs>
                <w:tab w:val="left" w:pos="3456"/>
              </w:tabs>
              <w:jc w:val="both"/>
              <w:rPr>
                <w:rFonts w:ascii="Montserrat Light" w:hAnsi="Montserrat Light"/>
                <w:iCs/>
                <w:lang w:val="en-US"/>
              </w:rPr>
            </w:pPr>
          </w:p>
        </w:tc>
      </w:tr>
      <w:bookmarkEnd w:id="15"/>
    </w:tbl>
    <w:p w14:paraId="440B7198" w14:textId="77777777" w:rsidR="00EF3C1E" w:rsidRPr="005842B2" w:rsidRDefault="00EF3C1E" w:rsidP="00902D40">
      <w:pPr>
        <w:rPr>
          <w:rFonts w:ascii="Montserrat Light" w:hAnsi="Montserrat Light"/>
          <w:highlight w:val="yellow"/>
          <w:lang w:val="en-US" w:eastAsia="ro-RO"/>
        </w:rPr>
      </w:pPr>
    </w:p>
    <w:p w14:paraId="151C0159" w14:textId="77777777" w:rsidR="00D5439A" w:rsidRPr="005842B2" w:rsidRDefault="00D5439A" w:rsidP="00902D40">
      <w:pPr>
        <w:rPr>
          <w:rFonts w:ascii="Montserrat Light" w:hAnsi="Montserrat Light"/>
          <w:highlight w:val="yellow"/>
          <w:lang w:val="en-US" w:eastAsia="ro-RO"/>
        </w:rPr>
      </w:pPr>
    </w:p>
    <w:p w14:paraId="6E6C7438" w14:textId="77777777" w:rsidR="00D5439A" w:rsidRPr="005842B2" w:rsidRDefault="00D5439A" w:rsidP="00902D40">
      <w:pPr>
        <w:rPr>
          <w:rFonts w:ascii="Montserrat Light" w:hAnsi="Montserrat Light"/>
          <w:highlight w:val="yellow"/>
          <w:lang w:val="en-US" w:eastAsia="ro-RO"/>
        </w:rPr>
      </w:pPr>
    </w:p>
    <w:p w14:paraId="51B37C17" w14:textId="77777777" w:rsidR="00D5439A" w:rsidRPr="005842B2" w:rsidRDefault="00D5439A" w:rsidP="00902D40">
      <w:pPr>
        <w:rPr>
          <w:rFonts w:ascii="Montserrat Light" w:hAnsi="Montserrat Light"/>
          <w:highlight w:val="yellow"/>
          <w:lang w:val="en-US" w:eastAsia="ro-RO"/>
        </w:rPr>
      </w:pPr>
    </w:p>
    <w:p w14:paraId="090AE84F" w14:textId="77777777" w:rsidR="00AF7187" w:rsidRPr="005842B2" w:rsidRDefault="00AF7187" w:rsidP="00902D40">
      <w:pPr>
        <w:rPr>
          <w:rFonts w:ascii="Montserrat Light" w:hAnsi="Montserrat Light"/>
          <w:highlight w:val="yellow"/>
          <w:lang w:val="en-US" w:eastAsia="ro-RO"/>
        </w:rPr>
      </w:pPr>
    </w:p>
    <w:p w14:paraId="24B8342B" w14:textId="77777777" w:rsidR="0017001F" w:rsidRPr="005842B2" w:rsidRDefault="0017001F" w:rsidP="0017001F">
      <w:pPr>
        <w:tabs>
          <w:tab w:val="left" w:pos="3456"/>
        </w:tabs>
        <w:rPr>
          <w:rFonts w:ascii="Montserrat Light" w:hAnsi="Montserrat Light"/>
          <w:sz w:val="18"/>
          <w:szCs w:val="18"/>
          <w:lang w:val="fr-FR"/>
        </w:rPr>
      </w:pPr>
      <w:r w:rsidRPr="005842B2">
        <w:rPr>
          <w:rFonts w:ascii="Montserrat Light" w:hAnsi="Montserrat Light"/>
          <w:sz w:val="18"/>
          <w:szCs w:val="18"/>
          <w:lang w:val="fr-FR"/>
        </w:rPr>
        <w:lastRenderedPageBreak/>
        <w:t>Nr.</w:t>
      </w:r>
      <w:r w:rsidRPr="005842B2">
        <w:rPr>
          <w:rFonts w:ascii="Montserrat Light" w:hAnsi="Montserrat Light"/>
        </w:rPr>
        <w:t xml:space="preserve"> </w:t>
      </w:r>
      <w:r w:rsidRPr="005842B2">
        <w:rPr>
          <w:rFonts w:ascii="Montserrat Light" w:hAnsi="Montserrat Light"/>
          <w:sz w:val="18"/>
          <w:szCs w:val="18"/>
          <w:lang w:val="fr-FR"/>
        </w:rPr>
        <w:t>34586 /</w:t>
      </w:r>
      <w:r w:rsidRPr="005842B2">
        <w:rPr>
          <w:rFonts w:ascii="Montserrat Light" w:hAnsi="Montserrat Light"/>
        </w:rPr>
        <w:t xml:space="preserve"> </w:t>
      </w:r>
      <w:r w:rsidRPr="005842B2">
        <w:rPr>
          <w:rFonts w:ascii="Montserrat Light" w:hAnsi="Montserrat Light"/>
          <w:sz w:val="18"/>
          <w:szCs w:val="18"/>
          <w:lang w:val="fr-FR"/>
        </w:rPr>
        <w:t>07.10.2026</w:t>
      </w:r>
    </w:p>
    <w:p w14:paraId="2402CB19" w14:textId="77777777" w:rsidR="001B5D45" w:rsidRPr="005842B2" w:rsidRDefault="001B5D45" w:rsidP="001B5D45">
      <w:pPr>
        <w:tabs>
          <w:tab w:val="left" w:pos="3456"/>
        </w:tabs>
        <w:jc w:val="center"/>
        <w:rPr>
          <w:rFonts w:ascii="Montserrat Light" w:hAnsi="Montserrat Light"/>
          <w:b/>
          <w:bCs/>
          <w:iCs/>
          <w:highlight w:val="yellow"/>
          <w:lang w:val="ro-RO"/>
        </w:rPr>
      </w:pPr>
    </w:p>
    <w:p w14:paraId="1A3653F4" w14:textId="77777777" w:rsidR="001B5D45" w:rsidRPr="005842B2" w:rsidRDefault="001B5D45" w:rsidP="00D5439A">
      <w:pPr>
        <w:tabs>
          <w:tab w:val="left" w:pos="3456"/>
        </w:tabs>
        <w:jc w:val="center"/>
        <w:rPr>
          <w:rFonts w:ascii="Montserrat Light" w:hAnsi="Montserrat Light"/>
          <w:b/>
          <w:bCs/>
          <w:iCs/>
          <w:lang w:val="ro-RO"/>
        </w:rPr>
      </w:pPr>
      <w:r w:rsidRPr="005842B2">
        <w:rPr>
          <w:rFonts w:ascii="Montserrat Light" w:hAnsi="Montserrat Light"/>
          <w:b/>
          <w:bCs/>
          <w:iCs/>
          <w:lang w:val="ro-RO"/>
        </w:rPr>
        <w:t>RAPORT DE SPECIALITATE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3390"/>
        <w:gridCol w:w="1795"/>
        <w:gridCol w:w="1523"/>
      </w:tblGrid>
      <w:tr w:rsidR="001B5D45" w:rsidRPr="005842B2" w14:paraId="26A4B877" w14:textId="77777777" w:rsidTr="002E285B">
        <w:trPr>
          <w:trHeight w:val="278"/>
        </w:trPr>
        <w:tc>
          <w:tcPr>
            <w:tcW w:w="2785" w:type="dxa"/>
          </w:tcPr>
          <w:p w14:paraId="313F7143" w14:textId="77777777" w:rsidR="001B5D45" w:rsidRPr="005842B2" w:rsidRDefault="001B5D45" w:rsidP="006A43D9">
            <w:pPr>
              <w:tabs>
                <w:tab w:val="left" w:pos="3456"/>
              </w:tabs>
              <w:jc w:val="both"/>
              <w:rPr>
                <w:rFonts w:ascii="Montserrat Light" w:hAnsi="Montserrat Light"/>
                <w:b/>
                <w:bCs/>
                <w:iCs/>
                <w:lang w:val="en-US"/>
              </w:rPr>
            </w:pPr>
            <w:proofErr w:type="spellStart"/>
            <w:r w:rsidRPr="005842B2">
              <w:rPr>
                <w:rFonts w:ascii="Montserrat Light" w:hAnsi="Montserrat Light"/>
                <w:b/>
                <w:bCs/>
                <w:iCs/>
                <w:lang w:val="en-US"/>
              </w:rPr>
              <w:t>Titlul</w:t>
            </w:r>
            <w:proofErr w:type="spellEnd"/>
            <w:r w:rsidRPr="005842B2">
              <w:rPr>
                <w:rFonts w:ascii="Montserrat Light" w:hAnsi="Montserrat Light"/>
                <w:b/>
                <w:bCs/>
                <w:iCs/>
                <w:lang w:val="en-US"/>
              </w:rPr>
              <w:t xml:space="preserve"> </w:t>
            </w:r>
            <w:proofErr w:type="spellStart"/>
            <w:r w:rsidRPr="005842B2">
              <w:rPr>
                <w:rFonts w:ascii="Montserrat Light" w:hAnsi="Montserrat Light"/>
                <w:b/>
                <w:bCs/>
                <w:iCs/>
                <w:lang w:val="en-US"/>
              </w:rPr>
              <w:t>proiectului</w:t>
            </w:r>
            <w:proofErr w:type="spellEnd"/>
            <w:r w:rsidRPr="005842B2">
              <w:rPr>
                <w:rFonts w:ascii="Montserrat Light" w:hAnsi="Montserrat Light"/>
                <w:b/>
                <w:bCs/>
                <w:iCs/>
                <w:lang w:val="en-US"/>
              </w:rPr>
              <w:t xml:space="preserve"> de </w:t>
            </w:r>
            <w:proofErr w:type="spellStart"/>
            <w:r w:rsidRPr="005842B2">
              <w:rPr>
                <w:rFonts w:ascii="Montserrat Light" w:hAnsi="Montserrat Light"/>
                <w:b/>
                <w:bCs/>
                <w:iCs/>
                <w:lang w:val="en-US"/>
              </w:rPr>
              <w:t>hotărâre</w:t>
            </w:r>
            <w:proofErr w:type="spellEnd"/>
          </w:p>
        </w:tc>
        <w:tc>
          <w:tcPr>
            <w:tcW w:w="6708" w:type="dxa"/>
            <w:gridSpan w:val="3"/>
          </w:tcPr>
          <w:p w14:paraId="69E8E4F7" w14:textId="77777777" w:rsidR="001B5D45" w:rsidRPr="005842B2" w:rsidRDefault="00C51F1D" w:rsidP="00955AF7">
            <w:pPr>
              <w:tabs>
                <w:tab w:val="left" w:pos="3456"/>
              </w:tabs>
              <w:jc w:val="both"/>
              <w:rPr>
                <w:rFonts w:ascii="Montserrat Light" w:hAnsi="Montserrat Light"/>
                <w:i/>
                <w:lang w:val="en-US"/>
              </w:rPr>
            </w:pPr>
            <w:r w:rsidRPr="005842B2">
              <w:rPr>
                <w:rFonts w:ascii="Montserrat Light" w:eastAsia="Calibri" w:hAnsi="Montserrat Light"/>
                <w:iCs/>
                <w:noProof/>
                <w:color w:val="000000" w:themeColor="text1"/>
              </w:rPr>
              <w:t xml:space="preserve">Proiect de hotărâre </w:t>
            </w:r>
            <w:proofErr w:type="spellStart"/>
            <w:r w:rsidRPr="005842B2">
              <w:rPr>
                <w:rFonts w:ascii="Montserrat Light" w:hAnsi="Montserrat Light"/>
              </w:rPr>
              <w:t>privind</w:t>
            </w:r>
            <w:proofErr w:type="spellEnd"/>
            <w:r w:rsidRPr="005842B2">
              <w:rPr>
                <w:rFonts w:ascii="Montserrat Light" w:hAnsi="Montserrat Light"/>
              </w:rPr>
              <w:t xml:space="preserve"> </w:t>
            </w:r>
            <w:proofErr w:type="spellStart"/>
            <w:r w:rsidRPr="005842B2">
              <w:rPr>
                <w:rFonts w:ascii="Montserrat Light" w:hAnsi="Montserrat Light"/>
              </w:rPr>
              <w:t>aprobarea</w:t>
            </w:r>
            <w:proofErr w:type="spellEnd"/>
            <w:r w:rsidRPr="005842B2">
              <w:rPr>
                <w:rFonts w:ascii="Montserrat Light" w:hAnsi="Montserrat Light"/>
              </w:rPr>
              <w:t xml:space="preserve"> </w:t>
            </w:r>
            <w:proofErr w:type="spellStart"/>
            <w:r w:rsidRPr="005842B2">
              <w:rPr>
                <w:rFonts w:ascii="Montserrat Light" w:hAnsi="Montserrat Light"/>
              </w:rPr>
              <w:t>proiectului</w:t>
            </w:r>
            <w:proofErr w:type="spellEnd"/>
            <w:r w:rsidRPr="005842B2">
              <w:rPr>
                <w:rFonts w:ascii="Montserrat Light" w:hAnsi="Montserrat Light"/>
              </w:rPr>
              <w:t xml:space="preserve"> </w:t>
            </w:r>
            <w:r w:rsidRPr="005842B2">
              <w:rPr>
                <w:rFonts w:ascii="Montserrat Light" w:hAnsi="Montserrat Light"/>
                <w:i/>
                <w:iCs/>
              </w:rPr>
              <w:t xml:space="preserve">“Pod </w:t>
            </w:r>
            <w:proofErr w:type="spellStart"/>
            <w:r w:rsidRPr="005842B2">
              <w:rPr>
                <w:rFonts w:ascii="Montserrat Light" w:hAnsi="Montserrat Light"/>
                <w:i/>
                <w:iCs/>
              </w:rPr>
              <w:t>peste</w:t>
            </w:r>
            <w:proofErr w:type="spellEnd"/>
            <w:r w:rsidRPr="005842B2">
              <w:rPr>
                <w:rFonts w:ascii="Montserrat Light" w:hAnsi="Montserrat Light"/>
                <w:i/>
                <w:iCs/>
              </w:rPr>
              <w:t xml:space="preserve"> </w:t>
            </w:r>
            <w:proofErr w:type="spellStart"/>
            <w:r w:rsidRPr="005842B2">
              <w:rPr>
                <w:rFonts w:ascii="Montserrat Light" w:hAnsi="Montserrat Light"/>
                <w:i/>
                <w:iCs/>
              </w:rPr>
              <w:t>râul</w:t>
            </w:r>
            <w:proofErr w:type="spellEnd"/>
            <w:r w:rsidRPr="005842B2">
              <w:rPr>
                <w:rFonts w:ascii="Montserrat Light" w:hAnsi="Montserrat Light"/>
                <w:i/>
                <w:iCs/>
              </w:rPr>
              <w:t xml:space="preserve"> </w:t>
            </w:r>
            <w:proofErr w:type="spellStart"/>
            <w:r w:rsidRPr="005842B2">
              <w:rPr>
                <w:rFonts w:ascii="Montserrat Light" w:hAnsi="Montserrat Light"/>
                <w:i/>
                <w:iCs/>
              </w:rPr>
              <w:t>Someșul</w:t>
            </w:r>
            <w:proofErr w:type="spellEnd"/>
            <w:r w:rsidRPr="005842B2">
              <w:rPr>
                <w:rFonts w:ascii="Montserrat Light" w:hAnsi="Montserrat Light"/>
                <w:i/>
                <w:iCs/>
              </w:rPr>
              <w:t xml:space="preserve"> Mic, pe DJ161D, km 9+007, </w:t>
            </w:r>
            <w:proofErr w:type="spellStart"/>
            <w:r w:rsidRPr="005842B2">
              <w:rPr>
                <w:rFonts w:ascii="Montserrat Light" w:hAnsi="Montserrat Light"/>
                <w:i/>
                <w:iCs/>
              </w:rPr>
              <w:t>în</w:t>
            </w:r>
            <w:proofErr w:type="spellEnd"/>
            <w:r w:rsidRPr="005842B2">
              <w:rPr>
                <w:rFonts w:ascii="Montserrat Light" w:hAnsi="Montserrat Light"/>
                <w:i/>
                <w:iCs/>
              </w:rPr>
              <w:t xml:space="preserve"> </w:t>
            </w:r>
            <w:proofErr w:type="spellStart"/>
            <w:r w:rsidRPr="005842B2">
              <w:rPr>
                <w:rFonts w:ascii="Montserrat Light" w:hAnsi="Montserrat Light"/>
                <w:i/>
                <w:iCs/>
              </w:rPr>
              <w:t>localitatea</w:t>
            </w:r>
            <w:proofErr w:type="spellEnd"/>
            <w:r w:rsidRPr="005842B2">
              <w:rPr>
                <w:rFonts w:ascii="Montserrat Light" w:hAnsi="Montserrat Light"/>
                <w:i/>
                <w:iCs/>
              </w:rPr>
              <w:t xml:space="preserve"> </w:t>
            </w:r>
            <w:proofErr w:type="spellStart"/>
            <w:r w:rsidRPr="005842B2">
              <w:rPr>
                <w:rFonts w:ascii="Montserrat Light" w:hAnsi="Montserrat Light"/>
                <w:i/>
                <w:iCs/>
              </w:rPr>
              <w:t>Mănăstirea</w:t>
            </w:r>
            <w:proofErr w:type="spellEnd"/>
            <w:r w:rsidRPr="005842B2">
              <w:rPr>
                <w:rFonts w:ascii="Montserrat Light" w:hAnsi="Montserrat Light"/>
                <w:i/>
                <w:iCs/>
              </w:rPr>
              <w:t xml:space="preserve">” </w:t>
            </w:r>
            <w:proofErr w:type="spellStart"/>
            <w:r w:rsidRPr="005842B2">
              <w:rPr>
                <w:rFonts w:ascii="Montserrat Light" w:hAnsi="Montserrat Light"/>
              </w:rPr>
              <w:t>și</w:t>
            </w:r>
            <w:proofErr w:type="spellEnd"/>
            <w:r w:rsidRPr="005842B2">
              <w:rPr>
                <w:rFonts w:ascii="Montserrat Light" w:hAnsi="Montserrat Light"/>
              </w:rPr>
              <w:t xml:space="preserve"> </w:t>
            </w:r>
            <w:proofErr w:type="gramStart"/>
            <w:r w:rsidRPr="005842B2">
              <w:rPr>
                <w:rFonts w:ascii="Montserrat Light" w:hAnsi="Montserrat Light"/>
              </w:rPr>
              <w:t>a</w:t>
            </w:r>
            <w:proofErr w:type="gramEnd"/>
            <w:r w:rsidRPr="005842B2">
              <w:rPr>
                <w:rFonts w:ascii="Montserrat Light" w:hAnsi="Montserrat Light"/>
              </w:rPr>
              <w:t xml:space="preserve"> </w:t>
            </w:r>
            <w:proofErr w:type="spellStart"/>
            <w:r w:rsidRPr="005842B2">
              <w:rPr>
                <w:rFonts w:ascii="Montserrat Light" w:hAnsi="Montserrat Light"/>
              </w:rPr>
              <w:t>indicatorilor</w:t>
            </w:r>
            <w:proofErr w:type="spellEnd"/>
            <w:r w:rsidRPr="005842B2">
              <w:rPr>
                <w:rFonts w:ascii="Montserrat Light" w:hAnsi="Montserrat Light"/>
              </w:rPr>
              <w:t xml:space="preserve"> </w:t>
            </w:r>
            <w:proofErr w:type="spellStart"/>
            <w:r w:rsidRPr="005842B2">
              <w:rPr>
                <w:rFonts w:ascii="Montserrat Light" w:hAnsi="Montserrat Light"/>
              </w:rPr>
              <w:t>tehnico</w:t>
            </w:r>
            <w:proofErr w:type="spellEnd"/>
            <w:r w:rsidRPr="005842B2">
              <w:rPr>
                <w:rFonts w:ascii="Montserrat Light" w:hAnsi="Montserrat Light"/>
              </w:rPr>
              <w:t xml:space="preserve">-economici </w:t>
            </w:r>
            <w:proofErr w:type="spellStart"/>
            <w:r w:rsidRPr="005842B2">
              <w:rPr>
                <w:rFonts w:ascii="Montserrat Light" w:hAnsi="Montserrat Light"/>
              </w:rPr>
              <w:t>aferenți</w:t>
            </w:r>
            <w:proofErr w:type="spellEnd"/>
            <w:r w:rsidRPr="005842B2">
              <w:rPr>
                <w:rFonts w:ascii="Montserrat Light" w:hAnsi="Montserrat Light"/>
              </w:rPr>
              <w:t xml:space="preserve"> </w:t>
            </w:r>
            <w:proofErr w:type="spellStart"/>
            <w:r w:rsidRPr="005842B2">
              <w:rPr>
                <w:rFonts w:ascii="Montserrat Light" w:hAnsi="Montserrat Light"/>
              </w:rPr>
              <w:t>acestuia</w:t>
            </w:r>
            <w:proofErr w:type="spellEnd"/>
          </w:p>
        </w:tc>
      </w:tr>
      <w:tr w:rsidR="001B5D45" w:rsidRPr="005842B2" w14:paraId="24E1961C" w14:textId="77777777" w:rsidTr="002E285B">
        <w:tc>
          <w:tcPr>
            <w:tcW w:w="2785" w:type="dxa"/>
          </w:tcPr>
          <w:p w14:paraId="184573D1" w14:textId="77777777" w:rsidR="001B5D45" w:rsidRPr="005842B2" w:rsidRDefault="001B5D45" w:rsidP="006A43D9">
            <w:pPr>
              <w:tabs>
                <w:tab w:val="left" w:pos="3456"/>
              </w:tabs>
              <w:jc w:val="both"/>
              <w:rPr>
                <w:rFonts w:ascii="Montserrat Light" w:hAnsi="Montserrat Light"/>
                <w:b/>
                <w:bCs/>
                <w:iCs/>
                <w:lang w:val="en-US"/>
              </w:rPr>
            </w:pPr>
            <w:proofErr w:type="spellStart"/>
            <w:r w:rsidRPr="005842B2">
              <w:rPr>
                <w:rFonts w:ascii="Montserrat Light" w:hAnsi="Montserrat Light"/>
                <w:b/>
                <w:bCs/>
                <w:iCs/>
                <w:lang w:val="en-US"/>
              </w:rPr>
              <w:t>Compartiment</w:t>
            </w:r>
            <w:proofErr w:type="spellEnd"/>
            <w:r w:rsidRPr="005842B2">
              <w:rPr>
                <w:rFonts w:ascii="Montserrat Light" w:hAnsi="Montserrat Light"/>
                <w:b/>
                <w:bCs/>
                <w:iCs/>
                <w:lang w:val="en-US"/>
              </w:rPr>
              <w:t xml:space="preserve"> de resort:</w:t>
            </w:r>
          </w:p>
        </w:tc>
        <w:tc>
          <w:tcPr>
            <w:tcW w:w="6708" w:type="dxa"/>
            <w:gridSpan w:val="3"/>
          </w:tcPr>
          <w:p w14:paraId="3B78D073" w14:textId="77777777" w:rsidR="001B5D45" w:rsidRPr="005842B2" w:rsidRDefault="00955AF7" w:rsidP="006A43D9">
            <w:pPr>
              <w:tabs>
                <w:tab w:val="left" w:pos="3456"/>
              </w:tabs>
              <w:jc w:val="both"/>
              <w:rPr>
                <w:rFonts w:ascii="Montserrat Light" w:eastAsia="Calibri" w:hAnsi="Montserrat Light"/>
                <w:iCs/>
                <w:noProof/>
                <w:lang w:val="it-IT"/>
              </w:rPr>
            </w:pPr>
            <w:r w:rsidRPr="005842B2">
              <w:rPr>
                <w:rFonts w:ascii="Montserrat Light" w:eastAsia="Calibri" w:hAnsi="Montserrat Light"/>
                <w:iCs/>
                <w:noProof/>
                <w:lang w:val="it-IT"/>
              </w:rPr>
              <w:t>DIREC</w:t>
            </w:r>
            <w:r w:rsidRPr="005842B2">
              <w:rPr>
                <w:rFonts w:ascii="Montserrat Light" w:eastAsia="Calibri" w:hAnsi="Montserrat Light"/>
                <w:iCs/>
                <w:noProof/>
                <w:lang w:val="ro-RO"/>
              </w:rPr>
              <w:t>ȚIA GENERALA BUGET FINAN</w:t>
            </w:r>
            <w:r w:rsidR="006C0471" w:rsidRPr="005842B2">
              <w:rPr>
                <w:rFonts w:ascii="Montserrat Light" w:eastAsia="Calibri" w:hAnsi="Montserrat Light"/>
                <w:iCs/>
                <w:noProof/>
                <w:lang w:val="ro-RO"/>
              </w:rPr>
              <w:t>Ț</w:t>
            </w:r>
            <w:r w:rsidRPr="005842B2">
              <w:rPr>
                <w:rFonts w:ascii="Montserrat Light" w:eastAsia="Calibri" w:hAnsi="Montserrat Light"/>
                <w:iCs/>
                <w:noProof/>
                <w:lang w:val="ro-RO"/>
              </w:rPr>
              <w:t>E, RESURSE UMANE</w:t>
            </w:r>
          </w:p>
        </w:tc>
      </w:tr>
      <w:tr w:rsidR="001B5D45" w:rsidRPr="005842B2" w14:paraId="5E379C8F" w14:textId="77777777" w:rsidTr="006A43D9">
        <w:tc>
          <w:tcPr>
            <w:tcW w:w="9493" w:type="dxa"/>
            <w:gridSpan w:val="4"/>
          </w:tcPr>
          <w:p w14:paraId="7D486AD6" w14:textId="77777777" w:rsidR="001B5D45" w:rsidRPr="005842B2" w:rsidRDefault="001B5D45" w:rsidP="006A43D9">
            <w:pPr>
              <w:tabs>
                <w:tab w:val="left" w:pos="3456"/>
              </w:tabs>
              <w:jc w:val="both"/>
              <w:rPr>
                <w:rFonts w:ascii="Montserrat Light" w:hAnsi="Montserrat Light"/>
                <w:b/>
                <w:bCs/>
                <w:iCs/>
                <w:lang w:val="en-US"/>
              </w:rPr>
            </w:pPr>
            <w:proofErr w:type="spellStart"/>
            <w:r w:rsidRPr="005842B2">
              <w:rPr>
                <w:rFonts w:ascii="Montserrat Light" w:hAnsi="Montserrat Light"/>
                <w:b/>
                <w:bCs/>
                <w:iCs/>
                <w:lang w:val="en-US"/>
              </w:rPr>
              <w:t>Secțiunea</w:t>
            </w:r>
            <w:proofErr w:type="spellEnd"/>
            <w:r w:rsidRPr="005842B2">
              <w:rPr>
                <w:rFonts w:ascii="Montserrat Light" w:hAnsi="Montserrat Light"/>
                <w:b/>
                <w:bCs/>
                <w:iCs/>
                <w:lang w:val="en-US"/>
              </w:rPr>
              <w:t xml:space="preserve"> 1 – </w:t>
            </w:r>
            <w:proofErr w:type="spellStart"/>
            <w:r w:rsidRPr="005842B2">
              <w:rPr>
                <w:rFonts w:ascii="Montserrat Light" w:hAnsi="Montserrat Light"/>
                <w:b/>
                <w:bCs/>
                <w:iCs/>
                <w:lang w:val="en-US"/>
              </w:rPr>
              <w:t>Documentare</w:t>
            </w:r>
            <w:proofErr w:type="spellEnd"/>
            <w:r w:rsidRPr="005842B2">
              <w:rPr>
                <w:rFonts w:ascii="Montserrat Light" w:hAnsi="Montserrat Light"/>
                <w:b/>
                <w:bCs/>
                <w:iCs/>
                <w:lang w:val="en-US"/>
              </w:rPr>
              <w:t xml:space="preserve"> </w:t>
            </w:r>
            <w:proofErr w:type="spellStart"/>
            <w:r w:rsidRPr="005842B2">
              <w:rPr>
                <w:rFonts w:ascii="Montserrat Light" w:hAnsi="Montserrat Light"/>
                <w:b/>
                <w:bCs/>
                <w:iCs/>
                <w:lang w:val="en-US"/>
              </w:rPr>
              <w:t>și</w:t>
            </w:r>
            <w:proofErr w:type="spellEnd"/>
            <w:r w:rsidRPr="005842B2">
              <w:rPr>
                <w:rFonts w:ascii="Montserrat Light" w:hAnsi="Montserrat Light"/>
                <w:b/>
                <w:bCs/>
                <w:iCs/>
                <w:lang w:val="en-US"/>
              </w:rPr>
              <w:t xml:space="preserve"> </w:t>
            </w:r>
            <w:proofErr w:type="spellStart"/>
            <w:r w:rsidRPr="005842B2">
              <w:rPr>
                <w:rFonts w:ascii="Montserrat Light" w:hAnsi="Montserrat Light"/>
                <w:b/>
                <w:bCs/>
                <w:iCs/>
                <w:lang w:val="en-US"/>
              </w:rPr>
              <w:t>analiză</w:t>
            </w:r>
            <w:proofErr w:type="spellEnd"/>
            <w:r w:rsidRPr="005842B2">
              <w:rPr>
                <w:rFonts w:ascii="Montserrat Light" w:hAnsi="Montserrat Light"/>
                <w:b/>
                <w:bCs/>
                <w:iCs/>
                <w:lang w:val="en-US"/>
              </w:rPr>
              <w:t xml:space="preserve">: </w:t>
            </w:r>
          </w:p>
        </w:tc>
      </w:tr>
      <w:tr w:rsidR="001B5D45" w:rsidRPr="005842B2" w14:paraId="1053D530" w14:textId="77777777" w:rsidTr="006A43D9">
        <w:tc>
          <w:tcPr>
            <w:tcW w:w="9493" w:type="dxa"/>
            <w:gridSpan w:val="4"/>
          </w:tcPr>
          <w:p w14:paraId="167E0DDE" w14:textId="77777777" w:rsidR="00C372C4" w:rsidRPr="005842B2" w:rsidRDefault="00C372C4" w:rsidP="00D5439A">
            <w:pPr>
              <w:spacing w:line="240" w:lineRule="auto"/>
              <w:jc w:val="both"/>
              <w:rPr>
                <w:rFonts w:ascii="Montserrat Light" w:hAnsi="Montserrat Light"/>
                <w:i/>
                <w:iCs/>
              </w:rPr>
            </w:pPr>
            <w:proofErr w:type="spellStart"/>
            <w:r w:rsidRPr="005842B2">
              <w:rPr>
                <w:rFonts w:ascii="Montserrat Light" w:hAnsi="Montserrat Light"/>
              </w:rPr>
              <w:t>În</w:t>
            </w:r>
            <w:proofErr w:type="spellEnd"/>
            <w:r w:rsidRPr="005842B2">
              <w:rPr>
                <w:rFonts w:ascii="Montserrat Light" w:hAnsi="Montserrat Light"/>
              </w:rPr>
              <w:t xml:space="preserve"> </w:t>
            </w:r>
            <w:proofErr w:type="spellStart"/>
            <w:r w:rsidRPr="005842B2">
              <w:rPr>
                <w:rFonts w:ascii="Montserrat Light" w:hAnsi="Montserrat Light"/>
              </w:rPr>
              <w:t>analiza</w:t>
            </w:r>
            <w:proofErr w:type="spellEnd"/>
            <w:r w:rsidRPr="005842B2">
              <w:rPr>
                <w:rFonts w:ascii="Montserrat Light" w:hAnsi="Montserrat Light"/>
              </w:rPr>
              <w:t xml:space="preserve"> </w:t>
            </w:r>
            <w:proofErr w:type="spellStart"/>
            <w:r w:rsidRPr="005842B2">
              <w:rPr>
                <w:rFonts w:ascii="Montserrat Light" w:hAnsi="Montserrat Light"/>
              </w:rPr>
              <w:t>proiectului</w:t>
            </w:r>
            <w:proofErr w:type="spellEnd"/>
            <w:r w:rsidRPr="005842B2">
              <w:rPr>
                <w:rFonts w:ascii="Montserrat Light" w:hAnsi="Montserrat Light"/>
              </w:rPr>
              <w:t xml:space="preserve"> de </w:t>
            </w:r>
            <w:proofErr w:type="spellStart"/>
            <w:r w:rsidRPr="005842B2">
              <w:rPr>
                <w:rFonts w:ascii="Montserrat Light" w:hAnsi="Montserrat Light"/>
              </w:rPr>
              <w:t>hotărâre</w:t>
            </w:r>
            <w:proofErr w:type="spellEnd"/>
            <w:r w:rsidRPr="005842B2">
              <w:rPr>
                <w:rFonts w:ascii="Montserrat Light" w:hAnsi="Montserrat Light"/>
              </w:rPr>
              <w:t xml:space="preserve"> s-a </w:t>
            </w:r>
            <w:proofErr w:type="spellStart"/>
            <w:r w:rsidRPr="005842B2">
              <w:rPr>
                <w:rFonts w:ascii="Montserrat Light" w:hAnsi="Montserrat Light"/>
              </w:rPr>
              <w:t>ținut</w:t>
            </w:r>
            <w:proofErr w:type="spellEnd"/>
            <w:r w:rsidRPr="005842B2">
              <w:rPr>
                <w:rFonts w:ascii="Montserrat Light" w:hAnsi="Montserrat Light"/>
              </w:rPr>
              <w:t xml:space="preserve"> </w:t>
            </w:r>
            <w:proofErr w:type="spellStart"/>
            <w:r w:rsidRPr="005842B2">
              <w:rPr>
                <w:rFonts w:ascii="Montserrat Light" w:hAnsi="Montserrat Light"/>
              </w:rPr>
              <w:t>cont</w:t>
            </w:r>
            <w:proofErr w:type="spellEnd"/>
            <w:r w:rsidRPr="005842B2">
              <w:rPr>
                <w:rFonts w:ascii="Montserrat Light" w:hAnsi="Montserrat Light"/>
              </w:rPr>
              <w:t xml:space="preserve"> de </w:t>
            </w:r>
            <w:proofErr w:type="spellStart"/>
            <w:r w:rsidRPr="005842B2">
              <w:rPr>
                <w:rFonts w:ascii="Montserrat Light" w:hAnsi="Montserrat Light"/>
              </w:rPr>
              <w:t>prevederilor</w:t>
            </w:r>
            <w:proofErr w:type="spellEnd"/>
            <w:r w:rsidRPr="005842B2">
              <w:rPr>
                <w:rFonts w:ascii="Montserrat Light" w:hAnsi="Montserrat Light"/>
              </w:rPr>
              <w:t xml:space="preserve"> art. 45 - </w:t>
            </w:r>
            <w:proofErr w:type="spellStart"/>
            <w:r w:rsidRPr="005842B2">
              <w:rPr>
                <w:rFonts w:ascii="Montserrat Light" w:hAnsi="Montserrat Light"/>
                <w:i/>
                <w:iCs/>
              </w:rPr>
              <w:t>Condiţii</w:t>
            </w:r>
            <w:proofErr w:type="spellEnd"/>
            <w:r w:rsidRPr="005842B2">
              <w:rPr>
                <w:rFonts w:ascii="Montserrat Light" w:hAnsi="Montserrat Light"/>
                <w:i/>
                <w:iCs/>
              </w:rPr>
              <w:t xml:space="preserve"> pentru </w:t>
            </w:r>
            <w:proofErr w:type="spellStart"/>
            <w:r w:rsidRPr="005842B2">
              <w:rPr>
                <w:rFonts w:ascii="Montserrat Light" w:hAnsi="Montserrat Light"/>
                <w:i/>
                <w:iCs/>
              </w:rPr>
              <w:t>includerea</w:t>
            </w:r>
            <w:proofErr w:type="spellEnd"/>
            <w:r w:rsidRPr="005842B2">
              <w:rPr>
                <w:rFonts w:ascii="Montserrat Light" w:hAnsi="Montserrat Light"/>
                <w:i/>
                <w:iCs/>
              </w:rPr>
              <w:t xml:space="preserve"> </w:t>
            </w:r>
            <w:proofErr w:type="spellStart"/>
            <w:r w:rsidRPr="005842B2">
              <w:rPr>
                <w:rFonts w:ascii="Montserrat Light" w:hAnsi="Montserrat Light"/>
                <w:i/>
                <w:iCs/>
              </w:rPr>
              <w:t>investiţiilor</w:t>
            </w:r>
            <w:proofErr w:type="spellEnd"/>
            <w:r w:rsidRPr="005842B2">
              <w:rPr>
                <w:rFonts w:ascii="Montserrat Light" w:hAnsi="Montserrat Light"/>
                <w:i/>
                <w:iCs/>
              </w:rPr>
              <w:t xml:space="preserve"> </w:t>
            </w:r>
            <w:proofErr w:type="spellStart"/>
            <w:r w:rsidRPr="005842B2">
              <w:rPr>
                <w:rFonts w:ascii="Montserrat Light" w:hAnsi="Montserrat Light"/>
                <w:i/>
                <w:iCs/>
              </w:rPr>
              <w:t>în</w:t>
            </w:r>
            <w:proofErr w:type="spellEnd"/>
            <w:r w:rsidRPr="005842B2">
              <w:rPr>
                <w:rFonts w:ascii="Montserrat Light" w:hAnsi="Montserrat Light"/>
                <w:i/>
                <w:iCs/>
              </w:rPr>
              <w:t xml:space="preserve"> </w:t>
            </w:r>
            <w:proofErr w:type="spellStart"/>
            <w:r w:rsidRPr="005842B2">
              <w:rPr>
                <w:rFonts w:ascii="Montserrat Light" w:hAnsi="Montserrat Light"/>
                <w:i/>
                <w:iCs/>
              </w:rPr>
              <w:t>proiectul</w:t>
            </w:r>
            <w:proofErr w:type="spellEnd"/>
            <w:r w:rsidRPr="005842B2">
              <w:rPr>
                <w:rFonts w:ascii="Montserrat Light" w:hAnsi="Montserrat Light"/>
                <w:i/>
                <w:iCs/>
              </w:rPr>
              <w:t xml:space="preserve"> </w:t>
            </w:r>
            <w:proofErr w:type="spellStart"/>
            <w:r w:rsidRPr="005842B2">
              <w:rPr>
                <w:rFonts w:ascii="Montserrat Light" w:hAnsi="Montserrat Light"/>
                <w:i/>
                <w:iCs/>
              </w:rPr>
              <w:t>bugetului</w:t>
            </w:r>
            <w:proofErr w:type="spellEnd"/>
            <w:r w:rsidRPr="005842B2">
              <w:rPr>
                <w:rFonts w:ascii="Montserrat Light" w:hAnsi="Montserrat Light"/>
                <w:i/>
                <w:iCs/>
              </w:rPr>
              <w:t xml:space="preserve">, </w:t>
            </w:r>
            <w:proofErr w:type="spellStart"/>
            <w:r w:rsidRPr="005842B2">
              <w:rPr>
                <w:rFonts w:ascii="Montserrat Light" w:hAnsi="Montserrat Light"/>
              </w:rPr>
              <w:t>alin</w:t>
            </w:r>
            <w:proofErr w:type="spellEnd"/>
            <w:r w:rsidRPr="005842B2">
              <w:rPr>
                <w:rFonts w:ascii="Montserrat Light" w:hAnsi="Montserrat Light"/>
              </w:rPr>
              <w:t xml:space="preserve">. (2) din Legea nr. 273/2006 </w:t>
            </w:r>
            <w:proofErr w:type="spellStart"/>
            <w:r w:rsidRPr="005842B2">
              <w:rPr>
                <w:rFonts w:ascii="Montserrat Light" w:hAnsi="Montserrat Light"/>
              </w:rPr>
              <w:t>privind</w:t>
            </w:r>
            <w:proofErr w:type="spellEnd"/>
            <w:r w:rsidRPr="005842B2">
              <w:rPr>
                <w:rFonts w:ascii="Montserrat Light" w:hAnsi="Montserrat Light"/>
              </w:rPr>
              <w:t xml:space="preserve"> </w:t>
            </w:r>
            <w:proofErr w:type="spellStart"/>
            <w:r w:rsidRPr="005842B2">
              <w:rPr>
                <w:rFonts w:ascii="Montserrat Light" w:hAnsi="Montserrat Light"/>
              </w:rPr>
              <w:t>finanțele</w:t>
            </w:r>
            <w:proofErr w:type="spellEnd"/>
            <w:r w:rsidRPr="005842B2">
              <w:rPr>
                <w:rFonts w:ascii="Montserrat Light" w:hAnsi="Montserrat Light"/>
              </w:rPr>
              <w:t xml:space="preserve"> </w:t>
            </w:r>
            <w:proofErr w:type="spellStart"/>
            <w:r w:rsidRPr="005842B2">
              <w:rPr>
                <w:rFonts w:ascii="Montserrat Light" w:hAnsi="Montserrat Light"/>
              </w:rPr>
              <w:t>publice</w:t>
            </w:r>
            <w:proofErr w:type="spellEnd"/>
            <w:r w:rsidRPr="005842B2">
              <w:rPr>
                <w:rFonts w:ascii="Montserrat Light" w:hAnsi="Montserrat Light"/>
              </w:rPr>
              <w:t xml:space="preserve"> locale, cu </w:t>
            </w:r>
            <w:proofErr w:type="spellStart"/>
            <w:r w:rsidRPr="005842B2">
              <w:rPr>
                <w:rFonts w:ascii="Montserrat Light" w:hAnsi="Montserrat Light"/>
              </w:rPr>
              <w:t>modificările</w:t>
            </w:r>
            <w:proofErr w:type="spellEnd"/>
            <w:r w:rsidRPr="005842B2">
              <w:rPr>
                <w:rFonts w:ascii="Montserrat Light" w:hAnsi="Montserrat Light"/>
              </w:rPr>
              <w:t xml:space="preserve"> </w:t>
            </w:r>
            <w:proofErr w:type="spellStart"/>
            <w:r w:rsidRPr="005842B2">
              <w:rPr>
                <w:rFonts w:ascii="Montserrat Light" w:hAnsi="Montserrat Light"/>
              </w:rPr>
              <w:t>și</w:t>
            </w:r>
            <w:proofErr w:type="spellEnd"/>
            <w:r w:rsidRPr="005842B2">
              <w:rPr>
                <w:rFonts w:ascii="Montserrat Light" w:hAnsi="Montserrat Light"/>
              </w:rPr>
              <w:t xml:space="preserve"> </w:t>
            </w:r>
            <w:proofErr w:type="spellStart"/>
            <w:r w:rsidRPr="005842B2">
              <w:rPr>
                <w:rFonts w:ascii="Montserrat Light" w:hAnsi="Montserrat Light"/>
              </w:rPr>
              <w:t>completările</w:t>
            </w:r>
            <w:proofErr w:type="spellEnd"/>
            <w:r w:rsidRPr="005842B2">
              <w:rPr>
                <w:rFonts w:ascii="Montserrat Light" w:hAnsi="Montserrat Light"/>
              </w:rPr>
              <w:t xml:space="preserve"> </w:t>
            </w:r>
            <w:proofErr w:type="spellStart"/>
            <w:r w:rsidRPr="005842B2">
              <w:rPr>
                <w:rFonts w:ascii="Montserrat Light" w:hAnsi="Montserrat Light"/>
              </w:rPr>
              <w:t>ulterioare</w:t>
            </w:r>
            <w:proofErr w:type="spellEnd"/>
            <w:r w:rsidRPr="005842B2">
              <w:rPr>
                <w:rFonts w:ascii="Montserrat Light" w:hAnsi="Montserrat Light"/>
              </w:rPr>
              <w:t xml:space="preserve">: </w:t>
            </w:r>
            <w:r w:rsidRPr="005842B2">
              <w:rPr>
                <w:rFonts w:ascii="Montserrat Light" w:hAnsi="Montserrat Light"/>
                <w:i/>
                <w:iCs/>
              </w:rPr>
              <w:t xml:space="preserve">(2) </w:t>
            </w:r>
            <w:proofErr w:type="spellStart"/>
            <w:r w:rsidRPr="005842B2">
              <w:rPr>
                <w:rFonts w:ascii="Montserrat Light" w:hAnsi="Montserrat Light"/>
                <w:i/>
                <w:iCs/>
              </w:rPr>
              <w:t>Ordonatorii</w:t>
            </w:r>
            <w:proofErr w:type="spellEnd"/>
            <w:r w:rsidRPr="005842B2">
              <w:rPr>
                <w:rFonts w:ascii="Montserrat Light" w:hAnsi="Montserrat Light"/>
                <w:i/>
                <w:iCs/>
              </w:rPr>
              <w:t xml:space="preserve"> </w:t>
            </w:r>
            <w:proofErr w:type="spellStart"/>
            <w:r w:rsidRPr="005842B2">
              <w:rPr>
                <w:rFonts w:ascii="Montserrat Light" w:hAnsi="Montserrat Light"/>
                <w:i/>
                <w:iCs/>
              </w:rPr>
              <w:t>principali</w:t>
            </w:r>
            <w:proofErr w:type="spellEnd"/>
            <w:r w:rsidRPr="005842B2">
              <w:rPr>
                <w:rFonts w:ascii="Montserrat Light" w:hAnsi="Montserrat Light"/>
                <w:i/>
                <w:iCs/>
              </w:rPr>
              <w:t xml:space="preserve"> de </w:t>
            </w:r>
            <w:proofErr w:type="spellStart"/>
            <w:r w:rsidRPr="005842B2">
              <w:rPr>
                <w:rFonts w:ascii="Montserrat Light" w:hAnsi="Montserrat Light"/>
                <w:i/>
                <w:iCs/>
              </w:rPr>
              <w:t>credite</w:t>
            </w:r>
            <w:proofErr w:type="spellEnd"/>
            <w:r w:rsidRPr="005842B2">
              <w:rPr>
                <w:rFonts w:ascii="Montserrat Light" w:hAnsi="Montserrat Light"/>
                <w:i/>
                <w:iCs/>
              </w:rPr>
              <w:t xml:space="preserve"> </w:t>
            </w:r>
            <w:proofErr w:type="spellStart"/>
            <w:r w:rsidRPr="005842B2">
              <w:rPr>
                <w:rFonts w:ascii="Montserrat Light" w:hAnsi="Montserrat Light"/>
                <w:i/>
                <w:iCs/>
              </w:rPr>
              <w:t>stabilesc</w:t>
            </w:r>
            <w:proofErr w:type="spellEnd"/>
            <w:r w:rsidRPr="005842B2">
              <w:rPr>
                <w:rFonts w:ascii="Montserrat Light" w:hAnsi="Montserrat Light"/>
                <w:i/>
                <w:iCs/>
              </w:rPr>
              <w:t xml:space="preserve"> </w:t>
            </w:r>
            <w:proofErr w:type="spellStart"/>
            <w:r w:rsidRPr="005842B2">
              <w:rPr>
                <w:rFonts w:ascii="Montserrat Light" w:hAnsi="Montserrat Light"/>
                <w:i/>
                <w:iCs/>
              </w:rPr>
              <w:t>priorităţile</w:t>
            </w:r>
            <w:proofErr w:type="spellEnd"/>
            <w:r w:rsidRPr="005842B2">
              <w:rPr>
                <w:rFonts w:ascii="Montserrat Light" w:hAnsi="Montserrat Light"/>
                <w:i/>
                <w:iCs/>
              </w:rPr>
              <w:t xml:space="preserve"> </w:t>
            </w:r>
            <w:proofErr w:type="spellStart"/>
            <w:r w:rsidRPr="005842B2">
              <w:rPr>
                <w:rFonts w:ascii="Montserrat Light" w:hAnsi="Montserrat Light"/>
                <w:i/>
                <w:iCs/>
              </w:rPr>
              <w:t>în</w:t>
            </w:r>
            <w:proofErr w:type="spellEnd"/>
            <w:r w:rsidRPr="005842B2">
              <w:rPr>
                <w:rFonts w:ascii="Montserrat Light" w:hAnsi="Montserrat Light"/>
                <w:i/>
                <w:iCs/>
              </w:rPr>
              <w:t xml:space="preserve"> </w:t>
            </w:r>
            <w:proofErr w:type="spellStart"/>
            <w:r w:rsidRPr="005842B2">
              <w:rPr>
                <w:rFonts w:ascii="Montserrat Light" w:hAnsi="Montserrat Light"/>
                <w:i/>
                <w:iCs/>
              </w:rPr>
              <w:t>repartizarea</w:t>
            </w:r>
            <w:proofErr w:type="spellEnd"/>
            <w:r w:rsidRPr="005842B2">
              <w:rPr>
                <w:rFonts w:ascii="Montserrat Light" w:hAnsi="Montserrat Light"/>
                <w:i/>
                <w:iCs/>
              </w:rPr>
              <w:t xml:space="preserve"> </w:t>
            </w:r>
            <w:proofErr w:type="spellStart"/>
            <w:r w:rsidRPr="005842B2">
              <w:rPr>
                <w:rFonts w:ascii="Montserrat Light" w:hAnsi="Montserrat Light"/>
                <w:i/>
                <w:iCs/>
              </w:rPr>
              <w:t>sumelor</w:t>
            </w:r>
            <w:proofErr w:type="spellEnd"/>
            <w:r w:rsidRPr="005842B2">
              <w:rPr>
                <w:rFonts w:ascii="Montserrat Light" w:hAnsi="Montserrat Light"/>
                <w:i/>
                <w:iCs/>
              </w:rPr>
              <w:t xml:space="preserve"> pe </w:t>
            </w:r>
            <w:proofErr w:type="spellStart"/>
            <w:r w:rsidRPr="005842B2">
              <w:rPr>
                <w:rFonts w:ascii="Montserrat Light" w:hAnsi="Montserrat Light"/>
                <w:i/>
                <w:iCs/>
              </w:rPr>
              <w:t>fiecare</w:t>
            </w:r>
            <w:proofErr w:type="spellEnd"/>
            <w:r w:rsidRPr="005842B2">
              <w:rPr>
                <w:rFonts w:ascii="Montserrat Light" w:hAnsi="Montserrat Light"/>
                <w:i/>
                <w:iCs/>
              </w:rPr>
              <w:t xml:space="preserve"> </w:t>
            </w:r>
            <w:proofErr w:type="spellStart"/>
            <w:r w:rsidRPr="005842B2">
              <w:rPr>
                <w:rFonts w:ascii="Montserrat Light" w:hAnsi="Montserrat Light"/>
                <w:i/>
                <w:iCs/>
              </w:rPr>
              <w:t>obiectiv</w:t>
            </w:r>
            <w:proofErr w:type="spellEnd"/>
            <w:r w:rsidRPr="005842B2">
              <w:rPr>
                <w:rFonts w:ascii="Montserrat Light" w:hAnsi="Montserrat Light"/>
                <w:i/>
                <w:iCs/>
              </w:rPr>
              <w:t xml:space="preserve"> </w:t>
            </w:r>
            <w:proofErr w:type="spellStart"/>
            <w:r w:rsidRPr="005842B2">
              <w:rPr>
                <w:rFonts w:ascii="Montserrat Light" w:hAnsi="Montserrat Light"/>
                <w:i/>
                <w:iCs/>
              </w:rPr>
              <w:t>înscris</w:t>
            </w:r>
            <w:proofErr w:type="spellEnd"/>
            <w:r w:rsidRPr="005842B2">
              <w:rPr>
                <w:rFonts w:ascii="Montserrat Light" w:hAnsi="Montserrat Light"/>
                <w:i/>
                <w:iCs/>
              </w:rPr>
              <w:t xml:space="preserve"> </w:t>
            </w:r>
            <w:proofErr w:type="spellStart"/>
            <w:r w:rsidRPr="005842B2">
              <w:rPr>
                <w:rFonts w:ascii="Montserrat Light" w:hAnsi="Montserrat Light"/>
                <w:i/>
                <w:iCs/>
              </w:rPr>
              <w:t>în</w:t>
            </w:r>
            <w:proofErr w:type="spellEnd"/>
            <w:r w:rsidRPr="005842B2">
              <w:rPr>
                <w:rFonts w:ascii="Montserrat Light" w:hAnsi="Montserrat Light"/>
                <w:i/>
                <w:iCs/>
              </w:rPr>
              <w:t xml:space="preserve"> </w:t>
            </w:r>
            <w:proofErr w:type="spellStart"/>
            <w:r w:rsidRPr="005842B2">
              <w:rPr>
                <w:rFonts w:ascii="Montserrat Light" w:hAnsi="Montserrat Light"/>
                <w:i/>
                <w:iCs/>
              </w:rPr>
              <w:t>programul</w:t>
            </w:r>
            <w:proofErr w:type="spellEnd"/>
            <w:r w:rsidRPr="005842B2">
              <w:rPr>
                <w:rFonts w:ascii="Montserrat Light" w:hAnsi="Montserrat Light"/>
                <w:i/>
                <w:iCs/>
              </w:rPr>
              <w:t xml:space="preserve"> de </w:t>
            </w:r>
            <w:proofErr w:type="spellStart"/>
            <w:r w:rsidRPr="005842B2">
              <w:rPr>
                <w:rFonts w:ascii="Montserrat Light" w:hAnsi="Montserrat Light"/>
                <w:i/>
                <w:iCs/>
              </w:rPr>
              <w:t>investiţii</w:t>
            </w:r>
            <w:proofErr w:type="spellEnd"/>
            <w:r w:rsidRPr="005842B2">
              <w:rPr>
                <w:rFonts w:ascii="Montserrat Light" w:hAnsi="Montserrat Light"/>
                <w:i/>
                <w:iCs/>
              </w:rPr>
              <w:t xml:space="preserve">, </w:t>
            </w:r>
            <w:proofErr w:type="spellStart"/>
            <w:r w:rsidRPr="005842B2">
              <w:rPr>
                <w:rFonts w:ascii="Montserrat Light" w:hAnsi="Montserrat Light"/>
                <w:i/>
                <w:iCs/>
              </w:rPr>
              <w:t>în</w:t>
            </w:r>
            <w:proofErr w:type="spellEnd"/>
            <w:r w:rsidRPr="005842B2">
              <w:rPr>
                <w:rFonts w:ascii="Montserrat Light" w:hAnsi="Montserrat Light"/>
                <w:i/>
                <w:iCs/>
              </w:rPr>
              <w:t xml:space="preserve"> </w:t>
            </w:r>
            <w:proofErr w:type="spellStart"/>
            <w:r w:rsidRPr="005842B2">
              <w:rPr>
                <w:rFonts w:ascii="Montserrat Light" w:hAnsi="Montserrat Light"/>
                <w:i/>
                <w:iCs/>
              </w:rPr>
              <w:t>limita</w:t>
            </w:r>
            <w:proofErr w:type="spellEnd"/>
            <w:r w:rsidRPr="005842B2">
              <w:rPr>
                <w:rFonts w:ascii="Montserrat Light" w:hAnsi="Montserrat Light"/>
                <w:i/>
                <w:iCs/>
              </w:rPr>
              <w:t xml:space="preserve"> </w:t>
            </w:r>
            <w:proofErr w:type="spellStart"/>
            <w:r w:rsidRPr="005842B2">
              <w:rPr>
                <w:rFonts w:ascii="Montserrat Light" w:hAnsi="Montserrat Light"/>
                <w:i/>
                <w:iCs/>
              </w:rPr>
              <w:t>fondurilor</w:t>
            </w:r>
            <w:proofErr w:type="spellEnd"/>
            <w:r w:rsidRPr="005842B2">
              <w:rPr>
                <w:rFonts w:ascii="Montserrat Light" w:hAnsi="Montserrat Light"/>
                <w:i/>
                <w:iCs/>
              </w:rPr>
              <w:t xml:space="preserve"> </w:t>
            </w:r>
            <w:proofErr w:type="spellStart"/>
            <w:r w:rsidRPr="005842B2">
              <w:rPr>
                <w:rFonts w:ascii="Montserrat Light" w:hAnsi="Montserrat Light"/>
                <w:i/>
                <w:iCs/>
              </w:rPr>
              <w:t>cuprinse</w:t>
            </w:r>
            <w:proofErr w:type="spellEnd"/>
            <w:r w:rsidRPr="005842B2">
              <w:rPr>
                <w:rFonts w:ascii="Montserrat Light" w:hAnsi="Montserrat Light"/>
                <w:i/>
                <w:iCs/>
              </w:rPr>
              <w:t xml:space="preserve"> </w:t>
            </w:r>
            <w:proofErr w:type="spellStart"/>
            <w:r w:rsidRPr="005842B2">
              <w:rPr>
                <w:rFonts w:ascii="Montserrat Light" w:hAnsi="Montserrat Light"/>
                <w:i/>
                <w:iCs/>
              </w:rPr>
              <w:t>în</w:t>
            </w:r>
            <w:proofErr w:type="spellEnd"/>
            <w:r w:rsidRPr="005842B2">
              <w:rPr>
                <w:rFonts w:ascii="Montserrat Light" w:hAnsi="Montserrat Light"/>
                <w:i/>
                <w:iCs/>
              </w:rPr>
              <w:t xml:space="preserve"> </w:t>
            </w:r>
            <w:proofErr w:type="spellStart"/>
            <w:r w:rsidRPr="005842B2">
              <w:rPr>
                <w:rFonts w:ascii="Montserrat Light" w:hAnsi="Montserrat Light"/>
                <w:i/>
                <w:iCs/>
              </w:rPr>
              <w:t>proiectul</w:t>
            </w:r>
            <w:proofErr w:type="spellEnd"/>
            <w:r w:rsidRPr="005842B2">
              <w:rPr>
                <w:rFonts w:ascii="Montserrat Light" w:hAnsi="Montserrat Light"/>
                <w:i/>
                <w:iCs/>
              </w:rPr>
              <w:t xml:space="preserve"> de </w:t>
            </w:r>
            <w:proofErr w:type="spellStart"/>
            <w:r w:rsidRPr="005842B2">
              <w:rPr>
                <w:rFonts w:ascii="Montserrat Light" w:hAnsi="Montserrat Light"/>
                <w:i/>
                <w:iCs/>
              </w:rPr>
              <w:t>buget</w:t>
            </w:r>
            <w:proofErr w:type="spellEnd"/>
            <w:r w:rsidRPr="005842B2">
              <w:rPr>
                <w:rFonts w:ascii="Montserrat Light" w:hAnsi="Montserrat Light"/>
                <w:i/>
                <w:iCs/>
              </w:rPr>
              <w:t xml:space="preserve"> cu </w:t>
            </w:r>
            <w:proofErr w:type="spellStart"/>
            <w:r w:rsidRPr="005842B2">
              <w:rPr>
                <w:rFonts w:ascii="Montserrat Light" w:hAnsi="Montserrat Light"/>
                <w:i/>
                <w:iCs/>
              </w:rPr>
              <w:t>aceasta</w:t>
            </w:r>
            <w:proofErr w:type="spellEnd"/>
            <w:r w:rsidRPr="005842B2">
              <w:rPr>
                <w:rFonts w:ascii="Montserrat Light" w:hAnsi="Montserrat Light"/>
                <w:i/>
                <w:iCs/>
              </w:rPr>
              <w:t xml:space="preserve"> </w:t>
            </w:r>
            <w:proofErr w:type="spellStart"/>
            <w:r w:rsidRPr="005842B2">
              <w:rPr>
                <w:rFonts w:ascii="Montserrat Light" w:hAnsi="Montserrat Light"/>
                <w:i/>
                <w:iCs/>
              </w:rPr>
              <w:t>destinaţie</w:t>
            </w:r>
            <w:proofErr w:type="spellEnd"/>
            <w:r w:rsidRPr="005842B2">
              <w:rPr>
                <w:rFonts w:ascii="Montserrat Light" w:hAnsi="Montserrat Light"/>
                <w:i/>
                <w:iCs/>
              </w:rPr>
              <w:t xml:space="preserve">, </w:t>
            </w:r>
            <w:proofErr w:type="spellStart"/>
            <w:r w:rsidRPr="005842B2">
              <w:rPr>
                <w:rFonts w:ascii="Montserrat Light" w:hAnsi="Montserrat Light"/>
                <w:i/>
                <w:iCs/>
              </w:rPr>
              <w:t>asigurând</w:t>
            </w:r>
            <w:proofErr w:type="spellEnd"/>
            <w:r w:rsidRPr="005842B2">
              <w:rPr>
                <w:rFonts w:ascii="Montserrat Light" w:hAnsi="Montserrat Light"/>
                <w:i/>
                <w:iCs/>
              </w:rPr>
              <w:t xml:space="preserve"> </w:t>
            </w:r>
            <w:proofErr w:type="spellStart"/>
            <w:r w:rsidRPr="005842B2">
              <w:rPr>
                <w:rFonts w:ascii="Montserrat Light" w:hAnsi="Montserrat Light"/>
                <w:i/>
                <w:iCs/>
              </w:rPr>
              <w:t>totodată</w:t>
            </w:r>
            <w:proofErr w:type="spellEnd"/>
            <w:r w:rsidRPr="005842B2">
              <w:rPr>
                <w:rFonts w:ascii="Montserrat Light" w:hAnsi="Montserrat Light"/>
                <w:i/>
                <w:iCs/>
              </w:rPr>
              <w:t xml:space="preserve"> </w:t>
            </w:r>
            <w:proofErr w:type="spellStart"/>
            <w:r w:rsidRPr="005842B2">
              <w:rPr>
                <w:rFonts w:ascii="Montserrat Light" w:hAnsi="Montserrat Light"/>
                <w:i/>
                <w:iCs/>
              </w:rPr>
              <w:t>realizarea</w:t>
            </w:r>
            <w:proofErr w:type="spellEnd"/>
            <w:r w:rsidRPr="005842B2">
              <w:rPr>
                <w:rFonts w:ascii="Montserrat Light" w:hAnsi="Montserrat Light"/>
                <w:i/>
                <w:iCs/>
              </w:rPr>
              <w:t xml:space="preserve"> </w:t>
            </w:r>
            <w:proofErr w:type="spellStart"/>
            <w:r w:rsidRPr="005842B2">
              <w:rPr>
                <w:rFonts w:ascii="Montserrat Light" w:hAnsi="Montserrat Light"/>
                <w:i/>
                <w:iCs/>
              </w:rPr>
              <w:t>obiectivelor</w:t>
            </w:r>
            <w:proofErr w:type="spellEnd"/>
            <w:r w:rsidRPr="005842B2">
              <w:rPr>
                <w:rFonts w:ascii="Montserrat Light" w:hAnsi="Montserrat Light"/>
                <w:i/>
                <w:iCs/>
              </w:rPr>
              <w:t xml:space="preserve"> de </w:t>
            </w:r>
            <w:proofErr w:type="spellStart"/>
            <w:r w:rsidRPr="005842B2">
              <w:rPr>
                <w:rFonts w:ascii="Montserrat Light" w:hAnsi="Montserrat Light"/>
                <w:i/>
                <w:iCs/>
              </w:rPr>
              <w:t>investiţii</w:t>
            </w:r>
            <w:proofErr w:type="spellEnd"/>
            <w:r w:rsidRPr="005842B2">
              <w:rPr>
                <w:rFonts w:ascii="Montserrat Light" w:hAnsi="Montserrat Light"/>
                <w:i/>
                <w:iCs/>
              </w:rPr>
              <w:t xml:space="preserve"> </w:t>
            </w:r>
            <w:proofErr w:type="spellStart"/>
            <w:r w:rsidRPr="005842B2">
              <w:rPr>
                <w:rFonts w:ascii="Montserrat Light" w:hAnsi="Montserrat Light"/>
                <w:i/>
                <w:iCs/>
              </w:rPr>
              <w:t>în</w:t>
            </w:r>
            <w:proofErr w:type="spellEnd"/>
            <w:r w:rsidRPr="005842B2">
              <w:rPr>
                <w:rFonts w:ascii="Montserrat Light" w:hAnsi="Montserrat Light"/>
                <w:i/>
                <w:iCs/>
              </w:rPr>
              <w:t xml:space="preserve"> </w:t>
            </w:r>
            <w:proofErr w:type="spellStart"/>
            <w:r w:rsidRPr="005842B2">
              <w:rPr>
                <w:rFonts w:ascii="Montserrat Light" w:hAnsi="Montserrat Light"/>
                <w:i/>
                <w:iCs/>
              </w:rPr>
              <w:t>cadrul</w:t>
            </w:r>
            <w:proofErr w:type="spellEnd"/>
            <w:r w:rsidRPr="005842B2">
              <w:rPr>
                <w:rFonts w:ascii="Montserrat Light" w:hAnsi="Montserrat Light"/>
                <w:i/>
                <w:iCs/>
              </w:rPr>
              <w:t xml:space="preserve"> </w:t>
            </w:r>
            <w:proofErr w:type="spellStart"/>
            <w:r w:rsidRPr="005842B2">
              <w:rPr>
                <w:rFonts w:ascii="Montserrat Light" w:hAnsi="Montserrat Light"/>
                <w:i/>
                <w:iCs/>
              </w:rPr>
              <w:t>duratelor</w:t>
            </w:r>
            <w:proofErr w:type="spellEnd"/>
            <w:r w:rsidRPr="005842B2">
              <w:rPr>
                <w:rFonts w:ascii="Montserrat Light" w:hAnsi="Montserrat Light"/>
                <w:i/>
                <w:iCs/>
              </w:rPr>
              <w:t xml:space="preserve"> de </w:t>
            </w:r>
            <w:proofErr w:type="spellStart"/>
            <w:r w:rsidRPr="005842B2">
              <w:rPr>
                <w:rFonts w:ascii="Montserrat Light" w:hAnsi="Montserrat Light"/>
                <w:i/>
                <w:iCs/>
              </w:rPr>
              <w:t>execuţie</w:t>
            </w:r>
            <w:proofErr w:type="spellEnd"/>
            <w:r w:rsidRPr="005842B2">
              <w:rPr>
                <w:rFonts w:ascii="Montserrat Light" w:hAnsi="Montserrat Light"/>
                <w:i/>
                <w:iCs/>
              </w:rPr>
              <w:t xml:space="preserve"> </w:t>
            </w:r>
            <w:proofErr w:type="spellStart"/>
            <w:r w:rsidRPr="005842B2">
              <w:rPr>
                <w:rFonts w:ascii="Montserrat Light" w:hAnsi="Montserrat Light"/>
                <w:i/>
                <w:iCs/>
              </w:rPr>
              <w:t>aprobate</w:t>
            </w:r>
            <w:proofErr w:type="spellEnd"/>
            <w:r w:rsidRPr="005842B2">
              <w:rPr>
                <w:rFonts w:ascii="Montserrat Light" w:hAnsi="Montserrat Light"/>
                <w:i/>
                <w:iCs/>
              </w:rPr>
              <w:t>.</w:t>
            </w:r>
          </w:p>
          <w:p w14:paraId="7CE6B10C" w14:textId="77777777" w:rsidR="00D5439A" w:rsidRPr="005842B2" w:rsidRDefault="00D5439A" w:rsidP="00D5439A">
            <w:pPr>
              <w:spacing w:line="240" w:lineRule="auto"/>
              <w:jc w:val="both"/>
              <w:rPr>
                <w:rFonts w:ascii="Montserrat Light" w:hAnsi="Montserrat Light"/>
              </w:rPr>
            </w:pPr>
          </w:p>
          <w:p w14:paraId="39230A6D" w14:textId="77777777" w:rsidR="00B8088D" w:rsidRPr="005842B2" w:rsidRDefault="00B8088D" w:rsidP="00D5439A">
            <w:pPr>
              <w:tabs>
                <w:tab w:val="left" w:pos="3456"/>
              </w:tabs>
              <w:spacing w:after="40" w:line="240" w:lineRule="auto"/>
              <w:jc w:val="both"/>
              <w:rPr>
                <w:rFonts w:ascii="Montserrat Light" w:hAnsi="Montserrat Light"/>
                <w:lang w:val="fr-FR"/>
              </w:rPr>
            </w:pPr>
            <w:r w:rsidRPr="005842B2">
              <w:rPr>
                <w:rFonts w:ascii="Montserrat Light" w:hAnsi="Montserrat Light"/>
                <w:lang w:val="fr-FR"/>
              </w:rPr>
              <w:t xml:space="preserve">De </w:t>
            </w:r>
            <w:proofErr w:type="spellStart"/>
            <w:r w:rsidRPr="005842B2">
              <w:rPr>
                <w:rFonts w:ascii="Montserrat Light" w:hAnsi="Montserrat Light"/>
                <w:lang w:val="fr-FR"/>
              </w:rPr>
              <w:t>asemenea</w:t>
            </w:r>
            <w:proofErr w:type="spellEnd"/>
            <w:r w:rsidRPr="005842B2">
              <w:rPr>
                <w:rFonts w:ascii="Montserrat Light" w:hAnsi="Montserrat Light"/>
                <w:lang w:val="fr-FR"/>
              </w:rPr>
              <w:t xml:space="preserve"> au </w:t>
            </w:r>
            <w:proofErr w:type="spellStart"/>
            <w:r w:rsidRPr="005842B2">
              <w:rPr>
                <w:rFonts w:ascii="Montserrat Light" w:hAnsi="Montserrat Light"/>
                <w:lang w:val="fr-FR"/>
              </w:rPr>
              <w:t>fost</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analizate</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în</w:t>
            </w:r>
            <w:proofErr w:type="spellEnd"/>
            <w:r w:rsidRPr="005842B2">
              <w:rPr>
                <w:rFonts w:ascii="Montserrat Light" w:hAnsi="Montserrat Light"/>
                <w:lang w:val="fr-FR"/>
              </w:rPr>
              <w:t xml:space="preserve"> limita </w:t>
            </w:r>
            <w:proofErr w:type="spellStart"/>
            <w:r w:rsidRPr="005842B2">
              <w:rPr>
                <w:rFonts w:ascii="Montserrat Light" w:hAnsi="Montserrat Light"/>
                <w:lang w:val="fr-FR"/>
              </w:rPr>
              <w:t>competențelor</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compartimentului</w:t>
            </w:r>
            <w:proofErr w:type="spellEnd"/>
            <w:r w:rsidRPr="005842B2">
              <w:rPr>
                <w:rFonts w:ascii="Montserrat Light" w:hAnsi="Montserrat Light"/>
                <w:lang w:val="fr-FR"/>
              </w:rPr>
              <w:t xml:space="preserve"> de </w:t>
            </w:r>
            <w:proofErr w:type="spellStart"/>
            <w:r w:rsidRPr="005842B2">
              <w:rPr>
                <w:rFonts w:ascii="Montserrat Light" w:hAnsi="Montserrat Light"/>
                <w:lang w:val="fr-FR"/>
              </w:rPr>
              <w:t>resort</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și</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celelalte</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temeiuri</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legale</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invocate</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în</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susținerea</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proiectului</w:t>
            </w:r>
            <w:proofErr w:type="spellEnd"/>
            <w:r w:rsidRPr="005842B2">
              <w:rPr>
                <w:rFonts w:ascii="Montserrat Light" w:hAnsi="Montserrat Light"/>
                <w:lang w:val="fr-FR"/>
              </w:rPr>
              <w:t xml:space="preserve"> de </w:t>
            </w:r>
            <w:proofErr w:type="spellStart"/>
            <w:r w:rsidRPr="005842B2">
              <w:rPr>
                <w:rFonts w:ascii="Montserrat Light" w:hAnsi="Montserrat Light"/>
                <w:lang w:val="fr-FR"/>
              </w:rPr>
              <w:t>hotărâre</w:t>
            </w:r>
            <w:proofErr w:type="spellEnd"/>
            <w:r w:rsidRPr="005842B2">
              <w:rPr>
                <w:rFonts w:ascii="Montserrat Light" w:hAnsi="Montserrat Light"/>
                <w:lang w:val="fr-FR"/>
              </w:rPr>
              <w:t>.</w:t>
            </w:r>
          </w:p>
        </w:tc>
      </w:tr>
      <w:tr w:rsidR="001B5D45" w:rsidRPr="005842B2" w14:paraId="05945C59" w14:textId="77777777" w:rsidTr="006A43D9">
        <w:tc>
          <w:tcPr>
            <w:tcW w:w="9493" w:type="dxa"/>
            <w:gridSpan w:val="4"/>
          </w:tcPr>
          <w:p w14:paraId="7B2640E4" w14:textId="77777777" w:rsidR="001B5D45" w:rsidRPr="005842B2" w:rsidRDefault="001B5D45" w:rsidP="006A43D9">
            <w:pPr>
              <w:tabs>
                <w:tab w:val="left" w:pos="3456"/>
              </w:tabs>
              <w:jc w:val="both"/>
              <w:rPr>
                <w:rFonts w:ascii="Montserrat Light" w:hAnsi="Montserrat Light"/>
                <w:b/>
                <w:bCs/>
                <w:iCs/>
                <w:lang w:val="fr-FR"/>
              </w:rPr>
            </w:pPr>
            <w:proofErr w:type="spellStart"/>
            <w:r w:rsidRPr="005842B2">
              <w:rPr>
                <w:rFonts w:ascii="Montserrat Light" w:hAnsi="Montserrat Light"/>
                <w:b/>
                <w:bCs/>
                <w:iCs/>
                <w:lang w:val="fr-FR"/>
              </w:rPr>
              <w:t>Secțiunea</w:t>
            </w:r>
            <w:proofErr w:type="spellEnd"/>
            <w:r w:rsidRPr="005842B2">
              <w:rPr>
                <w:rFonts w:ascii="Montserrat Light" w:hAnsi="Montserrat Light"/>
                <w:b/>
                <w:bCs/>
                <w:iCs/>
                <w:lang w:val="fr-FR"/>
              </w:rPr>
              <w:t xml:space="preserve"> a 2-a - </w:t>
            </w:r>
            <w:proofErr w:type="spellStart"/>
            <w:r w:rsidRPr="005842B2">
              <w:rPr>
                <w:rFonts w:ascii="Montserrat Light" w:hAnsi="Montserrat Light"/>
                <w:b/>
                <w:bCs/>
                <w:iCs/>
                <w:lang w:val="fr-FR"/>
              </w:rPr>
              <w:t>Fundamentare</w:t>
            </w:r>
            <w:proofErr w:type="spellEnd"/>
            <w:r w:rsidRPr="005842B2">
              <w:rPr>
                <w:rFonts w:ascii="Montserrat Light" w:hAnsi="Montserrat Light"/>
                <w:b/>
                <w:bCs/>
                <w:iCs/>
                <w:lang w:val="fr-FR"/>
              </w:rPr>
              <w:t xml:space="preserve"> </w:t>
            </w:r>
            <w:proofErr w:type="spellStart"/>
            <w:r w:rsidRPr="005842B2">
              <w:rPr>
                <w:rFonts w:ascii="Montserrat Light" w:hAnsi="Montserrat Light"/>
                <w:b/>
                <w:bCs/>
                <w:iCs/>
                <w:lang w:val="fr-FR"/>
              </w:rPr>
              <w:t>tehnică</w:t>
            </w:r>
            <w:proofErr w:type="spellEnd"/>
            <w:r w:rsidRPr="005842B2">
              <w:rPr>
                <w:rFonts w:ascii="Montserrat Light" w:hAnsi="Montserrat Light"/>
                <w:b/>
                <w:bCs/>
                <w:iCs/>
                <w:lang w:val="fr-FR"/>
              </w:rPr>
              <w:t xml:space="preserve">, </w:t>
            </w:r>
            <w:proofErr w:type="spellStart"/>
            <w:r w:rsidRPr="005842B2">
              <w:rPr>
                <w:rFonts w:ascii="Montserrat Light" w:hAnsi="Montserrat Light"/>
                <w:b/>
                <w:bCs/>
                <w:iCs/>
                <w:lang w:val="fr-FR"/>
              </w:rPr>
              <w:t>respectiv</w:t>
            </w:r>
            <w:proofErr w:type="spellEnd"/>
            <w:r w:rsidRPr="005842B2">
              <w:rPr>
                <w:rFonts w:ascii="Montserrat Light" w:hAnsi="Montserrat Light"/>
                <w:b/>
                <w:bCs/>
                <w:iCs/>
                <w:lang w:val="fr-FR"/>
              </w:rPr>
              <w:t xml:space="preserve"> </w:t>
            </w:r>
            <w:proofErr w:type="spellStart"/>
            <w:r w:rsidRPr="005842B2">
              <w:rPr>
                <w:rFonts w:ascii="Montserrat Light" w:hAnsi="Montserrat Light"/>
                <w:b/>
                <w:bCs/>
                <w:iCs/>
                <w:lang w:val="fr-FR"/>
              </w:rPr>
              <w:t>cerințele</w:t>
            </w:r>
            <w:proofErr w:type="spellEnd"/>
            <w:r w:rsidRPr="005842B2">
              <w:rPr>
                <w:rFonts w:ascii="Montserrat Light" w:hAnsi="Montserrat Light"/>
                <w:b/>
                <w:bCs/>
                <w:iCs/>
                <w:lang w:val="fr-FR"/>
              </w:rPr>
              <w:t xml:space="preserve"> de </w:t>
            </w:r>
            <w:proofErr w:type="spellStart"/>
            <w:r w:rsidRPr="005842B2">
              <w:rPr>
                <w:rFonts w:ascii="Montserrat Light" w:hAnsi="Montserrat Light"/>
                <w:b/>
                <w:bCs/>
                <w:iCs/>
                <w:lang w:val="fr-FR"/>
              </w:rPr>
              <w:t>natură</w:t>
            </w:r>
            <w:proofErr w:type="spellEnd"/>
            <w:r w:rsidRPr="005842B2">
              <w:rPr>
                <w:rFonts w:ascii="Montserrat Light" w:hAnsi="Montserrat Light"/>
                <w:b/>
                <w:bCs/>
                <w:iCs/>
                <w:lang w:val="fr-FR"/>
              </w:rPr>
              <w:t xml:space="preserve"> </w:t>
            </w:r>
            <w:proofErr w:type="spellStart"/>
            <w:r w:rsidRPr="005842B2">
              <w:rPr>
                <w:rFonts w:ascii="Montserrat Light" w:hAnsi="Montserrat Light"/>
                <w:b/>
                <w:bCs/>
                <w:iCs/>
                <w:lang w:val="fr-FR"/>
              </w:rPr>
              <w:t>tehnică</w:t>
            </w:r>
            <w:proofErr w:type="spellEnd"/>
            <w:r w:rsidRPr="005842B2">
              <w:rPr>
                <w:rFonts w:ascii="Montserrat Light" w:hAnsi="Montserrat Light"/>
                <w:b/>
                <w:bCs/>
                <w:iCs/>
                <w:lang w:val="fr-FR"/>
              </w:rPr>
              <w:t xml:space="preserve">, </w:t>
            </w:r>
            <w:proofErr w:type="spellStart"/>
            <w:r w:rsidRPr="005842B2">
              <w:rPr>
                <w:rFonts w:ascii="Montserrat Light" w:hAnsi="Montserrat Light"/>
                <w:b/>
                <w:bCs/>
                <w:iCs/>
                <w:lang w:val="fr-FR"/>
              </w:rPr>
              <w:t>economică</w:t>
            </w:r>
            <w:proofErr w:type="spellEnd"/>
            <w:r w:rsidRPr="005842B2">
              <w:rPr>
                <w:rFonts w:ascii="Montserrat Light" w:hAnsi="Montserrat Light"/>
                <w:b/>
                <w:bCs/>
                <w:iCs/>
                <w:lang w:val="fr-FR"/>
              </w:rPr>
              <w:t xml:space="preserve">, </w:t>
            </w:r>
            <w:proofErr w:type="spellStart"/>
            <w:r w:rsidRPr="005842B2">
              <w:rPr>
                <w:rFonts w:ascii="Montserrat Light" w:hAnsi="Montserrat Light"/>
                <w:b/>
                <w:bCs/>
                <w:iCs/>
                <w:lang w:val="fr-FR"/>
              </w:rPr>
              <w:t>juridică</w:t>
            </w:r>
            <w:proofErr w:type="spellEnd"/>
            <w:r w:rsidRPr="005842B2">
              <w:rPr>
                <w:rFonts w:ascii="Montserrat Light" w:hAnsi="Montserrat Light"/>
                <w:b/>
                <w:bCs/>
                <w:iCs/>
                <w:lang w:val="fr-FR"/>
              </w:rPr>
              <w:t xml:space="preserve">, </w:t>
            </w:r>
            <w:proofErr w:type="spellStart"/>
            <w:r w:rsidRPr="005842B2">
              <w:rPr>
                <w:rFonts w:ascii="Montserrat Light" w:hAnsi="Montserrat Light"/>
                <w:b/>
                <w:bCs/>
                <w:iCs/>
                <w:lang w:val="fr-FR"/>
              </w:rPr>
              <w:t>posibilități</w:t>
            </w:r>
            <w:proofErr w:type="spellEnd"/>
            <w:r w:rsidRPr="005842B2">
              <w:rPr>
                <w:rFonts w:ascii="Montserrat Light" w:hAnsi="Montserrat Light"/>
                <w:b/>
                <w:bCs/>
                <w:iCs/>
                <w:lang w:val="fr-FR"/>
              </w:rPr>
              <w:t xml:space="preserve"> de </w:t>
            </w:r>
            <w:proofErr w:type="spellStart"/>
            <w:r w:rsidRPr="005842B2">
              <w:rPr>
                <w:rFonts w:ascii="Montserrat Light" w:hAnsi="Montserrat Light"/>
                <w:b/>
                <w:bCs/>
                <w:iCs/>
                <w:lang w:val="fr-FR"/>
              </w:rPr>
              <w:t>realizare</w:t>
            </w:r>
            <w:proofErr w:type="spellEnd"/>
            <w:r w:rsidRPr="005842B2">
              <w:rPr>
                <w:rFonts w:ascii="Montserrat Light" w:hAnsi="Montserrat Light"/>
                <w:b/>
                <w:bCs/>
                <w:iCs/>
                <w:lang w:val="fr-FR"/>
              </w:rPr>
              <w:t xml:space="preserve"> </w:t>
            </w:r>
            <w:proofErr w:type="spellStart"/>
            <w:r w:rsidRPr="005842B2">
              <w:rPr>
                <w:rFonts w:ascii="Montserrat Light" w:hAnsi="Montserrat Light"/>
                <w:b/>
                <w:bCs/>
                <w:iCs/>
                <w:lang w:val="fr-FR"/>
              </w:rPr>
              <w:t>în</w:t>
            </w:r>
            <w:proofErr w:type="spellEnd"/>
            <w:r w:rsidRPr="005842B2">
              <w:rPr>
                <w:rFonts w:ascii="Montserrat Light" w:hAnsi="Montserrat Light"/>
                <w:b/>
                <w:bCs/>
                <w:iCs/>
                <w:lang w:val="fr-FR"/>
              </w:rPr>
              <w:t xml:space="preserve"> </w:t>
            </w:r>
            <w:proofErr w:type="spellStart"/>
            <w:r w:rsidRPr="005842B2">
              <w:rPr>
                <w:rFonts w:ascii="Montserrat Light" w:hAnsi="Montserrat Light"/>
                <w:b/>
                <w:bCs/>
                <w:iCs/>
                <w:lang w:val="fr-FR"/>
              </w:rPr>
              <w:t>condiții</w:t>
            </w:r>
            <w:proofErr w:type="spellEnd"/>
            <w:r w:rsidRPr="005842B2">
              <w:rPr>
                <w:rFonts w:ascii="Montserrat Light" w:hAnsi="Montserrat Light"/>
                <w:b/>
                <w:bCs/>
                <w:iCs/>
                <w:lang w:val="fr-FR"/>
              </w:rPr>
              <w:t xml:space="preserve"> de </w:t>
            </w:r>
            <w:proofErr w:type="spellStart"/>
            <w:r w:rsidRPr="005842B2">
              <w:rPr>
                <w:rFonts w:ascii="Montserrat Light" w:hAnsi="Montserrat Light"/>
                <w:b/>
                <w:bCs/>
                <w:iCs/>
                <w:lang w:val="fr-FR"/>
              </w:rPr>
              <w:t>utilitate</w:t>
            </w:r>
            <w:proofErr w:type="spellEnd"/>
            <w:r w:rsidRPr="005842B2">
              <w:rPr>
                <w:rFonts w:ascii="Montserrat Light" w:hAnsi="Montserrat Light"/>
                <w:b/>
                <w:bCs/>
                <w:iCs/>
                <w:lang w:val="fr-FR"/>
              </w:rPr>
              <w:t xml:space="preserve">, </w:t>
            </w:r>
            <w:proofErr w:type="spellStart"/>
            <w:r w:rsidRPr="005842B2">
              <w:rPr>
                <w:rFonts w:ascii="Montserrat Light" w:hAnsi="Montserrat Light"/>
                <w:b/>
                <w:bCs/>
                <w:iCs/>
                <w:lang w:val="fr-FR"/>
              </w:rPr>
              <w:t>legalitate</w:t>
            </w:r>
            <w:proofErr w:type="spellEnd"/>
            <w:r w:rsidRPr="005842B2">
              <w:rPr>
                <w:rFonts w:ascii="Montserrat Light" w:hAnsi="Montserrat Light"/>
                <w:b/>
                <w:bCs/>
                <w:iCs/>
                <w:lang w:val="fr-FR"/>
              </w:rPr>
              <w:t xml:space="preserve">, </w:t>
            </w:r>
            <w:proofErr w:type="spellStart"/>
            <w:r w:rsidRPr="005842B2">
              <w:rPr>
                <w:rFonts w:ascii="Montserrat Light" w:hAnsi="Montserrat Light"/>
                <w:b/>
                <w:bCs/>
                <w:iCs/>
                <w:lang w:val="fr-FR"/>
              </w:rPr>
              <w:t>regularitate</w:t>
            </w:r>
            <w:proofErr w:type="spellEnd"/>
            <w:r w:rsidRPr="005842B2">
              <w:rPr>
                <w:rFonts w:ascii="Montserrat Light" w:hAnsi="Montserrat Light"/>
                <w:b/>
                <w:bCs/>
                <w:iCs/>
                <w:lang w:val="fr-FR"/>
              </w:rPr>
              <w:t xml:space="preserve">, </w:t>
            </w:r>
            <w:proofErr w:type="spellStart"/>
            <w:r w:rsidRPr="005842B2">
              <w:rPr>
                <w:rFonts w:ascii="Montserrat Light" w:hAnsi="Montserrat Light"/>
                <w:b/>
                <w:bCs/>
                <w:iCs/>
                <w:lang w:val="fr-FR"/>
              </w:rPr>
              <w:t>eficiență</w:t>
            </w:r>
            <w:proofErr w:type="spellEnd"/>
            <w:r w:rsidRPr="005842B2">
              <w:rPr>
                <w:rFonts w:ascii="Montserrat Light" w:hAnsi="Montserrat Light"/>
                <w:b/>
                <w:bCs/>
                <w:iCs/>
                <w:lang w:val="fr-FR"/>
              </w:rPr>
              <w:t xml:space="preserve">, </w:t>
            </w:r>
            <w:proofErr w:type="spellStart"/>
            <w:r w:rsidRPr="005842B2">
              <w:rPr>
                <w:rFonts w:ascii="Montserrat Light" w:hAnsi="Montserrat Light"/>
                <w:b/>
                <w:bCs/>
                <w:iCs/>
                <w:lang w:val="fr-FR"/>
              </w:rPr>
              <w:t>eficacitate</w:t>
            </w:r>
            <w:proofErr w:type="spellEnd"/>
            <w:r w:rsidRPr="005842B2">
              <w:rPr>
                <w:rFonts w:ascii="Montserrat Light" w:hAnsi="Montserrat Light"/>
                <w:b/>
                <w:bCs/>
                <w:iCs/>
                <w:lang w:val="fr-FR"/>
              </w:rPr>
              <w:t xml:space="preserve"> </w:t>
            </w:r>
            <w:proofErr w:type="spellStart"/>
            <w:r w:rsidRPr="005842B2">
              <w:rPr>
                <w:rFonts w:ascii="Montserrat Light" w:hAnsi="Montserrat Light"/>
                <w:b/>
                <w:bCs/>
                <w:iCs/>
                <w:lang w:val="fr-FR"/>
              </w:rPr>
              <w:t>și</w:t>
            </w:r>
            <w:proofErr w:type="spellEnd"/>
            <w:r w:rsidRPr="005842B2">
              <w:rPr>
                <w:rFonts w:ascii="Montserrat Light" w:hAnsi="Montserrat Light"/>
                <w:b/>
                <w:bCs/>
                <w:iCs/>
                <w:lang w:val="fr-FR"/>
              </w:rPr>
              <w:t xml:space="preserve"> </w:t>
            </w:r>
            <w:proofErr w:type="spellStart"/>
            <w:proofErr w:type="gramStart"/>
            <w:r w:rsidRPr="005842B2">
              <w:rPr>
                <w:rFonts w:ascii="Montserrat Light" w:hAnsi="Montserrat Light"/>
                <w:b/>
                <w:bCs/>
                <w:iCs/>
                <w:lang w:val="fr-FR"/>
              </w:rPr>
              <w:t>economicitate</w:t>
            </w:r>
            <w:proofErr w:type="spellEnd"/>
            <w:r w:rsidRPr="005842B2">
              <w:rPr>
                <w:rFonts w:ascii="Montserrat Light" w:hAnsi="Montserrat Light"/>
                <w:b/>
                <w:bCs/>
                <w:iCs/>
                <w:lang w:val="fr-FR"/>
              </w:rPr>
              <w:t>:</w:t>
            </w:r>
            <w:proofErr w:type="gramEnd"/>
            <w:r w:rsidRPr="005842B2">
              <w:rPr>
                <w:rFonts w:ascii="Montserrat Light" w:hAnsi="Montserrat Light"/>
                <w:b/>
                <w:bCs/>
                <w:iCs/>
                <w:lang w:val="fr-FR"/>
              </w:rPr>
              <w:t xml:space="preserve"> </w:t>
            </w:r>
          </w:p>
        </w:tc>
      </w:tr>
      <w:tr w:rsidR="001B5D45" w:rsidRPr="005842B2" w14:paraId="6622891E" w14:textId="77777777" w:rsidTr="005F130D">
        <w:tc>
          <w:tcPr>
            <w:tcW w:w="9493" w:type="dxa"/>
            <w:gridSpan w:val="4"/>
            <w:shd w:val="clear" w:color="auto" w:fill="FFFFFF" w:themeFill="background1"/>
          </w:tcPr>
          <w:p w14:paraId="27A77D01" w14:textId="77777777" w:rsidR="007B336A" w:rsidRPr="005842B2" w:rsidRDefault="007B336A" w:rsidP="00D5439A">
            <w:pPr>
              <w:spacing w:line="240" w:lineRule="auto"/>
              <w:jc w:val="both"/>
              <w:rPr>
                <w:rFonts w:ascii="Montserrat Light" w:hAnsi="Montserrat Light"/>
                <w:lang w:val="it-IT"/>
              </w:rPr>
            </w:pPr>
            <w:r w:rsidRPr="005842B2">
              <w:rPr>
                <w:rFonts w:ascii="Montserrat Light" w:hAnsi="Montserrat Light"/>
                <w:lang w:val="it-IT"/>
              </w:rPr>
              <w:t>Este necesar având în vedere realizarea obligațiilor legale ale Consiliului Județean Cluj în calitate de administrator/proprietar al drumurilor județene.</w:t>
            </w:r>
          </w:p>
          <w:p w14:paraId="5F734B74" w14:textId="77777777" w:rsidR="00D5439A" w:rsidRPr="005842B2" w:rsidRDefault="00D5439A" w:rsidP="00D5439A">
            <w:pPr>
              <w:spacing w:line="240" w:lineRule="auto"/>
              <w:jc w:val="both"/>
              <w:rPr>
                <w:rFonts w:ascii="Montserrat Light" w:hAnsi="Montserrat Light"/>
                <w:lang w:val="it-IT"/>
              </w:rPr>
            </w:pPr>
          </w:p>
          <w:p w14:paraId="652294E7" w14:textId="77777777" w:rsidR="00C51F1D" w:rsidRPr="005842B2" w:rsidRDefault="005F130D" w:rsidP="00D5439A">
            <w:pPr>
              <w:spacing w:line="240" w:lineRule="auto"/>
              <w:jc w:val="both"/>
              <w:rPr>
                <w:rFonts w:ascii="Montserrat Light" w:hAnsi="Montserrat Light" w:cs="Cambria"/>
                <w:lang w:val="ro-RO"/>
              </w:rPr>
            </w:pPr>
            <w:r w:rsidRPr="005842B2">
              <w:rPr>
                <w:rFonts w:ascii="Montserrat Light" w:hAnsi="Montserrat Light" w:cs="Cambria"/>
                <w:lang w:val="ro-RO"/>
              </w:rPr>
              <w:t>În conformitate cu devizul general, valoarea totală a proiectului este de: 7.671.171,72 lei (fără TVA)</w:t>
            </w:r>
          </w:p>
          <w:p w14:paraId="7AB7541B" w14:textId="77777777" w:rsidR="00D5439A" w:rsidRPr="005842B2" w:rsidRDefault="00C51F1D" w:rsidP="002E4887">
            <w:pPr>
              <w:pStyle w:val="ListParagraph"/>
              <w:numPr>
                <w:ilvl w:val="0"/>
                <w:numId w:val="42"/>
              </w:numPr>
              <w:spacing w:line="240" w:lineRule="auto"/>
              <w:jc w:val="both"/>
              <w:rPr>
                <w:rFonts w:ascii="Montserrat Light" w:hAnsi="Montserrat Light" w:cs="Cambria"/>
                <w:lang w:val="ro-RO"/>
              </w:rPr>
            </w:pPr>
            <w:r w:rsidRPr="005842B2">
              <w:rPr>
                <w:rFonts w:ascii="Montserrat Light" w:hAnsi="Montserrat Light" w:cs="Cambria"/>
                <w:lang w:val="ro-RO"/>
              </w:rPr>
              <w:t>Din care C+M: 4.900.901,34 lei (fără TVA)</w:t>
            </w:r>
          </w:p>
        </w:tc>
      </w:tr>
      <w:tr w:rsidR="001B5D45" w:rsidRPr="005842B2" w14:paraId="6B3BA828" w14:textId="77777777" w:rsidTr="006A43D9">
        <w:tc>
          <w:tcPr>
            <w:tcW w:w="9493" w:type="dxa"/>
            <w:gridSpan w:val="4"/>
          </w:tcPr>
          <w:p w14:paraId="55F320BC" w14:textId="77777777" w:rsidR="007A0F06" w:rsidRPr="005842B2" w:rsidRDefault="001B5D45" w:rsidP="00D5439A">
            <w:pPr>
              <w:tabs>
                <w:tab w:val="left" w:pos="3456"/>
              </w:tabs>
              <w:spacing w:line="240" w:lineRule="auto"/>
              <w:jc w:val="both"/>
              <w:rPr>
                <w:rFonts w:ascii="Montserrat Light" w:hAnsi="Montserrat Light"/>
                <w:b/>
                <w:bCs/>
                <w:i/>
                <w:lang w:val="ro-RO"/>
              </w:rPr>
            </w:pPr>
            <w:r w:rsidRPr="005842B2">
              <w:rPr>
                <w:rFonts w:ascii="Montserrat Light" w:hAnsi="Montserrat Light"/>
                <w:b/>
                <w:bCs/>
                <w:i/>
                <w:lang w:val="ro-RO"/>
              </w:rPr>
              <w:t xml:space="preserve">Secțiunea a 3-a - Efecte preconizate ale aplicării actului administrativ (impactul financiar asupra bugetului </w:t>
            </w:r>
            <w:proofErr w:type="spellStart"/>
            <w:r w:rsidRPr="005842B2">
              <w:rPr>
                <w:rFonts w:ascii="Montserrat Light" w:hAnsi="Montserrat Light"/>
                <w:b/>
                <w:bCs/>
                <w:i/>
                <w:lang w:val="ro-RO"/>
              </w:rPr>
              <w:t>judeţului</w:t>
            </w:r>
            <w:proofErr w:type="spellEnd"/>
            <w:r w:rsidRPr="005842B2">
              <w:rPr>
                <w:rFonts w:ascii="Montserrat Light" w:hAnsi="Montserrat Light"/>
                <w:b/>
                <w:bCs/>
                <w:i/>
                <w:lang w:val="ro-RO"/>
              </w:rPr>
              <w:t xml:space="preserve"> pe termen scurt (pe anul curent)/lung, impactul asupra mediului concurențial </w:t>
            </w:r>
            <w:proofErr w:type="spellStart"/>
            <w:r w:rsidRPr="005842B2">
              <w:rPr>
                <w:rFonts w:ascii="Montserrat Light" w:hAnsi="Montserrat Light"/>
                <w:b/>
                <w:bCs/>
                <w:i/>
                <w:lang w:val="ro-RO"/>
              </w:rPr>
              <w:t>şi</w:t>
            </w:r>
            <w:proofErr w:type="spellEnd"/>
            <w:r w:rsidRPr="005842B2">
              <w:rPr>
                <w:rFonts w:ascii="Montserrat Light" w:hAnsi="Montserrat Light"/>
                <w:b/>
                <w:bCs/>
                <w:i/>
                <w:lang w:val="ro-RO"/>
              </w:rPr>
              <w:t xml:space="preserve"> domeniului ajutoarelor de stat, impactul asupra sarcinilor administrative, impactul asupra mediului): </w:t>
            </w:r>
          </w:p>
        </w:tc>
      </w:tr>
      <w:tr w:rsidR="001B5D45" w:rsidRPr="005842B2" w14:paraId="51A5AD26" w14:textId="77777777" w:rsidTr="006A43D9">
        <w:tc>
          <w:tcPr>
            <w:tcW w:w="9493" w:type="dxa"/>
            <w:gridSpan w:val="4"/>
          </w:tcPr>
          <w:p w14:paraId="6AAEFAE5" w14:textId="77777777" w:rsidR="00D5439A" w:rsidRPr="005842B2" w:rsidRDefault="00D5439A" w:rsidP="00D5439A">
            <w:pPr>
              <w:autoSpaceDE w:val="0"/>
              <w:autoSpaceDN w:val="0"/>
              <w:adjustRightInd w:val="0"/>
              <w:spacing w:line="240" w:lineRule="auto"/>
              <w:jc w:val="both"/>
              <w:rPr>
                <w:rFonts w:ascii="Montserrat Light" w:hAnsi="Montserrat Light" w:cs="Times New Roman"/>
                <w:lang w:val="ro-RO"/>
              </w:rPr>
            </w:pPr>
            <w:r w:rsidRPr="005842B2">
              <w:rPr>
                <w:rFonts w:ascii="Montserrat Light" w:hAnsi="Montserrat Light" w:cs="Times New Roman"/>
                <w:lang w:val="ro-RO"/>
              </w:rPr>
              <w:t>În conformitate cu devizul general, valoarea totală a proiectului este de 7.671.171,72 lei (fără TVA), din care:</w:t>
            </w:r>
          </w:p>
          <w:p w14:paraId="55DC007A" w14:textId="77777777" w:rsidR="00D5439A" w:rsidRPr="005842B2" w:rsidRDefault="00D5439A" w:rsidP="00D5439A">
            <w:pPr>
              <w:pStyle w:val="ListParagraph"/>
              <w:numPr>
                <w:ilvl w:val="0"/>
                <w:numId w:val="47"/>
              </w:numPr>
              <w:autoSpaceDE w:val="0"/>
              <w:autoSpaceDN w:val="0"/>
              <w:adjustRightInd w:val="0"/>
              <w:spacing w:line="240" w:lineRule="auto"/>
              <w:jc w:val="both"/>
              <w:rPr>
                <w:rFonts w:ascii="Montserrat Light" w:hAnsi="Montserrat Light"/>
                <w:lang w:val="ro-RO"/>
              </w:rPr>
            </w:pPr>
            <w:r w:rsidRPr="005842B2">
              <w:rPr>
                <w:rFonts w:ascii="Montserrat Light" w:hAnsi="Montserrat Light"/>
                <w:lang w:val="ro-RO"/>
              </w:rPr>
              <w:t>Valoarea C+M este de 4.900.901,34 lei (fără TVA)</w:t>
            </w:r>
          </w:p>
          <w:p w14:paraId="740B27A0" w14:textId="77777777" w:rsidR="00D5439A" w:rsidRPr="005842B2" w:rsidRDefault="00D5439A" w:rsidP="00D5439A">
            <w:pPr>
              <w:widowControl w:val="0"/>
              <w:tabs>
                <w:tab w:val="left" w:pos="360"/>
                <w:tab w:val="left" w:pos="720"/>
                <w:tab w:val="left" w:pos="1080"/>
              </w:tabs>
              <w:autoSpaceDE w:val="0"/>
              <w:autoSpaceDN w:val="0"/>
              <w:adjustRightInd w:val="0"/>
              <w:spacing w:line="240" w:lineRule="auto"/>
              <w:rPr>
                <w:rFonts w:ascii="Montserrat Light" w:hAnsi="Montserrat Light"/>
                <w:lang w:val="it-IT"/>
              </w:rPr>
            </w:pPr>
            <w:r w:rsidRPr="005842B2">
              <w:rPr>
                <w:rFonts w:ascii="Montserrat Light" w:hAnsi="Montserrat Light"/>
                <w:lang w:val="it-IT"/>
              </w:rPr>
              <w:t>Eșalonare: Anul I - 100% - 7.671.171,72 lei (fără TVA)</w:t>
            </w:r>
          </w:p>
          <w:p w14:paraId="6AFC2720" w14:textId="77777777" w:rsidR="00D5439A" w:rsidRPr="005842B2" w:rsidRDefault="00D5439A" w:rsidP="00D5439A">
            <w:pPr>
              <w:autoSpaceDE w:val="0"/>
              <w:autoSpaceDN w:val="0"/>
              <w:adjustRightInd w:val="0"/>
              <w:spacing w:line="240" w:lineRule="auto"/>
              <w:jc w:val="both"/>
              <w:rPr>
                <w:rFonts w:ascii="Montserrat Light" w:hAnsi="Montserrat Light"/>
                <w:lang w:val="it-IT"/>
              </w:rPr>
            </w:pPr>
            <w:r w:rsidRPr="005842B2">
              <w:rPr>
                <w:rFonts w:ascii="Montserrat Light" w:hAnsi="Montserrat Light"/>
                <w:lang w:val="it-IT"/>
              </w:rPr>
              <w:t>Durata de realizare a investiției: 12 luni</w:t>
            </w:r>
          </w:p>
          <w:p w14:paraId="6675D628" w14:textId="77777777" w:rsidR="00076E96" w:rsidRPr="005842B2" w:rsidRDefault="007B336A" w:rsidP="00D5439A">
            <w:pPr>
              <w:autoSpaceDE w:val="0"/>
              <w:autoSpaceDN w:val="0"/>
              <w:adjustRightInd w:val="0"/>
              <w:spacing w:line="240" w:lineRule="auto"/>
              <w:jc w:val="both"/>
              <w:rPr>
                <w:rFonts w:ascii="Montserrat Light" w:hAnsi="Montserrat Light" w:cs="Times New Roman"/>
                <w:lang w:val="ro-RO"/>
              </w:rPr>
            </w:pPr>
            <w:r w:rsidRPr="005842B2">
              <w:rPr>
                <w:rFonts w:ascii="Montserrat Light" w:hAnsi="Montserrat Light" w:cs="Cambria"/>
                <w:lang w:val="ro-RO"/>
              </w:rPr>
              <w:t>Obiectivul de investiții se va finanța din fonduri atrase și fonduri proprii, prevăzute în bugetul local.</w:t>
            </w:r>
          </w:p>
        </w:tc>
      </w:tr>
      <w:tr w:rsidR="001B5D45" w:rsidRPr="005842B2" w14:paraId="305A7F3A" w14:textId="77777777" w:rsidTr="006A43D9">
        <w:tc>
          <w:tcPr>
            <w:tcW w:w="9493" w:type="dxa"/>
            <w:gridSpan w:val="4"/>
          </w:tcPr>
          <w:p w14:paraId="5BF064DE" w14:textId="77777777" w:rsidR="001B5D45" w:rsidRPr="005842B2" w:rsidRDefault="001B5D45" w:rsidP="006A43D9">
            <w:pPr>
              <w:tabs>
                <w:tab w:val="left" w:pos="3456"/>
              </w:tabs>
              <w:jc w:val="both"/>
              <w:rPr>
                <w:rFonts w:ascii="Montserrat Light" w:hAnsi="Montserrat Light"/>
                <w:i/>
                <w:lang w:val="it-IT"/>
              </w:rPr>
            </w:pPr>
            <w:r w:rsidRPr="005842B2">
              <w:rPr>
                <w:rFonts w:ascii="Montserrat Light" w:hAnsi="Montserrat Light"/>
                <w:b/>
                <w:i/>
                <w:lang w:val="it-IT"/>
              </w:rPr>
              <w:t xml:space="preserve">Secțiunea a 4-a - Concluzii/propuneri:  </w:t>
            </w:r>
          </w:p>
        </w:tc>
      </w:tr>
      <w:tr w:rsidR="001B5D45" w:rsidRPr="005842B2" w14:paraId="2A640B6F" w14:textId="77777777" w:rsidTr="006A43D9">
        <w:tc>
          <w:tcPr>
            <w:tcW w:w="9493" w:type="dxa"/>
            <w:gridSpan w:val="4"/>
          </w:tcPr>
          <w:p w14:paraId="1ACFA119" w14:textId="77777777" w:rsidR="00D447A5" w:rsidRPr="005842B2" w:rsidRDefault="001B5D45" w:rsidP="007B336A">
            <w:pPr>
              <w:tabs>
                <w:tab w:val="left" w:pos="3456"/>
              </w:tabs>
              <w:jc w:val="both"/>
              <w:rPr>
                <w:rFonts w:ascii="Montserrat Light" w:hAnsi="Montserrat Light"/>
                <w:iCs/>
                <w:lang w:val="it-IT"/>
              </w:rPr>
            </w:pPr>
            <w:r w:rsidRPr="005842B2">
              <w:rPr>
                <w:rFonts w:ascii="Montserrat Light" w:hAnsi="Montserrat Light"/>
                <w:iCs/>
                <w:lang w:val="it-IT"/>
              </w:rPr>
              <w:t xml:space="preserve">În urma analizării proiectului de hotărâre și a documentării efectuate, certificăm faptul că proiectul de hotărâre </w:t>
            </w:r>
            <w:r w:rsidRPr="005842B2">
              <w:rPr>
                <w:rFonts w:ascii="Montserrat Light" w:hAnsi="Montserrat Light"/>
                <w:b/>
                <w:bCs/>
                <w:iCs/>
                <w:lang w:val="it-IT"/>
              </w:rPr>
              <w:t xml:space="preserve">îndeplinește </w:t>
            </w:r>
            <w:r w:rsidRPr="005842B2">
              <w:rPr>
                <w:rFonts w:ascii="Montserrat Light" w:hAnsi="Montserrat Light"/>
                <w:iCs/>
                <w:lang w:val="it-IT"/>
              </w:rPr>
              <w:t>cerințele tehnice specificate la Secțiunea a 2-a.</w:t>
            </w:r>
          </w:p>
        </w:tc>
      </w:tr>
      <w:tr w:rsidR="001B5D45" w:rsidRPr="005842B2" w14:paraId="5698F996" w14:textId="77777777" w:rsidTr="002E285B">
        <w:trPr>
          <w:trHeight w:val="378"/>
        </w:trPr>
        <w:tc>
          <w:tcPr>
            <w:tcW w:w="2785" w:type="dxa"/>
          </w:tcPr>
          <w:p w14:paraId="5B176283" w14:textId="77777777" w:rsidR="001B5D45" w:rsidRPr="005842B2" w:rsidRDefault="001B5D45" w:rsidP="006A43D9">
            <w:pPr>
              <w:tabs>
                <w:tab w:val="left" w:pos="3456"/>
              </w:tabs>
              <w:jc w:val="both"/>
              <w:rPr>
                <w:rFonts w:ascii="Montserrat Light" w:hAnsi="Montserrat Light"/>
                <w:b/>
                <w:bCs/>
                <w:iCs/>
                <w:lang w:val="it-IT"/>
              </w:rPr>
            </w:pPr>
          </w:p>
        </w:tc>
        <w:tc>
          <w:tcPr>
            <w:tcW w:w="3390" w:type="dxa"/>
            <w:vAlign w:val="center"/>
          </w:tcPr>
          <w:p w14:paraId="2B2B167B" w14:textId="77777777" w:rsidR="001B5D45" w:rsidRPr="005842B2" w:rsidRDefault="001B5D45" w:rsidP="006A43D9">
            <w:pPr>
              <w:tabs>
                <w:tab w:val="left" w:pos="3456"/>
              </w:tabs>
              <w:jc w:val="center"/>
              <w:rPr>
                <w:rFonts w:ascii="Montserrat Light" w:hAnsi="Montserrat Light"/>
                <w:b/>
                <w:bCs/>
                <w:iCs/>
                <w:lang w:val="en-US"/>
              </w:rPr>
            </w:pPr>
            <w:proofErr w:type="spellStart"/>
            <w:r w:rsidRPr="005842B2">
              <w:rPr>
                <w:rFonts w:ascii="Montserrat Light" w:hAnsi="Montserrat Light"/>
                <w:b/>
                <w:bCs/>
                <w:iCs/>
                <w:lang w:val="en-US"/>
              </w:rPr>
              <w:t>Prenume</w:t>
            </w:r>
            <w:proofErr w:type="spellEnd"/>
            <w:r w:rsidRPr="005842B2">
              <w:rPr>
                <w:rFonts w:ascii="Montserrat Light" w:hAnsi="Montserrat Light"/>
                <w:b/>
                <w:bCs/>
                <w:iCs/>
                <w:lang w:val="en-US"/>
              </w:rPr>
              <w:t xml:space="preserve"> </w:t>
            </w:r>
            <w:proofErr w:type="spellStart"/>
            <w:r w:rsidRPr="005842B2">
              <w:rPr>
                <w:rFonts w:ascii="Montserrat Light" w:hAnsi="Montserrat Light"/>
                <w:b/>
                <w:bCs/>
                <w:iCs/>
                <w:lang w:val="en-US"/>
              </w:rPr>
              <w:t>și</w:t>
            </w:r>
            <w:proofErr w:type="spellEnd"/>
            <w:r w:rsidRPr="005842B2">
              <w:rPr>
                <w:rFonts w:ascii="Montserrat Light" w:hAnsi="Montserrat Light"/>
                <w:b/>
                <w:bCs/>
                <w:iCs/>
                <w:lang w:val="en-US"/>
              </w:rPr>
              <w:t xml:space="preserve"> </w:t>
            </w:r>
            <w:proofErr w:type="spellStart"/>
            <w:r w:rsidRPr="005842B2">
              <w:rPr>
                <w:rFonts w:ascii="Montserrat Light" w:hAnsi="Montserrat Light"/>
                <w:b/>
                <w:bCs/>
                <w:iCs/>
                <w:lang w:val="en-US"/>
              </w:rPr>
              <w:t>nume</w:t>
            </w:r>
            <w:proofErr w:type="spellEnd"/>
          </w:p>
        </w:tc>
        <w:tc>
          <w:tcPr>
            <w:tcW w:w="1795" w:type="dxa"/>
            <w:vAlign w:val="center"/>
          </w:tcPr>
          <w:p w14:paraId="2F0A2CD3" w14:textId="77777777" w:rsidR="001B5D45" w:rsidRPr="005842B2" w:rsidRDefault="001B5D45" w:rsidP="006A43D9">
            <w:pPr>
              <w:tabs>
                <w:tab w:val="left" w:pos="3456"/>
              </w:tabs>
              <w:jc w:val="center"/>
              <w:rPr>
                <w:rFonts w:ascii="Montserrat Light" w:hAnsi="Montserrat Light"/>
                <w:b/>
                <w:bCs/>
                <w:iCs/>
                <w:lang w:val="en-US"/>
              </w:rPr>
            </w:pPr>
            <w:r w:rsidRPr="005842B2">
              <w:rPr>
                <w:rFonts w:ascii="Montserrat Light" w:hAnsi="Montserrat Light"/>
                <w:b/>
                <w:bCs/>
                <w:iCs/>
                <w:lang w:val="en-US"/>
              </w:rPr>
              <w:t>Data</w:t>
            </w:r>
          </w:p>
        </w:tc>
        <w:tc>
          <w:tcPr>
            <w:tcW w:w="1523" w:type="dxa"/>
            <w:vAlign w:val="center"/>
          </w:tcPr>
          <w:p w14:paraId="346660B6" w14:textId="77777777" w:rsidR="001B5D45" w:rsidRPr="005842B2" w:rsidRDefault="001B5D45" w:rsidP="006A43D9">
            <w:pPr>
              <w:tabs>
                <w:tab w:val="left" w:pos="3456"/>
              </w:tabs>
              <w:jc w:val="center"/>
              <w:rPr>
                <w:rFonts w:ascii="Montserrat Light" w:hAnsi="Montserrat Light"/>
                <w:b/>
                <w:bCs/>
                <w:iCs/>
                <w:lang w:val="en-US"/>
              </w:rPr>
            </w:pPr>
            <w:proofErr w:type="spellStart"/>
            <w:r w:rsidRPr="005842B2">
              <w:rPr>
                <w:rFonts w:ascii="Montserrat Light" w:hAnsi="Montserrat Light"/>
                <w:b/>
                <w:bCs/>
                <w:iCs/>
                <w:lang w:val="en-US"/>
              </w:rPr>
              <w:t>Semnătura</w:t>
            </w:r>
            <w:proofErr w:type="spellEnd"/>
          </w:p>
        </w:tc>
      </w:tr>
      <w:tr w:rsidR="001B5D45" w:rsidRPr="005842B2" w14:paraId="088D7FA6" w14:textId="77777777" w:rsidTr="002E285B">
        <w:trPr>
          <w:trHeight w:val="411"/>
        </w:trPr>
        <w:tc>
          <w:tcPr>
            <w:tcW w:w="2785" w:type="dxa"/>
            <w:vAlign w:val="center"/>
          </w:tcPr>
          <w:p w14:paraId="45ABD6AB" w14:textId="77777777" w:rsidR="001B5D45" w:rsidRPr="005842B2" w:rsidRDefault="001B5D45" w:rsidP="006A43D9">
            <w:pPr>
              <w:tabs>
                <w:tab w:val="left" w:pos="3456"/>
              </w:tabs>
              <w:jc w:val="both"/>
              <w:rPr>
                <w:rFonts w:ascii="Montserrat Light" w:hAnsi="Montserrat Light"/>
                <w:iCs/>
                <w:lang w:val="en-US"/>
              </w:rPr>
            </w:pPr>
            <w:proofErr w:type="spellStart"/>
            <w:r w:rsidRPr="005842B2">
              <w:rPr>
                <w:rFonts w:ascii="Montserrat Light" w:hAnsi="Montserrat Light"/>
                <w:iCs/>
                <w:lang w:val="en-US"/>
              </w:rPr>
              <w:t>Avizat</w:t>
            </w:r>
            <w:proofErr w:type="spellEnd"/>
            <w:r w:rsidRPr="005842B2">
              <w:rPr>
                <w:rFonts w:ascii="Montserrat Light" w:hAnsi="Montserrat Light"/>
                <w:iCs/>
                <w:lang w:val="en-US"/>
              </w:rPr>
              <w:t>: Director General</w:t>
            </w:r>
          </w:p>
        </w:tc>
        <w:tc>
          <w:tcPr>
            <w:tcW w:w="3390" w:type="dxa"/>
            <w:vAlign w:val="center"/>
          </w:tcPr>
          <w:p w14:paraId="6C573C87" w14:textId="77777777" w:rsidR="001B5D45" w:rsidRPr="005842B2" w:rsidRDefault="00D5439A" w:rsidP="00D5439A">
            <w:pPr>
              <w:tabs>
                <w:tab w:val="left" w:pos="3456"/>
              </w:tabs>
              <w:jc w:val="center"/>
              <w:rPr>
                <w:rFonts w:ascii="Montserrat Light" w:hAnsi="Montserrat Light" w:cs="Calibri Light"/>
                <w:iCs/>
                <w:noProof/>
                <w:shd w:val="clear" w:color="auto" w:fill="FFFFFF"/>
              </w:rPr>
            </w:pPr>
            <w:r w:rsidRPr="005842B2">
              <w:rPr>
                <w:rFonts w:ascii="Montserrat Light" w:hAnsi="Montserrat Light" w:cs="Calibri Light"/>
                <w:iCs/>
                <w:noProof/>
                <w:shd w:val="clear" w:color="auto" w:fill="FFFFFF"/>
              </w:rPr>
              <w:t>Cristina Șchiop</w:t>
            </w:r>
          </w:p>
        </w:tc>
        <w:tc>
          <w:tcPr>
            <w:tcW w:w="1795" w:type="dxa"/>
            <w:vAlign w:val="center"/>
          </w:tcPr>
          <w:p w14:paraId="69BA0226" w14:textId="7B700254" w:rsidR="001B5D45" w:rsidRPr="005842B2" w:rsidRDefault="0017001F" w:rsidP="006A43D9">
            <w:pPr>
              <w:tabs>
                <w:tab w:val="left" w:pos="3456"/>
              </w:tabs>
              <w:jc w:val="center"/>
              <w:rPr>
                <w:rFonts w:ascii="Montserrat Light" w:hAnsi="Montserrat Light"/>
                <w:iCs/>
                <w:lang w:val="en-US"/>
              </w:rPr>
            </w:pPr>
            <w:r w:rsidRPr="005842B2">
              <w:rPr>
                <w:rFonts w:ascii="Montserrat Light" w:hAnsi="Montserrat Light"/>
                <w:iCs/>
                <w:lang w:val="en-US"/>
              </w:rPr>
              <w:t>09.10.2026</w:t>
            </w:r>
          </w:p>
        </w:tc>
        <w:tc>
          <w:tcPr>
            <w:tcW w:w="1523" w:type="dxa"/>
            <w:vAlign w:val="center"/>
          </w:tcPr>
          <w:p w14:paraId="1FF1566E" w14:textId="77777777" w:rsidR="001B5D45" w:rsidRPr="005842B2" w:rsidRDefault="001B5D45" w:rsidP="006A43D9">
            <w:pPr>
              <w:tabs>
                <w:tab w:val="left" w:pos="3456"/>
              </w:tabs>
              <w:jc w:val="both"/>
              <w:rPr>
                <w:rFonts w:ascii="Montserrat Light" w:hAnsi="Montserrat Light"/>
                <w:iCs/>
                <w:lang w:val="en-US"/>
              </w:rPr>
            </w:pPr>
          </w:p>
        </w:tc>
      </w:tr>
    </w:tbl>
    <w:p w14:paraId="3766B3EF" w14:textId="77777777" w:rsidR="00577784" w:rsidRPr="005842B2" w:rsidRDefault="00577784" w:rsidP="00577784">
      <w:pPr>
        <w:tabs>
          <w:tab w:val="left" w:pos="4303"/>
        </w:tabs>
        <w:rPr>
          <w:rFonts w:ascii="Montserrat Light" w:hAnsi="Montserrat Light"/>
          <w:highlight w:val="yellow"/>
          <w:lang w:val="en-US" w:eastAsia="ro-RO"/>
        </w:rPr>
      </w:pPr>
    </w:p>
    <w:p w14:paraId="337F25E1" w14:textId="77777777" w:rsidR="004717E6" w:rsidRPr="005842B2" w:rsidRDefault="004717E6" w:rsidP="00577784">
      <w:pPr>
        <w:tabs>
          <w:tab w:val="left" w:pos="4303"/>
        </w:tabs>
        <w:rPr>
          <w:rFonts w:ascii="Montserrat Light" w:hAnsi="Montserrat Light"/>
          <w:highlight w:val="yellow"/>
          <w:lang w:val="en-US" w:eastAsia="ro-RO"/>
        </w:rPr>
      </w:pPr>
    </w:p>
    <w:p w14:paraId="561B3C7A" w14:textId="77777777" w:rsidR="00AF7187" w:rsidRDefault="00AF7187" w:rsidP="00577784">
      <w:pPr>
        <w:tabs>
          <w:tab w:val="left" w:pos="4303"/>
        </w:tabs>
        <w:rPr>
          <w:rFonts w:ascii="Montserrat Light" w:hAnsi="Montserrat Light"/>
          <w:highlight w:val="yellow"/>
          <w:lang w:val="en-US" w:eastAsia="ro-RO"/>
        </w:rPr>
      </w:pPr>
    </w:p>
    <w:p w14:paraId="0EB9A48E" w14:textId="77777777" w:rsidR="0087405C" w:rsidRPr="005842B2" w:rsidRDefault="0087405C" w:rsidP="00577784">
      <w:pPr>
        <w:tabs>
          <w:tab w:val="left" w:pos="4303"/>
        </w:tabs>
        <w:rPr>
          <w:rFonts w:ascii="Montserrat Light" w:hAnsi="Montserrat Light"/>
          <w:highlight w:val="yellow"/>
          <w:lang w:val="en-US" w:eastAsia="ro-RO"/>
        </w:rPr>
      </w:pPr>
    </w:p>
    <w:p w14:paraId="49B62798" w14:textId="77777777" w:rsidR="0017001F" w:rsidRPr="005842B2" w:rsidRDefault="0017001F" w:rsidP="0017001F">
      <w:pPr>
        <w:tabs>
          <w:tab w:val="left" w:pos="3456"/>
        </w:tabs>
        <w:rPr>
          <w:rFonts w:ascii="Montserrat Light" w:hAnsi="Montserrat Light"/>
          <w:sz w:val="18"/>
          <w:szCs w:val="18"/>
          <w:lang w:val="fr-FR"/>
        </w:rPr>
      </w:pPr>
      <w:r w:rsidRPr="005842B2">
        <w:rPr>
          <w:rFonts w:ascii="Montserrat Light" w:hAnsi="Montserrat Light"/>
          <w:sz w:val="18"/>
          <w:szCs w:val="18"/>
          <w:lang w:val="fr-FR"/>
        </w:rPr>
        <w:t>Nr.</w:t>
      </w:r>
      <w:r w:rsidRPr="005842B2">
        <w:rPr>
          <w:rFonts w:ascii="Montserrat Light" w:hAnsi="Montserrat Light"/>
        </w:rPr>
        <w:t xml:space="preserve"> </w:t>
      </w:r>
      <w:r w:rsidRPr="005842B2">
        <w:rPr>
          <w:rFonts w:ascii="Montserrat Light" w:hAnsi="Montserrat Light"/>
          <w:sz w:val="18"/>
          <w:szCs w:val="18"/>
          <w:lang w:val="fr-FR"/>
        </w:rPr>
        <w:t>34586 /</w:t>
      </w:r>
      <w:r w:rsidRPr="005842B2">
        <w:rPr>
          <w:rFonts w:ascii="Montserrat Light" w:hAnsi="Montserrat Light"/>
        </w:rPr>
        <w:t xml:space="preserve"> </w:t>
      </w:r>
      <w:r w:rsidRPr="005842B2">
        <w:rPr>
          <w:rFonts w:ascii="Montserrat Light" w:hAnsi="Montserrat Light"/>
          <w:sz w:val="18"/>
          <w:szCs w:val="18"/>
          <w:lang w:val="fr-FR"/>
        </w:rPr>
        <w:t>07.10.2026</w:t>
      </w:r>
    </w:p>
    <w:p w14:paraId="1D7D2C1D" w14:textId="77777777" w:rsidR="004717E6" w:rsidRPr="005842B2" w:rsidRDefault="004717E6" w:rsidP="004717E6">
      <w:pPr>
        <w:tabs>
          <w:tab w:val="left" w:pos="3456"/>
        </w:tabs>
        <w:jc w:val="center"/>
        <w:rPr>
          <w:rFonts w:ascii="Montserrat Light" w:hAnsi="Montserrat Light"/>
          <w:b/>
          <w:bCs/>
          <w:iCs/>
          <w:highlight w:val="yellow"/>
          <w:lang w:val="ro-RO"/>
        </w:rPr>
      </w:pPr>
    </w:p>
    <w:p w14:paraId="6612101A" w14:textId="77777777" w:rsidR="004717E6" w:rsidRPr="005842B2" w:rsidRDefault="004717E6" w:rsidP="004717E6">
      <w:pPr>
        <w:tabs>
          <w:tab w:val="left" w:pos="3456"/>
        </w:tabs>
        <w:jc w:val="center"/>
        <w:rPr>
          <w:rFonts w:ascii="Montserrat Light" w:hAnsi="Montserrat Light"/>
          <w:b/>
          <w:bCs/>
          <w:iCs/>
          <w:lang w:val="ro-RO"/>
        </w:rPr>
      </w:pPr>
      <w:r w:rsidRPr="005842B2">
        <w:rPr>
          <w:rFonts w:ascii="Montserrat Light" w:hAnsi="Montserrat Light"/>
          <w:b/>
          <w:bCs/>
          <w:iCs/>
          <w:lang w:val="ro-RO"/>
        </w:rPr>
        <w:t>RAPORT DE SPECIALITATE</w:t>
      </w:r>
    </w:p>
    <w:p w14:paraId="5E009ECB" w14:textId="77777777" w:rsidR="004717E6" w:rsidRPr="005842B2" w:rsidRDefault="004717E6" w:rsidP="004717E6">
      <w:pPr>
        <w:tabs>
          <w:tab w:val="left" w:pos="3456"/>
        </w:tabs>
        <w:rPr>
          <w:rFonts w:ascii="Montserrat Light" w:hAnsi="Montserrat Light"/>
          <w:highlight w:val="yellow"/>
          <w:lang w:val="ro-RO"/>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3"/>
        <w:gridCol w:w="2512"/>
        <w:gridCol w:w="1795"/>
        <w:gridCol w:w="1835"/>
      </w:tblGrid>
      <w:tr w:rsidR="004717E6" w:rsidRPr="005842B2" w14:paraId="4C00EA00" w14:textId="77777777" w:rsidTr="00D758BE">
        <w:trPr>
          <w:trHeight w:val="278"/>
        </w:trPr>
        <w:tc>
          <w:tcPr>
            <w:tcW w:w="3663" w:type="dxa"/>
          </w:tcPr>
          <w:p w14:paraId="58D8BA6B" w14:textId="77777777" w:rsidR="004717E6" w:rsidRPr="005842B2" w:rsidRDefault="004717E6" w:rsidP="00D758BE">
            <w:pPr>
              <w:tabs>
                <w:tab w:val="left" w:pos="3456"/>
              </w:tabs>
              <w:jc w:val="both"/>
              <w:rPr>
                <w:rFonts w:ascii="Montserrat Light" w:hAnsi="Montserrat Light"/>
                <w:b/>
                <w:bCs/>
                <w:iCs/>
                <w:lang w:val="en-US"/>
              </w:rPr>
            </w:pPr>
            <w:proofErr w:type="spellStart"/>
            <w:r w:rsidRPr="005842B2">
              <w:rPr>
                <w:rFonts w:ascii="Montserrat Light" w:hAnsi="Montserrat Light"/>
                <w:b/>
                <w:bCs/>
                <w:iCs/>
                <w:lang w:val="en-US"/>
              </w:rPr>
              <w:t>Titlul</w:t>
            </w:r>
            <w:proofErr w:type="spellEnd"/>
            <w:r w:rsidRPr="005842B2">
              <w:rPr>
                <w:rFonts w:ascii="Montserrat Light" w:hAnsi="Montserrat Light"/>
                <w:b/>
                <w:bCs/>
                <w:iCs/>
                <w:lang w:val="en-US"/>
              </w:rPr>
              <w:t xml:space="preserve"> </w:t>
            </w:r>
            <w:proofErr w:type="spellStart"/>
            <w:r w:rsidRPr="005842B2">
              <w:rPr>
                <w:rFonts w:ascii="Montserrat Light" w:hAnsi="Montserrat Light"/>
                <w:b/>
                <w:bCs/>
                <w:iCs/>
                <w:lang w:val="en-US"/>
              </w:rPr>
              <w:t>proiectului</w:t>
            </w:r>
            <w:proofErr w:type="spellEnd"/>
            <w:r w:rsidRPr="005842B2">
              <w:rPr>
                <w:rFonts w:ascii="Montserrat Light" w:hAnsi="Montserrat Light"/>
                <w:b/>
                <w:bCs/>
                <w:iCs/>
                <w:lang w:val="en-US"/>
              </w:rPr>
              <w:t xml:space="preserve"> de </w:t>
            </w:r>
            <w:proofErr w:type="spellStart"/>
            <w:r w:rsidRPr="005842B2">
              <w:rPr>
                <w:rFonts w:ascii="Montserrat Light" w:hAnsi="Montserrat Light"/>
                <w:b/>
                <w:bCs/>
                <w:iCs/>
                <w:lang w:val="en-US"/>
              </w:rPr>
              <w:t>hotărâre</w:t>
            </w:r>
            <w:proofErr w:type="spellEnd"/>
          </w:p>
        </w:tc>
        <w:tc>
          <w:tcPr>
            <w:tcW w:w="6142" w:type="dxa"/>
            <w:gridSpan w:val="3"/>
          </w:tcPr>
          <w:p w14:paraId="0D749190" w14:textId="77777777" w:rsidR="004717E6" w:rsidRPr="005842B2" w:rsidRDefault="004717E6" w:rsidP="00D758BE">
            <w:pPr>
              <w:tabs>
                <w:tab w:val="left" w:pos="3456"/>
              </w:tabs>
              <w:jc w:val="both"/>
              <w:rPr>
                <w:rFonts w:ascii="Montserrat Light" w:hAnsi="Montserrat Light"/>
              </w:rPr>
            </w:pPr>
            <w:r w:rsidRPr="005842B2">
              <w:rPr>
                <w:rFonts w:ascii="Montserrat Light" w:eastAsia="Calibri" w:hAnsi="Montserrat Light"/>
                <w:iCs/>
                <w:noProof/>
                <w:color w:val="000000" w:themeColor="text1"/>
              </w:rPr>
              <w:t xml:space="preserve">Proiect de hotărâre </w:t>
            </w:r>
            <w:proofErr w:type="spellStart"/>
            <w:r w:rsidRPr="005842B2">
              <w:rPr>
                <w:rFonts w:ascii="Montserrat Light" w:hAnsi="Montserrat Light"/>
              </w:rPr>
              <w:t>privind</w:t>
            </w:r>
            <w:proofErr w:type="spellEnd"/>
            <w:r w:rsidRPr="005842B2">
              <w:rPr>
                <w:rFonts w:ascii="Montserrat Light" w:hAnsi="Montserrat Light"/>
              </w:rPr>
              <w:t xml:space="preserve"> </w:t>
            </w:r>
            <w:proofErr w:type="spellStart"/>
            <w:r w:rsidRPr="005842B2">
              <w:rPr>
                <w:rFonts w:ascii="Montserrat Light" w:hAnsi="Montserrat Light"/>
              </w:rPr>
              <w:t>aprobarea</w:t>
            </w:r>
            <w:proofErr w:type="spellEnd"/>
            <w:r w:rsidRPr="005842B2">
              <w:rPr>
                <w:rFonts w:ascii="Montserrat Light" w:hAnsi="Montserrat Light"/>
              </w:rPr>
              <w:t xml:space="preserve"> </w:t>
            </w:r>
            <w:proofErr w:type="spellStart"/>
            <w:r w:rsidRPr="005842B2">
              <w:rPr>
                <w:rFonts w:ascii="Montserrat Light" w:hAnsi="Montserrat Light"/>
              </w:rPr>
              <w:t>proiectului</w:t>
            </w:r>
            <w:proofErr w:type="spellEnd"/>
            <w:r w:rsidRPr="005842B2">
              <w:rPr>
                <w:rFonts w:ascii="Montserrat Light" w:hAnsi="Montserrat Light"/>
              </w:rPr>
              <w:t xml:space="preserve"> </w:t>
            </w:r>
            <w:r w:rsidRPr="005842B2">
              <w:rPr>
                <w:rFonts w:ascii="Montserrat Light" w:hAnsi="Montserrat Light"/>
                <w:i/>
                <w:iCs/>
              </w:rPr>
              <w:t xml:space="preserve">“Pod </w:t>
            </w:r>
            <w:proofErr w:type="spellStart"/>
            <w:r w:rsidRPr="005842B2">
              <w:rPr>
                <w:rFonts w:ascii="Montserrat Light" w:hAnsi="Montserrat Light"/>
                <w:i/>
                <w:iCs/>
              </w:rPr>
              <w:t>peste</w:t>
            </w:r>
            <w:proofErr w:type="spellEnd"/>
            <w:r w:rsidRPr="005842B2">
              <w:rPr>
                <w:rFonts w:ascii="Montserrat Light" w:hAnsi="Montserrat Light"/>
                <w:i/>
                <w:iCs/>
              </w:rPr>
              <w:t xml:space="preserve"> </w:t>
            </w:r>
            <w:proofErr w:type="spellStart"/>
            <w:r w:rsidRPr="005842B2">
              <w:rPr>
                <w:rFonts w:ascii="Montserrat Light" w:hAnsi="Montserrat Light"/>
                <w:i/>
                <w:iCs/>
              </w:rPr>
              <w:t>râul</w:t>
            </w:r>
            <w:proofErr w:type="spellEnd"/>
            <w:r w:rsidRPr="005842B2">
              <w:rPr>
                <w:rFonts w:ascii="Montserrat Light" w:hAnsi="Montserrat Light"/>
                <w:i/>
                <w:iCs/>
              </w:rPr>
              <w:t xml:space="preserve"> </w:t>
            </w:r>
            <w:proofErr w:type="spellStart"/>
            <w:r w:rsidRPr="005842B2">
              <w:rPr>
                <w:rFonts w:ascii="Montserrat Light" w:hAnsi="Montserrat Light"/>
                <w:i/>
                <w:iCs/>
              </w:rPr>
              <w:t>Someșul</w:t>
            </w:r>
            <w:proofErr w:type="spellEnd"/>
            <w:r w:rsidRPr="005842B2">
              <w:rPr>
                <w:rFonts w:ascii="Montserrat Light" w:hAnsi="Montserrat Light"/>
                <w:i/>
                <w:iCs/>
              </w:rPr>
              <w:t xml:space="preserve"> Mic, pe DJ161D, km 9+007, </w:t>
            </w:r>
            <w:proofErr w:type="spellStart"/>
            <w:r w:rsidRPr="005842B2">
              <w:rPr>
                <w:rFonts w:ascii="Montserrat Light" w:hAnsi="Montserrat Light"/>
                <w:i/>
                <w:iCs/>
              </w:rPr>
              <w:t>în</w:t>
            </w:r>
            <w:proofErr w:type="spellEnd"/>
            <w:r w:rsidRPr="005842B2">
              <w:rPr>
                <w:rFonts w:ascii="Montserrat Light" w:hAnsi="Montserrat Light"/>
                <w:i/>
                <w:iCs/>
              </w:rPr>
              <w:t xml:space="preserve"> </w:t>
            </w:r>
            <w:proofErr w:type="spellStart"/>
            <w:r w:rsidRPr="005842B2">
              <w:rPr>
                <w:rFonts w:ascii="Montserrat Light" w:hAnsi="Montserrat Light"/>
                <w:i/>
                <w:iCs/>
              </w:rPr>
              <w:t>localitatea</w:t>
            </w:r>
            <w:proofErr w:type="spellEnd"/>
            <w:r w:rsidRPr="005842B2">
              <w:rPr>
                <w:rFonts w:ascii="Montserrat Light" w:hAnsi="Montserrat Light"/>
                <w:i/>
                <w:iCs/>
              </w:rPr>
              <w:t xml:space="preserve"> </w:t>
            </w:r>
            <w:proofErr w:type="spellStart"/>
            <w:r w:rsidRPr="005842B2">
              <w:rPr>
                <w:rFonts w:ascii="Montserrat Light" w:hAnsi="Montserrat Light"/>
                <w:i/>
                <w:iCs/>
              </w:rPr>
              <w:t>Mănăstirea</w:t>
            </w:r>
            <w:proofErr w:type="spellEnd"/>
            <w:r w:rsidRPr="005842B2">
              <w:rPr>
                <w:rFonts w:ascii="Montserrat Light" w:hAnsi="Montserrat Light"/>
                <w:i/>
                <w:iCs/>
              </w:rPr>
              <w:t xml:space="preserve">” </w:t>
            </w:r>
            <w:proofErr w:type="spellStart"/>
            <w:r w:rsidRPr="005842B2">
              <w:rPr>
                <w:rFonts w:ascii="Montserrat Light" w:hAnsi="Montserrat Light"/>
              </w:rPr>
              <w:t>și</w:t>
            </w:r>
            <w:proofErr w:type="spellEnd"/>
            <w:r w:rsidRPr="005842B2">
              <w:rPr>
                <w:rFonts w:ascii="Montserrat Light" w:hAnsi="Montserrat Light"/>
              </w:rPr>
              <w:t xml:space="preserve"> </w:t>
            </w:r>
            <w:proofErr w:type="gramStart"/>
            <w:r w:rsidRPr="005842B2">
              <w:rPr>
                <w:rFonts w:ascii="Montserrat Light" w:hAnsi="Montserrat Light"/>
              </w:rPr>
              <w:t>a</w:t>
            </w:r>
            <w:proofErr w:type="gramEnd"/>
            <w:r w:rsidRPr="005842B2">
              <w:rPr>
                <w:rFonts w:ascii="Montserrat Light" w:hAnsi="Montserrat Light"/>
              </w:rPr>
              <w:t xml:space="preserve"> </w:t>
            </w:r>
            <w:proofErr w:type="spellStart"/>
            <w:r w:rsidRPr="005842B2">
              <w:rPr>
                <w:rFonts w:ascii="Montserrat Light" w:hAnsi="Montserrat Light"/>
              </w:rPr>
              <w:t>indicatorilor</w:t>
            </w:r>
            <w:proofErr w:type="spellEnd"/>
            <w:r w:rsidRPr="005842B2">
              <w:rPr>
                <w:rFonts w:ascii="Montserrat Light" w:hAnsi="Montserrat Light"/>
              </w:rPr>
              <w:t xml:space="preserve"> </w:t>
            </w:r>
            <w:proofErr w:type="spellStart"/>
            <w:r w:rsidRPr="005842B2">
              <w:rPr>
                <w:rFonts w:ascii="Montserrat Light" w:hAnsi="Montserrat Light"/>
              </w:rPr>
              <w:t>tehnico</w:t>
            </w:r>
            <w:proofErr w:type="spellEnd"/>
            <w:r w:rsidRPr="005842B2">
              <w:rPr>
                <w:rFonts w:ascii="Montserrat Light" w:hAnsi="Montserrat Light"/>
              </w:rPr>
              <w:t xml:space="preserve">-economici </w:t>
            </w:r>
            <w:proofErr w:type="spellStart"/>
            <w:r w:rsidRPr="005842B2">
              <w:rPr>
                <w:rFonts w:ascii="Montserrat Light" w:hAnsi="Montserrat Light"/>
              </w:rPr>
              <w:t>aferenți</w:t>
            </w:r>
            <w:proofErr w:type="spellEnd"/>
            <w:r w:rsidRPr="005842B2">
              <w:rPr>
                <w:rFonts w:ascii="Montserrat Light" w:hAnsi="Montserrat Light"/>
              </w:rPr>
              <w:t xml:space="preserve"> </w:t>
            </w:r>
            <w:proofErr w:type="spellStart"/>
            <w:r w:rsidRPr="005842B2">
              <w:rPr>
                <w:rFonts w:ascii="Montserrat Light" w:hAnsi="Montserrat Light"/>
              </w:rPr>
              <w:t>acestuia</w:t>
            </w:r>
            <w:proofErr w:type="spellEnd"/>
          </w:p>
        </w:tc>
      </w:tr>
      <w:tr w:rsidR="004717E6" w:rsidRPr="005842B2" w14:paraId="7100B658" w14:textId="77777777" w:rsidTr="00D758BE">
        <w:tc>
          <w:tcPr>
            <w:tcW w:w="3663" w:type="dxa"/>
          </w:tcPr>
          <w:p w14:paraId="5A1DCDAD" w14:textId="77777777" w:rsidR="004717E6" w:rsidRPr="005842B2" w:rsidRDefault="004717E6" w:rsidP="00D758BE">
            <w:pPr>
              <w:tabs>
                <w:tab w:val="left" w:pos="3456"/>
              </w:tabs>
              <w:jc w:val="both"/>
              <w:rPr>
                <w:rFonts w:ascii="Montserrat Light" w:hAnsi="Montserrat Light"/>
                <w:b/>
                <w:bCs/>
                <w:iCs/>
                <w:lang w:val="en-US"/>
              </w:rPr>
            </w:pPr>
            <w:proofErr w:type="spellStart"/>
            <w:r w:rsidRPr="005842B2">
              <w:rPr>
                <w:rFonts w:ascii="Montserrat Light" w:hAnsi="Montserrat Light"/>
                <w:b/>
                <w:bCs/>
                <w:iCs/>
                <w:lang w:val="en-US"/>
              </w:rPr>
              <w:t>Compartiment</w:t>
            </w:r>
            <w:proofErr w:type="spellEnd"/>
            <w:r w:rsidRPr="005842B2">
              <w:rPr>
                <w:rFonts w:ascii="Montserrat Light" w:hAnsi="Montserrat Light"/>
                <w:b/>
                <w:bCs/>
                <w:iCs/>
                <w:lang w:val="en-US"/>
              </w:rPr>
              <w:t xml:space="preserve"> de resort:</w:t>
            </w:r>
          </w:p>
        </w:tc>
        <w:tc>
          <w:tcPr>
            <w:tcW w:w="6142" w:type="dxa"/>
            <w:gridSpan w:val="3"/>
          </w:tcPr>
          <w:p w14:paraId="44685138" w14:textId="77777777" w:rsidR="004717E6" w:rsidRPr="005842B2" w:rsidRDefault="004717E6" w:rsidP="00D758BE">
            <w:pPr>
              <w:tabs>
                <w:tab w:val="left" w:pos="3456"/>
              </w:tabs>
              <w:jc w:val="both"/>
              <w:rPr>
                <w:rFonts w:ascii="Montserrat Light" w:eastAsia="Calibri" w:hAnsi="Montserrat Light"/>
                <w:iCs/>
                <w:noProof/>
                <w:lang w:val="fr-FR"/>
              </w:rPr>
            </w:pPr>
            <w:proofErr w:type="spellStart"/>
            <w:r w:rsidRPr="005842B2">
              <w:rPr>
                <w:rFonts w:ascii="Montserrat Light" w:hAnsi="Montserrat Light"/>
                <w:lang w:val="ro-RO"/>
              </w:rPr>
              <w:t>Direcţiei</w:t>
            </w:r>
            <w:proofErr w:type="spellEnd"/>
            <w:r w:rsidRPr="005842B2">
              <w:rPr>
                <w:rFonts w:ascii="Montserrat Light" w:hAnsi="Montserrat Light"/>
                <w:lang w:val="ro-RO"/>
              </w:rPr>
              <w:t xml:space="preserve"> </w:t>
            </w:r>
            <w:r w:rsidRPr="005842B2">
              <w:rPr>
                <w:rFonts w:ascii="Montserrat Light" w:hAnsi="Montserrat Light"/>
                <w:noProof/>
                <w:lang w:val="ro-RO"/>
              </w:rPr>
              <w:t>Dezvoltare şi Investiţii</w:t>
            </w:r>
          </w:p>
        </w:tc>
      </w:tr>
      <w:tr w:rsidR="004717E6" w:rsidRPr="005842B2" w14:paraId="5FC9498F" w14:textId="77777777" w:rsidTr="00D758BE">
        <w:tc>
          <w:tcPr>
            <w:tcW w:w="9805" w:type="dxa"/>
            <w:gridSpan w:val="4"/>
          </w:tcPr>
          <w:p w14:paraId="4360487A" w14:textId="77777777" w:rsidR="004717E6" w:rsidRPr="005842B2" w:rsidRDefault="004717E6" w:rsidP="00D758BE">
            <w:pPr>
              <w:tabs>
                <w:tab w:val="left" w:pos="3456"/>
              </w:tabs>
              <w:jc w:val="both"/>
              <w:rPr>
                <w:rFonts w:ascii="Montserrat Light" w:hAnsi="Montserrat Light"/>
                <w:b/>
                <w:bCs/>
                <w:iCs/>
                <w:lang w:val="en-US"/>
              </w:rPr>
            </w:pPr>
            <w:proofErr w:type="spellStart"/>
            <w:r w:rsidRPr="005842B2">
              <w:rPr>
                <w:rFonts w:ascii="Montserrat Light" w:hAnsi="Montserrat Light"/>
                <w:b/>
                <w:bCs/>
                <w:iCs/>
                <w:lang w:val="en-US"/>
              </w:rPr>
              <w:t>Secțiunea</w:t>
            </w:r>
            <w:proofErr w:type="spellEnd"/>
            <w:r w:rsidRPr="005842B2">
              <w:rPr>
                <w:rFonts w:ascii="Montserrat Light" w:hAnsi="Montserrat Light"/>
                <w:b/>
                <w:bCs/>
                <w:iCs/>
                <w:lang w:val="en-US"/>
              </w:rPr>
              <w:t xml:space="preserve"> 1 – </w:t>
            </w:r>
            <w:proofErr w:type="spellStart"/>
            <w:r w:rsidRPr="005842B2">
              <w:rPr>
                <w:rFonts w:ascii="Montserrat Light" w:hAnsi="Montserrat Light"/>
                <w:b/>
                <w:bCs/>
                <w:iCs/>
                <w:lang w:val="en-US"/>
              </w:rPr>
              <w:t>Documentare</w:t>
            </w:r>
            <w:proofErr w:type="spellEnd"/>
            <w:r w:rsidRPr="005842B2">
              <w:rPr>
                <w:rFonts w:ascii="Montserrat Light" w:hAnsi="Montserrat Light"/>
                <w:b/>
                <w:bCs/>
                <w:iCs/>
                <w:lang w:val="en-US"/>
              </w:rPr>
              <w:t xml:space="preserve"> </w:t>
            </w:r>
            <w:proofErr w:type="spellStart"/>
            <w:r w:rsidRPr="005842B2">
              <w:rPr>
                <w:rFonts w:ascii="Montserrat Light" w:hAnsi="Montserrat Light"/>
                <w:b/>
                <w:bCs/>
                <w:iCs/>
                <w:lang w:val="en-US"/>
              </w:rPr>
              <w:t>și</w:t>
            </w:r>
            <w:proofErr w:type="spellEnd"/>
            <w:r w:rsidRPr="005842B2">
              <w:rPr>
                <w:rFonts w:ascii="Montserrat Light" w:hAnsi="Montserrat Light"/>
                <w:b/>
                <w:bCs/>
                <w:iCs/>
                <w:lang w:val="en-US"/>
              </w:rPr>
              <w:t xml:space="preserve"> </w:t>
            </w:r>
            <w:proofErr w:type="spellStart"/>
            <w:r w:rsidRPr="005842B2">
              <w:rPr>
                <w:rFonts w:ascii="Montserrat Light" w:hAnsi="Montserrat Light"/>
                <w:b/>
                <w:bCs/>
                <w:iCs/>
                <w:lang w:val="en-US"/>
              </w:rPr>
              <w:t>analiză</w:t>
            </w:r>
            <w:proofErr w:type="spellEnd"/>
            <w:r w:rsidRPr="005842B2">
              <w:rPr>
                <w:rFonts w:ascii="Montserrat Light" w:hAnsi="Montserrat Light"/>
                <w:b/>
                <w:bCs/>
                <w:iCs/>
                <w:lang w:val="en-US"/>
              </w:rPr>
              <w:t xml:space="preserve">: </w:t>
            </w:r>
          </w:p>
        </w:tc>
      </w:tr>
      <w:tr w:rsidR="004717E6" w:rsidRPr="005842B2" w14:paraId="69CCF612" w14:textId="77777777" w:rsidTr="00D758BE">
        <w:tc>
          <w:tcPr>
            <w:tcW w:w="9805" w:type="dxa"/>
            <w:gridSpan w:val="4"/>
            <w:shd w:val="clear" w:color="auto" w:fill="FFFFFF" w:themeFill="background1"/>
          </w:tcPr>
          <w:p w14:paraId="4817D99A" w14:textId="77777777" w:rsidR="004717E6" w:rsidRPr="005842B2" w:rsidRDefault="004717E6" w:rsidP="00D758BE">
            <w:pPr>
              <w:tabs>
                <w:tab w:val="left" w:pos="3456"/>
              </w:tabs>
              <w:jc w:val="both"/>
              <w:rPr>
                <w:rFonts w:ascii="Montserrat Light" w:hAnsi="Montserrat Light"/>
              </w:rPr>
            </w:pPr>
            <w:proofErr w:type="spellStart"/>
            <w:r w:rsidRPr="005842B2">
              <w:rPr>
                <w:rFonts w:ascii="Montserrat Light" w:hAnsi="Montserrat Light"/>
              </w:rPr>
              <w:t>Proiectul</w:t>
            </w:r>
            <w:proofErr w:type="spellEnd"/>
            <w:r w:rsidRPr="005842B2">
              <w:rPr>
                <w:rFonts w:ascii="Montserrat Light" w:hAnsi="Montserrat Light"/>
              </w:rPr>
              <w:t xml:space="preserve"> de </w:t>
            </w:r>
            <w:proofErr w:type="spellStart"/>
            <w:r w:rsidRPr="005842B2">
              <w:rPr>
                <w:rFonts w:ascii="Montserrat Light" w:hAnsi="Montserrat Light"/>
              </w:rPr>
              <w:t>hotărâre</w:t>
            </w:r>
            <w:proofErr w:type="spellEnd"/>
            <w:r w:rsidRPr="005842B2">
              <w:rPr>
                <w:rFonts w:ascii="Montserrat Light" w:hAnsi="Montserrat Light"/>
              </w:rPr>
              <w:t xml:space="preserve"> </w:t>
            </w:r>
            <w:proofErr w:type="spellStart"/>
            <w:r w:rsidRPr="005842B2">
              <w:rPr>
                <w:rFonts w:ascii="Montserrat Light" w:hAnsi="Montserrat Light"/>
              </w:rPr>
              <w:t>privind</w:t>
            </w:r>
            <w:proofErr w:type="spellEnd"/>
            <w:r w:rsidRPr="005842B2">
              <w:rPr>
                <w:rFonts w:ascii="Montserrat Light" w:hAnsi="Montserrat Light"/>
              </w:rPr>
              <w:t xml:space="preserve"> </w:t>
            </w:r>
            <w:proofErr w:type="spellStart"/>
            <w:r w:rsidRPr="005842B2">
              <w:rPr>
                <w:rFonts w:ascii="Montserrat Light" w:hAnsi="Montserrat Light"/>
              </w:rPr>
              <w:t>aprobarea</w:t>
            </w:r>
            <w:proofErr w:type="spellEnd"/>
            <w:r w:rsidRPr="005842B2">
              <w:rPr>
                <w:rFonts w:ascii="Montserrat Light" w:hAnsi="Montserrat Light"/>
              </w:rPr>
              <w:t xml:space="preserve"> </w:t>
            </w:r>
            <w:proofErr w:type="spellStart"/>
            <w:r w:rsidRPr="005842B2">
              <w:rPr>
                <w:rFonts w:ascii="Montserrat Light" w:hAnsi="Montserrat Light"/>
              </w:rPr>
              <w:t>proiectului</w:t>
            </w:r>
            <w:proofErr w:type="spellEnd"/>
            <w:r w:rsidRPr="005842B2">
              <w:rPr>
                <w:rFonts w:ascii="Montserrat Light" w:hAnsi="Montserrat Light"/>
              </w:rPr>
              <w:t xml:space="preserve"> </w:t>
            </w:r>
            <w:r w:rsidRPr="005842B2">
              <w:rPr>
                <w:rFonts w:ascii="Montserrat Light" w:hAnsi="Montserrat Light"/>
                <w:i/>
                <w:iCs/>
              </w:rPr>
              <w:t xml:space="preserve">“Pod </w:t>
            </w:r>
            <w:proofErr w:type="spellStart"/>
            <w:r w:rsidRPr="005842B2">
              <w:rPr>
                <w:rFonts w:ascii="Montserrat Light" w:hAnsi="Montserrat Light"/>
                <w:i/>
                <w:iCs/>
              </w:rPr>
              <w:t>peste</w:t>
            </w:r>
            <w:proofErr w:type="spellEnd"/>
            <w:r w:rsidRPr="005842B2">
              <w:rPr>
                <w:rFonts w:ascii="Montserrat Light" w:hAnsi="Montserrat Light"/>
                <w:i/>
                <w:iCs/>
              </w:rPr>
              <w:t xml:space="preserve"> </w:t>
            </w:r>
            <w:proofErr w:type="spellStart"/>
            <w:r w:rsidRPr="005842B2">
              <w:rPr>
                <w:rFonts w:ascii="Montserrat Light" w:hAnsi="Montserrat Light"/>
                <w:i/>
                <w:iCs/>
              </w:rPr>
              <w:t>râul</w:t>
            </w:r>
            <w:proofErr w:type="spellEnd"/>
            <w:r w:rsidRPr="005842B2">
              <w:rPr>
                <w:rFonts w:ascii="Montserrat Light" w:hAnsi="Montserrat Light"/>
                <w:i/>
                <w:iCs/>
              </w:rPr>
              <w:t xml:space="preserve"> </w:t>
            </w:r>
            <w:proofErr w:type="spellStart"/>
            <w:r w:rsidRPr="005842B2">
              <w:rPr>
                <w:rFonts w:ascii="Montserrat Light" w:hAnsi="Montserrat Light"/>
                <w:i/>
                <w:iCs/>
              </w:rPr>
              <w:t>Someșul</w:t>
            </w:r>
            <w:proofErr w:type="spellEnd"/>
            <w:r w:rsidRPr="005842B2">
              <w:rPr>
                <w:rFonts w:ascii="Montserrat Light" w:hAnsi="Montserrat Light"/>
                <w:i/>
                <w:iCs/>
              </w:rPr>
              <w:t xml:space="preserve"> Mic, pe DJ161D, km 9+007, </w:t>
            </w:r>
            <w:proofErr w:type="spellStart"/>
            <w:r w:rsidRPr="005842B2">
              <w:rPr>
                <w:rFonts w:ascii="Montserrat Light" w:hAnsi="Montserrat Light"/>
                <w:i/>
                <w:iCs/>
              </w:rPr>
              <w:t>în</w:t>
            </w:r>
            <w:proofErr w:type="spellEnd"/>
            <w:r w:rsidRPr="005842B2">
              <w:rPr>
                <w:rFonts w:ascii="Montserrat Light" w:hAnsi="Montserrat Light"/>
                <w:i/>
                <w:iCs/>
              </w:rPr>
              <w:t xml:space="preserve"> </w:t>
            </w:r>
            <w:proofErr w:type="spellStart"/>
            <w:r w:rsidRPr="005842B2">
              <w:rPr>
                <w:rFonts w:ascii="Montserrat Light" w:hAnsi="Montserrat Light"/>
                <w:i/>
                <w:iCs/>
              </w:rPr>
              <w:t>localitatea</w:t>
            </w:r>
            <w:proofErr w:type="spellEnd"/>
            <w:r w:rsidRPr="005842B2">
              <w:rPr>
                <w:rFonts w:ascii="Montserrat Light" w:hAnsi="Montserrat Light"/>
                <w:i/>
                <w:iCs/>
              </w:rPr>
              <w:t xml:space="preserve"> </w:t>
            </w:r>
            <w:proofErr w:type="spellStart"/>
            <w:r w:rsidRPr="005842B2">
              <w:rPr>
                <w:rFonts w:ascii="Montserrat Light" w:hAnsi="Montserrat Light"/>
                <w:i/>
                <w:iCs/>
              </w:rPr>
              <w:t>Mănăstirea</w:t>
            </w:r>
            <w:proofErr w:type="spellEnd"/>
            <w:r w:rsidRPr="005842B2">
              <w:rPr>
                <w:rFonts w:ascii="Montserrat Light" w:hAnsi="Montserrat Light"/>
                <w:i/>
                <w:iCs/>
              </w:rPr>
              <w:t xml:space="preserve">” </w:t>
            </w:r>
            <w:proofErr w:type="spellStart"/>
            <w:r w:rsidRPr="005842B2">
              <w:rPr>
                <w:rFonts w:ascii="Montserrat Light" w:hAnsi="Montserrat Light"/>
              </w:rPr>
              <w:t>și</w:t>
            </w:r>
            <w:proofErr w:type="spellEnd"/>
            <w:r w:rsidRPr="005842B2">
              <w:rPr>
                <w:rFonts w:ascii="Montserrat Light" w:hAnsi="Montserrat Light"/>
              </w:rPr>
              <w:t xml:space="preserve"> </w:t>
            </w:r>
            <w:proofErr w:type="gramStart"/>
            <w:r w:rsidRPr="005842B2">
              <w:rPr>
                <w:rFonts w:ascii="Montserrat Light" w:hAnsi="Montserrat Light"/>
              </w:rPr>
              <w:t>a</w:t>
            </w:r>
            <w:proofErr w:type="gramEnd"/>
            <w:r w:rsidRPr="005842B2">
              <w:rPr>
                <w:rFonts w:ascii="Montserrat Light" w:hAnsi="Montserrat Light"/>
              </w:rPr>
              <w:t xml:space="preserve"> </w:t>
            </w:r>
            <w:proofErr w:type="spellStart"/>
            <w:r w:rsidRPr="005842B2">
              <w:rPr>
                <w:rFonts w:ascii="Montserrat Light" w:hAnsi="Montserrat Light"/>
              </w:rPr>
              <w:t>indicatorilor</w:t>
            </w:r>
            <w:proofErr w:type="spellEnd"/>
            <w:r w:rsidRPr="005842B2">
              <w:rPr>
                <w:rFonts w:ascii="Montserrat Light" w:hAnsi="Montserrat Light"/>
              </w:rPr>
              <w:t xml:space="preserve"> </w:t>
            </w:r>
            <w:proofErr w:type="spellStart"/>
            <w:r w:rsidRPr="005842B2">
              <w:rPr>
                <w:rFonts w:ascii="Montserrat Light" w:hAnsi="Montserrat Light"/>
              </w:rPr>
              <w:t>tehnico</w:t>
            </w:r>
            <w:proofErr w:type="spellEnd"/>
            <w:r w:rsidRPr="005842B2">
              <w:rPr>
                <w:rFonts w:ascii="Montserrat Light" w:hAnsi="Montserrat Light"/>
              </w:rPr>
              <w:t xml:space="preserve">-economici </w:t>
            </w:r>
            <w:proofErr w:type="spellStart"/>
            <w:r w:rsidRPr="005842B2">
              <w:rPr>
                <w:rFonts w:ascii="Montserrat Light" w:hAnsi="Montserrat Light"/>
              </w:rPr>
              <w:t>aferenți</w:t>
            </w:r>
            <w:proofErr w:type="spellEnd"/>
            <w:r w:rsidRPr="005842B2">
              <w:rPr>
                <w:rFonts w:ascii="Montserrat Light" w:hAnsi="Montserrat Light"/>
              </w:rPr>
              <w:t xml:space="preserve"> </w:t>
            </w:r>
            <w:proofErr w:type="spellStart"/>
            <w:r w:rsidRPr="005842B2">
              <w:rPr>
                <w:rFonts w:ascii="Montserrat Light" w:hAnsi="Montserrat Light"/>
              </w:rPr>
              <w:t>acestuia</w:t>
            </w:r>
            <w:proofErr w:type="spellEnd"/>
            <w:r w:rsidRPr="005842B2">
              <w:rPr>
                <w:rFonts w:ascii="Montserrat Light" w:hAnsi="Montserrat Light"/>
              </w:rPr>
              <w:t>.</w:t>
            </w:r>
          </w:p>
          <w:p w14:paraId="5603BCF0" w14:textId="77777777" w:rsidR="004717E6" w:rsidRPr="005842B2" w:rsidRDefault="004717E6" w:rsidP="00D758BE">
            <w:pPr>
              <w:tabs>
                <w:tab w:val="left" w:pos="3456"/>
              </w:tabs>
              <w:jc w:val="both"/>
              <w:rPr>
                <w:rFonts w:ascii="Montserrat Light" w:hAnsi="Montserrat Light"/>
              </w:rPr>
            </w:pPr>
          </w:p>
          <w:p w14:paraId="687434C7" w14:textId="77777777" w:rsidR="004717E6" w:rsidRPr="005842B2" w:rsidRDefault="004717E6" w:rsidP="00D758BE">
            <w:pPr>
              <w:tabs>
                <w:tab w:val="left" w:pos="3456"/>
              </w:tabs>
              <w:jc w:val="both"/>
              <w:rPr>
                <w:rFonts w:ascii="Montserrat Light" w:hAnsi="Montserrat Light"/>
              </w:rPr>
            </w:pPr>
            <w:proofErr w:type="spellStart"/>
            <w:r w:rsidRPr="005842B2">
              <w:rPr>
                <w:rFonts w:ascii="Montserrat Light" w:hAnsi="Montserrat Light"/>
              </w:rPr>
              <w:t>Totodată</w:t>
            </w:r>
            <w:proofErr w:type="spellEnd"/>
            <w:r w:rsidRPr="005842B2">
              <w:rPr>
                <w:rFonts w:ascii="Montserrat Light" w:hAnsi="Montserrat Light"/>
              </w:rPr>
              <w:t xml:space="preserve">, </w:t>
            </w:r>
            <w:proofErr w:type="spellStart"/>
            <w:r w:rsidRPr="005842B2">
              <w:rPr>
                <w:rFonts w:ascii="Montserrat Light" w:hAnsi="Montserrat Light"/>
              </w:rPr>
              <w:t>acest</w:t>
            </w:r>
            <w:proofErr w:type="spellEnd"/>
            <w:r w:rsidRPr="005842B2">
              <w:rPr>
                <w:rFonts w:ascii="Montserrat Light" w:hAnsi="Montserrat Light"/>
              </w:rPr>
              <w:t xml:space="preserve"> </w:t>
            </w:r>
            <w:proofErr w:type="spellStart"/>
            <w:r w:rsidRPr="005842B2">
              <w:rPr>
                <w:rFonts w:ascii="Montserrat Light" w:hAnsi="Montserrat Light"/>
              </w:rPr>
              <w:t>proiect</w:t>
            </w:r>
            <w:proofErr w:type="spellEnd"/>
            <w:r w:rsidRPr="005842B2">
              <w:rPr>
                <w:rFonts w:ascii="Montserrat Light" w:hAnsi="Montserrat Light"/>
              </w:rPr>
              <w:t xml:space="preserve"> </w:t>
            </w:r>
            <w:proofErr w:type="spellStart"/>
            <w:r w:rsidRPr="005842B2">
              <w:rPr>
                <w:rFonts w:ascii="Montserrat Light" w:hAnsi="Montserrat Light"/>
              </w:rPr>
              <w:t>este</w:t>
            </w:r>
            <w:proofErr w:type="spellEnd"/>
            <w:r w:rsidRPr="005842B2">
              <w:rPr>
                <w:rFonts w:ascii="Montserrat Light" w:hAnsi="Montserrat Light"/>
              </w:rPr>
              <w:t xml:space="preserve"> </w:t>
            </w:r>
            <w:proofErr w:type="spellStart"/>
            <w:r w:rsidRPr="005842B2">
              <w:rPr>
                <w:rFonts w:ascii="Montserrat Light" w:hAnsi="Montserrat Light"/>
              </w:rPr>
              <w:t>în</w:t>
            </w:r>
            <w:proofErr w:type="spellEnd"/>
            <w:r w:rsidRPr="005842B2">
              <w:rPr>
                <w:rFonts w:ascii="Montserrat Light" w:hAnsi="Montserrat Light"/>
              </w:rPr>
              <w:t xml:space="preserve"> </w:t>
            </w:r>
            <w:proofErr w:type="spellStart"/>
            <w:r w:rsidRPr="005842B2">
              <w:rPr>
                <w:rFonts w:ascii="Montserrat Light" w:hAnsi="Montserrat Light"/>
              </w:rPr>
              <w:t>concordanță</w:t>
            </w:r>
            <w:proofErr w:type="spellEnd"/>
            <w:r w:rsidRPr="005842B2">
              <w:rPr>
                <w:rFonts w:ascii="Montserrat Light" w:hAnsi="Montserrat Light"/>
              </w:rPr>
              <w:t xml:space="preserve"> cu </w:t>
            </w:r>
            <w:proofErr w:type="spellStart"/>
            <w:r w:rsidRPr="005842B2">
              <w:rPr>
                <w:rFonts w:ascii="Montserrat Light" w:hAnsi="Montserrat Light"/>
              </w:rPr>
              <w:t>realizarea</w:t>
            </w:r>
            <w:proofErr w:type="spellEnd"/>
            <w:r w:rsidRPr="005842B2">
              <w:rPr>
                <w:rFonts w:ascii="Montserrat Light" w:hAnsi="Montserrat Light"/>
              </w:rPr>
              <w:t xml:space="preserve"> </w:t>
            </w:r>
            <w:proofErr w:type="spellStart"/>
            <w:r w:rsidRPr="005842B2">
              <w:rPr>
                <w:rFonts w:ascii="Montserrat Light" w:hAnsi="Montserrat Light"/>
              </w:rPr>
              <w:t>obligațiilor</w:t>
            </w:r>
            <w:proofErr w:type="spellEnd"/>
            <w:r w:rsidRPr="005842B2">
              <w:rPr>
                <w:rFonts w:ascii="Montserrat Light" w:hAnsi="Montserrat Light"/>
              </w:rPr>
              <w:t xml:space="preserve"> </w:t>
            </w:r>
            <w:proofErr w:type="spellStart"/>
            <w:r w:rsidRPr="005842B2">
              <w:rPr>
                <w:rFonts w:ascii="Montserrat Light" w:hAnsi="Montserrat Light"/>
              </w:rPr>
              <w:t>legale</w:t>
            </w:r>
            <w:proofErr w:type="spellEnd"/>
            <w:r w:rsidRPr="005842B2">
              <w:rPr>
                <w:rFonts w:ascii="Montserrat Light" w:hAnsi="Montserrat Light"/>
              </w:rPr>
              <w:t xml:space="preserve"> ale </w:t>
            </w:r>
            <w:proofErr w:type="spellStart"/>
            <w:r w:rsidRPr="005842B2">
              <w:rPr>
                <w:rFonts w:ascii="Montserrat Light" w:hAnsi="Montserrat Light"/>
              </w:rPr>
              <w:t>Consiliului</w:t>
            </w:r>
            <w:proofErr w:type="spellEnd"/>
            <w:r w:rsidRPr="005842B2">
              <w:rPr>
                <w:rFonts w:ascii="Montserrat Light" w:hAnsi="Montserrat Light"/>
              </w:rPr>
              <w:t xml:space="preserve"> </w:t>
            </w:r>
            <w:proofErr w:type="spellStart"/>
            <w:r w:rsidRPr="005842B2">
              <w:rPr>
                <w:rFonts w:ascii="Montserrat Light" w:hAnsi="Montserrat Light"/>
              </w:rPr>
              <w:t>Județean</w:t>
            </w:r>
            <w:proofErr w:type="spellEnd"/>
            <w:r w:rsidRPr="005842B2">
              <w:rPr>
                <w:rFonts w:ascii="Montserrat Light" w:hAnsi="Montserrat Light"/>
              </w:rPr>
              <w:t xml:space="preserve"> Cluj </w:t>
            </w:r>
            <w:proofErr w:type="spellStart"/>
            <w:r w:rsidRPr="005842B2">
              <w:rPr>
                <w:rFonts w:ascii="Montserrat Light" w:hAnsi="Montserrat Light"/>
              </w:rPr>
              <w:t>în</w:t>
            </w:r>
            <w:proofErr w:type="spellEnd"/>
            <w:r w:rsidRPr="005842B2">
              <w:rPr>
                <w:rFonts w:ascii="Montserrat Light" w:hAnsi="Montserrat Light"/>
              </w:rPr>
              <w:t xml:space="preserve"> </w:t>
            </w:r>
            <w:proofErr w:type="spellStart"/>
            <w:r w:rsidRPr="005842B2">
              <w:rPr>
                <w:rFonts w:ascii="Montserrat Light" w:hAnsi="Montserrat Light"/>
              </w:rPr>
              <w:t>calitate</w:t>
            </w:r>
            <w:proofErr w:type="spellEnd"/>
            <w:r w:rsidRPr="005842B2">
              <w:rPr>
                <w:rFonts w:ascii="Montserrat Light" w:hAnsi="Montserrat Light"/>
              </w:rPr>
              <w:t xml:space="preserve"> de administrator/</w:t>
            </w:r>
            <w:proofErr w:type="spellStart"/>
            <w:r w:rsidRPr="005842B2">
              <w:rPr>
                <w:rFonts w:ascii="Montserrat Light" w:hAnsi="Montserrat Light"/>
              </w:rPr>
              <w:t>proprietar</w:t>
            </w:r>
            <w:proofErr w:type="spellEnd"/>
            <w:r w:rsidRPr="005842B2">
              <w:rPr>
                <w:rFonts w:ascii="Montserrat Light" w:hAnsi="Montserrat Light"/>
              </w:rPr>
              <w:t xml:space="preserve"> al </w:t>
            </w:r>
            <w:proofErr w:type="spellStart"/>
            <w:r w:rsidRPr="005842B2">
              <w:rPr>
                <w:rFonts w:ascii="Montserrat Light" w:hAnsi="Montserrat Light"/>
              </w:rPr>
              <w:t>drumurilor</w:t>
            </w:r>
            <w:proofErr w:type="spellEnd"/>
            <w:r w:rsidRPr="005842B2">
              <w:rPr>
                <w:rFonts w:ascii="Montserrat Light" w:hAnsi="Montserrat Light"/>
              </w:rPr>
              <w:t xml:space="preserve"> </w:t>
            </w:r>
            <w:proofErr w:type="spellStart"/>
            <w:r w:rsidRPr="005842B2">
              <w:rPr>
                <w:rFonts w:ascii="Montserrat Light" w:hAnsi="Montserrat Light"/>
              </w:rPr>
              <w:t>județene</w:t>
            </w:r>
            <w:proofErr w:type="spellEnd"/>
            <w:r w:rsidRPr="005842B2">
              <w:rPr>
                <w:rFonts w:ascii="Montserrat Light" w:hAnsi="Montserrat Light"/>
              </w:rPr>
              <w:t>.</w:t>
            </w:r>
          </w:p>
          <w:p w14:paraId="4D199E38" w14:textId="77777777" w:rsidR="004717E6" w:rsidRPr="005842B2" w:rsidRDefault="004717E6" w:rsidP="00D758BE">
            <w:pPr>
              <w:tabs>
                <w:tab w:val="left" w:pos="3456"/>
              </w:tabs>
              <w:jc w:val="both"/>
              <w:rPr>
                <w:rFonts w:ascii="Montserrat Light" w:hAnsi="Montserrat Light"/>
                <w:i/>
                <w:iCs/>
                <w:highlight w:val="yellow"/>
              </w:rPr>
            </w:pPr>
          </w:p>
          <w:p w14:paraId="6AD7A1B5" w14:textId="77777777" w:rsidR="004717E6" w:rsidRPr="005842B2" w:rsidRDefault="004717E6" w:rsidP="00D758BE">
            <w:pPr>
              <w:tabs>
                <w:tab w:val="left" w:pos="3456"/>
              </w:tabs>
              <w:jc w:val="both"/>
              <w:rPr>
                <w:rFonts w:ascii="Montserrat Light" w:hAnsi="Montserrat Light"/>
                <w:lang w:val="ro-RO"/>
              </w:rPr>
            </w:pPr>
            <w:r w:rsidRPr="005842B2">
              <w:rPr>
                <w:rFonts w:ascii="Montserrat Light" w:hAnsi="Montserrat Light"/>
                <w:lang w:val="ro-RO"/>
              </w:rPr>
              <w:t>S-a documentat și analizat:</w:t>
            </w:r>
          </w:p>
          <w:p w14:paraId="6D639503" w14:textId="77777777" w:rsidR="004717E6" w:rsidRPr="005842B2" w:rsidRDefault="004717E6" w:rsidP="00D758BE">
            <w:pPr>
              <w:pStyle w:val="ListParagraph"/>
              <w:numPr>
                <w:ilvl w:val="0"/>
                <w:numId w:val="10"/>
              </w:numPr>
              <w:tabs>
                <w:tab w:val="left" w:pos="3456"/>
              </w:tabs>
              <w:ind w:left="338"/>
              <w:jc w:val="both"/>
              <w:rPr>
                <w:rFonts w:ascii="Montserrat Light" w:hAnsi="Montserrat Light"/>
                <w:lang w:val="fr-FR"/>
              </w:rPr>
            </w:pPr>
            <w:proofErr w:type="spellStart"/>
            <w:r w:rsidRPr="005842B2">
              <w:rPr>
                <w:rFonts w:ascii="Montserrat Light" w:hAnsi="Montserrat Light"/>
                <w:lang w:val="fr-FR"/>
              </w:rPr>
              <w:t>Aprobarea</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documentaţiilor</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tehnico-economice</w:t>
            </w:r>
            <w:proofErr w:type="spellEnd"/>
            <w:r w:rsidRPr="005842B2">
              <w:rPr>
                <w:rFonts w:ascii="Montserrat Light" w:hAnsi="Montserrat Light"/>
                <w:lang w:val="fr-FR"/>
              </w:rPr>
              <w:t xml:space="preserve"> pentru </w:t>
            </w:r>
            <w:proofErr w:type="spellStart"/>
            <w:r w:rsidRPr="005842B2">
              <w:rPr>
                <w:rFonts w:ascii="Montserrat Light" w:hAnsi="Montserrat Light"/>
                <w:lang w:val="fr-FR"/>
              </w:rPr>
              <w:t>lucrările</w:t>
            </w:r>
            <w:proofErr w:type="spellEnd"/>
            <w:r w:rsidRPr="005842B2">
              <w:rPr>
                <w:rFonts w:ascii="Montserrat Light" w:hAnsi="Montserrat Light"/>
                <w:lang w:val="fr-FR"/>
              </w:rPr>
              <w:t xml:space="preserve"> de </w:t>
            </w:r>
            <w:proofErr w:type="spellStart"/>
            <w:r w:rsidRPr="005842B2">
              <w:rPr>
                <w:rFonts w:ascii="Montserrat Light" w:hAnsi="Montserrat Light"/>
                <w:lang w:val="fr-FR"/>
              </w:rPr>
              <w:t>investiţii</w:t>
            </w:r>
            <w:proofErr w:type="spellEnd"/>
            <w:r w:rsidRPr="005842B2">
              <w:rPr>
                <w:rFonts w:ascii="Montserrat Light" w:hAnsi="Montserrat Light"/>
                <w:lang w:val="fr-FR"/>
              </w:rPr>
              <w:t xml:space="preserve"> de </w:t>
            </w:r>
            <w:proofErr w:type="spellStart"/>
            <w:r w:rsidRPr="005842B2">
              <w:rPr>
                <w:rFonts w:ascii="Montserrat Light" w:hAnsi="Montserrat Light"/>
                <w:lang w:val="fr-FR"/>
              </w:rPr>
              <w:t>interes</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judeţean</w:t>
            </w:r>
            <w:proofErr w:type="spellEnd"/>
            <w:r w:rsidRPr="005842B2">
              <w:rPr>
                <w:rFonts w:ascii="Montserrat Light" w:hAnsi="Montserrat Light"/>
                <w:lang w:val="fr-FR"/>
              </w:rPr>
              <w:t xml:space="preserve"> este o </w:t>
            </w:r>
            <w:proofErr w:type="spellStart"/>
            <w:r w:rsidRPr="005842B2">
              <w:rPr>
                <w:rFonts w:ascii="Montserrat Light" w:hAnsi="Montserrat Light"/>
                <w:lang w:val="fr-FR"/>
              </w:rPr>
              <w:t>atribuție</w:t>
            </w:r>
            <w:proofErr w:type="spellEnd"/>
            <w:r w:rsidRPr="005842B2">
              <w:rPr>
                <w:rFonts w:ascii="Montserrat Light" w:hAnsi="Montserrat Light"/>
                <w:lang w:val="fr-FR"/>
              </w:rPr>
              <w:t xml:space="preserve"> a </w:t>
            </w:r>
            <w:proofErr w:type="spellStart"/>
            <w:r w:rsidRPr="005842B2">
              <w:rPr>
                <w:rFonts w:ascii="Montserrat Light" w:hAnsi="Montserrat Light"/>
                <w:lang w:val="fr-FR"/>
              </w:rPr>
              <w:t>consiliului</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județean</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reglementată</w:t>
            </w:r>
            <w:proofErr w:type="spellEnd"/>
            <w:r w:rsidRPr="005842B2">
              <w:rPr>
                <w:rFonts w:ascii="Montserrat Light" w:hAnsi="Montserrat Light"/>
                <w:lang w:val="fr-FR"/>
              </w:rPr>
              <w:t xml:space="preserve"> </w:t>
            </w:r>
            <w:proofErr w:type="gramStart"/>
            <w:r w:rsidRPr="005842B2">
              <w:rPr>
                <w:rFonts w:ascii="Montserrat Light" w:hAnsi="Montserrat Light"/>
                <w:lang w:val="fr-FR"/>
              </w:rPr>
              <w:t>de:</w:t>
            </w:r>
            <w:proofErr w:type="gramEnd"/>
          </w:p>
          <w:p w14:paraId="20588276" w14:textId="77777777" w:rsidR="004717E6" w:rsidRPr="005842B2" w:rsidRDefault="004717E6" w:rsidP="00D758BE">
            <w:pPr>
              <w:pStyle w:val="ListParagraph"/>
              <w:numPr>
                <w:ilvl w:val="0"/>
                <w:numId w:val="6"/>
              </w:numPr>
              <w:tabs>
                <w:tab w:val="left" w:pos="3456"/>
              </w:tabs>
              <w:spacing w:after="0" w:line="276" w:lineRule="auto"/>
              <w:ind w:left="428"/>
              <w:jc w:val="both"/>
              <w:rPr>
                <w:rFonts w:ascii="Montserrat Light" w:hAnsi="Montserrat Light"/>
                <w:lang w:val="fr-FR"/>
              </w:rPr>
            </w:pPr>
            <w:r w:rsidRPr="005842B2">
              <w:rPr>
                <w:rFonts w:ascii="Montserrat Light" w:hAnsi="Montserrat Light"/>
                <w:lang w:val="fr-FR"/>
              </w:rPr>
              <w:t xml:space="preserve">art. 173 </w:t>
            </w:r>
            <w:proofErr w:type="spellStart"/>
            <w:r w:rsidRPr="005842B2">
              <w:rPr>
                <w:rFonts w:ascii="Montserrat Light" w:hAnsi="Montserrat Light"/>
                <w:lang w:val="fr-FR"/>
              </w:rPr>
              <w:t>alin</w:t>
            </w:r>
            <w:proofErr w:type="spellEnd"/>
            <w:r w:rsidRPr="005842B2">
              <w:rPr>
                <w:rFonts w:ascii="Montserrat Light" w:hAnsi="Montserrat Light"/>
                <w:lang w:val="fr-FR"/>
              </w:rPr>
              <w:t xml:space="preserve">. (1) </w:t>
            </w:r>
            <w:r w:rsidRPr="005842B2">
              <w:rPr>
                <w:rFonts w:ascii="Montserrat Light" w:hAnsi="Montserrat Light"/>
                <w:i/>
                <w:iCs/>
                <w:color w:val="000000" w:themeColor="text1"/>
                <w:lang w:val="fr-FR"/>
              </w:rPr>
              <w:t xml:space="preserve">Consiliul </w:t>
            </w:r>
            <w:proofErr w:type="spellStart"/>
            <w:r w:rsidRPr="005842B2">
              <w:rPr>
                <w:rFonts w:ascii="Montserrat Light" w:hAnsi="Montserrat Light"/>
                <w:i/>
                <w:iCs/>
                <w:color w:val="000000" w:themeColor="text1"/>
                <w:lang w:val="fr-FR"/>
              </w:rPr>
              <w:t>judeţean</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îndeplineşte</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următoarele</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categorii</w:t>
            </w:r>
            <w:proofErr w:type="spellEnd"/>
            <w:r w:rsidRPr="005842B2">
              <w:rPr>
                <w:rFonts w:ascii="Montserrat Light" w:hAnsi="Montserrat Light"/>
                <w:i/>
                <w:iCs/>
                <w:color w:val="000000" w:themeColor="text1"/>
                <w:lang w:val="fr-FR"/>
              </w:rPr>
              <w:t xml:space="preserve"> principale de </w:t>
            </w:r>
            <w:proofErr w:type="spellStart"/>
            <w:proofErr w:type="gramStart"/>
            <w:r w:rsidRPr="005842B2">
              <w:rPr>
                <w:rFonts w:ascii="Montserrat Light" w:hAnsi="Montserrat Light"/>
                <w:i/>
                <w:iCs/>
                <w:color w:val="000000" w:themeColor="text1"/>
                <w:lang w:val="fr-FR"/>
              </w:rPr>
              <w:t>atribuţii</w:t>
            </w:r>
            <w:proofErr w:type="spellEnd"/>
            <w:r w:rsidRPr="005842B2">
              <w:rPr>
                <w:rFonts w:ascii="Montserrat Light" w:hAnsi="Montserrat Light"/>
                <w:i/>
                <w:iCs/>
                <w:color w:val="000000" w:themeColor="text1"/>
                <w:lang w:val="fr-FR"/>
              </w:rPr>
              <w:t>:</w:t>
            </w:r>
            <w:proofErr w:type="gramEnd"/>
            <w:r w:rsidRPr="005842B2">
              <w:rPr>
                <w:rFonts w:ascii="Montserrat Light" w:hAnsi="Montserrat Light"/>
                <w:i/>
                <w:iCs/>
                <w:color w:val="000000" w:themeColor="text1"/>
                <w:lang w:val="fr-FR"/>
              </w:rPr>
              <w:t xml:space="preserve"> </w:t>
            </w:r>
            <w:r w:rsidRPr="005842B2">
              <w:rPr>
                <w:rFonts w:ascii="Montserrat Light" w:hAnsi="Montserrat Light"/>
                <w:color w:val="000000" w:themeColor="text1"/>
                <w:lang w:val="fr-FR"/>
              </w:rPr>
              <w:t xml:space="preserve">lit. b) </w:t>
            </w:r>
            <w:proofErr w:type="spellStart"/>
            <w:r w:rsidRPr="005842B2">
              <w:rPr>
                <w:rFonts w:ascii="Montserrat Light" w:hAnsi="Montserrat Light"/>
                <w:i/>
                <w:iCs/>
                <w:color w:val="000000" w:themeColor="text1"/>
                <w:lang w:val="fr-FR"/>
              </w:rPr>
              <w:t>atribuţii</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privind</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dezvoltarea</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economico-socială</w:t>
            </w:r>
            <w:proofErr w:type="spellEnd"/>
            <w:r w:rsidRPr="005842B2">
              <w:rPr>
                <w:rFonts w:ascii="Montserrat Light" w:hAnsi="Montserrat Light"/>
                <w:i/>
                <w:iCs/>
                <w:color w:val="000000" w:themeColor="text1"/>
                <w:lang w:val="fr-FR"/>
              </w:rPr>
              <w:t xml:space="preserve"> a </w:t>
            </w:r>
            <w:proofErr w:type="spellStart"/>
            <w:proofErr w:type="gramStart"/>
            <w:r w:rsidRPr="005842B2">
              <w:rPr>
                <w:rFonts w:ascii="Montserrat Light" w:hAnsi="Montserrat Light"/>
                <w:i/>
                <w:iCs/>
                <w:color w:val="000000" w:themeColor="text1"/>
                <w:lang w:val="fr-FR"/>
              </w:rPr>
              <w:t>judeţului</w:t>
            </w:r>
            <w:proofErr w:type="spellEnd"/>
            <w:r w:rsidRPr="005842B2">
              <w:rPr>
                <w:rFonts w:ascii="Montserrat Light" w:hAnsi="Montserrat Light"/>
                <w:i/>
                <w:iCs/>
                <w:color w:val="000000" w:themeColor="text1"/>
                <w:lang w:val="fr-FR"/>
              </w:rPr>
              <w:t>;</w:t>
            </w:r>
            <w:proofErr w:type="gramEnd"/>
            <w:r w:rsidRPr="005842B2">
              <w:rPr>
                <w:rFonts w:ascii="Montserrat Light" w:hAnsi="Montserrat Light"/>
                <w:i/>
                <w:iCs/>
                <w:color w:val="000000" w:themeColor="text1"/>
                <w:lang w:val="fr-FR"/>
              </w:rPr>
              <w:t xml:space="preserve"> </w:t>
            </w:r>
            <w:r w:rsidRPr="005842B2">
              <w:rPr>
                <w:rFonts w:ascii="Montserrat Light" w:hAnsi="Montserrat Light"/>
                <w:color w:val="000000" w:themeColor="text1"/>
                <w:lang w:val="fr-FR"/>
              </w:rPr>
              <w:t xml:space="preserve">c) </w:t>
            </w:r>
            <w:proofErr w:type="spellStart"/>
            <w:r w:rsidRPr="005842B2">
              <w:rPr>
                <w:rFonts w:ascii="Montserrat Light" w:hAnsi="Montserrat Light"/>
                <w:i/>
                <w:iCs/>
                <w:color w:val="000000" w:themeColor="text1"/>
                <w:lang w:val="fr-FR"/>
              </w:rPr>
              <w:t>atribuţii</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privind</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administrarea</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domeniului</w:t>
            </w:r>
            <w:proofErr w:type="spellEnd"/>
            <w:r w:rsidRPr="005842B2">
              <w:rPr>
                <w:rFonts w:ascii="Montserrat Light" w:hAnsi="Montserrat Light"/>
                <w:i/>
                <w:iCs/>
                <w:color w:val="000000" w:themeColor="text1"/>
                <w:lang w:val="fr-FR"/>
              </w:rPr>
              <w:t xml:space="preserve"> public </w:t>
            </w:r>
            <w:proofErr w:type="spellStart"/>
            <w:r w:rsidRPr="005842B2">
              <w:rPr>
                <w:rFonts w:ascii="Montserrat Light" w:hAnsi="Montserrat Light"/>
                <w:i/>
                <w:iCs/>
                <w:color w:val="000000" w:themeColor="text1"/>
                <w:lang w:val="fr-FR"/>
              </w:rPr>
              <w:t>şi</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privat</w:t>
            </w:r>
            <w:proofErr w:type="spellEnd"/>
            <w:r w:rsidRPr="005842B2">
              <w:rPr>
                <w:rFonts w:ascii="Montserrat Light" w:hAnsi="Montserrat Light"/>
                <w:i/>
                <w:iCs/>
                <w:color w:val="000000" w:themeColor="text1"/>
                <w:lang w:val="fr-FR"/>
              </w:rPr>
              <w:t xml:space="preserve"> al </w:t>
            </w:r>
            <w:proofErr w:type="spellStart"/>
            <w:proofErr w:type="gramStart"/>
            <w:r w:rsidRPr="005842B2">
              <w:rPr>
                <w:rFonts w:ascii="Montserrat Light" w:hAnsi="Montserrat Light"/>
                <w:i/>
                <w:iCs/>
                <w:color w:val="000000" w:themeColor="text1"/>
                <w:lang w:val="fr-FR"/>
              </w:rPr>
              <w:t>judeţului</w:t>
            </w:r>
            <w:proofErr w:type="spellEnd"/>
            <w:r w:rsidRPr="005842B2">
              <w:rPr>
                <w:rFonts w:ascii="Montserrat Light" w:hAnsi="Montserrat Light"/>
                <w:i/>
                <w:iCs/>
                <w:color w:val="000000" w:themeColor="text1"/>
                <w:lang w:val="fr-FR"/>
              </w:rPr>
              <w:t>;</w:t>
            </w:r>
            <w:proofErr w:type="gramEnd"/>
            <w:r w:rsidRPr="005842B2">
              <w:rPr>
                <w:rFonts w:ascii="Montserrat Light" w:hAnsi="Montserrat Light"/>
                <w:i/>
                <w:iCs/>
                <w:color w:val="000000" w:themeColor="text1"/>
                <w:lang w:val="fr-FR"/>
              </w:rPr>
              <w:t xml:space="preserve"> </w:t>
            </w:r>
            <w:r w:rsidRPr="005842B2">
              <w:rPr>
                <w:rFonts w:ascii="Montserrat Light" w:hAnsi="Montserrat Light"/>
                <w:color w:val="000000" w:themeColor="text1"/>
                <w:lang w:val="fr-FR"/>
              </w:rPr>
              <w:t>d)</w:t>
            </w:r>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atribuţii</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privind</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gestionarea</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serviciilor</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publice</w:t>
            </w:r>
            <w:proofErr w:type="spellEnd"/>
            <w:r w:rsidRPr="005842B2">
              <w:rPr>
                <w:rFonts w:ascii="Montserrat Light" w:hAnsi="Montserrat Light"/>
                <w:i/>
                <w:iCs/>
                <w:color w:val="000000" w:themeColor="text1"/>
                <w:lang w:val="fr-FR"/>
              </w:rPr>
              <w:t xml:space="preserve"> de </w:t>
            </w:r>
            <w:proofErr w:type="spellStart"/>
            <w:r w:rsidRPr="005842B2">
              <w:rPr>
                <w:rFonts w:ascii="Montserrat Light" w:hAnsi="Montserrat Light"/>
                <w:i/>
                <w:iCs/>
                <w:color w:val="000000" w:themeColor="text1"/>
                <w:lang w:val="fr-FR"/>
              </w:rPr>
              <w:t>interes</w:t>
            </w:r>
            <w:proofErr w:type="spellEnd"/>
            <w:r w:rsidRPr="005842B2">
              <w:rPr>
                <w:rFonts w:ascii="Montserrat Light" w:hAnsi="Montserrat Light"/>
                <w:i/>
                <w:iCs/>
                <w:color w:val="000000" w:themeColor="text1"/>
                <w:lang w:val="fr-FR"/>
              </w:rPr>
              <w:t xml:space="preserve"> </w:t>
            </w:r>
            <w:proofErr w:type="spellStart"/>
            <w:proofErr w:type="gramStart"/>
            <w:r w:rsidRPr="005842B2">
              <w:rPr>
                <w:rFonts w:ascii="Montserrat Light" w:hAnsi="Montserrat Light"/>
                <w:i/>
                <w:iCs/>
                <w:color w:val="000000" w:themeColor="text1"/>
                <w:lang w:val="fr-FR"/>
              </w:rPr>
              <w:t>judeţean</w:t>
            </w:r>
            <w:proofErr w:type="spellEnd"/>
            <w:r w:rsidRPr="005842B2">
              <w:rPr>
                <w:rFonts w:ascii="Montserrat Light" w:hAnsi="Montserrat Light"/>
                <w:i/>
                <w:iCs/>
                <w:color w:val="000000" w:themeColor="text1"/>
                <w:lang w:val="fr-FR"/>
              </w:rPr>
              <w:t>;</w:t>
            </w:r>
            <w:proofErr w:type="gramEnd"/>
            <w:r w:rsidRPr="005842B2">
              <w:rPr>
                <w:rFonts w:ascii="Montserrat Light" w:hAnsi="Montserrat Light"/>
                <w:i/>
                <w:iCs/>
                <w:color w:val="000000" w:themeColor="text1"/>
                <w:lang w:val="fr-FR"/>
              </w:rPr>
              <w:t xml:space="preserve"> </w:t>
            </w:r>
            <w:proofErr w:type="spellStart"/>
            <w:r w:rsidRPr="005842B2">
              <w:rPr>
                <w:rFonts w:ascii="Montserrat Light" w:hAnsi="Montserrat Light"/>
                <w:color w:val="000000" w:themeColor="text1"/>
                <w:lang w:val="fr-FR"/>
              </w:rPr>
              <w:t>și</w:t>
            </w:r>
            <w:proofErr w:type="spellEnd"/>
            <w:r w:rsidRPr="005842B2">
              <w:rPr>
                <w:rFonts w:ascii="Montserrat Light" w:hAnsi="Montserrat Light"/>
                <w:color w:val="000000" w:themeColor="text1"/>
                <w:lang w:val="fr-FR"/>
              </w:rPr>
              <w:t xml:space="preserve"> f) </w:t>
            </w:r>
            <w:proofErr w:type="spellStart"/>
            <w:r w:rsidRPr="005842B2">
              <w:rPr>
                <w:rFonts w:ascii="Montserrat Light" w:hAnsi="Montserrat Light"/>
                <w:i/>
                <w:iCs/>
                <w:color w:val="000000" w:themeColor="text1"/>
                <w:lang w:val="fr-FR"/>
              </w:rPr>
              <w:t>alte</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atribuţii</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prevăzute</w:t>
            </w:r>
            <w:proofErr w:type="spellEnd"/>
            <w:r w:rsidRPr="005842B2">
              <w:rPr>
                <w:rFonts w:ascii="Montserrat Light" w:hAnsi="Montserrat Light"/>
                <w:i/>
                <w:iCs/>
                <w:color w:val="000000" w:themeColor="text1"/>
                <w:lang w:val="fr-FR"/>
              </w:rPr>
              <w:t xml:space="preserve"> de lege </w:t>
            </w:r>
            <w:proofErr w:type="spellStart"/>
            <w:r w:rsidRPr="005842B2">
              <w:rPr>
                <w:rFonts w:ascii="Montserrat Light" w:hAnsi="Montserrat Light"/>
                <w:color w:val="000000" w:themeColor="text1"/>
                <w:lang w:val="fr-FR"/>
              </w:rPr>
              <w:t>și</w:t>
            </w:r>
            <w:proofErr w:type="spellEnd"/>
            <w:r w:rsidRPr="005842B2">
              <w:rPr>
                <w:rFonts w:ascii="Montserrat Light" w:hAnsi="Montserrat Light"/>
                <w:color w:val="000000" w:themeColor="text1"/>
                <w:lang w:val="fr-FR"/>
              </w:rPr>
              <w:t xml:space="preserve"> </w:t>
            </w:r>
            <w:proofErr w:type="spellStart"/>
            <w:r w:rsidRPr="005842B2">
              <w:rPr>
                <w:rFonts w:ascii="Montserrat Light" w:hAnsi="Montserrat Light"/>
                <w:color w:val="000000" w:themeColor="text1"/>
                <w:lang w:val="fr-FR"/>
              </w:rPr>
              <w:t>alin</w:t>
            </w:r>
            <w:proofErr w:type="spellEnd"/>
            <w:r w:rsidRPr="005842B2">
              <w:rPr>
                <w:rFonts w:ascii="Montserrat Light" w:hAnsi="Montserrat Light"/>
                <w:color w:val="000000" w:themeColor="text1"/>
                <w:lang w:val="fr-FR"/>
              </w:rPr>
              <w:t xml:space="preserve">. (3) </w:t>
            </w:r>
            <w:proofErr w:type="spellStart"/>
            <w:r w:rsidRPr="005842B2">
              <w:rPr>
                <w:rFonts w:ascii="Montserrat Light" w:hAnsi="Montserrat Light"/>
                <w:i/>
                <w:iCs/>
                <w:color w:val="000000" w:themeColor="text1"/>
                <w:lang w:val="fr-FR"/>
              </w:rPr>
              <w:t>În</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exercitarea</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atribuţiilor</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prevăzute</w:t>
            </w:r>
            <w:proofErr w:type="spellEnd"/>
            <w:r w:rsidRPr="005842B2">
              <w:rPr>
                <w:rFonts w:ascii="Montserrat Light" w:hAnsi="Montserrat Light"/>
                <w:i/>
                <w:iCs/>
                <w:color w:val="000000" w:themeColor="text1"/>
                <w:lang w:val="fr-FR"/>
              </w:rPr>
              <w:t xml:space="preserve"> la </w:t>
            </w:r>
            <w:proofErr w:type="spellStart"/>
            <w:r w:rsidRPr="005842B2">
              <w:rPr>
                <w:rFonts w:ascii="Montserrat Light" w:hAnsi="Montserrat Light"/>
                <w:i/>
                <w:iCs/>
                <w:color w:val="000000" w:themeColor="text1"/>
                <w:lang w:val="fr-FR"/>
              </w:rPr>
              <w:t>alin</w:t>
            </w:r>
            <w:proofErr w:type="spellEnd"/>
            <w:r w:rsidRPr="005842B2">
              <w:rPr>
                <w:rFonts w:ascii="Montserrat Light" w:hAnsi="Montserrat Light"/>
                <w:i/>
                <w:iCs/>
                <w:color w:val="000000" w:themeColor="text1"/>
                <w:lang w:val="fr-FR"/>
              </w:rPr>
              <w:t xml:space="preserve">. (1) lit. </w:t>
            </w:r>
            <w:proofErr w:type="gramStart"/>
            <w:r w:rsidRPr="005842B2">
              <w:rPr>
                <w:rFonts w:ascii="Montserrat Light" w:hAnsi="Montserrat Light"/>
                <w:i/>
                <w:iCs/>
                <w:color w:val="000000" w:themeColor="text1"/>
                <w:lang w:val="fr-FR"/>
              </w:rPr>
              <w:t>b</w:t>
            </w:r>
            <w:proofErr w:type="gram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consiliul</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judeţean</w:t>
            </w:r>
            <w:proofErr w:type="spellEnd"/>
            <w:r w:rsidRPr="005842B2">
              <w:rPr>
                <w:rFonts w:ascii="Montserrat Light" w:hAnsi="Montserrat Light"/>
                <w:i/>
                <w:iCs/>
                <w:color w:val="000000" w:themeColor="text1"/>
                <w:lang w:val="fr-FR"/>
              </w:rPr>
              <w:t xml:space="preserve">…… </w:t>
            </w:r>
            <w:r w:rsidRPr="005842B2">
              <w:rPr>
                <w:rFonts w:ascii="Montserrat Light" w:hAnsi="Montserrat Light"/>
                <w:color w:val="000000" w:themeColor="text1"/>
                <w:lang w:val="fr-FR"/>
              </w:rPr>
              <w:t xml:space="preserve">lit. f) </w:t>
            </w:r>
            <w:proofErr w:type="spellStart"/>
            <w:r w:rsidRPr="005842B2">
              <w:rPr>
                <w:rFonts w:ascii="Montserrat Light" w:hAnsi="Montserrat Light"/>
                <w:i/>
                <w:iCs/>
                <w:color w:val="000000" w:themeColor="text1"/>
                <w:lang w:val="fr-FR"/>
              </w:rPr>
              <w:t>aprobă</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documentaţiile</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tehnico-economice</w:t>
            </w:r>
            <w:proofErr w:type="spellEnd"/>
            <w:r w:rsidRPr="005842B2">
              <w:rPr>
                <w:rFonts w:ascii="Montserrat Light" w:hAnsi="Montserrat Light"/>
                <w:i/>
                <w:iCs/>
                <w:color w:val="000000" w:themeColor="text1"/>
                <w:lang w:val="fr-FR"/>
              </w:rPr>
              <w:t xml:space="preserve"> pentru </w:t>
            </w:r>
            <w:proofErr w:type="spellStart"/>
            <w:r w:rsidRPr="005842B2">
              <w:rPr>
                <w:rFonts w:ascii="Montserrat Light" w:hAnsi="Montserrat Light"/>
                <w:i/>
                <w:iCs/>
                <w:color w:val="000000" w:themeColor="text1"/>
                <w:lang w:val="fr-FR"/>
              </w:rPr>
              <w:t>lucrările</w:t>
            </w:r>
            <w:proofErr w:type="spellEnd"/>
            <w:r w:rsidRPr="005842B2">
              <w:rPr>
                <w:rFonts w:ascii="Montserrat Light" w:hAnsi="Montserrat Light"/>
                <w:i/>
                <w:iCs/>
                <w:color w:val="000000" w:themeColor="text1"/>
                <w:lang w:val="fr-FR"/>
              </w:rPr>
              <w:t xml:space="preserve"> de </w:t>
            </w:r>
            <w:proofErr w:type="spellStart"/>
            <w:r w:rsidRPr="005842B2">
              <w:rPr>
                <w:rFonts w:ascii="Montserrat Light" w:hAnsi="Montserrat Light"/>
                <w:i/>
                <w:iCs/>
                <w:color w:val="000000" w:themeColor="text1"/>
                <w:lang w:val="fr-FR"/>
              </w:rPr>
              <w:t>investiţii</w:t>
            </w:r>
            <w:proofErr w:type="spellEnd"/>
            <w:r w:rsidRPr="005842B2">
              <w:rPr>
                <w:rFonts w:ascii="Montserrat Light" w:hAnsi="Montserrat Light"/>
                <w:i/>
                <w:iCs/>
                <w:color w:val="000000" w:themeColor="text1"/>
                <w:lang w:val="fr-FR"/>
              </w:rPr>
              <w:t xml:space="preserve"> de </w:t>
            </w:r>
            <w:proofErr w:type="spellStart"/>
            <w:r w:rsidRPr="005842B2">
              <w:rPr>
                <w:rFonts w:ascii="Montserrat Light" w:hAnsi="Montserrat Light"/>
                <w:i/>
                <w:iCs/>
                <w:color w:val="000000" w:themeColor="text1"/>
                <w:lang w:val="fr-FR"/>
              </w:rPr>
              <w:t>interes</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judeţean</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în</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limitele</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şi</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în</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condiţiile</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legii</w:t>
            </w:r>
            <w:proofErr w:type="spellEnd"/>
            <w:r w:rsidRPr="005842B2">
              <w:rPr>
                <w:rFonts w:ascii="Montserrat Light" w:hAnsi="Montserrat Light"/>
                <w:color w:val="000000" w:themeColor="text1"/>
                <w:lang w:val="fr-FR"/>
              </w:rPr>
              <w:t xml:space="preserve">, </w:t>
            </w:r>
            <w:proofErr w:type="spellStart"/>
            <w:r w:rsidRPr="005842B2">
              <w:rPr>
                <w:rFonts w:ascii="Montserrat Light" w:hAnsi="Montserrat Light"/>
                <w:color w:val="000000" w:themeColor="text1"/>
                <w:lang w:val="fr-FR"/>
              </w:rPr>
              <w:t>alin</w:t>
            </w:r>
            <w:proofErr w:type="spellEnd"/>
            <w:r w:rsidRPr="005842B2">
              <w:rPr>
                <w:rFonts w:ascii="Montserrat Light" w:hAnsi="Montserrat Light"/>
                <w:color w:val="000000" w:themeColor="text1"/>
                <w:lang w:val="fr-FR"/>
              </w:rPr>
              <w:t xml:space="preserve">. (5) lit. l) </w:t>
            </w:r>
            <w:proofErr w:type="spellStart"/>
            <w:r w:rsidRPr="005842B2">
              <w:rPr>
                <w:rFonts w:ascii="Montserrat Light" w:hAnsi="Montserrat Light"/>
                <w:i/>
                <w:iCs/>
                <w:color w:val="000000" w:themeColor="text1"/>
                <w:lang w:val="fr-FR"/>
              </w:rPr>
              <w:t>podurile</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şi</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drumurile</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i/>
                <w:iCs/>
                <w:color w:val="000000" w:themeColor="text1"/>
                <w:lang w:val="fr-FR"/>
              </w:rPr>
              <w:t>publice</w:t>
            </w:r>
            <w:proofErr w:type="spellEnd"/>
            <w:r w:rsidRPr="005842B2">
              <w:rPr>
                <w:rFonts w:ascii="Montserrat Light" w:hAnsi="Montserrat Light"/>
                <w:i/>
                <w:iCs/>
                <w:color w:val="000000" w:themeColor="text1"/>
                <w:lang w:val="fr-FR"/>
              </w:rPr>
              <w:t xml:space="preserve"> </w:t>
            </w:r>
            <w:proofErr w:type="spellStart"/>
            <w:r w:rsidRPr="005842B2">
              <w:rPr>
                <w:rFonts w:ascii="Montserrat Light" w:hAnsi="Montserrat Light"/>
                <w:color w:val="000000" w:themeColor="text1"/>
                <w:lang w:val="fr-FR"/>
              </w:rPr>
              <w:t>din</w:t>
            </w:r>
            <w:proofErr w:type="spellEnd"/>
            <w:r w:rsidRPr="005842B2">
              <w:rPr>
                <w:rFonts w:ascii="Montserrat Light" w:hAnsi="Montserrat Light"/>
                <w:color w:val="000000" w:themeColor="text1"/>
                <w:lang w:val="fr-FR"/>
              </w:rPr>
              <w:t xml:space="preserve"> </w:t>
            </w:r>
            <w:proofErr w:type="spellStart"/>
            <w:r w:rsidRPr="005842B2">
              <w:rPr>
                <w:rFonts w:ascii="Montserrat Light" w:hAnsi="Montserrat Light"/>
                <w:color w:val="000000" w:themeColor="text1"/>
                <w:lang w:val="fr-FR"/>
              </w:rPr>
              <w:t>Ordonanța</w:t>
            </w:r>
            <w:proofErr w:type="spellEnd"/>
            <w:r w:rsidRPr="005842B2">
              <w:rPr>
                <w:rFonts w:ascii="Montserrat Light" w:hAnsi="Montserrat Light"/>
                <w:color w:val="000000" w:themeColor="text1"/>
                <w:lang w:val="fr-FR"/>
              </w:rPr>
              <w:t xml:space="preserve"> de </w:t>
            </w:r>
            <w:proofErr w:type="spellStart"/>
            <w:r w:rsidRPr="005842B2">
              <w:rPr>
                <w:rFonts w:ascii="Montserrat Light" w:hAnsi="Montserrat Light"/>
                <w:color w:val="000000" w:themeColor="text1"/>
                <w:lang w:val="fr-FR"/>
              </w:rPr>
              <w:t>urgență</w:t>
            </w:r>
            <w:proofErr w:type="spellEnd"/>
            <w:r w:rsidRPr="005842B2">
              <w:rPr>
                <w:rFonts w:ascii="Montserrat Light" w:hAnsi="Montserrat Light"/>
                <w:color w:val="000000" w:themeColor="text1"/>
                <w:lang w:val="fr-FR"/>
              </w:rPr>
              <w:t xml:space="preserve"> </w:t>
            </w:r>
            <w:r w:rsidRPr="005842B2">
              <w:rPr>
                <w:rFonts w:ascii="Montserrat Light" w:hAnsi="Montserrat Light"/>
                <w:lang w:val="fr-FR"/>
              </w:rPr>
              <w:t xml:space="preserve">a </w:t>
            </w:r>
            <w:proofErr w:type="spellStart"/>
            <w:r w:rsidRPr="005842B2">
              <w:rPr>
                <w:rFonts w:ascii="Montserrat Light" w:hAnsi="Montserrat Light"/>
                <w:lang w:val="fr-FR"/>
              </w:rPr>
              <w:t>Guvernului</w:t>
            </w:r>
            <w:proofErr w:type="spellEnd"/>
            <w:r w:rsidRPr="005842B2">
              <w:rPr>
                <w:rFonts w:ascii="Montserrat Light" w:hAnsi="Montserrat Light"/>
                <w:lang w:val="fr-FR"/>
              </w:rPr>
              <w:t xml:space="preserve"> nr. 57/2019 </w:t>
            </w:r>
            <w:proofErr w:type="spellStart"/>
            <w:r w:rsidRPr="005842B2">
              <w:rPr>
                <w:rFonts w:ascii="Montserrat Light" w:hAnsi="Montserrat Light"/>
                <w:lang w:val="fr-FR"/>
              </w:rPr>
              <w:t>privind</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Codul</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administrativ</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cu</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modificările</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și</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completările</w:t>
            </w:r>
            <w:proofErr w:type="spellEnd"/>
            <w:r w:rsidRPr="005842B2">
              <w:rPr>
                <w:rFonts w:ascii="Montserrat Light" w:hAnsi="Montserrat Light"/>
                <w:lang w:val="fr-FR"/>
              </w:rPr>
              <w:t xml:space="preserve"> </w:t>
            </w:r>
            <w:proofErr w:type="spellStart"/>
            <w:proofErr w:type="gramStart"/>
            <w:r w:rsidRPr="005842B2">
              <w:rPr>
                <w:rFonts w:ascii="Montserrat Light" w:hAnsi="Montserrat Light"/>
                <w:lang w:val="fr-FR"/>
              </w:rPr>
              <w:t>ulterioare</w:t>
            </w:r>
            <w:proofErr w:type="spellEnd"/>
            <w:r w:rsidRPr="005842B2">
              <w:rPr>
                <w:rFonts w:ascii="Montserrat Light" w:hAnsi="Montserrat Light"/>
                <w:lang w:val="fr-FR"/>
              </w:rPr>
              <w:t>;</w:t>
            </w:r>
            <w:proofErr w:type="gramEnd"/>
          </w:p>
          <w:p w14:paraId="7E91B1C5" w14:textId="77777777" w:rsidR="004717E6" w:rsidRPr="005842B2" w:rsidRDefault="004717E6" w:rsidP="00D758BE">
            <w:pPr>
              <w:pStyle w:val="ListParagraph"/>
              <w:numPr>
                <w:ilvl w:val="0"/>
                <w:numId w:val="6"/>
              </w:numPr>
              <w:tabs>
                <w:tab w:val="left" w:pos="3456"/>
              </w:tabs>
              <w:spacing w:after="0" w:line="276" w:lineRule="auto"/>
              <w:ind w:left="428"/>
              <w:jc w:val="both"/>
              <w:rPr>
                <w:rFonts w:ascii="Montserrat Light" w:hAnsi="Montserrat Light"/>
              </w:rPr>
            </w:pPr>
            <w:r w:rsidRPr="005842B2">
              <w:rPr>
                <w:rFonts w:ascii="Montserrat Light" w:hAnsi="Montserrat Light"/>
              </w:rPr>
              <w:t xml:space="preserve">art. 41, ale art. 42 </w:t>
            </w:r>
            <w:proofErr w:type="spellStart"/>
            <w:r w:rsidRPr="005842B2">
              <w:rPr>
                <w:rFonts w:ascii="Montserrat Light" w:hAnsi="Montserrat Light"/>
              </w:rPr>
              <w:t>și</w:t>
            </w:r>
            <w:proofErr w:type="spellEnd"/>
            <w:r w:rsidRPr="005842B2">
              <w:rPr>
                <w:rFonts w:ascii="Montserrat Light" w:hAnsi="Montserrat Light"/>
              </w:rPr>
              <w:t xml:space="preserve"> ale art. 44 - 45 din </w:t>
            </w:r>
            <w:proofErr w:type="spellStart"/>
            <w:r w:rsidRPr="005842B2">
              <w:rPr>
                <w:rFonts w:ascii="Montserrat Light" w:hAnsi="Montserrat Light"/>
              </w:rPr>
              <w:t>Legea</w:t>
            </w:r>
            <w:proofErr w:type="spellEnd"/>
            <w:r w:rsidRPr="005842B2">
              <w:rPr>
                <w:rFonts w:ascii="Montserrat Light" w:hAnsi="Montserrat Light"/>
              </w:rPr>
              <w:t xml:space="preserve"> </w:t>
            </w:r>
            <w:proofErr w:type="spellStart"/>
            <w:r w:rsidRPr="005842B2">
              <w:rPr>
                <w:rFonts w:ascii="Montserrat Light" w:hAnsi="Montserrat Light"/>
              </w:rPr>
              <w:t>privind</w:t>
            </w:r>
            <w:proofErr w:type="spellEnd"/>
            <w:r w:rsidRPr="005842B2">
              <w:rPr>
                <w:rFonts w:ascii="Montserrat Light" w:hAnsi="Montserrat Light"/>
              </w:rPr>
              <w:t xml:space="preserve"> </w:t>
            </w:r>
            <w:proofErr w:type="spellStart"/>
            <w:r w:rsidRPr="005842B2">
              <w:rPr>
                <w:rFonts w:ascii="Montserrat Light" w:hAnsi="Montserrat Light"/>
              </w:rPr>
              <w:t>finanţele</w:t>
            </w:r>
            <w:proofErr w:type="spellEnd"/>
            <w:r w:rsidRPr="005842B2">
              <w:rPr>
                <w:rFonts w:ascii="Montserrat Light" w:hAnsi="Montserrat Light"/>
              </w:rPr>
              <w:t xml:space="preserve"> </w:t>
            </w:r>
            <w:proofErr w:type="spellStart"/>
            <w:r w:rsidRPr="005842B2">
              <w:rPr>
                <w:rFonts w:ascii="Montserrat Light" w:hAnsi="Montserrat Light"/>
              </w:rPr>
              <w:t>publice</w:t>
            </w:r>
            <w:proofErr w:type="spellEnd"/>
            <w:r w:rsidRPr="005842B2">
              <w:rPr>
                <w:rFonts w:ascii="Montserrat Light" w:hAnsi="Montserrat Light"/>
              </w:rPr>
              <w:t xml:space="preserve"> locale nr. 273/2006, cu </w:t>
            </w:r>
            <w:proofErr w:type="spellStart"/>
            <w:r w:rsidRPr="005842B2">
              <w:rPr>
                <w:rFonts w:ascii="Montserrat Light" w:hAnsi="Montserrat Light"/>
              </w:rPr>
              <w:t>modificările</w:t>
            </w:r>
            <w:proofErr w:type="spellEnd"/>
            <w:r w:rsidRPr="005842B2">
              <w:rPr>
                <w:rFonts w:ascii="Montserrat Light" w:hAnsi="Montserrat Light"/>
              </w:rPr>
              <w:t xml:space="preserve"> </w:t>
            </w:r>
            <w:proofErr w:type="spellStart"/>
            <w:r w:rsidRPr="005842B2">
              <w:rPr>
                <w:rFonts w:ascii="Montserrat Light" w:hAnsi="Montserrat Light"/>
              </w:rPr>
              <w:t>şi</w:t>
            </w:r>
            <w:proofErr w:type="spellEnd"/>
            <w:r w:rsidRPr="005842B2">
              <w:rPr>
                <w:rFonts w:ascii="Montserrat Light" w:hAnsi="Montserrat Light"/>
              </w:rPr>
              <w:t xml:space="preserve"> </w:t>
            </w:r>
            <w:proofErr w:type="spellStart"/>
            <w:r w:rsidRPr="005842B2">
              <w:rPr>
                <w:rFonts w:ascii="Montserrat Light" w:hAnsi="Montserrat Light"/>
              </w:rPr>
              <w:t>completările</w:t>
            </w:r>
            <w:proofErr w:type="spellEnd"/>
            <w:r w:rsidRPr="005842B2">
              <w:rPr>
                <w:rFonts w:ascii="Montserrat Light" w:hAnsi="Montserrat Light"/>
              </w:rPr>
              <w:t xml:space="preserve"> </w:t>
            </w:r>
            <w:proofErr w:type="spellStart"/>
            <w:r w:rsidRPr="005842B2">
              <w:rPr>
                <w:rFonts w:ascii="Montserrat Light" w:hAnsi="Montserrat Light"/>
              </w:rPr>
              <w:t>ulterioare</w:t>
            </w:r>
            <w:proofErr w:type="spellEnd"/>
            <w:r w:rsidRPr="005842B2">
              <w:rPr>
                <w:rFonts w:ascii="Montserrat Light" w:hAnsi="Montserrat Light"/>
              </w:rPr>
              <w:t>;</w:t>
            </w:r>
          </w:p>
          <w:p w14:paraId="365DC8A8" w14:textId="77777777" w:rsidR="004717E6" w:rsidRPr="005842B2" w:rsidRDefault="004717E6" w:rsidP="00D758BE">
            <w:pPr>
              <w:pStyle w:val="ListParagraph"/>
              <w:tabs>
                <w:tab w:val="left" w:pos="3456"/>
              </w:tabs>
              <w:spacing w:after="0" w:line="276" w:lineRule="auto"/>
              <w:ind w:left="428"/>
              <w:jc w:val="both"/>
              <w:rPr>
                <w:rFonts w:ascii="Montserrat Light" w:hAnsi="Montserrat Light"/>
              </w:rPr>
            </w:pPr>
          </w:p>
          <w:p w14:paraId="46E792B2" w14:textId="77777777" w:rsidR="004717E6" w:rsidRPr="005842B2" w:rsidRDefault="004717E6" w:rsidP="00D758BE">
            <w:pPr>
              <w:pStyle w:val="ListParagraph"/>
              <w:numPr>
                <w:ilvl w:val="0"/>
                <w:numId w:val="10"/>
              </w:numPr>
              <w:tabs>
                <w:tab w:val="left" w:pos="3456"/>
              </w:tabs>
              <w:ind w:left="428" w:hanging="428"/>
              <w:jc w:val="both"/>
              <w:rPr>
                <w:rFonts w:ascii="Montserrat Light" w:hAnsi="Montserrat Light"/>
                <w:lang w:val="fr-FR"/>
              </w:rPr>
            </w:pPr>
            <w:proofErr w:type="spellStart"/>
            <w:r w:rsidRPr="005842B2">
              <w:rPr>
                <w:rFonts w:ascii="Montserrat Light" w:hAnsi="Montserrat Light"/>
                <w:lang w:val="fr-FR"/>
              </w:rPr>
              <w:t>Legislația</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specifică</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cu</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privire</w:t>
            </w:r>
            <w:proofErr w:type="spellEnd"/>
            <w:r w:rsidRPr="005842B2">
              <w:rPr>
                <w:rFonts w:ascii="Montserrat Light" w:hAnsi="Montserrat Light"/>
                <w:lang w:val="fr-FR"/>
              </w:rPr>
              <w:t xml:space="preserve"> la </w:t>
            </w:r>
            <w:proofErr w:type="spellStart"/>
            <w:r w:rsidRPr="005842B2">
              <w:rPr>
                <w:rFonts w:ascii="Montserrat Light" w:hAnsi="Montserrat Light"/>
                <w:lang w:val="fr-FR"/>
              </w:rPr>
              <w:t>exploatarea</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construcțiilor</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și</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elaborarea</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documentațiilor</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tehnico-economice</w:t>
            </w:r>
            <w:proofErr w:type="spellEnd"/>
            <w:r w:rsidRPr="005842B2">
              <w:rPr>
                <w:rFonts w:ascii="Montserrat Light" w:hAnsi="Montserrat Light"/>
                <w:lang w:val="fr-FR"/>
              </w:rPr>
              <w:t xml:space="preserve"> pentru </w:t>
            </w:r>
            <w:proofErr w:type="spellStart"/>
            <w:r w:rsidRPr="005842B2">
              <w:rPr>
                <w:rFonts w:ascii="Montserrat Light" w:hAnsi="Montserrat Light"/>
                <w:lang w:val="fr-FR"/>
              </w:rPr>
              <w:t>obiective</w:t>
            </w:r>
            <w:proofErr w:type="spellEnd"/>
            <w:r w:rsidRPr="005842B2">
              <w:rPr>
                <w:rFonts w:ascii="Montserrat Light" w:hAnsi="Montserrat Light"/>
                <w:lang w:val="fr-FR"/>
              </w:rPr>
              <w:t xml:space="preserve"> de </w:t>
            </w:r>
            <w:proofErr w:type="spellStart"/>
            <w:r w:rsidRPr="005842B2">
              <w:rPr>
                <w:rFonts w:ascii="Montserrat Light" w:hAnsi="Montserrat Light"/>
                <w:lang w:val="fr-FR"/>
              </w:rPr>
              <w:t>investiții</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publice</w:t>
            </w:r>
            <w:proofErr w:type="spellEnd"/>
            <w:r w:rsidRPr="005842B2">
              <w:rPr>
                <w:rFonts w:ascii="Montserrat Light" w:hAnsi="Montserrat Light"/>
                <w:lang w:val="fr-FR"/>
              </w:rPr>
              <w:t xml:space="preserve"> este </w:t>
            </w:r>
            <w:proofErr w:type="spellStart"/>
            <w:r w:rsidRPr="005842B2">
              <w:rPr>
                <w:rFonts w:ascii="Montserrat Light" w:hAnsi="Montserrat Light"/>
                <w:lang w:val="fr-FR"/>
              </w:rPr>
              <w:t>reprezentată</w:t>
            </w:r>
            <w:proofErr w:type="spellEnd"/>
            <w:r w:rsidRPr="005842B2">
              <w:rPr>
                <w:rFonts w:ascii="Montserrat Light" w:hAnsi="Montserrat Light"/>
                <w:lang w:val="fr-FR"/>
              </w:rPr>
              <w:t xml:space="preserve"> </w:t>
            </w:r>
            <w:proofErr w:type="gramStart"/>
            <w:r w:rsidRPr="005842B2">
              <w:rPr>
                <w:rFonts w:ascii="Montserrat Light" w:hAnsi="Montserrat Light"/>
                <w:lang w:val="fr-FR"/>
              </w:rPr>
              <w:t>de:</w:t>
            </w:r>
            <w:proofErr w:type="gramEnd"/>
            <w:r w:rsidRPr="005842B2">
              <w:rPr>
                <w:rFonts w:ascii="Montserrat Light" w:hAnsi="Montserrat Light"/>
                <w:lang w:val="fr-FR"/>
              </w:rPr>
              <w:t xml:space="preserve"> </w:t>
            </w:r>
          </w:p>
          <w:p w14:paraId="3CF3A350" w14:textId="77777777" w:rsidR="004717E6" w:rsidRPr="005842B2" w:rsidRDefault="004717E6" w:rsidP="00D758BE">
            <w:pPr>
              <w:pStyle w:val="ListParagraph"/>
              <w:numPr>
                <w:ilvl w:val="0"/>
                <w:numId w:val="34"/>
              </w:numPr>
              <w:tabs>
                <w:tab w:val="left" w:pos="3456"/>
              </w:tabs>
              <w:ind w:left="428"/>
              <w:jc w:val="both"/>
              <w:rPr>
                <w:rFonts w:ascii="Montserrat Light" w:hAnsi="Montserrat Light"/>
                <w:lang w:val="fr-FR"/>
              </w:rPr>
            </w:pPr>
            <w:r w:rsidRPr="005842B2">
              <w:rPr>
                <w:rFonts w:ascii="Montserrat Light" w:hAnsi="Montserrat Light"/>
                <w:lang w:val="ro-RO"/>
              </w:rPr>
              <w:t>H.G. nr. 907</w:t>
            </w:r>
            <w:r w:rsidRPr="005842B2">
              <w:rPr>
                <w:rFonts w:ascii="Montserrat Light" w:hAnsi="Montserrat Light"/>
                <w:lang w:val="fr-FR"/>
              </w:rPr>
              <w:t xml:space="preserve">/2016 </w:t>
            </w:r>
            <w:r w:rsidRPr="005842B2">
              <w:rPr>
                <w:rFonts w:ascii="Montserrat Light" w:hAnsi="Montserrat Light"/>
                <w:lang w:val="ro-RO"/>
              </w:rPr>
              <w:t xml:space="preserve">privind etapele de elaborare </w:t>
            </w:r>
            <w:proofErr w:type="spellStart"/>
            <w:r w:rsidRPr="005842B2">
              <w:rPr>
                <w:rFonts w:ascii="Montserrat Light" w:hAnsi="Montserrat Light"/>
                <w:lang w:val="ro-RO"/>
              </w:rPr>
              <w:t>şi</w:t>
            </w:r>
            <w:proofErr w:type="spellEnd"/>
            <w:r w:rsidRPr="005842B2">
              <w:rPr>
                <w:rFonts w:ascii="Montserrat Light" w:hAnsi="Montserrat Light"/>
                <w:lang w:val="ro-RO"/>
              </w:rPr>
              <w:t xml:space="preserve"> conținutul-cadru al documentațiilor </w:t>
            </w:r>
            <w:proofErr w:type="spellStart"/>
            <w:r w:rsidRPr="005842B2">
              <w:rPr>
                <w:rFonts w:ascii="Montserrat Light" w:hAnsi="Montserrat Light"/>
                <w:lang w:val="ro-RO"/>
              </w:rPr>
              <w:t>tehnico</w:t>
            </w:r>
            <w:proofErr w:type="spellEnd"/>
            <w:r w:rsidRPr="005842B2">
              <w:rPr>
                <w:rFonts w:ascii="Montserrat Light" w:hAnsi="Montserrat Light"/>
                <w:lang w:val="ro-RO"/>
              </w:rPr>
              <w:t>-economice aferente obiectivelor / proiectelor de investiții finanțate din fonduri publice, cu modificările și completările ulterioare;</w:t>
            </w:r>
          </w:p>
        </w:tc>
      </w:tr>
      <w:tr w:rsidR="004717E6" w:rsidRPr="005842B2" w14:paraId="31F97904" w14:textId="77777777" w:rsidTr="00D758BE">
        <w:tc>
          <w:tcPr>
            <w:tcW w:w="9805" w:type="dxa"/>
            <w:gridSpan w:val="4"/>
          </w:tcPr>
          <w:p w14:paraId="770911B6" w14:textId="77777777" w:rsidR="004717E6" w:rsidRPr="005842B2" w:rsidRDefault="004717E6" w:rsidP="00D758BE">
            <w:pPr>
              <w:tabs>
                <w:tab w:val="left" w:pos="3456"/>
              </w:tabs>
              <w:jc w:val="both"/>
              <w:rPr>
                <w:rFonts w:ascii="Montserrat Light" w:hAnsi="Montserrat Light"/>
                <w:b/>
                <w:bCs/>
                <w:iCs/>
                <w:highlight w:val="yellow"/>
                <w:lang w:val="ro-RO"/>
              </w:rPr>
            </w:pPr>
            <w:r w:rsidRPr="005842B2">
              <w:rPr>
                <w:rFonts w:ascii="Montserrat Light" w:hAnsi="Montserrat Light"/>
                <w:b/>
                <w:bCs/>
                <w:iCs/>
                <w:lang w:val="ro-RO"/>
              </w:rPr>
              <w:t xml:space="preserve">Secțiunea a 2-a - Fundamentare tehnică, respectiv cerințele de natură tehnică, economică, juridică, posibilități de realizare în condiții de utilitate, legalitate, regularitate, eficiență, eficacitate și economicitate: </w:t>
            </w:r>
          </w:p>
        </w:tc>
      </w:tr>
      <w:tr w:rsidR="004717E6" w:rsidRPr="005842B2" w14:paraId="48461DAB" w14:textId="77777777" w:rsidTr="00D758BE">
        <w:tc>
          <w:tcPr>
            <w:tcW w:w="9805" w:type="dxa"/>
            <w:gridSpan w:val="4"/>
          </w:tcPr>
          <w:p w14:paraId="4AA458B5" w14:textId="77777777" w:rsidR="004717E6" w:rsidRPr="005842B2" w:rsidRDefault="004717E6" w:rsidP="00D758BE">
            <w:pPr>
              <w:autoSpaceDE w:val="0"/>
              <w:autoSpaceDN w:val="0"/>
              <w:adjustRightInd w:val="0"/>
              <w:jc w:val="both"/>
              <w:rPr>
                <w:rFonts w:ascii="Montserrat Light" w:hAnsi="Montserrat Light" w:cs="Times New Roman"/>
                <w:lang w:val="ro-RO"/>
              </w:rPr>
            </w:pPr>
            <w:r w:rsidRPr="005842B2">
              <w:rPr>
                <w:rFonts w:ascii="Montserrat Light" w:hAnsi="Montserrat Light" w:cs="Times New Roman"/>
                <w:lang w:val="ro-RO"/>
              </w:rPr>
              <w:t xml:space="preserve">Principalele obiective ale Consiliului Județean Cluj sunt dezvoltarea </w:t>
            </w:r>
            <w:proofErr w:type="spellStart"/>
            <w:r w:rsidRPr="005842B2">
              <w:rPr>
                <w:rFonts w:ascii="Montserrat Light" w:hAnsi="Montserrat Light" w:cs="Times New Roman"/>
                <w:lang w:val="ro-RO"/>
              </w:rPr>
              <w:t>economico</w:t>
            </w:r>
            <w:proofErr w:type="spellEnd"/>
            <w:r w:rsidRPr="005842B2">
              <w:rPr>
                <w:rFonts w:ascii="Montserrat Light" w:hAnsi="Montserrat Light" w:cs="Times New Roman"/>
                <w:lang w:val="ro-RO"/>
              </w:rPr>
              <w:t xml:space="preserve">-socială, inclusiv prin asigurarea infrastructurii rutiere </w:t>
            </w:r>
            <w:proofErr w:type="spellStart"/>
            <w:r w:rsidRPr="005842B2">
              <w:rPr>
                <w:rFonts w:ascii="Montserrat Light" w:hAnsi="Montserrat Light" w:cs="Times New Roman"/>
                <w:lang w:val="ro-RO"/>
              </w:rPr>
              <w:t>şi</w:t>
            </w:r>
            <w:proofErr w:type="spellEnd"/>
            <w:r w:rsidRPr="005842B2">
              <w:rPr>
                <w:rFonts w:ascii="Montserrat Light" w:hAnsi="Montserrat Light" w:cs="Times New Roman"/>
                <w:lang w:val="ro-RO"/>
              </w:rPr>
              <w:t xml:space="preserve"> a </w:t>
            </w:r>
            <w:proofErr w:type="spellStart"/>
            <w:r w:rsidRPr="005842B2">
              <w:rPr>
                <w:rFonts w:ascii="Montserrat Light" w:hAnsi="Montserrat Light" w:cs="Times New Roman"/>
                <w:lang w:val="ro-RO"/>
              </w:rPr>
              <w:t>siguranţei</w:t>
            </w:r>
            <w:proofErr w:type="spellEnd"/>
            <w:r w:rsidRPr="005842B2">
              <w:rPr>
                <w:rFonts w:ascii="Montserrat Light" w:hAnsi="Montserrat Light" w:cs="Times New Roman"/>
                <w:lang w:val="ro-RO"/>
              </w:rPr>
              <w:t xml:space="preserve"> </w:t>
            </w:r>
            <w:proofErr w:type="spellStart"/>
            <w:r w:rsidRPr="005842B2">
              <w:rPr>
                <w:rFonts w:ascii="Montserrat Light" w:hAnsi="Montserrat Light" w:cs="Times New Roman"/>
                <w:lang w:val="ro-RO"/>
              </w:rPr>
              <w:t>circulaţiei</w:t>
            </w:r>
            <w:proofErr w:type="spellEnd"/>
            <w:r w:rsidRPr="005842B2">
              <w:rPr>
                <w:rFonts w:ascii="Montserrat Light" w:hAnsi="Montserrat Light" w:cs="Times New Roman"/>
                <w:lang w:val="ro-RO"/>
              </w:rPr>
              <w:t xml:space="preserve"> pe drumurile </w:t>
            </w:r>
            <w:proofErr w:type="spellStart"/>
            <w:r w:rsidRPr="005842B2">
              <w:rPr>
                <w:rFonts w:ascii="Montserrat Light" w:hAnsi="Montserrat Light" w:cs="Times New Roman"/>
                <w:lang w:val="ro-RO"/>
              </w:rPr>
              <w:t>judeţene</w:t>
            </w:r>
            <w:proofErr w:type="spellEnd"/>
            <w:r w:rsidRPr="005842B2">
              <w:rPr>
                <w:rFonts w:ascii="Montserrat Light" w:hAnsi="Montserrat Light" w:cs="Times New Roman"/>
                <w:lang w:val="ro-RO"/>
              </w:rPr>
              <w:t xml:space="preserve">, gestionarea patrimoniului </w:t>
            </w:r>
            <w:proofErr w:type="spellStart"/>
            <w:r w:rsidRPr="005842B2">
              <w:rPr>
                <w:rFonts w:ascii="Montserrat Light" w:hAnsi="Montserrat Light" w:cs="Times New Roman"/>
                <w:lang w:val="ro-RO"/>
              </w:rPr>
              <w:t>judeţului</w:t>
            </w:r>
            <w:proofErr w:type="spellEnd"/>
            <w:r w:rsidRPr="005842B2">
              <w:rPr>
                <w:rFonts w:ascii="Montserrat Light" w:hAnsi="Montserrat Light" w:cs="Times New Roman"/>
                <w:lang w:val="ro-RO"/>
              </w:rPr>
              <w:t xml:space="preserve"> și gestionarea serviciilor publice din subordine.</w:t>
            </w:r>
          </w:p>
          <w:p w14:paraId="1DEBF1D2" w14:textId="77777777" w:rsidR="004717E6" w:rsidRPr="005842B2" w:rsidRDefault="004717E6" w:rsidP="00D758BE">
            <w:pPr>
              <w:autoSpaceDE w:val="0"/>
              <w:autoSpaceDN w:val="0"/>
              <w:adjustRightInd w:val="0"/>
              <w:jc w:val="both"/>
              <w:rPr>
                <w:rFonts w:ascii="Montserrat Light" w:hAnsi="Montserrat Light" w:cs="Times New Roman"/>
                <w:lang w:val="ro-RO"/>
              </w:rPr>
            </w:pPr>
          </w:p>
          <w:p w14:paraId="7FA8C580" w14:textId="77777777" w:rsidR="004717E6" w:rsidRPr="005842B2" w:rsidRDefault="004717E6" w:rsidP="00D758BE">
            <w:pPr>
              <w:autoSpaceDE w:val="0"/>
              <w:autoSpaceDN w:val="0"/>
              <w:adjustRightInd w:val="0"/>
              <w:jc w:val="both"/>
              <w:rPr>
                <w:rFonts w:ascii="Montserrat Light" w:hAnsi="Montserrat Light" w:cs="Times New Roman"/>
                <w:lang w:val="ro-RO"/>
              </w:rPr>
            </w:pPr>
            <w:r w:rsidRPr="005842B2">
              <w:rPr>
                <w:rFonts w:ascii="Montserrat Light" w:hAnsi="Montserrat Light" w:cs="Times New Roman"/>
                <w:lang w:val="ro-RO"/>
              </w:rPr>
              <w:t>În exercitarea acestor atribuții, Consiliul Județean Cluj, potrivit Ordonanței Guvernului nr. 43/1997 privind regimul drumurilor, republicată, cu modificările și completările ulterioare, are obligația de a asigura starea de viabilitate și buna desfășurare a traficului auto și/sau pietonal pe drumurile județene, în funcție de starea de viabilitate a acestora.</w:t>
            </w:r>
          </w:p>
          <w:p w14:paraId="0AB4A42E" w14:textId="4016DCF7" w:rsidR="004717E6" w:rsidRPr="005842B2" w:rsidRDefault="004717E6" w:rsidP="00EF3C1E">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Podul ce face obiectul prezentei se află pe drumul județean DJ161D, la poziția kilometrică km 9+007 și asigură traversarea râului Someșul Mic pe raza localității Mănăstirea, comuna Mica.</w:t>
            </w:r>
          </w:p>
          <w:p w14:paraId="7CB90770" w14:textId="433E1776" w:rsidR="004717E6" w:rsidRPr="005842B2" w:rsidRDefault="004717E6" w:rsidP="00EF3C1E">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 xml:space="preserve">În urma expertizării au fost constatate degradări la suprastructură, infrastructură, aparatele de reazem, calea pe pod, rosturile de dilatație, parapete, rampe și albie, precum și </w:t>
            </w:r>
            <w:proofErr w:type="spellStart"/>
            <w:r w:rsidRPr="005842B2">
              <w:rPr>
                <w:rFonts w:ascii="Montserrat Light" w:hAnsi="Montserrat Light" w:cs="Times New Roman"/>
                <w:color w:val="000000" w:themeColor="text1"/>
                <w:lang w:val="ro-RO"/>
              </w:rPr>
              <w:t>afuieri</w:t>
            </w:r>
            <w:proofErr w:type="spellEnd"/>
            <w:r w:rsidRPr="005842B2">
              <w:rPr>
                <w:rFonts w:ascii="Montserrat Light" w:hAnsi="Montserrat Light" w:cs="Times New Roman"/>
                <w:color w:val="000000" w:themeColor="text1"/>
                <w:lang w:val="ro-RO"/>
              </w:rPr>
              <w:t xml:space="preserve"> locale în zona pilei P1.</w:t>
            </w:r>
          </w:p>
          <w:p w14:paraId="2307EDA5" w14:textId="4B2E1DE8" w:rsidR="004717E6" w:rsidRPr="005842B2" w:rsidRDefault="004717E6" w:rsidP="00EF3C1E">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În conformitate cu prevederile Ordonanței Guvernului nr. 43/1997, republicată, cu modificările și completările ulterioare, drumurile trebuie menținute de administrator în stare tehnică corespunzătoare desfășurării traficului în condiții de siguranță.</w:t>
            </w:r>
          </w:p>
          <w:p w14:paraId="38E0F152" w14:textId="6127B3EB" w:rsidR="004717E6" w:rsidRPr="005842B2" w:rsidRDefault="004717E6" w:rsidP="00EF3C1E">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Potrivit raportului de expertiză tehnică întocmit de expertul tehnic ing. Diaconu Ion Dumitru, podul este încadrat în clasa stării tehnice IV - stare nesatisfăcătoare.</w:t>
            </w:r>
          </w:p>
          <w:p w14:paraId="2896B534" w14:textId="77777777" w:rsidR="004717E6" w:rsidRPr="005842B2" w:rsidRDefault="004717E6" w:rsidP="00D758BE">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Starea tehnică a podului nu corespunde exigențelor normelor actuale, fiind necesare lucrări de reparare și consolidare.</w:t>
            </w:r>
          </w:p>
          <w:p w14:paraId="2BE4CBEA" w14:textId="56D915D7" w:rsidR="004717E6" w:rsidRPr="005842B2" w:rsidRDefault="004717E6" w:rsidP="00EF3C1E">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Expertul tehnic recomandă soluția 2, care prevede creșterea capacității portante a podului la clasa de încărcare 0,8×LM1, echivalentă clasei E de încărcare.</w:t>
            </w:r>
          </w:p>
          <w:p w14:paraId="69E2C8E5" w14:textId="083E3DE4" w:rsidR="004717E6" w:rsidRPr="005842B2" w:rsidRDefault="004717E6" w:rsidP="00EF3C1E">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Soluția recomandată menține podul existent, cu lungimea totală de 93,06 m și trei deschideri, și prevede lucrări la suprastructură, infrastructură, aparatele de reazem, calea pe pod, parapete, rampe și albie.</w:t>
            </w:r>
          </w:p>
          <w:p w14:paraId="3C41EDA1" w14:textId="77777777" w:rsidR="004717E6" w:rsidRPr="005842B2" w:rsidRDefault="004717E6" w:rsidP="00D758BE">
            <w:pPr>
              <w:jc w:val="both"/>
              <w:rPr>
                <w:rFonts w:ascii="Montserrat Light" w:hAnsi="Montserrat Light" w:cs="Times New Roman"/>
                <w:color w:val="000000" w:themeColor="text1"/>
                <w:lang w:val="ro-RO"/>
              </w:rPr>
            </w:pPr>
            <w:r w:rsidRPr="005842B2">
              <w:rPr>
                <w:rFonts w:ascii="Montserrat Light" w:hAnsi="Montserrat Light" w:cs="Times New Roman"/>
                <w:color w:val="000000" w:themeColor="text1"/>
                <w:lang w:val="ro-RO"/>
              </w:rPr>
              <w:t>După intervenție, podul va avea lățimea totală de 11,65 m, din care partea carosabilă de 8,05 m, două trotuare de câte 1,00 m și două spații de siguranță de câte 0,50 m.</w:t>
            </w:r>
          </w:p>
        </w:tc>
      </w:tr>
      <w:tr w:rsidR="004717E6" w:rsidRPr="005842B2" w14:paraId="52BFD2BD" w14:textId="77777777" w:rsidTr="00D758BE">
        <w:tc>
          <w:tcPr>
            <w:tcW w:w="9805" w:type="dxa"/>
            <w:gridSpan w:val="4"/>
          </w:tcPr>
          <w:p w14:paraId="44ECFD57" w14:textId="77777777" w:rsidR="004717E6" w:rsidRPr="005842B2" w:rsidRDefault="004717E6" w:rsidP="00D758BE">
            <w:pPr>
              <w:tabs>
                <w:tab w:val="left" w:pos="3456"/>
              </w:tabs>
              <w:jc w:val="both"/>
              <w:rPr>
                <w:rFonts w:ascii="Montserrat Light" w:hAnsi="Montserrat Light"/>
                <w:b/>
                <w:i/>
                <w:lang w:val="ro-RO"/>
              </w:rPr>
            </w:pPr>
            <w:r w:rsidRPr="005842B2">
              <w:rPr>
                <w:rFonts w:ascii="Montserrat Light" w:hAnsi="Montserrat Light"/>
                <w:b/>
                <w:bCs/>
                <w:i/>
                <w:lang w:val="ro-RO"/>
              </w:rPr>
              <w:lastRenderedPageBreak/>
              <w:t xml:space="preserve">Secțiunea a 3-a - Efecte preconizate ale aplicării actului administrativ (impactul financiar asupra bugetului </w:t>
            </w:r>
            <w:proofErr w:type="spellStart"/>
            <w:r w:rsidRPr="005842B2">
              <w:rPr>
                <w:rFonts w:ascii="Montserrat Light" w:hAnsi="Montserrat Light"/>
                <w:b/>
                <w:bCs/>
                <w:i/>
                <w:lang w:val="ro-RO"/>
              </w:rPr>
              <w:t>judeţului</w:t>
            </w:r>
            <w:proofErr w:type="spellEnd"/>
            <w:r w:rsidRPr="005842B2">
              <w:rPr>
                <w:rFonts w:ascii="Montserrat Light" w:hAnsi="Montserrat Light"/>
                <w:b/>
                <w:bCs/>
                <w:i/>
                <w:lang w:val="ro-RO"/>
              </w:rPr>
              <w:t xml:space="preserve"> pe termen scurt (pe anul curent)/lung, impactul asupra mediului concurențial </w:t>
            </w:r>
            <w:proofErr w:type="spellStart"/>
            <w:r w:rsidRPr="005842B2">
              <w:rPr>
                <w:rFonts w:ascii="Montserrat Light" w:hAnsi="Montserrat Light"/>
                <w:b/>
                <w:bCs/>
                <w:i/>
                <w:lang w:val="ro-RO"/>
              </w:rPr>
              <w:t>şi</w:t>
            </w:r>
            <w:proofErr w:type="spellEnd"/>
            <w:r w:rsidRPr="005842B2">
              <w:rPr>
                <w:rFonts w:ascii="Montserrat Light" w:hAnsi="Montserrat Light"/>
                <w:b/>
                <w:bCs/>
                <w:i/>
                <w:lang w:val="ro-RO"/>
              </w:rPr>
              <w:t xml:space="preserve"> domeniului ajutoarelor de stat, impactul asupra sarcinilor administrative, impactul asupra mediului): </w:t>
            </w:r>
          </w:p>
        </w:tc>
      </w:tr>
      <w:tr w:rsidR="004717E6" w:rsidRPr="005842B2" w14:paraId="08B3AC82" w14:textId="77777777" w:rsidTr="00D758BE">
        <w:tc>
          <w:tcPr>
            <w:tcW w:w="9805" w:type="dxa"/>
            <w:gridSpan w:val="4"/>
          </w:tcPr>
          <w:p w14:paraId="24047839" w14:textId="77777777" w:rsidR="004717E6" w:rsidRPr="005842B2" w:rsidRDefault="004717E6" w:rsidP="00D758BE">
            <w:pPr>
              <w:contextualSpacing/>
              <w:jc w:val="both"/>
              <w:rPr>
                <w:rFonts w:ascii="Montserrat Light" w:hAnsi="Montserrat Light" w:cs="Courier New"/>
                <w:b/>
                <w:bCs/>
                <w:i/>
                <w:noProof/>
                <w:shd w:val="clear" w:color="auto" w:fill="FFFFFF"/>
                <w:lang w:val="ro-RO"/>
              </w:rPr>
            </w:pPr>
            <w:r w:rsidRPr="005842B2">
              <w:rPr>
                <w:rFonts w:ascii="Montserrat Light" w:hAnsi="Montserrat Light" w:cs="Courier New"/>
                <w:b/>
                <w:bCs/>
                <w:i/>
                <w:noProof/>
                <w:shd w:val="clear" w:color="auto" w:fill="FFFFFF"/>
                <w:lang w:val="ro-RO"/>
              </w:rPr>
              <w:t>Impactul financiar asupra bugetului judeţului pe termen scurt (pe anul curent) / lung</w:t>
            </w:r>
          </w:p>
          <w:p w14:paraId="5A84FB32" w14:textId="77777777" w:rsidR="004717E6" w:rsidRPr="005842B2" w:rsidRDefault="004717E6" w:rsidP="00D758BE">
            <w:pPr>
              <w:autoSpaceDE w:val="0"/>
              <w:autoSpaceDN w:val="0"/>
              <w:adjustRightInd w:val="0"/>
              <w:jc w:val="both"/>
              <w:rPr>
                <w:rFonts w:ascii="Montserrat Light" w:hAnsi="Montserrat Light" w:cs="Times New Roman"/>
                <w:lang w:val="ro-RO"/>
              </w:rPr>
            </w:pPr>
            <w:r w:rsidRPr="005842B2">
              <w:rPr>
                <w:rFonts w:ascii="Montserrat Light" w:hAnsi="Montserrat Light" w:cs="Times New Roman"/>
                <w:lang w:val="ro-RO"/>
              </w:rPr>
              <w:t>În conformitate cu devizul general, valoarea totală a proiectului este de 7.671.171,72 lei (fără TVA), din care:</w:t>
            </w:r>
          </w:p>
          <w:p w14:paraId="7E32C0C3" w14:textId="71A95567" w:rsidR="004717E6" w:rsidRPr="005842B2" w:rsidRDefault="004717E6" w:rsidP="00EF3C1E">
            <w:pPr>
              <w:numPr>
                <w:ilvl w:val="0"/>
                <w:numId w:val="42"/>
              </w:numPr>
              <w:autoSpaceDE w:val="0"/>
              <w:autoSpaceDN w:val="0"/>
              <w:adjustRightInd w:val="0"/>
              <w:jc w:val="both"/>
              <w:rPr>
                <w:rFonts w:ascii="Montserrat Light" w:hAnsi="Montserrat Light" w:cs="Times New Roman"/>
                <w:lang w:val="ro-RO"/>
              </w:rPr>
            </w:pPr>
            <w:r w:rsidRPr="005842B2">
              <w:rPr>
                <w:rFonts w:ascii="Montserrat Light" w:hAnsi="Montserrat Light" w:cs="Times New Roman"/>
                <w:lang w:val="ro-RO"/>
              </w:rPr>
              <w:t>Valoarea C+M este de 4.900.901,34 lei (fără TVA)</w:t>
            </w:r>
          </w:p>
          <w:p w14:paraId="7C19E6AE" w14:textId="77777777" w:rsidR="004717E6" w:rsidRPr="005842B2" w:rsidRDefault="004717E6" w:rsidP="00D758BE">
            <w:pPr>
              <w:jc w:val="both"/>
              <w:rPr>
                <w:rFonts w:ascii="Montserrat Light" w:hAnsi="Montserrat Light" w:cs="Courier New"/>
                <w:iCs/>
                <w:noProof/>
                <w:shd w:val="clear" w:color="auto" w:fill="FFFFFF"/>
                <w:lang w:val="pt-PT"/>
              </w:rPr>
            </w:pPr>
            <w:r w:rsidRPr="005842B2">
              <w:rPr>
                <w:rFonts w:ascii="Montserrat Light" w:hAnsi="Montserrat Light" w:cs="Cambria"/>
                <w:lang w:val="ro-RO"/>
              </w:rPr>
              <w:t>Obiectivul de investiții se va finanța din fonduri atrase și fonduri proprii, prevăzute în bugetul local.</w:t>
            </w:r>
          </w:p>
        </w:tc>
      </w:tr>
      <w:tr w:rsidR="004717E6" w:rsidRPr="005842B2" w14:paraId="09D7A2CB" w14:textId="77777777" w:rsidTr="00D758BE">
        <w:tc>
          <w:tcPr>
            <w:tcW w:w="9805" w:type="dxa"/>
            <w:gridSpan w:val="4"/>
          </w:tcPr>
          <w:p w14:paraId="6FED9E1D" w14:textId="77777777" w:rsidR="004717E6" w:rsidRPr="005842B2" w:rsidRDefault="004717E6" w:rsidP="00D758BE">
            <w:pPr>
              <w:tabs>
                <w:tab w:val="left" w:pos="3456"/>
              </w:tabs>
              <w:jc w:val="both"/>
              <w:rPr>
                <w:rFonts w:ascii="Montserrat Light" w:hAnsi="Montserrat Light"/>
                <w:i/>
                <w:lang w:val="it-IT"/>
              </w:rPr>
            </w:pPr>
            <w:r w:rsidRPr="005842B2">
              <w:rPr>
                <w:rFonts w:ascii="Montserrat Light" w:hAnsi="Montserrat Light"/>
                <w:b/>
                <w:i/>
                <w:lang w:val="it-IT"/>
              </w:rPr>
              <w:t xml:space="preserve">Secțiunea a 4-a - Concluzii/propuneri:  </w:t>
            </w:r>
          </w:p>
        </w:tc>
      </w:tr>
      <w:tr w:rsidR="004717E6" w:rsidRPr="005842B2" w14:paraId="2B7B4ECB" w14:textId="77777777" w:rsidTr="00D758BE">
        <w:tc>
          <w:tcPr>
            <w:tcW w:w="9805" w:type="dxa"/>
            <w:gridSpan w:val="4"/>
          </w:tcPr>
          <w:p w14:paraId="308CFAB9" w14:textId="77777777" w:rsidR="004717E6" w:rsidRPr="005842B2" w:rsidRDefault="004717E6" w:rsidP="00D758BE">
            <w:pPr>
              <w:tabs>
                <w:tab w:val="left" w:pos="3456"/>
              </w:tabs>
              <w:jc w:val="both"/>
              <w:rPr>
                <w:rFonts w:ascii="Montserrat Light" w:hAnsi="Montserrat Light"/>
                <w:iCs/>
                <w:lang w:val="it-IT"/>
              </w:rPr>
            </w:pPr>
            <w:r w:rsidRPr="005842B2">
              <w:rPr>
                <w:rFonts w:ascii="Montserrat Light" w:hAnsi="Montserrat Light"/>
                <w:iCs/>
                <w:lang w:val="it-IT"/>
              </w:rPr>
              <w:t xml:space="preserve">În urma analizării proiectului de hotărâre și a documentării efectuate, certificăm faptul că proiectul de hotărâre </w:t>
            </w:r>
            <w:r w:rsidRPr="005842B2">
              <w:rPr>
                <w:rFonts w:ascii="Montserrat Light" w:hAnsi="Montserrat Light"/>
                <w:b/>
                <w:bCs/>
                <w:iCs/>
                <w:lang w:val="it-IT"/>
              </w:rPr>
              <w:t xml:space="preserve">îndeplinește </w:t>
            </w:r>
            <w:r w:rsidRPr="005842B2">
              <w:rPr>
                <w:rFonts w:ascii="Montserrat Light" w:hAnsi="Montserrat Light"/>
                <w:iCs/>
                <w:lang w:val="it-IT"/>
              </w:rPr>
              <w:t>cerințele tehnice specificate la Secțiunea a 2-a.</w:t>
            </w:r>
          </w:p>
        </w:tc>
      </w:tr>
      <w:tr w:rsidR="004717E6" w:rsidRPr="005842B2" w14:paraId="7851B1E6" w14:textId="77777777" w:rsidTr="00D758BE">
        <w:trPr>
          <w:trHeight w:val="438"/>
        </w:trPr>
        <w:tc>
          <w:tcPr>
            <w:tcW w:w="3663" w:type="dxa"/>
          </w:tcPr>
          <w:p w14:paraId="348A9571" w14:textId="77777777" w:rsidR="004717E6" w:rsidRPr="005842B2" w:rsidRDefault="004717E6" w:rsidP="00D758BE">
            <w:pPr>
              <w:tabs>
                <w:tab w:val="left" w:pos="3456"/>
              </w:tabs>
              <w:jc w:val="both"/>
              <w:rPr>
                <w:rFonts w:ascii="Montserrat Light" w:hAnsi="Montserrat Light"/>
                <w:b/>
                <w:bCs/>
                <w:iCs/>
                <w:lang w:val="it-IT"/>
              </w:rPr>
            </w:pPr>
          </w:p>
        </w:tc>
        <w:tc>
          <w:tcPr>
            <w:tcW w:w="2512" w:type="dxa"/>
            <w:vAlign w:val="center"/>
          </w:tcPr>
          <w:p w14:paraId="4393E5C5" w14:textId="77777777" w:rsidR="004717E6" w:rsidRPr="005842B2" w:rsidRDefault="004717E6" w:rsidP="00D758BE">
            <w:pPr>
              <w:tabs>
                <w:tab w:val="left" w:pos="3456"/>
              </w:tabs>
              <w:jc w:val="center"/>
              <w:rPr>
                <w:rFonts w:ascii="Montserrat Light" w:hAnsi="Montserrat Light"/>
                <w:b/>
                <w:bCs/>
                <w:iCs/>
                <w:lang w:val="en-US"/>
              </w:rPr>
            </w:pPr>
            <w:proofErr w:type="spellStart"/>
            <w:r w:rsidRPr="005842B2">
              <w:rPr>
                <w:rFonts w:ascii="Montserrat Light" w:hAnsi="Montserrat Light"/>
                <w:b/>
                <w:bCs/>
                <w:iCs/>
                <w:lang w:val="en-US"/>
              </w:rPr>
              <w:t>Prenume</w:t>
            </w:r>
            <w:proofErr w:type="spellEnd"/>
            <w:r w:rsidRPr="005842B2">
              <w:rPr>
                <w:rFonts w:ascii="Montserrat Light" w:hAnsi="Montserrat Light"/>
                <w:b/>
                <w:bCs/>
                <w:iCs/>
                <w:lang w:val="en-US"/>
              </w:rPr>
              <w:t xml:space="preserve"> </w:t>
            </w:r>
            <w:proofErr w:type="spellStart"/>
            <w:r w:rsidRPr="005842B2">
              <w:rPr>
                <w:rFonts w:ascii="Montserrat Light" w:hAnsi="Montserrat Light"/>
                <w:b/>
                <w:bCs/>
                <w:iCs/>
                <w:lang w:val="en-US"/>
              </w:rPr>
              <w:t>și</w:t>
            </w:r>
            <w:proofErr w:type="spellEnd"/>
            <w:r w:rsidRPr="005842B2">
              <w:rPr>
                <w:rFonts w:ascii="Montserrat Light" w:hAnsi="Montserrat Light"/>
                <w:b/>
                <w:bCs/>
                <w:iCs/>
                <w:lang w:val="en-US"/>
              </w:rPr>
              <w:t xml:space="preserve"> </w:t>
            </w:r>
            <w:proofErr w:type="spellStart"/>
            <w:r w:rsidRPr="005842B2">
              <w:rPr>
                <w:rFonts w:ascii="Montserrat Light" w:hAnsi="Montserrat Light"/>
                <w:b/>
                <w:bCs/>
                <w:iCs/>
                <w:lang w:val="en-US"/>
              </w:rPr>
              <w:t>nume</w:t>
            </w:r>
            <w:proofErr w:type="spellEnd"/>
          </w:p>
        </w:tc>
        <w:tc>
          <w:tcPr>
            <w:tcW w:w="1795" w:type="dxa"/>
            <w:vAlign w:val="center"/>
          </w:tcPr>
          <w:p w14:paraId="1BE2889E" w14:textId="77777777" w:rsidR="004717E6" w:rsidRPr="005842B2" w:rsidRDefault="004717E6" w:rsidP="00D758BE">
            <w:pPr>
              <w:tabs>
                <w:tab w:val="left" w:pos="3456"/>
              </w:tabs>
              <w:jc w:val="center"/>
              <w:rPr>
                <w:rFonts w:ascii="Montserrat Light" w:hAnsi="Montserrat Light"/>
                <w:b/>
                <w:bCs/>
                <w:iCs/>
                <w:lang w:val="en-US"/>
              </w:rPr>
            </w:pPr>
            <w:r w:rsidRPr="005842B2">
              <w:rPr>
                <w:rFonts w:ascii="Montserrat Light" w:hAnsi="Montserrat Light"/>
                <w:b/>
                <w:bCs/>
                <w:iCs/>
                <w:lang w:val="en-US"/>
              </w:rPr>
              <w:t>Data</w:t>
            </w:r>
          </w:p>
        </w:tc>
        <w:tc>
          <w:tcPr>
            <w:tcW w:w="1835" w:type="dxa"/>
            <w:vAlign w:val="center"/>
          </w:tcPr>
          <w:p w14:paraId="5C9FC4E7" w14:textId="77777777" w:rsidR="004717E6" w:rsidRPr="005842B2" w:rsidRDefault="004717E6" w:rsidP="00D758BE">
            <w:pPr>
              <w:tabs>
                <w:tab w:val="left" w:pos="3456"/>
              </w:tabs>
              <w:jc w:val="center"/>
              <w:rPr>
                <w:rFonts w:ascii="Montserrat Light" w:hAnsi="Montserrat Light"/>
                <w:b/>
                <w:bCs/>
                <w:iCs/>
                <w:lang w:val="en-US"/>
              </w:rPr>
            </w:pPr>
            <w:proofErr w:type="spellStart"/>
            <w:r w:rsidRPr="005842B2">
              <w:rPr>
                <w:rFonts w:ascii="Montserrat Light" w:hAnsi="Montserrat Light"/>
                <w:b/>
                <w:bCs/>
                <w:iCs/>
                <w:lang w:val="en-US"/>
              </w:rPr>
              <w:t>Semnătura</w:t>
            </w:r>
            <w:proofErr w:type="spellEnd"/>
          </w:p>
        </w:tc>
      </w:tr>
      <w:tr w:rsidR="004717E6" w:rsidRPr="005842B2" w14:paraId="59FE47D3" w14:textId="77777777" w:rsidTr="00D758BE">
        <w:trPr>
          <w:trHeight w:val="55"/>
        </w:trPr>
        <w:tc>
          <w:tcPr>
            <w:tcW w:w="3663" w:type="dxa"/>
            <w:vAlign w:val="center"/>
          </w:tcPr>
          <w:p w14:paraId="7122B88A" w14:textId="77777777" w:rsidR="004717E6" w:rsidRPr="005842B2" w:rsidRDefault="004717E6" w:rsidP="00D758BE">
            <w:pPr>
              <w:tabs>
                <w:tab w:val="left" w:pos="3456"/>
              </w:tabs>
              <w:jc w:val="both"/>
              <w:rPr>
                <w:rFonts w:ascii="Montserrat Light" w:hAnsi="Montserrat Light"/>
                <w:iCs/>
                <w:lang w:val="en-US"/>
              </w:rPr>
            </w:pPr>
            <w:proofErr w:type="spellStart"/>
            <w:r w:rsidRPr="005842B2">
              <w:rPr>
                <w:rFonts w:ascii="Montserrat Light" w:hAnsi="Montserrat Light"/>
                <w:iCs/>
                <w:lang w:val="en-US"/>
              </w:rPr>
              <w:t>Avizat</w:t>
            </w:r>
            <w:proofErr w:type="spellEnd"/>
            <w:r w:rsidRPr="005842B2">
              <w:rPr>
                <w:rFonts w:ascii="Montserrat Light" w:hAnsi="Montserrat Light"/>
                <w:iCs/>
                <w:lang w:val="en-US"/>
              </w:rPr>
              <w:t xml:space="preserve">: Director </w:t>
            </w:r>
            <w:proofErr w:type="spellStart"/>
            <w:r w:rsidRPr="005842B2">
              <w:rPr>
                <w:rFonts w:ascii="Montserrat Light" w:hAnsi="Montserrat Light"/>
                <w:iCs/>
                <w:lang w:val="en-US"/>
              </w:rPr>
              <w:t>executiv</w:t>
            </w:r>
            <w:proofErr w:type="spellEnd"/>
          </w:p>
        </w:tc>
        <w:tc>
          <w:tcPr>
            <w:tcW w:w="2512" w:type="dxa"/>
            <w:vAlign w:val="center"/>
          </w:tcPr>
          <w:p w14:paraId="5C0E8D3A" w14:textId="77777777" w:rsidR="004717E6" w:rsidRPr="005842B2" w:rsidRDefault="004717E6" w:rsidP="00D758BE">
            <w:pPr>
              <w:tabs>
                <w:tab w:val="left" w:pos="3456"/>
              </w:tabs>
              <w:jc w:val="both"/>
              <w:rPr>
                <w:rFonts w:ascii="Montserrat Light" w:hAnsi="Montserrat Light"/>
                <w:iCs/>
                <w:lang w:val="en-US"/>
              </w:rPr>
            </w:pPr>
            <w:r w:rsidRPr="005842B2">
              <w:rPr>
                <w:rFonts w:ascii="Montserrat Light" w:hAnsi="Montserrat Light" w:cs="Calibri Light"/>
                <w:iCs/>
                <w:noProof/>
                <w:shd w:val="clear" w:color="auto" w:fill="FFFFFF"/>
              </w:rPr>
              <w:t>Mariana Rațiu</w:t>
            </w:r>
          </w:p>
        </w:tc>
        <w:tc>
          <w:tcPr>
            <w:tcW w:w="1795" w:type="dxa"/>
            <w:vAlign w:val="center"/>
          </w:tcPr>
          <w:p w14:paraId="354CD718" w14:textId="653DAE3D" w:rsidR="004717E6" w:rsidRPr="005842B2" w:rsidRDefault="0017001F" w:rsidP="00D758BE">
            <w:pPr>
              <w:tabs>
                <w:tab w:val="left" w:pos="3456"/>
              </w:tabs>
              <w:jc w:val="center"/>
              <w:rPr>
                <w:rFonts w:ascii="Montserrat Light" w:hAnsi="Montserrat Light"/>
                <w:iCs/>
                <w:lang w:val="en-US"/>
              </w:rPr>
            </w:pPr>
            <w:r w:rsidRPr="005842B2">
              <w:rPr>
                <w:rFonts w:ascii="Montserrat Light" w:hAnsi="Montserrat Light"/>
                <w:iCs/>
                <w:lang w:val="en-US"/>
              </w:rPr>
              <w:t>09.10.2026</w:t>
            </w:r>
          </w:p>
        </w:tc>
        <w:tc>
          <w:tcPr>
            <w:tcW w:w="1835" w:type="dxa"/>
            <w:vAlign w:val="center"/>
          </w:tcPr>
          <w:p w14:paraId="5FE47235" w14:textId="77777777" w:rsidR="004717E6" w:rsidRPr="005842B2" w:rsidRDefault="004717E6" w:rsidP="00D758BE">
            <w:pPr>
              <w:tabs>
                <w:tab w:val="left" w:pos="3456"/>
              </w:tabs>
              <w:jc w:val="both"/>
              <w:rPr>
                <w:rFonts w:ascii="Montserrat Light" w:hAnsi="Montserrat Light"/>
                <w:iCs/>
                <w:lang w:val="en-US"/>
              </w:rPr>
            </w:pPr>
          </w:p>
        </w:tc>
      </w:tr>
      <w:tr w:rsidR="004717E6" w:rsidRPr="005842B2" w14:paraId="3EE3D293" w14:textId="77777777" w:rsidTr="00D758BE">
        <w:trPr>
          <w:trHeight w:val="202"/>
        </w:trPr>
        <w:tc>
          <w:tcPr>
            <w:tcW w:w="3663" w:type="dxa"/>
            <w:vAlign w:val="center"/>
          </w:tcPr>
          <w:p w14:paraId="0B164B10" w14:textId="77777777" w:rsidR="004717E6" w:rsidRPr="005842B2" w:rsidRDefault="004717E6" w:rsidP="00D758BE">
            <w:pPr>
              <w:tabs>
                <w:tab w:val="left" w:pos="3456"/>
              </w:tabs>
              <w:jc w:val="both"/>
              <w:rPr>
                <w:rFonts w:ascii="Montserrat Light" w:hAnsi="Montserrat Light"/>
                <w:iCs/>
                <w:lang w:val="en-US"/>
              </w:rPr>
            </w:pPr>
            <w:proofErr w:type="spellStart"/>
            <w:r w:rsidRPr="005842B2">
              <w:rPr>
                <w:rFonts w:ascii="Montserrat Light" w:hAnsi="Montserrat Light"/>
                <w:iCs/>
                <w:lang w:val="en-US"/>
              </w:rPr>
              <w:t>Verificat</w:t>
            </w:r>
            <w:proofErr w:type="spellEnd"/>
            <w:r w:rsidRPr="005842B2">
              <w:rPr>
                <w:rFonts w:ascii="Montserrat Light" w:hAnsi="Montserrat Light"/>
                <w:iCs/>
                <w:lang w:val="en-US"/>
              </w:rPr>
              <w:t xml:space="preserve">: </w:t>
            </w:r>
            <w:proofErr w:type="spellStart"/>
            <w:r w:rsidRPr="005842B2">
              <w:rPr>
                <w:rFonts w:ascii="Montserrat Light" w:hAnsi="Montserrat Light"/>
                <w:iCs/>
                <w:lang w:val="en-US"/>
              </w:rPr>
              <w:t>Șef</w:t>
            </w:r>
            <w:proofErr w:type="spellEnd"/>
            <w:r w:rsidRPr="005842B2">
              <w:rPr>
                <w:rFonts w:ascii="Montserrat Light" w:hAnsi="Montserrat Light"/>
                <w:iCs/>
                <w:lang w:val="en-US"/>
              </w:rPr>
              <w:t xml:space="preserve"> </w:t>
            </w:r>
            <w:proofErr w:type="spellStart"/>
            <w:r w:rsidRPr="005842B2">
              <w:rPr>
                <w:rFonts w:ascii="Montserrat Light" w:hAnsi="Montserrat Light"/>
                <w:iCs/>
                <w:lang w:val="en-US"/>
              </w:rPr>
              <w:t>serviciu</w:t>
            </w:r>
            <w:proofErr w:type="spellEnd"/>
          </w:p>
        </w:tc>
        <w:tc>
          <w:tcPr>
            <w:tcW w:w="2512" w:type="dxa"/>
            <w:vAlign w:val="center"/>
          </w:tcPr>
          <w:p w14:paraId="714A5D61" w14:textId="5AF1A1F6" w:rsidR="004717E6" w:rsidRPr="005842B2" w:rsidRDefault="004717E6" w:rsidP="00D758BE">
            <w:pPr>
              <w:tabs>
                <w:tab w:val="left" w:pos="3456"/>
              </w:tabs>
              <w:jc w:val="both"/>
              <w:rPr>
                <w:rFonts w:ascii="Montserrat Light" w:hAnsi="Montserrat Light"/>
                <w:iCs/>
                <w:lang w:val="en-US"/>
              </w:rPr>
            </w:pPr>
            <w:r w:rsidRPr="005842B2">
              <w:rPr>
                <w:rFonts w:ascii="Montserrat Light" w:hAnsi="Montserrat Light" w:cs="Calibri Light"/>
                <w:iCs/>
                <w:noProof/>
                <w:shd w:val="clear" w:color="auto" w:fill="FFFFFF"/>
              </w:rPr>
              <w:t xml:space="preserve">Alexandru </w:t>
            </w:r>
            <w:r w:rsidR="006D0BDA" w:rsidRPr="005842B2">
              <w:rPr>
                <w:rFonts w:ascii="Montserrat Light" w:hAnsi="Montserrat Light" w:cs="Calibri Light"/>
                <w:iCs/>
                <w:noProof/>
                <w:shd w:val="clear" w:color="auto" w:fill="FFFFFF"/>
              </w:rPr>
              <w:t>Botezan</w:t>
            </w:r>
          </w:p>
        </w:tc>
        <w:tc>
          <w:tcPr>
            <w:tcW w:w="1795" w:type="dxa"/>
          </w:tcPr>
          <w:p w14:paraId="4CED57C3" w14:textId="0EB8B4A4" w:rsidR="004717E6" w:rsidRPr="005842B2" w:rsidRDefault="0017001F" w:rsidP="00D758BE">
            <w:pPr>
              <w:tabs>
                <w:tab w:val="left" w:pos="3456"/>
              </w:tabs>
              <w:jc w:val="center"/>
              <w:rPr>
                <w:rFonts w:ascii="Montserrat Light" w:hAnsi="Montserrat Light"/>
                <w:iCs/>
                <w:lang w:val="en-US"/>
              </w:rPr>
            </w:pPr>
            <w:r w:rsidRPr="005842B2">
              <w:rPr>
                <w:rFonts w:ascii="Montserrat Light" w:hAnsi="Montserrat Light"/>
                <w:iCs/>
                <w:lang w:val="en-US"/>
              </w:rPr>
              <w:t>09.10.2026</w:t>
            </w:r>
          </w:p>
        </w:tc>
        <w:tc>
          <w:tcPr>
            <w:tcW w:w="1835" w:type="dxa"/>
            <w:vAlign w:val="center"/>
          </w:tcPr>
          <w:p w14:paraId="484CA1B1" w14:textId="77777777" w:rsidR="004717E6" w:rsidRPr="005842B2" w:rsidRDefault="004717E6" w:rsidP="00D758BE">
            <w:pPr>
              <w:tabs>
                <w:tab w:val="left" w:pos="3456"/>
              </w:tabs>
              <w:jc w:val="both"/>
              <w:rPr>
                <w:rFonts w:ascii="Montserrat Light" w:hAnsi="Montserrat Light"/>
                <w:iCs/>
                <w:lang w:val="en-US"/>
              </w:rPr>
            </w:pPr>
          </w:p>
        </w:tc>
      </w:tr>
    </w:tbl>
    <w:p w14:paraId="451231FC" w14:textId="77777777" w:rsidR="004717E6" w:rsidRPr="005842B2" w:rsidRDefault="004717E6" w:rsidP="00577784">
      <w:pPr>
        <w:tabs>
          <w:tab w:val="left" w:pos="4303"/>
        </w:tabs>
        <w:rPr>
          <w:rFonts w:ascii="Montserrat Light" w:hAnsi="Montserrat Light"/>
          <w:highlight w:val="yellow"/>
          <w:lang w:val="en-US" w:eastAsia="ro-RO"/>
        </w:rPr>
        <w:sectPr w:rsidR="004717E6" w:rsidRPr="005842B2" w:rsidSect="00112CE3">
          <w:pgSz w:w="11909" w:h="16834"/>
          <w:pgMar w:top="1559" w:right="992" w:bottom="709" w:left="1134" w:header="272" w:footer="198" w:gutter="0"/>
          <w:pgNumType w:start="1"/>
          <w:cols w:space="720"/>
          <w:docGrid w:linePitch="299"/>
        </w:sectPr>
      </w:pPr>
    </w:p>
    <w:tbl>
      <w:tblPr>
        <w:tblpPr w:leftFromText="180" w:rightFromText="180" w:vertAnchor="text" w:horzAnchor="margin" w:tblpXSpec="right" w:tblpY="-707"/>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4"/>
        <w:gridCol w:w="1768"/>
        <w:gridCol w:w="2410"/>
        <w:gridCol w:w="1564"/>
      </w:tblGrid>
      <w:tr w:rsidR="00BF771B" w:rsidRPr="005842B2" w14:paraId="390880B7" w14:textId="77777777" w:rsidTr="002E4887">
        <w:tc>
          <w:tcPr>
            <w:tcW w:w="9356" w:type="dxa"/>
            <w:gridSpan w:val="4"/>
            <w:tcBorders>
              <w:top w:val="single" w:sz="4" w:space="0" w:color="auto"/>
              <w:left w:val="single" w:sz="4" w:space="0" w:color="auto"/>
              <w:bottom w:val="single" w:sz="4" w:space="0" w:color="auto"/>
              <w:right w:val="single" w:sz="4" w:space="0" w:color="auto"/>
            </w:tcBorders>
            <w:hideMark/>
          </w:tcPr>
          <w:p w14:paraId="66146F8E" w14:textId="77777777" w:rsidR="00625B39" w:rsidRPr="005842B2" w:rsidRDefault="00625B39" w:rsidP="005E4301">
            <w:pPr>
              <w:tabs>
                <w:tab w:val="left" w:pos="3456"/>
              </w:tabs>
              <w:ind w:left="-963"/>
              <w:jc w:val="center"/>
              <w:rPr>
                <w:rFonts w:ascii="Montserrat Light" w:hAnsi="Montserrat Light"/>
                <w:b/>
                <w:bCs/>
                <w:lang w:val="en-US"/>
              </w:rPr>
            </w:pPr>
            <w:r w:rsidRPr="005842B2">
              <w:rPr>
                <w:rFonts w:ascii="Montserrat Light" w:hAnsi="Montserrat Light"/>
                <w:b/>
                <w:bCs/>
                <w:lang w:val="en-US"/>
              </w:rPr>
              <w:lastRenderedPageBreak/>
              <w:t>CIRCUIT PROIECT DE HOTĂRÂRE</w:t>
            </w:r>
          </w:p>
        </w:tc>
      </w:tr>
      <w:tr w:rsidR="00BF771B" w:rsidRPr="005842B2" w14:paraId="7EDB4585" w14:textId="77777777" w:rsidTr="002E4887">
        <w:tc>
          <w:tcPr>
            <w:tcW w:w="9356" w:type="dxa"/>
            <w:gridSpan w:val="4"/>
            <w:tcBorders>
              <w:top w:val="single" w:sz="4" w:space="0" w:color="auto"/>
              <w:left w:val="single" w:sz="4" w:space="0" w:color="auto"/>
              <w:bottom w:val="single" w:sz="4" w:space="0" w:color="auto"/>
              <w:right w:val="single" w:sz="4" w:space="0" w:color="auto"/>
            </w:tcBorders>
            <w:hideMark/>
          </w:tcPr>
          <w:p w14:paraId="163EB610" w14:textId="77777777" w:rsidR="00625B39" w:rsidRPr="005842B2" w:rsidRDefault="00625B39" w:rsidP="005979FD">
            <w:pPr>
              <w:rPr>
                <w:rFonts w:ascii="Montserrat Light" w:hAnsi="Montserrat Light"/>
                <w:b/>
                <w:bCs/>
                <w:lang w:val="it-IT"/>
              </w:rPr>
            </w:pPr>
            <w:r w:rsidRPr="005842B2">
              <w:rPr>
                <w:rFonts w:ascii="Montserrat Light" w:hAnsi="Montserrat Light"/>
                <w:b/>
                <w:bCs/>
                <w:lang w:val="it-IT"/>
              </w:rPr>
              <w:t>1. Transmitere proiect în vederea analizării şi întocmirii raportului/rapoartelor de specialitate ale compartimentelor de resort nominalizate</w:t>
            </w:r>
          </w:p>
        </w:tc>
      </w:tr>
      <w:tr w:rsidR="00BF771B" w:rsidRPr="005842B2" w14:paraId="4C14455B" w14:textId="77777777" w:rsidTr="002E4887">
        <w:tc>
          <w:tcPr>
            <w:tcW w:w="3614" w:type="dxa"/>
            <w:tcBorders>
              <w:top w:val="single" w:sz="4" w:space="0" w:color="auto"/>
              <w:left w:val="single" w:sz="4" w:space="0" w:color="auto"/>
              <w:bottom w:val="single" w:sz="4" w:space="0" w:color="auto"/>
              <w:right w:val="single" w:sz="4" w:space="0" w:color="auto"/>
            </w:tcBorders>
            <w:vAlign w:val="center"/>
            <w:hideMark/>
          </w:tcPr>
          <w:p w14:paraId="3D070AFC" w14:textId="77777777" w:rsidR="00625B39" w:rsidRPr="005842B2" w:rsidRDefault="00625B39" w:rsidP="005979FD">
            <w:pPr>
              <w:tabs>
                <w:tab w:val="left" w:pos="3456"/>
              </w:tabs>
              <w:jc w:val="center"/>
              <w:rPr>
                <w:rFonts w:ascii="Montserrat Light" w:hAnsi="Montserrat Light"/>
                <w:lang w:val="fr-FR"/>
              </w:rPr>
            </w:pPr>
          </w:p>
          <w:p w14:paraId="523D2F33" w14:textId="77777777" w:rsidR="00625B39" w:rsidRPr="005842B2" w:rsidRDefault="00625B39" w:rsidP="005979FD">
            <w:pPr>
              <w:tabs>
                <w:tab w:val="left" w:pos="3456"/>
              </w:tabs>
              <w:jc w:val="center"/>
              <w:rPr>
                <w:rFonts w:ascii="Montserrat Light" w:hAnsi="Montserrat Light"/>
                <w:lang w:val="fr-FR"/>
              </w:rPr>
            </w:pPr>
            <w:proofErr w:type="spellStart"/>
            <w:r w:rsidRPr="005842B2">
              <w:rPr>
                <w:rFonts w:ascii="Montserrat Light" w:hAnsi="Montserrat Light"/>
                <w:lang w:val="fr-FR"/>
              </w:rPr>
              <w:t>Compartimentele</w:t>
            </w:r>
            <w:proofErr w:type="spellEnd"/>
            <w:r w:rsidRPr="005842B2">
              <w:rPr>
                <w:rFonts w:ascii="Montserrat Light" w:hAnsi="Montserrat Light"/>
                <w:lang w:val="fr-FR"/>
              </w:rPr>
              <w:t xml:space="preserve"> de </w:t>
            </w:r>
            <w:proofErr w:type="spellStart"/>
            <w:r w:rsidRPr="005842B2">
              <w:rPr>
                <w:rFonts w:ascii="Montserrat Light" w:hAnsi="Montserrat Light"/>
                <w:lang w:val="fr-FR"/>
              </w:rPr>
              <w:t>resort</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nominalizate</w:t>
            </w:r>
            <w:proofErr w:type="spellEnd"/>
          </w:p>
          <w:p w14:paraId="1048A693" w14:textId="77777777" w:rsidR="00625B39" w:rsidRPr="005842B2" w:rsidRDefault="00625B39" w:rsidP="005979FD">
            <w:pPr>
              <w:tabs>
                <w:tab w:val="left" w:pos="0"/>
              </w:tabs>
              <w:jc w:val="center"/>
              <w:rPr>
                <w:rFonts w:ascii="Montserrat Light" w:hAnsi="Montserrat Light"/>
                <w:lang w:val="fr-FR"/>
              </w:rPr>
            </w:pPr>
            <w:r w:rsidRPr="005842B2">
              <w:rPr>
                <w:rFonts w:ascii="Montserrat Light" w:hAnsi="Montserrat Light"/>
                <w:lang w:val="fr-FR"/>
              </w:rPr>
              <w:t>(</w:t>
            </w:r>
            <w:proofErr w:type="spellStart"/>
            <w:r w:rsidRPr="005842B2">
              <w:rPr>
                <w:rFonts w:ascii="Montserrat Light" w:hAnsi="Montserrat Light"/>
                <w:lang w:val="fr-FR"/>
              </w:rPr>
              <w:t>Direcția</w:t>
            </w:r>
            <w:proofErr w:type="spellEnd"/>
            <w:r w:rsidR="009E3B3C" w:rsidRPr="005842B2">
              <w:rPr>
                <w:rFonts w:ascii="Montserrat Light" w:hAnsi="Montserrat Light"/>
                <w:lang w:val="fr-FR"/>
              </w:rPr>
              <w:t xml:space="preserve"> </w:t>
            </w:r>
            <w:r w:rsidRPr="005842B2">
              <w:rPr>
                <w:rFonts w:ascii="Montserrat Light" w:hAnsi="Montserrat Light"/>
                <w:lang w:val="fr-FR"/>
              </w:rPr>
              <w:t>/</w:t>
            </w:r>
            <w:r w:rsidR="009E3B3C" w:rsidRPr="005842B2">
              <w:rPr>
                <w:rFonts w:ascii="Montserrat Light" w:hAnsi="Montserrat Light"/>
                <w:lang w:val="fr-FR"/>
              </w:rPr>
              <w:t xml:space="preserve"> </w:t>
            </w:r>
            <w:proofErr w:type="spellStart"/>
            <w:r w:rsidRPr="005842B2">
              <w:rPr>
                <w:rFonts w:ascii="Montserrat Light" w:hAnsi="Montserrat Light"/>
                <w:lang w:val="fr-FR"/>
              </w:rPr>
              <w:t>serviciul</w:t>
            </w:r>
            <w:proofErr w:type="spellEnd"/>
            <w:r w:rsidRPr="005842B2">
              <w:rPr>
                <w:rFonts w:ascii="Montserrat Light" w:hAnsi="Montserrat Light"/>
                <w:lang w:val="fr-FR"/>
              </w:rPr>
              <w:t>)</w:t>
            </w:r>
          </w:p>
        </w:tc>
        <w:tc>
          <w:tcPr>
            <w:tcW w:w="1768" w:type="dxa"/>
            <w:tcBorders>
              <w:top w:val="single" w:sz="4" w:space="0" w:color="auto"/>
              <w:left w:val="single" w:sz="4" w:space="0" w:color="auto"/>
              <w:bottom w:val="single" w:sz="4" w:space="0" w:color="auto"/>
              <w:right w:val="single" w:sz="4" w:space="0" w:color="auto"/>
            </w:tcBorders>
            <w:vAlign w:val="center"/>
          </w:tcPr>
          <w:p w14:paraId="4E2B1038" w14:textId="77777777" w:rsidR="00625B39" w:rsidRPr="005842B2" w:rsidRDefault="00625B39" w:rsidP="005979FD">
            <w:pPr>
              <w:tabs>
                <w:tab w:val="left" w:pos="3456"/>
              </w:tabs>
              <w:jc w:val="center"/>
              <w:rPr>
                <w:rFonts w:ascii="Montserrat Light" w:hAnsi="Montserrat Light"/>
                <w:lang w:val="fr-FR"/>
              </w:rPr>
            </w:pPr>
            <w:proofErr w:type="spellStart"/>
            <w:r w:rsidRPr="005842B2">
              <w:rPr>
                <w:rFonts w:ascii="Montserrat Light" w:hAnsi="Montserrat Light"/>
                <w:lang w:val="fr-FR"/>
              </w:rPr>
              <w:t>Datele</w:t>
            </w:r>
            <w:proofErr w:type="spellEnd"/>
            <w:r w:rsidRPr="005842B2">
              <w:rPr>
                <w:rFonts w:ascii="Montserrat Light" w:hAnsi="Montserrat Light"/>
                <w:lang w:val="fr-FR"/>
              </w:rPr>
              <w:t xml:space="preserve"> de </w:t>
            </w:r>
            <w:proofErr w:type="spellStart"/>
            <w:r w:rsidRPr="005842B2">
              <w:rPr>
                <w:rFonts w:ascii="Montserrat Light" w:hAnsi="Montserrat Light"/>
                <w:lang w:val="fr-FR"/>
              </w:rPr>
              <w:t>întocmire</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și</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depunere</w:t>
            </w:r>
            <w:proofErr w:type="spellEnd"/>
            <w:r w:rsidRPr="005842B2">
              <w:rPr>
                <w:rFonts w:ascii="Montserrat Light" w:hAnsi="Montserrat Light"/>
                <w:lang w:val="fr-FR"/>
              </w:rPr>
              <w:t xml:space="preserve"> a </w:t>
            </w:r>
            <w:proofErr w:type="spellStart"/>
            <w:r w:rsidRPr="005842B2">
              <w:rPr>
                <w:rFonts w:ascii="Montserrat Light" w:hAnsi="Montserrat Light"/>
                <w:lang w:val="fr-FR"/>
              </w:rPr>
              <w:t>rapoartelor</w:t>
            </w:r>
            <w:proofErr w:type="spellEnd"/>
            <w:r w:rsidRPr="005842B2">
              <w:rPr>
                <w:rFonts w:ascii="Montserrat Light" w:hAnsi="Montserrat Light"/>
                <w:lang w:val="fr-FR"/>
              </w:rPr>
              <w:t xml:space="preserve"> </w:t>
            </w:r>
            <w:proofErr w:type="gramStart"/>
            <w:r w:rsidRPr="005842B2">
              <w:rPr>
                <w:rFonts w:ascii="Montserrat Light" w:hAnsi="Montserrat Light"/>
                <w:lang w:val="fr-FR"/>
              </w:rPr>
              <w:t xml:space="preserve">de  </w:t>
            </w:r>
            <w:proofErr w:type="spellStart"/>
            <w:r w:rsidRPr="005842B2">
              <w:rPr>
                <w:rFonts w:ascii="Montserrat Light" w:hAnsi="Montserrat Light"/>
                <w:lang w:val="fr-FR"/>
              </w:rPr>
              <w:t>specialitate</w:t>
            </w:r>
            <w:proofErr w:type="spellEnd"/>
            <w:proofErr w:type="gramEnd"/>
          </w:p>
        </w:tc>
        <w:tc>
          <w:tcPr>
            <w:tcW w:w="2410" w:type="dxa"/>
            <w:tcBorders>
              <w:top w:val="single" w:sz="4" w:space="0" w:color="auto"/>
              <w:left w:val="single" w:sz="4" w:space="0" w:color="auto"/>
              <w:bottom w:val="single" w:sz="4" w:space="0" w:color="auto"/>
              <w:right w:val="single" w:sz="4" w:space="0" w:color="auto"/>
            </w:tcBorders>
            <w:vAlign w:val="center"/>
            <w:hideMark/>
          </w:tcPr>
          <w:p w14:paraId="651A24BC" w14:textId="77777777" w:rsidR="00625B39" w:rsidRPr="005842B2" w:rsidRDefault="00625B39" w:rsidP="005979FD">
            <w:pPr>
              <w:tabs>
                <w:tab w:val="left" w:pos="3456"/>
              </w:tabs>
              <w:jc w:val="center"/>
              <w:rPr>
                <w:rFonts w:ascii="Montserrat Light" w:hAnsi="Montserrat Light"/>
                <w:lang w:val="fr-FR"/>
              </w:rPr>
            </w:pPr>
            <w:proofErr w:type="spellStart"/>
            <w:r w:rsidRPr="005842B2">
              <w:rPr>
                <w:rFonts w:ascii="Montserrat Light" w:hAnsi="Montserrat Light"/>
                <w:lang w:val="fr-FR"/>
              </w:rPr>
              <w:t>Semnătura</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persoanelor</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competente</w:t>
            </w:r>
            <w:proofErr w:type="spellEnd"/>
            <w:r w:rsidRPr="005842B2">
              <w:rPr>
                <w:rFonts w:ascii="Montserrat Light" w:hAnsi="Montserrat Light"/>
                <w:lang w:val="fr-FR"/>
              </w:rPr>
              <w:t xml:space="preserve"> pentru </w:t>
            </w:r>
            <w:proofErr w:type="spellStart"/>
            <w:r w:rsidRPr="005842B2">
              <w:rPr>
                <w:rFonts w:ascii="Montserrat Light" w:hAnsi="Montserrat Light"/>
                <w:lang w:val="fr-FR"/>
              </w:rPr>
              <w:t>nominalizare</w:t>
            </w:r>
            <w:proofErr w:type="spellEnd"/>
            <w:r w:rsidRPr="005842B2">
              <w:rPr>
                <w:rFonts w:ascii="Montserrat Light" w:hAnsi="Montserrat Light"/>
                <w:lang w:val="fr-FR"/>
              </w:rPr>
              <w:t>/</w:t>
            </w:r>
          </w:p>
          <w:p w14:paraId="37002BD2" w14:textId="77777777" w:rsidR="00625B39" w:rsidRPr="005842B2" w:rsidRDefault="00625B39" w:rsidP="005979FD">
            <w:pPr>
              <w:tabs>
                <w:tab w:val="left" w:pos="3456"/>
              </w:tabs>
              <w:jc w:val="center"/>
              <w:rPr>
                <w:rFonts w:ascii="Montserrat Light" w:hAnsi="Montserrat Light"/>
                <w:lang w:val="fr-FR"/>
              </w:rPr>
            </w:pPr>
            <w:proofErr w:type="spellStart"/>
            <w:proofErr w:type="gramStart"/>
            <w:r w:rsidRPr="005842B2">
              <w:rPr>
                <w:rFonts w:ascii="Montserrat Light" w:hAnsi="Montserrat Light"/>
                <w:lang w:val="fr-FR"/>
              </w:rPr>
              <w:t>stabilire</w:t>
            </w:r>
            <w:proofErr w:type="spellEnd"/>
            <w:proofErr w:type="gramEnd"/>
            <w:r w:rsidRPr="005842B2">
              <w:rPr>
                <w:rFonts w:ascii="Montserrat Light" w:hAnsi="Montserrat Light"/>
                <w:lang w:val="fr-FR"/>
              </w:rPr>
              <w:t xml:space="preserve"> date de </w:t>
            </w:r>
            <w:proofErr w:type="spellStart"/>
            <w:r w:rsidRPr="005842B2">
              <w:rPr>
                <w:rFonts w:ascii="Montserrat Light" w:hAnsi="Montserrat Light"/>
                <w:lang w:val="fr-FR"/>
              </w:rPr>
              <w:t>întocmire</w:t>
            </w:r>
            <w:proofErr w:type="spellEnd"/>
          </w:p>
        </w:tc>
        <w:tc>
          <w:tcPr>
            <w:tcW w:w="1564" w:type="dxa"/>
            <w:tcBorders>
              <w:top w:val="single" w:sz="4" w:space="0" w:color="auto"/>
              <w:left w:val="single" w:sz="4" w:space="0" w:color="auto"/>
              <w:bottom w:val="single" w:sz="4" w:space="0" w:color="auto"/>
              <w:right w:val="single" w:sz="4" w:space="0" w:color="auto"/>
            </w:tcBorders>
            <w:vAlign w:val="center"/>
            <w:hideMark/>
          </w:tcPr>
          <w:p w14:paraId="1C9DE3DE" w14:textId="77777777" w:rsidR="00625B39" w:rsidRPr="005842B2" w:rsidRDefault="00625B39" w:rsidP="005979FD">
            <w:pPr>
              <w:tabs>
                <w:tab w:val="left" w:pos="3456"/>
              </w:tabs>
              <w:jc w:val="center"/>
              <w:rPr>
                <w:rFonts w:ascii="Montserrat Light" w:hAnsi="Montserrat Light"/>
                <w:lang w:val="fr-FR"/>
              </w:rPr>
            </w:pPr>
            <w:proofErr w:type="spellStart"/>
            <w:r w:rsidRPr="005842B2">
              <w:rPr>
                <w:rFonts w:ascii="Montserrat Light" w:hAnsi="Montserrat Light"/>
                <w:lang w:val="fr-FR"/>
              </w:rPr>
              <w:t>Raport</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întocmit</w:t>
            </w:r>
            <w:proofErr w:type="spellEnd"/>
            <w:r w:rsidRPr="005842B2">
              <w:rPr>
                <w:rFonts w:ascii="Montserrat Light" w:hAnsi="Montserrat Light"/>
                <w:lang w:val="fr-FR"/>
              </w:rPr>
              <w:t>/</w:t>
            </w:r>
          </w:p>
          <w:p w14:paraId="703B878C" w14:textId="77777777" w:rsidR="00625B39" w:rsidRPr="005842B2" w:rsidRDefault="00625B39" w:rsidP="005979FD">
            <w:pPr>
              <w:tabs>
                <w:tab w:val="left" w:pos="3456"/>
              </w:tabs>
              <w:jc w:val="center"/>
              <w:rPr>
                <w:rFonts w:ascii="Montserrat Light" w:hAnsi="Montserrat Light"/>
                <w:lang w:val="fr-FR"/>
              </w:rPr>
            </w:pPr>
            <w:proofErr w:type="spellStart"/>
            <w:r w:rsidRPr="005842B2">
              <w:rPr>
                <w:rFonts w:ascii="Montserrat Light" w:hAnsi="Montserrat Light"/>
                <w:lang w:val="fr-FR"/>
              </w:rPr>
              <w:t>Refuz</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întocmire</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raport</w:t>
            </w:r>
            <w:proofErr w:type="spellEnd"/>
            <w:r w:rsidRPr="005842B2">
              <w:rPr>
                <w:rFonts w:ascii="Montserrat Light" w:hAnsi="Montserrat Light"/>
                <w:lang w:val="fr-FR"/>
              </w:rPr>
              <w:t>/</w:t>
            </w:r>
          </w:p>
          <w:p w14:paraId="36CC0623" w14:textId="77777777" w:rsidR="00625B39" w:rsidRPr="005842B2" w:rsidRDefault="00625B39" w:rsidP="005979FD">
            <w:pPr>
              <w:tabs>
                <w:tab w:val="left" w:pos="3456"/>
              </w:tabs>
              <w:jc w:val="center"/>
              <w:rPr>
                <w:rFonts w:ascii="Montserrat Light" w:hAnsi="Montserrat Light"/>
                <w:lang w:val="en-US"/>
              </w:rPr>
            </w:pPr>
            <w:proofErr w:type="spellStart"/>
            <w:r w:rsidRPr="005842B2">
              <w:rPr>
                <w:rFonts w:ascii="Montserrat Light" w:hAnsi="Montserrat Light"/>
                <w:lang w:val="en-US"/>
              </w:rPr>
              <w:t>semnătură</w:t>
            </w:r>
            <w:proofErr w:type="spellEnd"/>
          </w:p>
        </w:tc>
      </w:tr>
      <w:tr w:rsidR="00BF771B" w:rsidRPr="005842B2" w14:paraId="2C115FF7" w14:textId="77777777" w:rsidTr="002E4887">
        <w:tc>
          <w:tcPr>
            <w:tcW w:w="3614" w:type="dxa"/>
            <w:tcBorders>
              <w:top w:val="single" w:sz="4" w:space="0" w:color="auto"/>
              <w:left w:val="single" w:sz="4" w:space="0" w:color="auto"/>
              <w:bottom w:val="single" w:sz="4" w:space="0" w:color="auto"/>
              <w:right w:val="single" w:sz="4" w:space="0" w:color="auto"/>
            </w:tcBorders>
            <w:vAlign w:val="center"/>
            <w:hideMark/>
          </w:tcPr>
          <w:p w14:paraId="40B58954" w14:textId="77777777" w:rsidR="00625B39" w:rsidRPr="005842B2" w:rsidRDefault="007B336A" w:rsidP="005979FD">
            <w:pPr>
              <w:tabs>
                <w:tab w:val="left" w:pos="3456"/>
              </w:tabs>
              <w:jc w:val="center"/>
              <w:rPr>
                <w:rFonts w:ascii="Montserrat Light" w:hAnsi="Montserrat Light"/>
                <w:bCs/>
                <w:lang w:val="ro-RO"/>
              </w:rPr>
            </w:pPr>
            <w:r w:rsidRPr="005842B2">
              <w:rPr>
                <w:rFonts w:ascii="Montserrat Light" w:eastAsia="Calibri" w:hAnsi="Montserrat Light"/>
                <w:iCs/>
                <w:noProof/>
                <w:lang w:val="fr-FR"/>
              </w:rPr>
              <w:t>DIRECȚIEI DE ADMINISTRARE DRUMURI JUDEȚENE</w:t>
            </w:r>
          </w:p>
        </w:tc>
        <w:tc>
          <w:tcPr>
            <w:tcW w:w="1768" w:type="dxa"/>
            <w:tcBorders>
              <w:top w:val="single" w:sz="4" w:space="0" w:color="auto"/>
              <w:left w:val="single" w:sz="4" w:space="0" w:color="auto"/>
              <w:bottom w:val="single" w:sz="4" w:space="0" w:color="auto"/>
              <w:right w:val="single" w:sz="4" w:space="0" w:color="auto"/>
            </w:tcBorders>
            <w:vAlign w:val="center"/>
          </w:tcPr>
          <w:p w14:paraId="0F622A1E" w14:textId="3EBE1BA7" w:rsidR="00625B39" w:rsidRPr="005842B2" w:rsidRDefault="002768EB" w:rsidP="005979FD">
            <w:pPr>
              <w:tabs>
                <w:tab w:val="left" w:pos="3456"/>
              </w:tabs>
              <w:jc w:val="center"/>
              <w:rPr>
                <w:rFonts w:ascii="Montserrat Light" w:hAnsi="Montserrat Light"/>
                <w:lang w:val="fr-FR"/>
              </w:rPr>
            </w:pPr>
            <w:r w:rsidRPr="005842B2">
              <w:rPr>
                <w:rFonts w:ascii="Montserrat Light" w:hAnsi="Montserrat Light"/>
                <w:lang w:val="fr-FR"/>
              </w:rPr>
              <w:t>16.10.2026</w:t>
            </w:r>
          </w:p>
        </w:tc>
        <w:tc>
          <w:tcPr>
            <w:tcW w:w="2410" w:type="dxa"/>
            <w:tcBorders>
              <w:top w:val="single" w:sz="4" w:space="0" w:color="auto"/>
              <w:left w:val="single" w:sz="4" w:space="0" w:color="auto"/>
              <w:bottom w:val="single" w:sz="4" w:space="0" w:color="auto"/>
              <w:right w:val="single" w:sz="4" w:space="0" w:color="auto"/>
            </w:tcBorders>
            <w:vAlign w:val="center"/>
          </w:tcPr>
          <w:p w14:paraId="43F68921" w14:textId="77777777" w:rsidR="00625B39" w:rsidRPr="005842B2" w:rsidRDefault="00D5439A" w:rsidP="005979FD">
            <w:pPr>
              <w:tabs>
                <w:tab w:val="left" w:pos="3456"/>
              </w:tabs>
              <w:jc w:val="center"/>
              <w:rPr>
                <w:rFonts w:ascii="Montserrat Light" w:hAnsi="Montserrat Light"/>
                <w:b/>
                <w:bCs/>
                <w:lang w:val="en-US"/>
              </w:rPr>
            </w:pPr>
            <w:r w:rsidRPr="005842B2">
              <w:rPr>
                <w:rFonts w:ascii="Montserrat Light" w:hAnsi="Montserrat Light"/>
                <w:b/>
                <w:bCs/>
                <w:lang w:val="en-US"/>
              </w:rPr>
              <w:t>Liviu Emil Hîncu</w:t>
            </w:r>
          </w:p>
        </w:tc>
        <w:tc>
          <w:tcPr>
            <w:tcW w:w="1564" w:type="dxa"/>
            <w:tcBorders>
              <w:top w:val="single" w:sz="4" w:space="0" w:color="auto"/>
              <w:left w:val="single" w:sz="4" w:space="0" w:color="auto"/>
              <w:bottom w:val="single" w:sz="4" w:space="0" w:color="auto"/>
              <w:right w:val="single" w:sz="4" w:space="0" w:color="auto"/>
            </w:tcBorders>
            <w:vAlign w:val="center"/>
          </w:tcPr>
          <w:p w14:paraId="63F794B9" w14:textId="77777777" w:rsidR="00625B39" w:rsidRPr="005842B2" w:rsidRDefault="00625B39" w:rsidP="005979FD">
            <w:pPr>
              <w:tabs>
                <w:tab w:val="left" w:pos="3456"/>
              </w:tabs>
              <w:jc w:val="center"/>
              <w:rPr>
                <w:rFonts w:ascii="Montserrat Light" w:hAnsi="Montserrat Light"/>
                <w:b/>
                <w:bCs/>
                <w:lang w:val="en-US"/>
              </w:rPr>
            </w:pPr>
            <w:proofErr w:type="spellStart"/>
            <w:r w:rsidRPr="005842B2">
              <w:rPr>
                <w:rFonts w:ascii="Montserrat Light" w:hAnsi="Montserrat Light"/>
                <w:lang w:val="en-US"/>
              </w:rPr>
              <w:t>Raport</w:t>
            </w:r>
            <w:proofErr w:type="spellEnd"/>
            <w:r w:rsidRPr="005842B2">
              <w:rPr>
                <w:rFonts w:ascii="Montserrat Light" w:hAnsi="Montserrat Light"/>
                <w:lang w:val="en-US"/>
              </w:rPr>
              <w:t xml:space="preserve"> </w:t>
            </w:r>
            <w:proofErr w:type="spellStart"/>
            <w:r w:rsidRPr="005842B2">
              <w:rPr>
                <w:rFonts w:ascii="Montserrat Light" w:hAnsi="Montserrat Light"/>
                <w:lang w:val="en-US"/>
              </w:rPr>
              <w:t>întocmit</w:t>
            </w:r>
            <w:proofErr w:type="spellEnd"/>
          </w:p>
        </w:tc>
      </w:tr>
      <w:tr w:rsidR="00BF771B" w:rsidRPr="005842B2" w14:paraId="430774FB" w14:textId="77777777" w:rsidTr="002E4887">
        <w:tc>
          <w:tcPr>
            <w:tcW w:w="3614" w:type="dxa"/>
            <w:tcBorders>
              <w:top w:val="single" w:sz="4" w:space="0" w:color="auto"/>
              <w:left w:val="single" w:sz="4" w:space="0" w:color="auto"/>
              <w:bottom w:val="single" w:sz="4" w:space="0" w:color="auto"/>
              <w:right w:val="single" w:sz="4" w:space="0" w:color="auto"/>
            </w:tcBorders>
            <w:vAlign w:val="center"/>
          </w:tcPr>
          <w:p w14:paraId="319B49A5" w14:textId="77777777" w:rsidR="00BF771B" w:rsidRPr="005842B2" w:rsidRDefault="00BF771B" w:rsidP="005979FD">
            <w:pPr>
              <w:jc w:val="center"/>
              <w:rPr>
                <w:rFonts w:ascii="Montserrat Light" w:hAnsi="Montserrat Light"/>
                <w:bCs/>
                <w:lang w:val="ro-RO"/>
              </w:rPr>
            </w:pPr>
            <w:r w:rsidRPr="005842B2">
              <w:rPr>
                <w:rFonts w:ascii="Montserrat Light" w:hAnsi="Montserrat Light"/>
                <w:bCs/>
                <w:noProof/>
              </w:rPr>
              <w:t>DIRECŢIA GENERALĂ BUGET-FINANŢE, RESURSE UMANE</w:t>
            </w:r>
          </w:p>
        </w:tc>
        <w:tc>
          <w:tcPr>
            <w:tcW w:w="1768" w:type="dxa"/>
            <w:tcBorders>
              <w:top w:val="single" w:sz="4" w:space="0" w:color="auto"/>
              <w:left w:val="single" w:sz="4" w:space="0" w:color="auto"/>
              <w:bottom w:val="single" w:sz="4" w:space="0" w:color="auto"/>
              <w:right w:val="single" w:sz="4" w:space="0" w:color="auto"/>
            </w:tcBorders>
            <w:vAlign w:val="center"/>
          </w:tcPr>
          <w:p w14:paraId="2D64FA49" w14:textId="275B4D8E" w:rsidR="00BF771B" w:rsidRPr="005842B2" w:rsidRDefault="002768EB" w:rsidP="005979FD">
            <w:pPr>
              <w:tabs>
                <w:tab w:val="left" w:pos="3456"/>
              </w:tabs>
              <w:jc w:val="center"/>
              <w:rPr>
                <w:rFonts w:ascii="Montserrat Light" w:hAnsi="Montserrat Light"/>
                <w:lang w:val="ro-RO"/>
              </w:rPr>
            </w:pPr>
            <w:r w:rsidRPr="005842B2">
              <w:rPr>
                <w:rFonts w:ascii="Montserrat Light" w:hAnsi="Montserrat Light"/>
                <w:lang w:val="ro-RO"/>
              </w:rPr>
              <w:t>16.10.2026</w:t>
            </w:r>
          </w:p>
        </w:tc>
        <w:tc>
          <w:tcPr>
            <w:tcW w:w="2410" w:type="dxa"/>
            <w:tcBorders>
              <w:top w:val="single" w:sz="4" w:space="0" w:color="auto"/>
              <w:left w:val="single" w:sz="4" w:space="0" w:color="auto"/>
              <w:bottom w:val="single" w:sz="4" w:space="0" w:color="auto"/>
              <w:right w:val="single" w:sz="4" w:space="0" w:color="auto"/>
            </w:tcBorders>
            <w:vAlign w:val="center"/>
          </w:tcPr>
          <w:p w14:paraId="15E296F7" w14:textId="77777777" w:rsidR="00BF771B" w:rsidRPr="005842B2" w:rsidRDefault="00D5439A" w:rsidP="005979FD">
            <w:pPr>
              <w:tabs>
                <w:tab w:val="left" w:pos="3456"/>
              </w:tabs>
              <w:jc w:val="center"/>
              <w:rPr>
                <w:rFonts w:ascii="Montserrat Light" w:hAnsi="Montserrat Light"/>
                <w:b/>
                <w:bCs/>
                <w:lang w:val="en-US"/>
              </w:rPr>
            </w:pPr>
            <w:r w:rsidRPr="005842B2">
              <w:rPr>
                <w:rFonts w:ascii="Montserrat Light" w:hAnsi="Montserrat Light"/>
                <w:b/>
                <w:bCs/>
                <w:lang w:val="en-US"/>
              </w:rPr>
              <w:t xml:space="preserve">Cristina </w:t>
            </w:r>
            <w:proofErr w:type="spellStart"/>
            <w:r w:rsidRPr="005842B2">
              <w:rPr>
                <w:rFonts w:ascii="Montserrat Light" w:hAnsi="Montserrat Light"/>
                <w:b/>
                <w:bCs/>
                <w:lang w:val="en-US"/>
              </w:rPr>
              <w:t>Șchiop</w:t>
            </w:r>
            <w:proofErr w:type="spellEnd"/>
          </w:p>
        </w:tc>
        <w:tc>
          <w:tcPr>
            <w:tcW w:w="1564" w:type="dxa"/>
            <w:tcBorders>
              <w:top w:val="single" w:sz="4" w:space="0" w:color="auto"/>
              <w:left w:val="single" w:sz="4" w:space="0" w:color="auto"/>
              <w:bottom w:val="single" w:sz="4" w:space="0" w:color="auto"/>
              <w:right w:val="single" w:sz="4" w:space="0" w:color="auto"/>
            </w:tcBorders>
            <w:vAlign w:val="center"/>
          </w:tcPr>
          <w:p w14:paraId="30C65068" w14:textId="77777777" w:rsidR="00BF771B" w:rsidRPr="005842B2" w:rsidRDefault="00B10EA8" w:rsidP="005979FD">
            <w:pPr>
              <w:tabs>
                <w:tab w:val="left" w:pos="3456"/>
              </w:tabs>
              <w:jc w:val="center"/>
              <w:rPr>
                <w:rFonts w:ascii="Montserrat Light" w:hAnsi="Montserrat Light"/>
                <w:lang w:val="en-US"/>
              </w:rPr>
            </w:pPr>
            <w:proofErr w:type="spellStart"/>
            <w:r w:rsidRPr="005842B2">
              <w:rPr>
                <w:rFonts w:ascii="Montserrat Light" w:hAnsi="Montserrat Light"/>
                <w:lang w:val="en-US"/>
              </w:rPr>
              <w:t>Raport</w:t>
            </w:r>
            <w:proofErr w:type="spellEnd"/>
            <w:r w:rsidRPr="005842B2">
              <w:rPr>
                <w:rFonts w:ascii="Montserrat Light" w:hAnsi="Montserrat Light"/>
                <w:lang w:val="en-US"/>
              </w:rPr>
              <w:t xml:space="preserve"> </w:t>
            </w:r>
            <w:proofErr w:type="spellStart"/>
            <w:r w:rsidRPr="005842B2">
              <w:rPr>
                <w:rFonts w:ascii="Montserrat Light" w:hAnsi="Montserrat Light"/>
                <w:lang w:val="en-US"/>
              </w:rPr>
              <w:t>întocmit</w:t>
            </w:r>
            <w:proofErr w:type="spellEnd"/>
          </w:p>
        </w:tc>
      </w:tr>
      <w:tr w:rsidR="00D5439A" w:rsidRPr="005842B2" w14:paraId="615EC27D" w14:textId="77777777" w:rsidTr="002E4887">
        <w:tc>
          <w:tcPr>
            <w:tcW w:w="3614" w:type="dxa"/>
            <w:tcBorders>
              <w:top w:val="single" w:sz="4" w:space="0" w:color="auto"/>
              <w:left w:val="single" w:sz="4" w:space="0" w:color="auto"/>
              <w:bottom w:val="single" w:sz="4" w:space="0" w:color="auto"/>
              <w:right w:val="single" w:sz="4" w:space="0" w:color="auto"/>
            </w:tcBorders>
            <w:vAlign w:val="center"/>
          </w:tcPr>
          <w:p w14:paraId="101F9ACD" w14:textId="77777777" w:rsidR="00D5439A" w:rsidRPr="005842B2" w:rsidRDefault="004717E6" w:rsidP="005979FD">
            <w:pPr>
              <w:jc w:val="center"/>
              <w:rPr>
                <w:rFonts w:ascii="Montserrat Light" w:hAnsi="Montserrat Light"/>
                <w:bCs/>
                <w:noProof/>
              </w:rPr>
            </w:pPr>
            <w:r w:rsidRPr="005842B2">
              <w:rPr>
                <w:rFonts w:ascii="Montserrat Light" w:hAnsi="Montserrat Light"/>
                <w:bCs/>
                <w:noProof/>
              </w:rPr>
              <w:t>DIRECŢIEI DEZVOLTARE ŞI INVESTIŢII</w:t>
            </w:r>
          </w:p>
        </w:tc>
        <w:tc>
          <w:tcPr>
            <w:tcW w:w="1768" w:type="dxa"/>
            <w:tcBorders>
              <w:top w:val="single" w:sz="4" w:space="0" w:color="auto"/>
              <w:left w:val="single" w:sz="4" w:space="0" w:color="auto"/>
              <w:bottom w:val="single" w:sz="4" w:space="0" w:color="auto"/>
              <w:right w:val="single" w:sz="4" w:space="0" w:color="auto"/>
            </w:tcBorders>
            <w:vAlign w:val="center"/>
          </w:tcPr>
          <w:p w14:paraId="2782673E" w14:textId="096046D9" w:rsidR="00D5439A" w:rsidRPr="005842B2" w:rsidRDefault="002768EB" w:rsidP="005979FD">
            <w:pPr>
              <w:tabs>
                <w:tab w:val="left" w:pos="3456"/>
              </w:tabs>
              <w:jc w:val="center"/>
              <w:rPr>
                <w:rFonts w:ascii="Montserrat Light" w:hAnsi="Montserrat Light"/>
                <w:lang w:val="en-US"/>
              </w:rPr>
            </w:pPr>
            <w:r w:rsidRPr="005842B2">
              <w:rPr>
                <w:rFonts w:ascii="Montserrat Light" w:hAnsi="Montserrat Light"/>
                <w:lang w:val="en-US"/>
              </w:rPr>
              <w:t>16.10.2026</w:t>
            </w:r>
          </w:p>
        </w:tc>
        <w:tc>
          <w:tcPr>
            <w:tcW w:w="2410" w:type="dxa"/>
            <w:tcBorders>
              <w:top w:val="single" w:sz="4" w:space="0" w:color="auto"/>
              <w:left w:val="single" w:sz="4" w:space="0" w:color="auto"/>
              <w:bottom w:val="single" w:sz="4" w:space="0" w:color="auto"/>
              <w:right w:val="single" w:sz="4" w:space="0" w:color="auto"/>
            </w:tcBorders>
            <w:vAlign w:val="center"/>
          </w:tcPr>
          <w:p w14:paraId="50BF74E9" w14:textId="77777777" w:rsidR="00D5439A" w:rsidRPr="005842B2" w:rsidRDefault="00D5439A" w:rsidP="005979FD">
            <w:pPr>
              <w:tabs>
                <w:tab w:val="left" w:pos="3456"/>
              </w:tabs>
              <w:jc w:val="center"/>
              <w:rPr>
                <w:rFonts w:ascii="Montserrat Light" w:hAnsi="Montserrat Light"/>
                <w:b/>
                <w:bCs/>
                <w:lang w:val="en-US"/>
              </w:rPr>
            </w:pPr>
            <w:r w:rsidRPr="005842B2">
              <w:rPr>
                <w:rFonts w:ascii="Montserrat Light" w:hAnsi="Montserrat Light"/>
                <w:b/>
                <w:bCs/>
                <w:lang w:val="en-US"/>
              </w:rPr>
              <w:t>Mariana Rațiu</w:t>
            </w:r>
          </w:p>
        </w:tc>
        <w:tc>
          <w:tcPr>
            <w:tcW w:w="1564" w:type="dxa"/>
            <w:tcBorders>
              <w:top w:val="single" w:sz="4" w:space="0" w:color="auto"/>
              <w:left w:val="single" w:sz="4" w:space="0" w:color="auto"/>
              <w:bottom w:val="single" w:sz="4" w:space="0" w:color="auto"/>
              <w:right w:val="single" w:sz="4" w:space="0" w:color="auto"/>
            </w:tcBorders>
            <w:vAlign w:val="center"/>
          </w:tcPr>
          <w:p w14:paraId="5BF5021C" w14:textId="77777777" w:rsidR="00D5439A" w:rsidRPr="005842B2" w:rsidRDefault="00D5439A" w:rsidP="005979FD">
            <w:pPr>
              <w:tabs>
                <w:tab w:val="left" w:pos="3456"/>
              </w:tabs>
              <w:jc w:val="center"/>
              <w:rPr>
                <w:rFonts w:ascii="Montserrat Light" w:hAnsi="Montserrat Light"/>
                <w:lang w:val="en-US"/>
              </w:rPr>
            </w:pPr>
            <w:proofErr w:type="spellStart"/>
            <w:r w:rsidRPr="005842B2">
              <w:rPr>
                <w:rFonts w:ascii="Montserrat Light" w:hAnsi="Montserrat Light"/>
                <w:lang w:val="en-US"/>
              </w:rPr>
              <w:t>Raport</w:t>
            </w:r>
            <w:proofErr w:type="spellEnd"/>
            <w:r w:rsidRPr="005842B2">
              <w:rPr>
                <w:rFonts w:ascii="Montserrat Light" w:hAnsi="Montserrat Light"/>
                <w:lang w:val="en-US"/>
              </w:rPr>
              <w:t xml:space="preserve"> </w:t>
            </w:r>
            <w:proofErr w:type="spellStart"/>
            <w:r w:rsidRPr="005842B2">
              <w:rPr>
                <w:rFonts w:ascii="Montserrat Light" w:hAnsi="Montserrat Light"/>
                <w:lang w:val="en-US"/>
              </w:rPr>
              <w:t>întocmit</w:t>
            </w:r>
            <w:proofErr w:type="spellEnd"/>
          </w:p>
        </w:tc>
      </w:tr>
      <w:tr w:rsidR="00BF771B" w:rsidRPr="005842B2" w14:paraId="4DBDCB5E" w14:textId="77777777" w:rsidTr="002E4887">
        <w:tc>
          <w:tcPr>
            <w:tcW w:w="9356" w:type="dxa"/>
            <w:gridSpan w:val="4"/>
            <w:tcBorders>
              <w:top w:val="single" w:sz="4" w:space="0" w:color="auto"/>
              <w:left w:val="single" w:sz="4" w:space="0" w:color="auto"/>
              <w:bottom w:val="single" w:sz="4" w:space="0" w:color="auto"/>
              <w:right w:val="single" w:sz="4" w:space="0" w:color="auto"/>
            </w:tcBorders>
          </w:tcPr>
          <w:p w14:paraId="0B5818D8" w14:textId="77777777" w:rsidR="00625B39" w:rsidRPr="005842B2" w:rsidRDefault="00625B39" w:rsidP="005979FD">
            <w:pPr>
              <w:tabs>
                <w:tab w:val="left" w:pos="3456"/>
              </w:tabs>
              <w:rPr>
                <w:rFonts w:ascii="Montserrat Light" w:hAnsi="Montserrat Light"/>
                <w:b/>
                <w:bCs/>
                <w:lang w:val="en-US"/>
              </w:rPr>
            </w:pPr>
          </w:p>
        </w:tc>
      </w:tr>
      <w:tr w:rsidR="00BF771B" w:rsidRPr="005842B2" w14:paraId="12B7A1CF" w14:textId="77777777" w:rsidTr="002E4887">
        <w:tc>
          <w:tcPr>
            <w:tcW w:w="9356" w:type="dxa"/>
            <w:gridSpan w:val="4"/>
            <w:tcBorders>
              <w:top w:val="single" w:sz="4" w:space="0" w:color="auto"/>
              <w:left w:val="single" w:sz="4" w:space="0" w:color="auto"/>
              <w:bottom w:val="single" w:sz="4" w:space="0" w:color="auto"/>
              <w:right w:val="single" w:sz="4" w:space="0" w:color="auto"/>
            </w:tcBorders>
            <w:hideMark/>
          </w:tcPr>
          <w:p w14:paraId="052FB822" w14:textId="77777777" w:rsidR="00625B39" w:rsidRPr="005842B2" w:rsidRDefault="00625B39" w:rsidP="005979FD">
            <w:pPr>
              <w:tabs>
                <w:tab w:val="left" w:pos="3456"/>
              </w:tabs>
              <w:rPr>
                <w:rFonts w:ascii="Montserrat Light" w:hAnsi="Montserrat Light"/>
                <w:b/>
                <w:bCs/>
                <w:lang w:val="fr-FR"/>
              </w:rPr>
            </w:pPr>
            <w:r w:rsidRPr="005842B2">
              <w:rPr>
                <w:rFonts w:ascii="Montserrat Light" w:hAnsi="Montserrat Light"/>
                <w:b/>
                <w:bCs/>
                <w:lang w:val="fr-FR"/>
              </w:rPr>
              <w:t xml:space="preserve">2. </w:t>
            </w:r>
            <w:proofErr w:type="spellStart"/>
            <w:r w:rsidRPr="005842B2">
              <w:rPr>
                <w:rFonts w:ascii="Montserrat Light" w:hAnsi="Montserrat Light"/>
                <w:b/>
                <w:bCs/>
                <w:lang w:val="fr-FR"/>
              </w:rPr>
              <w:t>Transmitere</w:t>
            </w:r>
            <w:proofErr w:type="spellEnd"/>
            <w:r w:rsidRPr="005842B2">
              <w:rPr>
                <w:rFonts w:ascii="Montserrat Light" w:hAnsi="Montserrat Light"/>
                <w:b/>
                <w:bCs/>
                <w:lang w:val="fr-FR"/>
              </w:rPr>
              <w:t xml:space="preserve"> </w:t>
            </w:r>
            <w:proofErr w:type="spellStart"/>
            <w:r w:rsidRPr="005842B2">
              <w:rPr>
                <w:rFonts w:ascii="Montserrat Light" w:hAnsi="Montserrat Light"/>
                <w:b/>
                <w:bCs/>
                <w:lang w:val="fr-FR"/>
              </w:rPr>
              <w:t>proiect</w:t>
            </w:r>
            <w:proofErr w:type="spellEnd"/>
            <w:r w:rsidRPr="005842B2">
              <w:rPr>
                <w:rFonts w:ascii="Montserrat Light" w:hAnsi="Montserrat Light"/>
                <w:b/>
                <w:bCs/>
                <w:lang w:val="fr-FR"/>
              </w:rPr>
              <w:t xml:space="preserve"> pentru </w:t>
            </w:r>
            <w:proofErr w:type="spellStart"/>
            <w:r w:rsidRPr="005842B2">
              <w:rPr>
                <w:rFonts w:ascii="Montserrat Light" w:hAnsi="Montserrat Light"/>
                <w:b/>
                <w:bCs/>
                <w:lang w:val="fr-FR"/>
              </w:rPr>
              <w:t>acordarea</w:t>
            </w:r>
            <w:proofErr w:type="spellEnd"/>
            <w:r w:rsidRPr="005842B2">
              <w:rPr>
                <w:rFonts w:ascii="Montserrat Light" w:hAnsi="Montserrat Light"/>
                <w:b/>
                <w:bCs/>
                <w:lang w:val="fr-FR"/>
              </w:rPr>
              <w:t xml:space="preserve"> </w:t>
            </w:r>
            <w:proofErr w:type="spellStart"/>
            <w:r w:rsidRPr="005842B2">
              <w:rPr>
                <w:rFonts w:ascii="Montserrat Light" w:hAnsi="Montserrat Light"/>
                <w:b/>
                <w:bCs/>
                <w:lang w:val="fr-FR"/>
              </w:rPr>
              <w:t>avizului</w:t>
            </w:r>
            <w:proofErr w:type="spellEnd"/>
            <w:r w:rsidRPr="005842B2">
              <w:rPr>
                <w:rFonts w:ascii="Montserrat Light" w:hAnsi="Montserrat Light"/>
                <w:b/>
                <w:bCs/>
                <w:lang w:val="fr-FR"/>
              </w:rPr>
              <w:t xml:space="preserve"> de </w:t>
            </w:r>
            <w:proofErr w:type="spellStart"/>
            <w:r w:rsidRPr="005842B2">
              <w:rPr>
                <w:rFonts w:ascii="Montserrat Light" w:hAnsi="Montserrat Light"/>
                <w:b/>
                <w:bCs/>
                <w:lang w:val="fr-FR"/>
              </w:rPr>
              <w:t>legalitate</w:t>
            </w:r>
            <w:proofErr w:type="spellEnd"/>
            <w:r w:rsidRPr="005842B2">
              <w:rPr>
                <w:rFonts w:ascii="Montserrat Light" w:hAnsi="Montserrat Light"/>
                <w:b/>
                <w:bCs/>
                <w:lang w:val="fr-FR"/>
              </w:rPr>
              <w:t xml:space="preserve"> de </w:t>
            </w:r>
            <w:proofErr w:type="spellStart"/>
            <w:r w:rsidRPr="005842B2">
              <w:rPr>
                <w:rFonts w:ascii="Montserrat Light" w:hAnsi="Montserrat Light"/>
                <w:b/>
                <w:bCs/>
                <w:lang w:val="fr-FR"/>
              </w:rPr>
              <w:t>către</w:t>
            </w:r>
            <w:proofErr w:type="spellEnd"/>
            <w:r w:rsidRPr="005842B2">
              <w:rPr>
                <w:rFonts w:ascii="Montserrat Light" w:hAnsi="Montserrat Light"/>
                <w:b/>
                <w:bCs/>
                <w:lang w:val="fr-FR"/>
              </w:rPr>
              <w:t xml:space="preserve"> </w:t>
            </w:r>
            <w:proofErr w:type="spellStart"/>
            <w:r w:rsidRPr="005842B2">
              <w:rPr>
                <w:rFonts w:ascii="Montserrat Light" w:hAnsi="Montserrat Light"/>
                <w:b/>
                <w:bCs/>
                <w:lang w:val="fr-FR"/>
              </w:rPr>
              <w:t>consilierul</w:t>
            </w:r>
            <w:proofErr w:type="spellEnd"/>
            <w:r w:rsidRPr="005842B2">
              <w:rPr>
                <w:rFonts w:ascii="Montserrat Light" w:hAnsi="Montserrat Light"/>
                <w:b/>
                <w:bCs/>
                <w:lang w:val="fr-FR"/>
              </w:rPr>
              <w:t xml:space="preserve"> </w:t>
            </w:r>
            <w:proofErr w:type="spellStart"/>
            <w:r w:rsidRPr="005842B2">
              <w:rPr>
                <w:rFonts w:ascii="Montserrat Light" w:hAnsi="Montserrat Light"/>
                <w:b/>
                <w:bCs/>
                <w:lang w:val="fr-FR"/>
              </w:rPr>
              <w:t>juridic</w:t>
            </w:r>
            <w:proofErr w:type="spellEnd"/>
            <w:r w:rsidRPr="005842B2">
              <w:rPr>
                <w:rFonts w:ascii="Montserrat Light" w:hAnsi="Montserrat Light"/>
                <w:b/>
                <w:bCs/>
                <w:lang w:val="fr-FR"/>
              </w:rPr>
              <w:t xml:space="preserve"> </w:t>
            </w:r>
            <w:proofErr w:type="spellStart"/>
            <w:r w:rsidRPr="005842B2">
              <w:rPr>
                <w:rFonts w:ascii="Montserrat Light" w:hAnsi="Montserrat Light"/>
                <w:b/>
                <w:bCs/>
                <w:lang w:val="fr-FR"/>
              </w:rPr>
              <w:t>din</w:t>
            </w:r>
            <w:proofErr w:type="spellEnd"/>
            <w:r w:rsidRPr="005842B2">
              <w:rPr>
                <w:rFonts w:ascii="Montserrat Light" w:hAnsi="Montserrat Light"/>
                <w:b/>
                <w:bCs/>
                <w:lang w:val="fr-FR"/>
              </w:rPr>
              <w:t xml:space="preserve"> </w:t>
            </w:r>
            <w:proofErr w:type="spellStart"/>
            <w:r w:rsidRPr="005842B2">
              <w:rPr>
                <w:rFonts w:ascii="Montserrat Light" w:hAnsi="Montserrat Light"/>
                <w:b/>
                <w:bCs/>
                <w:lang w:val="fr-FR"/>
              </w:rPr>
              <w:t>cadrul</w:t>
            </w:r>
            <w:proofErr w:type="spellEnd"/>
            <w:r w:rsidRPr="005842B2">
              <w:rPr>
                <w:rFonts w:ascii="Montserrat Light" w:hAnsi="Montserrat Light"/>
                <w:b/>
                <w:bCs/>
                <w:lang w:val="fr-FR"/>
              </w:rPr>
              <w:t xml:space="preserve"> </w:t>
            </w:r>
            <w:proofErr w:type="spellStart"/>
            <w:r w:rsidRPr="005842B2">
              <w:rPr>
                <w:rFonts w:ascii="Montserrat Light" w:hAnsi="Montserrat Light"/>
                <w:b/>
                <w:bCs/>
                <w:lang w:val="fr-FR"/>
              </w:rPr>
              <w:t>Direcției</w:t>
            </w:r>
            <w:proofErr w:type="spellEnd"/>
            <w:r w:rsidRPr="005842B2">
              <w:rPr>
                <w:rFonts w:ascii="Montserrat Light" w:hAnsi="Montserrat Light"/>
                <w:b/>
                <w:bCs/>
                <w:lang w:val="fr-FR"/>
              </w:rPr>
              <w:t xml:space="preserve"> </w:t>
            </w:r>
            <w:proofErr w:type="spellStart"/>
            <w:r w:rsidRPr="005842B2">
              <w:rPr>
                <w:rFonts w:ascii="Montserrat Light" w:hAnsi="Montserrat Light"/>
                <w:b/>
                <w:bCs/>
                <w:lang w:val="fr-FR"/>
              </w:rPr>
              <w:t>Juridice</w:t>
            </w:r>
            <w:proofErr w:type="spellEnd"/>
          </w:p>
        </w:tc>
      </w:tr>
      <w:tr w:rsidR="00BF771B" w:rsidRPr="005842B2" w14:paraId="46D203C7" w14:textId="77777777" w:rsidTr="002E4887">
        <w:tc>
          <w:tcPr>
            <w:tcW w:w="3614" w:type="dxa"/>
            <w:tcBorders>
              <w:top w:val="single" w:sz="4" w:space="0" w:color="auto"/>
              <w:left w:val="single" w:sz="4" w:space="0" w:color="auto"/>
              <w:bottom w:val="single" w:sz="4" w:space="0" w:color="auto"/>
              <w:right w:val="single" w:sz="4" w:space="0" w:color="auto"/>
            </w:tcBorders>
            <w:vAlign w:val="center"/>
          </w:tcPr>
          <w:p w14:paraId="29C7312E" w14:textId="77777777" w:rsidR="00625B39" w:rsidRPr="005842B2" w:rsidRDefault="00625B39" w:rsidP="005979FD">
            <w:pPr>
              <w:tabs>
                <w:tab w:val="left" w:pos="3456"/>
              </w:tabs>
              <w:jc w:val="center"/>
              <w:rPr>
                <w:rFonts w:ascii="Montserrat Light" w:hAnsi="Montserrat Light"/>
                <w:lang w:val="it-IT"/>
              </w:rPr>
            </w:pPr>
            <w:r w:rsidRPr="005842B2">
              <w:rPr>
                <w:rFonts w:ascii="Montserrat Light" w:hAnsi="Montserrat Light"/>
                <w:lang w:val="it-IT"/>
              </w:rPr>
              <w:t>Numele și prenumele consilierului juridic</w:t>
            </w:r>
          </w:p>
        </w:tc>
        <w:tc>
          <w:tcPr>
            <w:tcW w:w="4178" w:type="dxa"/>
            <w:gridSpan w:val="2"/>
            <w:tcBorders>
              <w:top w:val="single" w:sz="4" w:space="0" w:color="auto"/>
              <w:left w:val="single" w:sz="4" w:space="0" w:color="auto"/>
              <w:bottom w:val="single" w:sz="4" w:space="0" w:color="auto"/>
              <w:right w:val="single" w:sz="4" w:space="0" w:color="auto"/>
            </w:tcBorders>
            <w:vAlign w:val="center"/>
            <w:hideMark/>
          </w:tcPr>
          <w:p w14:paraId="59B68747" w14:textId="77777777" w:rsidR="00625B39" w:rsidRPr="005842B2" w:rsidRDefault="00625B39" w:rsidP="005979FD">
            <w:pPr>
              <w:tabs>
                <w:tab w:val="left" w:pos="3456"/>
              </w:tabs>
              <w:jc w:val="center"/>
              <w:rPr>
                <w:rFonts w:ascii="Montserrat Light" w:hAnsi="Montserrat Light"/>
                <w:lang w:val="it-IT"/>
              </w:rPr>
            </w:pPr>
            <w:r w:rsidRPr="005842B2">
              <w:rPr>
                <w:rFonts w:ascii="Montserrat Light" w:hAnsi="Montserrat Light"/>
                <w:lang w:val="it-IT"/>
              </w:rPr>
              <w:t>Semnătura persoanei competente pentru nominalizare</w:t>
            </w:r>
          </w:p>
        </w:tc>
        <w:tc>
          <w:tcPr>
            <w:tcW w:w="1564" w:type="dxa"/>
            <w:tcBorders>
              <w:top w:val="single" w:sz="4" w:space="0" w:color="auto"/>
              <w:left w:val="single" w:sz="4" w:space="0" w:color="auto"/>
              <w:bottom w:val="single" w:sz="4" w:space="0" w:color="auto"/>
              <w:right w:val="single" w:sz="4" w:space="0" w:color="auto"/>
            </w:tcBorders>
            <w:vAlign w:val="center"/>
            <w:hideMark/>
          </w:tcPr>
          <w:p w14:paraId="4A709944" w14:textId="77777777" w:rsidR="00625B39" w:rsidRPr="005842B2" w:rsidRDefault="00625B39" w:rsidP="005979FD">
            <w:pPr>
              <w:tabs>
                <w:tab w:val="left" w:pos="3456"/>
              </w:tabs>
              <w:jc w:val="center"/>
              <w:rPr>
                <w:rFonts w:ascii="Montserrat Light" w:hAnsi="Montserrat Light"/>
                <w:lang w:val="pt-PT"/>
              </w:rPr>
            </w:pPr>
            <w:r w:rsidRPr="005842B2">
              <w:rPr>
                <w:rFonts w:ascii="Montserrat Light" w:hAnsi="Montserrat Light"/>
                <w:lang w:val="pt-PT"/>
              </w:rPr>
              <w:t>Aviz acordat/</w:t>
            </w:r>
          </w:p>
          <w:p w14:paraId="5CB4A3D0" w14:textId="77777777" w:rsidR="00625B39" w:rsidRPr="005842B2" w:rsidRDefault="00625B39" w:rsidP="005979FD">
            <w:pPr>
              <w:tabs>
                <w:tab w:val="left" w:pos="3456"/>
              </w:tabs>
              <w:jc w:val="center"/>
              <w:rPr>
                <w:rFonts w:ascii="Montserrat Light" w:hAnsi="Montserrat Light"/>
                <w:lang w:val="pt-PT"/>
              </w:rPr>
            </w:pPr>
            <w:r w:rsidRPr="005842B2">
              <w:rPr>
                <w:rFonts w:ascii="Montserrat Light" w:hAnsi="Montserrat Light"/>
                <w:lang w:val="pt-PT"/>
              </w:rPr>
              <w:t>Refuz aviz/</w:t>
            </w:r>
          </w:p>
          <w:p w14:paraId="18FD41CD" w14:textId="77777777" w:rsidR="00625B39" w:rsidRPr="005842B2" w:rsidRDefault="00625B39" w:rsidP="005979FD">
            <w:pPr>
              <w:tabs>
                <w:tab w:val="left" w:pos="3456"/>
              </w:tabs>
              <w:jc w:val="center"/>
              <w:rPr>
                <w:rFonts w:ascii="Montserrat Light" w:hAnsi="Montserrat Light"/>
                <w:lang w:val="pt-PT"/>
              </w:rPr>
            </w:pPr>
            <w:r w:rsidRPr="005842B2">
              <w:rPr>
                <w:rFonts w:ascii="Montserrat Light" w:hAnsi="Montserrat Light"/>
                <w:lang w:val="pt-PT"/>
              </w:rPr>
              <w:t>semnătură</w:t>
            </w:r>
          </w:p>
        </w:tc>
      </w:tr>
      <w:tr w:rsidR="00BF771B" w:rsidRPr="005842B2" w14:paraId="09ED6CA1" w14:textId="77777777" w:rsidTr="002E4887">
        <w:tc>
          <w:tcPr>
            <w:tcW w:w="3614" w:type="dxa"/>
            <w:tcBorders>
              <w:top w:val="single" w:sz="4" w:space="0" w:color="auto"/>
              <w:left w:val="single" w:sz="4" w:space="0" w:color="auto"/>
              <w:bottom w:val="single" w:sz="4" w:space="0" w:color="auto"/>
              <w:right w:val="single" w:sz="4" w:space="0" w:color="auto"/>
            </w:tcBorders>
            <w:vAlign w:val="center"/>
            <w:hideMark/>
          </w:tcPr>
          <w:p w14:paraId="01E7CCE0" w14:textId="52E50DA8" w:rsidR="00625B39" w:rsidRPr="005842B2" w:rsidRDefault="002768EB" w:rsidP="005979FD">
            <w:pPr>
              <w:tabs>
                <w:tab w:val="left" w:pos="3456"/>
              </w:tabs>
              <w:jc w:val="center"/>
              <w:rPr>
                <w:rFonts w:ascii="Montserrat Light" w:hAnsi="Montserrat Light"/>
                <w:lang w:val="pt-PT"/>
              </w:rPr>
            </w:pPr>
            <w:r w:rsidRPr="005842B2">
              <w:rPr>
                <w:rFonts w:ascii="Montserrat Light" w:hAnsi="Montserrat Light"/>
                <w:lang w:val="pt-PT"/>
              </w:rPr>
              <w:t>Cristina Oltean</w:t>
            </w:r>
          </w:p>
        </w:tc>
        <w:tc>
          <w:tcPr>
            <w:tcW w:w="4178" w:type="dxa"/>
            <w:gridSpan w:val="2"/>
            <w:tcBorders>
              <w:top w:val="single" w:sz="4" w:space="0" w:color="auto"/>
              <w:left w:val="single" w:sz="4" w:space="0" w:color="auto"/>
              <w:bottom w:val="single" w:sz="4" w:space="0" w:color="auto"/>
              <w:right w:val="single" w:sz="4" w:space="0" w:color="auto"/>
            </w:tcBorders>
            <w:vAlign w:val="center"/>
          </w:tcPr>
          <w:p w14:paraId="34AB7036" w14:textId="77777777" w:rsidR="00625B39" w:rsidRPr="005842B2" w:rsidRDefault="00625B39" w:rsidP="005979FD">
            <w:pPr>
              <w:tabs>
                <w:tab w:val="left" w:pos="3456"/>
              </w:tabs>
              <w:jc w:val="center"/>
              <w:rPr>
                <w:rFonts w:ascii="Montserrat Light" w:hAnsi="Montserrat Light"/>
                <w:b/>
                <w:bCs/>
                <w:lang w:val="pt-PT"/>
              </w:rPr>
            </w:pPr>
          </w:p>
        </w:tc>
        <w:tc>
          <w:tcPr>
            <w:tcW w:w="1564" w:type="dxa"/>
            <w:tcBorders>
              <w:top w:val="single" w:sz="4" w:space="0" w:color="auto"/>
              <w:left w:val="single" w:sz="4" w:space="0" w:color="auto"/>
              <w:bottom w:val="single" w:sz="4" w:space="0" w:color="auto"/>
              <w:right w:val="single" w:sz="4" w:space="0" w:color="auto"/>
            </w:tcBorders>
            <w:vAlign w:val="center"/>
          </w:tcPr>
          <w:p w14:paraId="2FFCA25C" w14:textId="44BDEE05" w:rsidR="00625B39" w:rsidRPr="005842B2" w:rsidRDefault="002768EB" w:rsidP="005979FD">
            <w:pPr>
              <w:tabs>
                <w:tab w:val="left" w:pos="3456"/>
              </w:tabs>
              <w:jc w:val="center"/>
              <w:rPr>
                <w:rFonts w:ascii="Montserrat Light" w:hAnsi="Montserrat Light"/>
                <w:lang w:val="pt-PT"/>
              </w:rPr>
            </w:pPr>
            <w:r w:rsidRPr="005842B2">
              <w:rPr>
                <w:rFonts w:ascii="Montserrat Light" w:hAnsi="Montserrat Light"/>
                <w:lang w:val="pt-PT"/>
              </w:rPr>
              <w:t>Avizat</w:t>
            </w:r>
          </w:p>
        </w:tc>
      </w:tr>
      <w:tr w:rsidR="00BF771B" w:rsidRPr="005842B2" w14:paraId="19B389C1" w14:textId="77777777" w:rsidTr="002E4887">
        <w:tc>
          <w:tcPr>
            <w:tcW w:w="9356" w:type="dxa"/>
            <w:gridSpan w:val="4"/>
            <w:tcBorders>
              <w:top w:val="single" w:sz="4" w:space="0" w:color="auto"/>
              <w:left w:val="single" w:sz="4" w:space="0" w:color="auto"/>
              <w:bottom w:val="single" w:sz="4" w:space="0" w:color="auto"/>
              <w:right w:val="single" w:sz="4" w:space="0" w:color="auto"/>
            </w:tcBorders>
          </w:tcPr>
          <w:p w14:paraId="746D21B8" w14:textId="77777777" w:rsidR="00625B39" w:rsidRPr="005842B2" w:rsidRDefault="00625B39" w:rsidP="005979FD">
            <w:pPr>
              <w:tabs>
                <w:tab w:val="left" w:pos="3456"/>
              </w:tabs>
              <w:rPr>
                <w:rFonts w:ascii="Montserrat Light" w:hAnsi="Montserrat Light"/>
                <w:lang w:val="pt-PT"/>
              </w:rPr>
            </w:pPr>
          </w:p>
        </w:tc>
      </w:tr>
      <w:tr w:rsidR="00BF771B" w:rsidRPr="005842B2" w14:paraId="1B05A35A" w14:textId="77777777" w:rsidTr="002E4887">
        <w:tc>
          <w:tcPr>
            <w:tcW w:w="9356" w:type="dxa"/>
            <w:gridSpan w:val="4"/>
            <w:tcBorders>
              <w:top w:val="single" w:sz="4" w:space="0" w:color="auto"/>
              <w:left w:val="single" w:sz="4" w:space="0" w:color="auto"/>
              <w:bottom w:val="single" w:sz="4" w:space="0" w:color="auto"/>
              <w:right w:val="single" w:sz="4" w:space="0" w:color="auto"/>
            </w:tcBorders>
            <w:hideMark/>
          </w:tcPr>
          <w:p w14:paraId="17B878F9" w14:textId="77777777" w:rsidR="00625B39" w:rsidRPr="005842B2" w:rsidRDefault="00625B39" w:rsidP="005979FD">
            <w:pPr>
              <w:tabs>
                <w:tab w:val="left" w:pos="3456"/>
              </w:tabs>
              <w:rPr>
                <w:rFonts w:ascii="Montserrat Light" w:hAnsi="Montserrat Light"/>
                <w:b/>
                <w:bCs/>
                <w:lang w:val="it-IT"/>
              </w:rPr>
            </w:pPr>
            <w:r w:rsidRPr="005842B2">
              <w:rPr>
                <w:rFonts w:ascii="Montserrat Light" w:hAnsi="Montserrat Light"/>
                <w:b/>
                <w:bCs/>
                <w:lang w:val="it-IT"/>
              </w:rPr>
              <w:t>3. Transmitere proiect în vederea avizării pentru legalitate de către   secretarul general al judeţului</w:t>
            </w:r>
          </w:p>
        </w:tc>
      </w:tr>
      <w:tr w:rsidR="00BF771B" w:rsidRPr="005842B2" w14:paraId="6E42C1E0" w14:textId="77777777" w:rsidTr="002E4887">
        <w:tc>
          <w:tcPr>
            <w:tcW w:w="3614" w:type="dxa"/>
            <w:tcBorders>
              <w:top w:val="single" w:sz="4" w:space="0" w:color="auto"/>
              <w:left w:val="single" w:sz="4" w:space="0" w:color="auto"/>
              <w:bottom w:val="single" w:sz="4" w:space="0" w:color="auto"/>
              <w:right w:val="single" w:sz="4" w:space="0" w:color="auto"/>
            </w:tcBorders>
            <w:vAlign w:val="center"/>
          </w:tcPr>
          <w:p w14:paraId="425884B1" w14:textId="77777777" w:rsidR="00625B39" w:rsidRPr="005842B2" w:rsidRDefault="00625B39" w:rsidP="005979FD">
            <w:pPr>
              <w:tabs>
                <w:tab w:val="left" w:pos="3456"/>
              </w:tabs>
              <w:jc w:val="center"/>
              <w:rPr>
                <w:rFonts w:ascii="Montserrat Light" w:hAnsi="Montserrat Light"/>
                <w:lang w:val="it-IT"/>
              </w:rPr>
            </w:pPr>
            <w:r w:rsidRPr="005842B2">
              <w:rPr>
                <w:rFonts w:ascii="Montserrat Light" w:hAnsi="Montserrat Light"/>
                <w:lang w:val="it-IT"/>
              </w:rPr>
              <w:t>Numele și prenumele secretarului general al județului</w:t>
            </w:r>
          </w:p>
        </w:tc>
        <w:tc>
          <w:tcPr>
            <w:tcW w:w="4178" w:type="dxa"/>
            <w:gridSpan w:val="2"/>
            <w:tcBorders>
              <w:top w:val="single" w:sz="4" w:space="0" w:color="auto"/>
              <w:left w:val="single" w:sz="4" w:space="0" w:color="auto"/>
              <w:bottom w:val="single" w:sz="4" w:space="0" w:color="auto"/>
              <w:right w:val="single" w:sz="4" w:space="0" w:color="auto"/>
            </w:tcBorders>
            <w:vAlign w:val="center"/>
            <w:hideMark/>
          </w:tcPr>
          <w:p w14:paraId="58E761B3" w14:textId="77777777" w:rsidR="00625B39" w:rsidRPr="005842B2" w:rsidRDefault="00625B39" w:rsidP="005979FD">
            <w:pPr>
              <w:tabs>
                <w:tab w:val="left" w:pos="3456"/>
              </w:tabs>
              <w:jc w:val="center"/>
              <w:rPr>
                <w:rFonts w:ascii="Montserrat Light" w:hAnsi="Montserrat Light"/>
                <w:b/>
                <w:bCs/>
                <w:lang w:val="en-US"/>
              </w:rPr>
            </w:pPr>
            <w:proofErr w:type="spellStart"/>
            <w:r w:rsidRPr="005842B2">
              <w:rPr>
                <w:rFonts w:ascii="Montserrat Light" w:hAnsi="Montserrat Light"/>
                <w:bCs/>
                <w:lang w:val="en-US"/>
              </w:rPr>
              <w:t>Caracterul</w:t>
            </w:r>
            <w:proofErr w:type="spellEnd"/>
            <w:r w:rsidRPr="005842B2">
              <w:rPr>
                <w:rFonts w:ascii="Montserrat Light" w:hAnsi="Montserrat Light"/>
                <w:bCs/>
                <w:lang w:val="en-US"/>
              </w:rPr>
              <w:t xml:space="preserve"> </w:t>
            </w:r>
            <w:proofErr w:type="spellStart"/>
            <w:r w:rsidRPr="005842B2">
              <w:rPr>
                <w:rFonts w:ascii="Montserrat Light" w:hAnsi="Montserrat Light"/>
                <w:bCs/>
                <w:lang w:val="en-US"/>
              </w:rPr>
              <w:t>normativ</w:t>
            </w:r>
            <w:proofErr w:type="spellEnd"/>
            <w:r w:rsidRPr="005842B2">
              <w:rPr>
                <w:rFonts w:ascii="Montserrat Light" w:hAnsi="Montserrat Light"/>
                <w:bCs/>
                <w:lang w:val="en-US"/>
              </w:rPr>
              <w:t xml:space="preserve"> </w:t>
            </w:r>
            <w:proofErr w:type="spellStart"/>
            <w:r w:rsidRPr="005842B2">
              <w:rPr>
                <w:rFonts w:ascii="Montserrat Light" w:hAnsi="Montserrat Light"/>
                <w:bCs/>
                <w:lang w:val="en-US"/>
              </w:rPr>
              <w:t>sau</w:t>
            </w:r>
            <w:proofErr w:type="spellEnd"/>
            <w:r w:rsidRPr="005842B2">
              <w:rPr>
                <w:rFonts w:ascii="Montserrat Light" w:hAnsi="Montserrat Light"/>
                <w:bCs/>
                <w:lang w:val="en-US"/>
              </w:rPr>
              <w:t xml:space="preserve"> individual al </w:t>
            </w:r>
            <w:proofErr w:type="spellStart"/>
            <w:r w:rsidRPr="005842B2">
              <w:rPr>
                <w:rFonts w:ascii="Montserrat Light" w:hAnsi="Montserrat Light"/>
                <w:bCs/>
                <w:lang w:val="en-US"/>
              </w:rPr>
              <w:t>proiectului</w:t>
            </w:r>
            <w:proofErr w:type="spellEnd"/>
          </w:p>
        </w:tc>
        <w:tc>
          <w:tcPr>
            <w:tcW w:w="1564" w:type="dxa"/>
            <w:tcBorders>
              <w:top w:val="single" w:sz="4" w:space="0" w:color="auto"/>
              <w:left w:val="single" w:sz="4" w:space="0" w:color="auto"/>
              <w:bottom w:val="single" w:sz="4" w:space="0" w:color="auto"/>
              <w:right w:val="single" w:sz="4" w:space="0" w:color="auto"/>
            </w:tcBorders>
            <w:vAlign w:val="center"/>
            <w:hideMark/>
          </w:tcPr>
          <w:p w14:paraId="3F9C0358" w14:textId="77777777" w:rsidR="00625B39" w:rsidRPr="005842B2" w:rsidRDefault="00625B39" w:rsidP="005979FD">
            <w:pPr>
              <w:tabs>
                <w:tab w:val="left" w:pos="3456"/>
              </w:tabs>
              <w:jc w:val="center"/>
              <w:rPr>
                <w:rFonts w:ascii="Montserrat Light" w:hAnsi="Montserrat Light"/>
                <w:lang w:val="fr-FR"/>
              </w:rPr>
            </w:pPr>
            <w:proofErr w:type="spellStart"/>
            <w:r w:rsidRPr="005842B2">
              <w:rPr>
                <w:rFonts w:ascii="Montserrat Light" w:hAnsi="Montserrat Light"/>
                <w:lang w:val="fr-FR"/>
              </w:rPr>
              <w:t>Avizul</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acordat</w:t>
            </w:r>
            <w:proofErr w:type="spellEnd"/>
            <w:r w:rsidRPr="005842B2">
              <w:rPr>
                <w:rFonts w:ascii="Montserrat Light" w:hAnsi="Montserrat Light"/>
                <w:lang w:val="fr-FR"/>
              </w:rPr>
              <w:t>/</w:t>
            </w:r>
          </w:p>
          <w:p w14:paraId="5F390F59" w14:textId="77777777" w:rsidR="00625B39" w:rsidRPr="005842B2" w:rsidRDefault="00625B39" w:rsidP="005979FD">
            <w:pPr>
              <w:tabs>
                <w:tab w:val="left" w:pos="3456"/>
              </w:tabs>
              <w:jc w:val="center"/>
              <w:rPr>
                <w:rFonts w:ascii="Montserrat Light" w:hAnsi="Montserrat Light"/>
                <w:lang w:val="fr-FR"/>
              </w:rPr>
            </w:pPr>
            <w:proofErr w:type="spellStart"/>
            <w:r w:rsidRPr="005842B2">
              <w:rPr>
                <w:rFonts w:ascii="Montserrat Light" w:hAnsi="Montserrat Light"/>
                <w:lang w:val="fr-FR"/>
              </w:rPr>
              <w:t>Refuz</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aviz</w:t>
            </w:r>
            <w:proofErr w:type="spellEnd"/>
            <w:r w:rsidRPr="005842B2">
              <w:rPr>
                <w:rFonts w:ascii="Montserrat Light" w:hAnsi="Montserrat Light"/>
                <w:lang w:val="fr-FR"/>
              </w:rPr>
              <w:t>/</w:t>
            </w:r>
          </w:p>
          <w:p w14:paraId="2B0EB501" w14:textId="77777777" w:rsidR="00625B39" w:rsidRPr="005842B2" w:rsidRDefault="00625B39" w:rsidP="005979FD">
            <w:pPr>
              <w:tabs>
                <w:tab w:val="left" w:pos="3456"/>
              </w:tabs>
              <w:jc w:val="center"/>
              <w:rPr>
                <w:rFonts w:ascii="Montserrat Light" w:hAnsi="Montserrat Light"/>
                <w:b/>
                <w:bCs/>
                <w:lang w:val="fr-FR"/>
              </w:rPr>
            </w:pPr>
            <w:proofErr w:type="spellStart"/>
            <w:proofErr w:type="gramStart"/>
            <w:r w:rsidRPr="005842B2">
              <w:rPr>
                <w:rFonts w:ascii="Montserrat Light" w:hAnsi="Montserrat Light"/>
                <w:lang w:val="fr-FR"/>
              </w:rPr>
              <w:t>semnătură</w:t>
            </w:r>
            <w:proofErr w:type="spellEnd"/>
            <w:proofErr w:type="gramEnd"/>
          </w:p>
        </w:tc>
      </w:tr>
      <w:tr w:rsidR="00BF771B" w:rsidRPr="005842B2" w14:paraId="4AFDF25D" w14:textId="77777777" w:rsidTr="002E4887">
        <w:tc>
          <w:tcPr>
            <w:tcW w:w="3614" w:type="dxa"/>
            <w:tcBorders>
              <w:top w:val="single" w:sz="4" w:space="0" w:color="auto"/>
              <w:left w:val="single" w:sz="4" w:space="0" w:color="auto"/>
              <w:bottom w:val="single" w:sz="4" w:space="0" w:color="auto"/>
              <w:right w:val="single" w:sz="4" w:space="0" w:color="auto"/>
            </w:tcBorders>
            <w:vAlign w:val="center"/>
            <w:hideMark/>
          </w:tcPr>
          <w:p w14:paraId="12149867" w14:textId="77777777" w:rsidR="00625B39" w:rsidRPr="005842B2" w:rsidRDefault="00625B39" w:rsidP="005979FD">
            <w:pPr>
              <w:tabs>
                <w:tab w:val="left" w:pos="3456"/>
              </w:tabs>
              <w:jc w:val="center"/>
              <w:rPr>
                <w:rFonts w:ascii="Montserrat Light" w:hAnsi="Montserrat Light"/>
                <w:lang w:val="en-US"/>
              </w:rPr>
            </w:pPr>
            <w:r w:rsidRPr="005842B2">
              <w:rPr>
                <w:rFonts w:ascii="Montserrat Light" w:hAnsi="Montserrat Light"/>
                <w:lang w:val="en-US"/>
              </w:rPr>
              <w:t>Simona GACI</w:t>
            </w:r>
          </w:p>
        </w:tc>
        <w:tc>
          <w:tcPr>
            <w:tcW w:w="4178" w:type="dxa"/>
            <w:gridSpan w:val="2"/>
            <w:tcBorders>
              <w:top w:val="single" w:sz="4" w:space="0" w:color="auto"/>
              <w:left w:val="single" w:sz="4" w:space="0" w:color="auto"/>
              <w:bottom w:val="single" w:sz="4" w:space="0" w:color="auto"/>
              <w:right w:val="single" w:sz="4" w:space="0" w:color="auto"/>
            </w:tcBorders>
            <w:vAlign w:val="center"/>
            <w:hideMark/>
          </w:tcPr>
          <w:p w14:paraId="3B275BCB" w14:textId="2171BCCA" w:rsidR="00625B39" w:rsidRPr="005842B2" w:rsidRDefault="00480FC7" w:rsidP="005979FD">
            <w:pPr>
              <w:tabs>
                <w:tab w:val="left" w:pos="3456"/>
              </w:tabs>
              <w:jc w:val="center"/>
              <w:rPr>
                <w:rFonts w:ascii="Montserrat Light" w:hAnsi="Montserrat Light"/>
                <w:bCs/>
                <w:lang w:val="en-US"/>
              </w:rPr>
            </w:pPr>
            <w:r w:rsidRPr="005842B2">
              <w:rPr>
                <w:rFonts w:ascii="Montserrat Light" w:hAnsi="Montserrat Light"/>
                <w:bCs/>
                <w:lang w:val="en-US"/>
              </w:rPr>
              <w:t>individual</w:t>
            </w:r>
          </w:p>
        </w:tc>
        <w:tc>
          <w:tcPr>
            <w:tcW w:w="1564" w:type="dxa"/>
            <w:tcBorders>
              <w:top w:val="single" w:sz="4" w:space="0" w:color="auto"/>
              <w:left w:val="single" w:sz="4" w:space="0" w:color="auto"/>
              <w:bottom w:val="single" w:sz="4" w:space="0" w:color="auto"/>
              <w:right w:val="single" w:sz="4" w:space="0" w:color="auto"/>
            </w:tcBorders>
            <w:vAlign w:val="center"/>
          </w:tcPr>
          <w:p w14:paraId="6FF9534F" w14:textId="77777777" w:rsidR="00625B39" w:rsidRPr="005842B2" w:rsidRDefault="00625B39" w:rsidP="005979FD">
            <w:pPr>
              <w:tabs>
                <w:tab w:val="left" w:pos="3456"/>
              </w:tabs>
              <w:jc w:val="center"/>
              <w:rPr>
                <w:rFonts w:ascii="Montserrat Light" w:hAnsi="Montserrat Light"/>
                <w:lang w:val="en-US"/>
              </w:rPr>
            </w:pPr>
            <w:r w:rsidRPr="005842B2">
              <w:rPr>
                <w:rFonts w:ascii="Montserrat Light" w:hAnsi="Montserrat Light"/>
                <w:lang w:val="en-US"/>
              </w:rPr>
              <w:t xml:space="preserve">Aviz </w:t>
            </w:r>
            <w:proofErr w:type="spellStart"/>
            <w:r w:rsidRPr="005842B2">
              <w:rPr>
                <w:rFonts w:ascii="Montserrat Light" w:hAnsi="Montserrat Light"/>
                <w:lang w:val="en-US"/>
              </w:rPr>
              <w:t>acordat</w:t>
            </w:r>
            <w:proofErr w:type="spellEnd"/>
          </w:p>
        </w:tc>
      </w:tr>
      <w:tr w:rsidR="00BF771B" w:rsidRPr="005842B2" w14:paraId="57B49EF4" w14:textId="77777777" w:rsidTr="002E4887">
        <w:tc>
          <w:tcPr>
            <w:tcW w:w="9356" w:type="dxa"/>
            <w:gridSpan w:val="4"/>
            <w:tcBorders>
              <w:top w:val="single" w:sz="4" w:space="0" w:color="auto"/>
              <w:left w:val="single" w:sz="4" w:space="0" w:color="auto"/>
              <w:bottom w:val="single" w:sz="4" w:space="0" w:color="auto"/>
              <w:right w:val="single" w:sz="4" w:space="0" w:color="auto"/>
            </w:tcBorders>
          </w:tcPr>
          <w:p w14:paraId="0B47AC96" w14:textId="77777777" w:rsidR="00625B39" w:rsidRPr="005842B2" w:rsidRDefault="00625B39" w:rsidP="005979FD">
            <w:pPr>
              <w:tabs>
                <w:tab w:val="left" w:pos="3456"/>
              </w:tabs>
              <w:rPr>
                <w:rFonts w:ascii="Montserrat Light" w:hAnsi="Montserrat Light"/>
                <w:b/>
                <w:bCs/>
                <w:lang w:val="en-US"/>
              </w:rPr>
            </w:pPr>
          </w:p>
        </w:tc>
      </w:tr>
      <w:tr w:rsidR="00BF771B" w:rsidRPr="005842B2" w14:paraId="69C34AAA" w14:textId="77777777" w:rsidTr="002E4887">
        <w:tc>
          <w:tcPr>
            <w:tcW w:w="9356" w:type="dxa"/>
            <w:gridSpan w:val="4"/>
            <w:tcBorders>
              <w:top w:val="single" w:sz="4" w:space="0" w:color="auto"/>
              <w:left w:val="single" w:sz="4" w:space="0" w:color="auto"/>
              <w:bottom w:val="single" w:sz="4" w:space="0" w:color="auto"/>
              <w:right w:val="single" w:sz="4" w:space="0" w:color="auto"/>
            </w:tcBorders>
            <w:hideMark/>
          </w:tcPr>
          <w:p w14:paraId="4742D3C7" w14:textId="77777777" w:rsidR="00625B39" w:rsidRPr="005842B2" w:rsidRDefault="00625B39" w:rsidP="005979FD">
            <w:pPr>
              <w:tabs>
                <w:tab w:val="left" w:pos="3456"/>
              </w:tabs>
              <w:rPr>
                <w:rFonts w:ascii="Montserrat Light" w:hAnsi="Montserrat Light"/>
                <w:b/>
                <w:bCs/>
                <w:lang w:val="it-IT"/>
              </w:rPr>
            </w:pPr>
            <w:r w:rsidRPr="005842B2">
              <w:rPr>
                <w:rFonts w:ascii="Montserrat Light" w:hAnsi="Montserrat Light"/>
                <w:b/>
                <w:bCs/>
                <w:lang w:val="it-IT"/>
              </w:rPr>
              <w:t>4. Transmitere proiect pentru adoptarea avizului/avizelor comisiei/comisiilor de specialitate nominalizate</w:t>
            </w:r>
          </w:p>
        </w:tc>
      </w:tr>
      <w:tr w:rsidR="00BF771B" w:rsidRPr="005842B2" w14:paraId="2EB228E3" w14:textId="77777777" w:rsidTr="002E4887">
        <w:tc>
          <w:tcPr>
            <w:tcW w:w="3614" w:type="dxa"/>
            <w:tcBorders>
              <w:top w:val="single" w:sz="4" w:space="0" w:color="auto"/>
              <w:left w:val="single" w:sz="4" w:space="0" w:color="auto"/>
              <w:bottom w:val="single" w:sz="4" w:space="0" w:color="auto"/>
              <w:right w:val="single" w:sz="4" w:space="0" w:color="auto"/>
            </w:tcBorders>
            <w:vAlign w:val="center"/>
          </w:tcPr>
          <w:p w14:paraId="04143FA4" w14:textId="77777777" w:rsidR="00625B39" w:rsidRPr="005842B2" w:rsidRDefault="00625B39" w:rsidP="005979FD">
            <w:pPr>
              <w:tabs>
                <w:tab w:val="left" w:pos="3456"/>
              </w:tabs>
              <w:jc w:val="center"/>
              <w:rPr>
                <w:rFonts w:ascii="Montserrat Light" w:hAnsi="Montserrat Light"/>
                <w:lang w:val="en-US"/>
              </w:rPr>
            </w:pPr>
            <w:proofErr w:type="spellStart"/>
            <w:r w:rsidRPr="005842B2">
              <w:rPr>
                <w:rFonts w:ascii="Montserrat Light" w:hAnsi="Montserrat Light"/>
                <w:lang w:val="en-US"/>
              </w:rPr>
              <w:t>Comisia</w:t>
            </w:r>
            <w:proofErr w:type="spellEnd"/>
            <w:r w:rsidRPr="005842B2">
              <w:rPr>
                <w:rFonts w:ascii="Montserrat Light" w:hAnsi="Montserrat Light"/>
                <w:lang w:val="en-US"/>
              </w:rPr>
              <w:t xml:space="preserve"> de </w:t>
            </w:r>
            <w:proofErr w:type="spellStart"/>
            <w:proofErr w:type="gramStart"/>
            <w:r w:rsidRPr="005842B2">
              <w:rPr>
                <w:rFonts w:ascii="Montserrat Light" w:hAnsi="Montserrat Light"/>
                <w:lang w:val="en-US"/>
              </w:rPr>
              <w:t>specialitate</w:t>
            </w:r>
            <w:proofErr w:type="spellEnd"/>
            <w:r w:rsidRPr="005842B2">
              <w:rPr>
                <w:rFonts w:ascii="Montserrat Light" w:hAnsi="Montserrat Light"/>
                <w:lang w:val="en-US"/>
              </w:rPr>
              <w:t xml:space="preserve">  </w:t>
            </w:r>
            <w:proofErr w:type="spellStart"/>
            <w:r w:rsidRPr="005842B2">
              <w:rPr>
                <w:rFonts w:ascii="Montserrat Light" w:hAnsi="Montserrat Light"/>
                <w:lang w:val="en-US"/>
              </w:rPr>
              <w:t>nominalizată</w:t>
            </w:r>
            <w:proofErr w:type="spellEnd"/>
            <w:proofErr w:type="gramEnd"/>
          </w:p>
        </w:tc>
        <w:tc>
          <w:tcPr>
            <w:tcW w:w="1768" w:type="dxa"/>
            <w:tcBorders>
              <w:top w:val="single" w:sz="4" w:space="0" w:color="auto"/>
              <w:left w:val="single" w:sz="4" w:space="0" w:color="auto"/>
              <w:bottom w:val="single" w:sz="4" w:space="0" w:color="auto"/>
              <w:right w:val="single" w:sz="4" w:space="0" w:color="auto"/>
            </w:tcBorders>
            <w:vAlign w:val="center"/>
          </w:tcPr>
          <w:p w14:paraId="17DA2EED" w14:textId="77777777" w:rsidR="00625B39" w:rsidRPr="005842B2" w:rsidRDefault="00625B39" w:rsidP="005979FD">
            <w:pPr>
              <w:tabs>
                <w:tab w:val="left" w:pos="3456"/>
              </w:tabs>
              <w:jc w:val="center"/>
              <w:rPr>
                <w:rFonts w:ascii="Montserrat Light" w:hAnsi="Montserrat Light"/>
                <w:lang w:val="pt-PT"/>
              </w:rPr>
            </w:pPr>
            <w:r w:rsidRPr="005842B2">
              <w:rPr>
                <w:rFonts w:ascii="Montserrat Light" w:hAnsi="Montserrat Light"/>
                <w:lang w:val="pt-PT"/>
              </w:rPr>
              <w:t>Data de întocmire și depunere a avizului</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847045A" w14:textId="77777777" w:rsidR="00625B39" w:rsidRPr="005842B2" w:rsidRDefault="00625B39" w:rsidP="005979FD">
            <w:pPr>
              <w:tabs>
                <w:tab w:val="left" w:pos="3456"/>
              </w:tabs>
              <w:jc w:val="center"/>
              <w:rPr>
                <w:rFonts w:ascii="Montserrat Light" w:hAnsi="Montserrat Light"/>
                <w:lang w:val="fr-FR"/>
              </w:rPr>
            </w:pPr>
            <w:proofErr w:type="spellStart"/>
            <w:r w:rsidRPr="005842B2">
              <w:rPr>
                <w:rFonts w:ascii="Montserrat Light" w:hAnsi="Montserrat Light"/>
                <w:lang w:val="fr-FR"/>
              </w:rPr>
              <w:t>Semnătura</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persoanelor</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competente</w:t>
            </w:r>
            <w:proofErr w:type="spellEnd"/>
            <w:r w:rsidRPr="005842B2">
              <w:rPr>
                <w:rFonts w:ascii="Montserrat Light" w:hAnsi="Montserrat Light"/>
                <w:lang w:val="fr-FR"/>
              </w:rPr>
              <w:t xml:space="preserve"> pentru </w:t>
            </w:r>
            <w:proofErr w:type="spellStart"/>
            <w:r w:rsidRPr="005842B2">
              <w:rPr>
                <w:rFonts w:ascii="Montserrat Light" w:hAnsi="Montserrat Light"/>
                <w:lang w:val="fr-FR"/>
              </w:rPr>
              <w:t>nominalizare</w:t>
            </w:r>
            <w:proofErr w:type="spellEnd"/>
            <w:r w:rsidRPr="005842B2">
              <w:rPr>
                <w:rFonts w:ascii="Montserrat Light" w:hAnsi="Montserrat Light"/>
                <w:lang w:val="fr-FR"/>
              </w:rPr>
              <w:t>/</w:t>
            </w:r>
          </w:p>
          <w:p w14:paraId="477ECAC2" w14:textId="77777777" w:rsidR="00625B39" w:rsidRPr="005842B2" w:rsidRDefault="00625B39" w:rsidP="005979FD">
            <w:pPr>
              <w:tabs>
                <w:tab w:val="left" w:pos="3456"/>
              </w:tabs>
              <w:jc w:val="center"/>
              <w:rPr>
                <w:rFonts w:ascii="Montserrat Light" w:hAnsi="Montserrat Light"/>
                <w:lang w:val="fr-FR"/>
              </w:rPr>
            </w:pPr>
            <w:proofErr w:type="spellStart"/>
            <w:proofErr w:type="gramStart"/>
            <w:r w:rsidRPr="005842B2">
              <w:rPr>
                <w:rFonts w:ascii="Montserrat Light" w:hAnsi="Montserrat Light"/>
                <w:lang w:val="fr-FR"/>
              </w:rPr>
              <w:t>stabilire</w:t>
            </w:r>
            <w:proofErr w:type="spellEnd"/>
            <w:proofErr w:type="gramEnd"/>
            <w:r w:rsidRPr="005842B2">
              <w:rPr>
                <w:rFonts w:ascii="Montserrat Light" w:hAnsi="Montserrat Light"/>
                <w:lang w:val="fr-FR"/>
              </w:rPr>
              <w:t xml:space="preserve"> date de </w:t>
            </w:r>
            <w:proofErr w:type="spellStart"/>
            <w:r w:rsidRPr="005842B2">
              <w:rPr>
                <w:rFonts w:ascii="Montserrat Light" w:hAnsi="Montserrat Light"/>
                <w:lang w:val="fr-FR"/>
              </w:rPr>
              <w:t>întocmire</w:t>
            </w:r>
            <w:proofErr w:type="spellEnd"/>
          </w:p>
        </w:tc>
        <w:tc>
          <w:tcPr>
            <w:tcW w:w="1564" w:type="dxa"/>
            <w:tcBorders>
              <w:top w:val="single" w:sz="4" w:space="0" w:color="auto"/>
              <w:left w:val="single" w:sz="4" w:space="0" w:color="auto"/>
              <w:bottom w:val="single" w:sz="4" w:space="0" w:color="auto"/>
              <w:right w:val="single" w:sz="4" w:space="0" w:color="auto"/>
            </w:tcBorders>
            <w:vAlign w:val="center"/>
          </w:tcPr>
          <w:p w14:paraId="66355B0D" w14:textId="77777777" w:rsidR="00625B39" w:rsidRPr="005842B2" w:rsidRDefault="00625B39" w:rsidP="005979FD">
            <w:pPr>
              <w:tabs>
                <w:tab w:val="left" w:pos="3456"/>
              </w:tabs>
              <w:jc w:val="center"/>
              <w:rPr>
                <w:rFonts w:ascii="Montserrat Light" w:hAnsi="Montserrat Light"/>
                <w:lang w:val="fr-FR"/>
              </w:rPr>
            </w:pPr>
            <w:proofErr w:type="spellStart"/>
            <w:r w:rsidRPr="005842B2">
              <w:rPr>
                <w:rFonts w:ascii="Montserrat Light" w:hAnsi="Montserrat Light"/>
                <w:lang w:val="fr-FR"/>
              </w:rPr>
              <w:t>Avizul</w:t>
            </w:r>
            <w:proofErr w:type="spellEnd"/>
            <w:r w:rsidRPr="005842B2">
              <w:rPr>
                <w:rFonts w:ascii="Montserrat Light" w:hAnsi="Montserrat Light"/>
                <w:lang w:val="fr-FR"/>
              </w:rPr>
              <w:t xml:space="preserve"> </w:t>
            </w:r>
            <w:proofErr w:type="spellStart"/>
            <w:r w:rsidRPr="005842B2">
              <w:rPr>
                <w:rFonts w:ascii="Montserrat Light" w:hAnsi="Montserrat Light"/>
                <w:lang w:val="fr-FR"/>
              </w:rPr>
              <w:t>adoptat</w:t>
            </w:r>
            <w:proofErr w:type="spellEnd"/>
            <w:r w:rsidRPr="005842B2">
              <w:rPr>
                <w:rFonts w:ascii="Montserrat Light" w:hAnsi="Montserrat Light"/>
                <w:lang w:val="fr-FR"/>
              </w:rPr>
              <w:t>/</w:t>
            </w:r>
          </w:p>
          <w:p w14:paraId="27F2F51D" w14:textId="77777777" w:rsidR="00625B39" w:rsidRPr="005842B2" w:rsidRDefault="00625B39" w:rsidP="005979FD">
            <w:pPr>
              <w:tabs>
                <w:tab w:val="left" w:pos="3456"/>
              </w:tabs>
              <w:jc w:val="center"/>
              <w:rPr>
                <w:rFonts w:ascii="Montserrat Light" w:hAnsi="Montserrat Light"/>
                <w:lang w:val="fr-FR"/>
              </w:rPr>
            </w:pPr>
            <w:r w:rsidRPr="005842B2">
              <w:rPr>
                <w:rFonts w:ascii="Montserrat Light" w:hAnsi="Montserrat Light"/>
                <w:lang w:val="fr-FR"/>
              </w:rPr>
              <w:t xml:space="preserve">Aviz </w:t>
            </w:r>
            <w:proofErr w:type="spellStart"/>
            <w:r w:rsidRPr="005842B2">
              <w:rPr>
                <w:rFonts w:ascii="Montserrat Light" w:hAnsi="Montserrat Light"/>
                <w:lang w:val="fr-FR"/>
              </w:rPr>
              <w:t>implicit</w:t>
            </w:r>
            <w:proofErr w:type="spellEnd"/>
            <w:r w:rsidRPr="005842B2">
              <w:rPr>
                <w:rFonts w:ascii="Montserrat Light" w:hAnsi="Montserrat Light"/>
                <w:lang w:val="fr-FR"/>
              </w:rPr>
              <w:t xml:space="preserve"> favorabil</w:t>
            </w:r>
          </w:p>
        </w:tc>
      </w:tr>
      <w:tr w:rsidR="00BF771B" w:rsidRPr="005842B2" w14:paraId="29636DFB" w14:textId="77777777" w:rsidTr="002E4887">
        <w:tc>
          <w:tcPr>
            <w:tcW w:w="3614" w:type="dxa"/>
            <w:tcBorders>
              <w:top w:val="single" w:sz="4" w:space="0" w:color="auto"/>
              <w:left w:val="single" w:sz="4" w:space="0" w:color="auto"/>
              <w:bottom w:val="single" w:sz="4" w:space="0" w:color="auto"/>
              <w:right w:val="single" w:sz="4" w:space="0" w:color="auto"/>
            </w:tcBorders>
            <w:vAlign w:val="center"/>
          </w:tcPr>
          <w:p w14:paraId="03D74DA8" w14:textId="456120F7" w:rsidR="00625B39" w:rsidRPr="005842B2" w:rsidRDefault="002768EB" w:rsidP="005979FD">
            <w:pPr>
              <w:tabs>
                <w:tab w:val="left" w:pos="3456"/>
              </w:tabs>
              <w:jc w:val="center"/>
              <w:rPr>
                <w:rFonts w:ascii="Montserrat Light" w:hAnsi="Montserrat Light"/>
                <w:lang w:val="fr-FR"/>
              </w:rPr>
            </w:pPr>
            <w:r w:rsidRPr="005842B2">
              <w:rPr>
                <w:rFonts w:ascii="Montserrat Light" w:hAnsi="Montserrat Light"/>
                <w:lang w:val="fr-FR"/>
              </w:rPr>
              <w:t>2</w:t>
            </w:r>
          </w:p>
        </w:tc>
        <w:tc>
          <w:tcPr>
            <w:tcW w:w="1768" w:type="dxa"/>
            <w:tcBorders>
              <w:top w:val="single" w:sz="4" w:space="0" w:color="auto"/>
              <w:left w:val="single" w:sz="4" w:space="0" w:color="auto"/>
              <w:bottom w:val="single" w:sz="4" w:space="0" w:color="auto"/>
              <w:right w:val="single" w:sz="4" w:space="0" w:color="auto"/>
            </w:tcBorders>
            <w:vAlign w:val="center"/>
          </w:tcPr>
          <w:p w14:paraId="75CADA8E" w14:textId="77777777" w:rsidR="00625B39" w:rsidRPr="005842B2" w:rsidRDefault="00625B39" w:rsidP="005979FD">
            <w:pPr>
              <w:tabs>
                <w:tab w:val="left" w:pos="3456"/>
              </w:tabs>
              <w:jc w:val="center"/>
              <w:rPr>
                <w:rFonts w:ascii="Montserrat Light" w:hAnsi="Montserrat Light"/>
                <w:lang w:val="fr-FR"/>
              </w:rPr>
            </w:pPr>
          </w:p>
        </w:tc>
        <w:tc>
          <w:tcPr>
            <w:tcW w:w="2410" w:type="dxa"/>
            <w:tcBorders>
              <w:top w:val="single" w:sz="4" w:space="0" w:color="auto"/>
              <w:left w:val="single" w:sz="4" w:space="0" w:color="auto"/>
              <w:bottom w:val="single" w:sz="4" w:space="0" w:color="auto"/>
              <w:right w:val="single" w:sz="4" w:space="0" w:color="auto"/>
            </w:tcBorders>
            <w:vAlign w:val="center"/>
          </w:tcPr>
          <w:p w14:paraId="022F6018" w14:textId="77777777" w:rsidR="00625B39" w:rsidRPr="005842B2" w:rsidRDefault="00625B39" w:rsidP="005979FD">
            <w:pPr>
              <w:tabs>
                <w:tab w:val="left" w:pos="3456"/>
              </w:tabs>
              <w:jc w:val="center"/>
              <w:rPr>
                <w:rFonts w:ascii="Montserrat Light" w:hAnsi="Montserrat Light"/>
                <w:lang w:val="fr-FR"/>
              </w:rPr>
            </w:pPr>
          </w:p>
        </w:tc>
        <w:tc>
          <w:tcPr>
            <w:tcW w:w="1564" w:type="dxa"/>
            <w:tcBorders>
              <w:top w:val="single" w:sz="4" w:space="0" w:color="auto"/>
              <w:left w:val="single" w:sz="4" w:space="0" w:color="auto"/>
              <w:bottom w:val="single" w:sz="4" w:space="0" w:color="auto"/>
              <w:right w:val="single" w:sz="4" w:space="0" w:color="auto"/>
            </w:tcBorders>
            <w:vAlign w:val="center"/>
          </w:tcPr>
          <w:p w14:paraId="6E861869" w14:textId="77777777" w:rsidR="00625B39" w:rsidRPr="005842B2" w:rsidRDefault="00625B39" w:rsidP="005979FD">
            <w:pPr>
              <w:tabs>
                <w:tab w:val="left" w:pos="3456"/>
              </w:tabs>
              <w:jc w:val="center"/>
              <w:rPr>
                <w:rFonts w:ascii="Montserrat Light" w:hAnsi="Montserrat Light"/>
                <w:lang w:val="fr-FR"/>
              </w:rPr>
            </w:pPr>
          </w:p>
        </w:tc>
      </w:tr>
      <w:tr w:rsidR="00BF771B" w:rsidRPr="005842B2" w14:paraId="54ECEE27" w14:textId="77777777" w:rsidTr="002E4887">
        <w:tc>
          <w:tcPr>
            <w:tcW w:w="3614" w:type="dxa"/>
            <w:tcBorders>
              <w:top w:val="single" w:sz="4" w:space="0" w:color="auto"/>
              <w:left w:val="single" w:sz="4" w:space="0" w:color="auto"/>
              <w:bottom w:val="single" w:sz="4" w:space="0" w:color="auto"/>
              <w:right w:val="single" w:sz="4" w:space="0" w:color="auto"/>
            </w:tcBorders>
            <w:vAlign w:val="center"/>
          </w:tcPr>
          <w:p w14:paraId="667F0E13" w14:textId="77777777" w:rsidR="009E3B3C" w:rsidRPr="005842B2" w:rsidRDefault="009E3B3C" w:rsidP="005979FD">
            <w:pPr>
              <w:tabs>
                <w:tab w:val="left" w:pos="3456"/>
              </w:tabs>
              <w:jc w:val="center"/>
              <w:rPr>
                <w:rFonts w:ascii="Montserrat Light" w:hAnsi="Montserrat Light"/>
                <w:lang w:val="fr-FR"/>
              </w:rPr>
            </w:pPr>
          </w:p>
        </w:tc>
        <w:tc>
          <w:tcPr>
            <w:tcW w:w="1768" w:type="dxa"/>
            <w:tcBorders>
              <w:top w:val="single" w:sz="4" w:space="0" w:color="auto"/>
              <w:left w:val="single" w:sz="4" w:space="0" w:color="auto"/>
              <w:bottom w:val="single" w:sz="4" w:space="0" w:color="auto"/>
              <w:right w:val="single" w:sz="4" w:space="0" w:color="auto"/>
            </w:tcBorders>
            <w:vAlign w:val="center"/>
          </w:tcPr>
          <w:p w14:paraId="334BCB37" w14:textId="77777777" w:rsidR="009E3B3C" w:rsidRPr="005842B2" w:rsidRDefault="009E3B3C" w:rsidP="005979FD">
            <w:pPr>
              <w:tabs>
                <w:tab w:val="left" w:pos="3456"/>
              </w:tabs>
              <w:jc w:val="center"/>
              <w:rPr>
                <w:rFonts w:ascii="Montserrat Light" w:hAnsi="Montserrat Light"/>
                <w:lang w:val="fr-FR"/>
              </w:rPr>
            </w:pPr>
          </w:p>
        </w:tc>
        <w:tc>
          <w:tcPr>
            <w:tcW w:w="2410" w:type="dxa"/>
            <w:tcBorders>
              <w:top w:val="single" w:sz="4" w:space="0" w:color="auto"/>
              <w:left w:val="single" w:sz="4" w:space="0" w:color="auto"/>
              <w:bottom w:val="single" w:sz="4" w:space="0" w:color="auto"/>
              <w:right w:val="single" w:sz="4" w:space="0" w:color="auto"/>
            </w:tcBorders>
            <w:vAlign w:val="center"/>
          </w:tcPr>
          <w:p w14:paraId="7DBFCE6D" w14:textId="77777777" w:rsidR="009E3B3C" w:rsidRPr="005842B2" w:rsidRDefault="009E3B3C" w:rsidP="005979FD">
            <w:pPr>
              <w:tabs>
                <w:tab w:val="left" w:pos="3456"/>
              </w:tabs>
              <w:jc w:val="center"/>
              <w:rPr>
                <w:rFonts w:ascii="Montserrat Light" w:hAnsi="Montserrat Light"/>
                <w:lang w:val="fr-FR"/>
              </w:rPr>
            </w:pPr>
          </w:p>
        </w:tc>
        <w:tc>
          <w:tcPr>
            <w:tcW w:w="1564" w:type="dxa"/>
            <w:tcBorders>
              <w:top w:val="single" w:sz="4" w:space="0" w:color="auto"/>
              <w:left w:val="single" w:sz="4" w:space="0" w:color="auto"/>
              <w:bottom w:val="single" w:sz="4" w:space="0" w:color="auto"/>
              <w:right w:val="single" w:sz="4" w:space="0" w:color="auto"/>
            </w:tcBorders>
            <w:vAlign w:val="center"/>
          </w:tcPr>
          <w:p w14:paraId="425F1672" w14:textId="77777777" w:rsidR="009E3B3C" w:rsidRPr="005842B2" w:rsidRDefault="009E3B3C" w:rsidP="005979FD">
            <w:pPr>
              <w:tabs>
                <w:tab w:val="left" w:pos="3456"/>
              </w:tabs>
              <w:jc w:val="center"/>
              <w:rPr>
                <w:rFonts w:ascii="Montserrat Light" w:hAnsi="Montserrat Light"/>
                <w:lang w:val="fr-FR"/>
              </w:rPr>
            </w:pPr>
          </w:p>
        </w:tc>
      </w:tr>
    </w:tbl>
    <w:p w14:paraId="207926BC" w14:textId="77777777" w:rsidR="00016550" w:rsidRPr="005842B2" w:rsidRDefault="00016550" w:rsidP="005979FD">
      <w:pPr>
        <w:tabs>
          <w:tab w:val="left" w:pos="3456"/>
        </w:tabs>
        <w:rPr>
          <w:rFonts w:ascii="Montserrat Light" w:hAnsi="Montserrat Light"/>
          <w:lang w:val="fr-FR"/>
        </w:rPr>
      </w:pPr>
    </w:p>
    <w:p w14:paraId="62CFC898" w14:textId="77777777" w:rsidR="00016550" w:rsidRPr="005842B2" w:rsidRDefault="00016550" w:rsidP="005979FD">
      <w:pPr>
        <w:ind w:left="288"/>
        <w:rPr>
          <w:rFonts w:ascii="Montserrat Light" w:hAnsi="Montserrat Light"/>
          <w:i/>
          <w:noProof/>
          <w:lang w:val="fr-FR" w:eastAsia="ro-RO"/>
        </w:rPr>
      </w:pPr>
    </w:p>
    <w:p w14:paraId="584F684D" w14:textId="77777777" w:rsidR="003824E9" w:rsidRPr="005842B2" w:rsidRDefault="003824E9" w:rsidP="005979FD">
      <w:pPr>
        <w:ind w:left="288"/>
        <w:rPr>
          <w:rFonts w:ascii="Montserrat Light" w:hAnsi="Montserrat Light"/>
          <w:i/>
          <w:noProof/>
          <w:lang w:val="fr-FR" w:eastAsia="ro-RO"/>
        </w:rPr>
      </w:pPr>
    </w:p>
    <w:p w14:paraId="79614030" w14:textId="77777777" w:rsidR="00016550" w:rsidRPr="005842B2" w:rsidRDefault="003824E9" w:rsidP="005979FD">
      <w:pPr>
        <w:autoSpaceDE w:val="0"/>
        <w:autoSpaceDN w:val="0"/>
        <w:adjustRightInd w:val="0"/>
        <w:contextualSpacing/>
        <w:rPr>
          <w:rFonts w:ascii="Montserrat Light" w:hAnsi="Montserrat Light"/>
          <w:i/>
          <w:noProof/>
          <w:lang w:val="fr-FR" w:eastAsia="ro-RO"/>
        </w:rPr>
      </w:pPr>
      <w:r w:rsidRPr="005842B2">
        <w:rPr>
          <w:rFonts w:ascii="Montserrat Light" w:hAnsi="Montserrat Light"/>
          <w:i/>
          <w:noProof/>
          <w:lang w:val="fr-FR" w:eastAsia="ro-RO"/>
        </w:rPr>
        <w:tab/>
      </w:r>
      <w:r w:rsidRPr="005842B2">
        <w:rPr>
          <w:rFonts w:ascii="Montserrat Light" w:hAnsi="Montserrat Light"/>
          <w:i/>
          <w:noProof/>
          <w:lang w:val="fr-FR" w:eastAsia="ro-RO"/>
        </w:rPr>
        <w:tab/>
      </w:r>
      <w:r w:rsidRPr="005842B2">
        <w:rPr>
          <w:rFonts w:ascii="Montserrat Light" w:hAnsi="Montserrat Light"/>
          <w:i/>
          <w:noProof/>
          <w:lang w:val="fr-FR" w:eastAsia="ro-RO"/>
        </w:rPr>
        <w:tab/>
      </w:r>
      <w:r w:rsidRPr="005842B2">
        <w:rPr>
          <w:rFonts w:ascii="Montserrat Light" w:hAnsi="Montserrat Light"/>
          <w:i/>
          <w:noProof/>
          <w:lang w:val="fr-FR" w:eastAsia="ro-RO"/>
        </w:rPr>
        <w:tab/>
      </w:r>
      <w:r w:rsidRPr="005842B2">
        <w:rPr>
          <w:rFonts w:ascii="Montserrat Light" w:hAnsi="Montserrat Light"/>
          <w:i/>
          <w:noProof/>
          <w:lang w:val="fr-FR" w:eastAsia="ro-RO"/>
        </w:rPr>
        <w:tab/>
      </w:r>
    </w:p>
    <w:sectPr w:rsidR="00016550" w:rsidRPr="005842B2">
      <w:headerReference w:type="default" r:id="rId11"/>
      <w:footerReference w:type="default" r:id="rId12"/>
      <w:pgSz w:w="11909" w:h="16834"/>
      <w:pgMar w:top="1440" w:right="832" w:bottom="1440" w:left="198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EAF49" w14:textId="77777777" w:rsidR="00706E59" w:rsidRDefault="00706E59">
      <w:pPr>
        <w:spacing w:line="240" w:lineRule="auto"/>
      </w:pPr>
      <w:r>
        <w:separator/>
      </w:r>
    </w:p>
  </w:endnote>
  <w:endnote w:type="continuationSeparator" w:id="0">
    <w:p w14:paraId="0E349D00" w14:textId="77777777" w:rsidR="00706E59" w:rsidRDefault="00706E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OpenSymbol">
    <w:altName w:val="Yu Gothic"/>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Times New Roman - R">
    <w:altName w:val="Times New Roman"/>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Bold">
    <w:altName w:val="Arial"/>
    <w:panose1 w:val="00000000000000000000"/>
    <w:charset w:val="00"/>
    <w:family w:val="swiss"/>
    <w:notTrueType/>
    <w:pitch w:val="default"/>
    <w:sig w:usb0="00000007" w:usb1="00000000" w:usb2="00000000" w:usb3="00000000" w:csb0="00000003" w:csb1="00000000"/>
  </w:font>
  <w:font w:name="Corbel">
    <w:panose1 w:val="020B0503020204020204"/>
    <w:charset w:val="00"/>
    <w:family w:val="swiss"/>
    <w:pitch w:val="variable"/>
    <w:sig w:usb0="A00002EF" w:usb1="4000A44B"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Arial Unicode MS">
    <w:panose1 w:val="020B0604020202020204"/>
    <w:charset w:val="80"/>
    <w:family w:val="swiss"/>
    <w:pitch w:val="variable"/>
    <w:sig w:usb0="F7FFAEFF" w:usb1="F9DFFFFF" w:usb2="0000007F" w:usb3="00000000" w:csb0="003F01FF" w:csb1="00000000"/>
  </w:font>
  <w:font w:name="Arial Narrow">
    <w:panose1 w:val="020B0606020202030204"/>
    <w:charset w:val="00"/>
    <w:family w:val="swiss"/>
    <w:pitch w:val="variable"/>
    <w:sig w:usb0="00000287" w:usb1="00000800" w:usb2="00000000" w:usb3="00000000" w:csb0="0000009F" w:csb1="00000000"/>
  </w:font>
  <w:font w:name="HiddenHorzOCR">
    <w:altName w:val="MS Mincho"/>
    <w:panose1 w:val="00000000000000000000"/>
    <w:charset w:val="80"/>
    <w:family w:val="auto"/>
    <w:notTrueType/>
    <w:pitch w:val="default"/>
    <w:sig w:usb0="00000001" w:usb1="08070000" w:usb2="00000010" w:usb3="00000000" w:csb0="00020000" w:csb1="00000000"/>
  </w:font>
  <w:font w:name="Garamond-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5BD67" w14:textId="77777777" w:rsidR="009D28ED" w:rsidRDefault="009D28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3E7FE" w14:textId="77777777" w:rsidR="00BF6ED8" w:rsidRPr="000E5A88" w:rsidRDefault="00BF6ED8" w:rsidP="000E5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CCBC7" w14:textId="77777777" w:rsidR="00706E59" w:rsidRDefault="00706E59">
      <w:pPr>
        <w:spacing w:line="240" w:lineRule="auto"/>
      </w:pPr>
      <w:r>
        <w:separator/>
      </w:r>
    </w:p>
  </w:footnote>
  <w:footnote w:type="continuationSeparator" w:id="0">
    <w:p w14:paraId="39B89300" w14:textId="77777777" w:rsidR="00706E59" w:rsidRDefault="00706E5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35353" w14:textId="77777777" w:rsidR="00BF6ED8" w:rsidRDefault="00022F43">
    <w:r>
      <w:rPr>
        <w:noProof/>
      </w:rPr>
      <w:drawing>
        <wp:anchor distT="0" distB="0" distL="0" distR="0" simplePos="0" relativeHeight="251665408" behindDoc="0" locked="0" layoutInCell="1" hidden="0" allowOverlap="1" wp14:anchorId="44E7DF6A" wp14:editId="1F534D38">
          <wp:simplePos x="0" y="0"/>
          <wp:positionH relativeFrom="margin">
            <wp:align>right</wp:align>
          </wp:positionH>
          <wp:positionV relativeFrom="paragraph">
            <wp:posOffset>75656</wp:posOffset>
          </wp:positionV>
          <wp:extent cx="2047875" cy="571500"/>
          <wp:effectExtent l="0" t="0" r="9525" b="0"/>
          <wp:wrapSquare wrapText="bothSides" distT="0" distB="0" distL="0" distR="0"/>
          <wp:docPr id="23541460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047875" cy="571500"/>
                  </a:xfrm>
                  <a:prstGeom prst="rect">
                    <a:avLst/>
                  </a:prstGeom>
                  <a:ln/>
                </pic:spPr>
              </pic:pic>
            </a:graphicData>
          </a:graphic>
        </wp:anchor>
      </w:drawing>
    </w:r>
    <w:r w:rsidR="007D199C">
      <w:rPr>
        <w:noProof/>
      </w:rPr>
      <w:drawing>
        <wp:anchor distT="0" distB="0" distL="0" distR="0" simplePos="0" relativeHeight="251664384" behindDoc="0" locked="0" layoutInCell="1" hidden="0" allowOverlap="1" wp14:anchorId="6183B8C1" wp14:editId="12B3AFE6">
          <wp:simplePos x="0" y="0"/>
          <wp:positionH relativeFrom="column">
            <wp:posOffset>-163830</wp:posOffset>
          </wp:positionH>
          <wp:positionV relativeFrom="paragraph">
            <wp:posOffset>24130</wp:posOffset>
          </wp:positionV>
          <wp:extent cx="2662348" cy="566738"/>
          <wp:effectExtent l="0" t="0" r="0" b="0"/>
          <wp:wrapTopAndBottom distT="0" distB="0"/>
          <wp:docPr id="1744945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662348" cy="566738"/>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C5C2D" w14:textId="77777777" w:rsidR="00BF6ED8" w:rsidRPr="000E5A88" w:rsidRDefault="00BF6ED8" w:rsidP="000E5A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1080"/>
        </w:tabs>
        <w:ind w:left="-648" w:hanging="432"/>
      </w:pPr>
      <w:rPr>
        <w:rFonts w:ascii="Symbol" w:hAnsi="Symbol" w:cs="Symbol" w:hint="default"/>
      </w:rPr>
    </w:lvl>
    <w:lvl w:ilvl="1">
      <w:start w:val="1"/>
      <w:numFmt w:val="none"/>
      <w:suff w:val="nothing"/>
      <w:lvlText w:val=""/>
      <w:lvlJc w:val="left"/>
      <w:pPr>
        <w:tabs>
          <w:tab w:val="num" w:pos="-504"/>
        </w:tabs>
        <w:ind w:left="-504" w:hanging="576"/>
      </w:pPr>
    </w:lvl>
    <w:lvl w:ilvl="2">
      <w:start w:val="1"/>
      <w:numFmt w:val="none"/>
      <w:suff w:val="nothing"/>
      <w:lvlText w:val=""/>
      <w:lvlJc w:val="left"/>
      <w:pPr>
        <w:tabs>
          <w:tab w:val="num" w:pos="-1080"/>
        </w:tabs>
        <w:ind w:left="-360" w:hanging="720"/>
      </w:pPr>
      <w:rPr>
        <w:rFonts w:ascii="Wingdings" w:hAnsi="Wingdings" w:cs="Wingdings" w:hint="default"/>
      </w:rPr>
    </w:lvl>
    <w:lvl w:ilvl="3">
      <w:start w:val="1"/>
      <w:numFmt w:val="none"/>
      <w:suff w:val="nothing"/>
      <w:lvlText w:val=""/>
      <w:lvlJc w:val="left"/>
      <w:pPr>
        <w:tabs>
          <w:tab w:val="num" w:pos="-216"/>
        </w:tabs>
        <w:ind w:left="-216" w:hanging="864"/>
      </w:pPr>
    </w:lvl>
    <w:lvl w:ilvl="4">
      <w:start w:val="1"/>
      <w:numFmt w:val="none"/>
      <w:suff w:val="nothing"/>
      <w:lvlText w:val=""/>
      <w:lvlJc w:val="left"/>
      <w:pPr>
        <w:tabs>
          <w:tab w:val="num" w:pos="-72"/>
        </w:tabs>
        <w:ind w:left="-72" w:hanging="1008"/>
      </w:pPr>
    </w:lvl>
    <w:lvl w:ilvl="5">
      <w:start w:val="1"/>
      <w:numFmt w:val="none"/>
      <w:suff w:val="nothing"/>
      <w:lvlText w:val=""/>
      <w:lvlJc w:val="left"/>
      <w:pPr>
        <w:tabs>
          <w:tab w:val="num" w:pos="72"/>
        </w:tabs>
        <w:ind w:left="72" w:hanging="1152"/>
      </w:pPr>
    </w:lvl>
    <w:lvl w:ilvl="6">
      <w:start w:val="1"/>
      <w:numFmt w:val="none"/>
      <w:pStyle w:val="Heading7"/>
      <w:suff w:val="nothing"/>
      <w:lvlText w:val=""/>
      <w:lvlJc w:val="left"/>
      <w:pPr>
        <w:tabs>
          <w:tab w:val="num" w:pos="-1080"/>
        </w:tabs>
        <w:ind w:left="216" w:hanging="1296"/>
      </w:pPr>
    </w:lvl>
    <w:lvl w:ilvl="7">
      <w:start w:val="1"/>
      <w:numFmt w:val="none"/>
      <w:suff w:val="nothing"/>
      <w:lvlText w:val=""/>
      <w:lvlJc w:val="left"/>
      <w:pPr>
        <w:tabs>
          <w:tab w:val="num" w:pos="360"/>
        </w:tabs>
        <w:ind w:left="360" w:hanging="1440"/>
      </w:pPr>
    </w:lvl>
    <w:lvl w:ilvl="8">
      <w:start w:val="1"/>
      <w:numFmt w:val="none"/>
      <w:suff w:val="nothing"/>
      <w:lvlText w:val=""/>
      <w:lvlJc w:val="left"/>
      <w:pPr>
        <w:tabs>
          <w:tab w:val="num" w:pos="504"/>
        </w:tabs>
        <w:ind w:left="50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0000006"/>
    <w:multiLevelType w:val="singleLevel"/>
    <w:tmpl w:val="00000006"/>
    <w:name w:val="WW8Num21"/>
    <w:lvl w:ilvl="0">
      <w:start w:val="1"/>
      <w:numFmt w:val="bullet"/>
      <w:lvlText w:val="-"/>
      <w:lvlJc w:val="left"/>
      <w:pPr>
        <w:tabs>
          <w:tab w:val="num" w:pos="360"/>
        </w:tabs>
        <w:ind w:left="360" w:hanging="360"/>
      </w:pPr>
      <w:rPr>
        <w:rFonts w:ascii="OpenSymbol" w:hAnsi="OpenSymbol"/>
      </w:rPr>
    </w:lvl>
  </w:abstractNum>
  <w:abstractNum w:abstractNumId="4" w15:restartNumberingAfterBreak="0">
    <w:nsid w:val="0000043A"/>
    <w:multiLevelType w:val="multilevel"/>
    <w:tmpl w:val="000008BD"/>
    <w:lvl w:ilvl="0">
      <w:numFmt w:val="bullet"/>
      <w:lvlText w:val=""/>
      <w:lvlJc w:val="left"/>
      <w:pPr>
        <w:ind w:left="1481" w:hanging="339"/>
      </w:pPr>
      <w:rPr>
        <w:rFonts w:ascii="Symbol" w:hAnsi="Symbol" w:cs="Symbol"/>
        <w:b w:val="0"/>
        <w:bCs w:val="0"/>
        <w:w w:val="102"/>
        <w:sz w:val="22"/>
        <w:szCs w:val="22"/>
      </w:rPr>
    </w:lvl>
    <w:lvl w:ilvl="1">
      <w:numFmt w:val="bullet"/>
      <w:lvlText w:val=""/>
      <w:lvlJc w:val="left"/>
      <w:pPr>
        <w:ind w:left="1739" w:hanging="428"/>
      </w:pPr>
      <w:rPr>
        <w:rFonts w:ascii="Wingdings" w:hAnsi="Wingdings" w:cs="Wingdings"/>
        <w:b w:val="0"/>
        <w:bCs w:val="0"/>
        <w:sz w:val="15"/>
        <w:szCs w:val="15"/>
      </w:rPr>
    </w:lvl>
    <w:lvl w:ilvl="2">
      <w:numFmt w:val="bullet"/>
      <w:lvlText w:val="•"/>
      <w:lvlJc w:val="left"/>
      <w:pPr>
        <w:ind w:left="2626" w:hanging="428"/>
      </w:pPr>
    </w:lvl>
    <w:lvl w:ilvl="3">
      <w:numFmt w:val="bullet"/>
      <w:lvlText w:val="•"/>
      <w:lvlJc w:val="left"/>
      <w:pPr>
        <w:ind w:left="3513" w:hanging="428"/>
      </w:pPr>
    </w:lvl>
    <w:lvl w:ilvl="4">
      <w:numFmt w:val="bullet"/>
      <w:lvlText w:val="•"/>
      <w:lvlJc w:val="left"/>
      <w:pPr>
        <w:ind w:left="4399" w:hanging="428"/>
      </w:pPr>
    </w:lvl>
    <w:lvl w:ilvl="5">
      <w:numFmt w:val="bullet"/>
      <w:lvlText w:val="•"/>
      <w:lvlJc w:val="left"/>
      <w:pPr>
        <w:ind w:left="5286" w:hanging="428"/>
      </w:pPr>
    </w:lvl>
    <w:lvl w:ilvl="6">
      <w:numFmt w:val="bullet"/>
      <w:lvlText w:val="•"/>
      <w:lvlJc w:val="left"/>
      <w:pPr>
        <w:ind w:left="6173" w:hanging="428"/>
      </w:pPr>
    </w:lvl>
    <w:lvl w:ilvl="7">
      <w:numFmt w:val="bullet"/>
      <w:lvlText w:val="•"/>
      <w:lvlJc w:val="left"/>
      <w:pPr>
        <w:ind w:left="7059" w:hanging="428"/>
      </w:pPr>
    </w:lvl>
    <w:lvl w:ilvl="8">
      <w:numFmt w:val="bullet"/>
      <w:lvlText w:val="•"/>
      <w:lvlJc w:val="left"/>
      <w:pPr>
        <w:ind w:left="7946" w:hanging="428"/>
      </w:pPr>
    </w:lvl>
  </w:abstractNum>
  <w:abstractNum w:abstractNumId="5" w15:restartNumberingAfterBreak="0">
    <w:nsid w:val="0AC14844"/>
    <w:multiLevelType w:val="hybridMultilevel"/>
    <w:tmpl w:val="5F025FF6"/>
    <w:lvl w:ilvl="0" w:tplc="F30EED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A07C39"/>
    <w:multiLevelType w:val="hybridMultilevel"/>
    <w:tmpl w:val="1B7E14D6"/>
    <w:lvl w:ilvl="0" w:tplc="FAE2497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6E13BC"/>
    <w:multiLevelType w:val="hybridMultilevel"/>
    <w:tmpl w:val="1C8A4244"/>
    <w:lvl w:ilvl="0" w:tplc="2C4CDDA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C17051"/>
    <w:multiLevelType w:val="hybridMultilevel"/>
    <w:tmpl w:val="5EC05D0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21A97A11"/>
    <w:multiLevelType w:val="hybridMultilevel"/>
    <w:tmpl w:val="41EA0E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6712D0"/>
    <w:multiLevelType w:val="multilevel"/>
    <w:tmpl w:val="0A7807C2"/>
    <w:lvl w:ilvl="0">
      <w:start w:val="1"/>
      <w:numFmt w:val="bullet"/>
      <w:pStyle w:val="bulletX"/>
      <w:lvlText w:val=""/>
      <w:lvlJc w:val="left"/>
      <w:pPr>
        <w:tabs>
          <w:tab w:val="num" w:pos="720"/>
        </w:tabs>
        <w:ind w:left="720" w:hanging="360"/>
      </w:pPr>
      <w:rPr>
        <w:rFonts w:ascii="Symbol" w:hAnsi="Symbol" w:hint="default"/>
        <w:color w:val="auto"/>
      </w:rPr>
    </w:lvl>
    <w:lvl w:ilvl="1">
      <w:start w:val="1"/>
      <w:numFmt w:val="lowerLetter"/>
      <w:lvlText w:val="%2)"/>
      <w:lvlJc w:val="left"/>
      <w:pPr>
        <w:tabs>
          <w:tab w:val="num" w:pos="1224"/>
        </w:tabs>
        <w:ind w:left="864" w:firstLine="0"/>
      </w:pPr>
      <w:rPr>
        <w:rFonts w:hint="default"/>
      </w:rPr>
    </w:lvl>
    <w:lvl w:ilvl="2">
      <w:start w:val="1"/>
      <w:numFmt w:val="bullet"/>
      <w:lvlText w:val=""/>
      <w:lvlJc w:val="left"/>
      <w:pPr>
        <w:tabs>
          <w:tab w:val="num" w:pos="1944"/>
        </w:tabs>
        <w:ind w:left="1944" w:hanging="504"/>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24045807"/>
    <w:multiLevelType w:val="hybridMultilevel"/>
    <w:tmpl w:val="9BF8FF6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A955261"/>
    <w:multiLevelType w:val="hybridMultilevel"/>
    <w:tmpl w:val="7C9CFACC"/>
    <w:lvl w:ilvl="0" w:tplc="F30EED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947835"/>
    <w:multiLevelType w:val="multilevel"/>
    <w:tmpl w:val="577A79D2"/>
    <w:lvl w:ilvl="0">
      <w:start w:val="1"/>
      <w:numFmt w:val="decimal"/>
      <w:pStyle w:val="as"/>
      <w:lvlText w:val="%1."/>
      <w:lvlJc w:val="left"/>
      <w:pPr>
        <w:tabs>
          <w:tab w:val="num" w:pos="1260"/>
        </w:tabs>
        <w:ind w:left="1260" w:hanging="360"/>
      </w:pPr>
      <w:rPr>
        <w:rFonts w:hint="default"/>
      </w:rPr>
    </w:lvl>
    <w:lvl w:ilvl="1">
      <w:start w:val="1"/>
      <w:numFmt w:val="decimal"/>
      <w:pStyle w:val="CAP2"/>
      <w:isLgl/>
      <w:lvlText w:val="%1.%2."/>
      <w:lvlJc w:val="left"/>
      <w:pPr>
        <w:tabs>
          <w:tab w:val="num" w:pos="1467"/>
        </w:tabs>
        <w:ind w:left="1467" w:hanging="567"/>
      </w:pPr>
      <w:rPr>
        <w:rFonts w:hint="default"/>
      </w:rPr>
    </w:lvl>
    <w:lvl w:ilvl="2">
      <w:start w:val="1"/>
      <w:numFmt w:val="decimal"/>
      <w:lvlRestart w:val="1"/>
      <w:lvlText w:val="%1.%2.%3."/>
      <w:lvlJc w:val="left"/>
      <w:pPr>
        <w:tabs>
          <w:tab w:val="num" w:pos="2547"/>
        </w:tabs>
        <w:ind w:left="2124" w:hanging="657"/>
      </w:pPr>
      <w:rPr>
        <w:rFonts w:hint="default"/>
      </w:rPr>
    </w:lvl>
    <w:lvl w:ilvl="3">
      <w:start w:val="1"/>
      <w:numFmt w:val="decimal"/>
      <w:lvlText w:val="%1.%2.%3.%4."/>
      <w:lvlJc w:val="left"/>
      <w:pPr>
        <w:tabs>
          <w:tab w:val="num" w:pos="3060"/>
        </w:tabs>
        <w:ind w:left="2628" w:hanging="648"/>
      </w:pPr>
      <w:rPr>
        <w:rFonts w:hint="default"/>
      </w:rPr>
    </w:lvl>
    <w:lvl w:ilvl="4">
      <w:start w:val="1"/>
      <w:numFmt w:val="decimal"/>
      <w:lvlText w:val="%1.%2.%3.%4.%5."/>
      <w:lvlJc w:val="left"/>
      <w:pPr>
        <w:tabs>
          <w:tab w:val="num" w:pos="3420"/>
        </w:tabs>
        <w:ind w:left="3132" w:hanging="792"/>
      </w:pPr>
      <w:rPr>
        <w:rFonts w:hint="default"/>
      </w:rPr>
    </w:lvl>
    <w:lvl w:ilvl="5">
      <w:start w:val="1"/>
      <w:numFmt w:val="decimal"/>
      <w:lvlText w:val="%1.%2.%3.%4.%5.%6."/>
      <w:lvlJc w:val="left"/>
      <w:pPr>
        <w:tabs>
          <w:tab w:val="num" w:pos="4140"/>
        </w:tabs>
        <w:ind w:left="3636" w:hanging="936"/>
      </w:pPr>
      <w:rPr>
        <w:rFonts w:hint="default"/>
      </w:rPr>
    </w:lvl>
    <w:lvl w:ilvl="6">
      <w:start w:val="1"/>
      <w:numFmt w:val="decimal"/>
      <w:lvlText w:val="%1.%2.%3.%4.%5.%6.%7."/>
      <w:lvlJc w:val="left"/>
      <w:pPr>
        <w:tabs>
          <w:tab w:val="num" w:pos="4500"/>
        </w:tabs>
        <w:ind w:left="4140" w:hanging="1080"/>
      </w:pPr>
      <w:rPr>
        <w:rFonts w:hint="default"/>
      </w:rPr>
    </w:lvl>
    <w:lvl w:ilvl="7">
      <w:start w:val="1"/>
      <w:numFmt w:val="decimal"/>
      <w:lvlText w:val="%1.%2.%3.%4.%5.%6.%7.%8."/>
      <w:lvlJc w:val="left"/>
      <w:pPr>
        <w:tabs>
          <w:tab w:val="num" w:pos="5220"/>
        </w:tabs>
        <w:ind w:left="4644" w:hanging="1224"/>
      </w:pPr>
      <w:rPr>
        <w:rFonts w:hint="default"/>
      </w:rPr>
    </w:lvl>
    <w:lvl w:ilvl="8">
      <w:start w:val="1"/>
      <w:numFmt w:val="decimal"/>
      <w:lvlText w:val="%1.%2.%3.%4.%5.%6.%7.%8.%9."/>
      <w:lvlJc w:val="left"/>
      <w:pPr>
        <w:tabs>
          <w:tab w:val="num" w:pos="5940"/>
        </w:tabs>
        <w:ind w:left="5220" w:hanging="1440"/>
      </w:pPr>
      <w:rPr>
        <w:rFonts w:hint="default"/>
      </w:rPr>
    </w:lvl>
  </w:abstractNum>
  <w:abstractNum w:abstractNumId="14" w15:restartNumberingAfterBreak="0">
    <w:nsid w:val="31611ED0"/>
    <w:multiLevelType w:val="hybridMultilevel"/>
    <w:tmpl w:val="22685848"/>
    <w:lvl w:ilvl="0" w:tplc="F30EED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8C5777"/>
    <w:multiLevelType w:val="hybridMultilevel"/>
    <w:tmpl w:val="4A9A5DAC"/>
    <w:lvl w:ilvl="0" w:tplc="0D502D88">
      <w:start w:val="1"/>
      <w:numFmt w:val="bullet"/>
      <w:pStyle w:val="ColorfulList-Accent12"/>
      <w:lvlText w:val=""/>
      <w:lvlJc w:val="left"/>
      <w:pPr>
        <w:tabs>
          <w:tab w:val="num" w:pos="1008"/>
        </w:tabs>
        <w:ind w:left="1008"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FC3A36"/>
    <w:multiLevelType w:val="hybridMultilevel"/>
    <w:tmpl w:val="7522305E"/>
    <w:lvl w:ilvl="0" w:tplc="F30EED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A5537F"/>
    <w:multiLevelType w:val="hybridMultilevel"/>
    <w:tmpl w:val="E16800FC"/>
    <w:lvl w:ilvl="0" w:tplc="F30EED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E3605B"/>
    <w:multiLevelType w:val="hybridMultilevel"/>
    <w:tmpl w:val="9BB63BA0"/>
    <w:lvl w:ilvl="0" w:tplc="F30EED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EB1FB9"/>
    <w:multiLevelType w:val="hybridMultilevel"/>
    <w:tmpl w:val="9F700C42"/>
    <w:lvl w:ilvl="0" w:tplc="EA58DB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1D0B92"/>
    <w:multiLevelType w:val="hybridMultilevel"/>
    <w:tmpl w:val="5C56E6D6"/>
    <w:lvl w:ilvl="0" w:tplc="FF98FAB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2560C5D"/>
    <w:multiLevelType w:val="hybridMultilevel"/>
    <w:tmpl w:val="6D3403B6"/>
    <w:lvl w:ilvl="0" w:tplc="EA183FC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37F2293"/>
    <w:multiLevelType w:val="hybridMultilevel"/>
    <w:tmpl w:val="228CAABA"/>
    <w:lvl w:ilvl="0" w:tplc="66CC0EB4">
      <w:start w:val="1"/>
      <w:numFmt w:val="bullet"/>
      <w:pStyle w:val="CorpDescriereparagraf"/>
      <w:lvlText w:val="-"/>
      <w:lvlJc w:val="left"/>
      <w:pPr>
        <w:ind w:left="1494" w:hanging="360"/>
      </w:pPr>
      <w:rPr>
        <w:rFonts w:ascii="Arial" w:eastAsia="Times New Roman" w:hAnsi="Arial" w:cs="Arial" w:hint="default"/>
      </w:rPr>
    </w:lvl>
    <w:lvl w:ilvl="1" w:tplc="04090019" w:tentative="1">
      <w:start w:val="1"/>
      <w:numFmt w:val="bullet"/>
      <w:lvlText w:val="o"/>
      <w:lvlJc w:val="left"/>
      <w:pPr>
        <w:ind w:left="3708" w:hanging="360"/>
      </w:pPr>
      <w:rPr>
        <w:rFonts w:ascii="Courier New" w:hAnsi="Courier New" w:cs="Courier New" w:hint="default"/>
      </w:rPr>
    </w:lvl>
    <w:lvl w:ilvl="2" w:tplc="0409001B" w:tentative="1">
      <w:start w:val="1"/>
      <w:numFmt w:val="bullet"/>
      <w:lvlText w:val=""/>
      <w:lvlJc w:val="left"/>
      <w:pPr>
        <w:ind w:left="4428" w:hanging="360"/>
      </w:pPr>
      <w:rPr>
        <w:rFonts w:ascii="Wingdings" w:hAnsi="Wingdings" w:hint="default"/>
      </w:rPr>
    </w:lvl>
    <w:lvl w:ilvl="3" w:tplc="0409000F" w:tentative="1">
      <w:start w:val="1"/>
      <w:numFmt w:val="bullet"/>
      <w:lvlText w:val=""/>
      <w:lvlJc w:val="left"/>
      <w:pPr>
        <w:ind w:left="5148" w:hanging="360"/>
      </w:pPr>
      <w:rPr>
        <w:rFonts w:ascii="Symbol" w:hAnsi="Symbol" w:hint="default"/>
      </w:rPr>
    </w:lvl>
    <w:lvl w:ilvl="4" w:tplc="04090019" w:tentative="1">
      <w:start w:val="1"/>
      <w:numFmt w:val="bullet"/>
      <w:lvlText w:val="o"/>
      <w:lvlJc w:val="left"/>
      <w:pPr>
        <w:ind w:left="5868" w:hanging="360"/>
      </w:pPr>
      <w:rPr>
        <w:rFonts w:ascii="Courier New" w:hAnsi="Courier New" w:cs="Courier New" w:hint="default"/>
      </w:rPr>
    </w:lvl>
    <w:lvl w:ilvl="5" w:tplc="0409001B" w:tentative="1">
      <w:start w:val="1"/>
      <w:numFmt w:val="bullet"/>
      <w:lvlText w:val=""/>
      <w:lvlJc w:val="left"/>
      <w:pPr>
        <w:ind w:left="6588" w:hanging="360"/>
      </w:pPr>
      <w:rPr>
        <w:rFonts w:ascii="Wingdings" w:hAnsi="Wingdings" w:hint="default"/>
      </w:rPr>
    </w:lvl>
    <w:lvl w:ilvl="6" w:tplc="0409000F" w:tentative="1">
      <w:start w:val="1"/>
      <w:numFmt w:val="bullet"/>
      <w:lvlText w:val=""/>
      <w:lvlJc w:val="left"/>
      <w:pPr>
        <w:ind w:left="7308" w:hanging="360"/>
      </w:pPr>
      <w:rPr>
        <w:rFonts w:ascii="Symbol" w:hAnsi="Symbol" w:hint="default"/>
      </w:rPr>
    </w:lvl>
    <w:lvl w:ilvl="7" w:tplc="04090019" w:tentative="1">
      <w:start w:val="1"/>
      <w:numFmt w:val="bullet"/>
      <w:lvlText w:val="o"/>
      <w:lvlJc w:val="left"/>
      <w:pPr>
        <w:ind w:left="8028" w:hanging="360"/>
      </w:pPr>
      <w:rPr>
        <w:rFonts w:ascii="Courier New" w:hAnsi="Courier New" w:cs="Courier New" w:hint="default"/>
      </w:rPr>
    </w:lvl>
    <w:lvl w:ilvl="8" w:tplc="0409001B" w:tentative="1">
      <w:start w:val="1"/>
      <w:numFmt w:val="bullet"/>
      <w:lvlText w:val=""/>
      <w:lvlJc w:val="left"/>
      <w:pPr>
        <w:ind w:left="8748" w:hanging="360"/>
      </w:pPr>
      <w:rPr>
        <w:rFonts w:ascii="Wingdings" w:hAnsi="Wingdings" w:hint="default"/>
      </w:rPr>
    </w:lvl>
  </w:abstractNum>
  <w:abstractNum w:abstractNumId="23" w15:restartNumberingAfterBreak="0">
    <w:nsid w:val="4800787C"/>
    <w:multiLevelType w:val="hybridMultilevel"/>
    <w:tmpl w:val="0082F056"/>
    <w:lvl w:ilvl="0" w:tplc="08090001">
      <w:start w:val="1"/>
      <w:numFmt w:val="bullet"/>
      <w:lvlText w:val=""/>
      <w:lvlJc w:val="left"/>
      <w:pPr>
        <w:ind w:left="2425" w:hanging="360"/>
      </w:pPr>
      <w:rPr>
        <w:rFonts w:ascii="Symbol" w:hAnsi="Symbol" w:hint="default"/>
      </w:rPr>
    </w:lvl>
    <w:lvl w:ilvl="1" w:tplc="08090003" w:tentative="1">
      <w:start w:val="1"/>
      <w:numFmt w:val="bullet"/>
      <w:lvlText w:val="o"/>
      <w:lvlJc w:val="left"/>
      <w:pPr>
        <w:ind w:left="3145" w:hanging="360"/>
      </w:pPr>
      <w:rPr>
        <w:rFonts w:ascii="Courier New" w:hAnsi="Courier New" w:cs="Courier New" w:hint="default"/>
      </w:rPr>
    </w:lvl>
    <w:lvl w:ilvl="2" w:tplc="08090005" w:tentative="1">
      <w:start w:val="1"/>
      <w:numFmt w:val="bullet"/>
      <w:lvlText w:val=""/>
      <w:lvlJc w:val="left"/>
      <w:pPr>
        <w:ind w:left="3865" w:hanging="360"/>
      </w:pPr>
      <w:rPr>
        <w:rFonts w:ascii="Wingdings" w:hAnsi="Wingdings" w:hint="default"/>
      </w:rPr>
    </w:lvl>
    <w:lvl w:ilvl="3" w:tplc="08090001" w:tentative="1">
      <w:start w:val="1"/>
      <w:numFmt w:val="bullet"/>
      <w:lvlText w:val=""/>
      <w:lvlJc w:val="left"/>
      <w:pPr>
        <w:ind w:left="4585" w:hanging="360"/>
      </w:pPr>
      <w:rPr>
        <w:rFonts w:ascii="Symbol" w:hAnsi="Symbol" w:hint="default"/>
      </w:rPr>
    </w:lvl>
    <w:lvl w:ilvl="4" w:tplc="08090003" w:tentative="1">
      <w:start w:val="1"/>
      <w:numFmt w:val="bullet"/>
      <w:lvlText w:val="o"/>
      <w:lvlJc w:val="left"/>
      <w:pPr>
        <w:ind w:left="5305" w:hanging="360"/>
      </w:pPr>
      <w:rPr>
        <w:rFonts w:ascii="Courier New" w:hAnsi="Courier New" w:cs="Courier New" w:hint="default"/>
      </w:rPr>
    </w:lvl>
    <w:lvl w:ilvl="5" w:tplc="08090005" w:tentative="1">
      <w:start w:val="1"/>
      <w:numFmt w:val="bullet"/>
      <w:lvlText w:val=""/>
      <w:lvlJc w:val="left"/>
      <w:pPr>
        <w:ind w:left="6025" w:hanging="360"/>
      </w:pPr>
      <w:rPr>
        <w:rFonts w:ascii="Wingdings" w:hAnsi="Wingdings" w:hint="default"/>
      </w:rPr>
    </w:lvl>
    <w:lvl w:ilvl="6" w:tplc="08090001" w:tentative="1">
      <w:start w:val="1"/>
      <w:numFmt w:val="bullet"/>
      <w:lvlText w:val=""/>
      <w:lvlJc w:val="left"/>
      <w:pPr>
        <w:ind w:left="6745" w:hanging="360"/>
      </w:pPr>
      <w:rPr>
        <w:rFonts w:ascii="Symbol" w:hAnsi="Symbol" w:hint="default"/>
      </w:rPr>
    </w:lvl>
    <w:lvl w:ilvl="7" w:tplc="08090003" w:tentative="1">
      <w:start w:val="1"/>
      <w:numFmt w:val="bullet"/>
      <w:lvlText w:val="o"/>
      <w:lvlJc w:val="left"/>
      <w:pPr>
        <w:ind w:left="7465" w:hanging="360"/>
      </w:pPr>
      <w:rPr>
        <w:rFonts w:ascii="Courier New" w:hAnsi="Courier New" w:cs="Courier New" w:hint="default"/>
      </w:rPr>
    </w:lvl>
    <w:lvl w:ilvl="8" w:tplc="08090005" w:tentative="1">
      <w:start w:val="1"/>
      <w:numFmt w:val="bullet"/>
      <w:lvlText w:val=""/>
      <w:lvlJc w:val="left"/>
      <w:pPr>
        <w:ind w:left="8185" w:hanging="360"/>
      </w:pPr>
      <w:rPr>
        <w:rFonts w:ascii="Wingdings" w:hAnsi="Wingdings" w:hint="default"/>
      </w:rPr>
    </w:lvl>
  </w:abstractNum>
  <w:abstractNum w:abstractNumId="24" w15:restartNumberingAfterBreak="0">
    <w:nsid w:val="48EB2DC6"/>
    <w:multiLevelType w:val="multilevel"/>
    <w:tmpl w:val="AE94F6E6"/>
    <w:lvl w:ilvl="0">
      <w:start w:val="1"/>
      <w:numFmt w:val="upperRoman"/>
      <w:pStyle w:val="Capitol"/>
      <w:lvlText w:val="Capitolul %1."/>
      <w:lvlJc w:val="left"/>
      <w:pPr>
        <w:tabs>
          <w:tab w:val="num" w:pos="3969"/>
        </w:tabs>
        <w:ind w:left="3175" w:hanging="3175"/>
      </w:pPr>
      <w:rPr>
        <w:rFonts w:hint="default"/>
      </w:rPr>
    </w:lvl>
    <w:lvl w:ilvl="1">
      <w:start w:val="1"/>
      <w:numFmt w:val="decimalZero"/>
      <w:isLgl/>
      <w:lvlText w:val="Section %1.%2"/>
      <w:lvlJc w:val="left"/>
      <w:pPr>
        <w:tabs>
          <w:tab w:val="num" w:pos="1437"/>
        </w:tabs>
        <w:ind w:left="357" w:firstLine="0"/>
      </w:pPr>
      <w:rPr>
        <w:rFonts w:hint="default"/>
      </w:rPr>
    </w:lvl>
    <w:lvl w:ilvl="2">
      <w:start w:val="1"/>
      <w:numFmt w:val="lowerLetter"/>
      <w:lvlText w:val="(%3)"/>
      <w:lvlJc w:val="left"/>
      <w:pPr>
        <w:tabs>
          <w:tab w:val="num" w:pos="2044"/>
        </w:tabs>
        <w:ind w:left="2044" w:hanging="432"/>
      </w:pPr>
      <w:rPr>
        <w:rFonts w:hint="default"/>
      </w:rPr>
    </w:lvl>
    <w:lvl w:ilvl="3">
      <w:start w:val="1"/>
      <w:numFmt w:val="lowerRoman"/>
      <w:lvlText w:val="(%4)"/>
      <w:lvlJc w:val="right"/>
      <w:pPr>
        <w:tabs>
          <w:tab w:val="num" w:pos="2188"/>
        </w:tabs>
        <w:ind w:left="2188" w:hanging="144"/>
      </w:pPr>
      <w:rPr>
        <w:rFonts w:hint="default"/>
      </w:rPr>
    </w:lvl>
    <w:lvl w:ilvl="4">
      <w:start w:val="1"/>
      <w:numFmt w:val="decimal"/>
      <w:lvlText w:val="%5)"/>
      <w:lvlJc w:val="left"/>
      <w:pPr>
        <w:tabs>
          <w:tab w:val="num" w:pos="2332"/>
        </w:tabs>
        <w:ind w:left="2332" w:hanging="432"/>
      </w:pPr>
      <w:rPr>
        <w:rFonts w:hint="default"/>
      </w:rPr>
    </w:lvl>
    <w:lvl w:ilvl="5">
      <w:start w:val="1"/>
      <w:numFmt w:val="lowerLetter"/>
      <w:lvlText w:val="%6)"/>
      <w:lvlJc w:val="left"/>
      <w:pPr>
        <w:tabs>
          <w:tab w:val="num" w:pos="2476"/>
        </w:tabs>
        <w:ind w:left="2476" w:hanging="432"/>
      </w:pPr>
      <w:rPr>
        <w:rFonts w:hint="default"/>
      </w:rPr>
    </w:lvl>
    <w:lvl w:ilvl="6">
      <w:start w:val="1"/>
      <w:numFmt w:val="lowerRoman"/>
      <w:lvlText w:val="%7)"/>
      <w:lvlJc w:val="right"/>
      <w:pPr>
        <w:tabs>
          <w:tab w:val="num" w:pos="2620"/>
        </w:tabs>
        <w:ind w:left="2620" w:hanging="288"/>
      </w:pPr>
      <w:rPr>
        <w:rFonts w:hint="default"/>
      </w:rPr>
    </w:lvl>
    <w:lvl w:ilvl="7">
      <w:start w:val="1"/>
      <w:numFmt w:val="lowerLetter"/>
      <w:lvlText w:val="%8."/>
      <w:lvlJc w:val="left"/>
      <w:pPr>
        <w:tabs>
          <w:tab w:val="num" w:pos="2764"/>
        </w:tabs>
        <w:ind w:left="2764" w:hanging="432"/>
      </w:pPr>
      <w:rPr>
        <w:rFonts w:hint="default"/>
      </w:rPr>
    </w:lvl>
    <w:lvl w:ilvl="8">
      <w:start w:val="1"/>
      <w:numFmt w:val="lowerRoman"/>
      <w:lvlText w:val="%9."/>
      <w:lvlJc w:val="right"/>
      <w:pPr>
        <w:tabs>
          <w:tab w:val="num" w:pos="2908"/>
        </w:tabs>
        <w:ind w:left="2908" w:hanging="144"/>
      </w:pPr>
      <w:rPr>
        <w:rFonts w:hint="default"/>
      </w:rPr>
    </w:lvl>
  </w:abstractNum>
  <w:abstractNum w:abstractNumId="25" w15:restartNumberingAfterBreak="0">
    <w:nsid w:val="4D6A2A6D"/>
    <w:multiLevelType w:val="hybridMultilevel"/>
    <w:tmpl w:val="AB28B5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1C254A"/>
    <w:multiLevelType w:val="hybridMultilevel"/>
    <w:tmpl w:val="A9E2DB24"/>
    <w:lvl w:ilvl="0" w:tplc="B2CEFDD6">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27" w15:restartNumberingAfterBreak="0">
    <w:nsid w:val="50691B29"/>
    <w:multiLevelType w:val="multilevel"/>
    <w:tmpl w:val="5EFA1502"/>
    <w:lvl w:ilvl="0">
      <w:start w:val="1"/>
      <w:numFmt w:val="decimal"/>
      <w:pStyle w:val="CAP1"/>
      <w:lvlText w:val="%1."/>
      <w:lvlJc w:val="left"/>
      <w:pPr>
        <w:tabs>
          <w:tab w:val="num" w:pos="1980"/>
        </w:tabs>
        <w:ind w:left="1980" w:hanging="360"/>
      </w:pPr>
      <w:rPr>
        <w:rFonts w:hint="default"/>
      </w:rPr>
    </w:lvl>
    <w:lvl w:ilvl="1">
      <w:start w:val="1"/>
      <w:numFmt w:val="decimal"/>
      <w:isLgl/>
      <w:lvlText w:val="%1.%2."/>
      <w:lvlJc w:val="left"/>
      <w:pPr>
        <w:tabs>
          <w:tab w:val="num" w:pos="2340"/>
        </w:tabs>
        <w:ind w:left="2187" w:hanging="567"/>
      </w:pPr>
      <w:rPr>
        <w:rFonts w:hint="default"/>
      </w:rPr>
    </w:lvl>
    <w:lvl w:ilvl="2">
      <w:start w:val="1"/>
      <w:numFmt w:val="decimal"/>
      <w:lvlRestart w:val="1"/>
      <w:lvlText w:val="%1.%2.%3."/>
      <w:lvlJc w:val="left"/>
      <w:pPr>
        <w:tabs>
          <w:tab w:val="num" w:pos="3267"/>
        </w:tabs>
        <w:ind w:left="2844" w:hanging="657"/>
      </w:pPr>
      <w:rPr>
        <w:rFonts w:hint="default"/>
      </w:rPr>
    </w:lvl>
    <w:lvl w:ilvl="3">
      <w:start w:val="1"/>
      <w:numFmt w:val="decimal"/>
      <w:lvlText w:val="%1.%2.%3.%4."/>
      <w:lvlJc w:val="left"/>
      <w:pPr>
        <w:tabs>
          <w:tab w:val="num" w:pos="3780"/>
        </w:tabs>
        <w:ind w:left="3348" w:hanging="648"/>
      </w:pPr>
      <w:rPr>
        <w:rFonts w:hint="default"/>
      </w:rPr>
    </w:lvl>
    <w:lvl w:ilvl="4">
      <w:start w:val="1"/>
      <w:numFmt w:val="decimal"/>
      <w:lvlText w:val="%1.%2.%3.%4.%5."/>
      <w:lvlJc w:val="left"/>
      <w:pPr>
        <w:tabs>
          <w:tab w:val="num" w:pos="4140"/>
        </w:tabs>
        <w:ind w:left="3852" w:hanging="792"/>
      </w:pPr>
      <w:rPr>
        <w:rFonts w:hint="default"/>
      </w:rPr>
    </w:lvl>
    <w:lvl w:ilvl="5">
      <w:start w:val="1"/>
      <w:numFmt w:val="decimal"/>
      <w:lvlText w:val="%1.%2.%3.%4.%5.%6."/>
      <w:lvlJc w:val="left"/>
      <w:pPr>
        <w:tabs>
          <w:tab w:val="num" w:pos="4860"/>
        </w:tabs>
        <w:ind w:left="4356" w:hanging="936"/>
      </w:pPr>
      <w:rPr>
        <w:rFonts w:hint="default"/>
      </w:rPr>
    </w:lvl>
    <w:lvl w:ilvl="6">
      <w:start w:val="1"/>
      <w:numFmt w:val="decimal"/>
      <w:lvlText w:val="%1.%2.%3.%4.%5.%6.%7."/>
      <w:lvlJc w:val="left"/>
      <w:pPr>
        <w:tabs>
          <w:tab w:val="num" w:pos="5220"/>
        </w:tabs>
        <w:ind w:left="4860" w:hanging="1080"/>
      </w:pPr>
      <w:rPr>
        <w:rFonts w:hint="default"/>
      </w:rPr>
    </w:lvl>
    <w:lvl w:ilvl="7">
      <w:start w:val="1"/>
      <w:numFmt w:val="decimal"/>
      <w:lvlText w:val="%1.%2.%3.%4.%5.%6.%7.%8."/>
      <w:lvlJc w:val="left"/>
      <w:pPr>
        <w:tabs>
          <w:tab w:val="num" w:pos="5940"/>
        </w:tabs>
        <w:ind w:left="5364" w:hanging="1224"/>
      </w:pPr>
      <w:rPr>
        <w:rFonts w:hint="default"/>
      </w:rPr>
    </w:lvl>
    <w:lvl w:ilvl="8">
      <w:start w:val="1"/>
      <w:numFmt w:val="decimal"/>
      <w:lvlText w:val="%1.%2.%3.%4.%5.%6.%7.%8.%9."/>
      <w:lvlJc w:val="left"/>
      <w:pPr>
        <w:tabs>
          <w:tab w:val="num" w:pos="6660"/>
        </w:tabs>
        <w:ind w:left="5940" w:hanging="1440"/>
      </w:pPr>
      <w:rPr>
        <w:rFonts w:hint="default"/>
      </w:rPr>
    </w:lvl>
  </w:abstractNum>
  <w:abstractNum w:abstractNumId="28" w15:restartNumberingAfterBreak="0">
    <w:nsid w:val="50BD30DA"/>
    <w:multiLevelType w:val="hybridMultilevel"/>
    <w:tmpl w:val="945E523C"/>
    <w:lvl w:ilvl="0" w:tplc="0418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9" w15:restartNumberingAfterBreak="0">
    <w:nsid w:val="518E013E"/>
    <w:multiLevelType w:val="hybridMultilevel"/>
    <w:tmpl w:val="91166C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A827C5"/>
    <w:multiLevelType w:val="hybridMultilevel"/>
    <w:tmpl w:val="C9A68B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C8625E"/>
    <w:multiLevelType w:val="hybridMultilevel"/>
    <w:tmpl w:val="443C1F30"/>
    <w:lvl w:ilvl="0" w:tplc="DA0482DE">
      <w:start w:val="19"/>
      <w:numFmt w:val="bullet"/>
      <w:lvlText w:val="-"/>
      <w:lvlJc w:val="left"/>
      <w:pPr>
        <w:ind w:left="382" w:hanging="360"/>
      </w:pPr>
      <w:rPr>
        <w:rFonts w:ascii="Times New Roman" w:eastAsia="Times New Roman" w:hAnsi="Times New Roman" w:cs="Times New Roman" w:hint="default"/>
      </w:rPr>
    </w:lvl>
    <w:lvl w:ilvl="1" w:tplc="08090003">
      <w:start w:val="1"/>
      <w:numFmt w:val="bullet"/>
      <w:lvlText w:val="o"/>
      <w:lvlJc w:val="left"/>
      <w:pPr>
        <w:ind w:left="1102" w:hanging="360"/>
      </w:pPr>
      <w:rPr>
        <w:rFonts w:ascii="Courier New" w:hAnsi="Courier New" w:cs="Courier New" w:hint="default"/>
      </w:rPr>
    </w:lvl>
    <w:lvl w:ilvl="2" w:tplc="08090005">
      <w:start w:val="1"/>
      <w:numFmt w:val="bullet"/>
      <w:lvlText w:val=""/>
      <w:lvlJc w:val="left"/>
      <w:pPr>
        <w:ind w:left="1822" w:hanging="360"/>
      </w:pPr>
      <w:rPr>
        <w:rFonts w:ascii="Wingdings" w:hAnsi="Wingdings" w:hint="default"/>
      </w:rPr>
    </w:lvl>
    <w:lvl w:ilvl="3" w:tplc="08090001">
      <w:start w:val="1"/>
      <w:numFmt w:val="bullet"/>
      <w:lvlText w:val=""/>
      <w:lvlJc w:val="left"/>
      <w:pPr>
        <w:ind w:left="2542" w:hanging="360"/>
      </w:pPr>
      <w:rPr>
        <w:rFonts w:ascii="Symbol" w:hAnsi="Symbol" w:hint="default"/>
      </w:rPr>
    </w:lvl>
    <w:lvl w:ilvl="4" w:tplc="08090003">
      <w:start w:val="1"/>
      <w:numFmt w:val="bullet"/>
      <w:lvlText w:val="o"/>
      <w:lvlJc w:val="left"/>
      <w:pPr>
        <w:ind w:left="3262" w:hanging="360"/>
      </w:pPr>
      <w:rPr>
        <w:rFonts w:ascii="Courier New" w:hAnsi="Courier New" w:cs="Courier New" w:hint="default"/>
      </w:rPr>
    </w:lvl>
    <w:lvl w:ilvl="5" w:tplc="08090005">
      <w:start w:val="1"/>
      <w:numFmt w:val="bullet"/>
      <w:lvlText w:val=""/>
      <w:lvlJc w:val="left"/>
      <w:pPr>
        <w:ind w:left="3982" w:hanging="360"/>
      </w:pPr>
      <w:rPr>
        <w:rFonts w:ascii="Wingdings" w:hAnsi="Wingdings" w:hint="default"/>
      </w:rPr>
    </w:lvl>
    <w:lvl w:ilvl="6" w:tplc="08090001">
      <w:start w:val="1"/>
      <w:numFmt w:val="bullet"/>
      <w:lvlText w:val=""/>
      <w:lvlJc w:val="left"/>
      <w:pPr>
        <w:ind w:left="4702" w:hanging="360"/>
      </w:pPr>
      <w:rPr>
        <w:rFonts w:ascii="Symbol" w:hAnsi="Symbol" w:hint="default"/>
      </w:rPr>
    </w:lvl>
    <w:lvl w:ilvl="7" w:tplc="08090003">
      <w:start w:val="1"/>
      <w:numFmt w:val="bullet"/>
      <w:lvlText w:val="o"/>
      <w:lvlJc w:val="left"/>
      <w:pPr>
        <w:ind w:left="5422" w:hanging="360"/>
      </w:pPr>
      <w:rPr>
        <w:rFonts w:ascii="Courier New" w:hAnsi="Courier New" w:cs="Courier New" w:hint="default"/>
      </w:rPr>
    </w:lvl>
    <w:lvl w:ilvl="8" w:tplc="08090005">
      <w:start w:val="1"/>
      <w:numFmt w:val="bullet"/>
      <w:lvlText w:val=""/>
      <w:lvlJc w:val="left"/>
      <w:pPr>
        <w:ind w:left="6142" w:hanging="360"/>
      </w:pPr>
      <w:rPr>
        <w:rFonts w:ascii="Wingdings" w:hAnsi="Wingdings" w:hint="default"/>
      </w:rPr>
    </w:lvl>
  </w:abstractNum>
  <w:abstractNum w:abstractNumId="32" w15:restartNumberingAfterBreak="0">
    <w:nsid w:val="57F216C2"/>
    <w:multiLevelType w:val="hybridMultilevel"/>
    <w:tmpl w:val="34029610"/>
    <w:lvl w:ilvl="0" w:tplc="6B5AFAE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FE5B81"/>
    <w:multiLevelType w:val="hybridMultilevel"/>
    <w:tmpl w:val="38E61A52"/>
    <w:lvl w:ilvl="0" w:tplc="F30EED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A4206C"/>
    <w:multiLevelType w:val="hybridMultilevel"/>
    <w:tmpl w:val="11EE377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5" w15:restartNumberingAfterBreak="0">
    <w:nsid w:val="59E14D7E"/>
    <w:multiLevelType w:val="hybridMultilevel"/>
    <w:tmpl w:val="11ECF996"/>
    <w:lvl w:ilvl="0" w:tplc="F27AF336">
      <w:start w:val="19"/>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6" w15:restartNumberingAfterBreak="0">
    <w:nsid w:val="59E87023"/>
    <w:multiLevelType w:val="hybridMultilevel"/>
    <w:tmpl w:val="7344784A"/>
    <w:lvl w:ilvl="0" w:tplc="FFFFFFFF">
      <w:start w:val="1"/>
      <w:numFmt w:val="upperRoman"/>
      <w:pStyle w:val="SUBTITLU"/>
      <w:lvlText w:val="%1."/>
      <w:lvlJc w:val="center"/>
      <w:pPr>
        <w:tabs>
          <w:tab w:val="num" w:pos="1620"/>
        </w:tabs>
        <w:ind w:left="1440" w:hanging="18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5E8A2723"/>
    <w:multiLevelType w:val="multilevel"/>
    <w:tmpl w:val="85AEFE96"/>
    <w:lvl w:ilvl="0">
      <w:start w:val="1"/>
      <w:numFmt w:val="decimal"/>
      <w:lvlText w:val="%1."/>
      <w:lvlJc w:val="left"/>
      <w:pPr>
        <w:tabs>
          <w:tab w:val="num" w:pos="884"/>
        </w:tabs>
        <w:ind w:left="884" w:hanging="600"/>
      </w:pPr>
      <w:rPr>
        <w:rFonts w:hint="default"/>
        <w:b/>
      </w:rPr>
    </w:lvl>
    <w:lvl w:ilvl="1">
      <w:start w:val="1"/>
      <w:numFmt w:val="decimal"/>
      <w:lvlText w:val="2.%2."/>
      <w:lvlJc w:val="left"/>
      <w:pPr>
        <w:tabs>
          <w:tab w:val="num" w:pos="1287"/>
        </w:tabs>
        <w:ind w:left="851" w:hanging="284"/>
      </w:pPr>
      <w:rPr>
        <w:rFonts w:hint="default"/>
        <w:b/>
      </w:rPr>
    </w:lvl>
    <w:lvl w:ilvl="2">
      <w:start w:val="1"/>
      <w:numFmt w:val="decimal"/>
      <w:pStyle w:val="CAP3"/>
      <w:lvlText w:val="2.%2.%3."/>
      <w:lvlJc w:val="left"/>
      <w:pPr>
        <w:tabs>
          <w:tab w:val="num" w:pos="3164"/>
        </w:tabs>
        <w:ind w:left="2804" w:hanging="720"/>
      </w:pPr>
      <w:rPr>
        <w:rFonts w:hint="default"/>
        <w:b/>
      </w:rPr>
    </w:lvl>
    <w:lvl w:ilvl="3">
      <w:start w:val="1"/>
      <w:numFmt w:val="decimal"/>
      <w:lvlText w:val="%1.%2.%3.%4."/>
      <w:lvlJc w:val="left"/>
      <w:pPr>
        <w:tabs>
          <w:tab w:val="num" w:pos="3704"/>
        </w:tabs>
        <w:ind w:left="3704" w:hanging="720"/>
      </w:pPr>
      <w:rPr>
        <w:rFonts w:hint="default"/>
        <w:b/>
      </w:rPr>
    </w:lvl>
    <w:lvl w:ilvl="4">
      <w:start w:val="1"/>
      <w:numFmt w:val="decimal"/>
      <w:lvlText w:val="%1.%2.%3.%4.%5."/>
      <w:lvlJc w:val="left"/>
      <w:pPr>
        <w:tabs>
          <w:tab w:val="num" w:pos="4964"/>
        </w:tabs>
        <w:ind w:left="4964" w:hanging="1080"/>
      </w:pPr>
      <w:rPr>
        <w:rFonts w:hint="default"/>
        <w:b/>
      </w:rPr>
    </w:lvl>
    <w:lvl w:ilvl="5">
      <w:start w:val="1"/>
      <w:numFmt w:val="decimal"/>
      <w:lvlText w:val="%1.%2.%3.%4.%5.%6."/>
      <w:lvlJc w:val="left"/>
      <w:pPr>
        <w:tabs>
          <w:tab w:val="num" w:pos="5864"/>
        </w:tabs>
        <w:ind w:left="5864" w:hanging="1080"/>
      </w:pPr>
      <w:rPr>
        <w:rFonts w:hint="default"/>
        <w:b/>
      </w:rPr>
    </w:lvl>
    <w:lvl w:ilvl="6">
      <w:start w:val="1"/>
      <w:numFmt w:val="decimal"/>
      <w:lvlText w:val="%1.%2.%3.%4.%5.%6.%7."/>
      <w:lvlJc w:val="left"/>
      <w:pPr>
        <w:tabs>
          <w:tab w:val="num" w:pos="7124"/>
        </w:tabs>
        <w:ind w:left="7124" w:hanging="1440"/>
      </w:pPr>
      <w:rPr>
        <w:rFonts w:hint="default"/>
        <w:b/>
      </w:rPr>
    </w:lvl>
    <w:lvl w:ilvl="7">
      <w:start w:val="1"/>
      <w:numFmt w:val="decimal"/>
      <w:lvlText w:val="%1.%2.%3.%4.%5.%6.%7.%8."/>
      <w:lvlJc w:val="left"/>
      <w:pPr>
        <w:tabs>
          <w:tab w:val="num" w:pos="8024"/>
        </w:tabs>
        <w:ind w:left="8024" w:hanging="1440"/>
      </w:pPr>
      <w:rPr>
        <w:rFonts w:hint="default"/>
        <w:b/>
      </w:rPr>
    </w:lvl>
    <w:lvl w:ilvl="8">
      <w:start w:val="1"/>
      <w:numFmt w:val="decimal"/>
      <w:lvlText w:val="%1.%2.%3.%4.%5.%6.%7.%8.%9."/>
      <w:lvlJc w:val="left"/>
      <w:pPr>
        <w:tabs>
          <w:tab w:val="num" w:pos="9284"/>
        </w:tabs>
        <w:ind w:left="9284" w:hanging="1800"/>
      </w:pPr>
      <w:rPr>
        <w:rFonts w:hint="default"/>
        <w:b/>
      </w:rPr>
    </w:lvl>
  </w:abstractNum>
  <w:abstractNum w:abstractNumId="38" w15:restartNumberingAfterBreak="0">
    <w:nsid w:val="617B687B"/>
    <w:multiLevelType w:val="multilevel"/>
    <w:tmpl w:val="EA148638"/>
    <w:lvl w:ilvl="0">
      <w:start w:val="1"/>
      <w:numFmt w:val="decimal"/>
      <w:lvlText w:val="%1."/>
      <w:lvlJc w:val="left"/>
      <w:pPr>
        <w:ind w:left="360" w:hanging="360"/>
      </w:pPr>
      <w:rPr>
        <w:rFonts w:eastAsia="Times New Roman" w:hint="default"/>
        <w:b/>
        <w:bCs/>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9" w15:restartNumberingAfterBreak="0">
    <w:nsid w:val="64125ECB"/>
    <w:multiLevelType w:val="hybridMultilevel"/>
    <w:tmpl w:val="AC2C8BDC"/>
    <w:lvl w:ilvl="0" w:tplc="CF0ED9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6437E9"/>
    <w:multiLevelType w:val="hybridMultilevel"/>
    <w:tmpl w:val="68DC39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B172EED"/>
    <w:multiLevelType w:val="hybridMultilevel"/>
    <w:tmpl w:val="371CAD9E"/>
    <w:lvl w:ilvl="0" w:tplc="04180001">
      <w:start w:val="1"/>
      <w:numFmt w:val="bullet"/>
      <w:lvlText w:val=""/>
      <w:lvlJc w:val="left"/>
      <w:pPr>
        <w:ind w:left="1287" w:hanging="360"/>
      </w:pPr>
      <w:rPr>
        <w:rFonts w:ascii="Symbol" w:hAnsi="Symbol" w:hint="default"/>
      </w:rPr>
    </w:lvl>
    <w:lvl w:ilvl="1" w:tplc="04180003">
      <w:start w:val="1"/>
      <w:numFmt w:val="bullet"/>
      <w:lvlText w:val="o"/>
      <w:lvlJc w:val="left"/>
      <w:pPr>
        <w:ind w:left="2007" w:hanging="360"/>
      </w:pPr>
      <w:rPr>
        <w:rFonts w:ascii="Courier New" w:hAnsi="Courier New" w:cs="Courier New" w:hint="default"/>
      </w:rPr>
    </w:lvl>
    <w:lvl w:ilvl="2" w:tplc="04180005">
      <w:start w:val="1"/>
      <w:numFmt w:val="bullet"/>
      <w:lvlText w:val=""/>
      <w:lvlJc w:val="left"/>
      <w:pPr>
        <w:ind w:left="2727" w:hanging="360"/>
      </w:pPr>
      <w:rPr>
        <w:rFonts w:ascii="Wingdings" w:hAnsi="Wingdings" w:hint="default"/>
      </w:rPr>
    </w:lvl>
    <w:lvl w:ilvl="3" w:tplc="04180001">
      <w:start w:val="1"/>
      <w:numFmt w:val="bullet"/>
      <w:lvlText w:val=""/>
      <w:lvlJc w:val="left"/>
      <w:pPr>
        <w:ind w:left="3447" w:hanging="360"/>
      </w:pPr>
      <w:rPr>
        <w:rFonts w:ascii="Symbol" w:hAnsi="Symbol" w:hint="default"/>
      </w:rPr>
    </w:lvl>
    <w:lvl w:ilvl="4" w:tplc="04180003">
      <w:start w:val="1"/>
      <w:numFmt w:val="bullet"/>
      <w:lvlText w:val="o"/>
      <w:lvlJc w:val="left"/>
      <w:pPr>
        <w:ind w:left="4167" w:hanging="360"/>
      </w:pPr>
      <w:rPr>
        <w:rFonts w:ascii="Courier New" w:hAnsi="Courier New" w:cs="Courier New" w:hint="default"/>
      </w:rPr>
    </w:lvl>
    <w:lvl w:ilvl="5" w:tplc="04180005">
      <w:start w:val="1"/>
      <w:numFmt w:val="bullet"/>
      <w:lvlText w:val=""/>
      <w:lvlJc w:val="left"/>
      <w:pPr>
        <w:ind w:left="4887" w:hanging="360"/>
      </w:pPr>
      <w:rPr>
        <w:rFonts w:ascii="Wingdings" w:hAnsi="Wingdings" w:hint="default"/>
      </w:rPr>
    </w:lvl>
    <w:lvl w:ilvl="6" w:tplc="04180001">
      <w:start w:val="1"/>
      <w:numFmt w:val="bullet"/>
      <w:lvlText w:val=""/>
      <w:lvlJc w:val="left"/>
      <w:pPr>
        <w:ind w:left="5607" w:hanging="360"/>
      </w:pPr>
      <w:rPr>
        <w:rFonts w:ascii="Symbol" w:hAnsi="Symbol" w:hint="default"/>
      </w:rPr>
    </w:lvl>
    <w:lvl w:ilvl="7" w:tplc="04180003">
      <w:start w:val="1"/>
      <w:numFmt w:val="bullet"/>
      <w:lvlText w:val="o"/>
      <w:lvlJc w:val="left"/>
      <w:pPr>
        <w:ind w:left="6327" w:hanging="360"/>
      </w:pPr>
      <w:rPr>
        <w:rFonts w:ascii="Courier New" w:hAnsi="Courier New" w:cs="Courier New" w:hint="default"/>
      </w:rPr>
    </w:lvl>
    <w:lvl w:ilvl="8" w:tplc="04180005">
      <w:start w:val="1"/>
      <w:numFmt w:val="bullet"/>
      <w:lvlText w:val=""/>
      <w:lvlJc w:val="left"/>
      <w:pPr>
        <w:ind w:left="7047" w:hanging="360"/>
      </w:pPr>
      <w:rPr>
        <w:rFonts w:ascii="Wingdings" w:hAnsi="Wingdings" w:hint="default"/>
      </w:rPr>
    </w:lvl>
  </w:abstractNum>
  <w:abstractNum w:abstractNumId="42" w15:restartNumberingAfterBreak="0">
    <w:nsid w:val="6BC23820"/>
    <w:multiLevelType w:val="hybridMultilevel"/>
    <w:tmpl w:val="EA708CD2"/>
    <w:lvl w:ilvl="0" w:tplc="0409000B">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43" w15:restartNumberingAfterBreak="0">
    <w:nsid w:val="6C7210A4"/>
    <w:multiLevelType w:val="hybridMultilevel"/>
    <w:tmpl w:val="2CC8714C"/>
    <w:lvl w:ilvl="0" w:tplc="063EF55E">
      <w:start w:val="1"/>
      <w:numFmt w:val="lowerLetter"/>
      <w:pStyle w:val="liniute"/>
      <w:lvlText w:val="%1)"/>
      <w:lvlJc w:val="left"/>
      <w:pPr>
        <w:ind w:left="786" w:hanging="360"/>
      </w:pPr>
      <w:rPr>
        <w:rFonts w:hint="default"/>
        <w:b w:val="0"/>
      </w:rPr>
    </w:lvl>
    <w:lvl w:ilvl="1" w:tplc="E02471C4" w:tentative="1">
      <w:start w:val="1"/>
      <w:numFmt w:val="lowerLetter"/>
      <w:lvlText w:val="%2."/>
      <w:lvlJc w:val="left"/>
      <w:pPr>
        <w:ind w:left="1440" w:hanging="360"/>
      </w:pPr>
    </w:lvl>
    <w:lvl w:ilvl="2" w:tplc="F84E61D4" w:tentative="1">
      <w:start w:val="1"/>
      <w:numFmt w:val="lowerRoman"/>
      <w:lvlText w:val="%3."/>
      <w:lvlJc w:val="right"/>
      <w:pPr>
        <w:ind w:left="2160" w:hanging="180"/>
      </w:pPr>
    </w:lvl>
    <w:lvl w:ilvl="3" w:tplc="67B884E4" w:tentative="1">
      <w:start w:val="1"/>
      <w:numFmt w:val="decimal"/>
      <w:lvlText w:val="%4."/>
      <w:lvlJc w:val="left"/>
      <w:pPr>
        <w:ind w:left="2880" w:hanging="360"/>
      </w:pPr>
    </w:lvl>
    <w:lvl w:ilvl="4" w:tplc="927C3A14" w:tentative="1">
      <w:start w:val="1"/>
      <w:numFmt w:val="lowerLetter"/>
      <w:lvlText w:val="%5."/>
      <w:lvlJc w:val="left"/>
      <w:pPr>
        <w:ind w:left="3600" w:hanging="360"/>
      </w:pPr>
    </w:lvl>
    <w:lvl w:ilvl="5" w:tplc="6BD40318" w:tentative="1">
      <w:start w:val="1"/>
      <w:numFmt w:val="lowerRoman"/>
      <w:lvlText w:val="%6."/>
      <w:lvlJc w:val="right"/>
      <w:pPr>
        <w:ind w:left="4320" w:hanging="180"/>
      </w:pPr>
    </w:lvl>
    <w:lvl w:ilvl="6" w:tplc="09F2EB7C" w:tentative="1">
      <w:start w:val="1"/>
      <w:numFmt w:val="decimal"/>
      <w:lvlText w:val="%7."/>
      <w:lvlJc w:val="left"/>
      <w:pPr>
        <w:ind w:left="5040" w:hanging="360"/>
      </w:pPr>
    </w:lvl>
    <w:lvl w:ilvl="7" w:tplc="927C3A70" w:tentative="1">
      <w:start w:val="1"/>
      <w:numFmt w:val="lowerLetter"/>
      <w:lvlText w:val="%8."/>
      <w:lvlJc w:val="left"/>
      <w:pPr>
        <w:ind w:left="5760" w:hanging="360"/>
      </w:pPr>
    </w:lvl>
    <w:lvl w:ilvl="8" w:tplc="27CE7E84" w:tentative="1">
      <w:start w:val="1"/>
      <w:numFmt w:val="lowerRoman"/>
      <w:lvlText w:val="%9."/>
      <w:lvlJc w:val="right"/>
      <w:pPr>
        <w:ind w:left="6480" w:hanging="180"/>
      </w:pPr>
    </w:lvl>
  </w:abstractNum>
  <w:abstractNum w:abstractNumId="44" w15:restartNumberingAfterBreak="0">
    <w:nsid w:val="737A6D3A"/>
    <w:multiLevelType w:val="hybridMultilevel"/>
    <w:tmpl w:val="34029610"/>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64034E9"/>
    <w:multiLevelType w:val="multilevel"/>
    <w:tmpl w:val="B46E8D2E"/>
    <w:styleLink w:val="BuletNumber3"/>
    <w:lvl w:ilvl="0">
      <w:start w:val="1"/>
      <w:numFmt w:val="decimal"/>
      <w:pStyle w:val="Titlucapitol"/>
      <w:lvlText w:val="%1."/>
      <w:lvlJc w:val="left"/>
      <w:pPr>
        <w:tabs>
          <w:tab w:val="num" w:pos="-513"/>
        </w:tabs>
        <w:ind w:left="1134" w:hanging="1134"/>
      </w:pPr>
      <w:rPr>
        <w:rFonts w:ascii="Arial" w:hAnsi="Arial" w:hint="default"/>
        <w:sz w:val="32"/>
        <w:szCs w:val="32"/>
      </w:rPr>
    </w:lvl>
    <w:lvl w:ilvl="1">
      <w:start w:val="1"/>
      <w:numFmt w:val="decimal"/>
      <w:lvlRestart w:val="0"/>
      <w:pStyle w:val="Subtitlu1"/>
      <w:lvlText w:val="%1.%2."/>
      <w:lvlJc w:val="left"/>
      <w:pPr>
        <w:tabs>
          <w:tab w:val="num" w:pos="338"/>
        </w:tabs>
        <w:ind w:left="1134" w:hanging="1134"/>
      </w:pPr>
      <w:rPr>
        <w:rFonts w:ascii="Arial" w:hAnsi="Arial" w:hint="default"/>
        <w:sz w:val="24"/>
        <w:szCs w:val="24"/>
      </w:rPr>
    </w:lvl>
    <w:lvl w:ilvl="2">
      <w:start w:val="1"/>
      <w:numFmt w:val="decimal"/>
      <w:pStyle w:val="Subsubtitlu"/>
      <w:lvlText w:val="%1.%2.%3."/>
      <w:lvlJc w:val="left"/>
      <w:pPr>
        <w:tabs>
          <w:tab w:val="num" w:pos="720"/>
        </w:tabs>
        <w:ind w:left="0" w:firstLine="0"/>
      </w:pPr>
    </w:lvl>
    <w:lvl w:ilvl="3">
      <w:start w:val="1"/>
      <w:numFmt w:val="decimal"/>
      <w:pStyle w:val="SubSubSubTitlu"/>
      <w:lvlText w:val="%1.%2.%3.%4."/>
      <w:lvlJc w:val="left"/>
      <w:pPr>
        <w:tabs>
          <w:tab w:val="num" w:pos="720"/>
        </w:tabs>
        <w:ind w:left="648" w:hanging="648"/>
      </w:pPr>
      <w:rPr>
        <w:rFonts w:ascii="Arial" w:hAnsi="Arial" w:hint="default"/>
      </w:rPr>
    </w:lvl>
    <w:lvl w:ilvl="4">
      <w:start w:val="1"/>
      <w:numFmt w:val="decimal"/>
      <w:lvlText w:val="%1.%2.%3.%4.%5."/>
      <w:lvlJc w:val="left"/>
      <w:pPr>
        <w:tabs>
          <w:tab w:val="num" w:pos="1440"/>
        </w:tabs>
        <w:ind w:left="1152" w:hanging="792"/>
      </w:pPr>
      <w:rPr>
        <w:rFonts w:hint="default"/>
      </w:rPr>
    </w:lvl>
    <w:lvl w:ilvl="5">
      <w:start w:val="1"/>
      <w:numFmt w:val="decimal"/>
      <w:lvlText w:val="%1.%2.%3.%4.%5.%6."/>
      <w:lvlJc w:val="left"/>
      <w:pPr>
        <w:tabs>
          <w:tab w:val="num" w:pos="1800"/>
        </w:tabs>
        <w:ind w:left="1656" w:hanging="936"/>
      </w:pPr>
      <w:rPr>
        <w:rFonts w:hint="default"/>
      </w:rPr>
    </w:lvl>
    <w:lvl w:ilvl="6">
      <w:start w:val="1"/>
      <w:numFmt w:val="decimal"/>
      <w:lvlText w:val="%1.%2.%3.%4.%5.%6.%7."/>
      <w:lvlJc w:val="left"/>
      <w:pPr>
        <w:tabs>
          <w:tab w:val="num" w:pos="2520"/>
        </w:tabs>
        <w:ind w:left="2160" w:hanging="1080"/>
      </w:pPr>
      <w:rPr>
        <w:rFonts w:hint="default"/>
      </w:rPr>
    </w:lvl>
    <w:lvl w:ilvl="7">
      <w:start w:val="1"/>
      <w:numFmt w:val="decimal"/>
      <w:lvlText w:val="%1.%2.%3.%4.%5.%6.%7.%8."/>
      <w:lvlJc w:val="left"/>
      <w:pPr>
        <w:tabs>
          <w:tab w:val="num" w:pos="2880"/>
        </w:tabs>
        <w:ind w:left="2664" w:hanging="1224"/>
      </w:pPr>
      <w:rPr>
        <w:rFonts w:hint="default"/>
      </w:rPr>
    </w:lvl>
    <w:lvl w:ilvl="8">
      <w:start w:val="1"/>
      <w:numFmt w:val="decimal"/>
      <w:lvlText w:val="%1.%2.%3.%4.%5.%6.%7.%8.%9."/>
      <w:lvlJc w:val="left"/>
      <w:pPr>
        <w:tabs>
          <w:tab w:val="num" w:pos="3600"/>
        </w:tabs>
        <w:ind w:left="3240" w:hanging="1440"/>
      </w:pPr>
      <w:rPr>
        <w:rFonts w:hint="default"/>
      </w:rPr>
    </w:lvl>
  </w:abstractNum>
  <w:abstractNum w:abstractNumId="46" w15:restartNumberingAfterBreak="0">
    <w:nsid w:val="79964FC9"/>
    <w:multiLevelType w:val="hybridMultilevel"/>
    <w:tmpl w:val="334AF98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7" w15:restartNumberingAfterBreak="0">
    <w:nsid w:val="7C4F291C"/>
    <w:multiLevelType w:val="hybridMultilevel"/>
    <w:tmpl w:val="9FA64B32"/>
    <w:lvl w:ilvl="0" w:tplc="F30EED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EE26E8F"/>
    <w:multiLevelType w:val="hybridMultilevel"/>
    <w:tmpl w:val="86DE572A"/>
    <w:lvl w:ilvl="0" w:tplc="37AE9BE4">
      <w:start w:val="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F401068"/>
    <w:multiLevelType w:val="hybridMultilevel"/>
    <w:tmpl w:val="401E33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3063545">
    <w:abstractNumId w:val="0"/>
  </w:num>
  <w:num w:numId="2" w16cid:durableId="1115518113">
    <w:abstractNumId w:val="38"/>
  </w:num>
  <w:num w:numId="3" w16cid:durableId="662701100">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30494532">
    <w:abstractNumId w:val="9"/>
  </w:num>
  <w:num w:numId="5" w16cid:durableId="485560102">
    <w:abstractNumId w:val="4"/>
  </w:num>
  <w:num w:numId="6" w16cid:durableId="328142862">
    <w:abstractNumId w:val="12"/>
  </w:num>
  <w:num w:numId="7" w16cid:durableId="1426344418">
    <w:abstractNumId w:val="14"/>
  </w:num>
  <w:num w:numId="8" w16cid:durableId="504980416">
    <w:abstractNumId w:val="6"/>
  </w:num>
  <w:num w:numId="9" w16cid:durableId="953948212">
    <w:abstractNumId w:val="32"/>
  </w:num>
  <w:num w:numId="10" w16cid:durableId="1094739390">
    <w:abstractNumId w:val="40"/>
  </w:num>
  <w:num w:numId="11" w16cid:durableId="1814717925">
    <w:abstractNumId w:val="23"/>
  </w:num>
  <w:num w:numId="12" w16cid:durableId="1060831544">
    <w:abstractNumId w:val="19"/>
  </w:num>
  <w:num w:numId="13" w16cid:durableId="1613588260">
    <w:abstractNumId w:val="48"/>
  </w:num>
  <w:num w:numId="14" w16cid:durableId="1291783052">
    <w:abstractNumId w:val="15"/>
  </w:num>
  <w:num w:numId="15" w16cid:durableId="767967489">
    <w:abstractNumId w:val="3"/>
  </w:num>
  <w:num w:numId="16" w16cid:durableId="1241327574">
    <w:abstractNumId w:val="46"/>
  </w:num>
  <w:num w:numId="17" w16cid:durableId="1207379316">
    <w:abstractNumId w:val="49"/>
  </w:num>
  <w:num w:numId="18" w16cid:durableId="5451361">
    <w:abstractNumId w:val="21"/>
  </w:num>
  <w:num w:numId="19" w16cid:durableId="1381779407">
    <w:abstractNumId w:val="22"/>
  </w:num>
  <w:num w:numId="20" w16cid:durableId="543980080">
    <w:abstractNumId w:val="36"/>
  </w:num>
  <w:num w:numId="21" w16cid:durableId="1215579329">
    <w:abstractNumId w:val="13"/>
  </w:num>
  <w:num w:numId="22" w16cid:durableId="1362896280">
    <w:abstractNumId w:val="37"/>
  </w:num>
  <w:num w:numId="23" w16cid:durableId="12804944">
    <w:abstractNumId w:val="27"/>
  </w:num>
  <w:num w:numId="24" w16cid:durableId="1603999096">
    <w:abstractNumId w:val="45"/>
    <w:lvlOverride w:ilvl="0">
      <w:lvl w:ilvl="0">
        <w:start w:val="1"/>
        <w:numFmt w:val="decimal"/>
        <w:pStyle w:val="Titlucapitol"/>
        <w:lvlText w:val="%1."/>
        <w:lvlJc w:val="left"/>
        <w:pPr>
          <w:tabs>
            <w:tab w:val="num" w:pos="-513"/>
          </w:tabs>
          <w:ind w:left="1134" w:hanging="1134"/>
        </w:pPr>
        <w:rPr>
          <w:rFonts w:ascii="Garamond" w:hAnsi="Garamond" w:hint="default"/>
          <w:sz w:val="32"/>
          <w:szCs w:val="32"/>
        </w:rPr>
      </w:lvl>
    </w:lvlOverride>
    <w:lvlOverride w:ilvl="1">
      <w:lvl w:ilvl="1">
        <w:start w:val="1"/>
        <w:numFmt w:val="decimal"/>
        <w:lvlRestart w:val="0"/>
        <w:pStyle w:val="Subtitlu1"/>
        <w:lvlText w:val="%1.%2."/>
        <w:lvlJc w:val="left"/>
        <w:pPr>
          <w:tabs>
            <w:tab w:val="num" w:pos="338"/>
          </w:tabs>
          <w:ind w:left="1134" w:hanging="1134"/>
        </w:pPr>
        <w:rPr>
          <w:rFonts w:ascii="Garamond" w:hAnsi="Garamond" w:hint="default"/>
          <w:sz w:val="24"/>
          <w:szCs w:val="24"/>
        </w:rPr>
      </w:lvl>
    </w:lvlOverride>
    <w:lvlOverride w:ilvl="2">
      <w:lvl w:ilvl="2">
        <w:start w:val="1"/>
        <w:numFmt w:val="decimal"/>
        <w:pStyle w:val="Subsubtitlu"/>
        <w:lvlText w:val="%1.%2.%3."/>
        <w:lvlJc w:val="left"/>
        <w:pPr>
          <w:tabs>
            <w:tab w:val="num" w:pos="720"/>
          </w:tabs>
          <w:ind w:left="0" w:firstLine="0"/>
        </w:pPr>
        <w:rPr>
          <w:rFonts w:ascii="Garamond" w:hAnsi="Garamond" w:hint="default"/>
        </w:rPr>
      </w:lvl>
    </w:lvlOverride>
    <w:lvlOverride w:ilvl="3">
      <w:lvl w:ilvl="3">
        <w:start w:val="1"/>
        <w:numFmt w:val="decimal"/>
        <w:pStyle w:val="SubSubSubTitlu"/>
        <w:lvlText w:val="%1.%2.%3.%4."/>
        <w:lvlJc w:val="left"/>
        <w:pPr>
          <w:tabs>
            <w:tab w:val="num" w:pos="720"/>
          </w:tabs>
          <w:ind w:left="648" w:hanging="648"/>
        </w:pPr>
        <w:rPr>
          <w:rFonts w:ascii="Garamond" w:hAnsi="Garamond" w:hint="default"/>
        </w:rPr>
      </w:lvl>
    </w:lvlOverride>
    <w:lvlOverride w:ilvl="4">
      <w:lvl w:ilvl="4">
        <w:start w:val="1"/>
        <w:numFmt w:val="decimal"/>
        <w:lvlText w:val="%1.%2.%3.%4.%5."/>
        <w:lvlJc w:val="left"/>
        <w:pPr>
          <w:tabs>
            <w:tab w:val="num" w:pos="1440"/>
          </w:tabs>
          <w:ind w:left="1152" w:hanging="792"/>
        </w:pPr>
        <w:rPr>
          <w:rFonts w:hint="default"/>
        </w:rPr>
      </w:lvl>
    </w:lvlOverride>
    <w:lvlOverride w:ilvl="5">
      <w:lvl w:ilvl="5">
        <w:start w:val="1"/>
        <w:numFmt w:val="decimal"/>
        <w:lvlText w:val="%1.%2.%3.%4.%5.%6."/>
        <w:lvlJc w:val="left"/>
        <w:pPr>
          <w:tabs>
            <w:tab w:val="num" w:pos="1800"/>
          </w:tabs>
          <w:ind w:left="1656" w:hanging="936"/>
        </w:pPr>
        <w:rPr>
          <w:rFonts w:hint="default"/>
        </w:rPr>
      </w:lvl>
    </w:lvlOverride>
    <w:lvlOverride w:ilvl="6">
      <w:lvl w:ilvl="6">
        <w:start w:val="1"/>
        <w:numFmt w:val="decimal"/>
        <w:lvlText w:val="%1.%2.%3.%4.%5.%6.%7."/>
        <w:lvlJc w:val="left"/>
        <w:pPr>
          <w:tabs>
            <w:tab w:val="num" w:pos="2520"/>
          </w:tabs>
          <w:ind w:left="2160" w:hanging="1080"/>
        </w:pPr>
        <w:rPr>
          <w:rFonts w:hint="default"/>
        </w:rPr>
      </w:lvl>
    </w:lvlOverride>
    <w:lvlOverride w:ilvl="7">
      <w:lvl w:ilvl="7">
        <w:start w:val="1"/>
        <w:numFmt w:val="decimal"/>
        <w:lvlText w:val="%1.%2.%3.%4.%5.%6.%7.%8."/>
        <w:lvlJc w:val="left"/>
        <w:pPr>
          <w:tabs>
            <w:tab w:val="num" w:pos="2880"/>
          </w:tabs>
          <w:ind w:left="2664" w:hanging="1224"/>
        </w:pPr>
        <w:rPr>
          <w:rFonts w:hint="default"/>
        </w:rPr>
      </w:lvl>
    </w:lvlOverride>
    <w:lvlOverride w:ilvl="8">
      <w:lvl w:ilvl="8">
        <w:start w:val="1"/>
        <w:numFmt w:val="decimal"/>
        <w:lvlText w:val="%1.%2.%3.%4.%5.%6.%7.%8.%9."/>
        <w:lvlJc w:val="left"/>
        <w:pPr>
          <w:tabs>
            <w:tab w:val="num" w:pos="3600"/>
          </w:tabs>
          <w:ind w:left="3240" w:hanging="1440"/>
        </w:pPr>
        <w:rPr>
          <w:rFonts w:hint="default"/>
        </w:rPr>
      </w:lvl>
    </w:lvlOverride>
  </w:num>
  <w:num w:numId="25" w16cid:durableId="1277255936">
    <w:abstractNumId w:val="10"/>
  </w:num>
  <w:num w:numId="26" w16cid:durableId="1969162596">
    <w:abstractNumId w:val="24"/>
  </w:num>
  <w:num w:numId="27" w16cid:durableId="205535217">
    <w:abstractNumId w:val="43"/>
  </w:num>
  <w:num w:numId="28" w16cid:durableId="479612083">
    <w:abstractNumId w:val="25"/>
  </w:num>
  <w:num w:numId="29" w16cid:durableId="634020269">
    <w:abstractNumId w:val="26"/>
  </w:num>
  <w:num w:numId="30" w16cid:durableId="1979870126">
    <w:abstractNumId w:val="35"/>
  </w:num>
  <w:num w:numId="31" w16cid:durableId="1341733989">
    <w:abstractNumId w:val="34"/>
  </w:num>
  <w:num w:numId="32" w16cid:durableId="1829857300">
    <w:abstractNumId w:val="8"/>
  </w:num>
  <w:num w:numId="33" w16cid:durableId="774520969">
    <w:abstractNumId w:val="20"/>
  </w:num>
  <w:num w:numId="34" w16cid:durableId="150298634">
    <w:abstractNumId w:val="17"/>
  </w:num>
  <w:num w:numId="35" w16cid:durableId="1531382094">
    <w:abstractNumId w:val="45"/>
  </w:num>
  <w:num w:numId="36" w16cid:durableId="1774738580">
    <w:abstractNumId w:val="39"/>
  </w:num>
  <w:num w:numId="37" w16cid:durableId="1738432882">
    <w:abstractNumId w:val="7"/>
  </w:num>
  <w:num w:numId="38" w16cid:durableId="451021863">
    <w:abstractNumId w:val="33"/>
  </w:num>
  <w:num w:numId="39" w16cid:durableId="1272055160">
    <w:abstractNumId w:val="47"/>
  </w:num>
  <w:num w:numId="40" w16cid:durableId="1236935539">
    <w:abstractNumId w:val="18"/>
  </w:num>
  <w:num w:numId="41" w16cid:durableId="820386887">
    <w:abstractNumId w:val="5"/>
  </w:num>
  <w:num w:numId="42" w16cid:durableId="1125465363">
    <w:abstractNumId w:val="16"/>
  </w:num>
  <w:num w:numId="43" w16cid:durableId="1701929050">
    <w:abstractNumId w:val="11"/>
  </w:num>
  <w:num w:numId="44" w16cid:durableId="748770047">
    <w:abstractNumId w:val="29"/>
  </w:num>
  <w:num w:numId="45" w16cid:durableId="2135902805">
    <w:abstractNumId w:val="30"/>
  </w:num>
  <w:num w:numId="46" w16cid:durableId="786194943">
    <w:abstractNumId w:val="28"/>
  </w:num>
  <w:num w:numId="47" w16cid:durableId="771780321">
    <w:abstractNumId w:val="31"/>
  </w:num>
  <w:num w:numId="48" w16cid:durableId="858079500">
    <w:abstractNumId w:val="41"/>
  </w:num>
  <w:num w:numId="49" w16cid:durableId="123160861">
    <w:abstractNumId w:val="4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059ED"/>
    <w:rsid w:val="00011BA5"/>
    <w:rsid w:val="00012101"/>
    <w:rsid w:val="0001289D"/>
    <w:rsid w:val="000149E4"/>
    <w:rsid w:val="00016550"/>
    <w:rsid w:val="00022F43"/>
    <w:rsid w:val="00023043"/>
    <w:rsid w:val="00026FB5"/>
    <w:rsid w:val="0002707D"/>
    <w:rsid w:val="00027C4B"/>
    <w:rsid w:val="00032578"/>
    <w:rsid w:val="000357B3"/>
    <w:rsid w:val="000465AD"/>
    <w:rsid w:val="00052587"/>
    <w:rsid w:val="00054465"/>
    <w:rsid w:val="00062AA6"/>
    <w:rsid w:val="00064521"/>
    <w:rsid w:val="000647E7"/>
    <w:rsid w:val="00066E80"/>
    <w:rsid w:val="0007168D"/>
    <w:rsid w:val="00071ADD"/>
    <w:rsid w:val="00071BD8"/>
    <w:rsid w:val="00072B7B"/>
    <w:rsid w:val="00076E96"/>
    <w:rsid w:val="000779B6"/>
    <w:rsid w:val="000812B7"/>
    <w:rsid w:val="00085180"/>
    <w:rsid w:val="00086DB4"/>
    <w:rsid w:val="00090001"/>
    <w:rsid w:val="000A1401"/>
    <w:rsid w:val="000A226A"/>
    <w:rsid w:val="000A3A67"/>
    <w:rsid w:val="000A54B3"/>
    <w:rsid w:val="000B1063"/>
    <w:rsid w:val="000B13F4"/>
    <w:rsid w:val="000B6550"/>
    <w:rsid w:val="000B7686"/>
    <w:rsid w:val="000C102C"/>
    <w:rsid w:val="000C2AB8"/>
    <w:rsid w:val="000C387C"/>
    <w:rsid w:val="000C63B8"/>
    <w:rsid w:val="000C6683"/>
    <w:rsid w:val="000D0244"/>
    <w:rsid w:val="000D577D"/>
    <w:rsid w:val="000D585E"/>
    <w:rsid w:val="000E05B8"/>
    <w:rsid w:val="000E2438"/>
    <w:rsid w:val="000E5774"/>
    <w:rsid w:val="000E5A88"/>
    <w:rsid w:val="000E7177"/>
    <w:rsid w:val="000F4260"/>
    <w:rsid w:val="000F5F60"/>
    <w:rsid w:val="000F7D07"/>
    <w:rsid w:val="001019B5"/>
    <w:rsid w:val="001029FB"/>
    <w:rsid w:val="00102AC5"/>
    <w:rsid w:val="00103D11"/>
    <w:rsid w:val="00105659"/>
    <w:rsid w:val="00105AFE"/>
    <w:rsid w:val="00107385"/>
    <w:rsid w:val="00112CE3"/>
    <w:rsid w:val="001343BD"/>
    <w:rsid w:val="0013486C"/>
    <w:rsid w:val="00151312"/>
    <w:rsid w:val="001514BD"/>
    <w:rsid w:val="00152959"/>
    <w:rsid w:val="00156F9F"/>
    <w:rsid w:val="0017001F"/>
    <w:rsid w:val="001706CE"/>
    <w:rsid w:val="001712AC"/>
    <w:rsid w:val="001714F3"/>
    <w:rsid w:val="00173228"/>
    <w:rsid w:val="001732B6"/>
    <w:rsid w:val="00173AAF"/>
    <w:rsid w:val="00175C14"/>
    <w:rsid w:val="00176045"/>
    <w:rsid w:val="00182990"/>
    <w:rsid w:val="00182C8B"/>
    <w:rsid w:val="0018365E"/>
    <w:rsid w:val="001857D1"/>
    <w:rsid w:val="00193072"/>
    <w:rsid w:val="00194A98"/>
    <w:rsid w:val="00196AC9"/>
    <w:rsid w:val="001A501B"/>
    <w:rsid w:val="001A6FE1"/>
    <w:rsid w:val="001B35A2"/>
    <w:rsid w:val="001B5D45"/>
    <w:rsid w:val="001B7800"/>
    <w:rsid w:val="001C0D07"/>
    <w:rsid w:val="001C3B85"/>
    <w:rsid w:val="001C4DE3"/>
    <w:rsid w:val="001C6EA8"/>
    <w:rsid w:val="001D35CF"/>
    <w:rsid w:val="001E4052"/>
    <w:rsid w:val="001E5386"/>
    <w:rsid w:val="001E6927"/>
    <w:rsid w:val="001E7C2F"/>
    <w:rsid w:val="001E7D43"/>
    <w:rsid w:val="001F0266"/>
    <w:rsid w:val="001F16B9"/>
    <w:rsid w:val="001F1ED9"/>
    <w:rsid w:val="001F1F16"/>
    <w:rsid w:val="001F64B8"/>
    <w:rsid w:val="001F7EE9"/>
    <w:rsid w:val="00202D1B"/>
    <w:rsid w:val="002030E3"/>
    <w:rsid w:val="00203696"/>
    <w:rsid w:val="00205587"/>
    <w:rsid w:val="002067BF"/>
    <w:rsid w:val="00211971"/>
    <w:rsid w:val="002124F1"/>
    <w:rsid w:val="002129B4"/>
    <w:rsid w:val="002134CA"/>
    <w:rsid w:val="002139CC"/>
    <w:rsid w:val="002149DD"/>
    <w:rsid w:val="00214B10"/>
    <w:rsid w:val="00215769"/>
    <w:rsid w:val="002162EB"/>
    <w:rsid w:val="00222988"/>
    <w:rsid w:val="00234782"/>
    <w:rsid w:val="00234A3F"/>
    <w:rsid w:val="00234FAF"/>
    <w:rsid w:val="0023632E"/>
    <w:rsid w:val="00241CB1"/>
    <w:rsid w:val="002431D1"/>
    <w:rsid w:val="002434C2"/>
    <w:rsid w:val="002453B7"/>
    <w:rsid w:val="00245543"/>
    <w:rsid w:val="002469CB"/>
    <w:rsid w:val="00247643"/>
    <w:rsid w:val="0025440C"/>
    <w:rsid w:val="002565A5"/>
    <w:rsid w:val="00256EE5"/>
    <w:rsid w:val="00260BA3"/>
    <w:rsid w:val="00262054"/>
    <w:rsid w:val="00262AB5"/>
    <w:rsid w:val="00263194"/>
    <w:rsid w:val="002664ED"/>
    <w:rsid w:val="00273515"/>
    <w:rsid w:val="0027419B"/>
    <w:rsid w:val="002768EB"/>
    <w:rsid w:val="00281DB6"/>
    <w:rsid w:val="002825BF"/>
    <w:rsid w:val="00283562"/>
    <w:rsid w:val="00286E1B"/>
    <w:rsid w:val="00291B56"/>
    <w:rsid w:val="0029671B"/>
    <w:rsid w:val="002A2272"/>
    <w:rsid w:val="002A6D42"/>
    <w:rsid w:val="002A6D80"/>
    <w:rsid w:val="002B0485"/>
    <w:rsid w:val="002B7AAD"/>
    <w:rsid w:val="002C0B28"/>
    <w:rsid w:val="002C14DA"/>
    <w:rsid w:val="002C4D4B"/>
    <w:rsid w:val="002C576F"/>
    <w:rsid w:val="002D0C9C"/>
    <w:rsid w:val="002D1CDA"/>
    <w:rsid w:val="002D24ED"/>
    <w:rsid w:val="002D67DD"/>
    <w:rsid w:val="002E0AE4"/>
    <w:rsid w:val="002E1D88"/>
    <w:rsid w:val="002E285B"/>
    <w:rsid w:val="002E47AB"/>
    <w:rsid w:val="002E4887"/>
    <w:rsid w:val="002E5798"/>
    <w:rsid w:val="002F22FF"/>
    <w:rsid w:val="002F2814"/>
    <w:rsid w:val="002F3EAD"/>
    <w:rsid w:val="002F74D1"/>
    <w:rsid w:val="00301F63"/>
    <w:rsid w:val="00306075"/>
    <w:rsid w:val="003077F2"/>
    <w:rsid w:val="00310266"/>
    <w:rsid w:val="003103E1"/>
    <w:rsid w:val="00315367"/>
    <w:rsid w:val="00321CF1"/>
    <w:rsid w:val="00327EB5"/>
    <w:rsid w:val="0033185C"/>
    <w:rsid w:val="0033355A"/>
    <w:rsid w:val="00342BB8"/>
    <w:rsid w:val="0034457B"/>
    <w:rsid w:val="003455E2"/>
    <w:rsid w:val="00346A8E"/>
    <w:rsid w:val="0035201E"/>
    <w:rsid w:val="00353C1B"/>
    <w:rsid w:val="00356D51"/>
    <w:rsid w:val="0036063A"/>
    <w:rsid w:val="00365BB3"/>
    <w:rsid w:val="00372CBA"/>
    <w:rsid w:val="00380A6C"/>
    <w:rsid w:val="003824E9"/>
    <w:rsid w:val="003833C6"/>
    <w:rsid w:val="003867F6"/>
    <w:rsid w:val="003927FC"/>
    <w:rsid w:val="0039359B"/>
    <w:rsid w:val="0039710B"/>
    <w:rsid w:val="003A2BEC"/>
    <w:rsid w:val="003A3206"/>
    <w:rsid w:val="003A385E"/>
    <w:rsid w:val="003A6086"/>
    <w:rsid w:val="003A62EE"/>
    <w:rsid w:val="003A6DAF"/>
    <w:rsid w:val="003B0E1A"/>
    <w:rsid w:val="003B0EAB"/>
    <w:rsid w:val="003B1D02"/>
    <w:rsid w:val="003B3ED3"/>
    <w:rsid w:val="003C20EE"/>
    <w:rsid w:val="003C5B3C"/>
    <w:rsid w:val="003D1ABB"/>
    <w:rsid w:val="003D310D"/>
    <w:rsid w:val="003D7DF3"/>
    <w:rsid w:val="003E02A3"/>
    <w:rsid w:val="003E3E5C"/>
    <w:rsid w:val="003E407E"/>
    <w:rsid w:val="003E53B9"/>
    <w:rsid w:val="003F542F"/>
    <w:rsid w:val="003F652D"/>
    <w:rsid w:val="00400103"/>
    <w:rsid w:val="00403559"/>
    <w:rsid w:val="004233C1"/>
    <w:rsid w:val="00425279"/>
    <w:rsid w:val="00425307"/>
    <w:rsid w:val="004253DC"/>
    <w:rsid w:val="00425D24"/>
    <w:rsid w:val="00432C05"/>
    <w:rsid w:val="004330AB"/>
    <w:rsid w:val="00434F0B"/>
    <w:rsid w:val="00440547"/>
    <w:rsid w:val="00442962"/>
    <w:rsid w:val="00447194"/>
    <w:rsid w:val="004476F2"/>
    <w:rsid w:val="00447F64"/>
    <w:rsid w:val="00455919"/>
    <w:rsid w:val="00455F18"/>
    <w:rsid w:val="00465853"/>
    <w:rsid w:val="0047050A"/>
    <w:rsid w:val="004717E6"/>
    <w:rsid w:val="004748C3"/>
    <w:rsid w:val="00475924"/>
    <w:rsid w:val="00477BB2"/>
    <w:rsid w:val="00480A43"/>
    <w:rsid w:val="00480FC7"/>
    <w:rsid w:val="00481F6A"/>
    <w:rsid w:val="004834B1"/>
    <w:rsid w:val="00485D8E"/>
    <w:rsid w:val="004874A5"/>
    <w:rsid w:val="00487ECF"/>
    <w:rsid w:val="00490E77"/>
    <w:rsid w:val="00492FE3"/>
    <w:rsid w:val="004950F5"/>
    <w:rsid w:val="00497817"/>
    <w:rsid w:val="004A0946"/>
    <w:rsid w:val="004A1A81"/>
    <w:rsid w:val="004A2A26"/>
    <w:rsid w:val="004A6166"/>
    <w:rsid w:val="004A6CD8"/>
    <w:rsid w:val="004A7453"/>
    <w:rsid w:val="004B01F9"/>
    <w:rsid w:val="004B1016"/>
    <w:rsid w:val="004B59C1"/>
    <w:rsid w:val="004B7CF9"/>
    <w:rsid w:val="004C1764"/>
    <w:rsid w:val="004C38A6"/>
    <w:rsid w:val="004C3ACD"/>
    <w:rsid w:val="004C4698"/>
    <w:rsid w:val="004C5818"/>
    <w:rsid w:val="004C68DF"/>
    <w:rsid w:val="004C7FA5"/>
    <w:rsid w:val="004D363E"/>
    <w:rsid w:val="004D5C6C"/>
    <w:rsid w:val="004E02E5"/>
    <w:rsid w:val="004E0887"/>
    <w:rsid w:val="004F1BBA"/>
    <w:rsid w:val="0050016C"/>
    <w:rsid w:val="00500BCB"/>
    <w:rsid w:val="00500C19"/>
    <w:rsid w:val="00504247"/>
    <w:rsid w:val="00510975"/>
    <w:rsid w:val="0051399B"/>
    <w:rsid w:val="00520370"/>
    <w:rsid w:val="00522004"/>
    <w:rsid w:val="00524FCF"/>
    <w:rsid w:val="00525950"/>
    <w:rsid w:val="005303ED"/>
    <w:rsid w:val="005309DB"/>
    <w:rsid w:val="005313E9"/>
    <w:rsid w:val="00534029"/>
    <w:rsid w:val="00535CD4"/>
    <w:rsid w:val="00536719"/>
    <w:rsid w:val="00551779"/>
    <w:rsid w:val="005569FB"/>
    <w:rsid w:val="005578D9"/>
    <w:rsid w:val="00557C5E"/>
    <w:rsid w:val="00561279"/>
    <w:rsid w:val="005614ED"/>
    <w:rsid w:val="00567391"/>
    <w:rsid w:val="00571C2C"/>
    <w:rsid w:val="00577784"/>
    <w:rsid w:val="00582D20"/>
    <w:rsid w:val="005842B2"/>
    <w:rsid w:val="0058509C"/>
    <w:rsid w:val="005863A3"/>
    <w:rsid w:val="00591EE6"/>
    <w:rsid w:val="00593DA4"/>
    <w:rsid w:val="00595A00"/>
    <w:rsid w:val="00596E12"/>
    <w:rsid w:val="005979FD"/>
    <w:rsid w:val="005A44EE"/>
    <w:rsid w:val="005B02DB"/>
    <w:rsid w:val="005B105E"/>
    <w:rsid w:val="005B2303"/>
    <w:rsid w:val="005B7E71"/>
    <w:rsid w:val="005C358C"/>
    <w:rsid w:val="005C413E"/>
    <w:rsid w:val="005C5632"/>
    <w:rsid w:val="005D07F3"/>
    <w:rsid w:val="005D45E0"/>
    <w:rsid w:val="005E16E7"/>
    <w:rsid w:val="005E19C0"/>
    <w:rsid w:val="005E1F6C"/>
    <w:rsid w:val="005E4301"/>
    <w:rsid w:val="005E544E"/>
    <w:rsid w:val="005F0095"/>
    <w:rsid w:val="005F130D"/>
    <w:rsid w:val="005F2B44"/>
    <w:rsid w:val="005F5045"/>
    <w:rsid w:val="005F5D56"/>
    <w:rsid w:val="00606880"/>
    <w:rsid w:val="006074CB"/>
    <w:rsid w:val="00610205"/>
    <w:rsid w:val="006116E4"/>
    <w:rsid w:val="00613894"/>
    <w:rsid w:val="00613C46"/>
    <w:rsid w:val="006236DD"/>
    <w:rsid w:val="00623F56"/>
    <w:rsid w:val="00625467"/>
    <w:rsid w:val="00625B39"/>
    <w:rsid w:val="00626478"/>
    <w:rsid w:val="006372EE"/>
    <w:rsid w:val="00637EE7"/>
    <w:rsid w:val="00640FA9"/>
    <w:rsid w:val="00643655"/>
    <w:rsid w:val="00645421"/>
    <w:rsid w:val="006454C5"/>
    <w:rsid w:val="00647E73"/>
    <w:rsid w:val="006545C7"/>
    <w:rsid w:val="00660D07"/>
    <w:rsid w:val="006654F5"/>
    <w:rsid w:val="00666F2C"/>
    <w:rsid w:val="00667E5E"/>
    <w:rsid w:val="00670585"/>
    <w:rsid w:val="00671ADF"/>
    <w:rsid w:val="0067466A"/>
    <w:rsid w:val="006755BB"/>
    <w:rsid w:val="00683A9A"/>
    <w:rsid w:val="00685A61"/>
    <w:rsid w:val="00690A9F"/>
    <w:rsid w:val="00691F93"/>
    <w:rsid w:val="00692493"/>
    <w:rsid w:val="00692D68"/>
    <w:rsid w:val="00693877"/>
    <w:rsid w:val="00695414"/>
    <w:rsid w:val="00695697"/>
    <w:rsid w:val="006972C6"/>
    <w:rsid w:val="006A3914"/>
    <w:rsid w:val="006A3A0E"/>
    <w:rsid w:val="006A5F39"/>
    <w:rsid w:val="006B6303"/>
    <w:rsid w:val="006C0471"/>
    <w:rsid w:val="006C07B8"/>
    <w:rsid w:val="006C6C1A"/>
    <w:rsid w:val="006C6E6B"/>
    <w:rsid w:val="006C722C"/>
    <w:rsid w:val="006D0BDA"/>
    <w:rsid w:val="006E13D9"/>
    <w:rsid w:val="006E477A"/>
    <w:rsid w:val="006F41C7"/>
    <w:rsid w:val="006F7AF3"/>
    <w:rsid w:val="00701F00"/>
    <w:rsid w:val="00704B34"/>
    <w:rsid w:val="00706E59"/>
    <w:rsid w:val="00712198"/>
    <w:rsid w:val="0071769C"/>
    <w:rsid w:val="007248B5"/>
    <w:rsid w:val="007249C0"/>
    <w:rsid w:val="00730573"/>
    <w:rsid w:val="007308A1"/>
    <w:rsid w:val="00730A9B"/>
    <w:rsid w:val="00733CAA"/>
    <w:rsid w:val="0073661C"/>
    <w:rsid w:val="0073772E"/>
    <w:rsid w:val="00741677"/>
    <w:rsid w:val="00741FD7"/>
    <w:rsid w:val="00747253"/>
    <w:rsid w:val="0074788A"/>
    <w:rsid w:val="007535A8"/>
    <w:rsid w:val="0075770C"/>
    <w:rsid w:val="00761D6F"/>
    <w:rsid w:val="00764034"/>
    <w:rsid w:val="007655DC"/>
    <w:rsid w:val="0076701B"/>
    <w:rsid w:val="00770347"/>
    <w:rsid w:val="007705F2"/>
    <w:rsid w:val="007725CF"/>
    <w:rsid w:val="00774C31"/>
    <w:rsid w:val="00775C52"/>
    <w:rsid w:val="00784B61"/>
    <w:rsid w:val="007910D4"/>
    <w:rsid w:val="00795897"/>
    <w:rsid w:val="00795BA3"/>
    <w:rsid w:val="00797B49"/>
    <w:rsid w:val="007A02AF"/>
    <w:rsid w:val="007A0F06"/>
    <w:rsid w:val="007A33C3"/>
    <w:rsid w:val="007A74C1"/>
    <w:rsid w:val="007B0221"/>
    <w:rsid w:val="007B0906"/>
    <w:rsid w:val="007B336A"/>
    <w:rsid w:val="007B47B1"/>
    <w:rsid w:val="007B57B2"/>
    <w:rsid w:val="007B5D0A"/>
    <w:rsid w:val="007C125E"/>
    <w:rsid w:val="007C5384"/>
    <w:rsid w:val="007C5A21"/>
    <w:rsid w:val="007C6C5E"/>
    <w:rsid w:val="007D16DC"/>
    <w:rsid w:val="007D199C"/>
    <w:rsid w:val="007D1DF2"/>
    <w:rsid w:val="007D28B2"/>
    <w:rsid w:val="007D7336"/>
    <w:rsid w:val="007F0660"/>
    <w:rsid w:val="007F1032"/>
    <w:rsid w:val="007F7429"/>
    <w:rsid w:val="00801ACD"/>
    <w:rsid w:val="008048D0"/>
    <w:rsid w:val="0080632E"/>
    <w:rsid w:val="0080657F"/>
    <w:rsid w:val="00806F7E"/>
    <w:rsid w:val="0081171C"/>
    <w:rsid w:val="00812363"/>
    <w:rsid w:val="008126A6"/>
    <w:rsid w:val="00816CBC"/>
    <w:rsid w:val="00820A49"/>
    <w:rsid w:val="00822634"/>
    <w:rsid w:val="00822CD9"/>
    <w:rsid w:val="00824BAD"/>
    <w:rsid w:val="00826DC5"/>
    <w:rsid w:val="008274AB"/>
    <w:rsid w:val="00827821"/>
    <w:rsid w:val="00832CB8"/>
    <w:rsid w:val="00834324"/>
    <w:rsid w:val="008407AC"/>
    <w:rsid w:val="00845BFA"/>
    <w:rsid w:val="00854BBD"/>
    <w:rsid w:val="008637F0"/>
    <w:rsid w:val="00863909"/>
    <w:rsid w:val="00866E19"/>
    <w:rsid w:val="00873F94"/>
    <w:rsid w:val="0087405C"/>
    <w:rsid w:val="008801C0"/>
    <w:rsid w:val="00881AFC"/>
    <w:rsid w:val="00886419"/>
    <w:rsid w:val="00893274"/>
    <w:rsid w:val="00894802"/>
    <w:rsid w:val="008956BA"/>
    <w:rsid w:val="00895F09"/>
    <w:rsid w:val="0089686B"/>
    <w:rsid w:val="008A2BCC"/>
    <w:rsid w:val="008A445B"/>
    <w:rsid w:val="008A4738"/>
    <w:rsid w:val="008A6F9D"/>
    <w:rsid w:val="008B25B2"/>
    <w:rsid w:val="008C068A"/>
    <w:rsid w:val="008C1583"/>
    <w:rsid w:val="008C5325"/>
    <w:rsid w:val="008C5570"/>
    <w:rsid w:val="008C7A8D"/>
    <w:rsid w:val="008C7C95"/>
    <w:rsid w:val="008D3A3C"/>
    <w:rsid w:val="008D7F2C"/>
    <w:rsid w:val="008E1E4C"/>
    <w:rsid w:val="008E2F08"/>
    <w:rsid w:val="008F0769"/>
    <w:rsid w:val="008F3532"/>
    <w:rsid w:val="008F488F"/>
    <w:rsid w:val="008F4AE7"/>
    <w:rsid w:val="008F76F2"/>
    <w:rsid w:val="00901DFC"/>
    <w:rsid w:val="0090226D"/>
    <w:rsid w:val="00902D40"/>
    <w:rsid w:val="00905E1D"/>
    <w:rsid w:val="00914A3C"/>
    <w:rsid w:val="00915220"/>
    <w:rsid w:val="00932856"/>
    <w:rsid w:val="00932B14"/>
    <w:rsid w:val="009342D9"/>
    <w:rsid w:val="00936168"/>
    <w:rsid w:val="0094212E"/>
    <w:rsid w:val="009422CF"/>
    <w:rsid w:val="00947932"/>
    <w:rsid w:val="009502F3"/>
    <w:rsid w:val="00951133"/>
    <w:rsid w:val="00955AF7"/>
    <w:rsid w:val="0095662D"/>
    <w:rsid w:val="00956EFD"/>
    <w:rsid w:val="00961775"/>
    <w:rsid w:val="009622C1"/>
    <w:rsid w:val="00966D1B"/>
    <w:rsid w:val="00975163"/>
    <w:rsid w:val="00976BB9"/>
    <w:rsid w:val="0098157D"/>
    <w:rsid w:val="009849C3"/>
    <w:rsid w:val="009872F9"/>
    <w:rsid w:val="00987EBF"/>
    <w:rsid w:val="0099024C"/>
    <w:rsid w:val="009907CD"/>
    <w:rsid w:val="009919FF"/>
    <w:rsid w:val="009972FD"/>
    <w:rsid w:val="009A1D8A"/>
    <w:rsid w:val="009A2369"/>
    <w:rsid w:val="009A6FAD"/>
    <w:rsid w:val="009B2F48"/>
    <w:rsid w:val="009B7292"/>
    <w:rsid w:val="009B759F"/>
    <w:rsid w:val="009C2EAB"/>
    <w:rsid w:val="009C550C"/>
    <w:rsid w:val="009C5E2F"/>
    <w:rsid w:val="009D0FDD"/>
    <w:rsid w:val="009D24A8"/>
    <w:rsid w:val="009D28ED"/>
    <w:rsid w:val="009D3484"/>
    <w:rsid w:val="009D3B38"/>
    <w:rsid w:val="009D69F1"/>
    <w:rsid w:val="009D7918"/>
    <w:rsid w:val="009E3B3C"/>
    <w:rsid w:val="009E525B"/>
    <w:rsid w:val="009E5386"/>
    <w:rsid w:val="009F2146"/>
    <w:rsid w:val="009F3D9F"/>
    <w:rsid w:val="009F460F"/>
    <w:rsid w:val="009F4BBA"/>
    <w:rsid w:val="00A0065F"/>
    <w:rsid w:val="00A02457"/>
    <w:rsid w:val="00A0728C"/>
    <w:rsid w:val="00A077EB"/>
    <w:rsid w:val="00A106B0"/>
    <w:rsid w:val="00A111C2"/>
    <w:rsid w:val="00A13371"/>
    <w:rsid w:val="00A14397"/>
    <w:rsid w:val="00A15606"/>
    <w:rsid w:val="00A15DA0"/>
    <w:rsid w:val="00A239DF"/>
    <w:rsid w:val="00A24472"/>
    <w:rsid w:val="00A24B33"/>
    <w:rsid w:val="00A26391"/>
    <w:rsid w:val="00A315BC"/>
    <w:rsid w:val="00A3423E"/>
    <w:rsid w:val="00A365D7"/>
    <w:rsid w:val="00A45C64"/>
    <w:rsid w:val="00A50273"/>
    <w:rsid w:val="00A52DFF"/>
    <w:rsid w:val="00A60330"/>
    <w:rsid w:val="00A61C18"/>
    <w:rsid w:val="00A62458"/>
    <w:rsid w:val="00A744AE"/>
    <w:rsid w:val="00A7463E"/>
    <w:rsid w:val="00A81C71"/>
    <w:rsid w:val="00A83A2A"/>
    <w:rsid w:val="00A8522F"/>
    <w:rsid w:val="00A855CE"/>
    <w:rsid w:val="00A93C5A"/>
    <w:rsid w:val="00A97E6D"/>
    <w:rsid w:val="00AA5103"/>
    <w:rsid w:val="00AB0410"/>
    <w:rsid w:val="00AB0A85"/>
    <w:rsid w:val="00AB476E"/>
    <w:rsid w:val="00AB4A80"/>
    <w:rsid w:val="00AB5278"/>
    <w:rsid w:val="00AB5EA7"/>
    <w:rsid w:val="00AB7A5E"/>
    <w:rsid w:val="00AB7B91"/>
    <w:rsid w:val="00AC191A"/>
    <w:rsid w:val="00AC25AA"/>
    <w:rsid w:val="00AD152A"/>
    <w:rsid w:val="00AD6B65"/>
    <w:rsid w:val="00AE43FF"/>
    <w:rsid w:val="00AE4E48"/>
    <w:rsid w:val="00AF1331"/>
    <w:rsid w:val="00AF2477"/>
    <w:rsid w:val="00AF4251"/>
    <w:rsid w:val="00AF7187"/>
    <w:rsid w:val="00B00677"/>
    <w:rsid w:val="00B0510F"/>
    <w:rsid w:val="00B07F6C"/>
    <w:rsid w:val="00B10EA8"/>
    <w:rsid w:val="00B1312D"/>
    <w:rsid w:val="00B17995"/>
    <w:rsid w:val="00B17FB1"/>
    <w:rsid w:val="00B262FF"/>
    <w:rsid w:val="00B27CF0"/>
    <w:rsid w:val="00B35320"/>
    <w:rsid w:val="00B46EC7"/>
    <w:rsid w:val="00B523E5"/>
    <w:rsid w:val="00B606BF"/>
    <w:rsid w:val="00B620D9"/>
    <w:rsid w:val="00B70BFC"/>
    <w:rsid w:val="00B71D8C"/>
    <w:rsid w:val="00B72592"/>
    <w:rsid w:val="00B775DD"/>
    <w:rsid w:val="00B8088D"/>
    <w:rsid w:val="00B816EC"/>
    <w:rsid w:val="00B85963"/>
    <w:rsid w:val="00B870E5"/>
    <w:rsid w:val="00B903DD"/>
    <w:rsid w:val="00B91531"/>
    <w:rsid w:val="00B9509C"/>
    <w:rsid w:val="00B97729"/>
    <w:rsid w:val="00BA0234"/>
    <w:rsid w:val="00BA18FB"/>
    <w:rsid w:val="00BA3135"/>
    <w:rsid w:val="00BA46C8"/>
    <w:rsid w:val="00BB7078"/>
    <w:rsid w:val="00BC176A"/>
    <w:rsid w:val="00BC2053"/>
    <w:rsid w:val="00BC3565"/>
    <w:rsid w:val="00BC5284"/>
    <w:rsid w:val="00BC64C5"/>
    <w:rsid w:val="00BD2CC9"/>
    <w:rsid w:val="00BD3BD6"/>
    <w:rsid w:val="00BD5740"/>
    <w:rsid w:val="00BD6E48"/>
    <w:rsid w:val="00BD7B99"/>
    <w:rsid w:val="00BE5D36"/>
    <w:rsid w:val="00BE658C"/>
    <w:rsid w:val="00BE72FD"/>
    <w:rsid w:val="00BF0C9C"/>
    <w:rsid w:val="00BF58D0"/>
    <w:rsid w:val="00BF6ED8"/>
    <w:rsid w:val="00BF771B"/>
    <w:rsid w:val="00C0466C"/>
    <w:rsid w:val="00C12D36"/>
    <w:rsid w:val="00C13AE8"/>
    <w:rsid w:val="00C14407"/>
    <w:rsid w:val="00C2079A"/>
    <w:rsid w:val="00C225AC"/>
    <w:rsid w:val="00C25212"/>
    <w:rsid w:val="00C274E0"/>
    <w:rsid w:val="00C30085"/>
    <w:rsid w:val="00C30991"/>
    <w:rsid w:val="00C31206"/>
    <w:rsid w:val="00C372C4"/>
    <w:rsid w:val="00C40F5A"/>
    <w:rsid w:val="00C5037A"/>
    <w:rsid w:val="00C51702"/>
    <w:rsid w:val="00C51F1D"/>
    <w:rsid w:val="00C541AA"/>
    <w:rsid w:val="00C55873"/>
    <w:rsid w:val="00C61106"/>
    <w:rsid w:val="00C617C6"/>
    <w:rsid w:val="00C62FBB"/>
    <w:rsid w:val="00C641F5"/>
    <w:rsid w:val="00C67BAC"/>
    <w:rsid w:val="00C7688B"/>
    <w:rsid w:val="00C7780E"/>
    <w:rsid w:val="00C827A2"/>
    <w:rsid w:val="00C827F2"/>
    <w:rsid w:val="00C82891"/>
    <w:rsid w:val="00C83694"/>
    <w:rsid w:val="00C84A35"/>
    <w:rsid w:val="00C926EF"/>
    <w:rsid w:val="00C94742"/>
    <w:rsid w:val="00CA134D"/>
    <w:rsid w:val="00CA4943"/>
    <w:rsid w:val="00CA500E"/>
    <w:rsid w:val="00CA5F9D"/>
    <w:rsid w:val="00CA72E8"/>
    <w:rsid w:val="00CA7521"/>
    <w:rsid w:val="00CB06A5"/>
    <w:rsid w:val="00CB188F"/>
    <w:rsid w:val="00CD3041"/>
    <w:rsid w:val="00CD4EDD"/>
    <w:rsid w:val="00CD5420"/>
    <w:rsid w:val="00CD77F8"/>
    <w:rsid w:val="00CF27CC"/>
    <w:rsid w:val="00CF2D12"/>
    <w:rsid w:val="00CF5109"/>
    <w:rsid w:val="00CF6BDF"/>
    <w:rsid w:val="00CF7E84"/>
    <w:rsid w:val="00D003BA"/>
    <w:rsid w:val="00D03D08"/>
    <w:rsid w:val="00D03FB4"/>
    <w:rsid w:val="00D06C33"/>
    <w:rsid w:val="00D1068C"/>
    <w:rsid w:val="00D122E1"/>
    <w:rsid w:val="00D12B06"/>
    <w:rsid w:val="00D17295"/>
    <w:rsid w:val="00D250A2"/>
    <w:rsid w:val="00D25E44"/>
    <w:rsid w:val="00D308DA"/>
    <w:rsid w:val="00D31A07"/>
    <w:rsid w:val="00D35E8B"/>
    <w:rsid w:val="00D36C2D"/>
    <w:rsid w:val="00D370DA"/>
    <w:rsid w:val="00D41381"/>
    <w:rsid w:val="00D4327A"/>
    <w:rsid w:val="00D43408"/>
    <w:rsid w:val="00D447A5"/>
    <w:rsid w:val="00D502B9"/>
    <w:rsid w:val="00D502EF"/>
    <w:rsid w:val="00D5150D"/>
    <w:rsid w:val="00D5439A"/>
    <w:rsid w:val="00D5504E"/>
    <w:rsid w:val="00D576D4"/>
    <w:rsid w:val="00D70838"/>
    <w:rsid w:val="00D70B72"/>
    <w:rsid w:val="00D71A6C"/>
    <w:rsid w:val="00D72C43"/>
    <w:rsid w:val="00D95B8E"/>
    <w:rsid w:val="00D95BE1"/>
    <w:rsid w:val="00D979D7"/>
    <w:rsid w:val="00D97B4B"/>
    <w:rsid w:val="00D97DC6"/>
    <w:rsid w:val="00DA3CD3"/>
    <w:rsid w:val="00DA4162"/>
    <w:rsid w:val="00DA62FC"/>
    <w:rsid w:val="00DA659A"/>
    <w:rsid w:val="00DC00F6"/>
    <w:rsid w:val="00DC1D58"/>
    <w:rsid w:val="00DC3AEE"/>
    <w:rsid w:val="00DC4428"/>
    <w:rsid w:val="00DD0A49"/>
    <w:rsid w:val="00DD18DA"/>
    <w:rsid w:val="00DD1E82"/>
    <w:rsid w:val="00DD2B94"/>
    <w:rsid w:val="00DD3442"/>
    <w:rsid w:val="00DD4764"/>
    <w:rsid w:val="00DD6CFC"/>
    <w:rsid w:val="00DF3067"/>
    <w:rsid w:val="00DF3C4B"/>
    <w:rsid w:val="00DF3D62"/>
    <w:rsid w:val="00DF4843"/>
    <w:rsid w:val="00DF6054"/>
    <w:rsid w:val="00DF7F4F"/>
    <w:rsid w:val="00E021CD"/>
    <w:rsid w:val="00E06201"/>
    <w:rsid w:val="00E11480"/>
    <w:rsid w:val="00E20C22"/>
    <w:rsid w:val="00E2521A"/>
    <w:rsid w:val="00E2703C"/>
    <w:rsid w:val="00E304E4"/>
    <w:rsid w:val="00E3536E"/>
    <w:rsid w:val="00E36EEB"/>
    <w:rsid w:val="00E41761"/>
    <w:rsid w:val="00E45D00"/>
    <w:rsid w:val="00E5161F"/>
    <w:rsid w:val="00E5186F"/>
    <w:rsid w:val="00E52200"/>
    <w:rsid w:val="00E527D4"/>
    <w:rsid w:val="00E528AF"/>
    <w:rsid w:val="00E55F91"/>
    <w:rsid w:val="00E56237"/>
    <w:rsid w:val="00E562BE"/>
    <w:rsid w:val="00E60C52"/>
    <w:rsid w:val="00E60DBB"/>
    <w:rsid w:val="00E617C7"/>
    <w:rsid w:val="00E61C8F"/>
    <w:rsid w:val="00E63591"/>
    <w:rsid w:val="00E73034"/>
    <w:rsid w:val="00E75C61"/>
    <w:rsid w:val="00E8373D"/>
    <w:rsid w:val="00E839E9"/>
    <w:rsid w:val="00E84CE0"/>
    <w:rsid w:val="00E93974"/>
    <w:rsid w:val="00E970D7"/>
    <w:rsid w:val="00EA0370"/>
    <w:rsid w:val="00EA1B3D"/>
    <w:rsid w:val="00EA2B6F"/>
    <w:rsid w:val="00EB05A1"/>
    <w:rsid w:val="00EB2F63"/>
    <w:rsid w:val="00EC0ACE"/>
    <w:rsid w:val="00EC18E5"/>
    <w:rsid w:val="00EC58A5"/>
    <w:rsid w:val="00ED19F7"/>
    <w:rsid w:val="00ED2DE8"/>
    <w:rsid w:val="00ED6998"/>
    <w:rsid w:val="00EE34B9"/>
    <w:rsid w:val="00EE35EB"/>
    <w:rsid w:val="00EE4F8C"/>
    <w:rsid w:val="00EF0BE3"/>
    <w:rsid w:val="00EF3C1E"/>
    <w:rsid w:val="00EF50B5"/>
    <w:rsid w:val="00EF6E18"/>
    <w:rsid w:val="00F06488"/>
    <w:rsid w:val="00F12CC1"/>
    <w:rsid w:val="00F15182"/>
    <w:rsid w:val="00F15F61"/>
    <w:rsid w:val="00F1605E"/>
    <w:rsid w:val="00F210BD"/>
    <w:rsid w:val="00F245FC"/>
    <w:rsid w:val="00F25DB7"/>
    <w:rsid w:val="00F3368F"/>
    <w:rsid w:val="00F339D6"/>
    <w:rsid w:val="00F527A9"/>
    <w:rsid w:val="00F61781"/>
    <w:rsid w:val="00F65E87"/>
    <w:rsid w:val="00F67F22"/>
    <w:rsid w:val="00F74341"/>
    <w:rsid w:val="00F81EE9"/>
    <w:rsid w:val="00F83F30"/>
    <w:rsid w:val="00F95E6B"/>
    <w:rsid w:val="00FA3BF7"/>
    <w:rsid w:val="00FC55EB"/>
    <w:rsid w:val="00FC6D58"/>
    <w:rsid w:val="00FE0170"/>
    <w:rsid w:val="00FE52CB"/>
    <w:rsid w:val="00FE6BB6"/>
    <w:rsid w:val="00FF0EF3"/>
    <w:rsid w:val="00FF3F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30069"/>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1" w:unhideWhenUsed="1"/>
    <w:lsdException w:name="toc 5" w:semiHidden="1" w:uiPriority="0" w:unhideWhenUsed="1"/>
    <w:lsdException w:name="toc 6" w:semiHidden="1" w:uiPriority="0"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484"/>
  </w:style>
  <w:style w:type="paragraph" w:styleId="Heading1">
    <w:name w:val="heading 1"/>
    <w:basedOn w:val="Normal"/>
    <w:next w:val="Normal"/>
    <w:link w:val="Heading1Char1"/>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link w:val="Heading3Char1"/>
    <w:uiPriority w:val="9"/>
    <w:unhideWhenUsed/>
    <w:qFormat/>
    <w:pPr>
      <w:keepNext/>
      <w:keepLines/>
      <w:spacing w:before="320" w:after="80"/>
      <w:outlineLvl w:val="2"/>
    </w:pPr>
    <w:rPr>
      <w:color w:val="434343"/>
      <w:sz w:val="28"/>
      <w:szCs w:val="28"/>
    </w:rPr>
  </w:style>
  <w:style w:type="paragraph" w:styleId="Heading4">
    <w:name w:val="heading 4"/>
    <w:basedOn w:val="Normal"/>
    <w:next w:val="Normal"/>
    <w:link w:val="Heading4Char"/>
    <w:uiPriority w:val="9"/>
    <w:unhideWhenUsed/>
    <w:qFormat/>
    <w:pPr>
      <w:keepNext/>
      <w:keepLines/>
      <w:spacing w:before="280" w:after="80"/>
      <w:outlineLvl w:val="3"/>
    </w:pPr>
    <w:rPr>
      <w:color w:val="666666"/>
      <w:sz w:val="24"/>
      <w:szCs w:val="24"/>
    </w:rPr>
  </w:style>
  <w:style w:type="paragraph" w:styleId="Heading5">
    <w:name w:val="heading 5"/>
    <w:basedOn w:val="Normal"/>
    <w:next w:val="Normal"/>
    <w:link w:val="Heading5Char"/>
    <w:uiPriority w:val="9"/>
    <w:unhideWhenUsed/>
    <w:qFormat/>
    <w:pPr>
      <w:keepNext/>
      <w:keepLines/>
      <w:spacing w:before="240" w:after="80"/>
      <w:outlineLvl w:val="4"/>
    </w:pPr>
    <w:rPr>
      <w:color w:val="666666"/>
    </w:rPr>
  </w:style>
  <w:style w:type="paragraph" w:styleId="Heading6">
    <w:name w:val="heading 6"/>
    <w:basedOn w:val="Normal"/>
    <w:next w:val="Normal"/>
    <w:link w:val="Heading6Char"/>
    <w:uiPriority w:val="9"/>
    <w:unhideWhenUsed/>
    <w:qFormat/>
    <w:pPr>
      <w:keepNext/>
      <w:keepLines/>
      <w:spacing w:before="240" w:after="80"/>
      <w:outlineLvl w:val="5"/>
    </w:pPr>
    <w:rPr>
      <w:i/>
      <w:color w:val="666666"/>
    </w:rPr>
  </w:style>
  <w:style w:type="paragraph" w:styleId="Heading7">
    <w:name w:val="heading 7"/>
    <w:basedOn w:val="Normal"/>
    <w:next w:val="Normal"/>
    <w:link w:val="Heading7Char1"/>
    <w:uiPriority w:val="9"/>
    <w:qFormat/>
    <w:rsid w:val="000E5A88"/>
    <w:pPr>
      <w:numPr>
        <w:ilvl w:val="6"/>
        <w:numId w:val="1"/>
      </w:numPr>
      <w:suppressAutoHyphens/>
      <w:spacing w:before="240" w:after="60" w:line="240" w:lineRule="auto"/>
      <w:outlineLvl w:val="6"/>
    </w:pPr>
    <w:rPr>
      <w:rFonts w:ascii="Times New Roman" w:eastAsia="Times New Roman" w:hAnsi="Times New Roman" w:cs="Times New Roman"/>
      <w:sz w:val="24"/>
      <w:szCs w:val="24"/>
      <w:lang w:val="x-none" w:eastAsia="ar-SA"/>
    </w:rPr>
  </w:style>
  <w:style w:type="paragraph" w:styleId="Heading8">
    <w:name w:val="heading 8"/>
    <w:basedOn w:val="Normal"/>
    <w:next w:val="Normal"/>
    <w:link w:val="Heading8Char"/>
    <w:uiPriority w:val="9"/>
    <w:unhideWhenUsed/>
    <w:qFormat/>
    <w:rsid w:val="00E84CE0"/>
    <w:pPr>
      <w:keepNext/>
      <w:keepLines/>
      <w:spacing w:before="40" w:line="264" w:lineRule="auto"/>
      <w:outlineLvl w:val="7"/>
    </w:pPr>
    <w:rPr>
      <w:rFonts w:ascii="Calibri Light" w:eastAsia="SimSun" w:hAnsi="Calibri Light" w:cs="Times New Roman"/>
      <w:b/>
      <w:bCs/>
      <w:color w:val="44546A"/>
      <w:sz w:val="20"/>
      <w:szCs w:val="20"/>
      <w:lang w:val="en-US"/>
    </w:rPr>
  </w:style>
  <w:style w:type="paragraph" w:styleId="Heading9">
    <w:name w:val="heading 9"/>
    <w:basedOn w:val="Normal"/>
    <w:next w:val="Normal"/>
    <w:link w:val="Heading9Char"/>
    <w:uiPriority w:val="9"/>
    <w:unhideWhenUsed/>
    <w:qFormat/>
    <w:rsid w:val="00E84CE0"/>
    <w:pPr>
      <w:keepNext/>
      <w:keepLines/>
      <w:spacing w:before="40" w:line="264" w:lineRule="auto"/>
      <w:outlineLvl w:val="8"/>
    </w:pPr>
    <w:rPr>
      <w:rFonts w:ascii="Calibri Light" w:eastAsia="SimSun" w:hAnsi="Calibri Light" w:cs="Times New Roman"/>
      <w:b/>
      <w:bCs/>
      <w:i/>
      <w:iCs/>
      <w:color w:val="44546A"/>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after="60"/>
    </w:pPr>
    <w:rPr>
      <w:sz w:val="52"/>
      <w:szCs w:val="52"/>
    </w:rPr>
  </w:style>
  <w:style w:type="paragraph" w:styleId="Subtitle">
    <w:name w:val="Subtitle"/>
    <w:basedOn w:val="Normal"/>
    <w:next w:val="Normal"/>
    <w:link w:val="SubtitleChar"/>
    <w:uiPriority w:val="11"/>
    <w:qFormat/>
    <w:pPr>
      <w:keepNext/>
      <w:keepLines/>
      <w:spacing w:after="320"/>
    </w:pPr>
    <w:rPr>
      <w:color w:val="666666"/>
      <w:sz w:val="30"/>
      <w:szCs w:val="30"/>
    </w:rPr>
  </w:style>
  <w:style w:type="paragraph" w:styleId="Header">
    <w:name w:val="header"/>
    <w:aliases w:val=" Char14"/>
    <w:basedOn w:val="Normal"/>
    <w:link w:val="HeaderChar1"/>
    <w:unhideWhenUsed/>
    <w:rsid w:val="001C6EA8"/>
    <w:pPr>
      <w:tabs>
        <w:tab w:val="center" w:pos="4680"/>
        <w:tab w:val="right" w:pos="9360"/>
      </w:tabs>
      <w:spacing w:line="240" w:lineRule="auto"/>
    </w:pPr>
  </w:style>
  <w:style w:type="character" w:customStyle="1" w:styleId="HeaderChar1">
    <w:name w:val="Header Char1"/>
    <w:aliases w:val=" Char14 Char1"/>
    <w:basedOn w:val="DefaultParagraphFont"/>
    <w:link w:val="Header"/>
    <w:rsid w:val="001C6EA8"/>
  </w:style>
  <w:style w:type="paragraph" w:styleId="Footer">
    <w:name w:val="footer"/>
    <w:basedOn w:val="Normal"/>
    <w:link w:val="FooterChar1"/>
    <w:uiPriority w:val="99"/>
    <w:unhideWhenUsed/>
    <w:rsid w:val="001C6EA8"/>
    <w:pPr>
      <w:tabs>
        <w:tab w:val="center" w:pos="4680"/>
        <w:tab w:val="right" w:pos="9360"/>
      </w:tabs>
      <w:spacing w:line="240" w:lineRule="auto"/>
    </w:pPr>
  </w:style>
  <w:style w:type="character" w:customStyle="1" w:styleId="FooterChar1">
    <w:name w:val="Footer Char1"/>
    <w:basedOn w:val="DefaultParagraphFont"/>
    <w:link w:val="Footer"/>
    <w:uiPriority w:val="99"/>
    <w:rsid w:val="001C6EA8"/>
  </w:style>
  <w:style w:type="character" w:customStyle="1" w:styleId="Heading7Char1">
    <w:name w:val="Heading 7 Char1"/>
    <w:basedOn w:val="DefaultParagraphFont"/>
    <w:link w:val="Heading7"/>
    <w:uiPriority w:val="9"/>
    <w:rsid w:val="000E5A88"/>
    <w:rPr>
      <w:rFonts w:ascii="Times New Roman" w:eastAsia="Times New Roman" w:hAnsi="Times New Roman" w:cs="Times New Roman"/>
      <w:sz w:val="24"/>
      <w:szCs w:val="24"/>
      <w:lang w:val="x-none" w:eastAsia="ar-SA"/>
    </w:rPr>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aliases w:val=" Char14 Char"/>
    <w:rsid w:val="000E5A88"/>
    <w:rPr>
      <w:rFonts w:ascii="Times New Roman" w:eastAsia="Times New Roman" w:hAnsi="Times New Roman" w:cs="Times New Roman"/>
      <w:sz w:val="24"/>
      <w:szCs w:val="24"/>
      <w:lang w:val="en-US"/>
    </w:rPr>
  </w:style>
  <w:style w:type="character" w:customStyle="1" w:styleId="FooterChar">
    <w:name w:val="Footer Char"/>
    <w:uiPriority w:val="99"/>
    <w:rsid w:val="000E5A88"/>
    <w:rPr>
      <w:rFonts w:ascii="Times New Roman" w:eastAsia="Times New Roman" w:hAnsi="Times New Roman" w:cs="Times New Roman"/>
      <w:sz w:val="24"/>
      <w:szCs w:val="24"/>
      <w:lang w:val="en-US"/>
    </w:rPr>
  </w:style>
  <w:style w:type="character" w:styleId="Hyperlink">
    <w:name w:val="Hyperlink"/>
    <w:uiPriority w:val="99"/>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DefaultParagraphFont"/>
    <w:rsid w:val="000E5A88"/>
  </w:style>
  <w:style w:type="character" w:customStyle="1" w:styleId="ft">
    <w:name w:val="ft"/>
    <w:basedOn w:val="DefaultParagraphFont"/>
    <w:rsid w:val="000E5A88"/>
  </w:style>
  <w:style w:type="character" w:styleId="Strong">
    <w:name w:val="Strong"/>
    <w:uiPriority w:val="22"/>
    <w:qFormat/>
    <w:rsid w:val="000E5A88"/>
    <w:rPr>
      <w:b/>
      <w:bCs/>
    </w:rPr>
  </w:style>
  <w:style w:type="character" w:customStyle="1" w:styleId="apple-converted-space">
    <w:name w:val="apple-converted-space"/>
    <w:basedOn w:val="DefaultParagraphFon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CommentReference">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Emphasis">
    <w:name w:val="Emphasis"/>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BodyText"/>
    <w:rsid w:val="000E5A88"/>
    <w:pPr>
      <w:keepNext/>
      <w:suppressAutoHyphens/>
      <w:spacing w:before="240" w:after="120" w:line="240" w:lineRule="auto"/>
    </w:pPr>
    <w:rPr>
      <w:rFonts w:eastAsia="Microsoft YaHei"/>
      <w:sz w:val="28"/>
      <w:szCs w:val="28"/>
      <w:lang w:val="en-US" w:eastAsia="ar-SA"/>
    </w:rPr>
  </w:style>
  <w:style w:type="paragraph" w:styleId="BodyText">
    <w:name w:val="Body Text"/>
    <w:basedOn w:val="Normal"/>
    <w:link w:val="BodyTextChar1"/>
    <w:uiPriority w:val="1"/>
    <w:rsid w:val="000E5A88"/>
    <w:pPr>
      <w:suppressAutoHyphens/>
      <w:spacing w:line="240" w:lineRule="auto"/>
    </w:pPr>
    <w:rPr>
      <w:rFonts w:ascii="Times New Roman" w:eastAsia="Times New Roman" w:hAnsi="Times New Roman" w:cs="Times New Roman"/>
      <w:b/>
      <w:bCs/>
      <w:sz w:val="26"/>
      <w:szCs w:val="24"/>
      <w:lang w:val="x-none" w:eastAsia="ar-SA"/>
    </w:rPr>
  </w:style>
  <w:style w:type="character" w:customStyle="1" w:styleId="BodyTextChar1">
    <w:name w:val="Body Text Char1"/>
    <w:basedOn w:val="DefaultParagraphFont"/>
    <w:link w:val="BodyText"/>
    <w:rsid w:val="000E5A88"/>
    <w:rPr>
      <w:rFonts w:ascii="Times New Roman" w:eastAsia="Times New Roman" w:hAnsi="Times New Roman" w:cs="Times New Roman"/>
      <w:b/>
      <w:bCs/>
      <w:sz w:val="26"/>
      <w:szCs w:val="24"/>
      <w:lang w:val="x-none" w:eastAsia="ar-SA"/>
    </w:rPr>
  </w:style>
  <w:style w:type="paragraph" w:styleId="List">
    <w:name w:val="List"/>
    <w:basedOn w:val="BodyText"/>
    <w:rsid w:val="000E5A88"/>
    <w:rPr>
      <w:rFonts w:cs="Arial"/>
    </w:rPr>
  </w:style>
  <w:style w:type="paragraph" w:styleId="Caption">
    <w:name w:val="caption"/>
    <w:basedOn w:val="Normal"/>
    <w:uiPriority w:val="35"/>
    <w:qFormat/>
    <w:rsid w:val="000E5A88"/>
    <w:pPr>
      <w:suppressLineNumbers/>
      <w:suppressAutoHyphens/>
      <w:spacing w:before="120" w:after="120" w:line="240" w:lineRule="auto"/>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spacing w:line="240" w:lineRule="auto"/>
    </w:pPr>
    <w:rPr>
      <w:rFonts w:ascii="Times New Roman" w:eastAsia="Times New Roman" w:hAnsi="Times New Roman"/>
      <w:sz w:val="24"/>
      <w:szCs w:val="24"/>
      <w:lang w:val="en-US" w:eastAsia="ar-SA"/>
    </w:rPr>
  </w:style>
  <w:style w:type="paragraph" w:styleId="NoSpacing">
    <w:name w:val="No Spacing"/>
    <w:link w:val="NoSpacingChar"/>
    <w:uiPriority w:val="1"/>
    <w:qFormat/>
    <w:rsid w:val="000E5A88"/>
    <w:pPr>
      <w:suppressAutoHyphens/>
      <w:spacing w:line="240" w:lineRule="auto"/>
    </w:pPr>
    <w:rPr>
      <w:rFonts w:ascii="Calibri" w:eastAsia="Times New Roman" w:hAnsi="Calibri" w:cs="Times New Roman"/>
      <w:lang w:val="ro-RO" w:eastAsia="ar-SA"/>
    </w:rPr>
  </w:style>
  <w:style w:type="paragraph" w:styleId="BalloonText">
    <w:name w:val="Balloon Text"/>
    <w:basedOn w:val="Normal"/>
    <w:link w:val="BalloonTextChar1"/>
    <w:uiPriority w:val="99"/>
    <w:rsid w:val="000E5A88"/>
    <w:pPr>
      <w:suppressAutoHyphens/>
      <w:spacing w:line="240" w:lineRule="auto"/>
    </w:pPr>
    <w:rPr>
      <w:rFonts w:ascii="Segoe UI" w:eastAsia="Times New Roman" w:hAnsi="Segoe UI" w:cs="Segoe UI"/>
      <w:sz w:val="18"/>
      <w:szCs w:val="18"/>
      <w:lang w:val="en-US" w:eastAsia="ar-SA"/>
    </w:rPr>
  </w:style>
  <w:style w:type="character" w:customStyle="1" w:styleId="BalloonTextChar1">
    <w:name w:val="Balloon Text Char1"/>
    <w:basedOn w:val="DefaultParagraphFont"/>
    <w:link w:val="BalloonText"/>
    <w:uiPriority w:val="99"/>
    <w:rsid w:val="000E5A88"/>
    <w:rPr>
      <w:rFonts w:ascii="Segoe UI" w:eastAsia="Times New Roman" w:hAnsi="Segoe UI" w:cs="Segoe UI"/>
      <w:sz w:val="18"/>
      <w:szCs w:val="18"/>
      <w:lang w:val="en-US" w:eastAsia="ar-SA"/>
    </w:rPr>
  </w:style>
  <w:style w:type="paragraph" w:styleId="CommentText">
    <w:name w:val="annotation text"/>
    <w:basedOn w:val="Normal"/>
    <w:link w:val="CommentTextChar1"/>
    <w:rsid w:val="000E5A88"/>
    <w:pPr>
      <w:suppressAutoHyphens/>
      <w:spacing w:line="240" w:lineRule="auto"/>
    </w:pPr>
    <w:rPr>
      <w:rFonts w:ascii="Times New Roman" w:eastAsia="Times New Roman" w:hAnsi="Times New Roman" w:cs="Times New Roman"/>
      <w:sz w:val="20"/>
      <w:szCs w:val="20"/>
      <w:lang w:val="en-US" w:eastAsia="ar-SA"/>
    </w:rPr>
  </w:style>
  <w:style w:type="character" w:customStyle="1" w:styleId="CommentTextChar1">
    <w:name w:val="Comment Text Char1"/>
    <w:basedOn w:val="DefaultParagraphFont"/>
    <w:link w:val="CommentText"/>
    <w:rsid w:val="000E5A88"/>
    <w:rPr>
      <w:rFonts w:ascii="Times New Roman" w:eastAsia="Times New Roman" w:hAnsi="Times New Roman" w:cs="Times New Roman"/>
      <w:sz w:val="20"/>
      <w:szCs w:val="20"/>
      <w:lang w:val="en-US" w:eastAsia="ar-SA"/>
    </w:rPr>
  </w:style>
  <w:style w:type="paragraph" w:styleId="CommentSubject">
    <w:name w:val="annotation subject"/>
    <w:basedOn w:val="CommentText"/>
    <w:next w:val="CommentText"/>
    <w:link w:val="CommentSubjectChar1"/>
    <w:rsid w:val="000E5A88"/>
    <w:rPr>
      <w:b/>
      <w:bCs/>
    </w:rPr>
  </w:style>
  <w:style w:type="character" w:customStyle="1" w:styleId="CommentSubjectChar1">
    <w:name w:val="Comment Subject Char1"/>
    <w:basedOn w:val="CommentTextChar1"/>
    <w:link w:val="CommentSubject"/>
    <w:rsid w:val="000E5A88"/>
    <w:rPr>
      <w:rFonts w:ascii="Times New Roman" w:eastAsia="Times New Roman" w:hAnsi="Times New Roman" w:cs="Times New Roman"/>
      <w:b/>
      <w:bCs/>
      <w:sz w:val="20"/>
      <w:szCs w:val="20"/>
      <w:lang w:val="en-US" w:eastAsia="ar-SA"/>
    </w:rPr>
  </w:style>
  <w:style w:type="paragraph" w:styleId="BodyText2">
    <w:name w:val="Body Text 2"/>
    <w:basedOn w:val="Normal"/>
    <w:link w:val="BodyText2Char1"/>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BodyText2Char1">
    <w:name w:val="Body Text 2 Char1"/>
    <w:basedOn w:val="DefaultParagraphFont"/>
    <w:link w:val="BodyText2"/>
    <w:rsid w:val="000E5A88"/>
    <w:rPr>
      <w:rFonts w:ascii="Times New Roman" w:eastAsia="Times New Roman" w:hAnsi="Times New Roman" w:cs="Times New Roman"/>
      <w:sz w:val="24"/>
      <w:szCs w:val="24"/>
      <w:lang w:val="en-US" w:eastAsia="ar-SA"/>
    </w:rPr>
  </w:style>
  <w:style w:type="paragraph" w:styleId="ListParagraph">
    <w:name w:val="List Paragraph"/>
    <w:aliases w:val="body 2,List Paragraph1,Citation List,본문(내용),List Paragraph (numbered (a)),Normal bullet 2,Forth level,List1,List Paragraph11,Listă colorată - Accentuare 11,Bullet,Header bold,List Paragraph111,tabla negro,Listă paragraf1"/>
    <w:basedOn w:val="Normal"/>
    <w:link w:val="ListParagraphChar"/>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uiPriority w:val="99"/>
    <w:rsid w:val="000E5A88"/>
    <w:pPr>
      <w:suppressAutoHyphens/>
      <w:spacing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spacing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spacing w:line="240" w:lineRule="auto"/>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spacing w:line="240" w:lineRule="auto"/>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line="240" w:lineRule="auto"/>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leGrid">
    <w:name w:val="Table Grid"/>
    <w:basedOn w:val="TableNormal"/>
    <w:uiPriority w:val="59"/>
    <w:rsid w:val="004C5818"/>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DefaultParagraphFon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DefaultParagraphFon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pPr>
      <w:spacing w:line="240" w:lineRule="auto"/>
    </w:pPr>
    <w:rPr>
      <w:rFonts w:ascii="Verdana" w:eastAsiaTheme="minorEastAsia" w:hAnsi="Verdana" w:cs="Times New Roman"/>
      <w:b/>
      <w:bCs/>
      <w:color w:val="24689B"/>
      <w:sz w:val="20"/>
      <w:szCs w:val="20"/>
      <w:lang w:val="en-US"/>
    </w:rPr>
  </w:style>
  <w:style w:type="paragraph" w:customStyle="1" w:styleId="sartden">
    <w:name w:val="s_art_den"/>
    <w:basedOn w:val="Normal"/>
    <w:rsid w:val="00DA3CD3"/>
    <w:pPr>
      <w:spacing w:line="240" w:lineRule="auto"/>
    </w:pPr>
    <w:rPr>
      <w:rFonts w:ascii="Verdana" w:eastAsiaTheme="minorEastAsia" w:hAnsi="Verdana" w:cs="Times New Roman"/>
      <w:b/>
      <w:bCs/>
      <w:color w:val="24689B"/>
      <w:sz w:val="20"/>
      <w:szCs w:val="20"/>
      <w:lang w:val="en-US"/>
    </w:rPr>
  </w:style>
  <w:style w:type="character" w:customStyle="1" w:styleId="slgi1">
    <w:name w:val="s_lgi1"/>
    <w:basedOn w:val="DefaultParagraphFon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pPr>
      <w:spacing w:line="240" w:lineRule="auto"/>
    </w:pPr>
    <w:rPr>
      <w:rFonts w:ascii="Times New Roman" w:eastAsia="Times New Roman" w:hAnsi="Times New Roman" w:cs="Times New Roman"/>
      <w:sz w:val="24"/>
      <w:szCs w:val="24"/>
      <w:lang w:val="pl-PL" w:eastAsia="pl-PL"/>
    </w:rPr>
  </w:style>
  <w:style w:type="character" w:customStyle="1" w:styleId="ListParagraphChar">
    <w:name w:val="List Paragraph Char"/>
    <w:aliases w:val="body 2 Char,List Paragraph1 Char,Citation List Char,본문(내용) Char,List Paragraph (numbered (a)) Char,Normal bullet 2 Char,Forth level Char,List1 Char,List Paragraph11 Char,Listă colorată - Accentuare 11 Char,Bullet Char"/>
    <w:link w:val="ListParagraph"/>
    <w:uiPriority w:val="99"/>
    <w:qFormat/>
    <w:rsid w:val="00B1312D"/>
    <w:rPr>
      <w:rFonts w:ascii="Calibri" w:eastAsia="Calibri" w:hAnsi="Calibri" w:cs="Times New Roman"/>
      <w:lang w:val="en-US" w:eastAsia="ar-SA"/>
    </w:rPr>
  </w:style>
  <w:style w:type="paragraph" w:styleId="TOC1">
    <w:name w:val="toc 1"/>
    <w:basedOn w:val="Normal"/>
    <w:next w:val="Normal"/>
    <w:autoRedefine/>
    <w:uiPriority w:val="39"/>
    <w:rsid w:val="003824E9"/>
    <w:pPr>
      <w:spacing w:before="120" w:after="120" w:line="240" w:lineRule="auto"/>
    </w:pPr>
    <w:rPr>
      <w:rFonts w:eastAsia="Times New Roman" w:cs="Times New Roman"/>
      <w:sz w:val="20"/>
      <w:szCs w:val="24"/>
      <w:lang w:val="ro-RO"/>
    </w:rPr>
  </w:style>
  <w:style w:type="paragraph" w:customStyle="1" w:styleId="instruct">
    <w:name w:val="instruct"/>
    <w:basedOn w:val="Normal"/>
    <w:rsid w:val="003824E9"/>
    <w:pPr>
      <w:widowControl w:val="0"/>
      <w:autoSpaceDE w:val="0"/>
      <w:autoSpaceDN w:val="0"/>
      <w:adjustRightInd w:val="0"/>
      <w:spacing w:before="40" w:after="40" w:line="240" w:lineRule="auto"/>
    </w:pPr>
    <w:rPr>
      <w:rFonts w:ascii="Trebuchet MS" w:eastAsia="Times New Roman" w:hAnsi="Trebuchet MS"/>
      <w:i/>
      <w:iCs/>
      <w:sz w:val="20"/>
      <w:szCs w:val="21"/>
      <w:lang w:val="ro-RO" w:eastAsia="sk-SK"/>
    </w:rPr>
  </w:style>
  <w:style w:type="character" w:customStyle="1" w:styleId="TitleChar">
    <w:name w:val="Title Char"/>
    <w:basedOn w:val="DefaultParagraphFont"/>
    <w:link w:val="Title"/>
    <w:uiPriority w:val="10"/>
    <w:rsid w:val="003824E9"/>
    <w:rPr>
      <w:sz w:val="52"/>
      <w:szCs w:val="52"/>
    </w:rPr>
  </w:style>
  <w:style w:type="paragraph" w:styleId="FootnoteText">
    <w:name w:val="footnote text"/>
    <w:basedOn w:val="Normal"/>
    <w:link w:val="FootnoteTextChar"/>
    <w:rsid w:val="003824E9"/>
    <w:pPr>
      <w:spacing w:before="120" w:after="120" w:line="240" w:lineRule="auto"/>
    </w:pPr>
    <w:rPr>
      <w:rFonts w:ascii="Trebuchet MS" w:eastAsia="Times New Roman" w:hAnsi="Trebuchet MS" w:cs="Times New Roman"/>
      <w:sz w:val="20"/>
      <w:szCs w:val="20"/>
      <w:lang w:val="x-none"/>
    </w:rPr>
  </w:style>
  <w:style w:type="character" w:customStyle="1" w:styleId="FootnoteTextChar">
    <w:name w:val="Footnote Text Char"/>
    <w:basedOn w:val="DefaultParagraphFont"/>
    <w:link w:val="FootnoteText"/>
    <w:rsid w:val="003824E9"/>
    <w:rPr>
      <w:rFonts w:ascii="Trebuchet MS" w:eastAsia="Times New Roman" w:hAnsi="Trebuchet MS" w:cs="Times New Roman"/>
      <w:sz w:val="20"/>
      <w:szCs w:val="20"/>
      <w:lang w:val="x-none"/>
    </w:rPr>
  </w:style>
  <w:style w:type="character" w:styleId="FootnoteReference">
    <w:name w:val="footnote reference"/>
    <w:rsid w:val="003824E9"/>
    <w:rPr>
      <w:vertAlign w:val="superscript"/>
    </w:rPr>
  </w:style>
  <w:style w:type="paragraph" w:customStyle="1" w:styleId="Default">
    <w:name w:val="Default"/>
    <w:rsid w:val="00DF7F4F"/>
    <w:pPr>
      <w:autoSpaceDE w:val="0"/>
      <w:autoSpaceDN w:val="0"/>
      <w:adjustRightInd w:val="0"/>
      <w:spacing w:line="240" w:lineRule="auto"/>
    </w:pPr>
    <w:rPr>
      <w:rFonts w:ascii="Calibri" w:hAnsi="Calibri" w:cs="Calibri"/>
      <w:color w:val="000000"/>
      <w:sz w:val="24"/>
      <w:szCs w:val="24"/>
      <w:lang w:val="en-US"/>
    </w:rPr>
  </w:style>
  <w:style w:type="character" w:customStyle="1" w:styleId="Heading2Char">
    <w:name w:val="Heading 2 Char"/>
    <w:basedOn w:val="DefaultParagraphFont"/>
    <w:link w:val="Heading2"/>
    <w:uiPriority w:val="9"/>
    <w:rsid w:val="00BF0C9C"/>
    <w:rPr>
      <w:sz w:val="32"/>
      <w:szCs w:val="32"/>
    </w:rPr>
  </w:style>
  <w:style w:type="character" w:customStyle="1" w:styleId="Heading4Char">
    <w:name w:val="Heading 4 Char"/>
    <w:basedOn w:val="DefaultParagraphFont"/>
    <w:link w:val="Heading4"/>
    <w:uiPriority w:val="9"/>
    <w:rsid w:val="00E84CE0"/>
    <w:rPr>
      <w:color w:val="666666"/>
      <w:sz w:val="24"/>
      <w:szCs w:val="24"/>
    </w:rPr>
  </w:style>
  <w:style w:type="character" w:customStyle="1" w:styleId="Heading5Char">
    <w:name w:val="Heading 5 Char"/>
    <w:basedOn w:val="DefaultParagraphFont"/>
    <w:link w:val="Heading5"/>
    <w:uiPriority w:val="9"/>
    <w:rsid w:val="00E84CE0"/>
    <w:rPr>
      <w:color w:val="666666"/>
    </w:rPr>
  </w:style>
  <w:style w:type="character" w:customStyle="1" w:styleId="Heading6Char">
    <w:name w:val="Heading 6 Char"/>
    <w:basedOn w:val="DefaultParagraphFont"/>
    <w:link w:val="Heading6"/>
    <w:uiPriority w:val="9"/>
    <w:rsid w:val="00E84CE0"/>
    <w:rPr>
      <w:i/>
      <w:color w:val="666666"/>
    </w:rPr>
  </w:style>
  <w:style w:type="character" w:customStyle="1" w:styleId="SubtitleChar">
    <w:name w:val="Subtitle Char"/>
    <w:basedOn w:val="DefaultParagraphFont"/>
    <w:link w:val="Subtitle"/>
    <w:uiPriority w:val="11"/>
    <w:rsid w:val="00E84CE0"/>
    <w:rPr>
      <w:color w:val="666666"/>
      <w:sz w:val="30"/>
      <w:szCs w:val="30"/>
    </w:rPr>
  </w:style>
  <w:style w:type="paragraph" w:customStyle="1" w:styleId="Textnormal">
    <w:name w:val="Text normal"/>
    <w:basedOn w:val="Normal"/>
    <w:link w:val="TextnormalChar"/>
    <w:rsid w:val="00E84CE0"/>
    <w:pPr>
      <w:spacing w:before="80" w:after="160" w:line="240" w:lineRule="auto"/>
      <w:ind w:left="1134"/>
    </w:pPr>
    <w:rPr>
      <w:rFonts w:eastAsia="Times New Roman" w:cs="Times New Roman"/>
      <w:lang w:val="it-IT" w:eastAsia="it-IT"/>
    </w:rPr>
  </w:style>
  <w:style w:type="character" w:customStyle="1" w:styleId="TextnormalChar">
    <w:name w:val="Text normal Char"/>
    <w:link w:val="Textnormal"/>
    <w:rsid w:val="00E84CE0"/>
    <w:rPr>
      <w:rFonts w:eastAsia="Times New Roman" w:cs="Times New Roman"/>
      <w:lang w:val="it-IT" w:eastAsia="it-IT"/>
    </w:rPr>
  </w:style>
  <w:style w:type="paragraph" w:styleId="BodyTextIndent">
    <w:name w:val="Body Text Indent"/>
    <w:basedOn w:val="Normal"/>
    <w:link w:val="BodyTextIndentChar"/>
    <w:unhideWhenUsed/>
    <w:rsid w:val="00E84CE0"/>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E84CE0"/>
    <w:rPr>
      <w:rFonts w:ascii="Times New Roman" w:eastAsia="Times New Roman" w:hAnsi="Times New Roman" w:cs="Times New Roman"/>
      <w:sz w:val="24"/>
      <w:szCs w:val="24"/>
    </w:rPr>
  </w:style>
  <w:style w:type="paragraph" w:customStyle="1" w:styleId="Text1">
    <w:name w:val="Text1"/>
    <w:basedOn w:val="Normal"/>
    <w:rsid w:val="00E84CE0"/>
    <w:pPr>
      <w:spacing w:before="120" w:after="120"/>
      <w:ind w:firstLine="720"/>
      <w:jc w:val="both"/>
    </w:pPr>
    <w:rPr>
      <w:rFonts w:ascii="Times New Roman - R" w:eastAsia="Times New Roman" w:hAnsi="Times New Roman - R" w:cs="Times New Roman"/>
      <w:sz w:val="28"/>
      <w:szCs w:val="20"/>
      <w:lang w:val="ro-RO"/>
    </w:rPr>
  </w:style>
  <w:style w:type="character" w:styleId="IntenseEmphasis">
    <w:name w:val="Intense Emphasis"/>
    <w:uiPriority w:val="21"/>
    <w:qFormat/>
    <w:rsid w:val="00E84CE0"/>
    <w:rPr>
      <w:rFonts w:cs="Times New Roman"/>
      <w:b/>
      <w:bCs/>
      <w:i/>
      <w:iCs/>
      <w:color w:val="4F81BD"/>
    </w:rPr>
  </w:style>
  <w:style w:type="character" w:customStyle="1" w:styleId="li1">
    <w:name w:val="li1"/>
    <w:rsid w:val="00E84CE0"/>
    <w:rPr>
      <w:b/>
      <w:bCs/>
      <w:color w:val="8F0000"/>
    </w:rPr>
  </w:style>
  <w:style w:type="paragraph" w:customStyle="1" w:styleId="MediumGrid21">
    <w:name w:val="Medium Grid 21"/>
    <w:aliases w:val="Text Normal,Text Normal1"/>
    <w:basedOn w:val="Normal"/>
    <w:autoRedefine/>
    <w:uiPriority w:val="1"/>
    <w:rsid w:val="00E84CE0"/>
    <w:pPr>
      <w:spacing w:before="60" w:after="120" w:line="360" w:lineRule="auto"/>
      <w:ind w:firstLine="567"/>
      <w:jc w:val="both"/>
    </w:pPr>
    <w:rPr>
      <w:rFonts w:eastAsia="Times New Roman"/>
      <w:spacing w:val="-8"/>
      <w:sz w:val="24"/>
      <w:szCs w:val="24"/>
      <w:lang w:val="ro-RO"/>
    </w:rPr>
  </w:style>
  <w:style w:type="paragraph" w:customStyle="1" w:styleId="ColorfulList-Accent12">
    <w:name w:val="Colorful List - Accent 12"/>
    <w:basedOn w:val="Normal"/>
    <w:rsid w:val="00E84CE0"/>
    <w:pPr>
      <w:numPr>
        <w:numId w:val="14"/>
      </w:numPr>
      <w:tabs>
        <w:tab w:val="left" w:pos="2340"/>
      </w:tabs>
      <w:spacing w:after="120"/>
      <w:jc w:val="both"/>
    </w:pPr>
    <w:rPr>
      <w:rFonts w:eastAsia="Times New Roman"/>
      <w:sz w:val="20"/>
      <w:szCs w:val="20"/>
      <w:lang w:val="ro-RO"/>
    </w:rPr>
  </w:style>
  <w:style w:type="character" w:customStyle="1" w:styleId="Heading8Char">
    <w:name w:val="Heading 8 Char"/>
    <w:basedOn w:val="DefaultParagraphFont"/>
    <w:link w:val="Heading8"/>
    <w:uiPriority w:val="9"/>
    <w:rsid w:val="00E84CE0"/>
    <w:rPr>
      <w:rFonts w:ascii="Calibri Light" w:eastAsia="SimSun" w:hAnsi="Calibri Light" w:cs="Times New Roman"/>
      <w:b/>
      <w:bCs/>
      <w:color w:val="44546A"/>
      <w:sz w:val="20"/>
      <w:szCs w:val="20"/>
      <w:lang w:val="en-US"/>
    </w:rPr>
  </w:style>
  <w:style w:type="character" w:customStyle="1" w:styleId="Heading9Char">
    <w:name w:val="Heading 9 Char"/>
    <w:basedOn w:val="DefaultParagraphFont"/>
    <w:link w:val="Heading9"/>
    <w:uiPriority w:val="9"/>
    <w:rsid w:val="00E84CE0"/>
    <w:rPr>
      <w:rFonts w:ascii="Calibri Light" w:eastAsia="SimSun" w:hAnsi="Calibri Light" w:cs="Times New Roman"/>
      <w:b/>
      <w:bCs/>
      <w:i/>
      <w:iCs/>
      <w:color w:val="44546A"/>
      <w:sz w:val="20"/>
      <w:szCs w:val="20"/>
      <w:lang w:val="en-US"/>
    </w:rPr>
  </w:style>
  <w:style w:type="character" w:customStyle="1" w:styleId="NoSpacingChar">
    <w:name w:val="No Spacing Char"/>
    <w:link w:val="NoSpacing"/>
    <w:uiPriority w:val="1"/>
    <w:rsid w:val="00E84CE0"/>
    <w:rPr>
      <w:rFonts w:ascii="Calibri" w:eastAsia="Times New Roman" w:hAnsi="Calibri" w:cs="Times New Roman"/>
      <w:lang w:val="ro-RO" w:eastAsia="ar-SA"/>
    </w:rPr>
  </w:style>
  <w:style w:type="paragraph" w:customStyle="1" w:styleId="CorpDescriere">
    <w:name w:val="CorpDescriere"/>
    <w:basedOn w:val="Normal"/>
    <w:link w:val="CorpDescriereCaracter"/>
    <w:rsid w:val="00E84CE0"/>
    <w:pPr>
      <w:widowControl w:val="0"/>
      <w:tabs>
        <w:tab w:val="left" w:pos="720"/>
      </w:tabs>
      <w:suppressAutoHyphens/>
      <w:ind w:left="720" w:right="142" w:firstLine="720"/>
      <w:jc w:val="both"/>
    </w:pPr>
    <w:rPr>
      <w:rFonts w:ascii="Palatino Linotype" w:eastAsia="Times New Roman" w:hAnsi="Palatino Linotype" w:cs="Times New Roman"/>
      <w:sz w:val="20"/>
      <w:szCs w:val="20"/>
      <w:lang w:val="x-none" w:eastAsia="ar-SA"/>
    </w:rPr>
  </w:style>
  <w:style w:type="character" w:customStyle="1" w:styleId="CorpDescriereCaracter">
    <w:name w:val="CorpDescriere Caracter"/>
    <w:link w:val="CorpDescriere"/>
    <w:rsid w:val="00E84CE0"/>
    <w:rPr>
      <w:rFonts w:ascii="Palatino Linotype" w:eastAsia="Times New Roman" w:hAnsi="Palatino Linotype" w:cs="Times New Roman"/>
      <w:sz w:val="20"/>
      <w:szCs w:val="20"/>
      <w:lang w:val="x-none" w:eastAsia="ar-SA"/>
    </w:rPr>
  </w:style>
  <w:style w:type="paragraph" w:customStyle="1" w:styleId="CorpDescriereparagraf">
    <w:name w:val="Corp Descriere paragraf"/>
    <w:basedOn w:val="CorpDescriere"/>
    <w:qFormat/>
    <w:rsid w:val="00E84CE0"/>
    <w:pPr>
      <w:numPr>
        <w:numId w:val="19"/>
      </w:numPr>
      <w:tabs>
        <w:tab w:val="num" w:pos="360"/>
        <w:tab w:val="num" w:pos="720"/>
        <w:tab w:val="num" w:pos="1080"/>
      </w:tabs>
      <w:spacing w:line="240" w:lineRule="auto"/>
      <w:ind w:left="720" w:right="0" w:firstLine="720"/>
      <w:jc w:val="left"/>
    </w:pPr>
    <w:rPr>
      <w:lang w:val="ro-RO"/>
    </w:rPr>
  </w:style>
  <w:style w:type="paragraph" w:customStyle="1" w:styleId="Application3">
    <w:name w:val="Application3"/>
    <w:basedOn w:val="Normal"/>
    <w:autoRedefine/>
    <w:rsid w:val="00E84CE0"/>
    <w:pPr>
      <w:widowControl w:val="0"/>
      <w:tabs>
        <w:tab w:val="right" w:pos="8789"/>
      </w:tabs>
      <w:suppressAutoHyphens/>
      <w:spacing w:after="120" w:line="264" w:lineRule="auto"/>
      <w:ind w:left="567" w:hanging="567"/>
      <w:jc w:val="both"/>
    </w:pPr>
    <w:rPr>
      <w:rFonts w:ascii="Calibri" w:eastAsia="Times New Roman" w:hAnsi="Calibri" w:cs="Times New Roman"/>
      <w:snapToGrid w:val="0"/>
      <w:spacing w:val="-2"/>
      <w:sz w:val="20"/>
      <w:szCs w:val="20"/>
    </w:rPr>
  </w:style>
  <w:style w:type="character" w:customStyle="1" w:styleId="Heading1Char1">
    <w:name w:val="Heading 1 Char1"/>
    <w:link w:val="Heading1"/>
    <w:uiPriority w:val="9"/>
    <w:rsid w:val="00E84CE0"/>
    <w:rPr>
      <w:sz w:val="40"/>
      <w:szCs w:val="40"/>
    </w:rPr>
  </w:style>
  <w:style w:type="paragraph" w:styleId="TOCHeading">
    <w:name w:val="TOC Heading"/>
    <w:basedOn w:val="Heading1"/>
    <w:next w:val="Normal"/>
    <w:uiPriority w:val="39"/>
    <w:unhideWhenUsed/>
    <w:qFormat/>
    <w:rsid w:val="00E84CE0"/>
    <w:pPr>
      <w:spacing w:before="320" w:after="0" w:line="240" w:lineRule="auto"/>
      <w:outlineLvl w:val="9"/>
    </w:pPr>
    <w:rPr>
      <w:rFonts w:ascii="Calibri Light" w:eastAsia="SimSun" w:hAnsi="Calibri Light" w:cs="Times New Roman"/>
      <w:color w:val="2E74B5"/>
      <w:sz w:val="32"/>
      <w:szCs w:val="32"/>
      <w:lang w:val="en-US"/>
    </w:rPr>
  </w:style>
  <w:style w:type="character" w:customStyle="1" w:styleId="Heading3Char1">
    <w:name w:val="Heading 3 Char1"/>
    <w:link w:val="Heading3"/>
    <w:uiPriority w:val="9"/>
    <w:rsid w:val="00E84CE0"/>
    <w:rPr>
      <w:color w:val="434343"/>
      <w:sz w:val="28"/>
      <w:szCs w:val="28"/>
    </w:rPr>
  </w:style>
  <w:style w:type="paragraph" w:styleId="TOC7">
    <w:name w:val="toc 7"/>
    <w:basedOn w:val="Normal"/>
    <w:next w:val="Normal"/>
    <w:autoRedefine/>
    <w:uiPriority w:val="39"/>
    <w:unhideWhenUsed/>
    <w:rsid w:val="00E84CE0"/>
    <w:pPr>
      <w:spacing w:after="120" w:line="264" w:lineRule="auto"/>
      <w:ind w:left="1440"/>
    </w:pPr>
    <w:rPr>
      <w:rFonts w:ascii="Calibri" w:eastAsia="Times New Roman" w:hAnsi="Calibri" w:cs="Times New Roman"/>
      <w:sz w:val="20"/>
      <w:szCs w:val="20"/>
      <w:lang w:val="en-US"/>
    </w:rPr>
  </w:style>
  <w:style w:type="paragraph" w:styleId="TOC2">
    <w:name w:val="toc 2"/>
    <w:basedOn w:val="Normal"/>
    <w:next w:val="Normal"/>
    <w:autoRedefine/>
    <w:uiPriority w:val="39"/>
    <w:unhideWhenUsed/>
    <w:rsid w:val="00E84CE0"/>
    <w:pPr>
      <w:tabs>
        <w:tab w:val="left" w:pos="284"/>
        <w:tab w:val="left" w:pos="540"/>
        <w:tab w:val="right" w:leader="dot" w:pos="9363"/>
      </w:tabs>
      <w:spacing w:after="100" w:line="264" w:lineRule="auto"/>
      <w:ind w:left="900" w:hanging="900"/>
    </w:pPr>
    <w:rPr>
      <w:rFonts w:ascii="Calibri" w:eastAsia="Times New Roman" w:hAnsi="Calibri" w:cs="Times New Roman"/>
      <w:lang w:val="en-US"/>
    </w:rPr>
  </w:style>
  <w:style w:type="paragraph" w:styleId="TOC3">
    <w:name w:val="toc 3"/>
    <w:basedOn w:val="Normal"/>
    <w:next w:val="Normal"/>
    <w:autoRedefine/>
    <w:uiPriority w:val="39"/>
    <w:unhideWhenUsed/>
    <w:rsid w:val="00E84CE0"/>
    <w:pPr>
      <w:tabs>
        <w:tab w:val="left" w:pos="880"/>
        <w:tab w:val="right" w:leader="dot" w:pos="9363"/>
      </w:tabs>
      <w:spacing w:after="100" w:line="264" w:lineRule="auto"/>
      <w:ind w:left="900" w:hanging="460"/>
    </w:pPr>
    <w:rPr>
      <w:rFonts w:ascii="Calibri" w:eastAsia="Times New Roman" w:hAnsi="Calibri" w:cs="Times New Roman"/>
      <w:lang w:val="en-US"/>
    </w:rPr>
  </w:style>
  <w:style w:type="character" w:styleId="PageNumber">
    <w:name w:val="page number"/>
    <w:basedOn w:val="DefaultParagraphFont"/>
    <w:rsid w:val="00E84CE0"/>
  </w:style>
  <w:style w:type="character" w:customStyle="1" w:styleId="TITLULUCRARE">
    <w:name w:val="TITLU LUCRARE"/>
    <w:rsid w:val="00E84CE0"/>
    <w:rPr>
      <w:rFonts w:ascii="Times New Roman" w:hAnsi="Times New Roman"/>
      <w:b/>
      <w:caps/>
      <w:color w:val="808080"/>
      <w:sz w:val="36"/>
    </w:rPr>
  </w:style>
  <w:style w:type="paragraph" w:customStyle="1" w:styleId="SUBTITLU">
    <w:name w:val="SUBTITLU"/>
    <w:basedOn w:val="Normal"/>
    <w:rsid w:val="00E84CE0"/>
    <w:pPr>
      <w:numPr>
        <w:numId w:val="20"/>
      </w:numPr>
      <w:spacing w:after="120" w:line="360" w:lineRule="auto"/>
    </w:pPr>
    <w:rPr>
      <w:rFonts w:ascii="Calibri" w:eastAsia="Times New Roman" w:hAnsi="Calibri" w:cs="Times New Roman"/>
      <w:caps/>
      <w:sz w:val="28"/>
      <w:szCs w:val="20"/>
      <w:lang w:val="ro-RO"/>
    </w:rPr>
  </w:style>
  <w:style w:type="paragraph" w:customStyle="1" w:styleId="CAP1">
    <w:name w:val="CAP1"/>
    <w:basedOn w:val="SUBTITLU"/>
    <w:rsid w:val="00E84CE0"/>
    <w:pPr>
      <w:numPr>
        <w:numId w:val="23"/>
      </w:numPr>
      <w:outlineLvl w:val="0"/>
    </w:pPr>
  </w:style>
  <w:style w:type="paragraph" w:customStyle="1" w:styleId="CAP2">
    <w:name w:val="CAP2"/>
    <w:basedOn w:val="CAP1"/>
    <w:next w:val="CAP1"/>
    <w:rsid w:val="00E84CE0"/>
    <w:pPr>
      <w:numPr>
        <w:ilvl w:val="1"/>
        <w:numId w:val="21"/>
      </w:numPr>
      <w:tabs>
        <w:tab w:val="clear" w:pos="1467"/>
        <w:tab w:val="num" w:pos="1620"/>
      </w:tabs>
      <w:outlineLvl w:val="1"/>
    </w:pPr>
    <w:rPr>
      <w:b/>
      <w:caps w:val="0"/>
    </w:rPr>
  </w:style>
  <w:style w:type="paragraph" w:customStyle="1" w:styleId="as">
    <w:name w:val="as"/>
    <w:basedOn w:val="TOC9"/>
    <w:autoRedefine/>
    <w:rsid w:val="00E84CE0"/>
    <w:pPr>
      <w:numPr>
        <w:numId w:val="21"/>
      </w:numPr>
      <w:pBdr>
        <w:between w:val="double" w:sz="6" w:space="0" w:color="auto"/>
      </w:pBdr>
      <w:spacing w:before="120"/>
      <w:jc w:val="center"/>
    </w:pPr>
  </w:style>
  <w:style w:type="paragraph" w:styleId="TOC9">
    <w:name w:val="toc 9"/>
    <w:basedOn w:val="Normal"/>
    <w:next w:val="Normal"/>
    <w:autoRedefine/>
    <w:semiHidden/>
    <w:rsid w:val="00E84CE0"/>
    <w:pPr>
      <w:spacing w:after="120" w:line="264" w:lineRule="auto"/>
      <w:ind w:left="1540"/>
    </w:pPr>
    <w:rPr>
      <w:rFonts w:ascii="Calibri" w:eastAsia="Times New Roman" w:hAnsi="Calibri" w:cs="Times New Roman"/>
      <w:szCs w:val="20"/>
      <w:lang w:val="en-US"/>
    </w:rPr>
  </w:style>
  <w:style w:type="paragraph" w:customStyle="1" w:styleId="CAP3">
    <w:name w:val="CAP3"/>
    <w:basedOn w:val="CAP2"/>
    <w:next w:val="CAP2"/>
    <w:autoRedefine/>
    <w:rsid w:val="00E84CE0"/>
    <w:pPr>
      <w:numPr>
        <w:ilvl w:val="2"/>
        <w:numId w:val="22"/>
      </w:numPr>
      <w:spacing w:line="240" w:lineRule="auto"/>
      <w:outlineLvl w:val="2"/>
    </w:pPr>
    <w:rPr>
      <w:b w:val="0"/>
      <w:caps/>
    </w:rPr>
  </w:style>
  <w:style w:type="paragraph" w:styleId="List2">
    <w:name w:val="List 2"/>
    <w:basedOn w:val="Normal"/>
    <w:rsid w:val="00E84CE0"/>
    <w:pPr>
      <w:spacing w:after="120" w:line="264" w:lineRule="auto"/>
      <w:ind w:left="720" w:hanging="360"/>
    </w:pPr>
    <w:rPr>
      <w:rFonts w:eastAsia="Times New Roman" w:cs="Times New Roman"/>
      <w:szCs w:val="20"/>
      <w:lang w:val="en-US"/>
    </w:rPr>
  </w:style>
  <w:style w:type="paragraph" w:styleId="List3">
    <w:name w:val="List 3"/>
    <w:basedOn w:val="Normal"/>
    <w:rsid w:val="00E84CE0"/>
    <w:pPr>
      <w:spacing w:after="120" w:line="264" w:lineRule="auto"/>
      <w:ind w:left="1080" w:hanging="360"/>
    </w:pPr>
    <w:rPr>
      <w:rFonts w:eastAsia="Times New Roman" w:cs="Times New Roman"/>
      <w:szCs w:val="20"/>
      <w:lang w:val="en-US"/>
    </w:rPr>
  </w:style>
  <w:style w:type="paragraph" w:styleId="BodyText3">
    <w:name w:val="Body Text 3"/>
    <w:basedOn w:val="Normal"/>
    <w:link w:val="BodyText3Char"/>
    <w:rsid w:val="00E84CE0"/>
    <w:pPr>
      <w:spacing w:after="120" w:line="360" w:lineRule="auto"/>
      <w:jc w:val="both"/>
    </w:pPr>
    <w:rPr>
      <w:rFonts w:ascii="Tahoma" w:eastAsia="Times New Roman" w:hAnsi="Tahoma" w:cs="Times New Roman"/>
      <w:color w:val="FF0000"/>
      <w:sz w:val="20"/>
      <w:szCs w:val="20"/>
      <w:lang w:val="en-US" w:eastAsia="ro-RO"/>
    </w:rPr>
  </w:style>
  <w:style w:type="character" w:customStyle="1" w:styleId="BodyText3Char">
    <w:name w:val="Body Text 3 Char"/>
    <w:basedOn w:val="DefaultParagraphFont"/>
    <w:link w:val="BodyText3"/>
    <w:rsid w:val="00E84CE0"/>
    <w:rPr>
      <w:rFonts w:ascii="Tahoma" w:eastAsia="Times New Roman" w:hAnsi="Tahoma" w:cs="Times New Roman"/>
      <w:color w:val="FF0000"/>
      <w:sz w:val="20"/>
      <w:szCs w:val="20"/>
      <w:lang w:val="en-US" w:eastAsia="ro-RO"/>
    </w:rPr>
  </w:style>
  <w:style w:type="paragraph" w:customStyle="1" w:styleId="PARAGRAF">
    <w:name w:val="PARAGRAF"/>
    <w:basedOn w:val="BodyTextIndent"/>
    <w:autoRedefine/>
    <w:rsid w:val="00E84CE0"/>
    <w:pPr>
      <w:tabs>
        <w:tab w:val="left" w:pos="0"/>
        <w:tab w:val="left" w:pos="774"/>
      </w:tabs>
      <w:spacing w:before="240" w:line="264" w:lineRule="auto"/>
      <w:ind w:left="0"/>
    </w:pPr>
    <w:rPr>
      <w:rFonts w:ascii="Arial" w:hAnsi="Arial" w:cs="Arial"/>
      <w:b/>
      <w:bCs/>
      <w:sz w:val="20"/>
      <w:szCs w:val="28"/>
      <w:lang w:val="ro-RO"/>
    </w:rPr>
  </w:style>
  <w:style w:type="paragraph" w:styleId="TOC4">
    <w:name w:val="toc 4"/>
    <w:basedOn w:val="Normal"/>
    <w:next w:val="Normal"/>
    <w:autoRedefine/>
    <w:uiPriority w:val="1"/>
    <w:rsid w:val="00E84CE0"/>
    <w:pPr>
      <w:spacing w:after="120" w:line="264" w:lineRule="auto"/>
      <w:ind w:left="440"/>
    </w:pPr>
    <w:rPr>
      <w:rFonts w:ascii="Calibri" w:eastAsia="Times New Roman" w:hAnsi="Calibri" w:cs="Times New Roman"/>
      <w:szCs w:val="20"/>
      <w:lang w:val="en-US"/>
    </w:rPr>
  </w:style>
  <w:style w:type="paragraph" w:styleId="TOC5">
    <w:name w:val="toc 5"/>
    <w:basedOn w:val="Normal"/>
    <w:next w:val="Normal"/>
    <w:autoRedefine/>
    <w:semiHidden/>
    <w:rsid w:val="00E84CE0"/>
    <w:pPr>
      <w:spacing w:after="120" w:line="264" w:lineRule="auto"/>
      <w:ind w:left="660"/>
    </w:pPr>
    <w:rPr>
      <w:rFonts w:ascii="Calibri" w:eastAsia="Times New Roman" w:hAnsi="Calibri" w:cs="Times New Roman"/>
      <w:szCs w:val="20"/>
      <w:lang w:val="en-US"/>
    </w:rPr>
  </w:style>
  <w:style w:type="paragraph" w:styleId="TOC6">
    <w:name w:val="toc 6"/>
    <w:basedOn w:val="Normal"/>
    <w:next w:val="Normal"/>
    <w:autoRedefine/>
    <w:semiHidden/>
    <w:rsid w:val="00E84CE0"/>
    <w:pPr>
      <w:spacing w:after="120" w:line="264" w:lineRule="auto"/>
      <w:ind w:left="880"/>
    </w:pPr>
    <w:rPr>
      <w:rFonts w:ascii="Calibri" w:eastAsia="Times New Roman" w:hAnsi="Calibri" w:cs="Times New Roman"/>
      <w:szCs w:val="20"/>
      <w:lang w:val="en-US"/>
    </w:rPr>
  </w:style>
  <w:style w:type="paragraph" w:styleId="TOC8">
    <w:name w:val="toc 8"/>
    <w:basedOn w:val="Normal"/>
    <w:next w:val="Normal"/>
    <w:autoRedefine/>
    <w:semiHidden/>
    <w:rsid w:val="00E84CE0"/>
    <w:pPr>
      <w:spacing w:after="120" w:line="264" w:lineRule="auto"/>
      <w:ind w:left="1320"/>
    </w:pPr>
    <w:rPr>
      <w:rFonts w:ascii="Calibri" w:eastAsia="Times New Roman" w:hAnsi="Calibri" w:cs="Times New Roman"/>
      <w:szCs w:val="20"/>
      <w:lang w:val="en-US"/>
    </w:rPr>
  </w:style>
  <w:style w:type="paragraph" w:styleId="BodyTextIndent2">
    <w:name w:val="Body Text Indent 2"/>
    <w:basedOn w:val="Normal"/>
    <w:link w:val="BodyTextIndent2Char"/>
    <w:rsid w:val="00E84CE0"/>
    <w:pPr>
      <w:spacing w:after="120" w:line="360" w:lineRule="auto"/>
      <w:ind w:left="283"/>
      <w:jc w:val="both"/>
    </w:pPr>
    <w:rPr>
      <w:rFonts w:ascii="Calibri" w:eastAsia="Times New Roman" w:hAnsi="Calibri" w:cs="Times New Roman"/>
      <w:sz w:val="20"/>
      <w:szCs w:val="20"/>
      <w:lang w:val="en-US"/>
    </w:rPr>
  </w:style>
  <w:style w:type="character" w:customStyle="1" w:styleId="BodyTextIndent2Char">
    <w:name w:val="Body Text Indent 2 Char"/>
    <w:basedOn w:val="DefaultParagraphFont"/>
    <w:link w:val="BodyTextIndent2"/>
    <w:rsid w:val="00E84CE0"/>
    <w:rPr>
      <w:rFonts w:ascii="Calibri" w:eastAsia="Times New Roman" w:hAnsi="Calibri" w:cs="Times New Roman"/>
      <w:sz w:val="20"/>
      <w:szCs w:val="20"/>
      <w:lang w:val="en-US"/>
    </w:rPr>
  </w:style>
  <w:style w:type="paragraph" w:styleId="BodyTextIndent3">
    <w:name w:val="Body Text Indent 3"/>
    <w:basedOn w:val="Normal"/>
    <w:link w:val="BodyTextIndent3Char"/>
    <w:rsid w:val="00E84CE0"/>
    <w:pPr>
      <w:spacing w:after="120" w:line="360" w:lineRule="auto"/>
      <w:ind w:firstLine="720"/>
      <w:jc w:val="both"/>
    </w:pPr>
    <w:rPr>
      <w:rFonts w:ascii="Calibri" w:eastAsia="Times New Roman" w:hAnsi="Calibri" w:cs="Times New Roman"/>
      <w:sz w:val="20"/>
      <w:szCs w:val="20"/>
      <w:lang w:val="en-US"/>
    </w:rPr>
  </w:style>
  <w:style w:type="character" w:customStyle="1" w:styleId="BodyTextIndent3Char">
    <w:name w:val="Body Text Indent 3 Char"/>
    <w:basedOn w:val="DefaultParagraphFont"/>
    <w:link w:val="BodyTextIndent3"/>
    <w:rsid w:val="00E84CE0"/>
    <w:rPr>
      <w:rFonts w:ascii="Calibri" w:eastAsia="Times New Roman" w:hAnsi="Calibri" w:cs="Times New Roman"/>
      <w:sz w:val="20"/>
      <w:szCs w:val="20"/>
      <w:lang w:val="en-US"/>
    </w:rPr>
  </w:style>
  <w:style w:type="paragraph" w:customStyle="1" w:styleId="Textnormal1">
    <w:name w:val="Text normal1"/>
    <w:basedOn w:val="Normal"/>
    <w:rsid w:val="00E84CE0"/>
    <w:pPr>
      <w:keepNext/>
      <w:spacing w:before="80" w:after="160" w:line="264" w:lineRule="auto"/>
      <w:ind w:left="504"/>
    </w:pPr>
    <w:rPr>
      <w:rFonts w:eastAsia="Times New Roman" w:cs="Times New Roman"/>
      <w:lang w:val="en-US"/>
    </w:rPr>
  </w:style>
  <w:style w:type="paragraph" w:customStyle="1" w:styleId="Subtitlu1">
    <w:name w:val="Subtitlu1"/>
    <w:basedOn w:val="Heading2"/>
    <w:rsid w:val="00E84CE0"/>
    <w:pPr>
      <w:numPr>
        <w:ilvl w:val="1"/>
        <w:numId w:val="24"/>
      </w:numPr>
      <w:pBdr>
        <w:top w:val="single" w:sz="4" w:space="1" w:color="FFFFFF"/>
        <w:left w:val="single" w:sz="4" w:space="1" w:color="FFFFFF"/>
        <w:bottom w:val="single" w:sz="4" w:space="1" w:color="FFFFFF"/>
        <w:right w:val="single" w:sz="4" w:space="1" w:color="FFFFFF"/>
      </w:pBdr>
      <w:shd w:val="clear" w:color="auto" w:fill="E6E6E6"/>
      <w:tabs>
        <w:tab w:val="left" w:pos="1134"/>
      </w:tabs>
      <w:spacing w:before="80" w:after="200" w:line="240" w:lineRule="auto"/>
    </w:pPr>
    <w:rPr>
      <w:rFonts w:eastAsia="SimSun" w:cs="Times New Roman"/>
      <w:i/>
      <w:iCs/>
      <w:caps/>
      <w:color w:val="404040"/>
      <w:sz w:val="24"/>
      <w:szCs w:val="24"/>
      <w:lang w:val="it-IT" w:eastAsia="it-IT"/>
    </w:rPr>
  </w:style>
  <w:style w:type="paragraph" w:customStyle="1" w:styleId="Subsubtitlu">
    <w:name w:val="Subsubtitlu"/>
    <w:basedOn w:val="Subtitlu1"/>
    <w:link w:val="SubsubtitluChar"/>
    <w:rsid w:val="00E84CE0"/>
    <w:pPr>
      <w:numPr>
        <w:ilvl w:val="2"/>
      </w:numPr>
      <w:shd w:val="clear" w:color="auto" w:fill="auto"/>
      <w:spacing w:after="120"/>
    </w:pPr>
    <w:rPr>
      <w:rFonts w:eastAsia="Calibri"/>
      <w:iCs w:val="0"/>
      <w:caps w:val="0"/>
      <w:color w:val="000080"/>
    </w:rPr>
  </w:style>
  <w:style w:type="paragraph" w:customStyle="1" w:styleId="SubSubSubTitlu">
    <w:name w:val="SubSubSubTitlu"/>
    <w:basedOn w:val="Subsubtitlu"/>
    <w:rsid w:val="00E84CE0"/>
    <w:pPr>
      <w:numPr>
        <w:ilvl w:val="3"/>
      </w:numPr>
      <w:tabs>
        <w:tab w:val="clear" w:pos="720"/>
        <w:tab w:val="num" w:pos="2880"/>
        <w:tab w:val="num" w:pos="3780"/>
      </w:tabs>
      <w:spacing w:after="0"/>
      <w:ind w:left="3348" w:hanging="360"/>
    </w:pPr>
    <w:rPr>
      <w:b/>
      <w:i w:val="0"/>
      <w:sz w:val="22"/>
      <w:szCs w:val="22"/>
    </w:rPr>
  </w:style>
  <w:style w:type="paragraph" w:customStyle="1" w:styleId="Titlucapitol">
    <w:name w:val="Titlu capitol"/>
    <w:basedOn w:val="Normal"/>
    <w:rsid w:val="00E84CE0"/>
    <w:pPr>
      <w:keepNext/>
      <w:numPr>
        <w:numId w:val="24"/>
      </w:numPr>
      <w:pBdr>
        <w:top w:val="single" w:sz="4" w:space="1" w:color="auto"/>
        <w:left w:val="single" w:sz="4" w:space="1" w:color="auto"/>
        <w:bottom w:val="single" w:sz="4" w:space="1" w:color="auto"/>
        <w:right w:val="single" w:sz="4" w:space="1" w:color="auto"/>
      </w:pBdr>
      <w:shd w:val="clear" w:color="auto" w:fill="D6DDE8"/>
      <w:tabs>
        <w:tab w:val="left" w:pos="1134"/>
      </w:tabs>
      <w:spacing w:before="240" w:after="200" w:line="264" w:lineRule="auto"/>
      <w:outlineLvl w:val="0"/>
    </w:pPr>
    <w:rPr>
      <w:rFonts w:eastAsia="Times New Roman" w:cs="Times New Roman"/>
      <w:b/>
      <w:bCs/>
      <w:caps/>
      <w:sz w:val="32"/>
      <w:szCs w:val="32"/>
      <w:lang w:val="it-IT" w:eastAsia="it-IT"/>
    </w:rPr>
  </w:style>
  <w:style w:type="character" w:customStyle="1" w:styleId="SubsubtitluChar">
    <w:name w:val="Subsubtitlu Char"/>
    <w:link w:val="Subsubtitlu"/>
    <w:rsid w:val="00E84CE0"/>
    <w:rPr>
      <w:rFonts w:eastAsia="Calibri" w:cs="Times New Roman"/>
      <w:i/>
      <w:color w:val="000080"/>
      <w:sz w:val="24"/>
      <w:szCs w:val="24"/>
      <w:lang w:val="it-IT" w:eastAsia="it-IT"/>
    </w:rPr>
  </w:style>
  <w:style w:type="numbering" w:customStyle="1" w:styleId="BuletNumber3">
    <w:name w:val="BuletNumber3"/>
    <w:basedOn w:val="NoList"/>
    <w:rsid w:val="00E84CE0"/>
    <w:pPr>
      <w:numPr>
        <w:numId w:val="35"/>
      </w:numPr>
    </w:pPr>
  </w:style>
  <w:style w:type="paragraph" w:customStyle="1" w:styleId="TextnormalChar6">
    <w:name w:val="Text normal Char6"/>
    <w:basedOn w:val="Normal"/>
    <w:rsid w:val="00E84CE0"/>
    <w:pPr>
      <w:keepNext/>
      <w:spacing w:before="80" w:after="160" w:line="264" w:lineRule="auto"/>
      <w:ind w:left="504"/>
    </w:pPr>
    <w:rPr>
      <w:rFonts w:eastAsia="Times New Roman" w:cs="Times New Roman"/>
      <w:lang w:val="en-US"/>
    </w:rPr>
  </w:style>
  <w:style w:type="paragraph" w:customStyle="1" w:styleId="Textnormal5">
    <w:name w:val="Text normal5"/>
    <w:basedOn w:val="Normal"/>
    <w:rsid w:val="00E84CE0"/>
    <w:pPr>
      <w:keepNext/>
      <w:spacing w:before="80" w:after="160" w:line="264" w:lineRule="auto"/>
      <w:ind w:left="504"/>
    </w:pPr>
    <w:rPr>
      <w:rFonts w:eastAsia="Times New Roman" w:cs="Times New Roman"/>
      <w:lang w:val="en-US"/>
    </w:rPr>
  </w:style>
  <w:style w:type="paragraph" w:customStyle="1" w:styleId="bulletX">
    <w:name w:val="bulletX"/>
    <w:basedOn w:val="Normal"/>
    <w:rsid w:val="00E84CE0"/>
    <w:pPr>
      <w:numPr>
        <w:numId w:val="25"/>
      </w:numPr>
      <w:autoSpaceDE w:val="0"/>
      <w:autoSpaceDN w:val="0"/>
      <w:adjustRightInd w:val="0"/>
      <w:spacing w:after="120" w:line="264" w:lineRule="auto"/>
    </w:pPr>
    <w:rPr>
      <w:rFonts w:ascii="Arial,Bold" w:eastAsia="Times New Roman" w:hAnsi="Arial,Bold"/>
      <w:sz w:val="20"/>
      <w:lang w:val="ro-RO"/>
    </w:rPr>
  </w:style>
  <w:style w:type="character" w:customStyle="1" w:styleId="ln2tparagraf">
    <w:name w:val="ln2tparagraf"/>
    <w:basedOn w:val="DefaultParagraphFont"/>
    <w:rsid w:val="00E84CE0"/>
  </w:style>
  <w:style w:type="numbering" w:customStyle="1" w:styleId="NoList1">
    <w:name w:val="No List1"/>
    <w:next w:val="NoList"/>
    <w:semiHidden/>
    <w:rsid w:val="00E84CE0"/>
  </w:style>
  <w:style w:type="character" w:customStyle="1" w:styleId="style35">
    <w:name w:val="style35"/>
    <w:basedOn w:val="DefaultParagraphFont"/>
    <w:rsid w:val="00E84CE0"/>
  </w:style>
  <w:style w:type="character" w:customStyle="1" w:styleId="style37">
    <w:name w:val="style37"/>
    <w:basedOn w:val="DefaultParagraphFont"/>
    <w:rsid w:val="00E84CE0"/>
  </w:style>
  <w:style w:type="paragraph" w:customStyle="1" w:styleId="style7">
    <w:name w:val="style7"/>
    <w:basedOn w:val="Normal"/>
    <w:rsid w:val="00E84CE0"/>
    <w:pPr>
      <w:spacing w:before="100" w:beforeAutospacing="1" w:after="100" w:afterAutospacing="1" w:line="264" w:lineRule="auto"/>
    </w:pPr>
    <w:rPr>
      <w:rFonts w:ascii="Calibri" w:eastAsia="Times New Roman" w:hAnsi="Calibri" w:cs="Times New Roman"/>
      <w:sz w:val="20"/>
      <w:szCs w:val="20"/>
      <w:lang w:val="en-US"/>
    </w:rPr>
  </w:style>
  <w:style w:type="paragraph" w:customStyle="1" w:styleId="Char">
    <w:name w:val="Char"/>
    <w:basedOn w:val="Normal"/>
    <w:rsid w:val="00E84CE0"/>
    <w:pPr>
      <w:spacing w:after="160" w:line="240" w:lineRule="exact"/>
    </w:pPr>
    <w:rPr>
      <w:rFonts w:ascii="Verdana" w:eastAsia="Times New Roman" w:hAnsi="Verdana" w:cs="Times New Roman"/>
      <w:sz w:val="20"/>
      <w:szCs w:val="20"/>
      <w:lang w:val="en-US"/>
    </w:rPr>
  </w:style>
  <w:style w:type="paragraph" w:customStyle="1" w:styleId="CharCharCharChar">
    <w:name w:val="Char Char Char Char"/>
    <w:basedOn w:val="Normal"/>
    <w:rsid w:val="00E84CE0"/>
    <w:pPr>
      <w:spacing w:after="160" w:line="240" w:lineRule="exact"/>
    </w:pPr>
    <w:rPr>
      <w:rFonts w:ascii="Verdana" w:eastAsia="Times New Roman" w:hAnsi="Verdana" w:cs="Times New Roman"/>
      <w:sz w:val="20"/>
      <w:szCs w:val="20"/>
      <w:lang w:val="en-US"/>
    </w:rPr>
  </w:style>
  <w:style w:type="paragraph" w:customStyle="1" w:styleId="DefaultText">
    <w:name w:val="Default Text"/>
    <w:basedOn w:val="Normal"/>
    <w:rsid w:val="00E84CE0"/>
    <w:pPr>
      <w:autoSpaceDE w:val="0"/>
      <w:autoSpaceDN w:val="0"/>
      <w:adjustRightInd w:val="0"/>
      <w:spacing w:after="120" w:line="264" w:lineRule="auto"/>
    </w:pPr>
    <w:rPr>
      <w:rFonts w:ascii="Calibri" w:eastAsia="Times New Roman" w:hAnsi="Calibri" w:cs="Times New Roman"/>
      <w:sz w:val="20"/>
      <w:szCs w:val="20"/>
      <w:lang w:val="ro-RO" w:eastAsia="ro-RO"/>
    </w:rPr>
  </w:style>
  <w:style w:type="paragraph" w:customStyle="1" w:styleId="LightShading-Accent21">
    <w:name w:val="Light Shading - Accent 21"/>
    <w:basedOn w:val="Normal"/>
    <w:next w:val="Normal"/>
    <w:link w:val="LightShading-Accent2Char"/>
    <w:uiPriority w:val="99"/>
    <w:rsid w:val="00E84CE0"/>
    <w:pPr>
      <w:pBdr>
        <w:bottom w:val="single" w:sz="4" w:space="4" w:color="4F81BD"/>
      </w:pBdr>
      <w:spacing w:before="200" w:after="280" w:line="264" w:lineRule="auto"/>
      <w:ind w:left="936" w:right="936"/>
      <w:jc w:val="both"/>
    </w:pPr>
    <w:rPr>
      <w:rFonts w:eastAsia="Calibri" w:cs="Times New Roman"/>
      <w:b/>
      <w:bCs/>
      <w:i/>
      <w:iCs/>
      <w:color w:val="4F81BD"/>
      <w:sz w:val="20"/>
      <w:szCs w:val="20"/>
      <w:lang w:val="x-none" w:eastAsia="x-none"/>
    </w:rPr>
  </w:style>
  <w:style w:type="character" w:customStyle="1" w:styleId="LightShading-Accent2Char">
    <w:name w:val="Light Shading - Accent 2 Char"/>
    <w:link w:val="LightShading-Accent21"/>
    <w:uiPriority w:val="99"/>
    <w:locked/>
    <w:rsid w:val="00E84CE0"/>
    <w:rPr>
      <w:rFonts w:eastAsia="Calibri" w:cs="Times New Roman"/>
      <w:b/>
      <w:bCs/>
      <w:i/>
      <w:iCs/>
      <w:color w:val="4F81BD"/>
      <w:sz w:val="20"/>
      <w:szCs w:val="20"/>
      <w:lang w:val="x-none" w:eastAsia="x-none"/>
    </w:rPr>
  </w:style>
  <w:style w:type="character" w:customStyle="1" w:styleId="FontStyle427">
    <w:name w:val="Font Style427"/>
    <w:rsid w:val="00E84CE0"/>
    <w:rPr>
      <w:rFonts w:ascii="Calibri" w:hAnsi="Calibri" w:cs="Calibri"/>
      <w:sz w:val="22"/>
      <w:szCs w:val="22"/>
    </w:rPr>
  </w:style>
  <w:style w:type="paragraph" w:styleId="NormalIndent">
    <w:name w:val="Normal Indent"/>
    <w:aliases w:val="Normal Indent Char2,Normal Indent Char1 Char Char2,Normal Indent Char Char Char Char2,Normal Indent Char Char2,Normal Indent Char1 Char1"/>
    <w:basedOn w:val="Normal"/>
    <w:rsid w:val="00E84CE0"/>
    <w:pPr>
      <w:spacing w:after="120" w:line="264" w:lineRule="auto"/>
      <w:ind w:left="720"/>
    </w:pPr>
    <w:rPr>
      <w:rFonts w:ascii="Calibri" w:eastAsia="Times New Roman" w:hAnsi="Calibri" w:cs="Times New Roman"/>
      <w:sz w:val="20"/>
      <w:szCs w:val="20"/>
      <w:lang w:val="en-US"/>
    </w:rPr>
  </w:style>
  <w:style w:type="paragraph" w:customStyle="1" w:styleId="Style">
    <w:name w:val="Style"/>
    <w:rsid w:val="00E84CE0"/>
    <w:pPr>
      <w:widowControl w:val="0"/>
      <w:autoSpaceDE w:val="0"/>
      <w:autoSpaceDN w:val="0"/>
      <w:adjustRightInd w:val="0"/>
      <w:spacing w:after="120" w:line="264" w:lineRule="auto"/>
    </w:pPr>
    <w:rPr>
      <w:rFonts w:eastAsia="Times New Roman"/>
      <w:sz w:val="24"/>
      <w:szCs w:val="24"/>
      <w:lang w:val="en-US"/>
    </w:rPr>
  </w:style>
  <w:style w:type="character" w:customStyle="1" w:styleId="Bodytext4">
    <w:name w:val="Body text (4)_"/>
    <w:link w:val="Bodytext40"/>
    <w:rsid w:val="00E84CE0"/>
    <w:rPr>
      <w:rFonts w:ascii="Times New Roman" w:eastAsia="Times New Roman" w:hAnsi="Times New Roman"/>
      <w:i/>
      <w:iCs/>
      <w:sz w:val="28"/>
      <w:szCs w:val="28"/>
      <w:shd w:val="clear" w:color="auto" w:fill="FFFFFF"/>
    </w:rPr>
  </w:style>
  <w:style w:type="character" w:customStyle="1" w:styleId="Tablecaption">
    <w:name w:val="Table caption_"/>
    <w:link w:val="Tablecaption0"/>
    <w:rsid w:val="00E84CE0"/>
    <w:rPr>
      <w:rFonts w:ascii="Times New Roman" w:eastAsia="Times New Roman" w:hAnsi="Times New Roman"/>
      <w:sz w:val="28"/>
      <w:szCs w:val="28"/>
      <w:shd w:val="clear" w:color="auto" w:fill="FFFFFF"/>
    </w:rPr>
  </w:style>
  <w:style w:type="character" w:customStyle="1" w:styleId="Bodytext20">
    <w:name w:val="Body text (2)"/>
    <w:rsid w:val="00E84CE0"/>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style>
  <w:style w:type="character" w:customStyle="1" w:styleId="Bodytext211pt">
    <w:name w:val="Body text (2) + 11 pt"/>
    <w:aliases w:val="Spacing 1 pt"/>
    <w:rsid w:val="00E84CE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style>
  <w:style w:type="character" w:customStyle="1" w:styleId="Bodytext2Bold">
    <w:name w:val="Body text (2) + Bold"/>
    <w:rsid w:val="00E84CE0"/>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Bodytext24pt">
    <w:name w:val="Body text (2) + 4 pt"/>
    <w:rsid w:val="00E84CE0"/>
    <w:rPr>
      <w:rFonts w:ascii="Times New Roman" w:eastAsia="Times New Roman" w:hAnsi="Times New Roman" w:cs="Times New Roman"/>
      <w:b w:val="0"/>
      <w:bCs w:val="0"/>
      <w:i w:val="0"/>
      <w:iCs w:val="0"/>
      <w:smallCaps w:val="0"/>
      <w:strike w:val="0"/>
      <w:color w:val="000000"/>
      <w:spacing w:val="0"/>
      <w:w w:val="100"/>
      <w:position w:val="0"/>
      <w:sz w:val="8"/>
      <w:szCs w:val="8"/>
      <w:u w:val="none"/>
      <w:lang w:val="en-US" w:eastAsia="en-US" w:bidi="en-US"/>
    </w:rPr>
  </w:style>
  <w:style w:type="paragraph" w:customStyle="1" w:styleId="Bodytext40">
    <w:name w:val="Body text (4)"/>
    <w:basedOn w:val="Normal"/>
    <w:link w:val="Bodytext4"/>
    <w:rsid w:val="00E84CE0"/>
    <w:pPr>
      <w:widowControl w:val="0"/>
      <w:shd w:val="clear" w:color="auto" w:fill="FFFFFF"/>
      <w:spacing w:before="300" w:after="420" w:line="0" w:lineRule="atLeast"/>
      <w:jc w:val="both"/>
    </w:pPr>
    <w:rPr>
      <w:rFonts w:ascii="Times New Roman" w:eastAsia="Times New Roman" w:hAnsi="Times New Roman"/>
      <w:i/>
      <w:iCs/>
      <w:sz w:val="28"/>
      <w:szCs w:val="28"/>
    </w:rPr>
  </w:style>
  <w:style w:type="paragraph" w:customStyle="1" w:styleId="Tablecaption0">
    <w:name w:val="Table caption"/>
    <w:basedOn w:val="Normal"/>
    <w:link w:val="Tablecaption"/>
    <w:rsid w:val="00E84CE0"/>
    <w:pPr>
      <w:widowControl w:val="0"/>
      <w:shd w:val="clear" w:color="auto" w:fill="FFFFFF"/>
      <w:spacing w:after="120" w:line="0" w:lineRule="atLeast"/>
    </w:pPr>
    <w:rPr>
      <w:rFonts w:ascii="Times New Roman" w:eastAsia="Times New Roman" w:hAnsi="Times New Roman"/>
      <w:sz w:val="28"/>
      <w:szCs w:val="28"/>
    </w:rPr>
  </w:style>
  <w:style w:type="character" w:customStyle="1" w:styleId="Heading20">
    <w:name w:val="Heading #2_"/>
    <w:link w:val="Heading21"/>
    <w:rsid w:val="00E84CE0"/>
    <w:rPr>
      <w:rFonts w:ascii="Times New Roman" w:eastAsia="Times New Roman" w:hAnsi="Times New Roman"/>
      <w:b/>
      <w:bCs/>
      <w:sz w:val="28"/>
      <w:szCs w:val="28"/>
      <w:shd w:val="clear" w:color="auto" w:fill="FFFFFF"/>
    </w:rPr>
  </w:style>
  <w:style w:type="character" w:customStyle="1" w:styleId="Bodytext21">
    <w:name w:val="Body text (2)_"/>
    <w:rsid w:val="00E84CE0"/>
    <w:rPr>
      <w:rFonts w:ascii="Times New Roman" w:eastAsia="Times New Roman" w:hAnsi="Times New Roman" w:cs="Times New Roman"/>
      <w:sz w:val="28"/>
      <w:szCs w:val="28"/>
      <w:shd w:val="clear" w:color="auto" w:fill="FFFFFF"/>
    </w:rPr>
  </w:style>
  <w:style w:type="character" w:customStyle="1" w:styleId="Heading2NotBold">
    <w:name w:val="Heading #2 + Not Bold"/>
    <w:rsid w:val="00E84CE0"/>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Bodytext30">
    <w:name w:val="Body text (3)_"/>
    <w:link w:val="Bodytext31"/>
    <w:rsid w:val="00E84CE0"/>
    <w:rPr>
      <w:rFonts w:ascii="Times New Roman" w:eastAsia="Times New Roman" w:hAnsi="Times New Roman"/>
      <w:b/>
      <w:bCs/>
      <w:sz w:val="28"/>
      <w:szCs w:val="28"/>
      <w:shd w:val="clear" w:color="auto" w:fill="FFFFFF"/>
    </w:rPr>
  </w:style>
  <w:style w:type="character" w:customStyle="1" w:styleId="Bodytext2Italic">
    <w:name w:val="Body text (2) + Italic"/>
    <w:rsid w:val="00E84CE0"/>
    <w:rPr>
      <w:rFonts w:ascii="Times New Roman" w:eastAsia="Times New Roman" w:hAnsi="Times New Roman" w:cs="Times New Roman"/>
      <w:b w:val="0"/>
      <w:bCs w:val="0"/>
      <w:i/>
      <w:iCs/>
      <w:smallCaps w:val="0"/>
      <w:strike w:val="0"/>
      <w:color w:val="000000"/>
      <w:spacing w:val="0"/>
      <w:w w:val="100"/>
      <w:position w:val="0"/>
      <w:sz w:val="28"/>
      <w:szCs w:val="28"/>
      <w:u w:val="none"/>
      <w:lang w:val="en-US" w:eastAsia="en-US" w:bidi="en-US"/>
    </w:rPr>
  </w:style>
  <w:style w:type="character" w:customStyle="1" w:styleId="Bodytext2Arial">
    <w:name w:val="Body text (2) + Arial"/>
    <w:aliases w:val="9 pt,Bold"/>
    <w:rsid w:val="00E84CE0"/>
    <w:rPr>
      <w:rFonts w:ascii="Arial" w:eastAsia="Arial" w:hAnsi="Arial" w:cs="Arial"/>
      <w:b/>
      <w:bCs/>
      <w:i w:val="0"/>
      <w:iCs w:val="0"/>
      <w:smallCaps w:val="0"/>
      <w:strike w:val="0"/>
      <w:color w:val="000000"/>
      <w:spacing w:val="0"/>
      <w:w w:val="100"/>
      <w:position w:val="0"/>
      <w:sz w:val="18"/>
      <w:szCs w:val="18"/>
      <w:u w:val="none"/>
      <w:lang w:val="en-US" w:eastAsia="en-US" w:bidi="en-US"/>
    </w:rPr>
  </w:style>
  <w:style w:type="character" w:customStyle="1" w:styleId="Heading12">
    <w:name w:val="Heading #1 (2)_"/>
    <w:link w:val="Heading120"/>
    <w:rsid w:val="00E84CE0"/>
    <w:rPr>
      <w:b/>
      <w:bCs/>
      <w:sz w:val="26"/>
      <w:szCs w:val="26"/>
      <w:shd w:val="clear" w:color="auto" w:fill="FFFFFF"/>
    </w:rPr>
  </w:style>
  <w:style w:type="character" w:customStyle="1" w:styleId="Heading13">
    <w:name w:val="Heading #1 (3)_"/>
    <w:link w:val="Heading130"/>
    <w:rsid w:val="00E84CE0"/>
    <w:rPr>
      <w:b/>
      <w:bCs/>
      <w:sz w:val="26"/>
      <w:szCs w:val="26"/>
      <w:shd w:val="clear" w:color="auto" w:fill="FFFFFF"/>
    </w:rPr>
  </w:style>
  <w:style w:type="character" w:customStyle="1" w:styleId="Bodytext5">
    <w:name w:val="Body text (5)_"/>
    <w:link w:val="Bodytext50"/>
    <w:rsid w:val="00E84CE0"/>
    <w:rPr>
      <w:rFonts w:ascii="Times New Roman" w:eastAsia="Times New Roman" w:hAnsi="Times New Roman"/>
      <w:shd w:val="clear" w:color="auto" w:fill="FFFFFF"/>
    </w:rPr>
  </w:style>
  <w:style w:type="character" w:customStyle="1" w:styleId="Tablecaption2">
    <w:name w:val="Table caption (2)_"/>
    <w:link w:val="Tablecaption20"/>
    <w:rsid w:val="00E84CE0"/>
    <w:rPr>
      <w:rFonts w:ascii="Times New Roman" w:eastAsia="Times New Roman" w:hAnsi="Times New Roman"/>
      <w:b/>
      <w:bCs/>
      <w:sz w:val="28"/>
      <w:szCs w:val="28"/>
      <w:shd w:val="clear" w:color="auto" w:fill="FFFFFF"/>
    </w:rPr>
  </w:style>
  <w:style w:type="character" w:customStyle="1" w:styleId="Bodytext29">
    <w:name w:val="Body text (2) + 9"/>
    <w:aliases w:val="5 pt"/>
    <w:rsid w:val="00E84CE0"/>
    <w:rPr>
      <w:rFonts w:ascii="Times New Roman" w:eastAsia="Times New Roman" w:hAnsi="Times New Roman" w:cs="Times New Roman"/>
      <w:b/>
      <w:bCs/>
      <w:i w:val="0"/>
      <w:iCs w:val="0"/>
      <w:smallCaps w:val="0"/>
      <w:strike w:val="0"/>
      <w:color w:val="000000"/>
      <w:spacing w:val="0"/>
      <w:w w:val="100"/>
      <w:position w:val="0"/>
      <w:sz w:val="19"/>
      <w:szCs w:val="19"/>
      <w:u w:val="none"/>
      <w:lang w:val="en-US" w:eastAsia="en-US" w:bidi="en-US"/>
    </w:rPr>
  </w:style>
  <w:style w:type="paragraph" w:customStyle="1" w:styleId="Heading21">
    <w:name w:val="Heading #2"/>
    <w:basedOn w:val="Normal"/>
    <w:link w:val="Heading20"/>
    <w:rsid w:val="00E84CE0"/>
    <w:pPr>
      <w:widowControl w:val="0"/>
      <w:shd w:val="clear" w:color="auto" w:fill="FFFFFF"/>
      <w:spacing w:before="300" w:after="720" w:line="0" w:lineRule="atLeast"/>
      <w:ind w:hanging="720"/>
      <w:outlineLvl w:val="1"/>
    </w:pPr>
    <w:rPr>
      <w:rFonts w:ascii="Times New Roman" w:eastAsia="Times New Roman" w:hAnsi="Times New Roman"/>
      <w:b/>
      <w:bCs/>
      <w:sz w:val="28"/>
      <w:szCs w:val="28"/>
    </w:rPr>
  </w:style>
  <w:style w:type="paragraph" w:customStyle="1" w:styleId="Bodytext31">
    <w:name w:val="Body text (3)"/>
    <w:basedOn w:val="Normal"/>
    <w:link w:val="Bodytext30"/>
    <w:rsid w:val="00E84CE0"/>
    <w:pPr>
      <w:widowControl w:val="0"/>
      <w:shd w:val="clear" w:color="auto" w:fill="FFFFFF"/>
      <w:spacing w:before="300" w:after="120" w:line="322" w:lineRule="exact"/>
      <w:ind w:hanging="360"/>
      <w:jc w:val="both"/>
    </w:pPr>
    <w:rPr>
      <w:rFonts w:ascii="Times New Roman" w:eastAsia="Times New Roman" w:hAnsi="Times New Roman"/>
      <w:b/>
      <w:bCs/>
      <w:sz w:val="28"/>
      <w:szCs w:val="28"/>
    </w:rPr>
  </w:style>
  <w:style w:type="paragraph" w:customStyle="1" w:styleId="Heading120">
    <w:name w:val="Heading #1 (2)"/>
    <w:basedOn w:val="Normal"/>
    <w:link w:val="Heading12"/>
    <w:rsid w:val="00E84CE0"/>
    <w:pPr>
      <w:widowControl w:val="0"/>
      <w:shd w:val="clear" w:color="auto" w:fill="FFFFFF"/>
      <w:spacing w:after="120" w:line="0" w:lineRule="atLeast"/>
      <w:jc w:val="center"/>
      <w:outlineLvl w:val="0"/>
    </w:pPr>
    <w:rPr>
      <w:b/>
      <w:bCs/>
      <w:sz w:val="26"/>
      <w:szCs w:val="26"/>
    </w:rPr>
  </w:style>
  <w:style w:type="paragraph" w:customStyle="1" w:styleId="Heading130">
    <w:name w:val="Heading #1 (3)"/>
    <w:basedOn w:val="Normal"/>
    <w:link w:val="Heading13"/>
    <w:rsid w:val="00E84CE0"/>
    <w:pPr>
      <w:widowControl w:val="0"/>
      <w:shd w:val="clear" w:color="auto" w:fill="FFFFFF"/>
      <w:spacing w:before="120" w:after="120" w:line="0" w:lineRule="atLeast"/>
      <w:jc w:val="center"/>
      <w:outlineLvl w:val="0"/>
    </w:pPr>
    <w:rPr>
      <w:b/>
      <w:bCs/>
      <w:sz w:val="26"/>
      <w:szCs w:val="26"/>
    </w:rPr>
  </w:style>
  <w:style w:type="paragraph" w:customStyle="1" w:styleId="Bodytext50">
    <w:name w:val="Body text (5)"/>
    <w:basedOn w:val="Normal"/>
    <w:link w:val="Bodytext5"/>
    <w:rsid w:val="00E84CE0"/>
    <w:pPr>
      <w:widowControl w:val="0"/>
      <w:shd w:val="clear" w:color="auto" w:fill="FFFFFF"/>
      <w:spacing w:before="60" w:after="60" w:line="278" w:lineRule="exact"/>
      <w:jc w:val="both"/>
    </w:pPr>
    <w:rPr>
      <w:rFonts w:ascii="Times New Roman" w:eastAsia="Times New Roman" w:hAnsi="Times New Roman"/>
    </w:rPr>
  </w:style>
  <w:style w:type="paragraph" w:customStyle="1" w:styleId="Tablecaption20">
    <w:name w:val="Table caption (2)"/>
    <w:basedOn w:val="Normal"/>
    <w:link w:val="Tablecaption2"/>
    <w:rsid w:val="00E84CE0"/>
    <w:pPr>
      <w:widowControl w:val="0"/>
      <w:shd w:val="clear" w:color="auto" w:fill="FFFFFF"/>
      <w:spacing w:after="120" w:line="0" w:lineRule="atLeast"/>
    </w:pPr>
    <w:rPr>
      <w:rFonts w:ascii="Times New Roman" w:eastAsia="Times New Roman" w:hAnsi="Times New Roman"/>
      <w:b/>
      <w:bCs/>
      <w:sz w:val="28"/>
      <w:szCs w:val="28"/>
    </w:rPr>
  </w:style>
  <w:style w:type="character" w:styleId="UnresolvedMention">
    <w:name w:val="Unresolved Mention"/>
    <w:uiPriority w:val="99"/>
    <w:semiHidden/>
    <w:unhideWhenUsed/>
    <w:rsid w:val="00E84CE0"/>
    <w:rPr>
      <w:color w:val="808080"/>
      <w:shd w:val="clear" w:color="auto" w:fill="E6E6E6"/>
    </w:rPr>
  </w:style>
  <w:style w:type="paragraph" w:customStyle="1" w:styleId="StyleMV">
    <w:name w:val="StyleMV"/>
    <w:basedOn w:val="Normal"/>
    <w:rsid w:val="00E84CE0"/>
    <w:pPr>
      <w:suppressAutoHyphens/>
      <w:spacing w:after="120" w:line="264" w:lineRule="auto"/>
      <w:jc w:val="both"/>
    </w:pPr>
    <w:rPr>
      <w:rFonts w:eastAsia="Calibri"/>
      <w:bCs/>
      <w:sz w:val="20"/>
      <w:szCs w:val="16"/>
      <w:lang w:val="ro-RO" w:eastAsia="ar-SA"/>
    </w:rPr>
  </w:style>
  <w:style w:type="paragraph" w:customStyle="1" w:styleId="Capitol">
    <w:name w:val="Capitol"/>
    <w:basedOn w:val="Normal"/>
    <w:link w:val="CapitolCharChar"/>
    <w:rsid w:val="00E84CE0"/>
    <w:pPr>
      <w:keepNext/>
      <w:numPr>
        <w:numId w:val="26"/>
      </w:numPr>
      <w:tabs>
        <w:tab w:val="left" w:pos="2835"/>
        <w:tab w:val="right" w:pos="8640"/>
      </w:tabs>
      <w:spacing w:before="120" w:after="800" w:line="240" w:lineRule="atLeast"/>
      <w:outlineLvl w:val="0"/>
    </w:pPr>
    <w:rPr>
      <w:rFonts w:ascii="Verdana" w:eastAsia="Calibri" w:hAnsi="Verdana" w:cs="Times New Roman"/>
      <w:b/>
      <w:bCs/>
      <w:color w:val="339966"/>
      <w:spacing w:val="-2"/>
      <w:sz w:val="36"/>
      <w:szCs w:val="20"/>
      <w:lang w:val="ro-RO" w:eastAsia="x-none"/>
    </w:rPr>
  </w:style>
  <w:style w:type="character" w:customStyle="1" w:styleId="CapitolCharChar">
    <w:name w:val="Capitol Char Char"/>
    <w:link w:val="Capitol"/>
    <w:rsid w:val="00E84CE0"/>
    <w:rPr>
      <w:rFonts w:ascii="Verdana" w:eastAsia="Calibri" w:hAnsi="Verdana" w:cs="Times New Roman"/>
      <w:b/>
      <w:bCs/>
      <w:color w:val="339966"/>
      <w:spacing w:val="-2"/>
      <w:sz w:val="36"/>
      <w:szCs w:val="20"/>
      <w:lang w:val="ro-RO" w:eastAsia="x-none"/>
    </w:rPr>
  </w:style>
  <w:style w:type="character" w:customStyle="1" w:styleId="tpt1">
    <w:name w:val="tpt1"/>
    <w:basedOn w:val="DefaultParagraphFont"/>
    <w:rsid w:val="00E84CE0"/>
  </w:style>
  <w:style w:type="character" w:customStyle="1" w:styleId="tal1">
    <w:name w:val="tal1"/>
    <w:basedOn w:val="DefaultParagraphFont"/>
    <w:rsid w:val="00E84CE0"/>
  </w:style>
  <w:style w:type="character" w:customStyle="1" w:styleId="pt1">
    <w:name w:val="pt1"/>
    <w:rsid w:val="00E84CE0"/>
    <w:rPr>
      <w:b/>
      <w:bCs/>
      <w:color w:val="auto"/>
    </w:rPr>
  </w:style>
  <w:style w:type="character" w:customStyle="1" w:styleId="tpa1">
    <w:name w:val="tpa1"/>
    <w:basedOn w:val="DefaultParagraphFont"/>
    <w:rsid w:val="00E84CE0"/>
  </w:style>
  <w:style w:type="character" w:customStyle="1" w:styleId="tli1">
    <w:name w:val="tli1"/>
    <w:basedOn w:val="DefaultParagraphFont"/>
    <w:rsid w:val="00E84CE0"/>
  </w:style>
  <w:style w:type="character" w:customStyle="1" w:styleId="al1">
    <w:name w:val="al1"/>
    <w:rsid w:val="00E84CE0"/>
    <w:rPr>
      <w:b/>
      <w:bCs/>
      <w:color w:val="008F00"/>
    </w:rPr>
  </w:style>
  <w:style w:type="paragraph" w:customStyle="1" w:styleId="Style10">
    <w:name w:val="Style10"/>
    <w:basedOn w:val="Normal"/>
    <w:uiPriority w:val="99"/>
    <w:rsid w:val="00E84CE0"/>
    <w:pPr>
      <w:widowControl w:val="0"/>
      <w:autoSpaceDE w:val="0"/>
      <w:autoSpaceDN w:val="0"/>
      <w:adjustRightInd w:val="0"/>
      <w:spacing w:after="120" w:line="320" w:lineRule="exact"/>
      <w:ind w:firstLine="446"/>
      <w:jc w:val="both"/>
    </w:pPr>
    <w:rPr>
      <w:rFonts w:ascii="Calibri" w:eastAsia="Times New Roman" w:hAnsi="Calibri" w:cs="Times New Roman"/>
      <w:sz w:val="20"/>
      <w:szCs w:val="20"/>
      <w:lang w:val="en-US"/>
    </w:rPr>
  </w:style>
  <w:style w:type="paragraph" w:customStyle="1" w:styleId="Style29">
    <w:name w:val="Style29"/>
    <w:basedOn w:val="Normal"/>
    <w:rsid w:val="00E84CE0"/>
    <w:pPr>
      <w:widowControl w:val="0"/>
      <w:autoSpaceDE w:val="0"/>
      <w:autoSpaceDN w:val="0"/>
      <w:adjustRightInd w:val="0"/>
      <w:spacing w:after="120" w:line="293" w:lineRule="exact"/>
      <w:ind w:firstLine="672"/>
    </w:pPr>
    <w:rPr>
      <w:rFonts w:ascii="Calibri" w:eastAsia="Times New Roman" w:hAnsi="Calibri" w:cs="Times New Roman"/>
      <w:sz w:val="20"/>
      <w:szCs w:val="20"/>
      <w:lang w:val="en-US"/>
    </w:rPr>
  </w:style>
  <w:style w:type="paragraph" w:styleId="DocumentMap">
    <w:name w:val="Document Map"/>
    <w:basedOn w:val="Normal"/>
    <w:link w:val="DocumentMapChar"/>
    <w:semiHidden/>
    <w:rsid w:val="00E84CE0"/>
    <w:pPr>
      <w:shd w:val="clear" w:color="auto" w:fill="000080"/>
      <w:spacing w:after="120" w:line="264" w:lineRule="auto"/>
    </w:pPr>
    <w:rPr>
      <w:rFonts w:ascii="Tahoma" w:eastAsia="Times New Roman" w:hAnsi="Tahoma" w:cs="Tahoma"/>
      <w:sz w:val="20"/>
      <w:szCs w:val="20"/>
      <w:lang w:val="en-US"/>
    </w:rPr>
  </w:style>
  <w:style w:type="character" w:customStyle="1" w:styleId="DocumentMapChar">
    <w:name w:val="Document Map Char"/>
    <w:basedOn w:val="DefaultParagraphFont"/>
    <w:link w:val="DocumentMap"/>
    <w:semiHidden/>
    <w:rsid w:val="00E84CE0"/>
    <w:rPr>
      <w:rFonts w:ascii="Tahoma" w:eastAsia="Times New Roman" w:hAnsi="Tahoma" w:cs="Tahoma"/>
      <w:sz w:val="20"/>
      <w:szCs w:val="20"/>
      <w:shd w:val="clear" w:color="auto" w:fill="000080"/>
      <w:lang w:val="en-US"/>
    </w:rPr>
  </w:style>
  <w:style w:type="paragraph" w:customStyle="1" w:styleId="STANDARD0">
    <w:name w:val="STANDARD"/>
    <w:basedOn w:val="Normal"/>
    <w:rsid w:val="00E84CE0"/>
    <w:pPr>
      <w:spacing w:after="120" w:line="264" w:lineRule="auto"/>
      <w:jc w:val="both"/>
    </w:pPr>
    <w:rPr>
      <w:rFonts w:ascii="Calibri" w:eastAsia="Times New Roman" w:hAnsi="Calibri" w:cs="Times New Roman"/>
      <w:sz w:val="20"/>
      <w:szCs w:val="20"/>
      <w:lang w:val="fr-FR" w:eastAsia="fr-FR"/>
    </w:rPr>
  </w:style>
  <w:style w:type="paragraph" w:customStyle="1" w:styleId="TableParagraph">
    <w:name w:val="Table Paragraph"/>
    <w:basedOn w:val="Normal"/>
    <w:uiPriority w:val="1"/>
    <w:rsid w:val="00E84CE0"/>
    <w:pPr>
      <w:widowControl w:val="0"/>
      <w:autoSpaceDE w:val="0"/>
      <w:autoSpaceDN w:val="0"/>
      <w:spacing w:after="120" w:line="264" w:lineRule="auto"/>
    </w:pPr>
    <w:rPr>
      <w:rFonts w:ascii="Corbel" w:eastAsia="Corbel" w:hAnsi="Corbel" w:cs="Corbel"/>
      <w:lang w:val="ro-RO" w:eastAsia="ro-RO" w:bidi="ro-RO"/>
    </w:rPr>
  </w:style>
  <w:style w:type="paragraph" w:customStyle="1" w:styleId="liniute">
    <w:name w:val="liniute"/>
    <w:basedOn w:val="Normal"/>
    <w:rsid w:val="00E84CE0"/>
    <w:pPr>
      <w:widowControl w:val="0"/>
      <w:numPr>
        <w:numId w:val="27"/>
      </w:numPr>
      <w:tabs>
        <w:tab w:val="left" w:pos="567"/>
      </w:tabs>
      <w:adjustRightInd w:val="0"/>
      <w:spacing w:before="40" w:after="40" w:line="264" w:lineRule="auto"/>
      <w:ind w:left="567" w:firstLine="0"/>
      <w:jc w:val="both"/>
      <w:textAlignment w:val="baseline"/>
    </w:pPr>
    <w:rPr>
      <w:rFonts w:ascii="Tahoma" w:eastAsia="Times New Roman" w:hAnsi="Tahoma" w:cs="Tahoma"/>
      <w:noProof/>
    </w:rPr>
  </w:style>
  <w:style w:type="paragraph" w:styleId="Quote">
    <w:name w:val="Quote"/>
    <w:basedOn w:val="Normal"/>
    <w:next w:val="Normal"/>
    <w:link w:val="QuoteChar"/>
    <w:uiPriority w:val="29"/>
    <w:qFormat/>
    <w:rsid w:val="00E84CE0"/>
    <w:pPr>
      <w:spacing w:before="160" w:after="120" w:line="264" w:lineRule="auto"/>
      <w:ind w:left="720" w:right="720"/>
    </w:pPr>
    <w:rPr>
      <w:rFonts w:ascii="Calibri" w:eastAsia="Times New Roman" w:hAnsi="Calibri" w:cs="Times New Roman"/>
      <w:i/>
      <w:iCs/>
      <w:color w:val="404040"/>
      <w:sz w:val="20"/>
      <w:szCs w:val="20"/>
      <w:lang w:val="en-US"/>
    </w:rPr>
  </w:style>
  <w:style w:type="character" w:customStyle="1" w:styleId="QuoteChar">
    <w:name w:val="Quote Char"/>
    <w:basedOn w:val="DefaultParagraphFont"/>
    <w:link w:val="Quote"/>
    <w:uiPriority w:val="29"/>
    <w:rsid w:val="00E84CE0"/>
    <w:rPr>
      <w:rFonts w:ascii="Calibri" w:eastAsia="Times New Roman" w:hAnsi="Calibri" w:cs="Times New Roman"/>
      <w:i/>
      <w:iCs/>
      <w:color w:val="404040"/>
      <w:sz w:val="20"/>
      <w:szCs w:val="20"/>
      <w:lang w:val="en-US"/>
    </w:rPr>
  </w:style>
  <w:style w:type="paragraph" w:styleId="IntenseQuote">
    <w:name w:val="Intense Quote"/>
    <w:basedOn w:val="Normal"/>
    <w:next w:val="Normal"/>
    <w:link w:val="IntenseQuoteChar"/>
    <w:uiPriority w:val="30"/>
    <w:qFormat/>
    <w:rsid w:val="00E84CE0"/>
    <w:pPr>
      <w:pBdr>
        <w:left w:val="single" w:sz="18" w:space="12" w:color="5B9BD5"/>
      </w:pBdr>
      <w:spacing w:before="100" w:beforeAutospacing="1" w:after="120" w:line="300" w:lineRule="auto"/>
      <w:ind w:left="1224" w:right="1224"/>
    </w:pPr>
    <w:rPr>
      <w:rFonts w:ascii="Calibri Light" w:eastAsia="SimSun" w:hAnsi="Calibri Light" w:cs="Times New Roman"/>
      <w:color w:val="5B9BD5"/>
      <w:sz w:val="28"/>
      <w:szCs w:val="28"/>
      <w:lang w:val="en-US"/>
    </w:rPr>
  </w:style>
  <w:style w:type="character" w:customStyle="1" w:styleId="IntenseQuoteChar">
    <w:name w:val="Intense Quote Char"/>
    <w:basedOn w:val="DefaultParagraphFont"/>
    <w:link w:val="IntenseQuote"/>
    <w:uiPriority w:val="30"/>
    <w:rsid w:val="00E84CE0"/>
    <w:rPr>
      <w:rFonts w:ascii="Calibri Light" w:eastAsia="SimSun" w:hAnsi="Calibri Light" w:cs="Times New Roman"/>
      <w:color w:val="5B9BD5"/>
      <w:sz w:val="28"/>
      <w:szCs w:val="28"/>
      <w:lang w:val="en-US"/>
    </w:rPr>
  </w:style>
  <w:style w:type="character" w:styleId="SubtleEmphasis">
    <w:name w:val="Subtle Emphasis"/>
    <w:uiPriority w:val="19"/>
    <w:qFormat/>
    <w:rsid w:val="00E84CE0"/>
    <w:rPr>
      <w:i/>
      <w:iCs/>
      <w:color w:val="404040"/>
    </w:rPr>
  </w:style>
  <w:style w:type="character" w:styleId="SubtleReference">
    <w:name w:val="Subtle Reference"/>
    <w:uiPriority w:val="31"/>
    <w:qFormat/>
    <w:rsid w:val="00E84CE0"/>
    <w:rPr>
      <w:smallCaps/>
      <w:color w:val="404040"/>
      <w:u w:val="single" w:color="7F7F7F"/>
    </w:rPr>
  </w:style>
  <w:style w:type="character" w:styleId="IntenseReference">
    <w:name w:val="Intense Reference"/>
    <w:uiPriority w:val="32"/>
    <w:qFormat/>
    <w:rsid w:val="00E84CE0"/>
    <w:rPr>
      <w:b/>
      <w:bCs/>
      <w:smallCaps/>
      <w:spacing w:val="5"/>
      <w:u w:val="single"/>
    </w:rPr>
  </w:style>
  <w:style w:type="character" w:styleId="BookTitle">
    <w:name w:val="Book Title"/>
    <w:uiPriority w:val="33"/>
    <w:qFormat/>
    <w:rsid w:val="00E84CE0"/>
    <w:rPr>
      <w:b/>
      <w:bCs/>
      <w:smallCaps/>
    </w:rPr>
  </w:style>
  <w:style w:type="paragraph" w:customStyle="1" w:styleId="Framecontents">
    <w:name w:val="Frame contents"/>
    <w:basedOn w:val="BodyText"/>
    <w:rsid w:val="00E84CE0"/>
    <w:rPr>
      <w:b w:val="0"/>
      <w:bCs w:val="0"/>
      <w:sz w:val="28"/>
      <w:szCs w:val="20"/>
      <w:lang w:val="en-US"/>
    </w:rPr>
  </w:style>
  <w:style w:type="character" w:customStyle="1" w:styleId="normaltextrun">
    <w:name w:val="normaltextrun"/>
    <w:basedOn w:val="DefaultParagraphFont"/>
    <w:rsid w:val="0025440C"/>
  </w:style>
  <w:style w:type="character" w:customStyle="1" w:styleId="eop">
    <w:name w:val="eop"/>
    <w:basedOn w:val="DefaultParagraphFont"/>
    <w:rsid w:val="002544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8029">
      <w:bodyDiv w:val="1"/>
      <w:marLeft w:val="0"/>
      <w:marRight w:val="0"/>
      <w:marTop w:val="0"/>
      <w:marBottom w:val="0"/>
      <w:divBdr>
        <w:top w:val="none" w:sz="0" w:space="0" w:color="auto"/>
        <w:left w:val="none" w:sz="0" w:space="0" w:color="auto"/>
        <w:bottom w:val="none" w:sz="0" w:space="0" w:color="auto"/>
        <w:right w:val="none" w:sz="0" w:space="0" w:color="auto"/>
      </w:divBdr>
      <w:divsChild>
        <w:div w:id="128667497">
          <w:marLeft w:val="0"/>
          <w:marRight w:val="0"/>
          <w:marTop w:val="0"/>
          <w:marBottom w:val="0"/>
          <w:divBdr>
            <w:top w:val="none" w:sz="0" w:space="0" w:color="auto"/>
            <w:left w:val="none" w:sz="0" w:space="0" w:color="auto"/>
            <w:bottom w:val="none" w:sz="0" w:space="0" w:color="auto"/>
            <w:right w:val="none" w:sz="0" w:space="0" w:color="auto"/>
          </w:divBdr>
        </w:div>
      </w:divsChild>
    </w:div>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770784353">
      <w:bodyDiv w:val="1"/>
      <w:marLeft w:val="0"/>
      <w:marRight w:val="0"/>
      <w:marTop w:val="0"/>
      <w:marBottom w:val="0"/>
      <w:divBdr>
        <w:top w:val="none" w:sz="0" w:space="0" w:color="auto"/>
        <w:left w:val="none" w:sz="0" w:space="0" w:color="auto"/>
        <w:bottom w:val="none" w:sz="0" w:space="0" w:color="auto"/>
        <w:right w:val="none" w:sz="0" w:space="0" w:color="auto"/>
      </w:divBdr>
    </w:div>
    <w:div w:id="816607889">
      <w:bodyDiv w:val="1"/>
      <w:marLeft w:val="0"/>
      <w:marRight w:val="0"/>
      <w:marTop w:val="0"/>
      <w:marBottom w:val="0"/>
      <w:divBdr>
        <w:top w:val="none" w:sz="0" w:space="0" w:color="auto"/>
        <w:left w:val="none" w:sz="0" w:space="0" w:color="auto"/>
        <w:bottom w:val="none" w:sz="0" w:space="0" w:color="auto"/>
        <w:right w:val="none" w:sz="0" w:space="0" w:color="auto"/>
      </w:divBdr>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183547038">
      <w:bodyDiv w:val="1"/>
      <w:marLeft w:val="0"/>
      <w:marRight w:val="0"/>
      <w:marTop w:val="0"/>
      <w:marBottom w:val="0"/>
      <w:divBdr>
        <w:top w:val="none" w:sz="0" w:space="0" w:color="auto"/>
        <w:left w:val="none" w:sz="0" w:space="0" w:color="auto"/>
        <w:bottom w:val="none" w:sz="0" w:space="0" w:color="auto"/>
        <w:right w:val="none" w:sz="0" w:space="0" w:color="auto"/>
      </w:divBdr>
    </w:div>
    <w:div w:id="1222597660">
      <w:bodyDiv w:val="1"/>
      <w:marLeft w:val="0"/>
      <w:marRight w:val="0"/>
      <w:marTop w:val="0"/>
      <w:marBottom w:val="0"/>
      <w:divBdr>
        <w:top w:val="none" w:sz="0" w:space="0" w:color="auto"/>
        <w:left w:val="none" w:sz="0" w:space="0" w:color="auto"/>
        <w:bottom w:val="none" w:sz="0" w:space="0" w:color="auto"/>
        <w:right w:val="none" w:sz="0" w:space="0" w:color="auto"/>
      </w:divBdr>
    </w:div>
    <w:div w:id="1474519642">
      <w:bodyDiv w:val="1"/>
      <w:marLeft w:val="0"/>
      <w:marRight w:val="0"/>
      <w:marTop w:val="0"/>
      <w:marBottom w:val="0"/>
      <w:divBdr>
        <w:top w:val="none" w:sz="0" w:space="0" w:color="auto"/>
        <w:left w:val="none" w:sz="0" w:space="0" w:color="auto"/>
        <w:bottom w:val="none" w:sz="0" w:space="0" w:color="auto"/>
        <w:right w:val="none" w:sz="0" w:space="0" w:color="auto"/>
      </w:divBdr>
      <w:divsChild>
        <w:div w:id="892817109">
          <w:marLeft w:val="0"/>
          <w:marRight w:val="0"/>
          <w:marTop w:val="0"/>
          <w:marBottom w:val="0"/>
          <w:divBdr>
            <w:top w:val="none" w:sz="0" w:space="0" w:color="auto"/>
            <w:left w:val="none" w:sz="0" w:space="0" w:color="auto"/>
            <w:bottom w:val="none" w:sz="0" w:space="0" w:color="auto"/>
            <w:right w:val="none" w:sz="0" w:space="0" w:color="auto"/>
          </w:divBdr>
        </w:div>
      </w:divsChild>
    </w:div>
    <w:div w:id="1497108554">
      <w:bodyDiv w:val="1"/>
      <w:marLeft w:val="0"/>
      <w:marRight w:val="0"/>
      <w:marTop w:val="0"/>
      <w:marBottom w:val="0"/>
      <w:divBdr>
        <w:top w:val="none" w:sz="0" w:space="0" w:color="auto"/>
        <w:left w:val="none" w:sz="0" w:space="0" w:color="auto"/>
        <w:bottom w:val="none" w:sz="0" w:space="0" w:color="auto"/>
        <w:right w:val="none" w:sz="0" w:space="0" w:color="auto"/>
      </w:divBdr>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 w:id="20671032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www.cjcluj.ro"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6B135-15BB-4D3F-A80B-78B81CFE1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15</Pages>
  <Words>5090</Words>
  <Characters>29523</Characters>
  <Application>Microsoft Office Word</Application>
  <DocSecurity>0</DocSecurity>
  <Lines>246</Lines>
  <Paragraphs>69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Mihaela Biscovan</cp:lastModifiedBy>
  <cp:revision>16</cp:revision>
  <cp:lastPrinted>2026-10-07T05:40:00Z</cp:lastPrinted>
  <dcterms:created xsi:type="dcterms:W3CDTF">2025-08-11T07:18:00Z</dcterms:created>
  <dcterms:modified xsi:type="dcterms:W3CDTF">2026-10-23T04:40:00Z</dcterms:modified>
</cp:coreProperties>
</file>