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7273" w:rsidRPr="002F5F01" w:rsidRDefault="00EF7273" w:rsidP="00EF7273">
      <w:pPr>
        <w:spacing w:line="276" w:lineRule="auto"/>
        <w:ind w:firstLine="709"/>
        <w:contextualSpacing/>
        <w:jc w:val="center"/>
        <w:rPr>
          <w:b/>
          <w:i/>
          <w:sz w:val="26"/>
          <w:szCs w:val="26"/>
          <w:lang w:val="uk-UA"/>
        </w:rPr>
      </w:pPr>
      <w:r w:rsidRPr="002F5F01">
        <w:rPr>
          <w:b/>
          <w:i/>
          <w:sz w:val="26"/>
          <w:szCs w:val="26"/>
          <w:lang w:val="uk-UA"/>
        </w:rPr>
        <w:t>Рідне  Поділля</w:t>
      </w:r>
    </w:p>
    <w:p w:rsidR="00EF7273" w:rsidRPr="00EF7273" w:rsidRDefault="00EF7273" w:rsidP="00EF7273">
      <w:pPr>
        <w:spacing w:line="276" w:lineRule="auto"/>
        <w:ind w:firstLine="709"/>
        <w:contextualSpacing/>
        <w:jc w:val="center"/>
        <w:rPr>
          <w:b/>
          <w:i/>
          <w:sz w:val="26"/>
          <w:szCs w:val="26"/>
          <w:lang w:val="uk-UA"/>
        </w:rPr>
      </w:pPr>
      <w:r w:rsidRPr="00584B0E">
        <w:rPr>
          <w:b/>
          <w:i/>
          <w:sz w:val="26"/>
          <w:szCs w:val="26"/>
        </w:rPr>
        <w:t>(</w:t>
      </w:r>
      <w:r>
        <w:rPr>
          <w:b/>
          <w:i/>
          <w:sz w:val="26"/>
          <w:szCs w:val="26"/>
          <w:lang w:val="uk-UA"/>
        </w:rPr>
        <w:t>Диктанти краєзнавчого змісту)</w:t>
      </w:r>
    </w:p>
    <w:p w:rsidR="00EF7273" w:rsidRPr="002F5F01" w:rsidRDefault="00EF7273" w:rsidP="00EF7273">
      <w:pPr>
        <w:spacing w:line="276" w:lineRule="auto"/>
        <w:ind w:firstLine="709"/>
        <w:jc w:val="center"/>
        <w:rPr>
          <w:sz w:val="26"/>
          <w:szCs w:val="26"/>
          <w:lang w:val="uk-UA"/>
        </w:rPr>
      </w:pPr>
      <w:r w:rsidRPr="002F5F01">
        <w:rPr>
          <w:sz w:val="26"/>
          <w:szCs w:val="26"/>
          <w:lang w:val="uk-UA"/>
        </w:rPr>
        <w:t>Подільська вишивка</w:t>
      </w:r>
    </w:p>
    <w:p w:rsidR="00EF7273" w:rsidRPr="002F5F01" w:rsidRDefault="00EF7273" w:rsidP="00EF7273">
      <w:pPr>
        <w:spacing w:line="276" w:lineRule="auto"/>
        <w:ind w:firstLine="709"/>
        <w:jc w:val="both"/>
        <w:rPr>
          <w:sz w:val="26"/>
          <w:szCs w:val="26"/>
          <w:lang w:val="uk-UA"/>
        </w:rPr>
      </w:pPr>
      <w:r w:rsidRPr="002F5F01">
        <w:rPr>
          <w:sz w:val="26"/>
          <w:szCs w:val="26"/>
          <w:lang w:val="uk-UA"/>
        </w:rPr>
        <w:t>У подільській народній вишивці багато чорної фарби.</w:t>
      </w:r>
    </w:p>
    <w:p w:rsidR="00EF7273" w:rsidRPr="002F5F01" w:rsidRDefault="00EF7273" w:rsidP="00EF7273">
      <w:pPr>
        <w:spacing w:line="276" w:lineRule="auto"/>
        <w:ind w:firstLine="709"/>
        <w:jc w:val="both"/>
        <w:rPr>
          <w:sz w:val="26"/>
          <w:szCs w:val="26"/>
          <w:lang w:val="uk-UA"/>
        </w:rPr>
      </w:pPr>
      <w:r w:rsidRPr="002F5F01">
        <w:rPr>
          <w:sz w:val="26"/>
          <w:szCs w:val="26"/>
          <w:lang w:val="uk-UA"/>
        </w:rPr>
        <w:t>Чому? Журба, жалоба, чи  елегантність, урочистість? А може чорний то символ масної подільської землі. Селяни завжди зі святістю ставилися до Матері-годувальниці. Вони розуміли її дух і потреби. (35 слів)</w:t>
      </w:r>
    </w:p>
    <w:p w:rsidR="00EF7273" w:rsidRDefault="00EF7273" w:rsidP="00EF7273">
      <w:pPr>
        <w:shd w:val="clear" w:color="auto" w:fill="FFFFFF"/>
        <w:spacing w:line="276" w:lineRule="auto"/>
        <w:ind w:firstLine="709"/>
        <w:jc w:val="both"/>
        <w:rPr>
          <w:sz w:val="26"/>
          <w:szCs w:val="26"/>
          <w:lang w:val="en-US"/>
        </w:rPr>
      </w:pPr>
    </w:p>
    <w:p w:rsidR="00EF7273" w:rsidRPr="002F5F01" w:rsidRDefault="00EF7273" w:rsidP="00EF7273">
      <w:pPr>
        <w:shd w:val="clear" w:color="auto" w:fill="FFFFFF"/>
        <w:spacing w:line="276" w:lineRule="auto"/>
        <w:ind w:firstLine="709"/>
        <w:jc w:val="center"/>
        <w:rPr>
          <w:sz w:val="26"/>
          <w:szCs w:val="26"/>
          <w:lang w:val="uk-UA"/>
        </w:rPr>
      </w:pPr>
      <w:r w:rsidRPr="002F5F01">
        <w:rPr>
          <w:sz w:val="26"/>
          <w:szCs w:val="26"/>
          <w:lang w:val="uk-UA"/>
        </w:rPr>
        <w:t>Алея волоського горіха</w:t>
      </w:r>
    </w:p>
    <w:p w:rsidR="00EF7273" w:rsidRPr="002F5F01" w:rsidRDefault="00EF7273" w:rsidP="00EF7273">
      <w:pPr>
        <w:shd w:val="clear" w:color="auto" w:fill="FFFFFF"/>
        <w:spacing w:line="276" w:lineRule="auto"/>
        <w:ind w:firstLine="709"/>
        <w:jc w:val="both"/>
        <w:rPr>
          <w:rStyle w:val="apple-converted-space"/>
          <w:color w:val="000000"/>
          <w:sz w:val="26"/>
          <w:szCs w:val="26"/>
          <w:shd w:val="clear" w:color="auto" w:fill="FFFFFF"/>
          <w:lang w:val="uk-UA"/>
        </w:rPr>
      </w:pPr>
      <w:r w:rsidRPr="002F5F01">
        <w:rPr>
          <w:rStyle w:val="apple-converted-space"/>
          <w:color w:val="000000"/>
          <w:sz w:val="26"/>
          <w:szCs w:val="26"/>
          <w:shd w:val="clear" w:color="auto" w:fill="FFFFFF"/>
          <w:lang w:val="uk-UA"/>
        </w:rPr>
        <w:t>Мандруючи  з  Кам’янця до Хотина на  машині,  можна   побачити  обабіч дороги,  дворядну алею   волоського  горіха.  Це  пам’ятка  культури   місцевого   значення.  Їм понад  80  років.  Висота  дерев   близько 12 метрів,  а  об’єм       стовбура  від 24 сантиметрів. (38 слів)</w:t>
      </w:r>
    </w:p>
    <w:p w:rsidR="00EF7273" w:rsidRPr="002F5F01" w:rsidRDefault="00EF7273" w:rsidP="00EF7273">
      <w:pPr>
        <w:shd w:val="clear" w:color="auto" w:fill="FFFFFF"/>
        <w:spacing w:line="276" w:lineRule="auto"/>
        <w:ind w:firstLine="709"/>
        <w:jc w:val="both"/>
        <w:rPr>
          <w:rStyle w:val="apple-converted-space"/>
          <w:color w:val="000000"/>
          <w:sz w:val="26"/>
          <w:szCs w:val="26"/>
          <w:shd w:val="clear" w:color="auto" w:fill="FFFFFF"/>
          <w:lang w:val="uk-UA"/>
        </w:rPr>
      </w:pPr>
    </w:p>
    <w:p w:rsidR="00EF7273" w:rsidRPr="002F5F01" w:rsidRDefault="00EF7273" w:rsidP="00EF7273">
      <w:pPr>
        <w:spacing w:line="276" w:lineRule="auto"/>
        <w:ind w:firstLine="709"/>
        <w:jc w:val="center"/>
        <w:rPr>
          <w:color w:val="333333"/>
          <w:sz w:val="26"/>
          <w:szCs w:val="26"/>
          <w:shd w:val="clear" w:color="auto" w:fill="F8F8F8"/>
          <w:lang w:val="uk-UA"/>
        </w:rPr>
      </w:pPr>
      <w:r w:rsidRPr="002F5F01">
        <w:rPr>
          <w:color w:val="333333"/>
          <w:sz w:val="26"/>
          <w:szCs w:val="26"/>
          <w:shd w:val="clear" w:color="auto" w:fill="F8F8F8"/>
          <w:lang w:val="uk-UA"/>
        </w:rPr>
        <w:t>Збруцький ідол</w:t>
      </w:r>
    </w:p>
    <w:p w:rsidR="00EF7273" w:rsidRPr="002F5F01" w:rsidRDefault="00EF7273" w:rsidP="00EF7273">
      <w:pPr>
        <w:shd w:val="clear" w:color="auto" w:fill="FFFFFF"/>
        <w:spacing w:line="276" w:lineRule="auto"/>
        <w:ind w:firstLine="709"/>
        <w:jc w:val="both"/>
        <w:rPr>
          <w:color w:val="333333"/>
          <w:sz w:val="26"/>
          <w:szCs w:val="26"/>
          <w:shd w:val="clear" w:color="auto" w:fill="F8F8F8"/>
          <w:lang w:val="uk-UA"/>
        </w:rPr>
      </w:pPr>
      <w:proofErr w:type="spellStart"/>
      <w:r w:rsidRPr="002F5F01">
        <w:rPr>
          <w:rStyle w:val="a3"/>
          <w:rFonts w:eastAsia="Tahoma"/>
          <w:color w:val="333333"/>
          <w:sz w:val="26"/>
          <w:szCs w:val="26"/>
          <w:shd w:val="clear" w:color="auto" w:fill="F8F8F8"/>
          <w:lang w:val="uk-UA"/>
        </w:rPr>
        <w:t>Медобори</w:t>
      </w:r>
      <w:proofErr w:type="spellEnd"/>
      <w:r w:rsidRPr="002F5F01">
        <w:rPr>
          <w:rStyle w:val="apple-converted-space"/>
          <w:color w:val="333333"/>
          <w:sz w:val="26"/>
          <w:szCs w:val="26"/>
          <w:shd w:val="clear" w:color="auto" w:fill="F8F8F8"/>
          <w:lang w:val="uk-UA"/>
        </w:rPr>
        <w:t> </w:t>
      </w:r>
      <w:r w:rsidRPr="002F5F01">
        <w:rPr>
          <w:color w:val="333333"/>
          <w:sz w:val="26"/>
          <w:szCs w:val="26"/>
          <w:shd w:val="clear" w:color="auto" w:fill="F8F8F8"/>
          <w:lang w:val="uk-UA"/>
        </w:rPr>
        <w:t xml:space="preserve">– справжня скарбниця медоносних, плодоягідних та лікарських рослин.  Багатий і тваринний світ </w:t>
      </w:r>
      <w:proofErr w:type="spellStart"/>
      <w:r w:rsidRPr="002F5F01">
        <w:rPr>
          <w:color w:val="333333"/>
          <w:sz w:val="26"/>
          <w:szCs w:val="26"/>
          <w:shd w:val="clear" w:color="auto" w:fill="F8F8F8"/>
          <w:lang w:val="uk-UA"/>
        </w:rPr>
        <w:t>Товтрів</w:t>
      </w:r>
      <w:proofErr w:type="spellEnd"/>
      <w:r w:rsidRPr="002F5F01">
        <w:rPr>
          <w:color w:val="333333"/>
          <w:sz w:val="26"/>
          <w:szCs w:val="26"/>
          <w:shd w:val="clear" w:color="auto" w:fill="F8F8F8"/>
          <w:lang w:val="uk-UA"/>
        </w:rPr>
        <w:t xml:space="preserve">. Це справжній рай природи, повний загадок і таємниць. Тут чимало історичних пам’яток. На горі </w:t>
      </w:r>
      <w:proofErr w:type="spellStart"/>
      <w:r w:rsidRPr="002F5F01">
        <w:rPr>
          <w:color w:val="333333"/>
          <w:sz w:val="26"/>
          <w:szCs w:val="26"/>
          <w:shd w:val="clear" w:color="auto" w:fill="F8F8F8"/>
          <w:lang w:val="uk-UA"/>
        </w:rPr>
        <w:t>Бохіт</w:t>
      </w:r>
      <w:proofErr w:type="spellEnd"/>
      <w:r w:rsidRPr="002F5F01">
        <w:rPr>
          <w:color w:val="333333"/>
          <w:sz w:val="26"/>
          <w:szCs w:val="26"/>
          <w:shd w:val="clear" w:color="auto" w:fill="F8F8F8"/>
          <w:lang w:val="uk-UA"/>
        </w:rPr>
        <w:t xml:space="preserve"> знайдено пам’ятку язичницької культури давніх</w:t>
      </w:r>
      <w:r>
        <w:rPr>
          <w:color w:val="333333"/>
          <w:sz w:val="26"/>
          <w:szCs w:val="26"/>
          <w:shd w:val="clear" w:color="auto" w:fill="F8F8F8"/>
          <w:lang w:val="uk-UA"/>
        </w:rPr>
        <w:t xml:space="preserve"> </w:t>
      </w:r>
      <w:r w:rsidRPr="002F5F01">
        <w:rPr>
          <w:color w:val="333333"/>
          <w:sz w:val="26"/>
          <w:szCs w:val="26"/>
          <w:shd w:val="clear" w:color="auto" w:fill="F8F8F8"/>
          <w:lang w:val="uk-UA"/>
        </w:rPr>
        <w:t xml:space="preserve"> </w:t>
      </w:r>
      <w:r>
        <w:rPr>
          <w:color w:val="333333"/>
          <w:sz w:val="26"/>
          <w:szCs w:val="26"/>
          <w:shd w:val="clear" w:color="auto" w:fill="F8F8F8"/>
          <w:lang w:val="uk-UA"/>
        </w:rPr>
        <w:t>слов’ян. ЇЇ називають  Збруцьким</w:t>
      </w:r>
      <w:r w:rsidRPr="002F5F01">
        <w:rPr>
          <w:color w:val="333333"/>
          <w:sz w:val="26"/>
          <w:szCs w:val="26"/>
          <w:shd w:val="clear" w:color="auto" w:fill="F8F8F8"/>
          <w:lang w:val="uk-UA"/>
        </w:rPr>
        <w:t xml:space="preserve"> ідолом. (38 слів)</w:t>
      </w:r>
    </w:p>
    <w:p w:rsidR="00EF7273" w:rsidRPr="002F5F01" w:rsidRDefault="00EF7273" w:rsidP="00EF7273">
      <w:pPr>
        <w:spacing w:line="276" w:lineRule="auto"/>
        <w:ind w:firstLine="709"/>
        <w:jc w:val="center"/>
        <w:rPr>
          <w:color w:val="000000"/>
          <w:sz w:val="26"/>
          <w:szCs w:val="26"/>
          <w:shd w:val="clear" w:color="auto" w:fill="FFFFFF"/>
          <w:lang w:val="uk-UA"/>
        </w:rPr>
      </w:pPr>
      <w:r w:rsidRPr="002F5F01">
        <w:rPr>
          <w:color w:val="000000"/>
          <w:sz w:val="26"/>
          <w:szCs w:val="26"/>
          <w:shd w:val="clear" w:color="auto" w:fill="FFFFFF"/>
          <w:lang w:val="uk-UA"/>
        </w:rPr>
        <w:t>«Франкові скелі»</w:t>
      </w:r>
    </w:p>
    <w:p w:rsidR="00EF7273" w:rsidRPr="002F5F01" w:rsidRDefault="00EF7273" w:rsidP="00EF7273">
      <w:pPr>
        <w:spacing w:line="276" w:lineRule="auto"/>
        <w:ind w:firstLine="709"/>
        <w:jc w:val="both"/>
        <w:rPr>
          <w:color w:val="000000"/>
          <w:sz w:val="26"/>
          <w:szCs w:val="26"/>
          <w:shd w:val="clear" w:color="auto" w:fill="FFFFFF"/>
          <w:lang w:val="uk-UA"/>
        </w:rPr>
      </w:pPr>
      <w:r w:rsidRPr="002F5F01">
        <w:rPr>
          <w:color w:val="000000"/>
          <w:sz w:val="26"/>
          <w:szCs w:val="26"/>
          <w:shd w:val="clear" w:color="auto" w:fill="FFFFFF"/>
          <w:lang w:val="uk-UA"/>
        </w:rPr>
        <w:t xml:space="preserve">Чарівна природа </w:t>
      </w:r>
      <w:proofErr w:type="spellStart"/>
      <w:r w:rsidRPr="002F5F01">
        <w:rPr>
          <w:color w:val="000000"/>
          <w:sz w:val="26"/>
          <w:szCs w:val="26"/>
          <w:shd w:val="clear" w:color="auto" w:fill="FFFFFF"/>
          <w:lang w:val="uk-UA"/>
        </w:rPr>
        <w:t>Медоборів</w:t>
      </w:r>
      <w:proofErr w:type="spellEnd"/>
      <w:r w:rsidRPr="002F5F01">
        <w:rPr>
          <w:color w:val="000000"/>
          <w:sz w:val="26"/>
          <w:szCs w:val="26"/>
          <w:shd w:val="clear" w:color="auto" w:fill="FFFFFF"/>
          <w:lang w:val="uk-UA"/>
        </w:rPr>
        <w:t xml:space="preserve"> вабила багатьох відомих діячів літератури та мистецтва. Тут тривалий час відпочивав і працював Іван Франко, відомий український письменник та поет. Місце де він писав свої твори назвали «Франкові скелі». </w:t>
      </w:r>
    </w:p>
    <w:p w:rsidR="00EF7273" w:rsidRPr="002F5F01" w:rsidRDefault="00EF7273" w:rsidP="00EF7273">
      <w:pPr>
        <w:spacing w:line="276" w:lineRule="auto"/>
        <w:ind w:firstLine="709"/>
        <w:jc w:val="both"/>
        <w:rPr>
          <w:sz w:val="26"/>
          <w:szCs w:val="26"/>
          <w:lang w:val="uk-UA"/>
        </w:rPr>
      </w:pPr>
      <w:r w:rsidRPr="002F5F01">
        <w:rPr>
          <w:color w:val="000000"/>
          <w:sz w:val="26"/>
          <w:szCs w:val="26"/>
          <w:shd w:val="clear" w:color="auto" w:fill="FFFFFF"/>
          <w:lang w:val="uk-UA"/>
        </w:rPr>
        <w:t xml:space="preserve">Так народ увіковічнив пам’ять про нього. </w:t>
      </w:r>
      <w:r w:rsidRPr="002F5F01">
        <w:rPr>
          <w:sz w:val="26"/>
          <w:szCs w:val="26"/>
          <w:lang w:val="uk-UA"/>
        </w:rPr>
        <w:t>(38 слів)</w:t>
      </w:r>
    </w:p>
    <w:p w:rsidR="00EF7273" w:rsidRPr="002F5F01" w:rsidRDefault="00EF7273" w:rsidP="00584B0E">
      <w:pPr>
        <w:spacing w:line="276" w:lineRule="auto"/>
        <w:ind w:firstLine="709"/>
        <w:jc w:val="center"/>
        <w:rPr>
          <w:color w:val="000000"/>
          <w:sz w:val="26"/>
          <w:szCs w:val="26"/>
          <w:lang w:val="uk-UA"/>
        </w:rPr>
      </w:pPr>
      <w:proofErr w:type="spellStart"/>
      <w:r>
        <w:rPr>
          <w:sz w:val="26"/>
          <w:szCs w:val="26"/>
          <w:lang w:val="uk-UA"/>
        </w:rPr>
        <w:t>\</w:t>
      </w:r>
      <w:r w:rsidRPr="002F5F01">
        <w:rPr>
          <w:color w:val="000000"/>
          <w:sz w:val="26"/>
          <w:szCs w:val="26"/>
          <w:lang w:val="uk-UA"/>
        </w:rPr>
        <w:t>Швейцарський</w:t>
      </w:r>
      <w:proofErr w:type="spellEnd"/>
      <w:r w:rsidRPr="002F5F01">
        <w:rPr>
          <w:color w:val="000000"/>
          <w:sz w:val="26"/>
          <w:szCs w:val="26"/>
          <w:lang w:val="uk-UA"/>
        </w:rPr>
        <w:t xml:space="preserve"> сир</w:t>
      </w:r>
    </w:p>
    <w:p w:rsidR="00EF7273" w:rsidRDefault="00EF7273" w:rsidP="00EF7273">
      <w:pPr>
        <w:pStyle w:val="HTML"/>
        <w:shd w:val="clear" w:color="auto" w:fill="FFFFFF"/>
        <w:spacing w:line="276" w:lineRule="auto"/>
        <w:ind w:firstLine="709"/>
        <w:jc w:val="both"/>
        <w:rPr>
          <w:rFonts w:ascii="Times New Roman" w:hAnsi="Times New Roman" w:cs="Times New Roman"/>
          <w:color w:val="000000"/>
          <w:sz w:val="26"/>
          <w:szCs w:val="26"/>
          <w:lang w:val="uk-UA"/>
        </w:rPr>
      </w:pPr>
      <w:r w:rsidRPr="002F5F01">
        <w:rPr>
          <w:rFonts w:ascii="Times New Roman" w:hAnsi="Times New Roman" w:cs="Times New Roman"/>
          <w:color w:val="000000"/>
          <w:sz w:val="26"/>
          <w:szCs w:val="26"/>
          <w:shd w:val="clear" w:color="auto" w:fill="FFFFFF"/>
          <w:lang w:val="uk-UA"/>
        </w:rPr>
        <w:t xml:space="preserve">До </w:t>
      </w:r>
      <w:r w:rsidRPr="002F5F01">
        <w:rPr>
          <w:rFonts w:ascii="Times New Roman" w:hAnsi="Times New Roman" w:cs="Times New Roman"/>
          <w:color w:val="000000"/>
          <w:sz w:val="26"/>
          <w:szCs w:val="26"/>
          <w:lang w:val="uk-UA"/>
        </w:rPr>
        <w:t xml:space="preserve"> Дністра дуже близько підходять гори. Так близько, що утворюють каньйон. Його  руслом і тече річка. ЇЇ  потоки в деяких місцях зриваються з кручі просто в річку і  перетворюються  в живописні водоспади. Окремі частини скель нагадують швейцарський сир,  весь в дірках від виходів печер і </w:t>
      </w:r>
      <w:proofErr w:type="spellStart"/>
      <w:r w:rsidRPr="002F5F01">
        <w:rPr>
          <w:rFonts w:ascii="Times New Roman" w:hAnsi="Times New Roman" w:cs="Times New Roman"/>
          <w:color w:val="000000"/>
          <w:sz w:val="26"/>
          <w:szCs w:val="26"/>
          <w:lang w:val="uk-UA"/>
        </w:rPr>
        <w:t>ґротів</w:t>
      </w:r>
      <w:proofErr w:type="spellEnd"/>
      <w:r w:rsidRPr="002F5F01">
        <w:rPr>
          <w:rFonts w:ascii="Times New Roman" w:hAnsi="Times New Roman" w:cs="Times New Roman"/>
          <w:color w:val="000000"/>
          <w:sz w:val="26"/>
          <w:szCs w:val="26"/>
          <w:lang w:val="uk-UA"/>
        </w:rPr>
        <w:t>. (44 слова)</w:t>
      </w:r>
    </w:p>
    <w:p w:rsidR="00EF7273" w:rsidRPr="002F5F01" w:rsidRDefault="00EF7273" w:rsidP="00EF7273">
      <w:pPr>
        <w:shd w:val="clear" w:color="auto" w:fill="FFFFFF"/>
        <w:spacing w:line="276" w:lineRule="auto"/>
        <w:ind w:firstLine="709"/>
        <w:jc w:val="center"/>
        <w:rPr>
          <w:bCs/>
          <w:color w:val="000000"/>
          <w:sz w:val="26"/>
          <w:szCs w:val="26"/>
          <w:lang w:val="uk-UA"/>
        </w:rPr>
      </w:pPr>
      <w:r w:rsidRPr="002F5F01">
        <w:rPr>
          <w:bCs/>
          <w:color w:val="000000"/>
          <w:sz w:val="26"/>
          <w:szCs w:val="26"/>
          <w:lang w:val="uk-UA"/>
        </w:rPr>
        <w:t xml:space="preserve">Подільські </w:t>
      </w:r>
      <w:proofErr w:type="spellStart"/>
      <w:r w:rsidRPr="002F5F01">
        <w:rPr>
          <w:bCs/>
          <w:color w:val="000000"/>
          <w:sz w:val="26"/>
          <w:szCs w:val="26"/>
          <w:lang w:val="uk-UA"/>
        </w:rPr>
        <w:t>товтри</w:t>
      </w:r>
      <w:proofErr w:type="spellEnd"/>
    </w:p>
    <w:p w:rsidR="00EF7273" w:rsidRPr="002F5F01" w:rsidRDefault="00EF7273" w:rsidP="00EF7273">
      <w:pPr>
        <w:spacing w:line="276" w:lineRule="auto"/>
        <w:ind w:firstLine="709"/>
        <w:contextualSpacing/>
        <w:rPr>
          <w:bCs/>
          <w:color w:val="000000"/>
          <w:sz w:val="26"/>
          <w:szCs w:val="26"/>
          <w:lang w:val="uk-UA"/>
        </w:rPr>
      </w:pPr>
      <w:r w:rsidRPr="002F5F01">
        <w:rPr>
          <w:bCs/>
          <w:color w:val="000000"/>
          <w:sz w:val="26"/>
          <w:szCs w:val="26"/>
          <w:lang w:val="uk-UA"/>
        </w:rPr>
        <w:t xml:space="preserve"> Подільські </w:t>
      </w:r>
      <w:proofErr w:type="spellStart"/>
      <w:r w:rsidRPr="002F5F01">
        <w:rPr>
          <w:bCs/>
          <w:color w:val="000000"/>
          <w:sz w:val="26"/>
          <w:szCs w:val="26"/>
          <w:lang w:val="uk-UA"/>
        </w:rPr>
        <w:t>товтри</w:t>
      </w:r>
      <w:proofErr w:type="spellEnd"/>
      <w:r w:rsidRPr="002F5F01">
        <w:rPr>
          <w:bCs/>
          <w:color w:val="000000"/>
          <w:sz w:val="26"/>
          <w:szCs w:val="26"/>
          <w:lang w:val="uk-UA"/>
        </w:rPr>
        <w:t xml:space="preserve"> — унікальна пам'ятка геологічного минулого, подібної якій немає у всій Європі. Бо тільки тут зносяться до неба вапнякові гори-стрімчаки, породжені і</w:t>
      </w:r>
      <w:r w:rsidRPr="002F5F01">
        <w:rPr>
          <w:bCs/>
          <w:sz w:val="26"/>
          <w:szCs w:val="26"/>
          <w:lang w:val="uk-UA"/>
        </w:rPr>
        <w:t> </w:t>
      </w:r>
      <w:r w:rsidRPr="002F5F01">
        <w:rPr>
          <w:bCs/>
          <w:color w:val="000000"/>
          <w:sz w:val="26"/>
          <w:szCs w:val="26"/>
          <w:lang w:val="uk-UA"/>
        </w:rPr>
        <w:t>в глибинах прадавнього Сарматського моря.</w:t>
      </w:r>
    </w:p>
    <w:p w:rsidR="00EF7273" w:rsidRPr="002F5F01" w:rsidRDefault="00EF7273" w:rsidP="00EF7273">
      <w:pPr>
        <w:spacing w:line="276" w:lineRule="auto"/>
        <w:ind w:firstLine="709"/>
        <w:contextualSpacing/>
        <w:rPr>
          <w:bCs/>
          <w:color w:val="000000"/>
          <w:sz w:val="26"/>
          <w:szCs w:val="26"/>
          <w:lang w:val="uk-UA"/>
        </w:rPr>
      </w:pPr>
      <w:r w:rsidRPr="002F5F01">
        <w:rPr>
          <w:bCs/>
          <w:color w:val="000000"/>
          <w:sz w:val="26"/>
          <w:szCs w:val="26"/>
          <w:lang w:val="uk-UA"/>
        </w:rPr>
        <w:t xml:space="preserve">Грізно виглядають їх вершини  над глибокими каньйонами Дністрових приток: Збруча, </w:t>
      </w:r>
      <w:proofErr w:type="spellStart"/>
      <w:r w:rsidRPr="002F5F01">
        <w:rPr>
          <w:bCs/>
          <w:color w:val="000000"/>
          <w:sz w:val="26"/>
          <w:szCs w:val="26"/>
          <w:lang w:val="uk-UA"/>
        </w:rPr>
        <w:t>Жванчика</w:t>
      </w:r>
      <w:proofErr w:type="spellEnd"/>
      <w:r w:rsidRPr="002F5F01">
        <w:rPr>
          <w:bCs/>
          <w:color w:val="000000"/>
          <w:sz w:val="26"/>
          <w:szCs w:val="26"/>
          <w:lang w:val="uk-UA"/>
        </w:rPr>
        <w:t xml:space="preserve">, Смотрича, </w:t>
      </w:r>
      <w:proofErr w:type="spellStart"/>
      <w:r w:rsidRPr="002F5F01">
        <w:rPr>
          <w:bCs/>
          <w:color w:val="000000"/>
          <w:sz w:val="26"/>
          <w:szCs w:val="26"/>
          <w:lang w:val="uk-UA"/>
        </w:rPr>
        <w:t>Мукші</w:t>
      </w:r>
      <w:proofErr w:type="spellEnd"/>
      <w:r w:rsidRPr="002F5F01">
        <w:rPr>
          <w:bCs/>
          <w:color w:val="000000"/>
          <w:sz w:val="26"/>
          <w:szCs w:val="26"/>
          <w:lang w:val="uk-UA"/>
        </w:rPr>
        <w:t xml:space="preserve">, Тернави, </w:t>
      </w:r>
      <w:proofErr w:type="spellStart"/>
      <w:r w:rsidRPr="002F5F01">
        <w:rPr>
          <w:bCs/>
          <w:color w:val="000000"/>
          <w:sz w:val="26"/>
          <w:szCs w:val="26"/>
          <w:lang w:val="uk-UA"/>
        </w:rPr>
        <w:t>Студениці</w:t>
      </w:r>
      <w:proofErr w:type="spellEnd"/>
      <w:r w:rsidRPr="002F5F01">
        <w:rPr>
          <w:bCs/>
          <w:color w:val="000000"/>
          <w:sz w:val="26"/>
          <w:szCs w:val="26"/>
          <w:lang w:val="uk-UA"/>
        </w:rPr>
        <w:t xml:space="preserve">, які перетинають </w:t>
      </w:r>
      <w:proofErr w:type="spellStart"/>
      <w:r w:rsidRPr="002F5F01">
        <w:rPr>
          <w:bCs/>
          <w:color w:val="000000"/>
          <w:sz w:val="26"/>
          <w:szCs w:val="26"/>
          <w:lang w:val="uk-UA"/>
        </w:rPr>
        <w:t>Товтри</w:t>
      </w:r>
      <w:proofErr w:type="spellEnd"/>
      <w:r w:rsidRPr="002F5F01">
        <w:rPr>
          <w:bCs/>
          <w:color w:val="000000"/>
          <w:sz w:val="26"/>
          <w:szCs w:val="26"/>
          <w:lang w:val="uk-UA"/>
        </w:rPr>
        <w:t>. ( 46 слів)</w:t>
      </w:r>
    </w:p>
    <w:p w:rsidR="00EF7273" w:rsidRDefault="00EF7273" w:rsidP="00EF7273">
      <w:pPr>
        <w:spacing w:line="276" w:lineRule="auto"/>
        <w:ind w:firstLine="709"/>
        <w:contextualSpacing/>
        <w:jc w:val="center"/>
        <w:rPr>
          <w:bCs/>
          <w:color w:val="000000"/>
          <w:sz w:val="26"/>
          <w:szCs w:val="26"/>
          <w:lang w:val="en-US"/>
        </w:rPr>
      </w:pPr>
    </w:p>
    <w:p w:rsidR="00584B0E" w:rsidRDefault="00584B0E" w:rsidP="00EF7273">
      <w:pPr>
        <w:spacing w:line="276" w:lineRule="auto"/>
        <w:ind w:firstLine="709"/>
        <w:contextualSpacing/>
        <w:jc w:val="center"/>
        <w:rPr>
          <w:bCs/>
          <w:color w:val="000000"/>
          <w:sz w:val="26"/>
          <w:szCs w:val="26"/>
          <w:lang w:val="en-US"/>
        </w:rPr>
      </w:pPr>
    </w:p>
    <w:p w:rsidR="00584B0E" w:rsidRPr="00584B0E" w:rsidRDefault="00584B0E" w:rsidP="00EF7273">
      <w:pPr>
        <w:spacing w:line="276" w:lineRule="auto"/>
        <w:ind w:firstLine="709"/>
        <w:contextualSpacing/>
        <w:jc w:val="center"/>
        <w:rPr>
          <w:bCs/>
          <w:color w:val="000000"/>
          <w:sz w:val="26"/>
          <w:szCs w:val="26"/>
          <w:lang w:val="en-US"/>
        </w:rPr>
      </w:pPr>
    </w:p>
    <w:p w:rsidR="00EF7273" w:rsidRPr="002F5F01" w:rsidRDefault="00EF7273" w:rsidP="00EF7273">
      <w:pPr>
        <w:spacing w:line="276" w:lineRule="auto"/>
        <w:ind w:firstLine="709"/>
        <w:jc w:val="center"/>
        <w:rPr>
          <w:color w:val="1D1D1B"/>
          <w:sz w:val="26"/>
          <w:szCs w:val="26"/>
          <w:lang w:val="uk-UA"/>
        </w:rPr>
      </w:pPr>
      <w:r w:rsidRPr="002F5F01">
        <w:rPr>
          <w:color w:val="1D1D1B"/>
          <w:sz w:val="26"/>
          <w:szCs w:val="26"/>
          <w:lang w:val="uk-UA"/>
        </w:rPr>
        <w:lastRenderedPageBreak/>
        <w:t>Гряда вапнякових гір</w:t>
      </w:r>
    </w:p>
    <w:p w:rsidR="00EF7273" w:rsidRPr="002F5F01" w:rsidRDefault="00EF7273" w:rsidP="00EF7273">
      <w:pPr>
        <w:spacing w:line="276" w:lineRule="auto"/>
        <w:ind w:firstLine="709"/>
        <w:jc w:val="both"/>
        <w:rPr>
          <w:color w:val="1D1D1B"/>
          <w:sz w:val="26"/>
          <w:szCs w:val="26"/>
          <w:lang w:val="uk-UA"/>
        </w:rPr>
      </w:pPr>
      <w:r w:rsidRPr="002F5F01">
        <w:rPr>
          <w:color w:val="1D1D1B"/>
          <w:sz w:val="26"/>
          <w:szCs w:val="26"/>
          <w:lang w:val="uk-UA"/>
        </w:rPr>
        <w:t xml:space="preserve">Довгу гряду вапнякових гір сьогодні називають Подільськими </w:t>
      </w:r>
      <w:proofErr w:type="spellStart"/>
      <w:r w:rsidRPr="002F5F01">
        <w:rPr>
          <w:color w:val="1D1D1B"/>
          <w:sz w:val="26"/>
          <w:szCs w:val="26"/>
          <w:lang w:val="uk-UA"/>
        </w:rPr>
        <w:t>Товтрами</w:t>
      </w:r>
      <w:proofErr w:type="spellEnd"/>
      <w:r w:rsidRPr="002F5F01">
        <w:rPr>
          <w:color w:val="1D1D1B"/>
          <w:sz w:val="26"/>
          <w:szCs w:val="26"/>
          <w:lang w:val="uk-UA"/>
        </w:rPr>
        <w:t>.</w:t>
      </w:r>
    </w:p>
    <w:p w:rsidR="00EF7273" w:rsidRPr="002F5F01" w:rsidRDefault="00EF7273" w:rsidP="00EF7273">
      <w:pPr>
        <w:spacing w:line="276" w:lineRule="auto"/>
        <w:ind w:firstLine="709"/>
        <w:jc w:val="both"/>
        <w:rPr>
          <w:color w:val="1D1D1B"/>
          <w:sz w:val="26"/>
          <w:szCs w:val="26"/>
          <w:lang w:val="uk-UA"/>
        </w:rPr>
      </w:pPr>
      <w:r w:rsidRPr="002F5F01">
        <w:rPr>
          <w:color w:val="1D1D1B"/>
          <w:sz w:val="26"/>
          <w:szCs w:val="26"/>
          <w:lang w:val="uk-UA"/>
        </w:rPr>
        <w:t xml:space="preserve"> З давніх-давен територію </w:t>
      </w:r>
      <w:proofErr w:type="spellStart"/>
      <w:r w:rsidRPr="002F5F01">
        <w:rPr>
          <w:color w:val="1D1D1B"/>
          <w:sz w:val="26"/>
          <w:szCs w:val="26"/>
          <w:lang w:val="uk-UA"/>
        </w:rPr>
        <w:t>Товтр</w:t>
      </w:r>
      <w:proofErr w:type="spellEnd"/>
      <w:r w:rsidRPr="002F5F01">
        <w:rPr>
          <w:color w:val="1D1D1B"/>
          <w:sz w:val="26"/>
          <w:szCs w:val="26"/>
          <w:lang w:val="uk-UA"/>
        </w:rPr>
        <w:t xml:space="preserve"> населяли первісні люди. Тут вони добували кремній. З нього виготовляли  знаряддя праці.</w:t>
      </w:r>
    </w:p>
    <w:p w:rsidR="00EF7273" w:rsidRPr="002F5F01" w:rsidRDefault="00EF7273" w:rsidP="00EF7273">
      <w:pPr>
        <w:spacing w:line="276" w:lineRule="auto"/>
        <w:ind w:firstLine="709"/>
        <w:jc w:val="both"/>
        <w:rPr>
          <w:color w:val="1D1D1B"/>
          <w:sz w:val="26"/>
          <w:szCs w:val="26"/>
          <w:lang w:val="uk-UA"/>
        </w:rPr>
      </w:pPr>
      <w:r w:rsidRPr="002F5F01">
        <w:rPr>
          <w:color w:val="1D1D1B"/>
          <w:sz w:val="26"/>
          <w:szCs w:val="26"/>
          <w:lang w:val="uk-UA"/>
        </w:rPr>
        <w:t xml:space="preserve"> І сьогодні археологи знаходять поселення епохи трипільської культури. Так в урочищах Домків яр та </w:t>
      </w:r>
      <w:proofErr w:type="spellStart"/>
      <w:r w:rsidRPr="002F5F01">
        <w:rPr>
          <w:color w:val="1D1D1B"/>
          <w:sz w:val="26"/>
          <w:szCs w:val="26"/>
          <w:lang w:val="uk-UA"/>
        </w:rPr>
        <w:t>Трусків</w:t>
      </w:r>
      <w:proofErr w:type="spellEnd"/>
      <w:r w:rsidRPr="002F5F01">
        <w:rPr>
          <w:color w:val="1D1D1B"/>
          <w:sz w:val="26"/>
          <w:szCs w:val="26"/>
          <w:lang w:val="uk-UA"/>
        </w:rPr>
        <w:t xml:space="preserve"> яр були знайдені кам’яні сокири та намистина зуба. (47слів)</w:t>
      </w:r>
    </w:p>
    <w:p w:rsidR="00EF7273" w:rsidRPr="002F5F01" w:rsidRDefault="00EF7273" w:rsidP="00EF7273">
      <w:pPr>
        <w:spacing w:line="276" w:lineRule="auto"/>
        <w:ind w:firstLine="709"/>
        <w:jc w:val="center"/>
        <w:rPr>
          <w:sz w:val="26"/>
          <w:szCs w:val="26"/>
          <w:lang w:val="uk-UA"/>
        </w:rPr>
      </w:pPr>
      <w:r w:rsidRPr="002F5F01">
        <w:rPr>
          <w:sz w:val="26"/>
          <w:szCs w:val="26"/>
          <w:lang w:val="uk-UA"/>
        </w:rPr>
        <w:t xml:space="preserve">Став у </w:t>
      </w:r>
      <w:proofErr w:type="spellStart"/>
      <w:r w:rsidRPr="002F5F01">
        <w:rPr>
          <w:sz w:val="26"/>
          <w:szCs w:val="26"/>
          <w:lang w:val="uk-UA"/>
        </w:rPr>
        <w:t>Нагорянах</w:t>
      </w:r>
      <w:proofErr w:type="spellEnd"/>
    </w:p>
    <w:p w:rsidR="00EF7273" w:rsidRPr="002F5F01" w:rsidRDefault="00EF7273" w:rsidP="00EF7273">
      <w:pPr>
        <w:shd w:val="clear" w:color="auto" w:fill="FFFFFF"/>
        <w:spacing w:line="276" w:lineRule="auto"/>
        <w:ind w:firstLine="709"/>
        <w:jc w:val="both"/>
        <w:rPr>
          <w:sz w:val="26"/>
          <w:szCs w:val="26"/>
          <w:lang w:val="uk-UA"/>
        </w:rPr>
      </w:pPr>
      <w:r w:rsidRPr="002F5F01">
        <w:rPr>
          <w:sz w:val="26"/>
          <w:szCs w:val="26"/>
          <w:lang w:val="uk-UA"/>
        </w:rPr>
        <w:t xml:space="preserve">Неподалік Кам’янця в селі  </w:t>
      </w:r>
      <w:proofErr w:type="spellStart"/>
      <w:r w:rsidRPr="002F5F01">
        <w:rPr>
          <w:sz w:val="26"/>
          <w:szCs w:val="26"/>
          <w:lang w:val="uk-UA"/>
        </w:rPr>
        <w:t>Нагоряни</w:t>
      </w:r>
      <w:proofErr w:type="spellEnd"/>
      <w:r w:rsidRPr="002F5F01">
        <w:rPr>
          <w:sz w:val="26"/>
          <w:szCs w:val="26"/>
          <w:lang w:val="uk-UA"/>
        </w:rPr>
        <w:t xml:space="preserve"> є став. Його береги поросли густим лісом. Вода у ньому чиста та холодна. Живлять ставок студені джерела. На одному з них гуркоче, виспівує невеликий водоспад. Береги ставу поросли м’ятою і материнкою. </w:t>
      </w:r>
    </w:p>
    <w:p w:rsidR="00EF7273" w:rsidRPr="002F5F01" w:rsidRDefault="00EF7273" w:rsidP="00EF7273">
      <w:pPr>
        <w:shd w:val="clear" w:color="auto" w:fill="FFFFFF"/>
        <w:spacing w:line="276" w:lineRule="auto"/>
        <w:ind w:firstLine="709"/>
        <w:jc w:val="both"/>
        <w:rPr>
          <w:rFonts w:eastAsia="Calibri"/>
          <w:sz w:val="26"/>
          <w:szCs w:val="26"/>
          <w:lang w:val="uk-UA"/>
        </w:rPr>
      </w:pPr>
      <w:r w:rsidRPr="002F5F01">
        <w:rPr>
          <w:color w:val="000000"/>
          <w:sz w:val="26"/>
          <w:szCs w:val="26"/>
          <w:lang w:val="uk-UA"/>
        </w:rPr>
        <w:t>П</w:t>
      </w:r>
      <w:r w:rsidRPr="002F5F01">
        <w:rPr>
          <w:rFonts w:eastAsia="Calibri"/>
          <w:color w:val="000000"/>
          <w:sz w:val="26"/>
          <w:szCs w:val="26"/>
          <w:lang w:val="uk-UA"/>
        </w:rPr>
        <w:t>риємно</w:t>
      </w:r>
      <w:r w:rsidRPr="002F5F01">
        <w:rPr>
          <w:color w:val="000000"/>
          <w:sz w:val="26"/>
          <w:szCs w:val="26"/>
          <w:lang w:val="uk-UA"/>
        </w:rPr>
        <w:t xml:space="preserve"> відпочити</w:t>
      </w:r>
      <w:r>
        <w:rPr>
          <w:color w:val="000000"/>
          <w:sz w:val="26"/>
          <w:szCs w:val="26"/>
          <w:lang w:val="uk-UA"/>
        </w:rPr>
        <w:t xml:space="preserve"> </w:t>
      </w:r>
      <w:r w:rsidRPr="002F5F01">
        <w:rPr>
          <w:color w:val="000000"/>
          <w:sz w:val="26"/>
          <w:szCs w:val="26"/>
          <w:lang w:val="uk-UA"/>
        </w:rPr>
        <w:t xml:space="preserve"> на </w:t>
      </w:r>
      <w:r>
        <w:rPr>
          <w:color w:val="000000"/>
          <w:sz w:val="26"/>
          <w:szCs w:val="26"/>
          <w:lang w:val="uk-UA"/>
        </w:rPr>
        <w:t xml:space="preserve"> </w:t>
      </w:r>
      <w:r w:rsidRPr="002F5F01">
        <w:rPr>
          <w:color w:val="000000"/>
          <w:sz w:val="26"/>
          <w:szCs w:val="26"/>
          <w:lang w:val="uk-UA"/>
        </w:rPr>
        <w:t>берегах</w:t>
      </w:r>
      <w:r>
        <w:rPr>
          <w:color w:val="000000"/>
          <w:sz w:val="26"/>
          <w:szCs w:val="26"/>
          <w:lang w:val="uk-UA"/>
        </w:rPr>
        <w:t xml:space="preserve"> </w:t>
      </w:r>
      <w:r w:rsidRPr="002F5F01">
        <w:rPr>
          <w:color w:val="000000"/>
          <w:sz w:val="26"/>
          <w:szCs w:val="26"/>
          <w:lang w:val="uk-UA"/>
        </w:rPr>
        <w:t xml:space="preserve"> ставу</w:t>
      </w:r>
      <w:r w:rsidRPr="002F5F01">
        <w:rPr>
          <w:rFonts w:eastAsia="Calibri"/>
          <w:color w:val="000000"/>
          <w:sz w:val="26"/>
          <w:szCs w:val="26"/>
          <w:lang w:val="uk-UA"/>
        </w:rPr>
        <w:t xml:space="preserve">, </w:t>
      </w:r>
      <w:r>
        <w:rPr>
          <w:rFonts w:eastAsia="Calibri"/>
          <w:color w:val="000000"/>
          <w:sz w:val="26"/>
          <w:szCs w:val="26"/>
          <w:lang w:val="uk-UA"/>
        </w:rPr>
        <w:t xml:space="preserve"> </w:t>
      </w:r>
      <w:r w:rsidRPr="002F5F01">
        <w:rPr>
          <w:rFonts w:eastAsia="Calibri"/>
          <w:color w:val="000000"/>
          <w:sz w:val="26"/>
          <w:szCs w:val="26"/>
          <w:lang w:val="uk-UA"/>
        </w:rPr>
        <w:t>слухаючи голоси водоспаду і лісу.</w:t>
      </w:r>
      <w:r w:rsidRPr="002F5F01">
        <w:rPr>
          <w:color w:val="000000"/>
          <w:sz w:val="26"/>
          <w:szCs w:val="26"/>
          <w:lang w:val="uk-UA"/>
        </w:rPr>
        <w:t xml:space="preserve"> (48 слів)</w:t>
      </w:r>
    </w:p>
    <w:p w:rsidR="00EF7273" w:rsidRPr="002F5F01" w:rsidRDefault="00EF7273" w:rsidP="00EF7273">
      <w:pPr>
        <w:spacing w:line="276" w:lineRule="auto"/>
        <w:ind w:firstLine="709"/>
        <w:jc w:val="center"/>
        <w:rPr>
          <w:color w:val="000000"/>
          <w:sz w:val="26"/>
          <w:szCs w:val="26"/>
          <w:lang w:val="uk-UA"/>
        </w:rPr>
      </w:pPr>
      <w:r w:rsidRPr="002F5F01">
        <w:rPr>
          <w:color w:val="000000"/>
          <w:sz w:val="26"/>
          <w:szCs w:val="26"/>
          <w:lang w:val="uk-UA"/>
        </w:rPr>
        <w:t>Печери</w:t>
      </w:r>
    </w:p>
    <w:p w:rsidR="00EF7273" w:rsidRPr="002F5F01" w:rsidRDefault="00EF7273" w:rsidP="00EF7273">
      <w:pPr>
        <w:pStyle w:val="a4"/>
        <w:shd w:val="clear" w:color="auto" w:fill="FFFFFF"/>
        <w:spacing w:before="0" w:beforeAutospacing="0" w:after="0" w:afterAutospacing="0" w:line="276" w:lineRule="auto"/>
        <w:ind w:firstLine="709"/>
        <w:jc w:val="both"/>
        <w:rPr>
          <w:color w:val="252525"/>
          <w:sz w:val="26"/>
          <w:szCs w:val="26"/>
        </w:rPr>
      </w:pPr>
      <w:r w:rsidRPr="002F5F01">
        <w:rPr>
          <w:color w:val="000000"/>
          <w:sz w:val="26"/>
          <w:szCs w:val="26"/>
        </w:rPr>
        <w:t xml:space="preserve">Окремою і дуже цікавою стороною </w:t>
      </w:r>
      <w:proofErr w:type="spellStart"/>
      <w:r w:rsidRPr="002F5F01">
        <w:rPr>
          <w:color w:val="000000"/>
          <w:sz w:val="26"/>
          <w:szCs w:val="26"/>
        </w:rPr>
        <w:t>Товтр</w:t>
      </w:r>
      <w:proofErr w:type="spellEnd"/>
      <w:r w:rsidRPr="002F5F01">
        <w:rPr>
          <w:color w:val="000000"/>
          <w:sz w:val="26"/>
          <w:szCs w:val="26"/>
        </w:rPr>
        <w:t xml:space="preserve"> є печери. Багато природних загадок і підземних таємниць ховається в них.  Тому ці різноманітні підземні утворення люди</w:t>
      </w:r>
      <w:r w:rsidRPr="002F5F01">
        <w:rPr>
          <w:color w:val="252525"/>
          <w:sz w:val="26"/>
          <w:szCs w:val="26"/>
        </w:rPr>
        <w:t xml:space="preserve"> називають і підземною казкою,  і світом чудес.  Та в кожному випадку - це частинка природи рідної землі, унікальний, неповторний дивосвіт, який ми повинні вивчати і оберігати. (48 слів) </w:t>
      </w:r>
    </w:p>
    <w:p w:rsidR="00EF7273" w:rsidRPr="002F5F01" w:rsidRDefault="00EF7273" w:rsidP="00EF7273">
      <w:pPr>
        <w:shd w:val="clear" w:color="auto" w:fill="FFFFFF"/>
        <w:spacing w:line="276" w:lineRule="auto"/>
        <w:ind w:firstLine="709"/>
        <w:jc w:val="center"/>
        <w:rPr>
          <w:color w:val="000000" w:themeColor="text1"/>
          <w:sz w:val="26"/>
          <w:szCs w:val="26"/>
          <w:shd w:val="clear" w:color="auto" w:fill="FFFFFF"/>
          <w:lang w:val="uk-UA"/>
        </w:rPr>
      </w:pPr>
      <w:r w:rsidRPr="002F5F01">
        <w:rPr>
          <w:color w:val="000000" w:themeColor="text1"/>
          <w:sz w:val="26"/>
          <w:szCs w:val="26"/>
          <w:shd w:val="clear" w:color="auto" w:fill="FFFFFF"/>
          <w:lang w:val="uk-UA"/>
        </w:rPr>
        <w:t>«</w:t>
      </w:r>
      <w:proofErr w:type="spellStart"/>
      <w:r w:rsidRPr="002F5F01">
        <w:rPr>
          <w:color w:val="000000" w:themeColor="text1"/>
          <w:sz w:val="26"/>
          <w:szCs w:val="26"/>
          <w:shd w:val="clear" w:color="auto" w:fill="FFFFFF"/>
          <w:lang w:val="uk-UA"/>
        </w:rPr>
        <w:t>Кармалюкова</w:t>
      </w:r>
      <w:proofErr w:type="spellEnd"/>
      <w:r w:rsidRPr="002F5F01">
        <w:rPr>
          <w:color w:val="000000" w:themeColor="text1"/>
          <w:sz w:val="26"/>
          <w:szCs w:val="26"/>
          <w:shd w:val="clear" w:color="auto" w:fill="FFFFFF"/>
          <w:lang w:val="uk-UA"/>
        </w:rPr>
        <w:t xml:space="preserve"> гора»</w:t>
      </w:r>
    </w:p>
    <w:p w:rsidR="00EF7273" w:rsidRPr="002F5F01" w:rsidRDefault="00EF7273" w:rsidP="00EF7273">
      <w:pPr>
        <w:spacing w:line="276" w:lineRule="auto"/>
        <w:ind w:firstLine="709"/>
        <w:contextualSpacing/>
        <w:jc w:val="both"/>
        <w:rPr>
          <w:color w:val="000000" w:themeColor="text1"/>
          <w:sz w:val="26"/>
          <w:szCs w:val="26"/>
          <w:shd w:val="clear" w:color="auto" w:fill="FFFFFF"/>
          <w:lang w:val="uk-UA"/>
        </w:rPr>
      </w:pPr>
      <w:r w:rsidRPr="002F5F01">
        <w:rPr>
          <w:color w:val="000000" w:themeColor="text1"/>
          <w:sz w:val="26"/>
          <w:szCs w:val="26"/>
          <w:shd w:val="clear" w:color="auto" w:fill="FFFFFF"/>
          <w:lang w:val="uk-UA"/>
        </w:rPr>
        <w:t xml:space="preserve">Природа подарувала </w:t>
      </w:r>
      <w:proofErr w:type="spellStart"/>
      <w:r w:rsidRPr="002F5F01">
        <w:rPr>
          <w:color w:val="000000" w:themeColor="text1"/>
          <w:sz w:val="26"/>
          <w:szCs w:val="26"/>
          <w:shd w:val="clear" w:color="auto" w:fill="FFFFFF"/>
          <w:lang w:val="uk-UA"/>
        </w:rPr>
        <w:t>Кам’янеччині</w:t>
      </w:r>
      <w:proofErr w:type="spellEnd"/>
      <w:r w:rsidRPr="002F5F01">
        <w:rPr>
          <w:color w:val="000000" w:themeColor="text1"/>
          <w:sz w:val="26"/>
          <w:szCs w:val="26"/>
          <w:shd w:val="clear" w:color="auto" w:fill="FFFFFF"/>
          <w:lang w:val="uk-UA"/>
        </w:rPr>
        <w:t xml:space="preserve"> низку унікальних витворів. Кожний із них — витканий природою візерунок на благодатній землі, оповитий легендами і народними переказами. Таким є і смарагдовий заказник «</w:t>
      </w:r>
      <w:proofErr w:type="spellStart"/>
      <w:r w:rsidRPr="002F5F01">
        <w:rPr>
          <w:color w:val="000000" w:themeColor="text1"/>
          <w:sz w:val="26"/>
          <w:szCs w:val="26"/>
          <w:shd w:val="clear" w:color="auto" w:fill="FFFFFF"/>
          <w:lang w:val="uk-UA"/>
        </w:rPr>
        <w:t>Кармалюкова</w:t>
      </w:r>
      <w:proofErr w:type="spellEnd"/>
      <w:r w:rsidRPr="002F5F01">
        <w:rPr>
          <w:color w:val="000000" w:themeColor="text1"/>
          <w:sz w:val="26"/>
          <w:szCs w:val="26"/>
          <w:shd w:val="clear" w:color="auto" w:fill="FFFFFF"/>
          <w:lang w:val="uk-UA"/>
        </w:rPr>
        <w:t xml:space="preserve"> гора» — висока,  вкрита лісом </w:t>
      </w:r>
      <w:proofErr w:type="spellStart"/>
      <w:r w:rsidRPr="002F5F01">
        <w:rPr>
          <w:color w:val="000000" w:themeColor="text1"/>
          <w:sz w:val="26"/>
          <w:szCs w:val="26"/>
          <w:shd w:val="clear" w:color="auto" w:fill="FFFFFF"/>
          <w:lang w:val="uk-UA"/>
        </w:rPr>
        <w:t>товтра</w:t>
      </w:r>
      <w:proofErr w:type="spellEnd"/>
      <w:r w:rsidRPr="002F5F01">
        <w:rPr>
          <w:color w:val="000000" w:themeColor="text1"/>
          <w:sz w:val="26"/>
          <w:szCs w:val="26"/>
          <w:shd w:val="clear" w:color="auto" w:fill="FFFFFF"/>
          <w:lang w:val="uk-UA"/>
        </w:rPr>
        <w:t xml:space="preserve"> біля сіл </w:t>
      </w:r>
      <w:proofErr w:type="spellStart"/>
      <w:r w:rsidRPr="002F5F01">
        <w:rPr>
          <w:color w:val="000000" w:themeColor="text1"/>
          <w:sz w:val="26"/>
          <w:szCs w:val="26"/>
          <w:shd w:val="clear" w:color="auto" w:fill="FFFFFF"/>
          <w:lang w:val="uk-UA"/>
        </w:rPr>
        <w:t>Гуменці</w:t>
      </w:r>
      <w:proofErr w:type="spellEnd"/>
      <w:r w:rsidRPr="002F5F01">
        <w:rPr>
          <w:color w:val="000000" w:themeColor="text1"/>
          <w:sz w:val="26"/>
          <w:szCs w:val="26"/>
          <w:shd w:val="clear" w:color="auto" w:fill="FFFFFF"/>
          <w:lang w:val="uk-UA"/>
        </w:rPr>
        <w:t xml:space="preserve"> і </w:t>
      </w:r>
      <w:proofErr w:type="spellStart"/>
      <w:r w:rsidRPr="002F5F01">
        <w:rPr>
          <w:color w:val="000000" w:themeColor="text1"/>
          <w:sz w:val="26"/>
          <w:szCs w:val="26"/>
          <w:shd w:val="clear" w:color="auto" w:fill="FFFFFF"/>
          <w:lang w:val="uk-UA"/>
        </w:rPr>
        <w:t>Привороття</w:t>
      </w:r>
      <w:proofErr w:type="spellEnd"/>
      <w:r w:rsidRPr="002F5F01">
        <w:rPr>
          <w:color w:val="000000" w:themeColor="text1"/>
          <w:sz w:val="26"/>
          <w:szCs w:val="26"/>
          <w:shd w:val="clear" w:color="auto" w:fill="FFFFFF"/>
          <w:lang w:val="uk-UA"/>
        </w:rPr>
        <w:t>.</w:t>
      </w:r>
    </w:p>
    <w:p w:rsidR="00EF7273" w:rsidRPr="002F5F01" w:rsidRDefault="00EF7273" w:rsidP="00EF7273">
      <w:pPr>
        <w:spacing w:line="276" w:lineRule="auto"/>
        <w:ind w:firstLine="709"/>
        <w:contextualSpacing/>
        <w:jc w:val="both"/>
        <w:rPr>
          <w:color w:val="000000" w:themeColor="text1"/>
          <w:sz w:val="26"/>
          <w:szCs w:val="26"/>
          <w:shd w:val="clear" w:color="auto" w:fill="FFFFFF"/>
          <w:lang w:val="uk-UA"/>
        </w:rPr>
      </w:pPr>
      <w:r w:rsidRPr="002F5F01">
        <w:rPr>
          <w:color w:val="000000" w:themeColor="text1"/>
          <w:sz w:val="26"/>
          <w:szCs w:val="26"/>
          <w:shd w:val="clear" w:color="auto" w:fill="FFFFFF"/>
          <w:lang w:val="uk-UA"/>
        </w:rPr>
        <w:t>Пейзаж гори дуже нагадує Карпати. Тут зустрічається багато рідкісних рослин занесених в Червону книгу. (49 слів)</w:t>
      </w:r>
    </w:p>
    <w:p w:rsidR="00EF7273" w:rsidRPr="002F5F01" w:rsidRDefault="00EF7273" w:rsidP="00EF7273">
      <w:pPr>
        <w:shd w:val="clear" w:color="auto" w:fill="FFFFFF"/>
        <w:spacing w:line="276" w:lineRule="auto"/>
        <w:ind w:firstLine="709"/>
        <w:jc w:val="center"/>
        <w:rPr>
          <w:bCs/>
          <w:color w:val="000000"/>
          <w:sz w:val="26"/>
          <w:szCs w:val="26"/>
          <w:lang w:val="uk-UA"/>
        </w:rPr>
      </w:pPr>
      <w:r w:rsidRPr="002F5F01">
        <w:rPr>
          <w:bCs/>
          <w:color w:val="000000"/>
          <w:sz w:val="26"/>
          <w:szCs w:val="26"/>
          <w:lang w:val="uk-UA"/>
        </w:rPr>
        <w:t>Село Смотрич</w:t>
      </w:r>
    </w:p>
    <w:p w:rsidR="00EF7273" w:rsidRPr="002F5F01" w:rsidRDefault="00EF7273" w:rsidP="00EF7273">
      <w:pPr>
        <w:spacing w:line="276" w:lineRule="auto"/>
        <w:ind w:firstLine="709"/>
        <w:jc w:val="both"/>
        <w:rPr>
          <w:bCs/>
          <w:color w:val="000000"/>
          <w:sz w:val="26"/>
          <w:szCs w:val="26"/>
          <w:lang w:val="uk-UA"/>
        </w:rPr>
      </w:pPr>
      <w:r w:rsidRPr="002F5F01">
        <w:rPr>
          <w:bCs/>
          <w:color w:val="000000"/>
          <w:sz w:val="26"/>
          <w:szCs w:val="26"/>
          <w:lang w:val="uk-UA"/>
        </w:rPr>
        <w:t xml:space="preserve">У глибокій долині Подільських </w:t>
      </w:r>
      <w:proofErr w:type="spellStart"/>
      <w:r w:rsidRPr="002F5F01">
        <w:rPr>
          <w:bCs/>
          <w:color w:val="000000"/>
          <w:sz w:val="26"/>
          <w:szCs w:val="26"/>
          <w:lang w:val="uk-UA"/>
        </w:rPr>
        <w:t>товтр</w:t>
      </w:r>
      <w:proofErr w:type="spellEnd"/>
      <w:r w:rsidRPr="002F5F01">
        <w:rPr>
          <w:bCs/>
          <w:color w:val="000000"/>
          <w:sz w:val="26"/>
          <w:szCs w:val="26"/>
          <w:lang w:val="uk-UA"/>
        </w:rPr>
        <w:t xml:space="preserve"> затишно розташувалося  село Смотрич. Це давнє подільське поселення з давніх часів відоме як центр художньої кераміки. Приємно, що традиції давнього мистецтва не забуті, живуть і примножуються в наші дні. Народні умільці з великим хистом і тонким смаком розписують мальовничим рослинним орнаментом миски, тарілки, керамічні іграшки. (50 слів)</w:t>
      </w:r>
    </w:p>
    <w:p w:rsidR="00EF7273" w:rsidRPr="002F5F01" w:rsidRDefault="00EF7273" w:rsidP="00EF7273">
      <w:pPr>
        <w:shd w:val="clear" w:color="auto" w:fill="FFFFFF"/>
        <w:spacing w:line="276" w:lineRule="auto"/>
        <w:ind w:firstLine="709"/>
        <w:jc w:val="center"/>
        <w:rPr>
          <w:rStyle w:val="apple-converted-space"/>
          <w:color w:val="000000" w:themeColor="text1"/>
          <w:sz w:val="26"/>
          <w:szCs w:val="26"/>
          <w:shd w:val="clear" w:color="auto" w:fill="FFFFFF"/>
          <w:lang w:val="uk-UA"/>
        </w:rPr>
      </w:pPr>
      <w:proofErr w:type="spellStart"/>
      <w:r w:rsidRPr="002F5F01">
        <w:rPr>
          <w:rStyle w:val="apple-converted-space"/>
          <w:color w:val="000000" w:themeColor="text1"/>
          <w:sz w:val="26"/>
          <w:szCs w:val="26"/>
          <w:shd w:val="clear" w:color="auto" w:fill="FFFFFF"/>
          <w:lang w:val="uk-UA"/>
        </w:rPr>
        <w:t>Медобори</w:t>
      </w:r>
      <w:proofErr w:type="spellEnd"/>
    </w:p>
    <w:p w:rsidR="00EF7273" w:rsidRPr="002F5F01" w:rsidRDefault="00EF7273" w:rsidP="00EF7273">
      <w:pPr>
        <w:spacing w:line="276" w:lineRule="auto"/>
        <w:ind w:firstLine="709"/>
        <w:contextualSpacing/>
        <w:jc w:val="both"/>
        <w:rPr>
          <w:rStyle w:val="apple-converted-space"/>
          <w:color w:val="000000" w:themeColor="text1"/>
          <w:sz w:val="26"/>
          <w:szCs w:val="26"/>
          <w:shd w:val="clear" w:color="auto" w:fill="FFFFFF"/>
          <w:lang w:val="uk-UA"/>
        </w:rPr>
      </w:pPr>
      <w:r w:rsidRPr="002F5F01">
        <w:rPr>
          <w:color w:val="000000" w:themeColor="text1"/>
          <w:sz w:val="26"/>
          <w:szCs w:val="26"/>
          <w:shd w:val="clear" w:color="auto" w:fill="FFFFFF"/>
          <w:lang w:val="uk-UA"/>
        </w:rPr>
        <w:t>На території Західного Поділля, у лісостеповій зоні</w:t>
      </w:r>
      <w:r w:rsidRPr="002F5F01">
        <w:rPr>
          <w:rStyle w:val="apple-converted-space"/>
          <w:color w:val="000000" w:themeColor="text1"/>
          <w:sz w:val="26"/>
          <w:szCs w:val="26"/>
          <w:shd w:val="clear" w:color="auto" w:fill="FFFFFF"/>
          <w:lang w:val="uk-UA"/>
        </w:rPr>
        <w:t xml:space="preserve">  розкинулися </w:t>
      </w:r>
      <w:proofErr w:type="spellStart"/>
      <w:r w:rsidRPr="002F5F01">
        <w:rPr>
          <w:rStyle w:val="apple-converted-space"/>
          <w:color w:val="000000" w:themeColor="text1"/>
          <w:sz w:val="26"/>
          <w:szCs w:val="26"/>
          <w:shd w:val="clear" w:color="auto" w:fill="FFFFFF"/>
          <w:lang w:val="uk-UA"/>
        </w:rPr>
        <w:t>Медобори</w:t>
      </w:r>
      <w:proofErr w:type="spellEnd"/>
      <w:r w:rsidRPr="002F5F01">
        <w:rPr>
          <w:rStyle w:val="apple-converted-space"/>
          <w:color w:val="000000" w:themeColor="text1"/>
          <w:sz w:val="26"/>
          <w:szCs w:val="26"/>
          <w:shd w:val="clear" w:color="auto" w:fill="FFFFFF"/>
          <w:lang w:val="uk-UA"/>
        </w:rPr>
        <w:t>.</w:t>
      </w:r>
      <w:r w:rsidRPr="002F5F01">
        <w:rPr>
          <w:bCs/>
          <w:color w:val="000000"/>
          <w:sz w:val="26"/>
          <w:szCs w:val="26"/>
          <w:lang w:val="uk-UA"/>
        </w:rPr>
        <w:t xml:space="preserve"> Це невичерпна скарбниця медоносних, плодоягідних і лікарських рослин. Значна частина </w:t>
      </w:r>
      <w:proofErr w:type="spellStart"/>
      <w:r w:rsidRPr="002F5F01">
        <w:rPr>
          <w:bCs/>
          <w:color w:val="000000"/>
          <w:sz w:val="26"/>
          <w:szCs w:val="26"/>
          <w:lang w:val="uk-UA"/>
        </w:rPr>
        <w:t>Медоборів</w:t>
      </w:r>
      <w:proofErr w:type="spellEnd"/>
      <w:r w:rsidRPr="002F5F01">
        <w:rPr>
          <w:bCs/>
          <w:color w:val="000000"/>
          <w:sz w:val="26"/>
          <w:szCs w:val="26"/>
          <w:lang w:val="uk-UA"/>
        </w:rPr>
        <w:t xml:space="preserve"> вкрита грабово-дубовими</w:t>
      </w:r>
      <w:r w:rsidRPr="002F5F01">
        <w:rPr>
          <w:bCs/>
          <w:sz w:val="26"/>
          <w:szCs w:val="26"/>
          <w:lang w:val="uk-UA"/>
        </w:rPr>
        <w:t> </w:t>
      </w:r>
      <w:r w:rsidRPr="002F5F01">
        <w:rPr>
          <w:bCs/>
          <w:color w:val="000000"/>
          <w:sz w:val="26"/>
          <w:szCs w:val="26"/>
          <w:lang w:val="uk-UA"/>
        </w:rPr>
        <w:t>лісами.</w:t>
      </w:r>
      <w:r w:rsidRPr="002F5F01">
        <w:rPr>
          <w:bCs/>
          <w:sz w:val="26"/>
          <w:szCs w:val="26"/>
          <w:lang w:val="uk-UA"/>
        </w:rPr>
        <w:t> </w:t>
      </w:r>
      <w:r w:rsidRPr="002F5F01">
        <w:rPr>
          <w:bCs/>
          <w:color w:val="000000"/>
          <w:sz w:val="26"/>
          <w:szCs w:val="26"/>
          <w:lang w:val="uk-UA"/>
        </w:rPr>
        <w:t>Багато співучих птахів. Неважко побачити дятла,  одуда,</w:t>
      </w:r>
      <w:r w:rsidRPr="002F5F01">
        <w:rPr>
          <w:bCs/>
          <w:sz w:val="26"/>
          <w:szCs w:val="26"/>
          <w:lang w:val="uk-UA"/>
        </w:rPr>
        <w:t> </w:t>
      </w:r>
      <w:r w:rsidRPr="002F5F01">
        <w:rPr>
          <w:bCs/>
          <w:color w:val="000000"/>
          <w:sz w:val="26"/>
          <w:szCs w:val="26"/>
          <w:lang w:val="uk-UA"/>
        </w:rPr>
        <w:t>яструба. Водяться зайці, білки, лисиці, борсуки, козулі,</w:t>
      </w:r>
      <w:r w:rsidRPr="002F5F01">
        <w:rPr>
          <w:bCs/>
          <w:sz w:val="26"/>
          <w:szCs w:val="26"/>
          <w:lang w:val="uk-UA"/>
        </w:rPr>
        <w:t> </w:t>
      </w:r>
      <w:r w:rsidRPr="002F5F01">
        <w:rPr>
          <w:bCs/>
          <w:color w:val="000000"/>
          <w:sz w:val="26"/>
          <w:szCs w:val="26"/>
          <w:lang w:val="uk-UA"/>
        </w:rPr>
        <w:t xml:space="preserve">вепри. Завезено оленів. </w:t>
      </w:r>
    </w:p>
    <w:p w:rsidR="00EF7273" w:rsidRPr="002F5F01" w:rsidRDefault="00EF7273" w:rsidP="00EF7273">
      <w:pPr>
        <w:spacing w:line="276" w:lineRule="auto"/>
        <w:ind w:firstLine="709"/>
        <w:contextualSpacing/>
        <w:jc w:val="both"/>
        <w:rPr>
          <w:bCs/>
          <w:color w:val="000000"/>
          <w:sz w:val="26"/>
          <w:szCs w:val="26"/>
          <w:lang w:val="uk-UA"/>
        </w:rPr>
      </w:pPr>
      <w:proofErr w:type="spellStart"/>
      <w:r w:rsidRPr="002F5F01">
        <w:rPr>
          <w:rStyle w:val="apple-converted-space"/>
          <w:color w:val="000000" w:themeColor="text1"/>
          <w:sz w:val="26"/>
          <w:szCs w:val="26"/>
          <w:shd w:val="clear" w:color="auto" w:fill="FFFFFF"/>
          <w:lang w:val="uk-UA"/>
        </w:rPr>
        <w:t>Медобори</w:t>
      </w:r>
      <w:proofErr w:type="spellEnd"/>
      <w:r w:rsidRPr="002F5F01">
        <w:rPr>
          <w:color w:val="1A1A1A"/>
          <w:sz w:val="26"/>
          <w:szCs w:val="26"/>
          <w:shd w:val="clear" w:color="auto" w:fill="FFFFFF"/>
          <w:lang w:val="uk-UA"/>
        </w:rPr>
        <w:t xml:space="preserve"> є унікальною пам'яткою природи не тільки Поділля, а й Європи.</w:t>
      </w:r>
      <w:r w:rsidRPr="002F5F01">
        <w:rPr>
          <w:rStyle w:val="apple-converted-space"/>
          <w:color w:val="1A1A1A"/>
          <w:sz w:val="26"/>
          <w:szCs w:val="26"/>
          <w:shd w:val="clear" w:color="auto" w:fill="FFFFFF"/>
          <w:lang w:val="uk-UA"/>
        </w:rPr>
        <w:t> </w:t>
      </w:r>
      <w:r w:rsidRPr="002F5F01">
        <w:rPr>
          <w:bCs/>
          <w:color w:val="000000"/>
          <w:sz w:val="26"/>
          <w:szCs w:val="26"/>
          <w:lang w:val="uk-UA"/>
        </w:rPr>
        <w:t xml:space="preserve"> (52 слова)   </w:t>
      </w:r>
    </w:p>
    <w:p w:rsidR="00EF7273" w:rsidRDefault="00EF7273" w:rsidP="00EF7273">
      <w:pPr>
        <w:pStyle w:val="a4"/>
        <w:shd w:val="clear" w:color="auto" w:fill="FFFFFF"/>
        <w:spacing w:before="0" w:beforeAutospacing="0" w:after="0" w:afterAutospacing="0" w:line="276" w:lineRule="auto"/>
        <w:ind w:firstLine="709"/>
        <w:jc w:val="both"/>
        <w:rPr>
          <w:color w:val="252525"/>
          <w:sz w:val="26"/>
          <w:szCs w:val="26"/>
        </w:rPr>
      </w:pPr>
    </w:p>
    <w:p w:rsidR="00EF7273" w:rsidRPr="002F5F01" w:rsidRDefault="00EF7273" w:rsidP="00EF7273">
      <w:pPr>
        <w:pStyle w:val="a4"/>
        <w:shd w:val="clear" w:color="auto" w:fill="FFFFFF"/>
        <w:spacing w:before="0" w:beforeAutospacing="0" w:after="0" w:afterAutospacing="0" w:line="276" w:lineRule="auto"/>
        <w:ind w:firstLine="709"/>
        <w:jc w:val="both"/>
        <w:rPr>
          <w:color w:val="252525"/>
          <w:sz w:val="26"/>
          <w:szCs w:val="26"/>
        </w:rPr>
      </w:pPr>
    </w:p>
    <w:p w:rsidR="00EF7273" w:rsidRPr="002F5F01" w:rsidRDefault="00EF7273" w:rsidP="00EF7273">
      <w:pPr>
        <w:shd w:val="clear" w:color="auto" w:fill="FFFFFF"/>
        <w:spacing w:line="276" w:lineRule="auto"/>
        <w:ind w:firstLine="709"/>
        <w:jc w:val="center"/>
        <w:rPr>
          <w:bCs/>
          <w:color w:val="000000"/>
          <w:sz w:val="26"/>
          <w:szCs w:val="26"/>
          <w:shd w:val="clear" w:color="auto" w:fill="FFFFFF"/>
          <w:lang w:val="uk-UA"/>
        </w:rPr>
      </w:pPr>
      <w:r w:rsidRPr="002F5F01">
        <w:rPr>
          <w:bCs/>
          <w:color w:val="000000"/>
          <w:sz w:val="26"/>
          <w:szCs w:val="26"/>
          <w:shd w:val="clear" w:color="auto" w:fill="FFFFFF"/>
          <w:lang w:val="uk-UA"/>
        </w:rPr>
        <w:t>Химерна фігура</w:t>
      </w:r>
    </w:p>
    <w:p w:rsidR="00EF7273" w:rsidRPr="002F5F01" w:rsidRDefault="00EF7273" w:rsidP="00EF7273">
      <w:pPr>
        <w:spacing w:line="276" w:lineRule="auto"/>
        <w:ind w:firstLine="709"/>
        <w:contextualSpacing/>
        <w:jc w:val="both"/>
        <w:rPr>
          <w:bCs/>
          <w:color w:val="000000"/>
          <w:sz w:val="26"/>
          <w:szCs w:val="26"/>
          <w:shd w:val="clear" w:color="auto" w:fill="FFFFFF"/>
          <w:lang w:val="uk-UA"/>
        </w:rPr>
      </w:pPr>
      <w:r w:rsidRPr="002F5F01">
        <w:rPr>
          <w:bCs/>
          <w:color w:val="000000"/>
          <w:sz w:val="26"/>
          <w:szCs w:val="26"/>
          <w:shd w:val="clear" w:color="auto" w:fill="FFFFFF"/>
          <w:lang w:val="uk-UA"/>
        </w:rPr>
        <w:t>Є в нашому районі село  Дерев’яне. За цим селом на вершині пагорба, вкритого лісом, стоїть  химерна фігура. Ії збудував не скульптор-фантаст, а сама природа виточила  із вапняку. Схожа вона  на міфічну тварину – сфінкса.</w:t>
      </w:r>
    </w:p>
    <w:p w:rsidR="00EF7273" w:rsidRPr="002F5F01" w:rsidRDefault="00EF7273" w:rsidP="00EF7273">
      <w:pPr>
        <w:spacing w:line="276" w:lineRule="auto"/>
        <w:ind w:firstLine="709"/>
        <w:contextualSpacing/>
        <w:jc w:val="both"/>
        <w:rPr>
          <w:color w:val="000000"/>
          <w:sz w:val="26"/>
          <w:szCs w:val="26"/>
          <w:shd w:val="clear" w:color="auto" w:fill="FFFFFF"/>
          <w:lang w:val="uk-UA"/>
        </w:rPr>
      </w:pPr>
      <w:r w:rsidRPr="002F5F01">
        <w:rPr>
          <w:color w:val="000000"/>
          <w:sz w:val="26"/>
          <w:szCs w:val="26"/>
          <w:shd w:val="clear" w:color="auto" w:fill="FFFFFF"/>
          <w:lang w:val="uk-UA"/>
        </w:rPr>
        <w:t>У міфології сфінкси відомі тим, що задавали перехожим загадки  і з’їдали тих, хто не давав правильної відповіді. (53 слова)</w:t>
      </w:r>
    </w:p>
    <w:p w:rsidR="00EF7273" w:rsidRPr="002F5F01" w:rsidRDefault="00EF7273" w:rsidP="00EF7273">
      <w:pPr>
        <w:shd w:val="clear" w:color="auto" w:fill="FFFFFF"/>
        <w:spacing w:line="276" w:lineRule="auto"/>
        <w:ind w:firstLine="709"/>
        <w:jc w:val="center"/>
        <w:rPr>
          <w:color w:val="000000" w:themeColor="text1"/>
          <w:sz w:val="26"/>
          <w:szCs w:val="26"/>
          <w:shd w:val="clear" w:color="auto" w:fill="FFFFFF"/>
          <w:lang w:val="uk-UA"/>
        </w:rPr>
      </w:pPr>
      <w:r w:rsidRPr="002F5F01">
        <w:rPr>
          <w:color w:val="000000" w:themeColor="text1"/>
          <w:sz w:val="26"/>
          <w:szCs w:val="26"/>
          <w:shd w:val="clear" w:color="auto" w:fill="FFFFFF"/>
          <w:lang w:val="uk-UA"/>
        </w:rPr>
        <w:t>Древнє місто</w:t>
      </w:r>
    </w:p>
    <w:p w:rsidR="00EF7273" w:rsidRPr="002F5F01" w:rsidRDefault="00EF7273" w:rsidP="00EF7273">
      <w:pPr>
        <w:pStyle w:val="a4"/>
        <w:spacing w:before="0" w:beforeAutospacing="0" w:after="0" w:afterAutospacing="0" w:line="276" w:lineRule="auto"/>
        <w:ind w:firstLine="709"/>
        <w:contextualSpacing/>
        <w:jc w:val="both"/>
        <w:rPr>
          <w:color w:val="000000" w:themeColor="text1"/>
          <w:sz w:val="26"/>
          <w:szCs w:val="26"/>
          <w:shd w:val="clear" w:color="auto" w:fill="FFFFFF"/>
        </w:rPr>
      </w:pPr>
      <w:r w:rsidRPr="002F5F01">
        <w:rPr>
          <w:color w:val="000000" w:themeColor="text1"/>
          <w:sz w:val="26"/>
          <w:szCs w:val="26"/>
          <w:shd w:val="clear" w:color="auto" w:fill="FFFFFF"/>
        </w:rPr>
        <w:t xml:space="preserve">В Подільських </w:t>
      </w:r>
      <w:proofErr w:type="spellStart"/>
      <w:r w:rsidRPr="002F5F01">
        <w:rPr>
          <w:color w:val="000000" w:themeColor="text1"/>
          <w:sz w:val="26"/>
          <w:szCs w:val="26"/>
          <w:shd w:val="clear" w:color="auto" w:fill="FFFFFF"/>
        </w:rPr>
        <w:t>Товтрах</w:t>
      </w:r>
      <w:proofErr w:type="spellEnd"/>
      <w:r w:rsidRPr="002F5F01">
        <w:rPr>
          <w:color w:val="000000" w:themeColor="text1"/>
          <w:sz w:val="26"/>
          <w:szCs w:val="26"/>
          <w:shd w:val="clear" w:color="auto" w:fill="FFFFFF"/>
        </w:rPr>
        <w:t xml:space="preserve">,  навколо штучного водосховища, розкинулась </w:t>
      </w:r>
      <w:proofErr w:type="spellStart"/>
      <w:r w:rsidRPr="002F5F01">
        <w:rPr>
          <w:color w:val="000000" w:themeColor="text1"/>
          <w:sz w:val="26"/>
          <w:szCs w:val="26"/>
          <w:shd w:val="clear" w:color="auto" w:fill="FFFFFF"/>
        </w:rPr>
        <w:t>Бакота</w:t>
      </w:r>
      <w:proofErr w:type="spellEnd"/>
      <w:r w:rsidRPr="002F5F01">
        <w:rPr>
          <w:color w:val="000000" w:themeColor="text1"/>
          <w:sz w:val="26"/>
          <w:szCs w:val="26"/>
          <w:shd w:val="clear" w:color="auto" w:fill="FFFFFF"/>
        </w:rPr>
        <w:t>. Надзвичайно гарне та унікальне місце на Дністрі. Все оточене скелями. З його вершин відкривається неземної краси вид на річку.</w:t>
      </w:r>
    </w:p>
    <w:p w:rsidR="00EF7273" w:rsidRPr="002F5F01" w:rsidRDefault="00EF7273" w:rsidP="00EF7273">
      <w:pPr>
        <w:pStyle w:val="a4"/>
        <w:spacing w:before="0" w:beforeAutospacing="0" w:after="0" w:afterAutospacing="0" w:line="276" w:lineRule="auto"/>
        <w:ind w:firstLine="709"/>
        <w:contextualSpacing/>
        <w:jc w:val="both"/>
        <w:rPr>
          <w:color w:val="000000" w:themeColor="text1"/>
          <w:sz w:val="26"/>
          <w:szCs w:val="26"/>
        </w:rPr>
      </w:pPr>
      <w:r w:rsidRPr="002F5F01">
        <w:rPr>
          <w:color w:val="000000" w:themeColor="text1"/>
          <w:sz w:val="26"/>
          <w:szCs w:val="26"/>
        </w:rPr>
        <w:t xml:space="preserve">До наших днів тут зберігся найстаріший монастир на Поділлі. Тут є цілющі джерела,  одне з яких лікує хвороби очей. А на дні могутнього водосховища спить древнє місто </w:t>
      </w:r>
      <w:proofErr w:type="spellStart"/>
      <w:r w:rsidRPr="002F5F01">
        <w:rPr>
          <w:color w:val="000000" w:themeColor="text1"/>
          <w:sz w:val="26"/>
          <w:szCs w:val="26"/>
        </w:rPr>
        <w:t>Бакота</w:t>
      </w:r>
      <w:proofErr w:type="spellEnd"/>
      <w:r w:rsidRPr="002F5F01">
        <w:rPr>
          <w:color w:val="000000" w:themeColor="text1"/>
          <w:sz w:val="26"/>
          <w:szCs w:val="26"/>
        </w:rPr>
        <w:t>. (53 слова)</w:t>
      </w:r>
    </w:p>
    <w:p w:rsidR="00EF7273" w:rsidRPr="002F5F01" w:rsidRDefault="00EF7273" w:rsidP="00EF7273">
      <w:pPr>
        <w:shd w:val="clear" w:color="auto" w:fill="FFFFFF"/>
        <w:spacing w:line="276" w:lineRule="auto"/>
        <w:ind w:firstLine="709"/>
        <w:jc w:val="center"/>
        <w:rPr>
          <w:sz w:val="26"/>
          <w:szCs w:val="26"/>
          <w:lang w:val="uk-UA"/>
        </w:rPr>
      </w:pPr>
      <w:r w:rsidRPr="002F5F01">
        <w:rPr>
          <w:sz w:val="26"/>
          <w:szCs w:val="26"/>
          <w:lang w:val="uk-UA"/>
        </w:rPr>
        <w:t>Корисні копалини</w:t>
      </w:r>
    </w:p>
    <w:p w:rsidR="00EF7273" w:rsidRPr="002F5F01" w:rsidRDefault="00EF7273" w:rsidP="00EF7273">
      <w:pPr>
        <w:shd w:val="clear" w:color="auto" w:fill="FFFFFF"/>
        <w:spacing w:line="276" w:lineRule="auto"/>
        <w:ind w:firstLine="709"/>
        <w:jc w:val="both"/>
        <w:rPr>
          <w:sz w:val="26"/>
          <w:szCs w:val="26"/>
          <w:lang w:val="uk-UA"/>
        </w:rPr>
      </w:pPr>
      <w:r w:rsidRPr="002F5F01">
        <w:rPr>
          <w:sz w:val="26"/>
          <w:szCs w:val="26"/>
          <w:lang w:val="uk-UA"/>
        </w:rPr>
        <w:t>Корисні копалини це підземні багатства, які людина використовує для своїх потреб.</w:t>
      </w:r>
    </w:p>
    <w:p w:rsidR="00EF7273" w:rsidRPr="002F5F01" w:rsidRDefault="00EF7273" w:rsidP="00EF7273">
      <w:pPr>
        <w:shd w:val="clear" w:color="auto" w:fill="FFFFFF"/>
        <w:spacing w:line="276" w:lineRule="auto"/>
        <w:ind w:firstLine="709"/>
        <w:jc w:val="both"/>
        <w:rPr>
          <w:sz w:val="26"/>
          <w:szCs w:val="26"/>
          <w:lang w:val="uk-UA"/>
        </w:rPr>
      </w:pPr>
      <w:r w:rsidRPr="002F5F01">
        <w:rPr>
          <w:sz w:val="26"/>
          <w:szCs w:val="26"/>
          <w:lang w:val="uk-UA"/>
        </w:rPr>
        <w:t>Цими багатствами не обділена природа і нашого краю. По всій області під шаром ґрунту залягають пісок та глина. Вздовж річки Збруч залягає гіпс. На півночі області добувають кварцові піски.</w:t>
      </w:r>
    </w:p>
    <w:p w:rsidR="00EF7273" w:rsidRPr="002F5F01" w:rsidRDefault="00EF7273" w:rsidP="00EF7273">
      <w:pPr>
        <w:shd w:val="clear" w:color="auto" w:fill="FFFFFF"/>
        <w:spacing w:line="276" w:lineRule="auto"/>
        <w:ind w:firstLine="709"/>
        <w:jc w:val="both"/>
        <w:rPr>
          <w:sz w:val="26"/>
          <w:szCs w:val="26"/>
          <w:lang w:val="uk-UA"/>
        </w:rPr>
      </w:pPr>
      <w:r w:rsidRPr="002F5F01">
        <w:rPr>
          <w:sz w:val="26"/>
          <w:szCs w:val="26"/>
          <w:lang w:val="uk-UA"/>
        </w:rPr>
        <w:t>Зустрічаються і інші підземні багатства. Серед них мармуровий онікс, алмази, золото. (54 слова)</w:t>
      </w:r>
    </w:p>
    <w:p w:rsidR="00EF7273" w:rsidRPr="00584B0E" w:rsidRDefault="00EF7273" w:rsidP="00EF7273">
      <w:pPr>
        <w:shd w:val="clear" w:color="auto" w:fill="FFFFFF"/>
        <w:spacing w:line="276" w:lineRule="auto"/>
        <w:ind w:firstLine="709"/>
        <w:jc w:val="center"/>
        <w:rPr>
          <w:rStyle w:val="a3"/>
          <w:rFonts w:eastAsia="Tahoma"/>
          <w:b w:val="0"/>
          <w:color w:val="000000" w:themeColor="text1"/>
          <w:sz w:val="26"/>
          <w:szCs w:val="26"/>
          <w:bdr w:val="none" w:sz="0" w:space="0" w:color="auto" w:frame="1"/>
          <w:lang w:val="uk-UA"/>
        </w:rPr>
      </w:pPr>
      <w:r w:rsidRPr="00584B0E">
        <w:rPr>
          <w:rStyle w:val="a3"/>
          <w:rFonts w:eastAsia="Tahoma"/>
          <w:b w:val="0"/>
          <w:color w:val="000000" w:themeColor="text1"/>
          <w:sz w:val="26"/>
          <w:szCs w:val="26"/>
          <w:bdr w:val="none" w:sz="0" w:space="0" w:color="auto" w:frame="1"/>
          <w:lang w:val="uk-UA"/>
        </w:rPr>
        <w:t>Краєвиди Хмельниччини</w:t>
      </w:r>
    </w:p>
    <w:p w:rsidR="00EF7273" w:rsidRPr="00584B0E" w:rsidRDefault="00EF7273" w:rsidP="00EF7273">
      <w:pPr>
        <w:spacing w:line="276" w:lineRule="auto"/>
        <w:ind w:firstLine="709"/>
        <w:contextualSpacing/>
        <w:jc w:val="both"/>
        <w:rPr>
          <w:rStyle w:val="a3"/>
          <w:rFonts w:eastAsia="Tahoma"/>
          <w:b w:val="0"/>
          <w:color w:val="000000" w:themeColor="text1"/>
          <w:sz w:val="26"/>
          <w:szCs w:val="26"/>
          <w:bdr w:val="none" w:sz="0" w:space="0" w:color="auto" w:frame="1"/>
          <w:lang w:val="uk-UA"/>
        </w:rPr>
      </w:pPr>
      <w:r w:rsidRPr="00584B0E">
        <w:rPr>
          <w:rStyle w:val="a3"/>
          <w:rFonts w:eastAsia="Tahoma"/>
          <w:b w:val="0"/>
          <w:color w:val="000000" w:themeColor="text1"/>
          <w:sz w:val="26"/>
          <w:szCs w:val="26"/>
          <w:bdr w:val="none" w:sz="0" w:space="0" w:color="auto" w:frame="1"/>
          <w:lang w:val="uk-UA"/>
        </w:rPr>
        <w:t xml:space="preserve">Краєвиди Хмельниччини прикрашають Подільські </w:t>
      </w:r>
      <w:proofErr w:type="spellStart"/>
      <w:r w:rsidRPr="00584B0E">
        <w:rPr>
          <w:rStyle w:val="a3"/>
          <w:rFonts w:eastAsia="Tahoma"/>
          <w:b w:val="0"/>
          <w:color w:val="000000" w:themeColor="text1"/>
          <w:sz w:val="26"/>
          <w:szCs w:val="26"/>
          <w:bdr w:val="none" w:sz="0" w:space="0" w:color="auto" w:frame="1"/>
          <w:lang w:val="uk-UA"/>
        </w:rPr>
        <w:t>Товтри</w:t>
      </w:r>
      <w:proofErr w:type="spellEnd"/>
      <w:r w:rsidRPr="00584B0E">
        <w:rPr>
          <w:rStyle w:val="a3"/>
          <w:rFonts w:eastAsia="Tahoma"/>
          <w:b w:val="0"/>
          <w:color w:val="000000" w:themeColor="text1"/>
          <w:sz w:val="26"/>
          <w:szCs w:val="26"/>
          <w:bdr w:val="none" w:sz="0" w:space="0" w:color="auto" w:frame="1"/>
          <w:lang w:val="uk-UA"/>
        </w:rPr>
        <w:t xml:space="preserve">. Це унікальний природний парк. Він входить до списку семи природних див України. </w:t>
      </w:r>
    </w:p>
    <w:p w:rsidR="00EF7273" w:rsidRPr="002F5F01" w:rsidRDefault="00EF7273" w:rsidP="00EF7273">
      <w:pPr>
        <w:spacing w:line="276" w:lineRule="auto"/>
        <w:ind w:firstLine="709"/>
        <w:contextualSpacing/>
        <w:jc w:val="both"/>
        <w:rPr>
          <w:sz w:val="26"/>
          <w:szCs w:val="26"/>
          <w:lang w:val="uk-UA"/>
        </w:rPr>
      </w:pPr>
      <w:r w:rsidRPr="002F5F01">
        <w:rPr>
          <w:color w:val="000000" w:themeColor="text1"/>
          <w:sz w:val="26"/>
          <w:szCs w:val="26"/>
          <w:lang w:val="uk-UA"/>
        </w:rPr>
        <w:t>Тут знаходять сліди поселень людини кам’яної доби і місця</w:t>
      </w:r>
      <w:r w:rsidRPr="002F5F01">
        <w:rPr>
          <w:sz w:val="26"/>
          <w:szCs w:val="26"/>
          <w:lang w:val="uk-UA"/>
        </w:rPr>
        <w:t xml:space="preserve"> слов’янських городищ. Тут були столиці руських князівств і фортеці родовитих магнатів. </w:t>
      </w:r>
    </w:p>
    <w:p w:rsidR="00EF7273" w:rsidRPr="002F5F01" w:rsidRDefault="00EF7273" w:rsidP="00EF7273">
      <w:pPr>
        <w:spacing w:line="276" w:lineRule="auto"/>
        <w:ind w:firstLine="709"/>
        <w:contextualSpacing/>
        <w:jc w:val="both"/>
        <w:rPr>
          <w:rStyle w:val="a3"/>
          <w:rFonts w:eastAsia="Tahoma"/>
          <w:color w:val="555555"/>
          <w:sz w:val="26"/>
          <w:szCs w:val="26"/>
          <w:bdr w:val="none" w:sz="0" w:space="0" w:color="auto" w:frame="1"/>
          <w:lang w:val="uk-UA"/>
        </w:rPr>
      </w:pPr>
      <w:r w:rsidRPr="002F5F01">
        <w:rPr>
          <w:sz w:val="26"/>
          <w:szCs w:val="26"/>
          <w:lang w:val="uk-UA"/>
        </w:rPr>
        <w:t>На території парку можна віднайти дивовижні печери. Напитися води з мінеральних джерел. Помилуватися видами рідкісних  рослин. Пройтися нетоптаними лісовими масивами. (57 слів)</w:t>
      </w:r>
    </w:p>
    <w:p w:rsidR="00EF7273" w:rsidRPr="002F5F01" w:rsidRDefault="00EF7273" w:rsidP="00EF7273">
      <w:pPr>
        <w:shd w:val="clear" w:color="auto" w:fill="FFFFFF"/>
        <w:spacing w:line="276" w:lineRule="auto"/>
        <w:ind w:firstLine="709"/>
        <w:jc w:val="center"/>
        <w:rPr>
          <w:color w:val="000000"/>
          <w:sz w:val="26"/>
          <w:szCs w:val="26"/>
          <w:lang w:val="uk-UA"/>
        </w:rPr>
      </w:pPr>
      <w:r w:rsidRPr="002F5F01">
        <w:rPr>
          <w:color w:val="000000"/>
          <w:sz w:val="26"/>
          <w:szCs w:val="26"/>
          <w:lang w:val="uk-UA"/>
        </w:rPr>
        <w:t>Запрошення до мандрівки</w:t>
      </w:r>
    </w:p>
    <w:p w:rsidR="00EF7273" w:rsidRPr="002F5F01" w:rsidRDefault="00EF7273" w:rsidP="00EF7273">
      <w:pPr>
        <w:shd w:val="clear" w:color="auto" w:fill="FFFFFF"/>
        <w:spacing w:line="276" w:lineRule="auto"/>
        <w:ind w:firstLine="709"/>
        <w:jc w:val="both"/>
        <w:rPr>
          <w:sz w:val="26"/>
          <w:szCs w:val="26"/>
          <w:lang w:val="uk-UA"/>
        </w:rPr>
      </w:pPr>
      <w:r w:rsidRPr="002F5F01">
        <w:rPr>
          <w:color w:val="000000"/>
          <w:spacing w:val="-1"/>
          <w:sz w:val="26"/>
          <w:szCs w:val="26"/>
          <w:lang w:val="uk-UA"/>
        </w:rPr>
        <w:t xml:space="preserve">Ви колись мандрували в Подільських </w:t>
      </w:r>
      <w:proofErr w:type="spellStart"/>
      <w:r w:rsidRPr="002F5F01">
        <w:rPr>
          <w:color w:val="000000"/>
          <w:spacing w:val="-1"/>
          <w:sz w:val="26"/>
          <w:szCs w:val="26"/>
          <w:lang w:val="uk-UA"/>
        </w:rPr>
        <w:t>Товтрах</w:t>
      </w:r>
      <w:proofErr w:type="spellEnd"/>
      <w:r w:rsidRPr="002F5F01">
        <w:rPr>
          <w:color w:val="000000"/>
          <w:spacing w:val="-1"/>
          <w:sz w:val="26"/>
          <w:szCs w:val="26"/>
          <w:lang w:val="uk-UA"/>
        </w:rPr>
        <w:t xml:space="preserve">? Ні? І навіть не чули </w:t>
      </w:r>
      <w:r w:rsidRPr="002F5F01">
        <w:rPr>
          <w:color w:val="000000"/>
          <w:sz w:val="26"/>
          <w:szCs w:val="26"/>
          <w:lang w:val="uk-UA"/>
        </w:rPr>
        <w:t xml:space="preserve">назви </w:t>
      </w:r>
      <w:proofErr w:type="spellStart"/>
      <w:r w:rsidRPr="002F5F01">
        <w:rPr>
          <w:color w:val="000000"/>
          <w:sz w:val="26"/>
          <w:szCs w:val="26"/>
          <w:lang w:val="uk-UA"/>
        </w:rPr>
        <w:t>Медобори</w:t>
      </w:r>
      <w:proofErr w:type="spellEnd"/>
      <w:r w:rsidRPr="002F5F01">
        <w:rPr>
          <w:color w:val="000000"/>
          <w:sz w:val="26"/>
          <w:szCs w:val="26"/>
          <w:lang w:val="uk-UA"/>
        </w:rPr>
        <w:t>?</w:t>
      </w:r>
    </w:p>
    <w:p w:rsidR="00584B0E" w:rsidRDefault="00EF7273" w:rsidP="00584B0E">
      <w:pPr>
        <w:shd w:val="clear" w:color="auto" w:fill="FFFFFF"/>
        <w:spacing w:line="276" w:lineRule="auto"/>
        <w:ind w:firstLine="709"/>
        <w:jc w:val="both"/>
        <w:rPr>
          <w:color w:val="000000"/>
          <w:sz w:val="26"/>
          <w:szCs w:val="26"/>
          <w:lang w:val="en-US"/>
        </w:rPr>
      </w:pPr>
      <w:r w:rsidRPr="002F5F01">
        <w:rPr>
          <w:color w:val="000000"/>
          <w:sz w:val="26"/>
          <w:szCs w:val="26"/>
          <w:lang w:val="uk-UA"/>
        </w:rPr>
        <w:t xml:space="preserve">Тоді збирайтеся в дорогу, туди де течуть річки Тернава та </w:t>
      </w:r>
      <w:proofErr w:type="spellStart"/>
      <w:r w:rsidRPr="002F5F01">
        <w:rPr>
          <w:color w:val="000000"/>
          <w:sz w:val="26"/>
          <w:szCs w:val="26"/>
          <w:lang w:val="uk-UA"/>
        </w:rPr>
        <w:t>Студениця</w:t>
      </w:r>
      <w:proofErr w:type="spellEnd"/>
      <w:r w:rsidRPr="002F5F01">
        <w:rPr>
          <w:color w:val="000000"/>
          <w:sz w:val="26"/>
          <w:szCs w:val="26"/>
          <w:lang w:val="uk-UA"/>
        </w:rPr>
        <w:t xml:space="preserve">, у </w:t>
      </w:r>
      <w:proofErr w:type="spellStart"/>
      <w:r w:rsidRPr="002F5F01">
        <w:rPr>
          <w:color w:val="000000"/>
          <w:sz w:val="26"/>
          <w:szCs w:val="26"/>
          <w:lang w:val="uk-UA"/>
        </w:rPr>
        <w:t>товтри</w:t>
      </w:r>
      <w:proofErr w:type="spellEnd"/>
      <w:r w:rsidRPr="002F5F01">
        <w:rPr>
          <w:color w:val="000000"/>
          <w:sz w:val="26"/>
          <w:szCs w:val="26"/>
          <w:lang w:val="uk-UA"/>
        </w:rPr>
        <w:t xml:space="preserve">, насолоджуватись настояним на хвої та різнотрав'ї цілющим подільським повітрям. Туди, де серед зеленого широкого плеса </w:t>
      </w:r>
      <w:proofErr w:type="spellStart"/>
      <w:r w:rsidRPr="002F5F01">
        <w:rPr>
          <w:color w:val="000000"/>
          <w:sz w:val="26"/>
          <w:szCs w:val="26"/>
          <w:lang w:val="uk-UA"/>
        </w:rPr>
        <w:t>медоборських</w:t>
      </w:r>
      <w:proofErr w:type="spellEnd"/>
      <w:r w:rsidRPr="002F5F01">
        <w:rPr>
          <w:color w:val="000000"/>
          <w:sz w:val="26"/>
          <w:szCs w:val="26"/>
          <w:lang w:val="uk-UA"/>
        </w:rPr>
        <w:t xml:space="preserve"> лісів височіє, як ніс флагманського корабля, легендарний Молочний камінь, туди, де з холодних голубих джерел, струмки, сплітаючись у потоки, народжують водоспади. (57 слів)</w:t>
      </w:r>
    </w:p>
    <w:p w:rsidR="00584B0E" w:rsidRDefault="00584B0E" w:rsidP="00584B0E">
      <w:pPr>
        <w:shd w:val="clear" w:color="auto" w:fill="FFFFFF"/>
        <w:spacing w:line="276" w:lineRule="auto"/>
        <w:ind w:firstLine="709"/>
        <w:jc w:val="both"/>
        <w:rPr>
          <w:color w:val="000000"/>
          <w:sz w:val="26"/>
          <w:szCs w:val="26"/>
          <w:lang w:val="en-US"/>
        </w:rPr>
      </w:pPr>
    </w:p>
    <w:p w:rsidR="00584B0E" w:rsidRDefault="00584B0E" w:rsidP="00584B0E">
      <w:pPr>
        <w:shd w:val="clear" w:color="auto" w:fill="FFFFFF"/>
        <w:spacing w:line="276" w:lineRule="auto"/>
        <w:ind w:firstLine="709"/>
        <w:jc w:val="both"/>
        <w:rPr>
          <w:color w:val="000000"/>
          <w:sz w:val="26"/>
          <w:szCs w:val="26"/>
          <w:lang w:val="en-US"/>
        </w:rPr>
      </w:pPr>
    </w:p>
    <w:p w:rsidR="00584B0E" w:rsidRDefault="00584B0E" w:rsidP="00584B0E">
      <w:pPr>
        <w:shd w:val="clear" w:color="auto" w:fill="FFFFFF"/>
        <w:spacing w:line="276" w:lineRule="auto"/>
        <w:ind w:firstLine="709"/>
        <w:jc w:val="both"/>
        <w:rPr>
          <w:color w:val="000000"/>
          <w:sz w:val="26"/>
          <w:szCs w:val="26"/>
          <w:lang w:val="en-US"/>
        </w:rPr>
      </w:pPr>
    </w:p>
    <w:p w:rsidR="00584B0E" w:rsidRPr="00584B0E" w:rsidRDefault="00584B0E" w:rsidP="00584B0E">
      <w:pPr>
        <w:shd w:val="clear" w:color="auto" w:fill="FFFFFF"/>
        <w:spacing w:line="276" w:lineRule="auto"/>
        <w:ind w:firstLine="709"/>
        <w:jc w:val="both"/>
        <w:rPr>
          <w:color w:val="000000"/>
          <w:sz w:val="26"/>
          <w:szCs w:val="26"/>
          <w:lang w:val="en-US"/>
        </w:rPr>
      </w:pPr>
    </w:p>
    <w:p w:rsidR="00EF7273" w:rsidRPr="002F5F01" w:rsidRDefault="00EF7273" w:rsidP="00584B0E">
      <w:pPr>
        <w:shd w:val="clear" w:color="auto" w:fill="FFFFFF"/>
        <w:spacing w:line="276" w:lineRule="auto"/>
        <w:ind w:firstLine="709"/>
        <w:jc w:val="center"/>
        <w:rPr>
          <w:sz w:val="26"/>
          <w:szCs w:val="26"/>
          <w:lang w:val="uk-UA"/>
        </w:rPr>
      </w:pPr>
      <w:proofErr w:type="spellStart"/>
      <w:r w:rsidRPr="002F5F01">
        <w:rPr>
          <w:sz w:val="26"/>
          <w:szCs w:val="26"/>
          <w:lang w:val="uk-UA"/>
        </w:rPr>
        <w:lastRenderedPageBreak/>
        <w:t>Фітобанк</w:t>
      </w:r>
      <w:proofErr w:type="spellEnd"/>
      <w:r w:rsidRPr="002F5F01">
        <w:rPr>
          <w:sz w:val="26"/>
          <w:szCs w:val="26"/>
          <w:lang w:val="uk-UA"/>
        </w:rPr>
        <w:t xml:space="preserve"> Поділля</w:t>
      </w:r>
    </w:p>
    <w:p w:rsidR="00EF7273" w:rsidRPr="002F5F01" w:rsidRDefault="00EF7273" w:rsidP="00EF7273">
      <w:pPr>
        <w:spacing w:line="276" w:lineRule="auto"/>
        <w:ind w:firstLine="709"/>
        <w:jc w:val="both"/>
        <w:rPr>
          <w:sz w:val="26"/>
          <w:szCs w:val="26"/>
          <w:lang w:val="uk-UA"/>
        </w:rPr>
      </w:pPr>
      <w:r w:rsidRPr="002F5F01">
        <w:rPr>
          <w:sz w:val="26"/>
          <w:szCs w:val="26"/>
          <w:lang w:val="uk-UA"/>
        </w:rPr>
        <w:t>Смотрицький каньйон -  це унікальна місцина, де ще можна знайти рідкісні рослини занесені до Червоної книги України.</w:t>
      </w:r>
      <w:r w:rsidRPr="002F5F01">
        <w:rPr>
          <w:color w:val="363636"/>
          <w:sz w:val="26"/>
          <w:szCs w:val="26"/>
          <w:lang w:val="uk-UA"/>
        </w:rPr>
        <w:t xml:space="preserve">  На кам’яних схилах росте </w:t>
      </w:r>
      <w:proofErr w:type="spellStart"/>
      <w:r w:rsidRPr="002F5F01">
        <w:rPr>
          <w:rStyle w:val="a3"/>
          <w:rFonts w:eastAsia="Tahoma"/>
          <w:color w:val="363636"/>
          <w:sz w:val="26"/>
          <w:szCs w:val="26"/>
          <w:lang w:val="uk-UA"/>
        </w:rPr>
        <w:t>шеверека</w:t>
      </w:r>
      <w:proofErr w:type="spellEnd"/>
      <w:r w:rsidRPr="002F5F01">
        <w:rPr>
          <w:rStyle w:val="a3"/>
          <w:rFonts w:eastAsia="Tahoma"/>
          <w:color w:val="363636"/>
          <w:sz w:val="26"/>
          <w:szCs w:val="26"/>
          <w:lang w:val="uk-UA"/>
        </w:rPr>
        <w:t xml:space="preserve"> подільська</w:t>
      </w:r>
      <w:r w:rsidRPr="002F5F01">
        <w:rPr>
          <w:color w:val="363636"/>
          <w:sz w:val="26"/>
          <w:szCs w:val="26"/>
          <w:lang w:val="uk-UA"/>
        </w:rPr>
        <w:t xml:space="preserve">. </w:t>
      </w:r>
      <w:r w:rsidRPr="002F5F01">
        <w:rPr>
          <w:color w:val="000000" w:themeColor="text1"/>
          <w:sz w:val="26"/>
          <w:szCs w:val="26"/>
          <w:lang w:val="uk-UA"/>
        </w:rPr>
        <w:t>Вона є реліктом світового значення.  Зустрічається тільки на Поділлі.</w:t>
      </w:r>
      <w:r w:rsidRPr="002F5F01">
        <w:rPr>
          <w:color w:val="363636"/>
          <w:sz w:val="26"/>
          <w:szCs w:val="26"/>
          <w:lang w:val="uk-UA"/>
        </w:rPr>
        <w:t xml:space="preserve"> </w:t>
      </w:r>
      <w:r w:rsidRPr="002F5F01">
        <w:rPr>
          <w:sz w:val="26"/>
          <w:szCs w:val="26"/>
          <w:lang w:val="uk-UA"/>
        </w:rPr>
        <w:t>Тут можна знайти рідкісний жовтець іллірійський, півник угорський, сон великий, ковилу волосисту, горицвіт весняний, та багато інших. Понад 350 видів рослин налічує флора ущелини та її схилів. (60 слів)</w:t>
      </w:r>
    </w:p>
    <w:p w:rsidR="00EF7273" w:rsidRPr="002F5F01" w:rsidRDefault="00EF7273" w:rsidP="00EF7273">
      <w:pPr>
        <w:spacing w:line="276" w:lineRule="auto"/>
        <w:ind w:firstLine="709"/>
        <w:jc w:val="center"/>
        <w:rPr>
          <w:sz w:val="26"/>
          <w:szCs w:val="26"/>
          <w:lang w:val="uk-UA"/>
        </w:rPr>
      </w:pPr>
      <w:r w:rsidRPr="002F5F01">
        <w:rPr>
          <w:sz w:val="26"/>
          <w:szCs w:val="26"/>
          <w:lang w:val="uk-UA"/>
        </w:rPr>
        <w:t>Український віночок</w:t>
      </w:r>
    </w:p>
    <w:p w:rsidR="00EF7273" w:rsidRPr="002F5F01" w:rsidRDefault="00EF7273" w:rsidP="00EF7273">
      <w:pPr>
        <w:spacing w:line="276" w:lineRule="auto"/>
        <w:ind w:firstLine="709"/>
        <w:contextualSpacing/>
        <w:jc w:val="both"/>
        <w:rPr>
          <w:sz w:val="26"/>
          <w:szCs w:val="26"/>
          <w:lang w:val="uk-UA"/>
        </w:rPr>
      </w:pPr>
      <w:r w:rsidRPr="002F5F01">
        <w:rPr>
          <w:sz w:val="26"/>
          <w:szCs w:val="26"/>
          <w:lang w:val="uk-UA"/>
        </w:rPr>
        <w:t>Одним із найдавніших українських символів є віночок. З глибокої давнини він - оберіг від усього поганого і недоброго.</w:t>
      </w:r>
    </w:p>
    <w:p w:rsidR="00EF7273" w:rsidRPr="002F5F01" w:rsidRDefault="00EF7273" w:rsidP="00EF7273">
      <w:pPr>
        <w:spacing w:line="276" w:lineRule="auto"/>
        <w:ind w:firstLine="709"/>
        <w:contextualSpacing/>
        <w:jc w:val="both"/>
        <w:rPr>
          <w:color w:val="000000"/>
          <w:sz w:val="26"/>
          <w:szCs w:val="26"/>
          <w:shd w:val="clear" w:color="auto" w:fill="F7F7F7"/>
          <w:lang w:val="uk-UA"/>
        </w:rPr>
      </w:pPr>
      <w:r w:rsidRPr="002F5F01">
        <w:rPr>
          <w:sz w:val="26"/>
          <w:szCs w:val="26"/>
          <w:lang w:val="uk-UA"/>
        </w:rPr>
        <w:t>У</w:t>
      </w:r>
      <w:r w:rsidRPr="002F5F01">
        <w:rPr>
          <w:color w:val="000000"/>
          <w:sz w:val="26"/>
          <w:szCs w:val="26"/>
          <w:shd w:val="clear" w:color="auto" w:fill="F7F7F7"/>
          <w:lang w:val="uk-UA"/>
        </w:rPr>
        <w:t>сього у вінку могло бути до 12 різних квіток.  Кожна квітка мала свій символ. Щоб посилити захисну силу вінка, поміж квітів вплітали зілля та листя.  Але чи не найсильнішим оберегом вважався  барвінок. Символ</w:t>
      </w:r>
      <w:r w:rsidRPr="002F5F01">
        <w:rPr>
          <w:rStyle w:val="apple-converted-space"/>
          <w:color w:val="000000"/>
          <w:sz w:val="26"/>
          <w:szCs w:val="26"/>
          <w:shd w:val="clear" w:color="auto" w:fill="F7F7F7"/>
          <w:lang w:val="uk-UA"/>
        </w:rPr>
        <w:t> </w:t>
      </w:r>
      <w:r w:rsidRPr="002F5F01">
        <w:rPr>
          <w:color w:val="000000"/>
          <w:sz w:val="26"/>
          <w:szCs w:val="26"/>
          <w:shd w:val="clear" w:color="auto" w:fill="F7F7F7"/>
          <w:lang w:val="uk-UA"/>
        </w:rPr>
        <w:t>життя та безсмертя душі людської,</w:t>
      </w:r>
      <w:r w:rsidRPr="002F5F01">
        <w:rPr>
          <w:rStyle w:val="apple-converted-space"/>
          <w:color w:val="000000"/>
          <w:sz w:val="26"/>
          <w:szCs w:val="26"/>
          <w:shd w:val="clear" w:color="auto" w:fill="F7F7F7"/>
          <w:lang w:val="uk-UA"/>
        </w:rPr>
        <w:t> </w:t>
      </w:r>
      <w:r w:rsidRPr="002F5F01">
        <w:rPr>
          <w:color w:val="000000"/>
          <w:sz w:val="26"/>
          <w:szCs w:val="26"/>
          <w:shd w:val="clear" w:color="auto" w:fill="F7F7F7"/>
          <w:lang w:val="uk-UA"/>
        </w:rPr>
        <w:t>оберіг від злих духів, зілля кохання та дівочої краси, чистого шлюбу. (61слово)</w:t>
      </w:r>
    </w:p>
    <w:p w:rsidR="00EF7273" w:rsidRPr="002F5F01" w:rsidRDefault="00EF7273" w:rsidP="00EF7273">
      <w:pPr>
        <w:shd w:val="clear" w:color="auto" w:fill="FFFFFF"/>
        <w:spacing w:line="276" w:lineRule="auto"/>
        <w:ind w:firstLine="709"/>
        <w:jc w:val="center"/>
        <w:rPr>
          <w:color w:val="000000" w:themeColor="text1"/>
          <w:sz w:val="26"/>
          <w:szCs w:val="26"/>
          <w:lang w:val="uk-UA"/>
        </w:rPr>
      </w:pPr>
      <w:proofErr w:type="spellStart"/>
      <w:r w:rsidRPr="002F5F01">
        <w:rPr>
          <w:color w:val="000000" w:themeColor="text1"/>
          <w:sz w:val="26"/>
          <w:szCs w:val="26"/>
          <w:lang w:val="uk-UA"/>
        </w:rPr>
        <w:t>Ясинець</w:t>
      </w:r>
      <w:proofErr w:type="spellEnd"/>
    </w:p>
    <w:p w:rsidR="00EF7273" w:rsidRPr="002F5F01" w:rsidRDefault="00EF7273" w:rsidP="00EF7273">
      <w:pPr>
        <w:shd w:val="clear" w:color="auto" w:fill="FFFFFF"/>
        <w:spacing w:line="276" w:lineRule="auto"/>
        <w:ind w:firstLine="709"/>
        <w:jc w:val="both"/>
        <w:rPr>
          <w:color w:val="000000" w:themeColor="text1"/>
          <w:sz w:val="26"/>
          <w:szCs w:val="26"/>
          <w:lang w:val="uk-UA"/>
        </w:rPr>
      </w:pPr>
      <w:r w:rsidRPr="002F5F01">
        <w:rPr>
          <w:color w:val="000000" w:themeColor="text1"/>
          <w:sz w:val="26"/>
          <w:szCs w:val="26"/>
          <w:lang w:val="uk-UA"/>
        </w:rPr>
        <w:t xml:space="preserve">Росте в нашому краї чудова квітка. Вона не тільки красива, але й загадкова. Подоляни називають її  </w:t>
      </w:r>
      <w:proofErr w:type="spellStart"/>
      <w:r w:rsidRPr="002F5F01">
        <w:rPr>
          <w:color w:val="000000" w:themeColor="text1"/>
          <w:sz w:val="26"/>
          <w:szCs w:val="26"/>
          <w:lang w:val="uk-UA"/>
        </w:rPr>
        <w:t>ясинцем</w:t>
      </w:r>
      <w:proofErr w:type="spellEnd"/>
      <w:r w:rsidRPr="002F5F01">
        <w:rPr>
          <w:color w:val="000000" w:themeColor="text1"/>
          <w:sz w:val="26"/>
          <w:szCs w:val="26"/>
          <w:lang w:val="uk-UA"/>
        </w:rPr>
        <w:t xml:space="preserve">. Має листя схоже до ясенового, квіти, як горохові. Колір квітки нагадує рожево-бузкові хмарки, які прикрашають сонце. При цвітінні рослина виділяє ефірні масла і, коли сонце добре припече,  навколо квітки спалахує синьо - зелене полум’я. За якусь мить вогонь зникне, а  </w:t>
      </w:r>
      <w:proofErr w:type="spellStart"/>
      <w:r w:rsidRPr="002F5F01">
        <w:rPr>
          <w:color w:val="000000" w:themeColor="text1"/>
          <w:sz w:val="26"/>
          <w:szCs w:val="26"/>
          <w:lang w:val="uk-UA"/>
        </w:rPr>
        <w:t>ясинець</w:t>
      </w:r>
      <w:proofErr w:type="spellEnd"/>
      <w:r w:rsidRPr="002F5F01">
        <w:rPr>
          <w:color w:val="000000" w:themeColor="text1"/>
          <w:sz w:val="26"/>
          <w:szCs w:val="26"/>
          <w:lang w:val="uk-UA"/>
        </w:rPr>
        <w:t xml:space="preserve"> яким був, таким і залишився. (63 слова)</w:t>
      </w:r>
    </w:p>
    <w:p w:rsidR="00EF7273" w:rsidRPr="002F5F01" w:rsidRDefault="00EF7273" w:rsidP="00EF7273">
      <w:pPr>
        <w:pStyle w:val="a4"/>
        <w:shd w:val="clear" w:color="auto" w:fill="FFFFFF"/>
        <w:spacing w:before="0" w:beforeAutospacing="0" w:after="0" w:afterAutospacing="0" w:line="276" w:lineRule="auto"/>
        <w:ind w:firstLine="709"/>
        <w:jc w:val="center"/>
        <w:rPr>
          <w:color w:val="000000"/>
          <w:sz w:val="26"/>
          <w:szCs w:val="26"/>
        </w:rPr>
      </w:pPr>
      <w:r w:rsidRPr="002F5F01">
        <w:rPr>
          <w:color w:val="000000"/>
          <w:sz w:val="26"/>
          <w:szCs w:val="26"/>
        </w:rPr>
        <w:t>Легенди Поділля</w:t>
      </w:r>
    </w:p>
    <w:p w:rsidR="00EF7273" w:rsidRPr="002F5F01" w:rsidRDefault="00EF7273" w:rsidP="00EF7273">
      <w:pPr>
        <w:spacing w:line="276" w:lineRule="auto"/>
        <w:ind w:firstLine="709"/>
        <w:jc w:val="both"/>
        <w:rPr>
          <w:color w:val="1D1D1B"/>
          <w:sz w:val="26"/>
          <w:szCs w:val="26"/>
          <w:lang w:val="uk-UA"/>
        </w:rPr>
      </w:pPr>
      <w:r w:rsidRPr="002F5F01">
        <w:rPr>
          <w:color w:val="1D1D1B"/>
          <w:sz w:val="26"/>
          <w:szCs w:val="26"/>
          <w:lang w:val="uk-UA"/>
        </w:rPr>
        <w:t xml:space="preserve">Багатий подільський  край  на легенди. Одна з них  розповідає про диво, дароване мешканцям сіл </w:t>
      </w:r>
      <w:proofErr w:type="spellStart"/>
      <w:r w:rsidRPr="002F5F01">
        <w:rPr>
          <w:color w:val="1D1D1B"/>
          <w:sz w:val="26"/>
          <w:szCs w:val="26"/>
          <w:lang w:val="uk-UA"/>
        </w:rPr>
        <w:t>Нігин</w:t>
      </w:r>
      <w:proofErr w:type="spellEnd"/>
      <w:r w:rsidRPr="002F5F01">
        <w:rPr>
          <w:color w:val="1D1D1B"/>
          <w:sz w:val="26"/>
          <w:szCs w:val="26"/>
          <w:lang w:val="uk-UA"/>
        </w:rPr>
        <w:t xml:space="preserve"> і </w:t>
      </w:r>
      <w:proofErr w:type="spellStart"/>
      <w:r w:rsidRPr="002F5F01">
        <w:rPr>
          <w:color w:val="1D1D1B"/>
          <w:sz w:val="26"/>
          <w:szCs w:val="26"/>
          <w:lang w:val="uk-UA"/>
        </w:rPr>
        <w:t>Черче</w:t>
      </w:r>
      <w:proofErr w:type="spellEnd"/>
      <w:r w:rsidRPr="002F5F01">
        <w:rPr>
          <w:color w:val="1D1D1B"/>
          <w:sz w:val="26"/>
          <w:szCs w:val="26"/>
          <w:lang w:val="uk-UA"/>
        </w:rPr>
        <w:t xml:space="preserve">. Під час набігу татар люди сховались в печері біля </w:t>
      </w:r>
      <w:proofErr w:type="spellStart"/>
      <w:r w:rsidRPr="002F5F01">
        <w:rPr>
          <w:color w:val="1D1D1B"/>
          <w:sz w:val="26"/>
          <w:szCs w:val="26"/>
          <w:lang w:val="uk-UA"/>
        </w:rPr>
        <w:t>Нігинського</w:t>
      </w:r>
      <w:proofErr w:type="spellEnd"/>
      <w:r w:rsidRPr="002F5F01">
        <w:rPr>
          <w:color w:val="1D1D1B"/>
          <w:sz w:val="26"/>
          <w:szCs w:val="26"/>
          <w:lang w:val="uk-UA"/>
        </w:rPr>
        <w:t xml:space="preserve"> перевалу. Протягом кількох тижнів стінами печери текла не вода, а молоко, яке годувало селян та давало їм сили. А жителі села </w:t>
      </w:r>
      <w:proofErr w:type="spellStart"/>
      <w:r w:rsidRPr="002F5F01">
        <w:rPr>
          <w:color w:val="1D1D1B"/>
          <w:sz w:val="26"/>
          <w:szCs w:val="26"/>
          <w:lang w:val="uk-UA"/>
        </w:rPr>
        <w:t>Івахнівці</w:t>
      </w:r>
      <w:proofErr w:type="spellEnd"/>
      <w:r w:rsidRPr="002F5F01">
        <w:rPr>
          <w:color w:val="1D1D1B"/>
          <w:sz w:val="26"/>
          <w:szCs w:val="26"/>
          <w:lang w:val="uk-UA"/>
        </w:rPr>
        <w:t xml:space="preserve"> кажуть, що вода з джерела у їхньому селі цілюща, адже колись там ступила нога Богоматері. (64 слова)</w:t>
      </w:r>
    </w:p>
    <w:p w:rsidR="00EF7273" w:rsidRPr="002F5F01" w:rsidRDefault="00EF7273" w:rsidP="00EF7273">
      <w:pPr>
        <w:spacing w:line="276" w:lineRule="auto"/>
        <w:ind w:firstLine="709"/>
        <w:jc w:val="center"/>
        <w:rPr>
          <w:color w:val="000000"/>
          <w:spacing w:val="7"/>
          <w:sz w:val="26"/>
          <w:szCs w:val="26"/>
          <w:shd w:val="clear" w:color="auto" w:fill="FFFFFF"/>
          <w:lang w:val="uk-UA"/>
        </w:rPr>
      </w:pPr>
      <w:r w:rsidRPr="002F5F01">
        <w:rPr>
          <w:color w:val="000000"/>
          <w:spacing w:val="7"/>
          <w:sz w:val="26"/>
          <w:szCs w:val="26"/>
          <w:shd w:val="clear" w:color="auto" w:fill="FFFFFF"/>
          <w:lang w:val="uk-UA"/>
        </w:rPr>
        <w:t>Подільська Швейцарія</w:t>
      </w:r>
    </w:p>
    <w:p w:rsidR="00EF7273" w:rsidRPr="002F5F01" w:rsidRDefault="00EF7273" w:rsidP="00EF7273">
      <w:pPr>
        <w:spacing w:line="276" w:lineRule="auto"/>
        <w:ind w:firstLine="709"/>
        <w:jc w:val="both"/>
        <w:rPr>
          <w:color w:val="333333"/>
          <w:sz w:val="26"/>
          <w:szCs w:val="26"/>
          <w:shd w:val="clear" w:color="auto" w:fill="F8F8F8"/>
          <w:lang w:val="uk-UA"/>
        </w:rPr>
      </w:pPr>
      <w:r w:rsidRPr="002F5F01">
        <w:rPr>
          <w:color w:val="000000"/>
          <w:sz w:val="26"/>
          <w:szCs w:val="26"/>
          <w:shd w:val="clear" w:color="auto" w:fill="FFFFFF"/>
          <w:lang w:val="uk-UA"/>
        </w:rPr>
        <w:t xml:space="preserve">В південній частині Хмельницької області, поряд з легендарним Кам’янцем, розкинулись </w:t>
      </w:r>
      <w:proofErr w:type="spellStart"/>
      <w:r w:rsidRPr="002F5F01">
        <w:rPr>
          <w:color w:val="000000"/>
          <w:sz w:val="26"/>
          <w:szCs w:val="26"/>
          <w:shd w:val="clear" w:color="auto" w:fill="FFFFFF"/>
          <w:lang w:val="uk-UA"/>
        </w:rPr>
        <w:t>Товтри</w:t>
      </w:r>
      <w:proofErr w:type="spellEnd"/>
      <w:r w:rsidRPr="002F5F01">
        <w:rPr>
          <w:color w:val="000000"/>
          <w:sz w:val="26"/>
          <w:szCs w:val="26"/>
          <w:shd w:val="clear" w:color="auto" w:fill="FFFFFF"/>
          <w:lang w:val="uk-UA"/>
        </w:rPr>
        <w:t>.</w:t>
      </w:r>
      <w:r w:rsidRPr="002F5F01">
        <w:rPr>
          <w:sz w:val="26"/>
          <w:szCs w:val="26"/>
          <w:lang w:val="uk-UA"/>
        </w:rPr>
        <w:t xml:space="preserve"> Один з небагатьох куточків рідного краю, де на відкритих сонцю, дощам і перелітним вітрам кам’янистих схилах збереглися зникаючі і рідкісні рослини, яких немає більше ніде на Поділлі. </w:t>
      </w:r>
    </w:p>
    <w:p w:rsidR="00EF7273" w:rsidRDefault="00EF7273" w:rsidP="00EF7273">
      <w:pPr>
        <w:spacing w:line="276" w:lineRule="auto"/>
        <w:ind w:firstLine="709"/>
        <w:jc w:val="both"/>
        <w:rPr>
          <w:color w:val="000000"/>
          <w:spacing w:val="7"/>
          <w:sz w:val="26"/>
          <w:szCs w:val="26"/>
          <w:shd w:val="clear" w:color="auto" w:fill="FFFFFF"/>
          <w:lang w:val="en-US"/>
        </w:rPr>
      </w:pPr>
      <w:r w:rsidRPr="002F5F01">
        <w:rPr>
          <w:color w:val="000000"/>
          <w:spacing w:val="7"/>
          <w:sz w:val="26"/>
          <w:szCs w:val="26"/>
          <w:shd w:val="clear" w:color="auto" w:fill="FFFFFF"/>
          <w:lang w:val="uk-UA"/>
        </w:rPr>
        <w:t xml:space="preserve">За пахучі трави, за напоєні квітковим нектаром долини, за щедрі врожаї меду, дістала ця місцевість милозвучну назву – </w:t>
      </w:r>
      <w:proofErr w:type="spellStart"/>
      <w:r w:rsidRPr="002F5F01">
        <w:rPr>
          <w:color w:val="000000"/>
          <w:spacing w:val="7"/>
          <w:sz w:val="26"/>
          <w:szCs w:val="26"/>
          <w:shd w:val="clear" w:color="auto" w:fill="FFFFFF"/>
          <w:lang w:val="uk-UA"/>
        </w:rPr>
        <w:t>Медобори</w:t>
      </w:r>
      <w:proofErr w:type="spellEnd"/>
      <w:r w:rsidRPr="002F5F01">
        <w:rPr>
          <w:color w:val="000000"/>
          <w:spacing w:val="7"/>
          <w:sz w:val="26"/>
          <w:szCs w:val="26"/>
          <w:shd w:val="clear" w:color="auto" w:fill="FFFFFF"/>
          <w:lang w:val="uk-UA"/>
        </w:rPr>
        <w:t>. За неповторну красу їх ще називають Подільською Швейцарією. (65слів)</w:t>
      </w:r>
    </w:p>
    <w:p w:rsidR="00584B0E" w:rsidRDefault="00584B0E" w:rsidP="00EF7273">
      <w:pPr>
        <w:spacing w:line="276" w:lineRule="auto"/>
        <w:ind w:firstLine="709"/>
        <w:jc w:val="both"/>
        <w:rPr>
          <w:color w:val="000000"/>
          <w:spacing w:val="7"/>
          <w:sz w:val="26"/>
          <w:szCs w:val="26"/>
          <w:shd w:val="clear" w:color="auto" w:fill="FFFFFF"/>
          <w:lang w:val="en-US"/>
        </w:rPr>
      </w:pPr>
    </w:p>
    <w:p w:rsidR="00584B0E" w:rsidRDefault="00584B0E" w:rsidP="00EF7273">
      <w:pPr>
        <w:spacing w:line="276" w:lineRule="auto"/>
        <w:ind w:firstLine="709"/>
        <w:jc w:val="both"/>
        <w:rPr>
          <w:color w:val="000000"/>
          <w:spacing w:val="7"/>
          <w:sz w:val="26"/>
          <w:szCs w:val="26"/>
          <w:shd w:val="clear" w:color="auto" w:fill="FFFFFF"/>
          <w:lang w:val="en-US"/>
        </w:rPr>
      </w:pPr>
    </w:p>
    <w:p w:rsidR="00584B0E" w:rsidRDefault="00584B0E" w:rsidP="00EF7273">
      <w:pPr>
        <w:spacing w:line="276" w:lineRule="auto"/>
        <w:ind w:firstLine="709"/>
        <w:jc w:val="both"/>
        <w:rPr>
          <w:color w:val="000000"/>
          <w:spacing w:val="7"/>
          <w:sz w:val="26"/>
          <w:szCs w:val="26"/>
          <w:shd w:val="clear" w:color="auto" w:fill="FFFFFF"/>
          <w:lang w:val="en-US"/>
        </w:rPr>
      </w:pPr>
    </w:p>
    <w:p w:rsidR="00584B0E" w:rsidRDefault="00584B0E" w:rsidP="00EF7273">
      <w:pPr>
        <w:spacing w:line="276" w:lineRule="auto"/>
        <w:ind w:firstLine="709"/>
        <w:jc w:val="both"/>
        <w:rPr>
          <w:color w:val="000000"/>
          <w:spacing w:val="7"/>
          <w:sz w:val="26"/>
          <w:szCs w:val="26"/>
          <w:shd w:val="clear" w:color="auto" w:fill="FFFFFF"/>
          <w:lang w:val="en-US"/>
        </w:rPr>
      </w:pPr>
    </w:p>
    <w:p w:rsidR="00584B0E" w:rsidRPr="00584B0E" w:rsidRDefault="00584B0E" w:rsidP="00EF7273">
      <w:pPr>
        <w:spacing w:line="276" w:lineRule="auto"/>
        <w:ind w:firstLine="709"/>
        <w:jc w:val="both"/>
        <w:rPr>
          <w:color w:val="000000"/>
          <w:spacing w:val="7"/>
          <w:sz w:val="26"/>
          <w:szCs w:val="26"/>
          <w:shd w:val="clear" w:color="auto" w:fill="FFFFFF"/>
          <w:lang w:val="en-US"/>
        </w:rPr>
      </w:pPr>
    </w:p>
    <w:p w:rsidR="00EF7273" w:rsidRPr="002F5F01" w:rsidRDefault="00EF7273" w:rsidP="00EF7273">
      <w:pPr>
        <w:shd w:val="clear" w:color="auto" w:fill="FFFFFF"/>
        <w:spacing w:line="276" w:lineRule="auto"/>
        <w:ind w:firstLine="709"/>
        <w:jc w:val="center"/>
        <w:rPr>
          <w:color w:val="000000" w:themeColor="text1"/>
          <w:sz w:val="26"/>
          <w:szCs w:val="26"/>
          <w:shd w:val="clear" w:color="auto" w:fill="FFFFFF"/>
          <w:lang w:val="uk-UA"/>
        </w:rPr>
      </w:pPr>
      <w:r w:rsidRPr="002F5F01">
        <w:rPr>
          <w:color w:val="000000" w:themeColor="text1"/>
          <w:sz w:val="26"/>
          <w:szCs w:val="26"/>
          <w:shd w:val="clear" w:color="auto" w:fill="FFFFFF"/>
          <w:lang w:val="uk-UA"/>
        </w:rPr>
        <w:lastRenderedPageBreak/>
        <w:t>Заповідна земля</w:t>
      </w:r>
    </w:p>
    <w:p w:rsidR="00EF7273" w:rsidRPr="002F5F01" w:rsidRDefault="00EF7273" w:rsidP="00EF7273">
      <w:pPr>
        <w:spacing w:line="276" w:lineRule="auto"/>
        <w:ind w:firstLine="709"/>
        <w:jc w:val="both"/>
        <w:rPr>
          <w:color w:val="000000" w:themeColor="text1"/>
          <w:sz w:val="26"/>
          <w:szCs w:val="26"/>
          <w:shd w:val="clear" w:color="auto" w:fill="FFFFFF"/>
          <w:lang w:val="uk-UA"/>
        </w:rPr>
      </w:pPr>
      <w:r w:rsidRPr="00584B0E">
        <w:rPr>
          <w:color w:val="000000" w:themeColor="text1"/>
          <w:sz w:val="26"/>
          <w:szCs w:val="26"/>
          <w:shd w:val="clear" w:color="auto" w:fill="FFFFFF"/>
          <w:lang w:val="uk-UA"/>
        </w:rPr>
        <w:t>Урочище</w:t>
      </w:r>
      <w:r w:rsidRPr="00584B0E">
        <w:rPr>
          <w:rStyle w:val="apple-converted-space"/>
          <w:color w:val="000000" w:themeColor="text1"/>
          <w:sz w:val="26"/>
          <w:szCs w:val="26"/>
          <w:shd w:val="clear" w:color="auto" w:fill="FFFFFF"/>
          <w:lang w:val="uk-UA"/>
        </w:rPr>
        <w:t> </w:t>
      </w:r>
      <w:proofErr w:type="spellStart"/>
      <w:r w:rsidRPr="00584B0E">
        <w:rPr>
          <w:rStyle w:val="a3"/>
          <w:rFonts w:eastAsia="Tahoma"/>
          <w:b w:val="0"/>
          <w:color w:val="000000" w:themeColor="text1"/>
          <w:sz w:val="26"/>
          <w:szCs w:val="26"/>
          <w:lang w:val="uk-UA"/>
        </w:rPr>
        <w:t>Совий</w:t>
      </w:r>
      <w:proofErr w:type="spellEnd"/>
      <w:r w:rsidRPr="00584B0E">
        <w:rPr>
          <w:rStyle w:val="a3"/>
          <w:rFonts w:eastAsia="Tahoma"/>
          <w:b w:val="0"/>
          <w:color w:val="000000" w:themeColor="text1"/>
          <w:sz w:val="26"/>
          <w:szCs w:val="26"/>
          <w:lang w:val="uk-UA"/>
        </w:rPr>
        <w:t xml:space="preserve"> яр</w:t>
      </w:r>
      <w:r w:rsidRPr="00584B0E">
        <w:rPr>
          <w:color w:val="000000" w:themeColor="text1"/>
          <w:sz w:val="26"/>
          <w:szCs w:val="26"/>
          <w:shd w:val="clear" w:color="auto" w:fill="FFFFFF"/>
          <w:lang w:val="uk-UA"/>
        </w:rPr>
        <w:t xml:space="preserve"> – заповідна земля</w:t>
      </w:r>
      <w:r w:rsidRPr="00584B0E">
        <w:rPr>
          <w:rStyle w:val="a3"/>
          <w:rFonts w:eastAsia="Tahoma"/>
          <w:color w:val="000000" w:themeColor="text1"/>
          <w:sz w:val="26"/>
          <w:szCs w:val="26"/>
          <w:shd w:val="clear" w:color="auto" w:fill="FFFFFF"/>
          <w:lang w:val="uk-UA"/>
        </w:rPr>
        <w:t xml:space="preserve"> </w:t>
      </w:r>
      <w:r w:rsidRPr="00584B0E">
        <w:rPr>
          <w:rStyle w:val="a3"/>
          <w:rFonts w:eastAsia="Tahoma"/>
          <w:b w:val="0"/>
          <w:color w:val="000000" w:themeColor="text1"/>
          <w:sz w:val="26"/>
          <w:szCs w:val="26"/>
          <w:shd w:val="clear" w:color="auto" w:fill="FFFFFF"/>
          <w:lang w:val="uk-UA"/>
        </w:rPr>
        <w:t>Подільського Придністров'я</w:t>
      </w:r>
      <w:r w:rsidRPr="00584B0E">
        <w:rPr>
          <w:color w:val="000000" w:themeColor="text1"/>
          <w:sz w:val="26"/>
          <w:szCs w:val="26"/>
          <w:shd w:val="clear" w:color="auto" w:fill="FFFFFF"/>
          <w:lang w:val="uk-UA"/>
        </w:rPr>
        <w:t>. Серед</w:t>
      </w:r>
      <w:r w:rsidRPr="002F5F01">
        <w:rPr>
          <w:color w:val="000000" w:themeColor="text1"/>
          <w:sz w:val="26"/>
          <w:szCs w:val="26"/>
          <w:shd w:val="clear" w:color="auto" w:fill="FFFFFF"/>
          <w:lang w:val="uk-UA"/>
        </w:rPr>
        <w:t xml:space="preserve"> кам'янисто-степового різнотрав'я є рідкісні  рослини. Так, на монолітному щербатому камені вапняку зачепилися і висять золотисто-жовті подушечки скелелаза або </w:t>
      </w:r>
      <w:proofErr w:type="spellStart"/>
      <w:r w:rsidRPr="002F5F01">
        <w:rPr>
          <w:color w:val="000000" w:themeColor="text1"/>
          <w:sz w:val="26"/>
          <w:szCs w:val="26"/>
          <w:shd w:val="clear" w:color="auto" w:fill="FFFFFF"/>
          <w:lang w:val="uk-UA"/>
        </w:rPr>
        <w:t>аурінії</w:t>
      </w:r>
      <w:proofErr w:type="spellEnd"/>
      <w:r w:rsidRPr="002F5F01">
        <w:rPr>
          <w:color w:val="000000" w:themeColor="text1"/>
          <w:sz w:val="26"/>
          <w:szCs w:val="26"/>
          <w:shd w:val="clear" w:color="auto" w:fill="FFFFFF"/>
          <w:lang w:val="uk-UA"/>
        </w:rPr>
        <w:t xml:space="preserve"> скельної. А поряд, на виступах скелі, стійко витримує жару густе світло-бузкове "вусате" суцвіття лука подільського, Милують око своїми неповторними квітами зозулині черевички. </w:t>
      </w:r>
    </w:p>
    <w:p w:rsidR="00EF7273" w:rsidRPr="002F5F01" w:rsidRDefault="00EF7273" w:rsidP="00EF7273">
      <w:pPr>
        <w:spacing w:line="276" w:lineRule="auto"/>
        <w:ind w:firstLine="709"/>
        <w:jc w:val="both"/>
        <w:rPr>
          <w:color w:val="000000" w:themeColor="text1"/>
          <w:sz w:val="26"/>
          <w:szCs w:val="26"/>
          <w:shd w:val="clear" w:color="auto" w:fill="FFFFFF"/>
          <w:lang w:val="uk-UA"/>
        </w:rPr>
      </w:pPr>
      <w:r w:rsidRPr="002F5F01">
        <w:rPr>
          <w:color w:val="000000" w:themeColor="text1"/>
          <w:sz w:val="26"/>
          <w:szCs w:val="26"/>
          <w:shd w:val="clear" w:color="auto" w:fill="FFFFFF"/>
          <w:lang w:val="uk-UA"/>
        </w:rPr>
        <w:t>Рідкісні рослини під кронами дерев та кущів утворюють квітчастий візерунок від весни до осені. (66 слів)</w:t>
      </w:r>
    </w:p>
    <w:p w:rsidR="00EF7273" w:rsidRPr="002F5F01" w:rsidRDefault="00EF7273" w:rsidP="00EF7273">
      <w:pPr>
        <w:shd w:val="clear" w:color="auto" w:fill="FFFFFF"/>
        <w:spacing w:line="276" w:lineRule="auto"/>
        <w:ind w:firstLine="709"/>
        <w:jc w:val="center"/>
        <w:rPr>
          <w:sz w:val="26"/>
          <w:szCs w:val="26"/>
          <w:lang w:val="uk-UA"/>
        </w:rPr>
      </w:pPr>
      <w:r w:rsidRPr="002F5F01">
        <w:rPr>
          <w:sz w:val="26"/>
          <w:szCs w:val="26"/>
          <w:lang w:val="uk-UA"/>
        </w:rPr>
        <w:t>Оберіг для дівчинки</w:t>
      </w:r>
    </w:p>
    <w:p w:rsidR="00EF7273" w:rsidRPr="002F5F01" w:rsidRDefault="00EF7273" w:rsidP="00EF7273">
      <w:pPr>
        <w:spacing w:line="276" w:lineRule="auto"/>
        <w:ind w:firstLine="709"/>
        <w:contextualSpacing/>
        <w:jc w:val="both"/>
        <w:rPr>
          <w:color w:val="000000"/>
          <w:sz w:val="26"/>
          <w:szCs w:val="26"/>
          <w:shd w:val="clear" w:color="auto" w:fill="F7F7F7"/>
          <w:lang w:val="uk-UA"/>
        </w:rPr>
      </w:pPr>
      <w:r w:rsidRPr="002F5F01">
        <w:rPr>
          <w:color w:val="000000"/>
          <w:sz w:val="26"/>
          <w:szCs w:val="26"/>
          <w:shd w:val="clear" w:color="auto" w:fill="F7F7F7"/>
          <w:lang w:val="uk-UA"/>
        </w:rPr>
        <w:t>В Україні вінок починали носити дівчатка з трьох років. Перший вінок плела мама. Вплітала у нього чорнобривці, незабудки, ромашки, барвінок. Одягали той віночок  на Спаса, бажаючи здоров’я.</w:t>
      </w:r>
    </w:p>
    <w:p w:rsidR="00EF7273" w:rsidRPr="002F5F01" w:rsidRDefault="00EF7273" w:rsidP="00EF7273">
      <w:pPr>
        <w:spacing w:line="276" w:lineRule="auto"/>
        <w:ind w:firstLine="709"/>
        <w:contextualSpacing/>
        <w:jc w:val="both"/>
        <w:rPr>
          <w:color w:val="000000"/>
          <w:sz w:val="26"/>
          <w:szCs w:val="26"/>
          <w:shd w:val="clear" w:color="auto" w:fill="F7F7F7"/>
          <w:lang w:val="uk-UA"/>
        </w:rPr>
      </w:pPr>
      <w:r w:rsidRPr="002F5F01">
        <w:rPr>
          <w:color w:val="000000"/>
          <w:sz w:val="26"/>
          <w:szCs w:val="26"/>
          <w:shd w:val="clear" w:color="auto" w:fill="F7F7F7"/>
          <w:lang w:val="uk-UA"/>
        </w:rPr>
        <w:t>Другий віночок одягали через рік. В ньому з’являвся безсмертник та листочки яблуні. Шестирічній доньці вплітали мак, що додавав сон та беріг думку. У сім років одягали вінок із семи яблуневих квіток і  просили для дитини здоров’я та кращої долі. (66 слів)</w:t>
      </w:r>
    </w:p>
    <w:p w:rsidR="00EF7273" w:rsidRPr="002F5F01" w:rsidRDefault="00EF7273" w:rsidP="00EF7273">
      <w:pPr>
        <w:shd w:val="clear" w:color="auto" w:fill="FFFFFF"/>
        <w:spacing w:line="276" w:lineRule="auto"/>
        <w:ind w:firstLine="709"/>
        <w:jc w:val="center"/>
        <w:rPr>
          <w:sz w:val="26"/>
          <w:szCs w:val="26"/>
          <w:lang w:val="uk-UA"/>
        </w:rPr>
      </w:pPr>
      <w:proofErr w:type="spellStart"/>
      <w:r w:rsidRPr="002F5F01">
        <w:rPr>
          <w:color w:val="000000"/>
          <w:sz w:val="26"/>
          <w:szCs w:val="26"/>
          <w:shd w:val="clear" w:color="auto" w:fill="FFFFFF"/>
          <w:lang w:val="uk-UA"/>
        </w:rPr>
        <w:t>Совий</w:t>
      </w:r>
      <w:proofErr w:type="spellEnd"/>
      <w:r w:rsidRPr="002F5F01">
        <w:rPr>
          <w:color w:val="000000"/>
          <w:sz w:val="26"/>
          <w:szCs w:val="26"/>
          <w:shd w:val="clear" w:color="auto" w:fill="FFFFFF"/>
          <w:lang w:val="uk-UA"/>
        </w:rPr>
        <w:t xml:space="preserve"> Яр</w:t>
      </w:r>
    </w:p>
    <w:p w:rsidR="00EF7273" w:rsidRPr="002F5F01" w:rsidRDefault="00EF7273" w:rsidP="00EF7273">
      <w:pPr>
        <w:shd w:val="clear" w:color="auto" w:fill="FFFFFF"/>
        <w:spacing w:line="276" w:lineRule="auto"/>
        <w:ind w:firstLine="709"/>
        <w:jc w:val="both"/>
        <w:rPr>
          <w:color w:val="000000"/>
          <w:sz w:val="26"/>
          <w:szCs w:val="26"/>
          <w:shd w:val="clear" w:color="auto" w:fill="FFFFFF"/>
          <w:lang w:val="uk-UA"/>
        </w:rPr>
      </w:pPr>
      <w:r w:rsidRPr="002F5F01">
        <w:rPr>
          <w:color w:val="000000"/>
          <w:sz w:val="26"/>
          <w:szCs w:val="26"/>
          <w:shd w:val="clear" w:color="auto" w:fill="FFFFFF"/>
          <w:lang w:val="uk-UA"/>
        </w:rPr>
        <w:t xml:space="preserve">Дорогу між древнім Кам’янцем та Старою </w:t>
      </w:r>
      <w:proofErr w:type="spellStart"/>
      <w:r w:rsidRPr="002F5F01">
        <w:rPr>
          <w:color w:val="000000"/>
          <w:sz w:val="26"/>
          <w:szCs w:val="26"/>
          <w:shd w:val="clear" w:color="auto" w:fill="FFFFFF"/>
          <w:lang w:val="uk-UA"/>
        </w:rPr>
        <w:t>Ушицею</w:t>
      </w:r>
      <w:proofErr w:type="spellEnd"/>
      <w:r w:rsidRPr="002F5F01">
        <w:rPr>
          <w:color w:val="000000"/>
          <w:sz w:val="26"/>
          <w:szCs w:val="26"/>
          <w:shd w:val="clear" w:color="auto" w:fill="FFFFFF"/>
          <w:lang w:val="uk-UA"/>
        </w:rPr>
        <w:t xml:space="preserve"> пересікають глибокі яри. Найбільшим з них є </w:t>
      </w:r>
      <w:proofErr w:type="spellStart"/>
      <w:r w:rsidRPr="002F5F01">
        <w:rPr>
          <w:color w:val="000000"/>
          <w:sz w:val="26"/>
          <w:szCs w:val="26"/>
          <w:shd w:val="clear" w:color="auto" w:fill="FFFFFF"/>
          <w:lang w:val="uk-UA"/>
        </w:rPr>
        <w:t>Совий</w:t>
      </w:r>
      <w:proofErr w:type="spellEnd"/>
      <w:r w:rsidRPr="002F5F01">
        <w:rPr>
          <w:color w:val="000000"/>
          <w:sz w:val="26"/>
          <w:szCs w:val="26"/>
          <w:shd w:val="clear" w:color="auto" w:fill="FFFFFF"/>
          <w:lang w:val="uk-UA"/>
        </w:rPr>
        <w:t xml:space="preserve"> Яр. Його вузькою долиною тече річка </w:t>
      </w:r>
      <w:proofErr w:type="spellStart"/>
      <w:r w:rsidRPr="002F5F01">
        <w:rPr>
          <w:color w:val="000000"/>
          <w:sz w:val="26"/>
          <w:szCs w:val="26"/>
          <w:shd w:val="clear" w:color="auto" w:fill="FFFFFF"/>
          <w:lang w:val="uk-UA"/>
        </w:rPr>
        <w:t>Студениця</w:t>
      </w:r>
      <w:proofErr w:type="spellEnd"/>
      <w:r w:rsidRPr="002F5F01">
        <w:rPr>
          <w:color w:val="000000"/>
          <w:sz w:val="26"/>
          <w:szCs w:val="26"/>
          <w:shd w:val="clear" w:color="auto" w:fill="FFFFFF"/>
          <w:lang w:val="uk-UA"/>
        </w:rPr>
        <w:t xml:space="preserve">, Правий берег яру заріс знизу доверху густим пралісом, лівий заліснений лише до половини. А далі голі скелі,  порослі степовими травами, кам’янисті крутояри. Бурхливий холодний потік </w:t>
      </w:r>
      <w:proofErr w:type="spellStart"/>
      <w:r w:rsidRPr="002F5F01">
        <w:rPr>
          <w:color w:val="000000"/>
          <w:sz w:val="26"/>
          <w:szCs w:val="26"/>
          <w:shd w:val="clear" w:color="auto" w:fill="FFFFFF"/>
          <w:lang w:val="uk-UA"/>
        </w:rPr>
        <w:t>Студениці</w:t>
      </w:r>
      <w:proofErr w:type="spellEnd"/>
      <w:r w:rsidRPr="002F5F01">
        <w:rPr>
          <w:color w:val="000000"/>
          <w:sz w:val="26"/>
          <w:szCs w:val="26"/>
          <w:shd w:val="clear" w:color="auto" w:fill="FFFFFF"/>
          <w:lang w:val="uk-UA"/>
        </w:rPr>
        <w:t xml:space="preserve"> біжить у вологих заростях ліщини, кропиви, бузини, в духмяному зіллі. Над самісінькою водою в пахучих, квітучих травах чути  дзижчання комах та метеликів. (72 слова)</w:t>
      </w:r>
    </w:p>
    <w:p w:rsidR="00EF7273" w:rsidRPr="002F5F01" w:rsidRDefault="00EF7273" w:rsidP="00EF7273">
      <w:pPr>
        <w:shd w:val="clear" w:color="auto" w:fill="FFFFFF"/>
        <w:spacing w:line="276" w:lineRule="auto"/>
        <w:ind w:firstLine="709"/>
        <w:jc w:val="center"/>
        <w:rPr>
          <w:sz w:val="26"/>
          <w:szCs w:val="26"/>
          <w:lang w:val="uk-UA"/>
        </w:rPr>
      </w:pPr>
      <w:proofErr w:type="spellStart"/>
      <w:r w:rsidRPr="002F5F01">
        <w:rPr>
          <w:sz w:val="26"/>
          <w:szCs w:val="26"/>
          <w:lang w:val="uk-UA"/>
        </w:rPr>
        <w:t>Бакота</w:t>
      </w:r>
      <w:proofErr w:type="spellEnd"/>
    </w:p>
    <w:p w:rsidR="00EF7273" w:rsidRPr="002F5F01" w:rsidRDefault="00EF7273" w:rsidP="00EF7273">
      <w:pPr>
        <w:spacing w:line="276" w:lineRule="auto"/>
        <w:ind w:firstLine="709"/>
        <w:contextualSpacing/>
        <w:jc w:val="both"/>
        <w:rPr>
          <w:sz w:val="26"/>
          <w:szCs w:val="26"/>
          <w:lang w:val="uk-UA"/>
        </w:rPr>
      </w:pPr>
      <w:r w:rsidRPr="002F5F01">
        <w:rPr>
          <w:sz w:val="26"/>
          <w:szCs w:val="26"/>
          <w:lang w:val="uk-UA"/>
        </w:rPr>
        <w:t xml:space="preserve">На території природного парку «Подільські </w:t>
      </w:r>
      <w:proofErr w:type="spellStart"/>
      <w:r w:rsidRPr="002F5F01">
        <w:rPr>
          <w:sz w:val="26"/>
          <w:szCs w:val="26"/>
          <w:lang w:val="uk-UA"/>
        </w:rPr>
        <w:t>Товтри</w:t>
      </w:r>
      <w:proofErr w:type="spellEnd"/>
      <w:r w:rsidRPr="002F5F01">
        <w:rPr>
          <w:sz w:val="26"/>
          <w:szCs w:val="26"/>
          <w:lang w:val="uk-UA"/>
        </w:rPr>
        <w:t xml:space="preserve">» знаходиться шматочок раю – </w:t>
      </w:r>
      <w:proofErr w:type="spellStart"/>
      <w:r w:rsidRPr="002F5F01">
        <w:rPr>
          <w:sz w:val="26"/>
          <w:szCs w:val="26"/>
          <w:lang w:val="uk-UA"/>
        </w:rPr>
        <w:t>Бакота</w:t>
      </w:r>
      <w:proofErr w:type="spellEnd"/>
      <w:r w:rsidRPr="002F5F01">
        <w:rPr>
          <w:sz w:val="26"/>
          <w:szCs w:val="26"/>
          <w:lang w:val="uk-UA"/>
        </w:rPr>
        <w:t>. Історія щедро обдарувала цей край багатим минулим. Природа – красою та розмаїттям.</w:t>
      </w:r>
    </w:p>
    <w:p w:rsidR="00EF7273" w:rsidRPr="002F5F01" w:rsidRDefault="00EF7273" w:rsidP="00EF7273">
      <w:pPr>
        <w:spacing w:line="276" w:lineRule="auto"/>
        <w:ind w:firstLine="709"/>
        <w:contextualSpacing/>
        <w:jc w:val="both"/>
        <w:rPr>
          <w:sz w:val="26"/>
          <w:szCs w:val="26"/>
          <w:lang w:val="uk-UA"/>
        </w:rPr>
      </w:pPr>
      <w:r w:rsidRPr="002F5F01">
        <w:rPr>
          <w:sz w:val="26"/>
          <w:szCs w:val="26"/>
          <w:lang w:val="uk-UA"/>
        </w:rPr>
        <w:t>Особливу увагу привертає висока кам’яна скеля. Форма скелі нагадує людську голову, тому її називають «Кам’яна голова».  Але частіше її називають «Курник». Мабуть, за те, що  це місце проживання  різних птахів. Щоночі влітку чуються тривожні крики найбільших сов-пугачів.</w:t>
      </w:r>
    </w:p>
    <w:p w:rsidR="00EF7273" w:rsidRPr="002F5F01" w:rsidRDefault="00EF7273" w:rsidP="00EF7273">
      <w:pPr>
        <w:spacing w:line="276" w:lineRule="auto"/>
        <w:ind w:firstLine="709"/>
        <w:contextualSpacing/>
        <w:jc w:val="both"/>
        <w:rPr>
          <w:sz w:val="26"/>
          <w:szCs w:val="26"/>
          <w:lang w:val="uk-UA"/>
        </w:rPr>
      </w:pPr>
      <w:r w:rsidRPr="002F5F01">
        <w:rPr>
          <w:sz w:val="26"/>
          <w:szCs w:val="26"/>
          <w:lang w:val="uk-UA"/>
        </w:rPr>
        <w:t xml:space="preserve"> В народі скелю порівнюють з місцем, що має природну силу та приховує  в собі безліч незвіданих таємниць.  (85 слів)</w:t>
      </w:r>
    </w:p>
    <w:p w:rsidR="00EF7273" w:rsidRDefault="00EF7273" w:rsidP="00EF7273">
      <w:pPr>
        <w:spacing w:line="276" w:lineRule="auto"/>
        <w:ind w:firstLine="709"/>
        <w:jc w:val="both"/>
        <w:rPr>
          <w:sz w:val="26"/>
          <w:szCs w:val="26"/>
          <w:lang w:val="uk-UA"/>
        </w:rPr>
      </w:pPr>
    </w:p>
    <w:p w:rsidR="00EF7273" w:rsidRPr="002F5F01" w:rsidRDefault="00EF7273" w:rsidP="00EF7273">
      <w:pPr>
        <w:spacing w:line="276" w:lineRule="auto"/>
        <w:ind w:firstLine="709"/>
        <w:jc w:val="both"/>
        <w:rPr>
          <w:sz w:val="26"/>
          <w:szCs w:val="26"/>
          <w:lang w:val="uk-UA"/>
        </w:rPr>
      </w:pPr>
    </w:p>
    <w:p w:rsidR="005107A8" w:rsidRDefault="005107A8"/>
    <w:sectPr w:rsidR="005107A8" w:rsidSect="005107A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F7273"/>
    <w:rsid w:val="001823AD"/>
    <w:rsid w:val="005107A8"/>
    <w:rsid w:val="00584B0E"/>
    <w:rsid w:val="0062751B"/>
    <w:rsid w:val="00BA2B0F"/>
    <w:rsid w:val="00EF727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727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EF7273"/>
  </w:style>
  <w:style w:type="character" w:styleId="a3">
    <w:name w:val="Strong"/>
    <w:basedOn w:val="a0"/>
    <w:uiPriority w:val="22"/>
    <w:qFormat/>
    <w:rsid w:val="00EF7273"/>
    <w:rPr>
      <w:b/>
      <w:bCs/>
    </w:rPr>
  </w:style>
  <w:style w:type="paragraph" w:styleId="a4">
    <w:name w:val="Normal (Web)"/>
    <w:basedOn w:val="a"/>
    <w:uiPriority w:val="99"/>
    <w:unhideWhenUsed/>
    <w:rsid w:val="00EF7273"/>
    <w:pPr>
      <w:spacing w:before="100" w:beforeAutospacing="1" w:after="100" w:afterAutospacing="1"/>
    </w:pPr>
    <w:rPr>
      <w:lang w:val="uk-UA"/>
    </w:rPr>
  </w:style>
  <w:style w:type="paragraph" w:styleId="HTML">
    <w:name w:val="HTML Preformatted"/>
    <w:basedOn w:val="a"/>
    <w:link w:val="HTML0"/>
    <w:uiPriority w:val="99"/>
    <w:semiHidden/>
    <w:unhideWhenUsed/>
    <w:rsid w:val="00EF72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EF7273"/>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1603</Words>
  <Characters>9139</Characters>
  <Application>Microsoft Office Word</Application>
  <DocSecurity>0</DocSecurity>
  <Lines>76</Lines>
  <Paragraphs>21</Paragraphs>
  <ScaleCrop>false</ScaleCrop>
  <Company>Grizli777</Company>
  <LinksUpToDate>false</LinksUpToDate>
  <CharactersWithSpaces>10721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2017-01-16T19:04:00Z</dcterms:created>
  <dcterms:modified xsi:type="dcterms:W3CDTF">2017-01-16T19:18:00Z</dcterms:modified>
</cp:coreProperties>
</file>