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AD7ED0" w:rsidRDefault="00AD7ED0">
      <w:bookmarkStart w:id="0" w:name="_GoBack"/>
      <w:bookmarkEnd w:id="0"/>
    </w:p>
    <w:p w:rsidR="00566106" w:rsidRDefault="00566106"/>
    <w:p w:rsidR="00566106" w:rsidRDefault="00566106"/>
    <w:p w:rsidR="00566106" w:rsidRDefault="00566106"/>
    <w:p w:rsidR="00566106" w:rsidRPr="00566106" w:rsidRDefault="00566106" w:rsidP="006E4E54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566106" w:rsidRDefault="00566106" w:rsidP="00566106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 w:rsidRPr="00566106">
        <w:rPr>
          <w:rFonts w:ascii="Times New Roman" w:hAnsi="Times New Roman" w:cs="Times New Roman"/>
          <w:b/>
          <w:i/>
          <w:sz w:val="96"/>
          <w:szCs w:val="96"/>
          <w:lang w:val="uk-UA"/>
        </w:rPr>
        <w:t>Літературні  диктанти</w:t>
      </w:r>
    </w:p>
    <w:p w:rsidR="00566106" w:rsidRDefault="00566106" w:rsidP="00566106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</w:p>
    <w:p w:rsidR="00566106" w:rsidRDefault="006E4E54" w:rsidP="00566106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 w:rsidRPr="006E4E54">
        <w:rPr>
          <w:rFonts w:ascii="Times New Roman" w:hAnsi="Times New Roman" w:cs="Times New Roman"/>
          <w:b/>
          <w:i/>
          <w:sz w:val="96"/>
          <w:szCs w:val="96"/>
        </w:rPr>
        <w:drawing>
          <wp:inline distT="0" distB="0" distL="0" distR="0">
            <wp:extent cx="4276725" cy="4286250"/>
            <wp:effectExtent l="0" t="0" r="9525" b="0"/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06" w:rsidRDefault="00566106" w:rsidP="006E4E54">
      <w:pPr>
        <w:rPr>
          <w:rFonts w:ascii="Times New Roman" w:hAnsi="Times New Roman" w:cs="Times New Roman"/>
          <w:b/>
          <w:i/>
          <w:sz w:val="96"/>
          <w:szCs w:val="96"/>
          <w:lang w:val="uk-UA"/>
        </w:rPr>
      </w:pPr>
    </w:p>
    <w:p w:rsidR="006E4E54" w:rsidRDefault="006E4E54" w:rsidP="006E4E54">
      <w:pPr>
        <w:rPr>
          <w:rFonts w:ascii="Times New Roman" w:hAnsi="Times New Roman" w:cs="Times New Roman"/>
          <w:b/>
          <w:i/>
          <w:sz w:val="56"/>
          <w:szCs w:val="56"/>
          <w:lang w:val="uk-UA"/>
        </w:rPr>
      </w:pPr>
    </w:p>
    <w:p w:rsidR="00566106" w:rsidRDefault="00566106" w:rsidP="00566106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>Кал</w:t>
      </w:r>
      <w:r w:rsidRPr="00566106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ендарно-обрядові </w:t>
      </w:r>
    </w:p>
    <w:p w:rsidR="00566106" w:rsidRPr="00566106" w:rsidRDefault="00566106" w:rsidP="00566106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566106">
        <w:rPr>
          <w:rFonts w:ascii="Times New Roman" w:hAnsi="Times New Roman" w:cs="Times New Roman"/>
          <w:b/>
          <w:i/>
          <w:sz w:val="56"/>
          <w:szCs w:val="56"/>
          <w:lang w:val="uk-UA"/>
        </w:rPr>
        <w:t>пісні</w:t>
      </w:r>
    </w:p>
    <w:p w:rsidR="001258CB" w:rsidRPr="006E4E54" w:rsidRDefault="001258CB" w:rsidP="001258C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6E4E54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Бліц-хвилинка</w:t>
      </w:r>
    </w:p>
    <w:p w:rsidR="001258CB" w:rsidRPr="006E4E54" w:rsidRDefault="001258CB" w:rsidP="001258C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6E4E54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Сказати одним словом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ab/>
        <w:t>Календарно-обрядова пісня зимового циклу, яку виконують 7 січня – ...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Календарно-обрядова пісня літнього циклу, яку виконують вечором 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шостого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липня –  ...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ab/>
        <w:t>До якого циклу пісень відноситься пісня «Заплету віночок»? –  ...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ab/>
        <w:t>Які пісні, крім русальних та купальських виконувалися ще влітку –  ...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ab/>
        <w:t>До яких пісень відноситься пісня  «Добрий вечір»? –  ...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ab/>
        <w:t>Українська пісня в обробці Миколи Леонтовича, яка є однією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найпопулярніших пісень на Різдво у США – ...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ab/>
        <w:t>Коли святкують свято Миколая?  – ...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Повторення групи слів, рядка або кількох рядків у поетичному 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творі називається  – ...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ab/>
        <w:t>Наші пращури здавна ставили на Святвечір  на покуті не ялинку, а – ...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Продовж  рядок </w:t>
      </w:r>
      <w:proofErr w:type="spellStart"/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гагілки</w:t>
      </w:r>
      <w:proofErr w:type="spellEnd"/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, гаївки –  ...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E4E5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Відповіді: </w:t>
      </w:r>
    </w:p>
    <w:p w:rsidR="001258CB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колядки, купальська, купальських, жниварські, щедрівка, </w:t>
      </w:r>
    </w:p>
    <w:p w:rsidR="00566106" w:rsidRPr="006E4E54" w:rsidRDefault="001258CB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«Щедрик, щедрик, щедрівочка», 19 грудня, рефрен або приспів, </w:t>
      </w:r>
      <w:proofErr w:type="spellStart"/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дідуха</w:t>
      </w:r>
      <w:proofErr w:type="spellEnd"/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, веснянки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86070" w:rsidRPr="006E4E54" w:rsidRDefault="00B86070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6070" w:rsidRPr="006E4E54" w:rsidRDefault="00B86070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6070" w:rsidRPr="006E4E54" w:rsidRDefault="00B86070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6070" w:rsidRPr="006E4E54" w:rsidRDefault="00B86070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6070" w:rsidRPr="006E4E54" w:rsidRDefault="00B86070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6070" w:rsidRPr="006E4E54" w:rsidRDefault="00B86070" w:rsidP="001258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6070" w:rsidRPr="006E4E54" w:rsidRDefault="00E84FC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86070" w:rsidRPr="00E84FCB" w:rsidRDefault="00B86070" w:rsidP="00B86070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E84FCB">
        <w:rPr>
          <w:rFonts w:ascii="Times New Roman" w:hAnsi="Times New Roman" w:cs="Times New Roman"/>
          <w:b/>
          <w:i/>
          <w:sz w:val="32"/>
          <w:szCs w:val="32"/>
          <w:lang w:val="uk-UA"/>
        </w:rPr>
        <w:t>Русальні та купальські пісні</w:t>
      </w:r>
    </w:p>
    <w:p w:rsidR="00B86070" w:rsidRPr="00E84FCB" w:rsidRDefault="00B86070" w:rsidP="00B86070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E84FCB">
        <w:rPr>
          <w:rFonts w:ascii="Times New Roman" w:hAnsi="Times New Roman" w:cs="Times New Roman"/>
          <w:b/>
          <w:i/>
          <w:sz w:val="32"/>
          <w:szCs w:val="32"/>
          <w:lang w:val="uk-UA"/>
        </w:rPr>
        <w:t>Вставте пропущені слова</w:t>
      </w:r>
    </w:p>
    <w:p w:rsidR="00B86070" w:rsidRPr="006E4E54" w:rsidRDefault="00C33924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4A29E8" wp14:editId="403681EC">
            <wp:simplePos x="0" y="0"/>
            <wp:positionH relativeFrom="margin">
              <wp:posOffset>3609975</wp:posOffset>
            </wp:positionH>
            <wp:positionV relativeFrom="margin">
              <wp:posOffset>1304925</wp:posOffset>
            </wp:positionV>
            <wp:extent cx="2695575" cy="2905125"/>
            <wp:effectExtent l="0" t="0" r="9525" b="9525"/>
            <wp:wrapSquare wrapText="bothSides"/>
            <wp:docPr id="2" name="Рисунок 2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Купайло</w:t>
      </w:r>
      <w:proofErr w:type="spellEnd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Купайло</w:t>
      </w:r>
      <w:proofErr w:type="spellEnd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Де ти зимувало?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Зимувало ( в лісі).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Ой вінку мій, вінку, хрещатий </w:t>
      </w:r>
      <w:r w:rsidR="00C339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(барвінку).</w:t>
      </w:r>
      <w:r w:rsidR="006E4E54" w:rsidRPr="006E4E54">
        <w:t xml:space="preserve"> 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3. «Проведу я русалочки до бору,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Сама вернуся (додому).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4. Віночок плели дівчата,...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щастя та (долю).  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5. …наше житечко в колосочку,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А наші дівочки у (віночку).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Назвіть пісню.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Твір, у якому зображено русалку, яка, звернулася до дівчат з проханням, 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щоб ті дали їй сорочку. («У ржі на межі»).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Пісня, у якій русалка, наздогнавши малу дівчину, запропонувала їй відгадати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три загадки. («Ой біжить, біжить дівчина»).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Розповідається про проводи русалок до бору, щоб вони не завдавали людям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шкоди у пісні («Проведу я русалочки до бору»).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9. Прославляється обряд плетіння вінка, який сприятиме щасливій долі у пісні («Заплету віночок»).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10. Прохання вінка до женців, щоб його занесли «до господаря в стодолу» звучить у пісні («Маяло житечко, маяло»).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11. Твір, у якому возвеличується працьовитість молоді, вправність у роботі. («Там у полі криниченька»).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12. Визначте художній засіб.  «Ясне сонечко», «дрібний дощик» – це (постійні епітети).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6070" w:rsidRPr="006E4E54" w:rsidRDefault="00B86070" w:rsidP="00B8607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4E54">
        <w:rPr>
          <w:rFonts w:ascii="Times New Roman" w:hAnsi="Times New Roman" w:cs="Times New Roman"/>
          <w:b/>
          <w:sz w:val="32"/>
          <w:szCs w:val="32"/>
          <w:lang w:val="uk-UA"/>
        </w:rPr>
        <w:t>Пісні зимового циклу</w:t>
      </w:r>
    </w:p>
    <w:p w:rsidR="00B86070" w:rsidRPr="006E4E54" w:rsidRDefault="00B86070" w:rsidP="00B8607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4E54">
        <w:rPr>
          <w:rFonts w:ascii="Times New Roman" w:hAnsi="Times New Roman" w:cs="Times New Roman"/>
          <w:b/>
          <w:sz w:val="32"/>
          <w:szCs w:val="32"/>
          <w:lang w:val="uk-UA"/>
        </w:rPr>
        <w:t>Вставте пропущені слова.</w:t>
      </w:r>
    </w:p>
    <w:p w:rsidR="00B86070" w:rsidRPr="006E4E54" w:rsidRDefault="00B86070" w:rsidP="00B860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Нова радість стала, яка не бувала,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Над вертепом (</w:t>
      </w:r>
      <w:proofErr w:type="spellStart"/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звізда</w:t>
      </w:r>
      <w:proofErr w:type="spellEnd"/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) ясна засіяла.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2.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Даруй літа </w:t>
      </w:r>
      <w:proofErr w:type="spellStart"/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щасливії</w:t>
      </w:r>
      <w:proofErr w:type="spellEnd"/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нашій славній (Україні).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3. Застеляйте столи та все килимами,</w:t>
      </w:r>
      <w:r w:rsidR="00E84FCB" w:rsidRPr="00E84FCB">
        <w:t xml:space="preserve"> </w:t>
      </w:r>
    </w:p>
    <w:p w:rsidR="00B86070" w:rsidRPr="006E4E54" w:rsidRDefault="00E84FC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FCB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AE6E9E" wp14:editId="04D69D3C">
            <wp:simplePos x="0" y="0"/>
            <wp:positionH relativeFrom="margin">
              <wp:posOffset>4210050</wp:posOffset>
            </wp:positionH>
            <wp:positionV relativeFrom="margin">
              <wp:posOffset>2324100</wp:posOffset>
            </wp:positionV>
            <wp:extent cx="2162175" cy="3495675"/>
            <wp:effectExtent l="0" t="0" r="9525" b="9525"/>
            <wp:wrapSquare wrapText="bothSides"/>
            <wp:docPr id="3" name="Рисунок 3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05CDB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Та кладіть калачі з ярої (пшениці).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4. Ой що перший празник – (</w:t>
      </w:r>
      <w:proofErr w:type="spellStart"/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Рождество</w:t>
      </w:r>
      <w:proofErr w:type="spellEnd"/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Христове).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А другий вже празник – (Святого Василя).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А третій вже празник – (Святе Водохреща).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7. Щедрик, щедрик, щедрівочка,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Прилетіла (ластівочка).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8. Вийди, вийди, господарю,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Подивися на  (кошару).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9. Хоч не гроші, то полова,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В тебе жінка (чорноброва).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10. Щоб у кожній кутині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Було по (дитині).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11. Щоб родило на землі,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Щоб був хліб на (столі).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Ой хто, хто Миколая любить, 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Ой хто, хто Миколаю служить,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Тому святий Миколай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На всякий час (помагай).</w:t>
      </w:r>
    </w:p>
    <w:p w:rsidR="00B86070" w:rsidRPr="006E4E54" w:rsidRDefault="00B86070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DB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DB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DB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DB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DB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6070" w:rsidRPr="006E4E54" w:rsidRDefault="00B86070" w:rsidP="00605C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Веснянки та колискові пісні</w:t>
      </w:r>
    </w:p>
    <w:p w:rsidR="00B86070" w:rsidRPr="006E4E54" w:rsidRDefault="00B86070" w:rsidP="00605C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«Так» - «ні»</w:t>
      </w:r>
    </w:p>
    <w:p w:rsidR="00B86070" w:rsidRPr="006E4E54" w:rsidRDefault="00B86070" w:rsidP="00605C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Чи  правильне  твердження?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1.У пісні «Ой весна, весна…» весну названо «красною». (Так).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2. Весну запитали: «Чому так довго не приходила?» (Ні).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3. Весна бажає, щоб вродила «</w:t>
      </w:r>
      <w:proofErr w:type="spellStart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усякая</w:t>
      </w:r>
      <w:proofErr w:type="spellEnd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пашниця». (Так).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4. У цій веснянці згадується про волошки. (Ні).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5. Весна принесла ягнятко ще й  маленьке кошенятко. (Ні).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6.  Ой кувала зозуленька В лісі на березі. (Ні).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7.  Краще мати жінку гарну,  Ніж сто моргів поля. (Так).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8. Колискові співали дітям під час присипляння. (Так).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9. У колисковій квіти є своєрідними оберегами дитини. (Так).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10. Кривий танець – один із найдавніших хороводів. (Так).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11. «Говорушки», «</w:t>
      </w:r>
      <w:proofErr w:type="spellStart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ходусеньки</w:t>
      </w:r>
      <w:proofErr w:type="spellEnd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»,  «</w:t>
      </w:r>
      <w:proofErr w:type="spellStart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ладусеньки</w:t>
      </w:r>
      <w:proofErr w:type="spellEnd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– </w:t>
      </w:r>
      <w:proofErr w:type="spellStart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емоційно</w:t>
      </w:r>
      <w:proofErr w:type="spellEnd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-забарвлена лексика.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(Так).</w:t>
      </w:r>
    </w:p>
    <w:p w:rsidR="00B86070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12. «</w:t>
      </w:r>
      <w:proofErr w:type="spellStart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Запашненьке</w:t>
      </w:r>
      <w:proofErr w:type="spellEnd"/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зіллячко» – це метафора. (Ні).</w:t>
      </w:r>
    </w:p>
    <w:p w:rsidR="00E84FCB" w:rsidRPr="006E4E54" w:rsidRDefault="00E84FC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6070" w:rsidRPr="006E4E54" w:rsidRDefault="00E84FCB" w:rsidP="00E84F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FC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762500" cy="3057525"/>
            <wp:effectExtent l="0" t="0" r="0" b="9525"/>
            <wp:docPr id="5" name="Рисунок 5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DB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DB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DB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DB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6070" w:rsidRPr="006E4E54" w:rsidRDefault="00B86070" w:rsidP="00605CD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4E54">
        <w:rPr>
          <w:rFonts w:ascii="Times New Roman" w:hAnsi="Times New Roman" w:cs="Times New Roman"/>
          <w:b/>
          <w:sz w:val="32"/>
          <w:szCs w:val="32"/>
          <w:lang w:val="uk-UA"/>
        </w:rPr>
        <w:t>Теорія  літератури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1. Невеликий словесно-музикальний твір, призначений для співу. (Пісня).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2. Повторення однакових звуків, складів чи словосполучень на початку віршованих рядків чи строф. (Анафора).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Повторення групи слів, одного чи кількох віршованих рядків наприкінці строфи чи рядка. (Рефрен). 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4. Пісні, що виконувалися під час народних свят та обрядів. (Календарно-обрядові).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5. Пісні, які закликають і прославляють весну. (Веснянки).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6. Пісні, які виконувалися під час обрядів, пов’язаних із Зеленими святами. (Русальні).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7. У час літнього сонцестояння співали пісні. (Купальські).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8. Обрядові пісні, які возвеличують процес збирання урожаю, прославляють працю хлібороба. (Жниварські).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9. Поетично-пісенні твори, які виконуються в час і з нагоди святкування Коляди, якими супроводжуються магічно-ритуальні різдвяні дійства. (Колядки).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10. Величальні обрядові пісні, які виконуються під час святкування Нового року. (Щедрівки).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11. Художній засіб, при якому паралельно зображують два і більше явища із різних сфер життя. (Паралелізм).</w:t>
      </w:r>
    </w:p>
    <w:p w:rsidR="00B86070" w:rsidRPr="006E4E54" w:rsidRDefault="00605CDB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6070" w:rsidRPr="006E4E54">
        <w:rPr>
          <w:rFonts w:ascii="Times New Roman" w:hAnsi="Times New Roman" w:cs="Times New Roman"/>
          <w:b/>
          <w:sz w:val="28"/>
          <w:szCs w:val="28"/>
          <w:lang w:val="uk-UA"/>
        </w:rPr>
        <w:t>12. Ліричні твори,  які співали дітям під час присипляння. (Колискові)</w:t>
      </w:r>
    </w:p>
    <w:p w:rsidR="004B799A" w:rsidRPr="006E4E54" w:rsidRDefault="004B799A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B799A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B799A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B799A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B799A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B799A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B799A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B799A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B799A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B799A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B799A" w:rsidP="00B86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B799A" w:rsidP="0048307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4E54">
        <w:rPr>
          <w:rFonts w:ascii="Times New Roman" w:hAnsi="Times New Roman" w:cs="Times New Roman"/>
          <w:b/>
          <w:sz w:val="32"/>
          <w:szCs w:val="32"/>
          <w:lang w:val="uk-UA"/>
        </w:rPr>
        <w:t>Пісні літнього циклу.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Назвіть приблизну кількість народних пісень, що уклав народ (близько 500 тисяч);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Хто з письменників у своєму творі зауважив про велику роль пісні в нашому житті: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Наша дума, наша пісня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Не вмре, не загине,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От де, люди, наша слава,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Слава України (Т. Г. Шевченко);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Назвіть пісні літнього циклу (русальні, купальські, жниварські);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Звідки беруться русалки, мавки? (русалками стають померлі нехрещені діти, дівчата або молоді жінки, що втопилися);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Як називається тиждень під час русальних свят? (зелений);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Яке християнське свято лежить в основі русального тижня? (Трійця);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Як називався обряд, що проводився у полі для того, щоб позбутися русалок? (спільний поминальний обід – тризна);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Що повинні зробити люди, які прийшли на свято Івана Купала? (очиститися вогнем та водою – перестрибнути через багаття та облитися водою);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треба було зробити в ніч на Івана Купала, щоб навчитися розуміти мову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тварин і рослин, лікувати хвороби, знаходити скарби? (знайти в лісі папороть , що цвіте);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На які види поділяються жниварські пісні? (зажинкові, жнивні, обжинкові);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Що символізує вінок у жниварських піснях? (символ довершеної праці);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Що символізують Ку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>пала і Марена? (вогонь і воду).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07F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07F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07F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07F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07F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B799A" w:rsidP="0048307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4E54">
        <w:rPr>
          <w:rFonts w:ascii="Times New Roman" w:hAnsi="Times New Roman" w:cs="Times New Roman"/>
          <w:b/>
          <w:sz w:val="32"/>
          <w:szCs w:val="32"/>
          <w:lang w:val="uk-UA"/>
        </w:rPr>
        <w:t>Пісні зимового циклу.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Які пісні належать до зимового циклу календарно-обрядових пісень? (колядки, щедрівки);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 якими святами співали колядки, щедрівки? (колядки співали перед </w:t>
      </w: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Різдвом, а щедрівки – перед Новим роком);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Хто зазвичай виконував щедрівки? (дівчата);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Хто у перший день Нового року віршами віншували господарів та посипали зерном їхні помешкання? (хлопчики – посівальники);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Як називали господарів у колядках та щедрівках? (панами, царівнами, богатирями, князівнами);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 люди вірили в те, що все сказане у піснях </w:t>
      </w:r>
      <w:proofErr w:type="spellStart"/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збудеться</w:t>
      </w:r>
      <w:proofErr w:type="spellEnd"/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? (так);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Пригадайте про які свята згадують у колядці «Добрий вечір»? (Різдво Христове, свято Святого Василя, Водохреща);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Назвіть персонажів християнської релігії, які фігурують у пісні «Нова радість стала» (Бог, янголи);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Хто такий святий Миколай?;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Люди, звертаючись до Миколая, висловлюють певні сподівання для України. Що вони їй бажають? (процвітання, слави);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Як називаються ці художні засоби: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Часник – як бик,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Цибуля – як зозуля,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Пшениця – як рукавиця (порівняння).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Як називається цей художній засіб: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Ой хто, хто Миколая любить,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Ой хто, хто Миколаю служить (анафора, або єдино початок).</w:t>
      </w:r>
    </w:p>
    <w:p w:rsidR="004B799A" w:rsidRPr="006E4E54" w:rsidRDefault="004B799A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07F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07F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9A" w:rsidRPr="00E84FCB" w:rsidRDefault="004B799A" w:rsidP="00E84FC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</w:p>
    <w:p w:rsidR="00E84FCB" w:rsidRDefault="00E84FCB" w:rsidP="00E84FC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lastRenderedPageBreak/>
        <w:t>\</w:t>
      </w:r>
    </w:p>
    <w:p w:rsidR="00E84FCB" w:rsidRPr="00E84FCB" w:rsidRDefault="004B799A" w:rsidP="00E84FC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E84FCB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Веснянки.</w:t>
      </w:r>
    </w:p>
    <w:p w:rsidR="004B799A" w:rsidRPr="00E84FCB" w:rsidRDefault="004B799A" w:rsidP="00E84FC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E84FCB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Колискові пісні.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чого починався цикл весняних обрядів ранньої весни? (із </w:t>
      </w:r>
      <w:proofErr w:type="spellStart"/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закличок</w:t>
      </w:r>
      <w:proofErr w:type="spellEnd"/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Хто закликав весну, вірячи, що цим прискорить її прихід? (жіночі та дівочі гурти, діти);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Як називалося обрядове печиво, яке мало форму різних пташок? (жайворонки);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Що носили діти від хати до хати, прославляючи прихід весни? (зроблену з дерева ластівку);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Як побудована веснянка «Ой весно, весно, днем красна»? (побудована у формі діалогу людини з весною);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Якими словами ще називають веснянки? Продовжить перелік: веснянки, гаївки…(</w:t>
      </w:r>
      <w:proofErr w:type="spellStart"/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гаїлки</w:t>
      </w:r>
      <w:proofErr w:type="spellEnd"/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, маївки, рогульки);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Коли веснянки стали традиційними для Зелених свят і Великодня? (після прийняття християнства);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Як називається пісня, що її співають, коли треба заколисати, приспати дитину? (колискова);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Чому колисковим пісням властиві неквапливий розмірений ритм? (щоб заколисати дитину, співаючи в такт гойданню колиски);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Назвіть персонажів колискових пісень? (Котик, Гулі, Дрімота);</w:t>
      </w:r>
    </w:p>
    <w:p w:rsidR="0048307F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Хто завжди у колискових піснях залишається у центрі сюжету?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(дитина, її щастя і здоров’я);</w:t>
      </w:r>
    </w:p>
    <w:p w:rsidR="004B799A" w:rsidRPr="006E4E54" w:rsidRDefault="0048307F" w:rsidP="004B7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називається художній засіб з колискової пісні «Ой ти коте, коточок»: коточок, садочок, дівочок, віночок, </w:t>
      </w:r>
      <w:proofErr w:type="spellStart"/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м’ятонька</w:t>
      </w:r>
      <w:proofErr w:type="spellEnd"/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барвіночку, </w:t>
      </w:r>
      <w:proofErr w:type="spellStart"/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василечку</w:t>
      </w:r>
      <w:proofErr w:type="spellEnd"/>
      <w:r w:rsidR="004B799A" w:rsidRPr="006E4E54">
        <w:rPr>
          <w:rFonts w:ascii="Times New Roman" w:hAnsi="Times New Roman" w:cs="Times New Roman"/>
          <w:b/>
          <w:sz w:val="28"/>
          <w:szCs w:val="28"/>
          <w:lang w:val="uk-UA"/>
        </w:rPr>
        <w:t>, квіточки? (використання зменшено-пестливих суфіксів).</w:t>
      </w:r>
    </w:p>
    <w:p w:rsidR="00EF2941" w:rsidRPr="006E4E54" w:rsidRDefault="00E84FCB" w:rsidP="00E84F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FC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084676" cy="2028825"/>
            <wp:effectExtent l="0" t="0" r="0" b="0"/>
            <wp:docPr id="4" name="Рисунок 4" descr="Результат пошуку зображень за запитом &quot;колисков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колискові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439" cy="206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941" w:rsidRPr="006E4E54" w:rsidSect="004E3D09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B51AA"/>
    <w:multiLevelType w:val="hybridMultilevel"/>
    <w:tmpl w:val="EFECC0F8"/>
    <w:lvl w:ilvl="0" w:tplc="D4DCAB8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13"/>
    <w:rsid w:val="001258CB"/>
    <w:rsid w:val="002D0013"/>
    <w:rsid w:val="0048307F"/>
    <w:rsid w:val="004B799A"/>
    <w:rsid w:val="004E3D09"/>
    <w:rsid w:val="005151A5"/>
    <w:rsid w:val="00566106"/>
    <w:rsid w:val="00605CDB"/>
    <w:rsid w:val="006E4E54"/>
    <w:rsid w:val="00AD7ED0"/>
    <w:rsid w:val="00B86070"/>
    <w:rsid w:val="00C33924"/>
    <w:rsid w:val="00E84FCB"/>
    <w:rsid w:val="00E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3505"/>
  <w15:chartTrackingRefBased/>
  <w15:docId w15:val="{0A4918A2-028C-415E-8D1A-E79C7C8D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2017-10-08T14:58:00Z</dcterms:created>
  <dcterms:modified xsi:type="dcterms:W3CDTF">2017-10-08T15:53:00Z</dcterms:modified>
</cp:coreProperties>
</file>