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0A1B" w:rsidRDefault="00730A1B" w:rsidP="00730A1B">
      <w:pPr>
        <w:spacing w:line="240" w:lineRule="auto"/>
        <w:jc w:val="center"/>
        <w:rPr>
          <w:lang w:val="uk-UA"/>
        </w:rPr>
      </w:pPr>
    </w:p>
    <w:p w:rsidR="00766C31" w:rsidRDefault="003909E2" w:rsidP="00C61990">
      <w:pPr>
        <w:spacing w:after="0" w:line="240" w:lineRule="auto"/>
        <w:jc w:val="center"/>
        <w:rPr>
          <w:lang w:val="uk-UA"/>
        </w:rPr>
      </w:pPr>
      <w:r>
        <w:rPr>
          <w:lang w:val="uk-UA"/>
        </w:rPr>
        <w:t>Головне управління освіти</w:t>
      </w:r>
      <w:r w:rsidR="00C53327">
        <w:rPr>
          <w:lang w:val="uk-UA"/>
        </w:rPr>
        <w:t xml:space="preserve"> і науки</w:t>
      </w:r>
    </w:p>
    <w:p w:rsidR="00C53327" w:rsidRDefault="00C53327" w:rsidP="00C61990">
      <w:pPr>
        <w:spacing w:after="0" w:line="240" w:lineRule="auto"/>
        <w:jc w:val="center"/>
        <w:rPr>
          <w:lang w:val="uk-UA"/>
        </w:rPr>
      </w:pPr>
      <w:r>
        <w:rPr>
          <w:lang w:val="uk-UA"/>
        </w:rPr>
        <w:t>Дніпропетровської обласної державної адмі</w:t>
      </w:r>
      <w:r w:rsidR="00730A1B">
        <w:rPr>
          <w:lang w:val="uk-UA"/>
        </w:rPr>
        <w:t>ністрації</w:t>
      </w:r>
    </w:p>
    <w:p w:rsidR="00730A1B" w:rsidRDefault="00730A1B" w:rsidP="00C61990">
      <w:pPr>
        <w:spacing w:after="0" w:line="240" w:lineRule="auto"/>
        <w:jc w:val="center"/>
        <w:rPr>
          <w:lang w:val="uk-UA"/>
        </w:rPr>
      </w:pPr>
      <w:r>
        <w:rPr>
          <w:lang w:val="uk-UA"/>
        </w:rPr>
        <w:t xml:space="preserve">Дніпропетровський міський методичний центр педагогічної освіти </w:t>
      </w:r>
    </w:p>
    <w:p w:rsidR="00730A1B" w:rsidRDefault="00730A1B" w:rsidP="00C61990">
      <w:pPr>
        <w:spacing w:after="0" w:line="240" w:lineRule="auto"/>
        <w:jc w:val="center"/>
        <w:rPr>
          <w:lang w:val="uk-UA"/>
        </w:rPr>
      </w:pPr>
      <w:r>
        <w:rPr>
          <w:lang w:val="uk-UA"/>
        </w:rPr>
        <w:t>Управління освіти і науки Дніпропетровської міської ради</w:t>
      </w:r>
    </w:p>
    <w:p w:rsidR="00730A1B" w:rsidRDefault="00730A1B" w:rsidP="00C61990">
      <w:pPr>
        <w:spacing w:after="0" w:line="240" w:lineRule="auto"/>
        <w:jc w:val="center"/>
        <w:rPr>
          <w:lang w:val="uk-UA"/>
        </w:rPr>
      </w:pPr>
      <w:r>
        <w:rPr>
          <w:lang w:val="uk-UA"/>
        </w:rPr>
        <w:t>Відділ освіти Ленінської районної  у місті Дніпропетровської ради</w:t>
      </w:r>
    </w:p>
    <w:p w:rsidR="00730A1B" w:rsidRDefault="00730A1B" w:rsidP="00C61990">
      <w:pPr>
        <w:spacing w:after="0" w:line="240" w:lineRule="auto"/>
        <w:jc w:val="center"/>
        <w:rPr>
          <w:lang w:val="uk-UA"/>
        </w:rPr>
      </w:pPr>
      <w:r>
        <w:rPr>
          <w:lang w:val="uk-UA"/>
        </w:rPr>
        <w:t>Комунальний заклад освіти «Середня загальноосвітня школа №91»</w:t>
      </w:r>
    </w:p>
    <w:p w:rsidR="00730A1B" w:rsidRDefault="00730A1B" w:rsidP="00C61990">
      <w:pPr>
        <w:spacing w:after="0" w:line="240" w:lineRule="auto"/>
        <w:jc w:val="center"/>
        <w:rPr>
          <w:lang w:val="uk-UA"/>
        </w:rPr>
      </w:pPr>
      <w:r>
        <w:rPr>
          <w:lang w:val="uk-UA"/>
        </w:rPr>
        <w:t>Дніпропетровської міської ради</w:t>
      </w:r>
    </w:p>
    <w:p w:rsidR="00730A1B" w:rsidRDefault="00730A1B" w:rsidP="00C61990">
      <w:pPr>
        <w:spacing w:after="0" w:line="240" w:lineRule="auto"/>
        <w:jc w:val="center"/>
        <w:rPr>
          <w:lang w:val="uk-UA"/>
        </w:rPr>
      </w:pPr>
    </w:p>
    <w:p w:rsidR="00C61990" w:rsidRDefault="00C61990" w:rsidP="00C61990">
      <w:pPr>
        <w:spacing w:after="0" w:line="240" w:lineRule="auto"/>
        <w:jc w:val="center"/>
        <w:rPr>
          <w:lang w:val="uk-UA"/>
        </w:rPr>
      </w:pPr>
    </w:p>
    <w:p w:rsidR="00C61990" w:rsidRDefault="00C61990" w:rsidP="00C61990">
      <w:pPr>
        <w:spacing w:after="0" w:line="240" w:lineRule="auto"/>
        <w:jc w:val="center"/>
        <w:rPr>
          <w:lang w:val="uk-UA"/>
        </w:rPr>
      </w:pPr>
    </w:p>
    <w:p w:rsidR="00C61990" w:rsidRDefault="00C61990" w:rsidP="00C61990">
      <w:pPr>
        <w:spacing w:after="0" w:line="240" w:lineRule="auto"/>
        <w:jc w:val="center"/>
        <w:rPr>
          <w:lang w:val="uk-UA"/>
        </w:rPr>
      </w:pPr>
    </w:p>
    <w:p w:rsidR="00C61990" w:rsidRDefault="00C61990" w:rsidP="00C61990">
      <w:pPr>
        <w:spacing w:after="0" w:line="240" w:lineRule="auto"/>
        <w:jc w:val="center"/>
        <w:rPr>
          <w:lang w:val="uk-UA"/>
        </w:rPr>
      </w:pPr>
    </w:p>
    <w:p w:rsidR="00C61990" w:rsidRDefault="00C61990" w:rsidP="00C61990">
      <w:pPr>
        <w:spacing w:after="0" w:line="240" w:lineRule="auto"/>
        <w:jc w:val="center"/>
        <w:rPr>
          <w:lang w:val="uk-UA"/>
        </w:rPr>
      </w:pPr>
    </w:p>
    <w:p w:rsidR="00730A1B" w:rsidRDefault="00B0179B" w:rsidP="00730A1B">
      <w:pPr>
        <w:spacing w:line="240" w:lineRule="auto"/>
        <w:jc w:val="center"/>
        <w:rPr>
          <w:lang w:val="uk-UA"/>
        </w:rPr>
      </w:pPr>
      <w:r w:rsidRPr="00B0179B">
        <w:rPr>
          <w:lang w:val="uk-U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38.25pt;height:41.25pt" fillcolor="#369" stroked="f">
            <v:shadow on="t" color="#b2b2b2" opacity="52429f" offset="3pt"/>
            <v:textpath style="font-family:&quot;Times New Roman&quot;;font-style:italic;v-text-kern:t" trim="t" fitpath="t" string="Мультимедійний урок"/>
          </v:shape>
        </w:pict>
      </w:r>
    </w:p>
    <w:p w:rsidR="00730A1B" w:rsidRDefault="00B0179B" w:rsidP="00730A1B">
      <w:pPr>
        <w:spacing w:line="240" w:lineRule="auto"/>
        <w:jc w:val="center"/>
        <w:rPr>
          <w:lang w:val="uk-UA"/>
        </w:rPr>
      </w:pPr>
      <w:r w:rsidRPr="00B0179B">
        <w:rPr>
          <w:lang w:val="uk-UA"/>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6" type="#_x0000_t156" style="width:338.25pt;height:99.75pt" fillcolor="#99f" stroked="f">
            <v:fill color2="#099" focus="100%" type="gradient"/>
            <v:shadow color="silver" opacity="52429f" offset="3pt,3pt"/>
            <v:textpath style="font-family:&quot;Times New Roman&quot;;v-text-kern:t" trim="t" fitpath="t" xscale="f" string="&quot;Вічна таємниця&quot; &#10;сонетів Шекспіра&#10;&#10;"/>
          </v:shape>
        </w:pict>
      </w:r>
    </w:p>
    <w:p w:rsidR="00730A1B" w:rsidRDefault="00B0179B" w:rsidP="00730A1B">
      <w:pPr>
        <w:spacing w:line="240" w:lineRule="auto"/>
        <w:jc w:val="center"/>
        <w:rPr>
          <w:lang w:val="uk-UA"/>
        </w:rPr>
      </w:pPr>
      <w:r w:rsidRPr="00B0179B">
        <w:rPr>
          <w:lang w:val="uk-UA"/>
        </w:rPr>
        <w:pict>
          <v:shape id="_x0000_i1027" type="#_x0000_t136" style="width:338.25pt;height:53.25pt" fillcolor="#369" stroked="f">
            <v:shadow on="t" color="#b2b2b2" opacity="52429f" offset="3pt"/>
            <v:textpath style="font-family:&quot;Times New Roman&quot;;font-style:italic;v-text-kern:t" trim="t" fitpath="t" string="на конкурс&#10;&quot;Учитель року - 2014&quot;"/>
          </v:shape>
        </w:pict>
      </w:r>
    </w:p>
    <w:p w:rsidR="00730A1B" w:rsidRDefault="00730A1B" w:rsidP="00730A1B">
      <w:pPr>
        <w:spacing w:line="240" w:lineRule="auto"/>
        <w:jc w:val="center"/>
        <w:rPr>
          <w:lang w:val="uk-UA"/>
        </w:rPr>
      </w:pPr>
    </w:p>
    <w:p w:rsidR="00C61990" w:rsidRDefault="00C61990" w:rsidP="00730A1B">
      <w:pPr>
        <w:spacing w:line="240" w:lineRule="auto"/>
        <w:jc w:val="center"/>
        <w:rPr>
          <w:lang w:val="uk-UA"/>
        </w:rPr>
      </w:pPr>
    </w:p>
    <w:p w:rsidR="00C61990" w:rsidRDefault="00C61990" w:rsidP="00730A1B">
      <w:pPr>
        <w:spacing w:line="240" w:lineRule="auto"/>
        <w:jc w:val="center"/>
        <w:rPr>
          <w:lang w:val="uk-UA"/>
        </w:rPr>
      </w:pPr>
    </w:p>
    <w:p w:rsidR="00C61990" w:rsidRDefault="00C61990" w:rsidP="00730A1B">
      <w:pPr>
        <w:spacing w:line="240" w:lineRule="auto"/>
        <w:jc w:val="center"/>
        <w:rPr>
          <w:lang w:val="uk-UA"/>
        </w:rPr>
      </w:pPr>
    </w:p>
    <w:p w:rsidR="00C61990" w:rsidRDefault="00C61990" w:rsidP="00730A1B">
      <w:pPr>
        <w:spacing w:line="240" w:lineRule="auto"/>
        <w:jc w:val="center"/>
        <w:rPr>
          <w:lang w:val="uk-UA"/>
        </w:rPr>
      </w:pPr>
    </w:p>
    <w:p w:rsidR="00C61990" w:rsidRDefault="00C61990" w:rsidP="00730A1B">
      <w:pPr>
        <w:spacing w:line="240" w:lineRule="auto"/>
        <w:jc w:val="center"/>
        <w:rPr>
          <w:lang w:val="uk-UA"/>
        </w:rPr>
      </w:pPr>
    </w:p>
    <w:p w:rsidR="00C61990" w:rsidRDefault="00C61990" w:rsidP="00730A1B">
      <w:pPr>
        <w:spacing w:line="240" w:lineRule="auto"/>
        <w:jc w:val="center"/>
        <w:rPr>
          <w:lang w:val="uk-UA"/>
        </w:rPr>
      </w:pPr>
    </w:p>
    <w:p w:rsidR="00C61990" w:rsidRPr="00C61990" w:rsidRDefault="00C61990" w:rsidP="00C61990">
      <w:pPr>
        <w:spacing w:after="0" w:line="240" w:lineRule="auto"/>
        <w:jc w:val="center"/>
        <w:rPr>
          <w:sz w:val="28"/>
          <w:szCs w:val="28"/>
          <w:lang w:val="uk-UA"/>
        </w:rPr>
      </w:pPr>
      <w:r>
        <w:rPr>
          <w:sz w:val="28"/>
          <w:szCs w:val="28"/>
          <w:lang w:val="uk-UA"/>
        </w:rPr>
        <w:t xml:space="preserve">                                                                                    </w:t>
      </w:r>
      <w:r w:rsidRPr="00C61990">
        <w:rPr>
          <w:sz w:val="28"/>
          <w:szCs w:val="28"/>
          <w:lang w:val="uk-UA"/>
        </w:rPr>
        <w:t>учителя російської мов</w:t>
      </w:r>
      <w:r>
        <w:rPr>
          <w:sz w:val="28"/>
          <w:szCs w:val="28"/>
          <w:lang w:val="uk-UA"/>
        </w:rPr>
        <w:t xml:space="preserve">и </w:t>
      </w:r>
      <w:r w:rsidRPr="00C61990">
        <w:rPr>
          <w:sz w:val="28"/>
          <w:szCs w:val="28"/>
          <w:lang w:val="uk-UA"/>
        </w:rPr>
        <w:t>и</w:t>
      </w:r>
      <w:r>
        <w:rPr>
          <w:sz w:val="28"/>
          <w:szCs w:val="28"/>
          <w:lang w:val="uk-UA"/>
        </w:rPr>
        <w:t xml:space="preserve">     </w:t>
      </w:r>
      <w:r w:rsidRPr="00C61990">
        <w:rPr>
          <w:sz w:val="28"/>
          <w:szCs w:val="28"/>
          <w:lang w:val="uk-UA"/>
        </w:rPr>
        <w:t xml:space="preserve"> </w:t>
      </w:r>
    </w:p>
    <w:p w:rsidR="00C61990" w:rsidRPr="00C61990" w:rsidRDefault="00C61990" w:rsidP="00C61990">
      <w:pPr>
        <w:spacing w:after="0" w:line="240" w:lineRule="auto"/>
        <w:jc w:val="center"/>
        <w:rPr>
          <w:sz w:val="28"/>
          <w:szCs w:val="28"/>
          <w:lang w:val="uk-UA"/>
        </w:rPr>
      </w:pPr>
      <w:r>
        <w:rPr>
          <w:sz w:val="28"/>
          <w:szCs w:val="28"/>
          <w:lang w:val="uk-UA"/>
        </w:rPr>
        <w:t xml:space="preserve">                                                                           та світової літератури </w:t>
      </w:r>
    </w:p>
    <w:p w:rsidR="00C61990" w:rsidRDefault="00C61990" w:rsidP="00C61990">
      <w:pPr>
        <w:spacing w:after="0" w:line="240" w:lineRule="auto"/>
        <w:jc w:val="right"/>
        <w:rPr>
          <w:sz w:val="28"/>
          <w:szCs w:val="28"/>
          <w:lang w:val="uk-UA"/>
        </w:rPr>
      </w:pPr>
      <w:r>
        <w:rPr>
          <w:sz w:val="28"/>
          <w:szCs w:val="28"/>
          <w:lang w:val="uk-UA"/>
        </w:rPr>
        <w:t xml:space="preserve">        </w:t>
      </w:r>
      <w:proofErr w:type="spellStart"/>
      <w:r w:rsidRPr="00C61990">
        <w:rPr>
          <w:sz w:val="28"/>
          <w:szCs w:val="28"/>
          <w:lang w:val="uk-UA"/>
        </w:rPr>
        <w:t>Трофімової</w:t>
      </w:r>
      <w:proofErr w:type="spellEnd"/>
      <w:r w:rsidRPr="00C61990">
        <w:rPr>
          <w:sz w:val="28"/>
          <w:szCs w:val="28"/>
          <w:lang w:val="uk-UA"/>
        </w:rPr>
        <w:t xml:space="preserve"> Тетяни Василівн</w:t>
      </w:r>
      <w:r>
        <w:rPr>
          <w:sz w:val="28"/>
          <w:szCs w:val="28"/>
          <w:lang w:val="uk-UA"/>
        </w:rPr>
        <w:t xml:space="preserve">и </w:t>
      </w:r>
      <w:r w:rsidRPr="00C61990">
        <w:rPr>
          <w:sz w:val="28"/>
          <w:szCs w:val="28"/>
          <w:lang w:val="uk-UA"/>
        </w:rPr>
        <w:t xml:space="preserve"> </w:t>
      </w:r>
      <w:r>
        <w:rPr>
          <w:sz w:val="28"/>
          <w:szCs w:val="28"/>
          <w:lang w:val="uk-UA"/>
        </w:rPr>
        <w:t xml:space="preserve"> </w:t>
      </w:r>
    </w:p>
    <w:p w:rsidR="00C61990" w:rsidRDefault="00C61990" w:rsidP="00C61990">
      <w:pPr>
        <w:tabs>
          <w:tab w:val="left" w:pos="3750"/>
        </w:tabs>
        <w:rPr>
          <w:sz w:val="28"/>
          <w:szCs w:val="28"/>
          <w:lang w:val="uk-UA"/>
        </w:rPr>
      </w:pPr>
      <w:r>
        <w:rPr>
          <w:sz w:val="28"/>
          <w:szCs w:val="28"/>
          <w:lang w:val="uk-UA"/>
        </w:rPr>
        <w:tab/>
      </w:r>
    </w:p>
    <w:p w:rsidR="00C61990" w:rsidRDefault="00C61990" w:rsidP="00C61990">
      <w:pPr>
        <w:tabs>
          <w:tab w:val="left" w:pos="3750"/>
        </w:tabs>
        <w:rPr>
          <w:sz w:val="28"/>
          <w:szCs w:val="28"/>
          <w:lang w:val="uk-UA"/>
        </w:rPr>
      </w:pPr>
    </w:p>
    <w:p w:rsidR="00C61990" w:rsidRDefault="00C61990" w:rsidP="00C61990">
      <w:pPr>
        <w:tabs>
          <w:tab w:val="left" w:pos="3750"/>
        </w:tabs>
        <w:jc w:val="center"/>
        <w:rPr>
          <w:sz w:val="28"/>
          <w:szCs w:val="28"/>
          <w:lang w:val="uk-UA"/>
        </w:rPr>
      </w:pPr>
      <w:r>
        <w:rPr>
          <w:sz w:val="28"/>
          <w:szCs w:val="28"/>
          <w:lang w:val="uk-UA"/>
        </w:rPr>
        <w:t>2013 рік</w:t>
      </w:r>
    </w:p>
    <w:p w:rsidR="00C61990" w:rsidRDefault="00C61990" w:rsidP="00C61990">
      <w:pPr>
        <w:tabs>
          <w:tab w:val="left" w:pos="3750"/>
        </w:tabs>
        <w:jc w:val="both"/>
        <w:rPr>
          <w:sz w:val="28"/>
          <w:szCs w:val="28"/>
          <w:lang w:val="uk-UA"/>
        </w:rPr>
      </w:pPr>
    </w:p>
    <w:p w:rsidR="00EF69FB" w:rsidRDefault="0061240E" w:rsidP="00EF69FB">
      <w:pPr>
        <w:tabs>
          <w:tab w:val="left" w:pos="567"/>
        </w:tabs>
        <w:spacing w:line="360" w:lineRule="auto"/>
        <w:jc w:val="both"/>
        <w:rPr>
          <w:sz w:val="28"/>
          <w:szCs w:val="28"/>
          <w:lang w:val="uk-UA"/>
        </w:rPr>
      </w:pPr>
      <w:r>
        <w:rPr>
          <w:b/>
          <w:sz w:val="28"/>
          <w:szCs w:val="28"/>
          <w:lang w:val="uk-UA"/>
        </w:rPr>
        <w:tab/>
      </w:r>
      <w:r w:rsidR="00C61990" w:rsidRPr="00C61990">
        <w:rPr>
          <w:b/>
          <w:sz w:val="28"/>
          <w:szCs w:val="28"/>
          <w:lang w:val="uk-UA"/>
        </w:rPr>
        <w:t>Мета</w:t>
      </w:r>
      <w:r w:rsidR="00C61990">
        <w:rPr>
          <w:b/>
          <w:sz w:val="28"/>
          <w:szCs w:val="28"/>
          <w:lang w:val="uk-UA"/>
        </w:rPr>
        <w:t xml:space="preserve">: </w:t>
      </w:r>
      <w:r w:rsidR="00C61990">
        <w:rPr>
          <w:sz w:val="28"/>
          <w:szCs w:val="28"/>
          <w:lang w:val="uk-UA"/>
        </w:rPr>
        <w:t>розкрити глибину почуттів і переживань сонетів Шекспіра</w:t>
      </w:r>
      <w:r>
        <w:rPr>
          <w:sz w:val="28"/>
          <w:szCs w:val="28"/>
          <w:lang w:val="uk-UA"/>
        </w:rPr>
        <w:t>, розвивати навички</w:t>
      </w:r>
      <w:r w:rsidR="00EF69FB">
        <w:rPr>
          <w:sz w:val="28"/>
          <w:szCs w:val="28"/>
          <w:lang w:val="uk-UA"/>
        </w:rPr>
        <w:t xml:space="preserve"> аналізу ліричних творів, виразного читання, зв’язного мовлення, самостійної роботи, дослідницької діяльності, виховувати любов до поезії, забезпечити яскраве, зацікавлене сприйняття поетичних творів, привернути увагу молоді до жанру сонета. Створити модель літературного сайту «Вічна таємниця» сонетів Шекспіра.</w:t>
      </w:r>
    </w:p>
    <w:p w:rsidR="00EF69FB" w:rsidRDefault="00EF69FB" w:rsidP="0061240E">
      <w:pPr>
        <w:tabs>
          <w:tab w:val="left" w:pos="567"/>
        </w:tabs>
        <w:jc w:val="both"/>
        <w:rPr>
          <w:sz w:val="28"/>
          <w:szCs w:val="28"/>
          <w:lang w:val="uk-UA"/>
        </w:rPr>
      </w:pPr>
      <w:r>
        <w:rPr>
          <w:b/>
          <w:sz w:val="28"/>
          <w:szCs w:val="28"/>
          <w:lang w:val="uk-UA"/>
        </w:rPr>
        <w:tab/>
      </w:r>
      <w:r w:rsidRPr="00EF69FB">
        <w:rPr>
          <w:b/>
          <w:sz w:val="28"/>
          <w:szCs w:val="28"/>
          <w:lang w:val="uk-UA"/>
        </w:rPr>
        <w:t>Обладнання</w:t>
      </w:r>
      <w:r>
        <w:rPr>
          <w:b/>
          <w:sz w:val="28"/>
          <w:szCs w:val="28"/>
          <w:lang w:val="uk-UA"/>
        </w:rPr>
        <w:t xml:space="preserve">: </w:t>
      </w:r>
      <w:r w:rsidRPr="00EF69FB">
        <w:rPr>
          <w:sz w:val="28"/>
          <w:szCs w:val="28"/>
          <w:lang w:val="uk-UA"/>
        </w:rPr>
        <w:t>комп’ютерна відео-презентація, тексти сонетів Шекспіра, учнівські зошити, літературознавчий словник</w:t>
      </w:r>
      <w:r>
        <w:rPr>
          <w:sz w:val="28"/>
          <w:szCs w:val="28"/>
          <w:lang w:val="uk-UA"/>
        </w:rPr>
        <w:t>.</w:t>
      </w:r>
    </w:p>
    <w:p w:rsidR="00EF69FB" w:rsidRDefault="00EF69FB" w:rsidP="0061240E">
      <w:pPr>
        <w:tabs>
          <w:tab w:val="left" w:pos="567"/>
        </w:tabs>
        <w:jc w:val="both"/>
        <w:rPr>
          <w:sz w:val="28"/>
          <w:szCs w:val="28"/>
          <w:lang w:val="uk-UA"/>
        </w:rPr>
      </w:pPr>
      <w:r>
        <w:rPr>
          <w:sz w:val="28"/>
          <w:szCs w:val="28"/>
          <w:lang w:val="uk-UA"/>
        </w:rPr>
        <w:tab/>
      </w:r>
      <w:r w:rsidRPr="00EF69FB">
        <w:rPr>
          <w:b/>
          <w:sz w:val="28"/>
          <w:szCs w:val="28"/>
          <w:lang w:val="uk-UA"/>
        </w:rPr>
        <w:t>Тип уроку:</w:t>
      </w:r>
      <w:r>
        <w:rPr>
          <w:sz w:val="28"/>
          <w:szCs w:val="28"/>
          <w:lang w:val="uk-UA"/>
        </w:rPr>
        <w:t xml:space="preserve"> мультимедійний урок з елементами критичного мислення.</w:t>
      </w:r>
    </w:p>
    <w:p w:rsidR="00EF69FB" w:rsidRDefault="00EF69FB" w:rsidP="00EF69FB">
      <w:pPr>
        <w:tabs>
          <w:tab w:val="left" w:pos="567"/>
        </w:tabs>
        <w:jc w:val="right"/>
        <w:rPr>
          <w:b/>
          <w:i/>
          <w:sz w:val="28"/>
          <w:szCs w:val="28"/>
          <w:lang w:val="uk-UA"/>
        </w:rPr>
      </w:pPr>
      <w:r>
        <w:rPr>
          <w:b/>
          <w:i/>
          <w:sz w:val="28"/>
          <w:szCs w:val="28"/>
          <w:lang w:val="uk-UA"/>
        </w:rPr>
        <w:t>Сонети  - це ключ, яким Шекспір відкривав своє серце</w:t>
      </w:r>
    </w:p>
    <w:p w:rsidR="004C138F" w:rsidRDefault="00EF69FB" w:rsidP="00EF69FB">
      <w:pPr>
        <w:tabs>
          <w:tab w:val="left" w:pos="567"/>
        </w:tabs>
        <w:jc w:val="right"/>
        <w:rPr>
          <w:b/>
          <w:i/>
          <w:sz w:val="28"/>
          <w:szCs w:val="28"/>
          <w:lang w:val="uk-UA"/>
        </w:rPr>
      </w:pPr>
      <w:r>
        <w:rPr>
          <w:b/>
          <w:i/>
          <w:sz w:val="28"/>
          <w:szCs w:val="28"/>
          <w:lang w:val="uk-UA"/>
        </w:rPr>
        <w:t>У.</w:t>
      </w:r>
      <w:proofErr w:type="spellStart"/>
      <w:r>
        <w:rPr>
          <w:b/>
          <w:i/>
          <w:sz w:val="28"/>
          <w:szCs w:val="28"/>
          <w:lang w:val="uk-UA"/>
        </w:rPr>
        <w:t>Водсворд</w:t>
      </w:r>
      <w:proofErr w:type="spellEnd"/>
    </w:p>
    <w:p w:rsidR="00EF69FB" w:rsidRDefault="004C138F" w:rsidP="004C138F">
      <w:pPr>
        <w:jc w:val="center"/>
        <w:rPr>
          <w:sz w:val="28"/>
          <w:szCs w:val="28"/>
          <w:lang w:val="uk-UA"/>
        </w:rPr>
      </w:pPr>
      <w:r>
        <w:rPr>
          <w:sz w:val="28"/>
          <w:szCs w:val="28"/>
          <w:lang w:val="uk-UA"/>
        </w:rPr>
        <w:t>ХІД УРОКУ</w:t>
      </w:r>
    </w:p>
    <w:p w:rsidR="004C138F" w:rsidRDefault="004C138F" w:rsidP="004C138F">
      <w:pPr>
        <w:jc w:val="both"/>
        <w:rPr>
          <w:b/>
          <w:sz w:val="28"/>
          <w:szCs w:val="28"/>
          <w:lang w:val="uk-UA"/>
        </w:rPr>
      </w:pPr>
      <w:r w:rsidRPr="004C138F">
        <w:rPr>
          <w:b/>
          <w:sz w:val="28"/>
          <w:szCs w:val="28"/>
          <w:lang w:val="uk-UA"/>
        </w:rPr>
        <w:t>І. Організаційний момент.</w:t>
      </w:r>
    </w:p>
    <w:p w:rsidR="004C138F" w:rsidRDefault="004C138F" w:rsidP="004C138F">
      <w:pPr>
        <w:jc w:val="both"/>
        <w:rPr>
          <w:sz w:val="28"/>
          <w:szCs w:val="28"/>
          <w:lang w:val="uk-UA"/>
        </w:rPr>
      </w:pPr>
      <w:r w:rsidRPr="004C138F">
        <w:rPr>
          <w:sz w:val="28"/>
          <w:szCs w:val="28"/>
          <w:lang w:val="uk-UA"/>
        </w:rPr>
        <w:t>Привітання учнів класу.</w:t>
      </w:r>
    </w:p>
    <w:p w:rsidR="004C138F" w:rsidRDefault="004C138F" w:rsidP="004C138F">
      <w:pPr>
        <w:jc w:val="both"/>
        <w:rPr>
          <w:sz w:val="28"/>
          <w:szCs w:val="28"/>
          <w:lang w:val="uk-UA"/>
        </w:rPr>
      </w:pPr>
    </w:p>
    <w:p w:rsidR="004C138F" w:rsidRDefault="004C138F" w:rsidP="004C138F">
      <w:pPr>
        <w:jc w:val="both"/>
        <w:rPr>
          <w:b/>
          <w:sz w:val="28"/>
          <w:szCs w:val="28"/>
          <w:lang w:val="uk-UA"/>
        </w:rPr>
      </w:pPr>
      <w:r w:rsidRPr="004C138F">
        <w:rPr>
          <w:b/>
          <w:sz w:val="28"/>
          <w:szCs w:val="28"/>
          <w:lang w:val="uk-UA"/>
        </w:rPr>
        <w:t>ІІ. Мотивація навчальної діяльності.</w:t>
      </w:r>
    </w:p>
    <w:p w:rsidR="004C138F" w:rsidRDefault="004C138F" w:rsidP="004C138F">
      <w:pPr>
        <w:jc w:val="both"/>
        <w:rPr>
          <w:b/>
          <w:i/>
          <w:sz w:val="28"/>
          <w:szCs w:val="28"/>
          <w:lang w:val="uk-UA"/>
        </w:rPr>
      </w:pPr>
      <w:r w:rsidRPr="004C138F">
        <w:rPr>
          <w:b/>
          <w:i/>
          <w:sz w:val="28"/>
          <w:szCs w:val="28"/>
          <w:lang w:val="uk-UA"/>
        </w:rPr>
        <w:t>Слайд 1</w:t>
      </w:r>
      <w:r>
        <w:rPr>
          <w:b/>
          <w:i/>
          <w:sz w:val="28"/>
          <w:szCs w:val="28"/>
          <w:lang w:val="uk-UA"/>
        </w:rPr>
        <w:t>.</w:t>
      </w:r>
    </w:p>
    <w:p w:rsidR="00B81C3C" w:rsidRDefault="00652FDE" w:rsidP="004C138F">
      <w:pPr>
        <w:jc w:val="both"/>
        <w:rPr>
          <w:b/>
          <w:i/>
          <w:sz w:val="28"/>
          <w:szCs w:val="28"/>
          <w:lang w:val="uk-UA"/>
        </w:rPr>
      </w:pPr>
      <w:r>
        <w:rPr>
          <w:b/>
          <w:i/>
          <w:noProof/>
          <w:sz w:val="28"/>
          <w:szCs w:val="28"/>
          <w:lang w:eastAsia="ru-RU"/>
        </w:rPr>
        <w:drawing>
          <wp:anchor distT="0" distB="0" distL="114300" distR="114300" simplePos="0" relativeHeight="251658240" behindDoc="0" locked="0" layoutInCell="1" allowOverlap="1">
            <wp:simplePos x="0" y="0"/>
            <wp:positionH relativeFrom="column">
              <wp:posOffset>681990</wp:posOffset>
            </wp:positionH>
            <wp:positionV relativeFrom="paragraph">
              <wp:posOffset>54610</wp:posOffset>
            </wp:positionV>
            <wp:extent cx="3712210" cy="2667000"/>
            <wp:effectExtent l="19050" t="0" r="2540" b="0"/>
            <wp:wrapSquare wrapText="bothSides"/>
            <wp:docPr id="4" name="Рисунок 4" descr="C:\Users\14\Desktop\Нов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4\Desktop\Новый рисунок.bmp"/>
                    <pic:cNvPicPr>
                      <a:picLocks noChangeAspect="1" noChangeArrowheads="1"/>
                    </pic:cNvPicPr>
                  </pic:nvPicPr>
                  <pic:blipFill>
                    <a:blip r:embed="rId8" cstate="print"/>
                    <a:srcRect/>
                    <a:stretch>
                      <a:fillRect/>
                    </a:stretch>
                  </pic:blipFill>
                  <pic:spPr bwMode="auto">
                    <a:xfrm>
                      <a:off x="0" y="0"/>
                      <a:ext cx="3712210" cy="2667000"/>
                    </a:xfrm>
                    <a:prstGeom prst="rect">
                      <a:avLst/>
                    </a:prstGeom>
                    <a:noFill/>
                    <a:ln w="9525">
                      <a:noFill/>
                      <a:miter lim="800000"/>
                      <a:headEnd/>
                      <a:tailEnd/>
                    </a:ln>
                  </pic:spPr>
                </pic:pic>
              </a:graphicData>
            </a:graphic>
          </wp:anchor>
        </w:drawing>
      </w:r>
    </w:p>
    <w:p w:rsidR="00B81C3C" w:rsidRDefault="00B81C3C" w:rsidP="004C138F">
      <w:pPr>
        <w:jc w:val="both"/>
        <w:rPr>
          <w:b/>
          <w:i/>
          <w:sz w:val="28"/>
          <w:szCs w:val="28"/>
          <w:lang w:val="uk-UA"/>
        </w:rPr>
      </w:pPr>
    </w:p>
    <w:p w:rsidR="00B81C3C" w:rsidRDefault="00B81C3C" w:rsidP="004C138F">
      <w:pPr>
        <w:jc w:val="both"/>
        <w:rPr>
          <w:b/>
          <w:i/>
          <w:sz w:val="28"/>
          <w:szCs w:val="28"/>
          <w:lang w:val="uk-UA"/>
        </w:rPr>
      </w:pPr>
    </w:p>
    <w:p w:rsidR="00B81C3C" w:rsidRDefault="00B81C3C" w:rsidP="004C138F">
      <w:pPr>
        <w:jc w:val="both"/>
        <w:rPr>
          <w:b/>
          <w:i/>
          <w:sz w:val="28"/>
          <w:szCs w:val="28"/>
          <w:lang w:val="uk-UA"/>
        </w:rPr>
      </w:pPr>
    </w:p>
    <w:p w:rsidR="00652FDE" w:rsidRDefault="00652FDE" w:rsidP="004C138F">
      <w:pPr>
        <w:jc w:val="both"/>
        <w:rPr>
          <w:sz w:val="28"/>
          <w:szCs w:val="28"/>
          <w:lang w:val="uk-UA"/>
        </w:rPr>
      </w:pPr>
    </w:p>
    <w:p w:rsidR="00652FDE" w:rsidRDefault="00652FDE" w:rsidP="004C138F">
      <w:pPr>
        <w:jc w:val="both"/>
        <w:rPr>
          <w:sz w:val="28"/>
          <w:szCs w:val="28"/>
          <w:lang w:val="uk-UA"/>
        </w:rPr>
      </w:pPr>
    </w:p>
    <w:p w:rsidR="00652FDE" w:rsidRDefault="00652FDE" w:rsidP="004C138F">
      <w:pPr>
        <w:jc w:val="both"/>
        <w:rPr>
          <w:sz w:val="28"/>
          <w:szCs w:val="28"/>
          <w:lang w:val="uk-UA"/>
        </w:rPr>
      </w:pPr>
    </w:p>
    <w:p w:rsidR="00652FDE" w:rsidRDefault="00652FDE" w:rsidP="004C138F">
      <w:pPr>
        <w:jc w:val="both"/>
        <w:rPr>
          <w:sz w:val="28"/>
          <w:szCs w:val="28"/>
          <w:lang w:val="uk-UA"/>
        </w:rPr>
      </w:pPr>
    </w:p>
    <w:p w:rsidR="00B81C3C" w:rsidRDefault="00B81C3C" w:rsidP="004C138F">
      <w:pPr>
        <w:jc w:val="both"/>
        <w:rPr>
          <w:sz w:val="28"/>
          <w:szCs w:val="28"/>
          <w:lang w:val="uk-UA"/>
        </w:rPr>
      </w:pPr>
      <w:r>
        <w:rPr>
          <w:sz w:val="28"/>
          <w:szCs w:val="28"/>
          <w:lang w:val="uk-UA"/>
        </w:rPr>
        <w:t>Епоха Відродження – це час розквіту людської особистості, час географічних, наукових і творчих відкриттів, час коли творили титани: Леонардо до Вінчі, Мікеланджело, Рафаель.</w:t>
      </w:r>
    </w:p>
    <w:p w:rsidR="00B81C3C" w:rsidRDefault="00B81C3C" w:rsidP="004C138F">
      <w:pPr>
        <w:jc w:val="both"/>
        <w:rPr>
          <w:sz w:val="28"/>
          <w:szCs w:val="28"/>
          <w:lang w:val="uk-UA"/>
        </w:rPr>
      </w:pPr>
    </w:p>
    <w:p w:rsidR="00B81C3C" w:rsidRDefault="00B81C3C" w:rsidP="00B81C3C">
      <w:pPr>
        <w:jc w:val="both"/>
        <w:rPr>
          <w:b/>
          <w:i/>
          <w:sz w:val="28"/>
          <w:szCs w:val="28"/>
          <w:lang w:val="uk-UA"/>
        </w:rPr>
      </w:pPr>
      <w:r>
        <w:rPr>
          <w:b/>
          <w:i/>
          <w:sz w:val="28"/>
          <w:szCs w:val="28"/>
          <w:lang w:val="uk-UA"/>
        </w:rPr>
        <w:t>Слайд 2.</w:t>
      </w:r>
    </w:p>
    <w:p w:rsidR="00B81C3C" w:rsidRDefault="00652FDE" w:rsidP="00B81C3C">
      <w:pPr>
        <w:jc w:val="both"/>
        <w:rPr>
          <w:b/>
          <w:i/>
          <w:sz w:val="28"/>
          <w:szCs w:val="28"/>
          <w:lang w:val="uk-UA"/>
        </w:rPr>
      </w:pPr>
      <w:r>
        <w:rPr>
          <w:b/>
          <w:i/>
          <w:noProof/>
          <w:sz w:val="28"/>
          <w:szCs w:val="28"/>
          <w:lang w:eastAsia="ru-RU"/>
        </w:rPr>
        <w:drawing>
          <wp:anchor distT="0" distB="0" distL="114300" distR="114300" simplePos="0" relativeHeight="251659264" behindDoc="0" locked="0" layoutInCell="1" allowOverlap="1">
            <wp:simplePos x="0" y="0"/>
            <wp:positionH relativeFrom="column">
              <wp:posOffset>558165</wp:posOffset>
            </wp:positionH>
            <wp:positionV relativeFrom="paragraph">
              <wp:posOffset>87630</wp:posOffset>
            </wp:positionV>
            <wp:extent cx="3952875" cy="2800350"/>
            <wp:effectExtent l="19050" t="0" r="9525" b="0"/>
            <wp:wrapSquare wrapText="bothSides"/>
            <wp:docPr id="5" name="Рисунок 5" descr="C:\Users\14\Desktop\Новый рисунок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4\Desktop\Новый рисунок (1).bmp"/>
                    <pic:cNvPicPr>
                      <a:picLocks noChangeAspect="1" noChangeArrowheads="1"/>
                    </pic:cNvPicPr>
                  </pic:nvPicPr>
                  <pic:blipFill>
                    <a:blip r:embed="rId9" cstate="print"/>
                    <a:srcRect/>
                    <a:stretch>
                      <a:fillRect/>
                    </a:stretch>
                  </pic:blipFill>
                  <pic:spPr bwMode="auto">
                    <a:xfrm>
                      <a:off x="0" y="0"/>
                      <a:ext cx="3952875" cy="2800350"/>
                    </a:xfrm>
                    <a:prstGeom prst="rect">
                      <a:avLst/>
                    </a:prstGeom>
                    <a:noFill/>
                    <a:ln w="9525">
                      <a:noFill/>
                      <a:miter lim="800000"/>
                      <a:headEnd/>
                      <a:tailEnd/>
                    </a:ln>
                  </pic:spPr>
                </pic:pic>
              </a:graphicData>
            </a:graphic>
          </wp:anchor>
        </w:drawing>
      </w:r>
    </w:p>
    <w:p w:rsidR="00B81C3C" w:rsidRPr="00B81C3C" w:rsidRDefault="00B81C3C" w:rsidP="004C138F">
      <w:pPr>
        <w:jc w:val="both"/>
        <w:rPr>
          <w:b/>
          <w:sz w:val="28"/>
          <w:szCs w:val="28"/>
          <w:lang w:val="uk-UA"/>
        </w:rPr>
      </w:pPr>
    </w:p>
    <w:p w:rsidR="00B81C3C" w:rsidRDefault="00B81C3C" w:rsidP="004C138F">
      <w:pPr>
        <w:jc w:val="both"/>
        <w:rPr>
          <w:b/>
          <w:i/>
          <w:sz w:val="28"/>
          <w:szCs w:val="28"/>
          <w:lang w:val="uk-UA"/>
        </w:rPr>
      </w:pPr>
    </w:p>
    <w:p w:rsidR="00B81C3C" w:rsidRPr="00B81C3C" w:rsidRDefault="00B81C3C" w:rsidP="00B81C3C">
      <w:pPr>
        <w:rPr>
          <w:sz w:val="28"/>
          <w:szCs w:val="28"/>
          <w:lang w:val="uk-UA"/>
        </w:rPr>
      </w:pPr>
    </w:p>
    <w:p w:rsidR="00B81C3C" w:rsidRPr="00B81C3C" w:rsidRDefault="00B81C3C" w:rsidP="00B81C3C">
      <w:pPr>
        <w:rPr>
          <w:sz w:val="28"/>
          <w:szCs w:val="28"/>
          <w:lang w:val="uk-UA"/>
        </w:rPr>
      </w:pPr>
    </w:p>
    <w:p w:rsidR="00B81C3C" w:rsidRDefault="00B81C3C" w:rsidP="00B81C3C">
      <w:pPr>
        <w:rPr>
          <w:sz w:val="28"/>
          <w:szCs w:val="28"/>
          <w:lang w:val="uk-UA"/>
        </w:rPr>
      </w:pPr>
    </w:p>
    <w:p w:rsidR="00652FDE" w:rsidRDefault="00652FDE" w:rsidP="00B81C3C">
      <w:pPr>
        <w:rPr>
          <w:sz w:val="28"/>
          <w:szCs w:val="28"/>
          <w:lang w:val="uk-UA"/>
        </w:rPr>
      </w:pPr>
    </w:p>
    <w:p w:rsidR="00652FDE" w:rsidRDefault="00652FDE" w:rsidP="00B81C3C">
      <w:pPr>
        <w:rPr>
          <w:sz w:val="28"/>
          <w:szCs w:val="28"/>
          <w:lang w:val="uk-UA"/>
        </w:rPr>
      </w:pPr>
    </w:p>
    <w:p w:rsidR="004C138F" w:rsidRDefault="00B81C3C" w:rsidP="00B81C3C">
      <w:pPr>
        <w:rPr>
          <w:sz w:val="28"/>
          <w:szCs w:val="28"/>
          <w:lang w:val="uk-UA"/>
        </w:rPr>
      </w:pPr>
      <w:r>
        <w:rPr>
          <w:sz w:val="28"/>
          <w:szCs w:val="28"/>
          <w:lang w:val="uk-UA"/>
        </w:rPr>
        <w:t>Діти, а як ви думаєте:</w:t>
      </w:r>
    </w:p>
    <w:p w:rsidR="00B81C3C" w:rsidRDefault="00B81C3C" w:rsidP="00B81C3C">
      <w:pPr>
        <w:rPr>
          <w:sz w:val="28"/>
          <w:szCs w:val="28"/>
          <w:lang w:val="uk-UA"/>
        </w:rPr>
      </w:pPr>
      <w:r>
        <w:rPr>
          <w:sz w:val="28"/>
          <w:szCs w:val="28"/>
          <w:lang w:val="uk-UA"/>
        </w:rPr>
        <w:t>Хто цей титан?</w:t>
      </w:r>
    </w:p>
    <w:p w:rsidR="00B81C3C" w:rsidRDefault="00B81C3C" w:rsidP="00B81C3C">
      <w:pPr>
        <w:rPr>
          <w:b/>
          <w:i/>
          <w:sz w:val="28"/>
          <w:szCs w:val="28"/>
          <w:lang w:val="uk-UA"/>
        </w:rPr>
      </w:pPr>
      <w:r>
        <w:rPr>
          <w:b/>
          <w:i/>
          <w:sz w:val="28"/>
          <w:szCs w:val="28"/>
          <w:lang w:val="uk-UA"/>
        </w:rPr>
        <w:t>Він списом творчим світ потряс,</w:t>
      </w:r>
    </w:p>
    <w:p w:rsidR="00B81C3C" w:rsidRDefault="00B81C3C" w:rsidP="00B81C3C">
      <w:pPr>
        <w:rPr>
          <w:b/>
          <w:i/>
          <w:sz w:val="28"/>
          <w:szCs w:val="28"/>
          <w:lang w:val="uk-UA"/>
        </w:rPr>
      </w:pPr>
      <w:r>
        <w:rPr>
          <w:b/>
          <w:i/>
          <w:sz w:val="28"/>
          <w:szCs w:val="28"/>
          <w:lang w:val="uk-UA"/>
        </w:rPr>
        <w:t>Цей знаменитий Лондонський Парнас,</w:t>
      </w:r>
    </w:p>
    <w:p w:rsidR="00B81C3C" w:rsidRDefault="00B81C3C" w:rsidP="00B81C3C">
      <w:pPr>
        <w:rPr>
          <w:b/>
          <w:i/>
          <w:sz w:val="28"/>
          <w:szCs w:val="28"/>
          <w:lang w:val="uk-UA"/>
        </w:rPr>
      </w:pPr>
      <w:r>
        <w:rPr>
          <w:b/>
          <w:i/>
          <w:sz w:val="28"/>
          <w:szCs w:val="28"/>
          <w:lang w:val="uk-UA"/>
        </w:rPr>
        <w:t>Ромео і Джульєтта, Отелло й король лір.</w:t>
      </w:r>
    </w:p>
    <w:p w:rsidR="00B81C3C" w:rsidRDefault="00B81C3C" w:rsidP="00B81C3C">
      <w:pPr>
        <w:rPr>
          <w:b/>
          <w:i/>
          <w:sz w:val="28"/>
          <w:szCs w:val="28"/>
          <w:lang w:val="uk-UA"/>
        </w:rPr>
      </w:pPr>
      <w:r>
        <w:rPr>
          <w:b/>
          <w:i/>
          <w:sz w:val="28"/>
          <w:szCs w:val="28"/>
          <w:lang w:val="uk-UA"/>
        </w:rPr>
        <w:t xml:space="preserve">То хто ж він є? </w:t>
      </w:r>
    </w:p>
    <w:p w:rsidR="00B81C3C" w:rsidRDefault="00B81C3C" w:rsidP="00B81C3C">
      <w:pPr>
        <w:rPr>
          <w:b/>
          <w:i/>
          <w:sz w:val="28"/>
          <w:szCs w:val="28"/>
          <w:lang w:val="uk-UA"/>
        </w:rPr>
      </w:pPr>
      <w:r>
        <w:rPr>
          <w:b/>
          <w:i/>
          <w:sz w:val="28"/>
          <w:szCs w:val="28"/>
          <w:lang w:val="uk-UA"/>
        </w:rPr>
        <w:t xml:space="preserve">                                                  (Вільям Шекспір)</w:t>
      </w:r>
    </w:p>
    <w:p w:rsidR="00652FDE" w:rsidRDefault="00652FDE" w:rsidP="00652FDE">
      <w:pPr>
        <w:spacing w:line="360" w:lineRule="auto"/>
        <w:jc w:val="both"/>
        <w:rPr>
          <w:sz w:val="28"/>
          <w:szCs w:val="28"/>
          <w:lang w:val="uk-UA"/>
        </w:rPr>
      </w:pPr>
      <w:r>
        <w:rPr>
          <w:sz w:val="28"/>
          <w:szCs w:val="28"/>
          <w:lang w:val="uk-UA"/>
        </w:rPr>
        <w:tab/>
      </w:r>
      <w:r w:rsidR="00B81C3C">
        <w:rPr>
          <w:sz w:val="28"/>
          <w:szCs w:val="28"/>
          <w:lang w:val="uk-UA"/>
        </w:rPr>
        <w:t>Шекспіра дуже високо цінували його сучасники, знавці літератури. Вони уподібнювали його до великих письменників античності. А це була найкраща похвала</w:t>
      </w:r>
      <w:r>
        <w:rPr>
          <w:sz w:val="28"/>
          <w:szCs w:val="28"/>
          <w:lang w:val="uk-UA"/>
        </w:rPr>
        <w:t xml:space="preserve"> за епохи Відродження. Він є автором не тільки прекрасних драматичних творів: «Ромео і Джульєтта», «Отелло», «Король Лір», «Гамлет». Його перу належать і незвичайні сонети. В них Шекспір </w:t>
      </w:r>
    </w:p>
    <w:p w:rsidR="00652FDE" w:rsidRDefault="00652FDE" w:rsidP="00652FDE">
      <w:pPr>
        <w:spacing w:line="360" w:lineRule="auto"/>
        <w:jc w:val="both"/>
        <w:rPr>
          <w:sz w:val="28"/>
          <w:szCs w:val="28"/>
          <w:lang w:val="uk-UA"/>
        </w:rPr>
      </w:pPr>
    </w:p>
    <w:p w:rsidR="00652FDE" w:rsidRDefault="00652FDE" w:rsidP="00652FDE">
      <w:pPr>
        <w:spacing w:line="360" w:lineRule="auto"/>
        <w:jc w:val="both"/>
        <w:rPr>
          <w:sz w:val="28"/>
          <w:szCs w:val="28"/>
          <w:lang w:val="uk-UA"/>
        </w:rPr>
      </w:pPr>
      <w:r>
        <w:rPr>
          <w:sz w:val="28"/>
          <w:szCs w:val="28"/>
          <w:lang w:val="uk-UA"/>
        </w:rPr>
        <w:t>прагнув пізнати таємницю людського серця, поринути в глибину людської душі.</w:t>
      </w:r>
    </w:p>
    <w:p w:rsidR="00652FDE" w:rsidRDefault="00652FDE" w:rsidP="00652FDE">
      <w:pPr>
        <w:spacing w:line="360" w:lineRule="auto"/>
        <w:jc w:val="both"/>
        <w:rPr>
          <w:b/>
          <w:sz w:val="28"/>
          <w:szCs w:val="28"/>
          <w:lang w:val="uk-UA"/>
        </w:rPr>
      </w:pPr>
      <w:r w:rsidRPr="00652FDE">
        <w:rPr>
          <w:b/>
          <w:sz w:val="28"/>
          <w:szCs w:val="28"/>
          <w:lang w:val="uk-UA"/>
        </w:rPr>
        <w:t>ІІІ. Актуалізація опорних</w:t>
      </w:r>
      <w:r>
        <w:rPr>
          <w:b/>
          <w:sz w:val="28"/>
          <w:szCs w:val="28"/>
          <w:lang w:val="uk-UA"/>
        </w:rPr>
        <w:t xml:space="preserve"> знань</w:t>
      </w:r>
    </w:p>
    <w:p w:rsidR="00652FDE" w:rsidRDefault="00652FDE" w:rsidP="00652FDE">
      <w:pPr>
        <w:spacing w:line="360" w:lineRule="auto"/>
        <w:jc w:val="both"/>
        <w:rPr>
          <w:sz w:val="28"/>
          <w:szCs w:val="28"/>
          <w:lang w:val="uk-UA"/>
        </w:rPr>
      </w:pPr>
      <w:r w:rsidRPr="00652FDE">
        <w:rPr>
          <w:sz w:val="28"/>
          <w:szCs w:val="28"/>
          <w:lang w:val="uk-UA"/>
        </w:rPr>
        <w:t xml:space="preserve">На </w:t>
      </w:r>
      <w:r>
        <w:rPr>
          <w:sz w:val="28"/>
          <w:szCs w:val="28"/>
          <w:lang w:val="uk-UA"/>
        </w:rPr>
        <w:t xml:space="preserve">жаль, останнім часом серед молоді падає інтерес до читання, особливо до поезії. Багато молодих людей не можуть дати визначення сонету. Але ж, </w:t>
      </w:r>
    </w:p>
    <w:p w:rsidR="00652FDE" w:rsidRDefault="00652FDE" w:rsidP="00652FDE">
      <w:pPr>
        <w:spacing w:line="360" w:lineRule="auto"/>
        <w:jc w:val="both"/>
        <w:rPr>
          <w:sz w:val="28"/>
          <w:szCs w:val="28"/>
          <w:lang w:val="uk-UA"/>
        </w:rPr>
      </w:pPr>
      <w:r>
        <w:rPr>
          <w:sz w:val="28"/>
          <w:szCs w:val="28"/>
          <w:lang w:val="uk-UA"/>
        </w:rPr>
        <w:t>сонет – це одна із найкрасивіших форм поезії. Багато музикантів складали музику на сонети Шекспіра, які потім ставали хітами.</w:t>
      </w:r>
    </w:p>
    <w:p w:rsidR="00652FDE" w:rsidRDefault="00652FDE" w:rsidP="00652FDE">
      <w:pPr>
        <w:spacing w:line="360" w:lineRule="auto"/>
        <w:jc w:val="both"/>
        <w:rPr>
          <w:b/>
          <w:sz w:val="28"/>
          <w:szCs w:val="28"/>
          <w:lang w:val="uk-UA"/>
        </w:rPr>
      </w:pPr>
      <w:proofErr w:type="gramStart"/>
      <w:r w:rsidRPr="00652FDE">
        <w:rPr>
          <w:b/>
          <w:sz w:val="28"/>
          <w:szCs w:val="28"/>
          <w:lang w:val="en-US"/>
        </w:rPr>
        <w:t>V</w:t>
      </w:r>
      <w:r w:rsidRPr="00652FDE">
        <w:rPr>
          <w:b/>
          <w:sz w:val="28"/>
          <w:szCs w:val="28"/>
          <w:lang w:val="uk-UA"/>
        </w:rPr>
        <w:t>І.</w:t>
      </w:r>
      <w:proofErr w:type="gramEnd"/>
      <w:r w:rsidRPr="00652FDE">
        <w:rPr>
          <w:b/>
          <w:sz w:val="28"/>
          <w:szCs w:val="28"/>
          <w:lang w:val="uk-UA"/>
        </w:rPr>
        <w:t xml:space="preserve"> </w:t>
      </w:r>
      <w:r>
        <w:rPr>
          <w:b/>
          <w:sz w:val="28"/>
          <w:szCs w:val="28"/>
          <w:lang w:val="uk-UA"/>
        </w:rPr>
        <w:t xml:space="preserve"> </w:t>
      </w:r>
      <w:r w:rsidRPr="00652FDE">
        <w:rPr>
          <w:b/>
          <w:sz w:val="28"/>
          <w:szCs w:val="28"/>
          <w:lang w:val="uk-UA"/>
        </w:rPr>
        <w:t>Повідомлення теми, епіграфа і мети уроку.</w:t>
      </w:r>
    </w:p>
    <w:p w:rsidR="00652FDE" w:rsidRDefault="00652FDE" w:rsidP="00652FDE">
      <w:pPr>
        <w:spacing w:line="360" w:lineRule="auto"/>
        <w:jc w:val="both"/>
        <w:rPr>
          <w:b/>
          <w:i/>
          <w:sz w:val="28"/>
          <w:szCs w:val="28"/>
          <w:lang w:val="uk-UA"/>
        </w:rPr>
      </w:pPr>
      <w:r w:rsidRPr="00652FDE">
        <w:rPr>
          <w:b/>
          <w:i/>
          <w:sz w:val="28"/>
          <w:szCs w:val="28"/>
          <w:lang w:val="uk-UA"/>
        </w:rPr>
        <w:t>Слайд 3. Тема уроку.</w:t>
      </w:r>
    </w:p>
    <w:p w:rsidR="00E13A6B" w:rsidRDefault="00652FDE" w:rsidP="00E13A6B">
      <w:pPr>
        <w:spacing w:line="360" w:lineRule="auto"/>
        <w:jc w:val="center"/>
        <w:rPr>
          <w:b/>
          <w:i/>
          <w:sz w:val="28"/>
          <w:szCs w:val="28"/>
          <w:lang w:val="uk-UA"/>
        </w:rPr>
      </w:pPr>
      <w:r>
        <w:rPr>
          <w:b/>
          <w:i/>
          <w:noProof/>
          <w:sz w:val="28"/>
          <w:szCs w:val="28"/>
          <w:lang w:eastAsia="ru-RU"/>
        </w:rPr>
        <w:drawing>
          <wp:inline distT="0" distB="0" distL="0" distR="0">
            <wp:extent cx="4914900" cy="2886075"/>
            <wp:effectExtent l="19050" t="0" r="0" b="0"/>
            <wp:docPr id="6" name="Рисунок 6" descr="C:\Users\14\Desktop\Новы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4\Desktop\Новый рисунок (2).bmp"/>
                    <pic:cNvPicPr>
                      <a:picLocks noChangeAspect="1" noChangeArrowheads="1"/>
                    </pic:cNvPicPr>
                  </pic:nvPicPr>
                  <pic:blipFill>
                    <a:blip r:embed="rId10" cstate="print"/>
                    <a:srcRect/>
                    <a:stretch>
                      <a:fillRect/>
                    </a:stretch>
                  </pic:blipFill>
                  <pic:spPr bwMode="auto">
                    <a:xfrm>
                      <a:off x="0" y="0"/>
                      <a:ext cx="4922919" cy="2890784"/>
                    </a:xfrm>
                    <a:prstGeom prst="rect">
                      <a:avLst/>
                    </a:prstGeom>
                    <a:noFill/>
                    <a:ln w="9525">
                      <a:noFill/>
                      <a:miter lim="800000"/>
                      <a:headEnd/>
                      <a:tailEnd/>
                    </a:ln>
                  </pic:spPr>
                </pic:pic>
              </a:graphicData>
            </a:graphic>
          </wp:inline>
        </w:drawing>
      </w:r>
    </w:p>
    <w:p w:rsidR="00652FDE" w:rsidRDefault="00652FDE" w:rsidP="00652FDE">
      <w:pPr>
        <w:rPr>
          <w:b/>
          <w:i/>
          <w:sz w:val="28"/>
          <w:szCs w:val="28"/>
          <w:lang w:val="uk-UA"/>
        </w:rPr>
      </w:pPr>
      <w:r w:rsidRPr="00652FDE">
        <w:rPr>
          <w:b/>
          <w:i/>
          <w:sz w:val="28"/>
          <w:szCs w:val="28"/>
          <w:lang w:val="uk-UA"/>
        </w:rPr>
        <w:t>«Вічна таємниця»</w:t>
      </w:r>
      <w:r>
        <w:rPr>
          <w:b/>
          <w:i/>
          <w:sz w:val="28"/>
          <w:szCs w:val="28"/>
          <w:lang w:val="uk-UA"/>
        </w:rPr>
        <w:t xml:space="preserve"> сонетів Шекспіра</w:t>
      </w:r>
    </w:p>
    <w:p w:rsidR="00652FDE" w:rsidRDefault="00652FDE" w:rsidP="00652FDE">
      <w:pPr>
        <w:rPr>
          <w:b/>
          <w:i/>
          <w:sz w:val="28"/>
          <w:szCs w:val="28"/>
          <w:lang w:val="uk-UA"/>
        </w:rPr>
      </w:pPr>
      <w:r>
        <w:rPr>
          <w:b/>
          <w:i/>
          <w:sz w:val="28"/>
          <w:szCs w:val="28"/>
          <w:lang w:val="uk-UA"/>
        </w:rPr>
        <w:t>Епіграф уроку.</w:t>
      </w:r>
    </w:p>
    <w:p w:rsidR="00984650" w:rsidRDefault="00984650" w:rsidP="00652FDE">
      <w:pPr>
        <w:rPr>
          <w:sz w:val="28"/>
          <w:szCs w:val="28"/>
          <w:lang w:val="uk-UA"/>
        </w:rPr>
      </w:pPr>
    </w:p>
    <w:p w:rsidR="00652FDE" w:rsidRDefault="00652FDE" w:rsidP="00652FDE">
      <w:pPr>
        <w:rPr>
          <w:sz w:val="28"/>
          <w:szCs w:val="28"/>
          <w:lang w:val="uk-UA"/>
        </w:rPr>
      </w:pPr>
      <w:r>
        <w:rPr>
          <w:sz w:val="28"/>
          <w:szCs w:val="28"/>
          <w:lang w:val="uk-UA"/>
        </w:rPr>
        <w:t>Не даремно ж У.</w:t>
      </w:r>
      <w:proofErr w:type="spellStart"/>
      <w:r>
        <w:rPr>
          <w:sz w:val="28"/>
          <w:szCs w:val="28"/>
          <w:lang w:val="uk-UA"/>
        </w:rPr>
        <w:t>Водсворд</w:t>
      </w:r>
      <w:proofErr w:type="spellEnd"/>
      <w:r>
        <w:rPr>
          <w:sz w:val="28"/>
          <w:szCs w:val="28"/>
          <w:lang w:val="uk-UA"/>
        </w:rPr>
        <w:t xml:space="preserve"> </w:t>
      </w:r>
      <w:r w:rsidR="00E13A6B">
        <w:rPr>
          <w:sz w:val="28"/>
          <w:szCs w:val="28"/>
          <w:lang w:val="uk-UA"/>
        </w:rPr>
        <w:t xml:space="preserve"> сказав: «Сонети – це ключ, яким Шекспір відкривав своє серце».</w:t>
      </w:r>
    </w:p>
    <w:p w:rsidR="00E13A6B" w:rsidRDefault="00E13A6B" w:rsidP="00652FDE">
      <w:pPr>
        <w:rPr>
          <w:sz w:val="28"/>
          <w:szCs w:val="28"/>
          <w:lang w:val="uk-UA"/>
        </w:rPr>
      </w:pPr>
    </w:p>
    <w:p w:rsidR="00C44D30" w:rsidRDefault="00C44D30" w:rsidP="00C44D30">
      <w:pPr>
        <w:spacing w:line="360" w:lineRule="auto"/>
        <w:jc w:val="both"/>
        <w:rPr>
          <w:b/>
          <w:i/>
          <w:sz w:val="28"/>
          <w:szCs w:val="28"/>
          <w:lang w:val="uk-UA"/>
        </w:rPr>
      </w:pPr>
    </w:p>
    <w:p w:rsidR="00C44D30" w:rsidRDefault="00C44D30" w:rsidP="00C44D30">
      <w:pPr>
        <w:spacing w:line="360" w:lineRule="auto"/>
        <w:jc w:val="both"/>
        <w:rPr>
          <w:b/>
          <w:i/>
          <w:sz w:val="28"/>
          <w:szCs w:val="28"/>
          <w:lang w:val="uk-UA"/>
        </w:rPr>
      </w:pPr>
      <w:r>
        <w:rPr>
          <w:b/>
          <w:i/>
          <w:noProof/>
          <w:sz w:val="28"/>
          <w:szCs w:val="28"/>
          <w:lang w:eastAsia="ru-RU"/>
        </w:rPr>
        <w:drawing>
          <wp:anchor distT="0" distB="0" distL="114300" distR="114300" simplePos="0" relativeHeight="251660288" behindDoc="0" locked="0" layoutInCell="1" allowOverlap="1">
            <wp:simplePos x="0" y="0"/>
            <wp:positionH relativeFrom="column">
              <wp:posOffset>120015</wp:posOffset>
            </wp:positionH>
            <wp:positionV relativeFrom="paragraph">
              <wp:posOffset>454660</wp:posOffset>
            </wp:positionV>
            <wp:extent cx="4777105" cy="2762250"/>
            <wp:effectExtent l="19050" t="0" r="4445" b="0"/>
            <wp:wrapSquare wrapText="bothSides"/>
            <wp:docPr id="7" name="Рисунок 7" descr="C:\Users\14\Desktop\Новый рисунок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4\Desktop\Новый рисунок (3).bmp"/>
                    <pic:cNvPicPr>
                      <a:picLocks noChangeAspect="1" noChangeArrowheads="1"/>
                    </pic:cNvPicPr>
                  </pic:nvPicPr>
                  <pic:blipFill>
                    <a:blip r:embed="rId11" cstate="print"/>
                    <a:srcRect/>
                    <a:stretch>
                      <a:fillRect/>
                    </a:stretch>
                  </pic:blipFill>
                  <pic:spPr bwMode="auto">
                    <a:xfrm>
                      <a:off x="0" y="0"/>
                      <a:ext cx="4777105" cy="2762250"/>
                    </a:xfrm>
                    <a:prstGeom prst="rect">
                      <a:avLst/>
                    </a:prstGeom>
                    <a:noFill/>
                    <a:ln w="9525">
                      <a:noFill/>
                      <a:miter lim="800000"/>
                      <a:headEnd/>
                      <a:tailEnd/>
                    </a:ln>
                  </pic:spPr>
                </pic:pic>
              </a:graphicData>
            </a:graphic>
          </wp:anchor>
        </w:drawing>
      </w:r>
      <w:r>
        <w:rPr>
          <w:b/>
          <w:i/>
          <w:sz w:val="28"/>
          <w:szCs w:val="28"/>
          <w:lang w:val="uk-UA"/>
        </w:rPr>
        <w:t>Слайд 4</w:t>
      </w:r>
      <w:r w:rsidRPr="00652FDE">
        <w:rPr>
          <w:b/>
          <w:i/>
          <w:sz w:val="28"/>
          <w:szCs w:val="28"/>
          <w:lang w:val="uk-UA"/>
        </w:rPr>
        <w:t xml:space="preserve">. </w:t>
      </w:r>
      <w:r>
        <w:rPr>
          <w:b/>
          <w:i/>
          <w:sz w:val="28"/>
          <w:szCs w:val="28"/>
          <w:lang w:val="uk-UA"/>
        </w:rPr>
        <w:t>Мета</w:t>
      </w:r>
      <w:r w:rsidRPr="00652FDE">
        <w:rPr>
          <w:b/>
          <w:i/>
          <w:sz w:val="28"/>
          <w:szCs w:val="28"/>
          <w:lang w:val="uk-UA"/>
        </w:rPr>
        <w:t xml:space="preserve"> уроку.</w:t>
      </w:r>
    </w:p>
    <w:p w:rsidR="00C44D30" w:rsidRDefault="00C44D30" w:rsidP="00C44D30">
      <w:pPr>
        <w:spacing w:line="360" w:lineRule="auto"/>
        <w:jc w:val="both"/>
        <w:rPr>
          <w:b/>
          <w:i/>
          <w:sz w:val="28"/>
          <w:szCs w:val="28"/>
          <w:lang w:val="uk-UA"/>
        </w:rPr>
      </w:pPr>
    </w:p>
    <w:p w:rsidR="00C44D30" w:rsidRDefault="00C44D30" w:rsidP="00C44D30">
      <w:pPr>
        <w:spacing w:line="360" w:lineRule="auto"/>
        <w:jc w:val="both"/>
        <w:rPr>
          <w:sz w:val="28"/>
          <w:szCs w:val="28"/>
          <w:lang w:val="uk-UA"/>
        </w:rPr>
      </w:pPr>
    </w:p>
    <w:p w:rsidR="00C44D30" w:rsidRDefault="00C44D30" w:rsidP="00C44D30">
      <w:pPr>
        <w:spacing w:line="360" w:lineRule="auto"/>
        <w:jc w:val="both"/>
        <w:rPr>
          <w:sz w:val="28"/>
          <w:szCs w:val="28"/>
          <w:lang w:val="uk-UA"/>
        </w:rPr>
      </w:pPr>
    </w:p>
    <w:p w:rsidR="00C44D30" w:rsidRDefault="00C44D30" w:rsidP="00C44D30">
      <w:pPr>
        <w:spacing w:line="360" w:lineRule="auto"/>
        <w:jc w:val="both"/>
        <w:rPr>
          <w:sz w:val="28"/>
          <w:szCs w:val="28"/>
          <w:lang w:val="uk-UA"/>
        </w:rPr>
      </w:pPr>
    </w:p>
    <w:p w:rsidR="00C44D30" w:rsidRDefault="00C44D30" w:rsidP="00C44D30">
      <w:pPr>
        <w:spacing w:line="360" w:lineRule="auto"/>
        <w:jc w:val="both"/>
        <w:rPr>
          <w:sz w:val="28"/>
          <w:szCs w:val="28"/>
          <w:lang w:val="uk-UA"/>
        </w:rPr>
      </w:pPr>
    </w:p>
    <w:p w:rsidR="00C44D30" w:rsidRDefault="00C44D30" w:rsidP="00C44D30">
      <w:pPr>
        <w:spacing w:line="360" w:lineRule="auto"/>
        <w:jc w:val="both"/>
        <w:rPr>
          <w:sz w:val="28"/>
          <w:szCs w:val="28"/>
          <w:lang w:val="uk-UA"/>
        </w:rPr>
      </w:pPr>
    </w:p>
    <w:p w:rsidR="00C44D30" w:rsidRDefault="00C44D30" w:rsidP="00C44D30">
      <w:pPr>
        <w:spacing w:line="360" w:lineRule="auto"/>
        <w:jc w:val="both"/>
        <w:rPr>
          <w:sz w:val="28"/>
          <w:szCs w:val="28"/>
          <w:lang w:val="uk-UA"/>
        </w:rPr>
      </w:pPr>
    </w:p>
    <w:p w:rsidR="00C44D30" w:rsidRDefault="00C44D30" w:rsidP="00C44D30">
      <w:pPr>
        <w:spacing w:line="360" w:lineRule="auto"/>
        <w:jc w:val="both"/>
        <w:rPr>
          <w:sz w:val="28"/>
          <w:szCs w:val="28"/>
          <w:lang w:val="uk-UA"/>
        </w:rPr>
      </w:pPr>
      <w:r w:rsidRPr="00C44D30">
        <w:rPr>
          <w:sz w:val="28"/>
          <w:szCs w:val="28"/>
          <w:lang w:val="uk-UA"/>
        </w:rPr>
        <w:t>(</w:t>
      </w:r>
      <w:r>
        <w:rPr>
          <w:sz w:val="28"/>
          <w:szCs w:val="28"/>
          <w:lang w:val="uk-UA"/>
        </w:rPr>
        <w:t>Звучить романс М.</w:t>
      </w:r>
      <w:proofErr w:type="spellStart"/>
      <w:r>
        <w:rPr>
          <w:sz w:val="28"/>
          <w:szCs w:val="28"/>
          <w:lang w:val="uk-UA"/>
        </w:rPr>
        <w:t>Тарівердієва</w:t>
      </w:r>
      <w:proofErr w:type="spellEnd"/>
      <w:r>
        <w:rPr>
          <w:sz w:val="28"/>
          <w:szCs w:val="28"/>
          <w:lang w:val="uk-UA"/>
        </w:rPr>
        <w:t xml:space="preserve"> «Люблю»</w:t>
      </w:r>
      <w:r w:rsidRPr="00C44D30">
        <w:rPr>
          <w:sz w:val="28"/>
          <w:szCs w:val="28"/>
          <w:lang w:val="uk-UA"/>
        </w:rPr>
        <w:t>)</w:t>
      </w:r>
    </w:p>
    <w:p w:rsidR="00C44D30" w:rsidRPr="00C44D30" w:rsidRDefault="00C44D30" w:rsidP="00C44D30">
      <w:pPr>
        <w:spacing w:line="360" w:lineRule="auto"/>
        <w:jc w:val="both"/>
        <w:rPr>
          <w:sz w:val="28"/>
          <w:szCs w:val="28"/>
          <w:lang w:val="uk-UA"/>
        </w:rPr>
      </w:pPr>
      <w:r>
        <w:rPr>
          <w:sz w:val="28"/>
          <w:szCs w:val="28"/>
          <w:lang w:val="uk-UA"/>
        </w:rPr>
        <w:t>На сьогоднішньому уроці ми спробуємо розкрити глибину почуттів і переживань, які  втіленні в рядках сонетів Шекспіра, будемо намагатися привернути увагу молоді до цього жанру, розробимо літературний сайт «Вічна таємниця» сонетів Шекспіра.</w:t>
      </w:r>
    </w:p>
    <w:p w:rsidR="00C44D30" w:rsidRDefault="00C44D30" w:rsidP="00C44D30">
      <w:pPr>
        <w:spacing w:line="360" w:lineRule="auto"/>
        <w:jc w:val="both"/>
        <w:rPr>
          <w:b/>
          <w:sz w:val="28"/>
          <w:szCs w:val="28"/>
          <w:lang w:val="uk-UA"/>
        </w:rPr>
      </w:pPr>
      <w:r w:rsidRPr="00652FDE">
        <w:rPr>
          <w:b/>
          <w:sz w:val="28"/>
          <w:szCs w:val="28"/>
          <w:lang w:val="uk-UA"/>
        </w:rPr>
        <w:t>І</w:t>
      </w:r>
      <w:r w:rsidRPr="00652FDE">
        <w:rPr>
          <w:b/>
          <w:sz w:val="28"/>
          <w:szCs w:val="28"/>
          <w:lang w:val="en-US"/>
        </w:rPr>
        <w:t>V</w:t>
      </w:r>
      <w:r w:rsidRPr="00652FDE">
        <w:rPr>
          <w:b/>
          <w:sz w:val="28"/>
          <w:szCs w:val="28"/>
          <w:lang w:val="uk-UA"/>
        </w:rPr>
        <w:t xml:space="preserve">. </w:t>
      </w:r>
      <w:r>
        <w:rPr>
          <w:b/>
          <w:sz w:val="28"/>
          <w:szCs w:val="28"/>
          <w:lang w:val="uk-UA"/>
        </w:rPr>
        <w:t xml:space="preserve"> Сприйняття і засвоєння учнями навчального </w:t>
      </w:r>
      <w:r w:rsidRPr="00652FDE">
        <w:rPr>
          <w:b/>
          <w:sz w:val="28"/>
          <w:szCs w:val="28"/>
          <w:lang w:val="uk-UA"/>
        </w:rPr>
        <w:t xml:space="preserve"> </w:t>
      </w:r>
      <w:r>
        <w:rPr>
          <w:b/>
          <w:sz w:val="28"/>
          <w:szCs w:val="28"/>
          <w:lang w:val="uk-UA"/>
        </w:rPr>
        <w:t>матеріалу</w:t>
      </w:r>
      <w:r w:rsidRPr="00652FDE">
        <w:rPr>
          <w:b/>
          <w:sz w:val="28"/>
          <w:szCs w:val="28"/>
          <w:lang w:val="uk-UA"/>
        </w:rPr>
        <w:t>.</w:t>
      </w:r>
    </w:p>
    <w:p w:rsidR="00C44D30" w:rsidRDefault="00C44D30" w:rsidP="00C44D30">
      <w:pPr>
        <w:spacing w:line="360" w:lineRule="auto"/>
        <w:jc w:val="both"/>
        <w:rPr>
          <w:b/>
          <w:i/>
          <w:sz w:val="28"/>
          <w:szCs w:val="28"/>
          <w:lang w:val="uk-UA"/>
        </w:rPr>
      </w:pPr>
      <w:r>
        <w:rPr>
          <w:b/>
          <w:i/>
          <w:sz w:val="28"/>
          <w:szCs w:val="28"/>
          <w:lang w:val="uk-UA"/>
        </w:rPr>
        <w:t>Слайд 5</w:t>
      </w:r>
      <w:r w:rsidRPr="00652FDE">
        <w:rPr>
          <w:b/>
          <w:i/>
          <w:sz w:val="28"/>
          <w:szCs w:val="28"/>
          <w:lang w:val="uk-UA"/>
        </w:rPr>
        <w:t xml:space="preserve">. </w:t>
      </w:r>
      <w:r>
        <w:rPr>
          <w:b/>
          <w:i/>
          <w:sz w:val="28"/>
          <w:szCs w:val="28"/>
          <w:lang w:val="uk-UA"/>
        </w:rPr>
        <w:t>Робота над створенням літературного сайту.</w:t>
      </w:r>
    </w:p>
    <w:p w:rsidR="00C44D30" w:rsidRDefault="00262192" w:rsidP="00262192">
      <w:pPr>
        <w:spacing w:line="360" w:lineRule="auto"/>
        <w:jc w:val="center"/>
        <w:rPr>
          <w:b/>
          <w:i/>
          <w:sz w:val="28"/>
          <w:szCs w:val="28"/>
          <w:lang w:val="uk-UA"/>
        </w:rPr>
      </w:pPr>
      <w:r>
        <w:rPr>
          <w:b/>
          <w:i/>
          <w:noProof/>
          <w:sz w:val="28"/>
          <w:szCs w:val="28"/>
          <w:lang w:eastAsia="ru-RU"/>
        </w:rPr>
        <w:drawing>
          <wp:inline distT="0" distB="0" distL="0" distR="0">
            <wp:extent cx="3495675" cy="2408058"/>
            <wp:effectExtent l="19050" t="0" r="9525" b="0"/>
            <wp:docPr id="8" name="Рисунок 8" descr="C:\Users\14\Desktop\Новый рисунок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4\Desktop\Новый рисунок (4).bmp"/>
                    <pic:cNvPicPr>
                      <a:picLocks noChangeAspect="1" noChangeArrowheads="1"/>
                    </pic:cNvPicPr>
                  </pic:nvPicPr>
                  <pic:blipFill>
                    <a:blip r:embed="rId12" cstate="print"/>
                    <a:srcRect/>
                    <a:stretch>
                      <a:fillRect/>
                    </a:stretch>
                  </pic:blipFill>
                  <pic:spPr bwMode="auto">
                    <a:xfrm>
                      <a:off x="0" y="0"/>
                      <a:ext cx="3499056" cy="2410387"/>
                    </a:xfrm>
                    <a:prstGeom prst="rect">
                      <a:avLst/>
                    </a:prstGeom>
                    <a:noFill/>
                    <a:ln w="9525">
                      <a:noFill/>
                      <a:miter lim="800000"/>
                      <a:headEnd/>
                      <a:tailEnd/>
                    </a:ln>
                  </pic:spPr>
                </pic:pic>
              </a:graphicData>
            </a:graphic>
          </wp:inline>
        </w:drawing>
      </w:r>
    </w:p>
    <w:p w:rsidR="00FB1CCC" w:rsidRDefault="00FB1CCC" w:rsidP="00C44D30">
      <w:pPr>
        <w:spacing w:line="360" w:lineRule="auto"/>
        <w:jc w:val="both"/>
        <w:rPr>
          <w:b/>
          <w:i/>
          <w:sz w:val="28"/>
          <w:szCs w:val="28"/>
          <w:lang w:val="uk-UA"/>
        </w:rPr>
      </w:pPr>
    </w:p>
    <w:p w:rsidR="00C44D30" w:rsidRDefault="00C44D30" w:rsidP="00C44D30">
      <w:pPr>
        <w:spacing w:line="360" w:lineRule="auto"/>
        <w:jc w:val="both"/>
        <w:rPr>
          <w:sz w:val="28"/>
          <w:szCs w:val="28"/>
          <w:lang w:val="uk-UA"/>
        </w:rPr>
      </w:pPr>
      <w:r w:rsidRPr="00C44D30">
        <w:rPr>
          <w:sz w:val="28"/>
          <w:szCs w:val="28"/>
          <w:lang w:val="uk-UA"/>
        </w:rPr>
        <w:t>Діти</w:t>
      </w:r>
      <w:r>
        <w:rPr>
          <w:sz w:val="28"/>
          <w:szCs w:val="28"/>
          <w:lang w:val="uk-UA"/>
        </w:rPr>
        <w:t xml:space="preserve"> пропоную вам розробити модель літературного сайту. Для цього ви поділитись на три умовні комп’ютерні центри. Будимо  працювати за віртуальними ноутбуками</w:t>
      </w:r>
      <w:r w:rsidRPr="00C44D30">
        <w:rPr>
          <w:sz w:val="28"/>
          <w:szCs w:val="28"/>
          <w:lang w:val="uk-UA"/>
        </w:rPr>
        <w:t>.</w:t>
      </w:r>
      <w:r>
        <w:rPr>
          <w:sz w:val="28"/>
          <w:szCs w:val="28"/>
          <w:lang w:val="uk-UA"/>
        </w:rPr>
        <w:t xml:space="preserve"> Кожен сайт має своє меню, або карту</w:t>
      </w:r>
      <w:r w:rsidR="00C45C96">
        <w:rPr>
          <w:sz w:val="28"/>
          <w:szCs w:val="28"/>
          <w:lang w:val="uk-UA"/>
        </w:rPr>
        <w:t xml:space="preserve"> сайту, вони називаються </w:t>
      </w:r>
      <w:proofErr w:type="spellStart"/>
      <w:r w:rsidR="00C45C96">
        <w:rPr>
          <w:sz w:val="28"/>
          <w:szCs w:val="28"/>
          <w:lang w:val="uk-UA"/>
        </w:rPr>
        <w:t>блоги</w:t>
      </w:r>
      <w:proofErr w:type="spellEnd"/>
      <w:r w:rsidR="00C45C96">
        <w:rPr>
          <w:sz w:val="28"/>
          <w:szCs w:val="28"/>
          <w:lang w:val="uk-UA"/>
        </w:rPr>
        <w:t>. Кожен учень буд</w:t>
      </w:r>
      <w:r>
        <w:rPr>
          <w:sz w:val="28"/>
          <w:szCs w:val="28"/>
          <w:lang w:val="uk-UA"/>
        </w:rPr>
        <w:t>ете</w:t>
      </w:r>
      <w:r w:rsidR="00C45C96">
        <w:rPr>
          <w:sz w:val="28"/>
          <w:szCs w:val="28"/>
          <w:lang w:val="uk-UA"/>
        </w:rPr>
        <w:t xml:space="preserve"> розробляти окремий пункт карти нашого сайту.</w:t>
      </w:r>
    </w:p>
    <w:p w:rsidR="00C45C96" w:rsidRDefault="00C45C96" w:rsidP="00C45C96">
      <w:pPr>
        <w:spacing w:line="360" w:lineRule="auto"/>
        <w:jc w:val="both"/>
        <w:rPr>
          <w:b/>
          <w:i/>
          <w:sz w:val="28"/>
          <w:szCs w:val="28"/>
          <w:lang w:val="uk-UA"/>
        </w:rPr>
      </w:pPr>
      <w:r>
        <w:rPr>
          <w:b/>
          <w:i/>
          <w:sz w:val="28"/>
          <w:szCs w:val="28"/>
          <w:lang w:val="uk-UA"/>
        </w:rPr>
        <w:t>Слайд 6</w:t>
      </w:r>
      <w:r w:rsidRPr="00652FDE">
        <w:rPr>
          <w:b/>
          <w:i/>
          <w:sz w:val="28"/>
          <w:szCs w:val="28"/>
          <w:lang w:val="uk-UA"/>
        </w:rPr>
        <w:t>.</w:t>
      </w:r>
      <w:r>
        <w:rPr>
          <w:b/>
          <w:i/>
          <w:sz w:val="28"/>
          <w:szCs w:val="28"/>
          <w:lang w:val="uk-UA"/>
        </w:rPr>
        <w:t xml:space="preserve"> І </w:t>
      </w:r>
      <w:proofErr w:type="spellStart"/>
      <w:r>
        <w:rPr>
          <w:b/>
          <w:i/>
          <w:sz w:val="28"/>
          <w:szCs w:val="28"/>
          <w:lang w:val="uk-UA"/>
        </w:rPr>
        <w:t>блог</w:t>
      </w:r>
      <w:proofErr w:type="spellEnd"/>
      <w:r w:rsidRPr="00652FDE">
        <w:rPr>
          <w:b/>
          <w:i/>
          <w:sz w:val="28"/>
          <w:szCs w:val="28"/>
          <w:lang w:val="uk-UA"/>
        </w:rPr>
        <w:t>.</w:t>
      </w:r>
      <w:r>
        <w:rPr>
          <w:b/>
          <w:i/>
          <w:sz w:val="28"/>
          <w:szCs w:val="28"/>
          <w:lang w:val="uk-UA"/>
        </w:rPr>
        <w:t xml:space="preserve"> Із теорії літератури.</w:t>
      </w:r>
    </w:p>
    <w:p w:rsidR="00C45C96" w:rsidRDefault="00FB1CCC" w:rsidP="00C45C96">
      <w:pPr>
        <w:spacing w:line="360" w:lineRule="auto"/>
        <w:jc w:val="both"/>
        <w:rPr>
          <w:b/>
          <w:i/>
          <w:sz w:val="28"/>
          <w:szCs w:val="28"/>
          <w:lang w:val="uk-UA"/>
        </w:rPr>
      </w:pPr>
      <w:r>
        <w:rPr>
          <w:b/>
          <w:i/>
          <w:noProof/>
          <w:sz w:val="28"/>
          <w:szCs w:val="28"/>
          <w:lang w:eastAsia="ru-RU"/>
        </w:rPr>
        <w:drawing>
          <wp:anchor distT="0" distB="0" distL="114300" distR="114300" simplePos="0" relativeHeight="251661312" behindDoc="0" locked="0" layoutInCell="1" allowOverlap="1">
            <wp:simplePos x="0" y="0"/>
            <wp:positionH relativeFrom="column">
              <wp:posOffset>567690</wp:posOffset>
            </wp:positionH>
            <wp:positionV relativeFrom="paragraph">
              <wp:posOffset>133350</wp:posOffset>
            </wp:positionV>
            <wp:extent cx="4057650" cy="2409825"/>
            <wp:effectExtent l="19050" t="0" r="0" b="0"/>
            <wp:wrapSquare wrapText="bothSides"/>
            <wp:docPr id="9" name="Рисунок 9" descr="C:\Users\14\AppData\Local\Microsoft\Windows\Temporary Internet Files\Content.Word\Новый рисунок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4\AppData\Local\Microsoft\Windows\Temporary Internet Files\Content.Word\Новый рисунок (5).bmp"/>
                    <pic:cNvPicPr>
                      <a:picLocks noChangeAspect="1" noChangeArrowheads="1"/>
                    </pic:cNvPicPr>
                  </pic:nvPicPr>
                  <pic:blipFill>
                    <a:blip r:embed="rId13" cstate="print"/>
                    <a:srcRect/>
                    <a:stretch>
                      <a:fillRect/>
                    </a:stretch>
                  </pic:blipFill>
                  <pic:spPr bwMode="auto">
                    <a:xfrm>
                      <a:off x="0" y="0"/>
                      <a:ext cx="4057650" cy="2409825"/>
                    </a:xfrm>
                    <a:prstGeom prst="rect">
                      <a:avLst/>
                    </a:prstGeom>
                    <a:noFill/>
                    <a:ln w="9525">
                      <a:noFill/>
                      <a:miter lim="800000"/>
                      <a:headEnd/>
                      <a:tailEnd/>
                    </a:ln>
                  </pic:spPr>
                </pic:pic>
              </a:graphicData>
            </a:graphic>
          </wp:anchor>
        </w:drawing>
      </w:r>
    </w:p>
    <w:p w:rsidR="00C45C96" w:rsidRDefault="00C45C96" w:rsidP="00C45C96">
      <w:pPr>
        <w:spacing w:line="360" w:lineRule="auto"/>
        <w:jc w:val="both"/>
        <w:rPr>
          <w:b/>
          <w:i/>
          <w:sz w:val="28"/>
          <w:szCs w:val="28"/>
          <w:lang w:val="uk-UA"/>
        </w:rPr>
      </w:pPr>
    </w:p>
    <w:p w:rsidR="00C45C96" w:rsidRDefault="00C45C96" w:rsidP="00C45C96">
      <w:pPr>
        <w:spacing w:line="360" w:lineRule="auto"/>
        <w:jc w:val="both"/>
        <w:rPr>
          <w:b/>
          <w:i/>
          <w:sz w:val="28"/>
          <w:szCs w:val="28"/>
          <w:lang w:val="uk-UA"/>
        </w:rPr>
      </w:pPr>
    </w:p>
    <w:p w:rsidR="00C45C96" w:rsidRDefault="00C45C96" w:rsidP="00C45C96">
      <w:pPr>
        <w:spacing w:line="360" w:lineRule="auto"/>
        <w:jc w:val="both"/>
        <w:rPr>
          <w:b/>
          <w:i/>
          <w:sz w:val="28"/>
          <w:szCs w:val="28"/>
          <w:lang w:val="uk-UA"/>
        </w:rPr>
      </w:pPr>
    </w:p>
    <w:p w:rsidR="00C45C96" w:rsidRDefault="00C45C96" w:rsidP="00C45C96">
      <w:pPr>
        <w:spacing w:line="360" w:lineRule="auto"/>
        <w:jc w:val="both"/>
        <w:rPr>
          <w:b/>
          <w:i/>
          <w:sz w:val="28"/>
          <w:szCs w:val="28"/>
          <w:lang w:val="uk-UA"/>
        </w:rPr>
      </w:pPr>
    </w:p>
    <w:p w:rsidR="00FB1CCC" w:rsidRDefault="00FB1CCC" w:rsidP="00C45C96">
      <w:pPr>
        <w:spacing w:line="360" w:lineRule="auto"/>
        <w:jc w:val="both"/>
        <w:rPr>
          <w:b/>
          <w:i/>
          <w:sz w:val="28"/>
          <w:szCs w:val="28"/>
          <w:lang w:val="uk-UA"/>
        </w:rPr>
      </w:pPr>
    </w:p>
    <w:p w:rsidR="00C45C96" w:rsidRDefault="00C45C96" w:rsidP="00C45C96">
      <w:pPr>
        <w:spacing w:line="360" w:lineRule="auto"/>
        <w:jc w:val="both"/>
        <w:rPr>
          <w:b/>
          <w:i/>
          <w:sz w:val="28"/>
          <w:szCs w:val="28"/>
          <w:lang w:val="uk-UA"/>
        </w:rPr>
      </w:pPr>
      <w:r>
        <w:rPr>
          <w:b/>
          <w:i/>
          <w:sz w:val="28"/>
          <w:szCs w:val="28"/>
          <w:lang w:val="uk-UA"/>
        </w:rPr>
        <w:t>Що вам відомо про сонети?</w:t>
      </w:r>
    </w:p>
    <w:p w:rsidR="00C45C96" w:rsidRPr="00C45C96" w:rsidRDefault="00C45C96" w:rsidP="00C45C96">
      <w:pPr>
        <w:pStyle w:val="a9"/>
        <w:numPr>
          <w:ilvl w:val="0"/>
          <w:numId w:val="1"/>
        </w:numPr>
        <w:spacing w:line="360" w:lineRule="auto"/>
        <w:jc w:val="both"/>
        <w:rPr>
          <w:sz w:val="28"/>
          <w:szCs w:val="28"/>
          <w:lang w:val="uk-UA"/>
        </w:rPr>
      </w:pPr>
      <w:r w:rsidRPr="00C45C96">
        <w:rPr>
          <w:sz w:val="28"/>
          <w:szCs w:val="28"/>
          <w:lang w:val="uk-UA"/>
        </w:rPr>
        <w:t>Що таке сонет як літературний жанр?</w:t>
      </w:r>
    </w:p>
    <w:p w:rsidR="00C45C96" w:rsidRPr="00C45C96" w:rsidRDefault="00C45C96" w:rsidP="00C45C96">
      <w:pPr>
        <w:pStyle w:val="a9"/>
        <w:numPr>
          <w:ilvl w:val="0"/>
          <w:numId w:val="1"/>
        </w:numPr>
        <w:spacing w:line="360" w:lineRule="auto"/>
        <w:jc w:val="both"/>
        <w:rPr>
          <w:b/>
          <w:i/>
          <w:sz w:val="28"/>
          <w:szCs w:val="28"/>
          <w:lang w:val="uk-UA"/>
        </w:rPr>
      </w:pPr>
      <w:r>
        <w:rPr>
          <w:sz w:val="28"/>
          <w:szCs w:val="28"/>
          <w:lang w:val="uk-UA"/>
        </w:rPr>
        <w:t>Де і коли з’явився сонет?</w:t>
      </w:r>
    </w:p>
    <w:p w:rsidR="00C45C96" w:rsidRPr="00C45C96" w:rsidRDefault="00C45C96" w:rsidP="00C45C96">
      <w:pPr>
        <w:pStyle w:val="a9"/>
        <w:numPr>
          <w:ilvl w:val="0"/>
          <w:numId w:val="1"/>
        </w:numPr>
        <w:spacing w:line="360" w:lineRule="auto"/>
        <w:jc w:val="both"/>
        <w:rPr>
          <w:b/>
          <w:i/>
          <w:sz w:val="28"/>
          <w:szCs w:val="28"/>
          <w:lang w:val="uk-UA"/>
        </w:rPr>
      </w:pPr>
      <w:r>
        <w:rPr>
          <w:sz w:val="28"/>
          <w:szCs w:val="28"/>
          <w:lang w:val="uk-UA"/>
        </w:rPr>
        <w:t>Які види сонетів вам відомі?</w:t>
      </w:r>
    </w:p>
    <w:p w:rsidR="00C45C96" w:rsidRPr="00C45C96" w:rsidRDefault="00C45C96" w:rsidP="00C45C96">
      <w:pPr>
        <w:pStyle w:val="a9"/>
        <w:numPr>
          <w:ilvl w:val="0"/>
          <w:numId w:val="1"/>
        </w:numPr>
        <w:spacing w:line="360" w:lineRule="auto"/>
        <w:jc w:val="both"/>
        <w:rPr>
          <w:b/>
          <w:i/>
          <w:sz w:val="28"/>
          <w:szCs w:val="28"/>
          <w:lang w:val="uk-UA"/>
        </w:rPr>
      </w:pPr>
      <w:r>
        <w:rPr>
          <w:sz w:val="28"/>
          <w:szCs w:val="28"/>
          <w:lang w:val="uk-UA"/>
        </w:rPr>
        <w:t>Хто з поетів звертався до цього жанру?</w:t>
      </w:r>
    </w:p>
    <w:p w:rsidR="00C45C96" w:rsidRDefault="00C45C96" w:rsidP="00C45C96">
      <w:pPr>
        <w:spacing w:line="360" w:lineRule="auto"/>
        <w:jc w:val="both"/>
        <w:rPr>
          <w:b/>
          <w:i/>
          <w:sz w:val="28"/>
          <w:szCs w:val="28"/>
          <w:lang w:val="uk-UA"/>
        </w:rPr>
      </w:pPr>
      <w:r w:rsidRPr="00C45C96">
        <w:rPr>
          <w:b/>
          <w:i/>
          <w:sz w:val="28"/>
          <w:szCs w:val="28"/>
          <w:lang w:val="uk-UA"/>
        </w:rPr>
        <w:t>Слайд 6. І</w:t>
      </w:r>
      <w:r>
        <w:rPr>
          <w:b/>
          <w:i/>
          <w:sz w:val="28"/>
          <w:szCs w:val="28"/>
          <w:lang w:val="uk-UA"/>
        </w:rPr>
        <w:t>І</w:t>
      </w:r>
      <w:r w:rsidRPr="00C45C96">
        <w:rPr>
          <w:b/>
          <w:i/>
          <w:sz w:val="28"/>
          <w:szCs w:val="28"/>
          <w:lang w:val="uk-UA"/>
        </w:rPr>
        <w:t xml:space="preserve"> </w:t>
      </w:r>
      <w:proofErr w:type="spellStart"/>
      <w:r w:rsidRPr="00C45C96">
        <w:rPr>
          <w:b/>
          <w:i/>
          <w:sz w:val="28"/>
          <w:szCs w:val="28"/>
          <w:lang w:val="uk-UA"/>
        </w:rPr>
        <w:t>блог</w:t>
      </w:r>
      <w:proofErr w:type="spellEnd"/>
      <w:r w:rsidRPr="00C45C96">
        <w:rPr>
          <w:b/>
          <w:i/>
          <w:sz w:val="28"/>
          <w:szCs w:val="28"/>
          <w:lang w:val="uk-UA"/>
        </w:rPr>
        <w:t xml:space="preserve">. </w:t>
      </w:r>
      <w:r>
        <w:rPr>
          <w:b/>
          <w:i/>
          <w:sz w:val="28"/>
          <w:szCs w:val="28"/>
          <w:lang w:val="uk-UA"/>
        </w:rPr>
        <w:t>Сторінка літературознавця</w:t>
      </w:r>
      <w:r w:rsidRPr="00C45C96">
        <w:rPr>
          <w:b/>
          <w:i/>
          <w:sz w:val="28"/>
          <w:szCs w:val="28"/>
          <w:lang w:val="uk-UA"/>
        </w:rPr>
        <w:t>.</w:t>
      </w:r>
    </w:p>
    <w:p w:rsidR="00C45C96" w:rsidRDefault="00FB1CCC" w:rsidP="00C45C96">
      <w:pPr>
        <w:spacing w:line="360" w:lineRule="auto"/>
        <w:jc w:val="both"/>
        <w:rPr>
          <w:b/>
          <w:i/>
          <w:sz w:val="28"/>
          <w:szCs w:val="28"/>
          <w:lang w:val="uk-UA"/>
        </w:rPr>
      </w:pPr>
      <w:r>
        <w:rPr>
          <w:b/>
          <w:i/>
          <w:noProof/>
          <w:sz w:val="28"/>
          <w:szCs w:val="28"/>
          <w:lang w:eastAsia="ru-RU"/>
        </w:rPr>
        <w:drawing>
          <wp:anchor distT="0" distB="0" distL="114300" distR="114300" simplePos="0" relativeHeight="251662336" behindDoc="0" locked="0" layoutInCell="1" allowOverlap="1">
            <wp:simplePos x="0" y="0"/>
            <wp:positionH relativeFrom="column">
              <wp:posOffset>862965</wp:posOffset>
            </wp:positionH>
            <wp:positionV relativeFrom="paragraph">
              <wp:posOffset>17780</wp:posOffset>
            </wp:positionV>
            <wp:extent cx="3390900" cy="1857375"/>
            <wp:effectExtent l="19050" t="0" r="0" b="0"/>
            <wp:wrapSquare wrapText="bothSides"/>
            <wp:docPr id="12" name="Рисунок 12" descr="C:\Users\14\AppData\Local\Microsoft\Windows\Temporary Internet Files\Content.Word\Новый рисунок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4\AppData\Local\Microsoft\Windows\Temporary Internet Files\Content.Word\Новый рисунок (9).bmp"/>
                    <pic:cNvPicPr>
                      <a:picLocks noChangeAspect="1" noChangeArrowheads="1"/>
                    </pic:cNvPicPr>
                  </pic:nvPicPr>
                  <pic:blipFill>
                    <a:blip r:embed="rId14" cstate="print"/>
                    <a:srcRect/>
                    <a:stretch>
                      <a:fillRect/>
                    </a:stretch>
                  </pic:blipFill>
                  <pic:spPr bwMode="auto">
                    <a:xfrm>
                      <a:off x="0" y="0"/>
                      <a:ext cx="3390900" cy="1857375"/>
                    </a:xfrm>
                    <a:prstGeom prst="rect">
                      <a:avLst/>
                    </a:prstGeom>
                    <a:noFill/>
                    <a:ln w="9525">
                      <a:noFill/>
                      <a:miter lim="800000"/>
                      <a:headEnd/>
                      <a:tailEnd/>
                    </a:ln>
                  </pic:spPr>
                </pic:pic>
              </a:graphicData>
            </a:graphic>
          </wp:anchor>
        </w:drawing>
      </w:r>
    </w:p>
    <w:p w:rsidR="00C45C96" w:rsidRDefault="00C45C96" w:rsidP="00C45C96">
      <w:pPr>
        <w:spacing w:line="360" w:lineRule="auto"/>
        <w:jc w:val="both"/>
        <w:rPr>
          <w:b/>
          <w:i/>
          <w:sz w:val="28"/>
          <w:szCs w:val="28"/>
          <w:lang w:val="uk-UA"/>
        </w:rPr>
      </w:pPr>
    </w:p>
    <w:p w:rsidR="00C45C96" w:rsidRDefault="00C45C96" w:rsidP="00C45C96">
      <w:pPr>
        <w:spacing w:line="360" w:lineRule="auto"/>
        <w:jc w:val="both"/>
        <w:rPr>
          <w:b/>
          <w:i/>
          <w:sz w:val="28"/>
          <w:szCs w:val="28"/>
          <w:lang w:val="uk-UA"/>
        </w:rPr>
      </w:pPr>
    </w:p>
    <w:p w:rsidR="00FB1CCC" w:rsidRDefault="00FB1CCC" w:rsidP="00C45C96">
      <w:pPr>
        <w:spacing w:line="360" w:lineRule="auto"/>
        <w:jc w:val="both"/>
        <w:rPr>
          <w:b/>
          <w:i/>
          <w:sz w:val="28"/>
          <w:szCs w:val="28"/>
          <w:lang w:val="uk-UA"/>
        </w:rPr>
      </w:pPr>
    </w:p>
    <w:p w:rsidR="00C45C96" w:rsidRDefault="00C45C96" w:rsidP="00C45C96">
      <w:pPr>
        <w:spacing w:line="360" w:lineRule="auto"/>
        <w:jc w:val="both"/>
        <w:rPr>
          <w:b/>
          <w:i/>
          <w:sz w:val="28"/>
          <w:szCs w:val="28"/>
          <w:lang w:val="uk-UA"/>
        </w:rPr>
      </w:pPr>
      <w:r>
        <w:rPr>
          <w:b/>
          <w:i/>
          <w:sz w:val="28"/>
          <w:szCs w:val="28"/>
          <w:lang w:val="uk-UA"/>
        </w:rPr>
        <w:t>Чому так популярні сонети Шекспіра?</w:t>
      </w:r>
    </w:p>
    <w:p w:rsidR="00C45C96" w:rsidRDefault="00C45C96" w:rsidP="00C45C96">
      <w:pPr>
        <w:pStyle w:val="a9"/>
        <w:numPr>
          <w:ilvl w:val="0"/>
          <w:numId w:val="2"/>
        </w:numPr>
        <w:spacing w:line="360" w:lineRule="auto"/>
        <w:jc w:val="both"/>
        <w:rPr>
          <w:sz w:val="28"/>
          <w:szCs w:val="28"/>
          <w:lang w:val="uk-UA"/>
        </w:rPr>
      </w:pPr>
      <w:r>
        <w:rPr>
          <w:sz w:val="28"/>
          <w:szCs w:val="28"/>
          <w:lang w:val="uk-UA"/>
        </w:rPr>
        <w:t>Прочитай сонет.</w:t>
      </w:r>
    </w:p>
    <w:p w:rsidR="00C45C96" w:rsidRDefault="00C45C96" w:rsidP="00C45C96">
      <w:pPr>
        <w:pStyle w:val="a9"/>
        <w:numPr>
          <w:ilvl w:val="0"/>
          <w:numId w:val="2"/>
        </w:numPr>
        <w:spacing w:line="360" w:lineRule="auto"/>
        <w:jc w:val="both"/>
        <w:rPr>
          <w:sz w:val="28"/>
          <w:szCs w:val="28"/>
          <w:lang w:val="uk-UA"/>
        </w:rPr>
      </w:pPr>
      <w:r>
        <w:rPr>
          <w:sz w:val="28"/>
          <w:szCs w:val="28"/>
          <w:lang w:val="uk-UA"/>
        </w:rPr>
        <w:t>Визнач тему, ідею твору.</w:t>
      </w:r>
    </w:p>
    <w:p w:rsidR="00C45C96" w:rsidRDefault="00C45C96" w:rsidP="00C45C96">
      <w:pPr>
        <w:pStyle w:val="a9"/>
        <w:numPr>
          <w:ilvl w:val="0"/>
          <w:numId w:val="2"/>
        </w:numPr>
        <w:spacing w:line="360" w:lineRule="auto"/>
        <w:jc w:val="both"/>
        <w:rPr>
          <w:sz w:val="28"/>
          <w:szCs w:val="28"/>
          <w:lang w:val="uk-UA"/>
        </w:rPr>
      </w:pPr>
      <w:r>
        <w:rPr>
          <w:sz w:val="28"/>
          <w:szCs w:val="28"/>
          <w:lang w:val="uk-UA"/>
        </w:rPr>
        <w:t>Охарактеризуй ліричного героя.</w:t>
      </w:r>
    </w:p>
    <w:p w:rsidR="00C45C96" w:rsidRDefault="00C45C96" w:rsidP="00C45C96">
      <w:pPr>
        <w:pStyle w:val="a9"/>
        <w:numPr>
          <w:ilvl w:val="0"/>
          <w:numId w:val="2"/>
        </w:numPr>
        <w:spacing w:line="360" w:lineRule="auto"/>
        <w:jc w:val="both"/>
        <w:rPr>
          <w:sz w:val="28"/>
          <w:szCs w:val="28"/>
          <w:lang w:val="uk-UA"/>
        </w:rPr>
      </w:pPr>
      <w:r>
        <w:rPr>
          <w:sz w:val="28"/>
          <w:szCs w:val="28"/>
          <w:lang w:val="uk-UA"/>
        </w:rPr>
        <w:t>Назвіть художні засоби</w:t>
      </w:r>
    </w:p>
    <w:p w:rsidR="00C45C96" w:rsidRPr="00C45C96" w:rsidRDefault="00C45C96" w:rsidP="00C45C96">
      <w:pPr>
        <w:pStyle w:val="a9"/>
        <w:numPr>
          <w:ilvl w:val="0"/>
          <w:numId w:val="2"/>
        </w:numPr>
        <w:spacing w:line="360" w:lineRule="auto"/>
        <w:jc w:val="both"/>
        <w:rPr>
          <w:sz w:val="28"/>
          <w:szCs w:val="28"/>
          <w:lang w:val="uk-UA"/>
        </w:rPr>
      </w:pPr>
      <w:r>
        <w:rPr>
          <w:sz w:val="28"/>
          <w:szCs w:val="28"/>
          <w:lang w:val="uk-UA"/>
        </w:rPr>
        <w:t>Розкривайте новаторство Шекспіра.</w:t>
      </w:r>
    </w:p>
    <w:p w:rsidR="00F400C1" w:rsidRDefault="00F400C1" w:rsidP="00F400C1">
      <w:pPr>
        <w:spacing w:line="360" w:lineRule="auto"/>
        <w:jc w:val="both"/>
        <w:rPr>
          <w:b/>
          <w:sz w:val="28"/>
          <w:szCs w:val="28"/>
          <w:lang w:val="uk-UA"/>
        </w:rPr>
      </w:pPr>
      <w:proofErr w:type="gramStart"/>
      <w:r w:rsidRPr="00F400C1">
        <w:rPr>
          <w:b/>
          <w:sz w:val="28"/>
          <w:szCs w:val="28"/>
          <w:lang w:val="en-US"/>
        </w:rPr>
        <w:t>V</w:t>
      </w:r>
      <w:r w:rsidRPr="00F400C1">
        <w:rPr>
          <w:b/>
          <w:sz w:val="28"/>
          <w:szCs w:val="28"/>
          <w:lang w:val="uk-UA"/>
        </w:rPr>
        <w:t xml:space="preserve">.  </w:t>
      </w:r>
      <w:r>
        <w:rPr>
          <w:b/>
          <w:sz w:val="28"/>
          <w:szCs w:val="28"/>
          <w:lang w:val="uk-UA"/>
        </w:rPr>
        <w:t>Аналіз</w:t>
      </w:r>
      <w:proofErr w:type="gramEnd"/>
      <w:r>
        <w:rPr>
          <w:b/>
          <w:sz w:val="28"/>
          <w:szCs w:val="28"/>
          <w:lang w:val="uk-UA"/>
        </w:rPr>
        <w:t xml:space="preserve"> поетичних творів</w:t>
      </w:r>
      <w:r w:rsidRPr="00F400C1">
        <w:rPr>
          <w:b/>
          <w:sz w:val="28"/>
          <w:szCs w:val="28"/>
          <w:lang w:val="uk-UA"/>
        </w:rPr>
        <w:t>.</w:t>
      </w:r>
    </w:p>
    <w:p w:rsidR="00F400C1" w:rsidRDefault="00F400C1" w:rsidP="00F400C1">
      <w:pPr>
        <w:spacing w:line="360" w:lineRule="auto"/>
        <w:jc w:val="both"/>
        <w:rPr>
          <w:b/>
          <w:sz w:val="28"/>
          <w:szCs w:val="28"/>
          <w:lang w:val="uk-UA"/>
        </w:rPr>
      </w:pPr>
      <w:r>
        <w:rPr>
          <w:b/>
          <w:sz w:val="28"/>
          <w:szCs w:val="28"/>
          <w:lang w:val="uk-UA"/>
        </w:rPr>
        <w:t>Сонети Шекспіра.</w:t>
      </w:r>
    </w:p>
    <w:p w:rsidR="00F400C1" w:rsidRDefault="00F400C1" w:rsidP="00F400C1">
      <w:pPr>
        <w:spacing w:line="360" w:lineRule="auto"/>
        <w:jc w:val="both"/>
        <w:rPr>
          <w:sz w:val="28"/>
          <w:szCs w:val="28"/>
          <w:lang w:val="uk-UA"/>
        </w:rPr>
      </w:pPr>
      <w:r>
        <w:rPr>
          <w:sz w:val="28"/>
          <w:szCs w:val="28"/>
          <w:lang w:val="uk-UA"/>
        </w:rPr>
        <w:t>1-126 – сонети, присвячені другові</w:t>
      </w:r>
    </w:p>
    <w:p w:rsidR="00F400C1" w:rsidRDefault="00F400C1" w:rsidP="00F400C1">
      <w:pPr>
        <w:spacing w:line="360" w:lineRule="auto"/>
        <w:jc w:val="both"/>
        <w:rPr>
          <w:sz w:val="28"/>
          <w:szCs w:val="28"/>
          <w:lang w:val="uk-UA"/>
        </w:rPr>
      </w:pPr>
      <w:r>
        <w:rPr>
          <w:sz w:val="28"/>
          <w:szCs w:val="28"/>
          <w:lang w:val="uk-UA"/>
        </w:rPr>
        <w:t>127-152 - сонети, присвячені «смаглявій леді»</w:t>
      </w:r>
    </w:p>
    <w:p w:rsidR="00F400C1" w:rsidRDefault="00F400C1" w:rsidP="00F400C1">
      <w:pPr>
        <w:spacing w:line="360" w:lineRule="auto"/>
        <w:jc w:val="both"/>
        <w:rPr>
          <w:sz w:val="28"/>
          <w:szCs w:val="28"/>
          <w:lang w:val="uk-UA"/>
        </w:rPr>
      </w:pPr>
      <w:r>
        <w:rPr>
          <w:sz w:val="28"/>
          <w:szCs w:val="28"/>
          <w:lang w:val="uk-UA"/>
        </w:rPr>
        <w:t>153-154 - сонети, в яких оспівується радість і краса кохання</w:t>
      </w:r>
    </w:p>
    <w:p w:rsidR="00E17DC0" w:rsidRDefault="00E17DC0" w:rsidP="00F400C1">
      <w:pPr>
        <w:spacing w:line="360" w:lineRule="auto"/>
        <w:jc w:val="both"/>
        <w:rPr>
          <w:b/>
          <w:i/>
          <w:sz w:val="28"/>
          <w:szCs w:val="28"/>
          <w:lang w:val="uk-UA"/>
        </w:rPr>
      </w:pPr>
      <w:r>
        <w:rPr>
          <w:b/>
          <w:i/>
          <w:sz w:val="28"/>
          <w:szCs w:val="28"/>
          <w:lang w:val="uk-UA"/>
        </w:rPr>
        <w:t>Слайд 7. Виразне читання сонета № 66</w:t>
      </w:r>
    </w:p>
    <w:p w:rsidR="00E17DC0" w:rsidRPr="00F400C1" w:rsidRDefault="00FB1CCC" w:rsidP="00F400C1">
      <w:pPr>
        <w:spacing w:line="360" w:lineRule="auto"/>
        <w:jc w:val="both"/>
        <w:rPr>
          <w:sz w:val="28"/>
          <w:szCs w:val="28"/>
          <w:lang w:val="uk-UA"/>
        </w:rPr>
      </w:pPr>
      <w:r w:rsidRPr="00FB1CCC">
        <w:rPr>
          <w:sz w:val="28"/>
          <w:szCs w:val="28"/>
          <w:lang w:val="uk-UA"/>
        </w:rPr>
        <w:drawing>
          <wp:anchor distT="0" distB="0" distL="114300" distR="114300" simplePos="0" relativeHeight="251668480" behindDoc="0" locked="0" layoutInCell="1" allowOverlap="1">
            <wp:simplePos x="0" y="0"/>
            <wp:positionH relativeFrom="column">
              <wp:posOffset>472440</wp:posOffset>
            </wp:positionH>
            <wp:positionV relativeFrom="paragraph">
              <wp:posOffset>447040</wp:posOffset>
            </wp:positionV>
            <wp:extent cx="4838700" cy="3257550"/>
            <wp:effectExtent l="19050" t="0" r="0" b="0"/>
            <wp:wrapSquare wrapText="bothSides"/>
            <wp:docPr id="11" name="Рисунок 21" descr="C:\Users\14\Desktop\Новый рисунок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4\Desktop\Новый рисунок (12).bmp"/>
                    <pic:cNvPicPr>
                      <a:picLocks noChangeAspect="1" noChangeArrowheads="1"/>
                    </pic:cNvPicPr>
                  </pic:nvPicPr>
                  <pic:blipFill>
                    <a:blip r:embed="rId15" cstate="print"/>
                    <a:srcRect/>
                    <a:stretch>
                      <a:fillRect/>
                    </a:stretch>
                  </pic:blipFill>
                  <pic:spPr bwMode="auto">
                    <a:xfrm>
                      <a:off x="0" y="0"/>
                      <a:ext cx="4838700" cy="3257550"/>
                    </a:xfrm>
                    <a:prstGeom prst="rect">
                      <a:avLst/>
                    </a:prstGeom>
                    <a:noFill/>
                    <a:ln w="9525">
                      <a:noFill/>
                      <a:miter lim="800000"/>
                      <a:headEnd/>
                      <a:tailEnd/>
                    </a:ln>
                  </pic:spPr>
                </pic:pic>
              </a:graphicData>
            </a:graphic>
          </wp:anchor>
        </w:drawing>
      </w:r>
    </w:p>
    <w:p w:rsidR="00C45C96" w:rsidRPr="00C45C96" w:rsidRDefault="00C45C96" w:rsidP="00C45C96">
      <w:pPr>
        <w:spacing w:line="360" w:lineRule="auto"/>
        <w:jc w:val="both"/>
        <w:rPr>
          <w:b/>
          <w:i/>
          <w:sz w:val="28"/>
          <w:szCs w:val="28"/>
          <w:lang w:val="uk-UA"/>
        </w:rPr>
      </w:pPr>
    </w:p>
    <w:p w:rsidR="00C45C96" w:rsidRPr="00C44D30" w:rsidRDefault="00C45C96" w:rsidP="00C44D30">
      <w:pPr>
        <w:spacing w:line="360" w:lineRule="auto"/>
        <w:jc w:val="both"/>
        <w:rPr>
          <w:sz w:val="28"/>
          <w:szCs w:val="28"/>
          <w:lang w:val="uk-UA"/>
        </w:rPr>
      </w:pPr>
    </w:p>
    <w:p w:rsidR="00C44D30" w:rsidRDefault="00C44D30" w:rsidP="00C44D30">
      <w:pPr>
        <w:spacing w:line="360" w:lineRule="auto"/>
        <w:jc w:val="both"/>
        <w:rPr>
          <w:b/>
          <w:sz w:val="28"/>
          <w:szCs w:val="28"/>
          <w:lang w:val="uk-UA"/>
        </w:rPr>
      </w:pPr>
    </w:p>
    <w:p w:rsidR="00E13A6B" w:rsidRDefault="00E13A6B" w:rsidP="00652FDE">
      <w:pPr>
        <w:rPr>
          <w:sz w:val="28"/>
          <w:szCs w:val="28"/>
          <w:lang w:val="uk-UA"/>
        </w:rPr>
      </w:pPr>
    </w:p>
    <w:p w:rsidR="00FB1CCC" w:rsidRDefault="00FB1CCC" w:rsidP="00652FDE">
      <w:pPr>
        <w:rPr>
          <w:b/>
          <w:i/>
          <w:sz w:val="28"/>
          <w:szCs w:val="28"/>
          <w:lang w:val="uk-UA"/>
        </w:rPr>
      </w:pPr>
    </w:p>
    <w:p w:rsidR="00FB1CCC" w:rsidRDefault="00FB1CCC" w:rsidP="00652FDE">
      <w:pPr>
        <w:rPr>
          <w:b/>
          <w:i/>
          <w:sz w:val="28"/>
          <w:szCs w:val="28"/>
          <w:lang w:val="uk-UA"/>
        </w:rPr>
      </w:pPr>
    </w:p>
    <w:p w:rsidR="00FB1CCC" w:rsidRDefault="00FB1CCC" w:rsidP="00652FDE">
      <w:pPr>
        <w:rPr>
          <w:b/>
          <w:i/>
          <w:sz w:val="28"/>
          <w:szCs w:val="28"/>
          <w:lang w:val="uk-UA"/>
        </w:rPr>
      </w:pPr>
    </w:p>
    <w:p w:rsidR="00FB1CCC" w:rsidRDefault="00FB1CCC" w:rsidP="00652FDE">
      <w:pPr>
        <w:rPr>
          <w:b/>
          <w:i/>
          <w:sz w:val="28"/>
          <w:szCs w:val="28"/>
          <w:lang w:val="uk-UA"/>
        </w:rPr>
      </w:pPr>
    </w:p>
    <w:p w:rsidR="00FB1CCC" w:rsidRDefault="00FB1CCC" w:rsidP="00652FDE">
      <w:pPr>
        <w:rPr>
          <w:b/>
          <w:i/>
          <w:sz w:val="28"/>
          <w:szCs w:val="28"/>
          <w:lang w:val="uk-UA"/>
        </w:rPr>
      </w:pPr>
    </w:p>
    <w:p w:rsidR="00E17DC0" w:rsidRDefault="00E17DC0" w:rsidP="00652FDE">
      <w:pPr>
        <w:rPr>
          <w:b/>
          <w:i/>
          <w:sz w:val="28"/>
          <w:szCs w:val="28"/>
          <w:lang w:val="uk-UA"/>
        </w:rPr>
      </w:pPr>
      <w:r w:rsidRPr="00E17DC0">
        <w:rPr>
          <w:b/>
          <w:i/>
          <w:sz w:val="28"/>
          <w:szCs w:val="28"/>
          <w:lang w:val="uk-UA"/>
        </w:rPr>
        <w:t>Питання для аналізу вірша</w:t>
      </w:r>
      <w:r>
        <w:rPr>
          <w:b/>
          <w:i/>
          <w:sz w:val="28"/>
          <w:szCs w:val="28"/>
          <w:lang w:val="uk-UA"/>
        </w:rPr>
        <w:t>:</w:t>
      </w:r>
    </w:p>
    <w:p w:rsidR="00E17DC0" w:rsidRDefault="00E17DC0" w:rsidP="00E17DC0">
      <w:pPr>
        <w:pStyle w:val="a9"/>
        <w:numPr>
          <w:ilvl w:val="0"/>
          <w:numId w:val="3"/>
        </w:numPr>
        <w:rPr>
          <w:sz w:val="28"/>
          <w:szCs w:val="28"/>
          <w:lang w:val="uk-UA"/>
        </w:rPr>
      </w:pPr>
      <w:r>
        <w:rPr>
          <w:sz w:val="28"/>
          <w:szCs w:val="28"/>
          <w:lang w:val="uk-UA"/>
        </w:rPr>
        <w:t>Які суспільні вади бентежать ліричного героя?</w:t>
      </w:r>
    </w:p>
    <w:p w:rsidR="00E17DC0" w:rsidRDefault="00E17DC0" w:rsidP="00E17DC0">
      <w:pPr>
        <w:pStyle w:val="a9"/>
        <w:numPr>
          <w:ilvl w:val="0"/>
          <w:numId w:val="3"/>
        </w:numPr>
        <w:rPr>
          <w:sz w:val="28"/>
          <w:szCs w:val="28"/>
          <w:lang w:val="uk-UA"/>
        </w:rPr>
      </w:pPr>
      <w:r>
        <w:rPr>
          <w:sz w:val="28"/>
          <w:szCs w:val="28"/>
          <w:lang w:val="uk-UA"/>
        </w:rPr>
        <w:t>Чому тут з’являється образ смерті?</w:t>
      </w:r>
    </w:p>
    <w:p w:rsidR="00E17DC0" w:rsidRDefault="00E17DC0" w:rsidP="00E17DC0">
      <w:pPr>
        <w:pStyle w:val="a9"/>
        <w:numPr>
          <w:ilvl w:val="0"/>
          <w:numId w:val="3"/>
        </w:numPr>
        <w:rPr>
          <w:sz w:val="28"/>
          <w:szCs w:val="28"/>
          <w:lang w:val="uk-UA"/>
        </w:rPr>
      </w:pPr>
      <w:r>
        <w:rPr>
          <w:sz w:val="28"/>
          <w:szCs w:val="28"/>
          <w:lang w:val="uk-UA"/>
        </w:rPr>
        <w:t>В яких рядках втілюється основна думка твору?</w:t>
      </w:r>
    </w:p>
    <w:p w:rsidR="00E17DC0" w:rsidRDefault="00E17DC0" w:rsidP="00E17DC0">
      <w:pPr>
        <w:pStyle w:val="a9"/>
        <w:numPr>
          <w:ilvl w:val="0"/>
          <w:numId w:val="3"/>
        </w:numPr>
        <w:rPr>
          <w:sz w:val="28"/>
          <w:szCs w:val="28"/>
          <w:lang w:val="uk-UA"/>
        </w:rPr>
      </w:pPr>
      <w:r>
        <w:rPr>
          <w:sz w:val="28"/>
          <w:szCs w:val="28"/>
          <w:lang w:val="uk-UA"/>
        </w:rPr>
        <w:t>Доведіть, що сонети № 66 виходить за межі суто любовної лірики. Які філософські проблеми тут порушуються?</w:t>
      </w:r>
    </w:p>
    <w:p w:rsidR="00E17DC0" w:rsidRDefault="00E17DC0" w:rsidP="00E17DC0">
      <w:pPr>
        <w:rPr>
          <w:sz w:val="28"/>
          <w:szCs w:val="28"/>
          <w:lang w:val="uk-UA"/>
        </w:rPr>
      </w:pPr>
    </w:p>
    <w:p w:rsidR="00E17DC0" w:rsidRDefault="00E17DC0" w:rsidP="00E17DC0">
      <w:pPr>
        <w:rPr>
          <w:b/>
          <w:i/>
          <w:sz w:val="28"/>
          <w:szCs w:val="28"/>
          <w:lang w:val="uk-UA"/>
        </w:rPr>
      </w:pPr>
      <w:r w:rsidRPr="00E17DC0">
        <w:rPr>
          <w:b/>
          <w:i/>
          <w:sz w:val="28"/>
          <w:szCs w:val="28"/>
          <w:lang w:val="uk-UA"/>
        </w:rPr>
        <w:t>Відповіді учнів:</w:t>
      </w:r>
    </w:p>
    <w:p w:rsidR="00E17DC0" w:rsidRDefault="00E17DC0" w:rsidP="00E17DC0">
      <w:pPr>
        <w:spacing w:line="360" w:lineRule="auto"/>
        <w:jc w:val="both"/>
        <w:rPr>
          <w:sz w:val="28"/>
          <w:szCs w:val="28"/>
          <w:lang w:val="uk-UA"/>
        </w:rPr>
      </w:pPr>
      <w:r>
        <w:rPr>
          <w:sz w:val="28"/>
          <w:szCs w:val="28"/>
          <w:lang w:val="uk-UA"/>
        </w:rPr>
        <w:tab/>
        <w:t xml:space="preserve">Сонет № 66 – твір, в якому звучать думки про несправедливість влаштування світу, передані почуття обурення тогочасним устроєм життя. Ліричний герой оригіналу уявляється особистістю, яку не задовольняє існуючий правопорядок, яка в розпачі від того, що у світі панують несправедливість та жорстокість. В текстах обох перекладів використано такий художній прийом, як </w:t>
      </w:r>
      <w:r w:rsidRPr="00E17DC0">
        <w:rPr>
          <w:b/>
          <w:i/>
          <w:sz w:val="28"/>
          <w:szCs w:val="28"/>
          <w:lang w:val="uk-UA"/>
        </w:rPr>
        <w:t>анафора</w:t>
      </w:r>
      <w:r>
        <w:rPr>
          <w:sz w:val="28"/>
          <w:szCs w:val="28"/>
          <w:lang w:val="uk-UA"/>
        </w:rPr>
        <w:t>. Постійно повторюваний сполучник і відіграє</w:t>
      </w:r>
      <w:r w:rsidR="00F87CDB">
        <w:rPr>
          <w:sz w:val="28"/>
          <w:szCs w:val="28"/>
          <w:lang w:val="uk-UA"/>
        </w:rPr>
        <w:t xml:space="preserve"> тут особливу роль: підсилює головну думку твору – обурення існуючим устроєм. Безумовно, важливу роль відіграє і антитеза: протиставлення людських чеснот реаліям навколишнього світу, в якому панують зло, нікчемність, невігластво. Обидва тексти мають по 14 рядків, думка в них розвивається протягом трьох строф, а у двовірші вона несподіваного повороту.</w:t>
      </w:r>
    </w:p>
    <w:p w:rsidR="00F87CDB" w:rsidRDefault="00F87CDB" w:rsidP="00E17DC0">
      <w:pPr>
        <w:spacing w:line="360" w:lineRule="auto"/>
        <w:jc w:val="both"/>
        <w:rPr>
          <w:b/>
          <w:sz w:val="28"/>
          <w:szCs w:val="28"/>
          <w:lang w:val="uk-UA"/>
        </w:rPr>
      </w:pPr>
      <w:r w:rsidRPr="00F87CDB">
        <w:rPr>
          <w:b/>
          <w:sz w:val="28"/>
          <w:szCs w:val="28"/>
          <w:lang w:val="uk-UA"/>
        </w:rPr>
        <w:t>Запис у зошити:</w:t>
      </w:r>
    </w:p>
    <w:p w:rsidR="00F87CDB" w:rsidRDefault="00F87CDB" w:rsidP="00F87CDB">
      <w:pPr>
        <w:pStyle w:val="a9"/>
        <w:numPr>
          <w:ilvl w:val="0"/>
          <w:numId w:val="4"/>
        </w:numPr>
        <w:spacing w:line="360" w:lineRule="auto"/>
        <w:jc w:val="both"/>
        <w:rPr>
          <w:sz w:val="28"/>
          <w:szCs w:val="28"/>
          <w:lang w:val="uk-UA"/>
        </w:rPr>
      </w:pPr>
      <w:r>
        <w:rPr>
          <w:sz w:val="28"/>
          <w:szCs w:val="28"/>
          <w:lang w:val="uk-UA"/>
        </w:rPr>
        <w:t xml:space="preserve"> Тема – конфлікт особистості  та суспільства.</w:t>
      </w:r>
    </w:p>
    <w:p w:rsidR="00F87CDB" w:rsidRDefault="00F87CDB" w:rsidP="00F87CDB">
      <w:pPr>
        <w:pStyle w:val="a9"/>
        <w:numPr>
          <w:ilvl w:val="0"/>
          <w:numId w:val="4"/>
        </w:numPr>
        <w:spacing w:line="360" w:lineRule="auto"/>
        <w:jc w:val="both"/>
        <w:rPr>
          <w:sz w:val="28"/>
          <w:szCs w:val="28"/>
          <w:lang w:val="uk-UA"/>
        </w:rPr>
      </w:pPr>
      <w:r>
        <w:rPr>
          <w:sz w:val="28"/>
          <w:szCs w:val="28"/>
          <w:lang w:val="uk-UA"/>
        </w:rPr>
        <w:t>Ідея – протест проти пануючого устрою життя.</w:t>
      </w:r>
    </w:p>
    <w:p w:rsidR="00F87CDB" w:rsidRDefault="00F87CDB" w:rsidP="00F87CDB">
      <w:pPr>
        <w:pStyle w:val="a9"/>
        <w:numPr>
          <w:ilvl w:val="0"/>
          <w:numId w:val="4"/>
        </w:numPr>
        <w:spacing w:line="360" w:lineRule="auto"/>
        <w:jc w:val="both"/>
        <w:rPr>
          <w:sz w:val="28"/>
          <w:szCs w:val="28"/>
          <w:lang w:val="uk-UA"/>
        </w:rPr>
      </w:pPr>
      <w:r>
        <w:rPr>
          <w:sz w:val="28"/>
          <w:szCs w:val="28"/>
          <w:lang w:val="uk-UA"/>
        </w:rPr>
        <w:t>Ліричний герой – особистість, яка болісно сприймає навколишній світ.</w:t>
      </w:r>
    </w:p>
    <w:p w:rsidR="00F87CDB" w:rsidRDefault="00F87CDB" w:rsidP="00F87CDB">
      <w:pPr>
        <w:pStyle w:val="a9"/>
        <w:numPr>
          <w:ilvl w:val="0"/>
          <w:numId w:val="4"/>
        </w:numPr>
        <w:spacing w:line="360" w:lineRule="auto"/>
        <w:jc w:val="both"/>
        <w:rPr>
          <w:sz w:val="28"/>
          <w:szCs w:val="28"/>
          <w:lang w:val="uk-UA"/>
        </w:rPr>
      </w:pPr>
      <w:r>
        <w:rPr>
          <w:sz w:val="28"/>
          <w:szCs w:val="28"/>
          <w:lang w:val="uk-UA"/>
        </w:rPr>
        <w:t>Основні художні засоби – антитеза, анафора.</w:t>
      </w:r>
    </w:p>
    <w:p w:rsidR="00F87CDB" w:rsidRDefault="00F87CDB" w:rsidP="00F87CDB">
      <w:pPr>
        <w:spacing w:line="360" w:lineRule="auto"/>
        <w:jc w:val="both"/>
        <w:rPr>
          <w:sz w:val="28"/>
          <w:szCs w:val="28"/>
          <w:lang w:val="uk-UA"/>
        </w:rPr>
      </w:pPr>
      <w:r>
        <w:rPr>
          <w:sz w:val="28"/>
          <w:szCs w:val="28"/>
          <w:lang w:val="uk-UA"/>
        </w:rPr>
        <w:t>Структура сонета – 14 рядків (три катрени, дистих),  у 12 рядках думка розвивається, у двох останніх набуває несподіваного повороту.</w:t>
      </w:r>
    </w:p>
    <w:p w:rsidR="00FB1CCC" w:rsidRDefault="00FB1CCC" w:rsidP="00F87CDB">
      <w:pPr>
        <w:spacing w:line="360" w:lineRule="auto"/>
        <w:jc w:val="both"/>
        <w:rPr>
          <w:b/>
          <w:i/>
          <w:sz w:val="28"/>
          <w:szCs w:val="28"/>
          <w:lang w:val="uk-UA"/>
        </w:rPr>
      </w:pPr>
    </w:p>
    <w:p w:rsidR="005146B9" w:rsidRDefault="00FB1CCC" w:rsidP="00F87CDB">
      <w:pPr>
        <w:spacing w:line="360" w:lineRule="auto"/>
        <w:jc w:val="both"/>
        <w:rPr>
          <w:b/>
          <w:i/>
          <w:sz w:val="28"/>
          <w:szCs w:val="28"/>
          <w:lang w:val="uk-UA"/>
        </w:rPr>
      </w:pPr>
      <w:r>
        <w:rPr>
          <w:b/>
          <w:i/>
          <w:noProof/>
          <w:sz w:val="28"/>
          <w:szCs w:val="28"/>
          <w:lang w:eastAsia="ru-RU"/>
        </w:rPr>
        <w:drawing>
          <wp:anchor distT="0" distB="0" distL="114300" distR="114300" simplePos="0" relativeHeight="251664384" behindDoc="0" locked="0" layoutInCell="1" allowOverlap="1">
            <wp:simplePos x="0" y="0"/>
            <wp:positionH relativeFrom="column">
              <wp:posOffset>167640</wp:posOffset>
            </wp:positionH>
            <wp:positionV relativeFrom="paragraph">
              <wp:posOffset>454660</wp:posOffset>
            </wp:positionV>
            <wp:extent cx="4752975" cy="2686050"/>
            <wp:effectExtent l="19050" t="0" r="9525" b="0"/>
            <wp:wrapSquare wrapText="bothSides"/>
            <wp:docPr id="18" name="Рисунок 18" descr="C:\Users\14\AppData\Local\Microsoft\Windows\Temporary Internet Files\Content.Word\Новый рисунок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4\AppData\Local\Microsoft\Windows\Temporary Internet Files\Content.Word\Новый рисунок (11).bmp"/>
                    <pic:cNvPicPr>
                      <a:picLocks noChangeAspect="1" noChangeArrowheads="1"/>
                    </pic:cNvPicPr>
                  </pic:nvPicPr>
                  <pic:blipFill>
                    <a:blip r:embed="rId16" cstate="print"/>
                    <a:srcRect/>
                    <a:stretch>
                      <a:fillRect/>
                    </a:stretch>
                  </pic:blipFill>
                  <pic:spPr bwMode="auto">
                    <a:xfrm>
                      <a:off x="0" y="0"/>
                      <a:ext cx="4752975" cy="2686050"/>
                    </a:xfrm>
                    <a:prstGeom prst="rect">
                      <a:avLst/>
                    </a:prstGeom>
                    <a:noFill/>
                    <a:ln w="9525">
                      <a:noFill/>
                      <a:miter lim="800000"/>
                      <a:headEnd/>
                      <a:tailEnd/>
                    </a:ln>
                  </pic:spPr>
                </pic:pic>
              </a:graphicData>
            </a:graphic>
          </wp:anchor>
        </w:drawing>
      </w:r>
      <w:r w:rsidR="005146B9" w:rsidRPr="005146B9">
        <w:rPr>
          <w:b/>
          <w:i/>
          <w:sz w:val="28"/>
          <w:szCs w:val="28"/>
          <w:lang w:val="uk-UA"/>
        </w:rPr>
        <w:t>Слайд 8. Виразне читання сонета № 116.</w:t>
      </w:r>
    </w:p>
    <w:p w:rsidR="005146B9" w:rsidRDefault="005146B9" w:rsidP="00F87CDB">
      <w:pPr>
        <w:spacing w:line="360" w:lineRule="auto"/>
        <w:jc w:val="both"/>
        <w:rPr>
          <w:b/>
          <w:i/>
          <w:sz w:val="28"/>
          <w:szCs w:val="28"/>
          <w:lang w:val="uk-UA"/>
        </w:rPr>
      </w:pPr>
    </w:p>
    <w:p w:rsidR="00CE56EE" w:rsidRDefault="00CE56EE" w:rsidP="00F87CDB">
      <w:pPr>
        <w:spacing w:line="360" w:lineRule="auto"/>
        <w:jc w:val="both"/>
        <w:rPr>
          <w:b/>
          <w:i/>
          <w:sz w:val="28"/>
          <w:szCs w:val="28"/>
          <w:lang w:val="uk-UA"/>
        </w:rPr>
      </w:pPr>
    </w:p>
    <w:p w:rsidR="00CE56EE" w:rsidRDefault="00CE56EE" w:rsidP="00F87CDB">
      <w:pPr>
        <w:spacing w:line="360" w:lineRule="auto"/>
        <w:jc w:val="both"/>
        <w:rPr>
          <w:b/>
          <w:i/>
          <w:sz w:val="28"/>
          <w:szCs w:val="28"/>
          <w:lang w:val="uk-UA"/>
        </w:rPr>
      </w:pPr>
    </w:p>
    <w:p w:rsidR="00CE56EE" w:rsidRDefault="00CE56EE" w:rsidP="00F87CDB">
      <w:pPr>
        <w:spacing w:line="360" w:lineRule="auto"/>
        <w:jc w:val="both"/>
        <w:rPr>
          <w:b/>
          <w:i/>
          <w:sz w:val="28"/>
          <w:szCs w:val="28"/>
          <w:lang w:val="uk-UA"/>
        </w:rPr>
      </w:pPr>
    </w:p>
    <w:p w:rsidR="00FB1CCC" w:rsidRDefault="00FB1CCC" w:rsidP="00F87CDB">
      <w:pPr>
        <w:spacing w:line="360" w:lineRule="auto"/>
        <w:jc w:val="both"/>
        <w:rPr>
          <w:b/>
          <w:sz w:val="28"/>
          <w:szCs w:val="28"/>
          <w:lang w:val="uk-UA"/>
        </w:rPr>
      </w:pPr>
    </w:p>
    <w:p w:rsidR="00FB1CCC" w:rsidRDefault="00FB1CCC" w:rsidP="00F87CDB">
      <w:pPr>
        <w:spacing w:line="360" w:lineRule="auto"/>
        <w:jc w:val="both"/>
        <w:rPr>
          <w:b/>
          <w:sz w:val="28"/>
          <w:szCs w:val="28"/>
          <w:lang w:val="uk-UA"/>
        </w:rPr>
      </w:pPr>
    </w:p>
    <w:p w:rsidR="009822B2" w:rsidRPr="009822B2" w:rsidRDefault="009822B2" w:rsidP="00F87CDB">
      <w:pPr>
        <w:spacing w:line="360" w:lineRule="auto"/>
        <w:jc w:val="both"/>
        <w:rPr>
          <w:sz w:val="28"/>
          <w:szCs w:val="28"/>
          <w:lang w:val="uk-UA"/>
        </w:rPr>
      </w:pPr>
      <w:r w:rsidRPr="009822B2">
        <w:rPr>
          <w:b/>
          <w:sz w:val="28"/>
          <w:szCs w:val="28"/>
          <w:lang w:val="uk-UA"/>
        </w:rPr>
        <w:t>Питання для аналізу вірша</w:t>
      </w:r>
      <w:r>
        <w:rPr>
          <w:sz w:val="28"/>
          <w:szCs w:val="28"/>
          <w:lang w:val="uk-UA"/>
        </w:rPr>
        <w:t>:</w:t>
      </w:r>
    </w:p>
    <w:p w:rsidR="00CE56EE" w:rsidRDefault="00CE56EE" w:rsidP="00CE56EE">
      <w:pPr>
        <w:pStyle w:val="a9"/>
        <w:numPr>
          <w:ilvl w:val="0"/>
          <w:numId w:val="5"/>
        </w:numPr>
        <w:spacing w:line="360" w:lineRule="auto"/>
        <w:jc w:val="both"/>
        <w:rPr>
          <w:sz w:val="28"/>
          <w:szCs w:val="28"/>
          <w:lang w:val="uk-UA"/>
        </w:rPr>
      </w:pPr>
      <w:r>
        <w:rPr>
          <w:sz w:val="28"/>
          <w:szCs w:val="28"/>
          <w:lang w:val="uk-UA"/>
        </w:rPr>
        <w:t>Що є любов у розумінні ліричного героя?</w:t>
      </w:r>
    </w:p>
    <w:p w:rsidR="00CE56EE" w:rsidRDefault="00CE56EE" w:rsidP="00CE56EE">
      <w:pPr>
        <w:pStyle w:val="a9"/>
        <w:numPr>
          <w:ilvl w:val="0"/>
          <w:numId w:val="5"/>
        </w:numPr>
        <w:spacing w:line="360" w:lineRule="auto"/>
        <w:jc w:val="both"/>
        <w:rPr>
          <w:sz w:val="28"/>
          <w:szCs w:val="28"/>
          <w:lang w:val="uk-UA"/>
        </w:rPr>
      </w:pPr>
      <w:r>
        <w:rPr>
          <w:sz w:val="28"/>
          <w:szCs w:val="28"/>
          <w:lang w:val="uk-UA"/>
        </w:rPr>
        <w:t>Яким ви його уявляєте?</w:t>
      </w:r>
    </w:p>
    <w:p w:rsidR="00CE56EE" w:rsidRDefault="00CE56EE" w:rsidP="00CE56EE">
      <w:pPr>
        <w:pStyle w:val="a9"/>
        <w:numPr>
          <w:ilvl w:val="0"/>
          <w:numId w:val="5"/>
        </w:numPr>
        <w:spacing w:line="360" w:lineRule="auto"/>
        <w:jc w:val="both"/>
        <w:rPr>
          <w:sz w:val="28"/>
          <w:szCs w:val="28"/>
          <w:lang w:val="uk-UA"/>
        </w:rPr>
      </w:pPr>
      <w:r>
        <w:rPr>
          <w:sz w:val="28"/>
          <w:szCs w:val="28"/>
          <w:lang w:val="uk-UA"/>
        </w:rPr>
        <w:t>Чому відмовляється від тієї, котру кохає?</w:t>
      </w:r>
    </w:p>
    <w:p w:rsidR="00CE56EE" w:rsidRDefault="00CE56EE" w:rsidP="00CE56EE">
      <w:pPr>
        <w:pStyle w:val="a9"/>
        <w:numPr>
          <w:ilvl w:val="0"/>
          <w:numId w:val="5"/>
        </w:numPr>
        <w:spacing w:line="360" w:lineRule="auto"/>
        <w:jc w:val="both"/>
        <w:rPr>
          <w:sz w:val="28"/>
          <w:szCs w:val="28"/>
          <w:lang w:val="uk-UA"/>
        </w:rPr>
      </w:pPr>
      <w:r>
        <w:rPr>
          <w:sz w:val="28"/>
          <w:szCs w:val="28"/>
          <w:lang w:val="uk-UA"/>
        </w:rPr>
        <w:t>Які художні засо</w:t>
      </w:r>
      <w:r w:rsidR="009822B2">
        <w:rPr>
          <w:sz w:val="28"/>
          <w:szCs w:val="28"/>
          <w:lang w:val="uk-UA"/>
        </w:rPr>
        <w:t>би використовує перекладач для від</w:t>
      </w:r>
      <w:r>
        <w:rPr>
          <w:sz w:val="28"/>
          <w:szCs w:val="28"/>
          <w:lang w:val="uk-UA"/>
        </w:rPr>
        <w:t xml:space="preserve">творення </w:t>
      </w:r>
      <w:r w:rsidR="009822B2">
        <w:rPr>
          <w:sz w:val="28"/>
          <w:szCs w:val="28"/>
          <w:lang w:val="uk-UA"/>
        </w:rPr>
        <w:t>головної думки сонети?</w:t>
      </w:r>
    </w:p>
    <w:p w:rsidR="009822B2" w:rsidRDefault="009822B2" w:rsidP="009822B2">
      <w:pPr>
        <w:spacing w:line="360" w:lineRule="auto"/>
        <w:jc w:val="both"/>
        <w:rPr>
          <w:b/>
          <w:i/>
          <w:sz w:val="28"/>
          <w:szCs w:val="28"/>
          <w:lang w:val="uk-UA"/>
        </w:rPr>
      </w:pPr>
      <w:r w:rsidRPr="005146B9">
        <w:rPr>
          <w:b/>
          <w:i/>
          <w:sz w:val="28"/>
          <w:szCs w:val="28"/>
          <w:lang w:val="uk-UA"/>
        </w:rPr>
        <w:t>Слайд 8. Виразне читання сонета № 1</w:t>
      </w:r>
      <w:r>
        <w:rPr>
          <w:b/>
          <w:i/>
          <w:sz w:val="28"/>
          <w:szCs w:val="28"/>
          <w:lang w:val="uk-UA"/>
        </w:rPr>
        <w:t>30</w:t>
      </w:r>
    </w:p>
    <w:p w:rsidR="009822B2" w:rsidRDefault="00FB1CCC" w:rsidP="009822B2">
      <w:pPr>
        <w:spacing w:line="360" w:lineRule="auto"/>
        <w:jc w:val="both"/>
        <w:rPr>
          <w:b/>
          <w:i/>
          <w:sz w:val="28"/>
          <w:szCs w:val="28"/>
          <w:lang w:val="uk-UA"/>
        </w:rPr>
      </w:pPr>
      <w:r>
        <w:rPr>
          <w:b/>
          <w:i/>
          <w:noProof/>
          <w:sz w:val="28"/>
          <w:szCs w:val="28"/>
          <w:lang w:eastAsia="ru-RU"/>
        </w:rPr>
        <w:drawing>
          <wp:anchor distT="0" distB="0" distL="114300" distR="114300" simplePos="0" relativeHeight="251666432" behindDoc="0" locked="0" layoutInCell="1" allowOverlap="1">
            <wp:simplePos x="0" y="0"/>
            <wp:positionH relativeFrom="column">
              <wp:posOffset>367665</wp:posOffset>
            </wp:positionH>
            <wp:positionV relativeFrom="paragraph">
              <wp:posOffset>250190</wp:posOffset>
            </wp:positionV>
            <wp:extent cx="4394835" cy="3171825"/>
            <wp:effectExtent l="19050" t="0" r="5715" b="0"/>
            <wp:wrapSquare wrapText="bothSides"/>
            <wp:docPr id="10" name="Рисунок 15" descr="C:\Users\14\AppData\Local\Microsoft\Windows\Temporary Internet Files\Content.Word\Новый рисунок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4\AppData\Local\Microsoft\Windows\Temporary Internet Files\Content.Word\Новый рисунок (10).bmp"/>
                    <pic:cNvPicPr>
                      <a:picLocks noChangeAspect="1" noChangeArrowheads="1"/>
                    </pic:cNvPicPr>
                  </pic:nvPicPr>
                  <pic:blipFill>
                    <a:blip r:embed="rId17" cstate="print"/>
                    <a:srcRect/>
                    <a:stretch>
                      <a:fillRect/>
                    </a:stretch>
                  </pic:blipFill>
                  <pic:spPr bwMode="auto">
                    <a:xfrm>
                      <a:off x="0" y="0"/>
                      <a:ext cx="4394835" cy="3171825"/>
                    </a:xfrm>
                    <a:prstGeom prst="rect">
                      <a:avLst/>
                    </a:prstGeom>
                    <a:noFill/>
                    <a:ln w="9525">
                      <a:noFill/>
                      <a:miter lim="800000"/>
                      <a:headEnd/>
                      <a:tailEnd/>
                    </a:ln>
                  </pic:spPr>
                </pic:pic>
              </a:graphicData>
            </a:graphic>
          </wp:anchor>
        </w:drawing>
      </w:r>
    </w:p>
    <w:p w:rsidR="009822B2" w:rsidRDefault="009822B2" w:rsidP="009822B2">
      <w:pPr>
        <w:spacing w:line="360" w:lineRule="auto"/>
        <w:jc w:val="both"/>
        <w:rPr>
          <w:b/>
          <w:i/>
          <w:sz w:val="28"/>
          <w:szCs w:val="28"/>
          <w:lang w:val="uk-UA"/>
        </w:rPr>
      </w:pPr>
    </w:p>
    <w:p w:rsidR="009822B2" w:rsidRDefault="009822B2" w:rsidP="009822B2">
      <w:pPr>
        <w:spacing w:line="360" w:lineRule="auto"/>
        <w:jc w:val="both"/>
        <w:rPr>
          <w:b/>
          <w:i/>
          <w:sz w:val="28"/>
          <w:szCs w:val="28"/>
          <w:lang w:val="uk-UA"/>
        </w:rPr>
      </w:pPr>
    </w:p>
    <w:p w:rsidR="009822B2" w:rsidRDefault="009822B2" w:rsidP="009822B2">
      <w:pPr>
        <w:spacing w:line="360" w:lineRule="auto"/>
        <w:jc w:val="both"/>
        <w:rPr>
          <w:b/>
          <w:i/>
          <w:sz w:val="28"/>
          <w:szCs w:val="28"/>
          <w:lang w:val="uk-UA"/>
        </w:rPr>
      </w:pPr>
    </w:p>
    <w:p w:rsidR="009822B2" w:rsidRDefault="009822B2" w:rsidP="009822B2">
      <w:pPr>
        <w:spacing w:line="360" w:lineRule="auto"/>
        <w:jc w:val="both"/>
        <w:rPr>
          <w:b/>
          <w:i/>
          <w:sz w:val="28"/>
          <w:szCs w:val="28"/>
          <w:lang w:val="uk-UA"/>
        </w:rPr>
      </w:pPr>
    </w:p>
    <w:p w:rsidR="009822B2" w:rsidRDefault="009822B2" w:rsidP="009822B2">
      <w:pPr>
        <w:spacing w:line="360" w:lineRule="auto"/>
        <w:jc w:val="both"/>
        <w:rPr>
          <w:b/>
          <w:i/>
          <w:sz w:val="28"/>
          <w:szCs w:val="28"/>
          <w:lang w:val="uk-UA"/>
        </w:rPr>
      </w:pPr>
    </w:p>
    <w:p w:rsidR="009822B2" w:rsidRDefault="009822B2" w:rsidP="009822B2">
      <w:pPr>
        <w:spacing w:line="360" w:lineRule="auto"/>
        <w:jc w:val="both"/>
        <w:rPr>
          <w:b/>
          <w:i/>
          <w:sz w:val="28"/>
          <w:szCs w:val="28"/>
          <w:lang w:val="uk-UA"/>
        </w:rPr>
      </w:pPr>
    </w:p>
    <w:p w:rsidR="00FB1CCC" w:rsidRDefault="00FB1CCC" w:rsidP="009822B2">
      <w:pPr>
        <w:spacing w:line="360" w:lineRule="auto"/>
        <w:jc w:val="both"/>
        <w:rPr>
          <w:b/>
          <w:sz w:val="28"/>
          <w:szCs w:val="28"/>
          <w:lang w:val="uk-UA"/>
        </w:rPr>
      </w:pPr>
    </w:p>
    <w:p w:rsidR="009822B2" w:rsidRDefault="009822B2" w:rsidP="009822B2">
      <w:pPr>
        <w:spacing w:line="360" w:lineRule="auto"/>
        <w:jc w:val="both"/>
        <w:rPr>
          <w:b/>
          <w:sz w:val="28"/>
          <w:szCs w:val="28"/>
          <w:lang w:val="uk-UA"/>
        </w:rPr>
      </w:pPr>
      <w:r w:rsidRPr="009822B2">
        <w:rPr>
          <w:b/>
          <w:sz w:val="28"/>
          <w:szCs w:val="28"/>
          <w:lang w:val="uk-UA"/>
        </w:rPr>
        <w:t>Питання для аналізу вірша</w:t>
      </w:r>
      <w:r>
        <w:rPr>
          <w:b/>
          <w:sz w:val="28"/>
          <w:szCs w:val="28"/>
          <w:lang w:val="uk-UA"/>
        </w:rPr>
        <w:t>:</w:t>
      </w:r>
    </w:p>
    <w:p w:rsidR="009822B2" w:rsidRDefault="009822B2" w:rsidP="009822B2">
      <w:pPr>
        <w:pStyle w:val="a9"/>
        <w:numPr>
          <w:ilvl w:val="0"/>
          <w:numId w:val="6"/>
        </w:numPr>
        <w:spacing w:line="360" w:lineRule="auto"/>
        <w:jc w:val="both"/>
        <w:rPr>
          <w:sz w:val="28"/>
          <w:szCs w:val="28"/>
          <w:lang w:val="uk-UA"/>
        </w:rPr>
      </w:pPr>
      <w:r>
        <w:rPr>
          <w:sz w:val="28"/>
          <w:szCs w:val="28"/>
          <w:lang w:val="uk-UA"/>
        </w:rPr>
        <w:t>Доведіть, що ідеал поета має земну природу.</w:t>
      </w:r>
    </w:p>
    <w:p w:rsidR="009822B2" w:rsidRDefault="009822B2" w:rsidP="009822B2">
      <w:pPr>
        <w:pStyle w:val="a9"/>
        <w:numPr>
          <w:ilvl w:val="0"/>
          <w:numId w:val="6"/>
        </w:numPr>
        <w:spacing w:line="360" w:lineRule="auto"/>
        <w:jc w:val="both"/>
        <w:rPr>
          <w:sz w:val="28"/>
          <w:szCs w:val="28"/>
          <w:lang w:val="uk-UA"/>
        </w:rPr>
      </w:pPr>
      <w:r>
        <w:rPr>
          <w:sz w:val="28"/>
          <w:szCs w:val="28"/>
          <w:lang w:val="uk-UA"/>
        </w:rPr>
        <w:t>За допомогою яких засобів створюється цей образ?</w:t>
      </w:r>
    </w:p>
    <w:p w:rsidR="009822B2" w:rsidRDefault="009822B2" w:rsidP="009822B2">
      <w:pPr>
        <w:pStyle w:val="a9"/>
        <w:numPr>
          <w:ilvl w:val="0"/>
          <w:numId w:val="6"/>
        </w:numPr>
        <w:spacing w:line="360" w:lineRule="auto"/>
        <w:jc w:val="both"/>
        <w:rPr>
          <w:sz w:val="28"/>
          <w:szCs w:val="28"/>
          <w:lang w:val="uk-UA"/>
        </w:rPr>
      </w:pPr>
      <w:r>
        <w:rPr>
          <w:sz w:val="28"/>
          <w:szCs w:val="28"/>
          <w:lang w:val="uk-UA"/>
        </w:rPr>
        <w:t>Яким постає образ коханої?</w:t>
      </w:r>
    </w:p>
    <w:p w:rsidR="009822B2" w:rsidRDefault="009822B2" w:rsidP="009822B2">
      <w:pPr>
        <w:pStyle w:val="a9"/>
        <w:spacing w:line="360" w:lineRule="auto"/>
        <w:jc w:val="both"/>
        <w:rPr>
          <w:b/>
          <w:i/>
          <w:sz w:val="28"/>
          <w:szCs w:val="28"/>
          <w:lang w:val="uk-UA"/>
        </w:rPr>
      </w:pPr>
      <w:r>
        <w:rPr>
          <w:b/>
          <w:i/>
          <w:sz w:val="28"/>
          <w:szCs w:val="28"/>
          <w:lang w:val="uk-UA"/>
        </w:rPr>
        <w:t>Відповіді учнів:</w:t>
      </w:r>
    </w:p>
    <w:p w:rsidR="00515127" w:rsidRDefault="00515127" w:rsidP="009822B2">
      <w:pPr>
        <w:pStyle w:val="a9"/>
        <w:spacing w:line="360" w:lineRule="auto"/>
        <w:ind w:left="0"/>
        <w:jc w:val="both"/>
        <w:rPr>
          <w:sz w:val="28"/>
          <w:szCs w:val="28"/>
          <w:lang w:val="uk-UA"/>
        </w:rPr>
      </w:pPr>
      <w:r>
        <w:rPr>
          <w:sz w:val="28"/>
          <w:szCs w:val="28"/>
          <w:lang w:val="uk-UA"/>
        </w:rPr>
        <w:tab/>
      </w:r>
      <w:r w:rsidR="009822B2">
        <w:rPr>
          <w:sz w:val="28"/>
          <w:szCs w:val="28"/>
          <w:lang w:val="uk-UA"/>
        </w:rPr>
        <w:t xml:space="preserve">Кохання, що розкривається в сонетах Шекспіра, має яскраво виражений ренесансний характер. Любов охоплює всього героя, вона стає його єдиним </w:t>
      </w:r>
      <w:r>
        <w:rPr>
          <w:sz w:val="28"/>
          <w:szCs w:val="28"/>
          <w:lang w:val="uk-UA"/>
        </w:rPr>
        <w:t>життєвим бажанням та цінністю.</w:t>
      </w:r>
    </w:p>
    <w:p w:rsidR="00515127" w:rsidRDefault="00515127" w:rsidP="009822B2">
      <w:pPr>
        <w:pStyle w:val="a9"/>
        <w:spacing w:line="360" w:lineRule="auto"/>
        <w:ind w:left="0"/>
        <w:jc w:val="both"/>
        <w:rPr>
          <w:sz w:val="28"/>
          <w:szCs w:val="28"/>
          <w:lang w:val="uk-UA"/>
        </w:rPr>
      </w:pPr>
      <w:r>
        <w:rPr>
          <w:sz w:val="28"/>
          <w:szCs w:val="28"/>
          <w:lang w:val="uk-UA"/>
        </w:rPr>
        <w:tab/>
        <w:t>Шекспір та його сучасники розробили нове поняття кохання – любов як вірну опору, провідну зорю в бурхливому морі життєвих незгод. Лише вона може врятувати людину, вказати їй правильний шлях серед блукань та помилок.</w:t>
      </w:r>
    </w:p>
    <w:p w:rsidR="00515127" w:rsidRDefault="00515127" w:rsidP="005B6556">
      <w:pPr>
        <w:pStyle w:val="a9"/>
        <w:spacing w:line="360" w:lineRule="auto"/>
        <w:ind w:left="0"/>
        <w:jc w:val="both"/>
        <w:rPr>
          <w:sz w:val="28"/>
          <w:szCs w:val="28"/>
          <w:lang w:val="uk-UA"/>
        </w:rPr>
      </w:pPr>
      <w:r>
        <w:rPr>
          <w:sz w:val="28"/>
          <w:szCs w:val="28"/>
          <w:lang w:val="uk-UA"/>
        </w:rPr>
        <w:tab/>
        <w:t>Навіть у час бурхливих і несамовитих пристрастей, якими було позначено Відродження, кохання вважали найпотаємнішим із почуттів.</w:t>
      </w:r>
    </w:p>
    <w:p w:rsidR="005B6556" w:rsidRPr="007528DD" w:rsidRDefault="00515127" w:rsidP="009822B2">
      <w:pPr>
        <w:pStyle w:val="a9"/>
        <w:spacing w:line="360" w:lineRule="auto"/>
        <w:ind w:left="0"/>
        <w:jc w:val="both"/>
        <w:rPr>
          <w:sz w:val="28"/>
          <w:szCs w:val="28"/>
          <w:lang w:val="uk-UA"/>
        </w:rPr>
      </w:pPr>
      <w:r>
        <w:rPr>
          <w:sz w:val="28"/>
          <w:szCs w:val="28"/>
          <w:lang w:val="uk-UA"/>
        </w:rPr>
        <w:tab/>
        <w:t>Художні засоби твору: метафори, порівняння, гіперболи, епітети</w:t>
      </w:r>
      <w:r w:rsidR="005B6556">
        <w:rPr>
          <w:sz w:val="28"/>
          <w:szCs w:val="28"/>
          <w:lang w:val="uk-UA"/>
        </w:rPr>
        <w:t>.</w:t>
      </w:r>
    </w:p>
    <w:p w:rsidR="005B6556" w:rsidRDefault="005B6556" w:rsidP="009822B2">
      <w:pPr>
        <w:pStyle w:val="a9"/>
        <w:spacing w:line="360" w:lineRule="auto"/>
        <w:ind w:left="0"/>
        <w:jc w:val="both"/>
        <w:rPr>
          <w:b/>
          <w:sz w:val="28"/>
          <w:szCs w:val="28"/>
          <w:lang w:val="uk-UA"/>
        </w:rPr>
      </w:pPr>
      <w:r w:rsidRPr="005B6556">
        <w:rPr>
          <w:b/>
          <w:sz w:val="28"/>
          <w:szCs w:val="28"/>
          <w:lang w:val="uk-UA"/>
        </w:rPr>
        <w:t>Новаторство Шекспіра</w:t>
      </w:r>
      <w:r>
        <w:rPr>
          <w:b/>
          <w:sz w:val="28"/>
          <w:szCs w:val="28"/>
          <w:lang w:val="uk-UA"/>
        </w:rPr>
        <w:t>.</w:t>
      </w:r>
    </w:p>
    <w:p w:rsidR="005B6556" w:rsidRPr="005B6556" w:rsidRDefault="005B6556" w:rsidP="005B6556">
      <w:pPr>
        <w:pStyle w:val="a9"/>
        <w:numPr>
          <w:ilvl w:val="0"/>
          <w:numId w:val="7"/>
        </w:numPr>
        <w:spacing w:line="360" w:lineRule="auto"/>
        <w:jc w:val="both"/>
        <w:rPr>
          <w:b/>
          <w:sz w:val="28"/>
          <w:szCs w:val="28"/>
          <w:lang w:val="uk-UA"/>
        </w:rPr>
      </w:pPr>
      <w:r>
        <w:rPr>
          <w:sz w:val="28"/>
          <w:szCs w:val="28"/>
          <w:lang w:val="uk-UA"/>
        </w:rPr>
        <w:t>Змінив форму сонета.</w:t>
      </w:r>
    </w:p>
    <w:p w:rsidR="005B6556" w:rsidRPr="005B6556" w:rsidRDefault="005B6556" w:rsidP="005B6556">
      <w:pPr>
        <w:pStyle w:val="a9"/>
        <w:numPr>
          <w:ilvl w:val="0"/>
          <w:numId w:val="7"/>
        </w:numPr>
        <w:spacing w:line="360" w:lineRule="auto"/>
        <w:jc w:val="both"/>
        <w:rPr>
          <w:b/>
          <w:sz w:val="28"/>
          <w:szCs w:val="28"/>
          <w:lang w:val="uk-UA"/>
        </w:rPr>
      </w:pPr>
      <w:r>
        <w:rPr>
          <w:sz w:val="28"/>
          <w:szCs w:val="28"/>
          <w:lang w:val="uk-UA"/>
        </w:rPr>
        <w:t>Доповнив тематику, присвятивши окремі вірші дружбі.</w:t>
      </w:r>
    </w:p>
    <w:p w:rsidR="005B6556" w:rsidRPr="005B6556" w:rsidRDefault="005B6556" w:rsidP="005B6556">
      <w:pPr>
        <w:pStyle w:val="a9"/>
        <w:numPr>
          <w:ilvl w:val="0"/>
          <w:numId w:val="7"/>
        </w:numPr>
        <w:spacing w:line="360" w:lineRule="auto"/>
        <w:jc w:val="both"/>
        <w:rPr>
          <w:b/>
          <w:sz w:val="28"/>
          <w:szCs w:val="28"/>
          <w:lang w:val="uk-UA"/>
        </w:rPr>
      </w:pPr>
      <w:r>
        <w:rPr>
          <w:sz w:val="28"/>
          <w:szCs w:val="28"/>
          <w:lang w:val="uk-UA"/>
        </w:rPr>
        <w:t>Створив образ коханої – реальної жінки.</w:t>
      </w:r>
    </w:p>
    <w:p w:rsidR="005B6556" w:rsidRDefault="005B6556" w:rsidP="005B6556">
      <w:pPr>
        <w:spacing w:line="360" w:lineRule="auto"/>
        <w:jc w:val="both"/>
        <w:rPr>
          <w:b/>
          <w:i/>
          <w:sz w:val="28"/>
          <w:szCs w:val="28"/>
          <w:lang w:val="uk-UA"/>
        </w:rPr>
      </w:pPr>
      <w:r w:rsidRPr="005B6556">
        <w:rPr>
          <w:b/>
          <w:i/>
          <w:sz w:val="28"/>
          <w:szCs w:val="28"/>
          <w:lang w:val="uk-UA"/>
        </w:rPr>
        <w:t xml:space="preserve">Слайд 10. ІІІ </w:t>
      </w:r>
      <w:proofErr w:type="spellStart"/>
      <w:r w:rsidRPr="005B6556">
        <w:rPr>
          <w:b/>
          <w:i/>
          <w:sz w:val="28"/>
          <w:szCs w:val="28"/>
          <w:lang w:val="uk-UA"/>
        </w:rPr>
        <w:t>блог</w:t>
      </w:r>
      <w:proofErr w:type="spellEnd"/>
      <w:r w:rsidRPr="005B6556">
        <w:rPr>
          <w:b/>
          <w:i/>
          <w:sz w:val="28"/>
          <w:szCs w:val="28"/>
          <w:lang w:val="uk-UA"/>
        </w:rPr>
        <w:t>. Проба пера. Спробуйте скласти власний сонет</w:t>
      </w:r>
    </w:p>
    <w:p w:rsidR="005A6897" w:rsidRDefault="005A6897" w:rsidP="005B6556">
      <w:pPr>
        <w:spacing w:line="360" w:lineRule="auto"/>
        <w:jc w:val="both"/>
        <w:rPr>
          <w:b/>
          <w:i/>
          <w:sz w:val="28"/>
          <w:szCs w:val="28"/>
          <w:lang w:val="uk-UA"/>
        </w:rPr>
      </w:pPr>
      <w:r>
        <w:rPr>
          <w:b/>
          <w:i/>
          <w:noProof/>
          <w:sz w:val="28"/>
          <w:szCs w:val="28"/>
          <w:lang w:eastAsia="ru-RU"/>
        </w:rPr>
        <w:drawing>
          <wp:anchor distT="0" distB="0" distL="114300" distR="114300" simplePos="0" relativeHeight="251670528" behindDoc="0" locked="0" layoutInCell="1" allowOverlap="1">
            <wp:simplePos x="0" y="0"/>
            <wp:positionH relativeFrom="column">
              <wp:posOffset>872490</wp:posOffset>
            </wp:positionH>
            <wp:positionV relativeFrom="paragraph">
              <wp:posOffset>78105</wp:posOffset>
            </wp:positionV>
            <wp:extent cx="3533775" cy="2388870"/>
            <wp:effectExtent l="19050" t="0" r="9525" b="0"/>
            <wp:wrapSquare wrapText="bothSides"/>
            <wp:docPr id="13" name="Рисунок 25" descr="C:\Users\14\AppData\Local\Microsoft\Windows\Temporary Internet Files\Content.Word\Новый рисунок (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4\AppData\Local\Microsoft\Windows\Temporary Internet Files\Content.Word\Новый рисунок (13).bmp"/>
                    <pic:cNvPicPr>
                      <a:picLocks noChangeAspect="1" noChangeArrowheads="1"/>
                    </pic:cNvPicPr>
                  </pic:nvPicPr>
                  <pic:blipFill>
                    <a:blip r:embed="rId18" cstate="print"/>
                    <a:srcRect/>
                    <a:stretch>
                      <a:fillRect/>
                    </a:stretch>
                  </pic:blipFill>
                  <pic:spPr bwMode="auto">
                    <a:xfrm>
                      <a:off x="0" y="0"/>
                      <a:ext cx="3533775" cy="2388870"/>
                    </a:xfrm>
                    <a:prstGeom prst="rect">
                      <a:avLst/>
                    </a:prstGeom>
                    <a:noFill/>
                    <a:ln w="9525">
                      <a:noFill/>
                      <a:miter lim="800000"/>
                      <a:headEnd/>
                      <a:tailEnd/>
                    </a:ln>
                  </pic:spPr>
                </pic:pic>
              </a:graphicData>
            </a:graphic>
          </wp:anchor>
        </w:drawing>
      </w:r>
    </w:p>
    <w:p w:rsidR="005A6897" w:rsidRDefault="005A6897" w:rsidP="005B6556">
      <w:pPr>
        <w:spacing w:line="360" w:lineRule="auto"/>
        <w:jc w:val="both"/>
        <w:rPr>
          <w:b/>
          <w:i/>
          <w:sz w:val="28"/>
          <w:szCs w:val="28"/>
          <w:lang w:val="uk-UA"/>
        </w:rPr>
      </w:pPr>
    </w:p>
    <w:p w:rsidR="005A6897" w:rsidRDefault="005A6897" w:rsidP="005B6556">
      <w:pPr>
        <w:spacing w:line="360" w:lineRule="auto"/>
        <w:jc w:val="both"/>
        <w:rPr>
          <w:b/>
          <w:i/>
          <w:sz w:val="28"/>
          <w:szCs w:val="28"/>
          <w:lang w:val="uk-UA"/>
        </w:rPr>
      </w:pPr>
    </w:p>
    <w:p w:rsidR="005A6897" w:rsidRDefault="005A6897" w:rsidP="005B6556">
      <w:pPr>
        <w:spacing w:line="360" w:lineRule="auto"/>
        <w:jc w:val="both"/>
        <w:rPr>
          <w:b/>
          <w:i/>
          <w:sz w:val="28"/>
          <w:szCs w:val="28"/>
          <w:lang w:val="uk-UA"/>
        </w:rPr>
      </w:pPr>
    </w:p>
    <w:p w:rsidR="005A6897" w:rsidRDefault="005A6897" w:rsidP="005B6556">
      <w:pPr>
        <w:spacing w:line="360" w:lineRule="auto"/>
        <w:jc w:val="both"/>
        <w:rPr>
          <w:b/>
          <w:i/>
          <w:sz w:val="28"/>
          <w:szCs w:val="28"/>
          <w:lang w:val="uk-UA"/>
        </w:rPr>
      </w:pPr>
    </w:p>
    <w:p w:rsidR="007528DD" w:rsidRDefault="007528DD" w:rsidP="005B6556">
      <w:pPr>
        <w:spacing w:line="360" w:lineRule="auto"/>
        <w:jc w:val="both"/>
        <w:rPr>
          <w:b/>
          <w:i/>
          <w:sz w:val="28"/>
          <w:szCs w:val="28"/>
          <w:lang w:val="uk-UA"/>
        </w:rPr>
      </w:pPr>
      <w:r>
        <w:rPr>
          <w:b/>
          <w:i/>
          <w:sz w:val="28"/>
          <w:szCs w:val="28"/>
          <w:lang w:val="uk-UA"/>
        </w:rPr>
        <w:t>Римування                                                      Опорні слова</w:t>
      </w:r>
    </w:p>
    <w:p w:rsidR="007528DD" w:rsidRDefault="007528DD" w:rsidP="007528DD">
      <w:pPr>
        <w:tabs>
          <w:tab w:val="center" w:pos="4607"/>
        </w:tabs>
        <w:spacing w:after="0" w:line="240" w:lineRule="auto"/>
        <w:jc w:val="both"/>
        <w:rPr>
          <w:b/>
          <w:i/>
          <w:sz w:val="28"/>
          <w:szCs w:val="28"/>
          <w:lang w:val="uk-UA"/>
        </w:rPr>
      </w:pPr>
      <w:r>
        <w:rPr>
          <w:b/>
          <w:i/>
          <w:sz w:val="28"/>
          <w:szCs w:val="28"/>
          <w:lang w:val="uk-UA"/>
        </w:rPr>
        <w:t>--------------а</w:t>
      </w:r>
      <w:r>
        <w:rPr>
          <w:b/>
          <w:i/>
          <w:sz w:val="28"/>
          <w:szCs w:val="28"/>
          <w:lang w:val="uk-UA"/>
        </w:rPr>
        <w:tab/>
        <w:t xml:space="preserve">                           дощі</w:t>
      </w:r>
    </w:p>
    <w:p w:rsidR="007528DD" w:rsidRDefault="007528DD" w:rsidP="007528DD">
      <w:pPr>
        <w:tabs>
          <w:tab w:val="left" w:pos="5175"/>
        </w:tabs>
        <w:spacing w:after="0" w:line="240" w:lineRule="auto"/>
        <w:jc w:val="both"/>
        <w:rPr>
          <w:b/>
          <w:i/>
          <w:sz w:val="28"/>
          <w:szCs w:val="28"/>
          <w:lang w:val="uk-UA"/>
        </w:rPr>
      </w:pPr>
      <w:r>
        <w:rPr>
          <w:b/>
          <w:i/>
          <w:sz w:val="28"/>
          <w:szCs w:val="28"/>
          <w:lang w:val="uk-UA"/>
        </w:rPr>
        <w:t>--------------б</w:t>
      </w:r>
      <w:r>
        <w:rPr>
          <w:b/>
          <w:i/>
          <w:sz w:val="28"/>
          <w:szCs w:val="28"/>
          <w:lang w:val="uk-UA"/>
        </w:rPr>
        <w:tab/>
        <w:t>птахи</w:t>
      </w:r>
    </w:p>
    <w:p w:rsidR="007528DD" w:rsidRDefault="007528DD" w:rsidP="007528DD">
      <w:pPr>
        <w:tabs>
          <w:tab w:val="left" w:pos="5175"/>
        </w:tabs>
        <w:spacing w:after="0" w:line="240" w:lineRule="auto"/>
        <w:jc w:val="both"/>
        <w:rPr>
          <w:b/>
          <w:i/>
          <w:sz w:val="28"/>
          <w:szCs w:val="28"/>
          <w:lang w:val="uk-UA"/>
        </w:rPr>
      </w:pPr>
      <w:r>
        <w:rPr>
          <w:b/>
          <w:i/>
          <w:sz w:val="28"/>
          <w:szCs w:val="28"/>
          <w:lang w:val="uk-UA"/>
        </w:rPr>
        <w:t>--------------а</w:t>
      </w:r>
      <w:r>
        <w:rPr>
          <w:b/>
          <w:i/>
          <w:sz w:val="28"/>
          <w:szCs w:val="28"/>
          <w:lang w:val="uk-UA"/>
        </w:rPr>
        <w:tab/>
        <w:t>вночі</w:t>
      </w:r>
    </w:p>
    <w:p w:rsidR="007528DD" w:rsidRDefault="007528DD" w:rsidP="007528DD">
      <w:pPr>
        <w:tabs>
          <w:tab w:val="left" w:pos="5175"/>
        </w:tabs>
        <w:spacing w:after="0" w:line="240" w:lineRule="auto"/>
        <w:jc w:val="both"/>
        <w:rPr>
          <w:b/>
          <w:i/>
          <w:sz w:val="28"/>
          <w:szCs w:val="28"/>
          <w:lang w:val="uk-UA"/>
        </w:rPr>
      </w:pPr>
      <w:r>
        <w:rPr>
          <w:b/>
          <w:i/>
          <w:sz w:val="28"/>
          <w:szCs w:val="28"/>
          <w:lang w:val="uk-UA"/>
        </w:rPr>
        <w:t>--------------б</w:t>
      </w:r>
      <w:r>
        <w:rPr>
          <w:b/>
          <w:i/>
          <w:sz w:val="28"/>
          <w:szCs w:val="28"/>
          <w:lang w:val="uk-UA"/>
        </w:rPr>
        <w:tab/>
        <w:t>сніги</w:t>
      </w:r>
    </w:p>
    <w:p w:rsidR="007528DD" w:rsidRDefault="007528DD" w:rsidP="007528DD">
      <w:pPr>
        <w:tabs>
          <w:tab w:val="left" w:pos="5175"/>
        </w:tabs>
        <w:spacing w:after="0" w:line="240" w:lineRule="auto"/>
        <w:jc w:val="both"/>
        <w:rPr>
          <w:b/>
          <w:i/>
          <w:sz w:val="28"/>
          <w:szCs w:val="28"/>
          <w:lang w:val="uk-UA"/>
        </w:rPr>
      </w:pPr>
    </w:p>
    <w:p w:rsidR="007528DD" w:rsidRDefault="007528DD" w:rsidP="007528DD">
      <w:pPr>
        <w:tabs>
          <w:tab w:val="left" w:pos="5175"/>
        </w:tabs>
        <w:spacing w:after="0" w:line="240" w:lineRule="auto"/>
        <w:jc w:val="both"/>
        <w:rPr>
          <w:b/>
          <w:i/>
          <w:sz w:val="28"/>
          <w:szCs w:val="28"/>
          <w:lang w:val="uk-UA"/>
        </w:rPr>
      </w:pPr>
      <w:r>
        <w:rPr>
          <w:b/>
          <w:i/>
          <w:sz w:val="28"/>
          <w:szCs w:val="28"/>
          <w:lang w:val="uk-UA"/>
        </w:rPr>
        <w:t>--------------в</w:t>
      </w:r>
      <w:r>
        <w:rPr>
          <w:b/>
          <w:i/>
          <w:sz w:val="28"/>
          <w:szCs w:val="28"/>
          <w:lang w:val="uk-UA"/>
        </w:rPr>
        <w:tab/>
        <w:t>надія</w:t>
      </w:r>
    </w:p>
    <w:p w:rsidR="007528DD" w:rsidRDefault="007528DD" w:rsidP="007528DD">
      <w:pPr>
        <w:tabs>
          <w:tab w:val="left" w:pos="5175"/>
        </w:tabs>
        <w:spacing w:after="0" w:line="240" w:lineRule="auto"/>
        <w:jc w:val="both"/>
        <w:rPr>
          <w:b/>
          <w:i/>
          <w:sz w:val="28"/>
          <w:szCs w:val="28"/>
          <w:lang w:val="uk-UA"/>
        </w:rPr>
      </w:pPr>
      <w:r>
        <w:rPr>
          <w:b/>
          <w:i/>
          <w:sz w:val="28"/>
          <w:szCs w:val="28"/>
          <w:lang w:val="uk-UA"/>
        </w:rPr>
        <w:t>--------------г</w:t>
      </w:r>
      <w:r>
        <w:rPr>
          <w:b/>
          <w:i/>
          <w:sz w:val="28"/>
          <w:szCs w:val="28"/>
          <w:lang w:val="uk-UA"/>
        </w:rPr>
        <w:tab/>
        <w:t>тривога</w:t>
      </w:r>
    </w:p>
    <w:p w:rsidR="007528DD" w:rsidRDefault="007528DD" w:rsidP="007528DD">
      <w:pPr>
        <w:tabs>
          <w:tab w:val="left" w:pos="5175"/>
        </w:tabs>
        <w:spacing w:after="0" w:line="240" w:lineRule="auto"/>
        <w:jc w:val="both"/>
        <w:rPr>
          <w:b/>
          <w:i/>
          <w:sz w:val="28"/>
          <w:szCs w:val="28"/>
          <w:lang w:val="uk-UA"/>
        </w:rPr>
      </w:pPr>
      <w:r>
        <w:rPr>
          <w:b/>
          <w:i/>
          <w:sz w:val="28"/>
          <w:szCs w:val="28"/>
          <w:lang w:val="uk-UA"/>
        </w:rPr>
        <w:t>--------------в</w:t>
      </w:r>
      <w:r>
        <w:rPr>
          <w:b/>
          <w:i/>
          <w:sz w:val="28"/>
          <w:szCs w:val="28"/>
          <w:lang w:val="uk-UA"/>
        </w:rPr>
        <w:tab/>
        <w:t>мрія</w:t>
      </w:r>
    </w:p>
    <w:p w:rsidR="007528DD" w:rsidRDefault="007528DD" w:rsidP="007528DD">
      <w:pPr>
        <w:tabs>
          <w:tab w:val="left" w:pos="5175"/>
        </w:tabs>
        <w:spacing w:after="0" w:line="240" w:lineRule="auto"/>
        <w:jc w:val="both"/>
        <w:rPr>
          <w:b/>
          <w:i/>
          <w:sz w:val="28"/>
          <w:szCs w:val="28"/>
          <w:lang w:val="uk-UA"/>
        </w:rPr>
      </w:pPr>
      <w:r>
        <w:rPr>
          <w:b/>
          <w:i/>
          <w:sz w:val="28"/>
          <w:szCs w:val="28"/>
          <w:lang w:val="uk-UA"/>
        </w:rPr>
        <w:t>--------------г</w:t>
      </w:r>
      <w:r>
        <w:rPr>
          <w:b/>
          <w:i/>
          <w:sz w:val="28"/>
          <w:szCs w:val="28"/>
          <w:lang w:val="uk-UA"/>
        </w:rPr>
        <w:tab/>
        <w:t>дорога</w:t>
      </w:r>
    </w:p>
    <w:p w:rsidR="007528DD" w:rsidRPr="005B6556" w:rsidRDefault="007528DD" w:rsidP="007528DD">
      <w:pPr>
        <w:tabs>
          <w:tab w:val="left" w:pos="5175"/>
        </w:tabs>
        <w:spacing w:after="0" w:line="240" w:lineRule="auto"/>
        <w:jc w:val="both"/>
        <w:rPr>
          <w:b/>
          <w:i/>
          <w:sz w:val="28"/>
          <w:szCs w:val="28"/>
          <w:lang w:val="uk-UA"/>
        </w:rPr>
      </w:pPr>
    </w:p>
    <w:p w:rsidR="007528DD" w:rsidRDefault="007528DD" w:rsidP="007528DD">
      <w:pPr>
        <w:tabs>
          <w:tab w:val="left" w:pos="5175"/>
        </w:tabs>
        <w:spacing w:after="0" w:line="240" w:lineRule="auto"/>
        <w:jc w:val="both"/>
        <w:rPr>
          <w:b/>
          <w:i/>
          <w:sz w:val="28"/>
          <w:szCs w:val="28"/>
          <w:lang w:val="uk-UA"/>
        </w:rPr>
      </w:pPr>
      <w:r>
        <w:rPr>
          <w:b/>
          <w:i/>
          <w:sz w:val="28"/>
          <w:szCs w:val="28"/>
          <w:lang w:val="uk-UA"/>
        </w:rPr>
        <w:t>--------------д</w:t>
      </w:r>
      <w:r>
        <w:rPr>
          <w:b/>
          <w:i/>
          <w:sz w:val="28"/>
          <w:szCs w:val="28"/>
          <w:lang w:val="uk-UA"/>
        </w:rPr>
        <w:tab/>
        <w:t>гримить</w:t>
      </w:r>
    </w:p>
    <w:p w:rsidR="007528DD" w:rsidRDefault="007528DD" w:rsidP="007528DD">
      <w:pPr>
        <w:tabs>
          <w:tab w:val="left" w:pos="5175"/>
        </w:tabs>
        <w:spacing w:after="0" w:line="240" w:lineRule="auto"/>
        <w:jc w:val="both"/>
        <w:rPr>
          <w:b/>
          <w:i/>
          <w:sz w:val="28"/>
          <w:szCs w:val="28"/>
          <w:lang w:val="uk-UA"/>
        </w:rPr>
      </w:pPr>
      <w:r>
        <w:rPr>
          <w:b/>
          <w:i/>
          <w:sz w:val="28"/>
          <w:szCs w:val="28"/>
          <w:lang w:val="uk-UA"/>
        </w:rPr>
        <w:t>--------------е</w:t>
      </w:r>
      <w:r>
        <w:rPr>
          <w:b/>
          <w:i/>
          <w:sz w:val="28"/>
          <w:szCs w:val="28"/>
          <w:lang w:val="uk-UA"/>
        </w:rPr>
        <w:tab/>
        <w:t>ллється</w:t>
      </w:r>
    </w:p>
    <w:p w:rsidR="007528DD" w:rsidRDefault="007528DD" w:rsidP="007528DD">
      <w:pPr>
        <w:tabs>
          <w:tab w:val="left" w:pos="5175"/>
        </w:tabs>
        <w:spacing w:after="0" w:line="240" w:lineRule="auto"/>
        <w:jc w:val="both"/>
        <w:rPr>
          <w:b/>
          <w:i/>
          <w:sz w:val="28"/>
          <w:szCs w:val="28"/>
          <w:lang w:val="uk-UA"/>
        </w:rPr>
      </w:pPr>
      <w:r>
        <w:rPr>
          <w:b/>
          <w:i/>
          <w:sz w:val="28"/>
          <w:szCs w:val="28"/>
          <w:lang w:val="uk-UA"/>
        </w:rPr>
        <w:t>--------------д</w:t>
      </w:r>
      <w:r>
        <w:rPr>
          <w:b/>
          <w:i/>
          <w:sz w:val="28"/>
          <w:szCs w:val="28"/>
          <w:lang w:val="uk-UA"/>
        </w:rPr>
        <w:tab/>
        <w:t>дзвенить</w:t>
      </w:r>
    </w:p>
    <w:p w:rsidR="007528DD" w:rsidRDefault="007528DD" w:rsidP="005A6897">
      <w:pPr>
        <w:tabs>
          <w:tab w:val="left" w:pos="5175"/>
        </w:tabs>
        <w:spacing w:after="0" w:line="240" w:lineRule="auto"/>
        <w:jc w:val="both"/>
        <w:rPr>
          <w:b/>
          <w:i/>
          <w:sz w:val="28"/>
          <w:szCs w:val="28"/>
          <w:lang w:val="uk-UA"/>
        </w:rPr>
      </w:pPr>
      <w:r>
        <w:rPr>
          <w:b/>
          <w:i/>
          <w:sz w:val="28"/>
          <w:szCs w:val="28"/>
          <w:lang w:val="uk-UA"/>
        </w:rPr>
        <w:t>--------------е</w:t>
      </w:r>
      <w:r>
        <w:rPr>
          <w:b/>
          <w:i/>
          <w:sz w:val="28"/>
          <w:szCs w:val="28"/>
          <w:lang w:val="uk-UA"/>
        </w:rPr>
        <w:tab/>
        <w:t>сміється</w:t>
      </w:r>
    </w:p>
    <w:p w:rsidR="005A6897" w:rsidRDefault="005A6897" w:rsidP="005A6897">
      <w:pPr>
        <w:tabs>
          <w:tab w:val="left" w:pos="5175"/>
        </w:tabs>
        <w:spacing w:after="0" w:line="240" w:lineRule="auto"/>
        <w:jc w:val="both"/>
        <w:rPr>
          <w:b/>
          <w:i/>
          <w:sz w:val="28"/>
          <w:szCs w:val="28"/>
          <w:lang w:val="uk-UA"/>
        </w:rPr>
      </w:pPr>
    </w:p>
    <w:p w:rsidR="007528DD" w:rsidRDefault="007528DD" w:rsidP="007528DD">
      <w:pPr>
        <w:tabs>
          <w:tab w:val="left" w:pos="5175"/>
        </w:tabs>
        <w:spacing w:after="0" w:line="240" w:lineRule="auto"/>
        <w:jc w:val="both"/>
        <w:rPr>
          <w:b/>
          <w:i/>
          <w:sz w:val="28"/>
          <w:szCs w:val="28"/>
          <w:lang w:val="uk-UA"/>
        </w:rPr>
      </w:pPr>
      <w:r>
        <w:rPr>
          <w:b/>
          <w:i/>
          <w:sz w:val="28"/>
          <w:szCs w:val="28"/>
          <w:lang w:val="uk-UA"/>
        </w:rPr>
        <w:t>--------------ж</w:t>
      </w:r>
      <w:r>
        <w:rPr>
          <w:b/>
          <w:i/>
          <w:sz w:val="28"/>
          <w:szCs w:val="28"/>
          <w:lang w:val="uk-UA"/>
        </w:rPr>
        <w:tab/>
        <w:t>знов</w:t>
      </w:r>
    </w:p>
    <w:p w:rsidR="007528DD" w:rsidRDefault="007528DD" w:rsidP="007528DD">
      <w:pPr>
        <w:tabs>
          <w:tab w:val="left" w:pos="5175"/>
        </w:tabs>
        <w:spacing w:after="0" w:line="240" w:lineRule="auto"/>
        <w:jc w:val="both"/>
        <w:rPr>
          <w:b/>
          <w:i/>
          <w:sz w:val="28"/>
          <w:szCs w:val="28"/>
          <w:lang w:val="uk-UA"/>
        </w:rPr>
      </w:pPr>
      <w:r>
        <w:rPr>
          <w:b/>
          <w:i/>
          <w:sz w:val="28"/>
          <w:szCs w:val="28"/>
          <w:lang w:val="uk-UA"/>
        </w:rPr>
        <w:t>--------------ж</w:t>
      </w:r>
      <w:r>
        <w:rPr>
          <w:b/>
          <w:i/>
          <w:sz w:val="28"/>
          <w:szCs w:val="28"/>
          <w:lang w:val="uk-UA"/>
        </w:rPr>
        <w:tab/>
        <w:t>любов</w:t>
      </w:r>
    </w:p>
    <w:p w:rsidR="007528DD" w:rsidRPr="005B6556" w:rsidRDefault="007528DD" w:rsidP="007528DD">
      <w:pPr>
        <w:tabs>
          <w:tab w:val="left" w:pos="5175"/>
        </w:tabs>
        <w:spacing w:line="240" w:lineRule="auto"/>
        <w:jc w:val="both"/>
        <w:rPr>
          <w:b/>
          <w:i/>
          <w:sz w:val="28"/>
          <w:szCs w:val="28"/>
          <w:lang w:val="uk-UA"/>
        </w:rPr>
      </w:pPr>
    </w:p>
    <w:p w:rsidR="007528DD" w:rsidRDefault="005D4BEC" w:rsidP="007528DD">
      <w:pPr>
        <w:tabs>
          <w:tab w:val="left" w:pos="5175"/>
        </w:tabs>
        <w:spacing w:line="360" w:lineRule="auto"/>
        <w:jc w:val="both"/>
        <w:rPr>
          <w:b/>
          <w:i/>
          <w:sz w:val="28"/>
          <w:szCs w:val="28"/>
          <w:lang w:val="uk-UA"/>
        </w:rPr>
      </w:pPr>
      <w:r>
        <w:rPr>
          <w:b/>
          <w:i/>
          <w:sz w:val="28"/>
          <w:szCs w:val="28"/>
          <w:lang w:val="uk-UA"/>
        </w:rPr>
        <w:t>Слово вчителя.</w:t>
      </w:r>
    </w:p>
    <w:p w:rsidR="005D4BEC" w:rsidRDefault="005D4BEC" w:rsidP="007528DD">
      <w:pPr>
        <w:tabs>
          <w:tab w:val="left" w:pos="5175"/>
        </w:tabs>
        <w:spacing w:line="360" w:lineRule="auto"/>
        <w:jc w:val="both"/>
        <w:rPr>
          <w:sz w:val="28"/>
          <w:szCs w:val="28"/>
          <w:lang w:val="uk-UA"/>
        </w:rPr>
      </w:pPr>
      <w:r>
        <w:rPr>
          <w:sz w:val="28"/>
          <w:szCs w:val="28"/>
          <w:lang w:val="uk-UA"/>
        </w:rPr>
        <w:t>Пройшли віки, змінилися люди, стали іншими смаки й ідеали, а сонети Шекспіра хвилюють досі. Бо вічними є щирість людських почуттів, справжня дружба і Щире кохання. Це і є, певно, той ключ, якими можна відчинити двері, за якими живе «вічна таємниця» сонетів Шекспіра.</w:t>
      </w:r>
    </w:p>
    <w:p w:rsidR="005D4BEC" w:rsidRDefault="005D4BEC" w:rsidP="007528DD">
      <w:pPr>
        <w:tabs>
          <w:tab w:val="left" w:pos="5175"/>
        </w:tabs>
        <w:spacing w:line="360" w:lineRule="auto"/>
        <w:jc w:val="both"/>
        <w:rPr>
          <w:b/>
          <w:i/>
          <w:sz w:val="28"/>
          <w:szCs w:val="28"/>
          <w:lang w:val="uk-UA"/>
        </w:rPr>
      </w:pPr>
      <w:r w:rsidRPr="005D4BEC">
        <w:rPr>
          <w:b/>
          <w:i/>
          <w:sz w:val="28"/>
          <w:szCs w:val="28"/>
          <w:lang w:val="uk-UA"/>
        </w:rPr>
        <w:t>Слайд 11. І</w:t>
      </w:r>
      <w:r w:rsidRPr="005D4BEC">
        <w:rPr>
          <w:b/>
          <w:i/>
          <w:sz w:val="28"/>
          <w:szCs w:val="28"/>
          <w:lang w:val="en-US"/>
        </w:rPr>
        <w:t>V</w:t>
      </w:r>
      <w:r w:rsidRPr="005D4BEC">
        <w:rPr>
          <w:b/>
          <w:i/>
          <w:sz w:val="28"/>
          <w:szCs w:val="28"/>
          <w:lang w:val="uk-UA"/>
        </w:rPr>
        <w:t xml:space="preserve"> </w:t>
      </w:r>
      <w:proofErr w:type="spellStart"/>
      <w:r w:rsidRPr="005D4BEC">
        <w:rPr>
          <w:b/>
          <w:i/>
          <w:sz w:val="28"/>
          <w:szCs w:val="28"/>
          <w:lang w:val="uk-UA"/>
        </w:rPr>
        <w:t>блог</w:t>
      </w:r>
      <w:proofErr w:type="spellEnd"/>
      <w:r w:rsidRPr="005D4BEC">
        <w:rPr>
          <w:b/>
          <w:i/>
          <w:sz w:val="28"/>
          <w:szCs w:val="28"/>
          <w:lang w:val="uk-UA"/>
        </w:rPr>
        <w:t xml:space="preserve">. Зворотний зв'язок </w:t>
      </w:r>
      <w:r w:rsidRPr="005D4BEC">
        <w:rPr>
          <w:b/>
          <w:i/>
          <w:sz w:val="28"/>
          <w:szCs w:val="28"/>
          <w:lang w:val="en-US"/>
        </w:rPr>
        <w:t>e</w:t>
      </w:r>
      <w:r w:rsidRPr="005D4BEC">
        <w:rPr>
          <w:b/>
          <w:i/>
          <w:sz w:val="28"/>
          <w:szCs w:val="28"/>
          <w:lang w:val="uk-UA"/>
        </w:rPr>
        <w:t>-</w:t>
      </w:r>
      <w:r w:rsidRPr="005D4BEC">
        <w:rPr>
          <w:b/>
          <w:i/>
          <w:sz w:val="28"/>
          <w:szCs w:val="28"/>
          <w:lang w:val="en-US"/>
        </w:rPr>
        <w:t>mail</w:t>
      </w:r>
      <w:r w:rsidRPr="005D4BEC">
        <w:rPr>
          <w:b/>
          <w:i/>
          <w:sz w:val="28"/>
          <w:szCs w:val="28"/>
          <w:lang w:val="uk-UA"/>
        </w:rPr>
        <w:t xml:space="preserve">: </w:t>
      </w:r>
      <w:hyperlink r:id="rId19" w:history="1">
        <w:r w:rsidRPr="00555681">
          <w:rPr>
            <w:rStyle w:val="aa"/>
            <w:b/>
            <w:i/>
            <w:sz w:val="28"/>
            <w:szCs w:val="28"/>
            <w:lang w:val="en-US"/>
          </w:rPr>
          <w:t>trofimova</w:t>
        </w:r>
        <w:r w:rsidRPr="00555681">
          <w:rPr>
            <w:rStyle w:val="aa"/>
            <w:b/>
            <w:i/>
            <w:sz w:val="28"/>
            <w:szCs w:val="28"/>
            <w:lang w:val="uk-UA"/>
          </w:rPr>
          <w:t>@</w:t>
        </w:r>
        <w:r w:rsidRPr="00555681">
          <w:rPr>
            <w:rStyle w:val="aa"/>
            <w:b/>
            <w:i/>
            <w:sz w:val="28"/>
            <w:szCs w:val="28"/>
            <w:lang w:val="en-US"/>
          </w:rPr>
          <w:t>i</w:t>
        </w:r>
        <w:r w:rsidRPr="00555681">
          <w:rPr>
            <w:rStyle w:val="aa"/>
            <w:b/>
            <w:i/>
            <w:sz w:val="28"/>
            <w:szCs w:val="28"/>
            <w:lang w:val="uk-UA"/>
          </w:rPr>
          <w:t>.</w:t>
        </w:r>
        <w:proofErr w:type="spellStart"/>
        <w:r w:rsidRPr="00555681">
          <w:rPr>
            <w:rStyle w:val="aa"/>
            <w:b/>
            <w:i/>
            <w:sz w:val="28"/>
            <w:szCs w:val="28"/>
            <w:lang w:val="en-US"/>
          </w:rPr>
          <w:t>ua</w:t>
        </w:r>
        <w:proofErr w:type="spellEnd"/>
      </w:hyperlink>
    </w:p>
    <w:p w:rsidR="005A6897" w:rsidRDefault="005A6897" w:rsidP="007528DD">
      <w:pPr>
        <w:tabs>
          <w:tab w:val="left" w:pos="5175"/>
        </w:tabs>
        <w:spacing w:line="360" w:lineRule="auto"/>
        <w:jc w:val="both"/>
        <w:rPr>
          <w:b/>
          <w:i/>
          <w:sz w:val="28"/>
          <w:szCs w:val="28"/>
          <w:lang w:val="uk-UA"/>
        </w:rPr>
      </w:pPr>
      <w:r>
        <w:rPr>
          <w:noProof/>
          <w:lang w:eastAsia="ru-RU"/>
        </w:rPr>
        <w:drawing>
          <wp:anchor distT="0" distB="0" distL="114300" distR="114300" simplePos="0" relativeHeight="251671552" behindDoc="0" locked="0" layoutInCell="1" allowOverlap="1">
            <wp:simplePos x="0" y="0"/>
            <wp:positionH relativeFrom="column">
              <wp:posOffset>815340</wp:posOffset>
            </wp:positionH>
            <wp:positionV relativeFrom="paragraph">
              <wp:posOffset>101600</wp:posOffset>
            </wp:positionV>
            <wp:extent cx="3762375" cy="2114550"/>
            <wp:effectExtent l="19050" t="0" r="9525" b="0"/>
            <wp:wrapSquare wrapText="bothSides"/>
            <wp:docPr id="28" name="Рисунок 28" descr="C:\Users\14\AppData\Local\Microsoft\Windows\Temporary Internet Files\Content.Word\Новый рисунок (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4\AppData\Local\Microsoft\Windows\Temporary Internet Files\Content.Word\Новый рисунок (14).bmp"/>
                    <pic:cNvPicPr>
                      <a:picLocks noChangeAspect="1" noChangeArrowheads="1"/>
                    </pic:cNvPicPr>
                  </pic:nvPicPr>
                  <pic:blipFill>
                    <a:blip r:embed="rId20" cstate="print"/>
                    <a:srcRect/>
                    <a:stretch>
                      <a:fillRect/>
                    </a:stretch>
                  </pic:blipFill>
                  <pic:spPr bwMode="auto">
                    <a:xfrm>
                      <a:off x="0" y="0"/>
                      <a:ext cx="3762375" cy="2114550"/>
                    </a:xfrm>
                    <a:prstGeom prst="rect">
                      <a:avLst/>
                    </a:prstGeom>
                    <a:noFill/>
                    <a:ln w="9525">
                      <a:noFill/>
                      <a:miter lim="800000"/>
                      <a:headEnd/>
                      <a:tailEnd/>
                    </a:ln>
                  </pic:spPr>
                </pic:pic>
              </a:graphicData>
            </a:graphic>
          </wp:anchor>
        </w:drawing>
      </w:r>
    </w:p>
    <w:p w:rsidR="005A6897" w:rsidRDefault="005A6897" w:rsidP="007528DD">
      <w:pPr>
        <w:tabs>
          <w:tab w:val="left" w:pos="5175"/>
        </w:tabs>
        <w:spacing w:line="360" w:lineRule="auto"/>
        <w:jc w:val="both"/>
        <w:rPr>
          <w:b/>
          <w:i/>
          <w:sz w:val="28"/>
          <w:szCs w:val="28"/>
          <w:lang w:val="uk-UA"/>
        </w:rPr>
      </w:pPr>
    </w:p>
    <w:p w:rsidR="005A6897" w:rsidRDefault="005A6897" w:rsidP="007528DD">
      <w:pPr>
        <w:tabs>
          <w:tab w:val="left" w:pos="5175"/>
        </w:tabs>
        <w:spacing w:line="360" w:lineRule="auto"/>
        <w:jc w:val="both"/>
        <w:rPr>
          <w:b/>
          <w:i/>
          <w:sz w:val="28"/>
          <w:szCs w:val="28"/>
          <w:lang w:val="uk-UA"/>
        </w:rPr>
      </w:pPr>
    </w:p>
    <w:p w:rsidR="005A6897" w:rsidRDefault="005A6897" w:rsidP="007528DD">
      <w:pPr>
        <w:tabs>
          <w:tab w:val="left" w:pos="5175"/>
        </w:tabs>
        <w:spacing w:line="360" w:lineRule="auto"/>
        <w:jc w:val="both"/>
        <w:rPr>
          <w:b/>
          <w:i/>
          <w:sz w:val="28"/>
          <w:szCs w:val="28"/>
          <w:lang w:val="uk-UA"/>
        </w:rPr>
      </w:pPr>
    </w:p>
    <w:p w:rsidR="005A6897" w:rsidRPr="005A6897" w:rsidRDefault="005A6897" w:rsidP="007528DD">
      <w:pPr>
        <w:tabs>
          <w:tab w:val="left" w:pos="5175"/>
        </w:tabs>
        <w:spacing w:line="360" w:lineRule="auto"/>
        <w:jc w:val="both"/>
        <w:rPr>
          <w:b/>
          <w:i/>
          <w:sz w:val="28"/>
          <w:szCs w:val="28"/>
          <w:lang w:val="uk-UA"/>
        </w:rPr>
      </w:pPr>
    </w:p>
    <w:p w:rsidR="005D4BEC" w:rsidRDefault="005D4BEC" w:rsidP="007528DD">
      <w:pPr>
        <w:tabs>
          <w:tab w:val="left" w:pos="5175"/>
        </w:tabs>
        <w:spacing w:line="360" w:lineRule="auto"/>
        <w:jc w:val="both"/>
        <w:rPr>
          <w:b/>
          <w:i/>
          <w:sz w:val="28"/>
          <w:szCs w:val="28"/>
          <w:lang w:val="uk-UA"/>
        </w:rPr>
      </w:pPr>
      <w:r w:rsidRPr="00F0177A">
        <w:rPr>
          <w:b/>
          <w:i/>
          <w:sz w:val="28"/>
          <w:szCs w:val="28"/>
          <w:lang w:val="uk-UA"/>
        </w:rPr>
        <w:t>Домашнє</w:t>
      </w:r>
      <w:r w:rsidR="00F0177A">
        <w:rPr>
          <w:b/>
          <w:i/>
          <w:sz w:val="28"/>
          <w:szCs w:val="28"/>
          <w:lang w:val="uk-UA"/>
        </w:rPr>
        <w:t xml:space="preserve"> завдання:</w:t>
      </w:r>
    </w:p>
    <w:p w:rsidR="00F0177A" w:rsidRDefault="00F0177A" w:rsidP="007528DD">
      <w:pPr>
        <w:tabs>
          <w:tab w:val="left" w:pos="5175"/>
        </w:tabs>
        <w:spacing w:line="360" w:lineRule="auto"/>
        <w:jc w:val="both"/>
        <w:rPr>
          <w:sz w:val="28"/>
          <w:szCs w:val="28"/>
          <w:lang w:val="uk-UA"/>
        </w:rPr>
      </w:pPr>
      <w:r w:rsidRPr="00F0177A">
        <w:rPr>
          <w:sz w:val="28"/>
          <w:szCs w:val="28"/>
          <w:lang w:val="uk-UA"/>
        </w:rPr>
        <w:t xml:space="preserve">Оформити літературний сайт «Вічна таємниця» сонетів Шекспіра в електронному </w:t>
      </w:r>
      <w:r>
        <w:rPr>
          <w:sz w:val="28"/>
          <w:szCs w:val="28"/>
          <w:lang w:val="uk-UA"/>
        </w:rPr>
        <w:t xml:space="preserve"> вигляд</w:t>
      </w:r>
      <w:r w:rsidRPr="00F0177A">
        <w:rPr>
          <w:sz w:val="28"/>
          <w:szCs w:val="28"/>
          <w:lang w:val="uk-UA"/>
        </w:rPr>
        <w:t>і</w:t>
      </w:r>
      <w:r>
        <w:rPr>
          <w:sz w:val="28"/>
          <w:szCs w:val="28"/>
          <w:lang w:val="uk-UA"/>
        </w:rPr>
        <w:t>.</w:t>
      </w:r>
    </w:p>
    <w:p w:rsidR="00F0177A" w:rsidRDefault="00F0177A" w:rsidP="007528DD">
      <w:pPr>
        <w:tabs>
          <w:tab w:val="left" w:pos="5175"/>
        </w:tabs>
        <w:spacing w:line="360" w:lineRule="auto"/>
        <w:jc w:val="both"/>
        <w:rPr>
          <w:sz w:val="28"/>
          <w:szCs w:val="28"/>
          <w:lang w:val="uk-UA"/>
        </w:rPr>
      </w:pPr>
      <w:r>
        <w:rPr>
          <w:sz w:val="28"/>
          <w:szCs w:val="28"/>
          <w:lang w:val="uk-UA"/>
        </w:rPr>
        <w:t>Продовжувати роботу над створенням власного сонету.</w:t>
      </w:r>
    </w:p>
    <w:p w:rsidR="00F0177A" w:rsidRDefault="00F0177A" w:rsidP="007528DD">
      <w:pPr>
        <w:tabs>
          <w:tab w:val="left" w:pos="5175"/>
        </w:tabs>
        <w:spacing w:line="360" w:lineRule="auto"/>
        <w:jc w:val="both"/>
        <w:rPr>
          <w:b/>
          <w:sz w:val="28"/>
          <w:szCs w:val="28"/>
          <w:lang w:val="uk-UA"/>
        </w:rPr>
      </w:pPr>
      <w:proofErr w:type="gramStart"/>
      <w:r w:rsidRPr="00F0177A">
        <w:rPr>
          <w:b/>
          <w:sz w:val="28"/>
          <w:szCs w:val="28"/>
          <w:lang w:val="en-US"/>
        </w:rPr>
        <w:t>V</w:t>
      </w:r>
      <w:r w:rsidRPr="00F0177A">
        <w:rPr>
          <w:b/>
          <w:sz w:val="28"/>
          <w:szCs w:val="28"/>
          <w:lang w:val="uk-UA"/>
        </w:rPr>
        <w:t>І</w:t>
      </w:r>
      <w:r>
        <w:rPr>
          <w:b/>
          <w:sz w:val="28"/>
          <w:szCs w:val="28"/>
          <w:lang w:val="uk-UA"/>
        </w:rPr>
        <w:t>.</w:t>
      </w:r>
      <w:proofErr w:type="gramEnd"/>
      <w:r>
        <w:rPr>
          <w:b/>
          <w:sz w:val="28"/>
          <w:szCs w:val="28"/>
          <w:lang w:val="uk-UA"/>
        </w:rPr>
        <w:t xml:space="preserve"> Оцінювання роботи учнів.</w:t>
      </w:r>
    </w:p>
    <w:p w:rsidR="00F0177A" w:rsidRDefault="00F0177A" w:rsidP="007528DD">
      <w:pPr>
        <w:tabs>
          <w:tab w:val="left" w:pos="5175"/>
        </w:tabs>
        <w:spacing w:line="360" w:lineRule="auto"/>
        <w:jc w:val="both"/>
        <w:rPr>
          <w:b/>
          <w:sz w:val="28"/>
          <w:szCs w:val="28"/>
          <w:lang w:val="uk-UA"/>
        </w:rPr>
      </w:pPr>
    </w:p>
    <w:p w:rsidR="00F0177A" w:rsidRDefault="00F0177A" w:rsidP="00F0177A">
      <w:pPr>
        <w:tabs>
          <w:tab w:val="left" w:pos="5175"/>
        </w:tabs>
        <w:spacing w:line="360" w:lineRule="auto"/>
        <w:jc w:val="both"/>
        <w:rPr>
          <w:b/>
          <w:sz w:val="28"/>
          <w:szCs w:val="28"/>
          <w:lang w:val="uk-UA"/>
        </w:rPr>
      </w:pPr>
      <w:proofErr w:type="gramStart"/>
      <w:r w:rsidRPr="00F0177A">
        <w:rPr>
          <w:b/>
          <w:sz w:val="28"/>
          <w:szCs w:val="28"/>
          <w:lang w:val="en-US"/>
        </w:rPr>
        <w:t>V</w:t>
      </w:r>
      <w:r w:rsidRPr="00F0177A">
        <w:rPr>
          <w:b/>
          <w:sz w:val="28"/>
          <w:szCs w:val="28"/>
          <w:lang w:val="uk-UA"/>
        </w:rPr>
        <w:t>І</w:t>
      </w:r>
      <w:r>
        <w:rPr>
          <w:b/>
          <w:sz w:val="28"/>
          <w:szCs w:val="28"/>
          <w:lang w:val="uk-UA"/>
        </w:rPr>
        <w:t>І.</w:t>
      </w:r>
      <w:proofErr w:type="gramEnd"/>
      <w:r>
        <w:rPr>
          <w:b/>
          <w:sz w:val="28"/>
          <w:szCs w:val="28"/>
          <w:lang w:val="uk-UA"/>
        </w:rPr>
        <w:t xml:space="preserve"> Фаза рефлексії. Фронтальна бесіда:</w:t>
      </w:r>
    </w:p>
    <w:p w:rsidR="00F0177A" w:rsidRDefault="00F0177A" w:rsidP="00F0177A">
      <w:pPr>
        <w:pStyle w:val="a9"/>
        <w:numPr>
          <w:ilvl w:val="0"/>
          <w:numId w:val="8"/>
        </w:numPr>
        <w:tabs>
          <w:tab w:val="left" w:pos="5175"/>
        </w:tabs>
        <w:spacing w:line="360" w:lineRule="auto"/>
        <w:jc w:val="both"/>
        <w:rPr>
          <w:sz w:val="28"/>
          <w:szCs w:val="28"/>
          <w:lang w:val="uk-UA"/>
        </w:rPr>
      </w:pPr>
      <w:r>
        <w:rPr>
          <w:sz w:val="28"/>
          <w:szCs w:val="28"/>
          <w:lang w:val="uk-UA"/>
        </w:rPr>
        <w:t>Що нового ви дізнались на уроці?</w:t>
      </w:r>
    </w:p>
    <w:p w:rsidR="00F0177A" w:rsidRDefault="00F0177A" w:rsidP="00F0177A">
      <w:pPr>
        <w:pStyle w:val="a9"/>
        <w:numPr>
          <w:ilvl w:val="0"/>
          <w:numId w:val="8"/>
        </w:numPr>
        <w:tabs>
          <w:tab w:val="left" w:pos="5175"/>
        </w:tabs>
        <w:spacing w:line="360" w:lineRule="auto"/>
        <w:jc w:val="both"/>
        <w:rPr>
          <w:sz w:val="28"/>
          <w:szCs w:val="28"/>
          <w:lang w:val="uk-UA"/>
        </w:rPr>
      </w:pPr>
      <w:r>
        <w:rPr>
          <w:sz w:val="28"/>
          <w:szCs w:val="28"/>
          <w:lang w:val="uk-UA"/>
        </w:rPr>
        <w:t>Що сподобалось?</w:t>
      </w:r>
    </w:p>
    <w:p w:rsidR="00F0177A" w:rsidRPr="00F0177A" w:rsidRDefault="00F0177A" w:rsidP="00F0177A">
      <w:pPr>
        <w:pStyle w:val="a9"/>
        <w:numPr>
          <w:ilvl w:val="0"/>
          <w:numId w:val="8"/>
        </w:numPr>
        <w:tabs>
          <w:tab w:val="left" w:pos="5175"/>
        </w:tabs>
        <w:spacing w:line="360" w:lineRule="auto"/>
        <w:jc w:val="both"/>
        <w:rPr>
          <w:sz w:val="28"/>
          <w:szCs w:val="28"/>
          <w:lang w:val="uk-UA"/>
        </w:rPr>
      </w:pPr>
      <w:r>
        <w:rPr>
          <w:sz w:val="28"/>
          <w:szCs w:val="28"/>
          <w:lang w:val="uk-UA"/>
        </w:rPr>
        <w:t>Що було найважчим?</w:t>
      </w:r>
    </w:p>
    <w:p w:rsidR="00F0177A" w:rsidRPr="00F0177A" w:rsidRDefault="00F0177A" w:rsidP="007528DD">
      <w:pPr>
        <w:tabs>
          <w:tab w:val="left" w:pos="5175"/>
        </w:tabs>
        <w:spacing w:line="360" w:lineRule="auto"/>
        <w:jc w:val="both"/>
        <w:rPr>
          <w:sz w:val="28"/>
          <w:szCs w:val="28"/>
          <w:lang w:val="uk-UA"/>
        </w:rPr>
      </w:pPr>
    </w:p>
    <w:p w:rsidR="007528DD" w:rsidRPr="005B6556" w:rsidRDefault="007528DD" w:rsidP="007528DD">
      <w:pPr>
        <w:tabs>
          <w:tab w:val="left" w:pos="5175"/>
        </w:tabs>
        <w:spacing w:line="240" w:lineRule="auto"/>
        <w:jc w:val="both"/>
        <w:rPr>
          <w:b/>
          <w:i/>
          <w:sz w:val="28"/>
          <w:szCs w:val="28"/>
          <w:lang w:val="uk-UA"/>
        </w:rPr>
      </w:pPr>
    </w:p>
    <w:p w:rsidR="007528DD" w:rsidRPr="005B6556" w:rsidRDefault="007528DD" w:rsidP="007528DD">
      <w:pPr>
        <w:tabs>
          <w:tab w:val="left" w:pos="5175"/>
        </w:tabs>
        <w:spacing w:line="360" w:lineRule="auto"/>
        <w:jc w:val="both"/>
        <w:rPr>
          <w:b/>
          <w:i/>
          <w:sz w:val="28"/>
          <w:szCs w:val="28"/>
          <w:lang w:val="uk-UA"/>
        </w:rPr>
      </w:pPr>
    </w:p>
    <w:p w:rsidR="007528DD" w:rsidRPr="005B6556" w:rsidRDefault="007528DD" w:rsidP="007528DD">
      <w:pPr>
        <w:tabs>
          <w:tab w:val="left" w:pos="5175"/>
        </w:tabs>
        <w:spacing w:line="360" w:lineRule="auto"/>
        <w:jc w:val="both"/>
        <w:rPr>
          <w:b/>
          <w:i/>
          <w:sz w:val="28"/>
          <w:szCs w:val="28"/>
          <w:lang w:val="uk-UA"/>
        </w:rPr>
      </w:pPr>
    </w:p>
    <w:p w:rsidR="007528DD" w:rsidRPr="005B6556" w:rsidRDefault="007528DD" w:rsidP="007528DD">
      <w:pPr>
        <w:tabs>
          <w:tab w:val="center" w:pos="4607"/>
        </w:tabs>
        <w:spacing w:line="360" w:lineRule="auto"/>
        <w:jc w:val="both"/>
        <w:rPr>
          <w:b/>
          <w:i/>
          <w:sz w:val="28"/>
          <w:szCs w:val="28"/>
          <w:lang w:val="uk-UA"/>
        </w:rPr>
      </w:pPr>
    </w:p>
    <w:p w:rsidR="005B6556" w:rsidRPr="005B6556" w:rsidRDefault="005B6556" w:rsidP="009822B2">
      <w:pPr>
        <w:pStyle w:val="a9"/>
        <w:spacing w:line="360" w:lineRule="auto"/>
        <w:ind w:left="0"/>
        <w:jc w:val="both"/>
        <w:rPr>
          <w:b/>
          <w:sz w:val="28"/>
          <w:szCs w:val="28"/>
          <w:lang w:val="uk-UA"/>
        </w:rPr>
      </w:pPr>
    </w:p>
    <w:sectPr w:rsidR="005B6556" w:rsidRPr="005B6556" w:rsidSect="00C45C96">
      <w:pgSz w:w="11906" w:h="16838"/>
      <w:pgMar w:top="851" w:right="991" w:bottom="1134" w:left="1701" w:header="708" w:footer="708" w:gutter="0"/>
      <w:pgBorders w:offsetFrom="page">
        <w:top w:val="flowersTiny" w:sz="27" w:space="24" w:color="auto"/>
        <w:left w:val="flowersTiny" w:sz="27" w:space="24" w:color="auto"/>
        <w:bottom w:val="flowersTiny" w:sz="27" w:space="24" w:color="auto"/>
        <w:right w:val="flowersTiny" w:sz="27"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1185" w:rsidRDefault="00A61185" w:rsidP="00730A1B">
      <w:pPr>
        <w:spacing w:after="0" w:line="240" w:lineRule="auto"/>
      </w:pPr>
      <w:r>
        <w:separator/>
      </w:r>
    </w:p>
  </w:endnote>
  <w:endnote w:type="continuationSeparator" w:id="0">
    <w:p w:rsidR="00A61185" w:rsidRDefault="00A61185" w:rsidP="00730A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1185" w:rsidRDefault="00A61185" w:rsidP="00730A1B">
      <w:pPr>
        <w:spacing w:after="0" w:line="240" w:lineRule="auto"/>
      </w:pPr>
      <w:r>
        <w:separator/>
      </w:r>
    </w:p>
  </w:footnote>
  <w:footnote w:type="continuationSeparator" w:id="0">
    <w:p w:rsidR="00A61185" w:rsidRDefault="00A61185" w:rsidP="00730A1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231608"/>
    <w:multiLevelType w:val="hybridMultilevel"/>
    <w:tmpl w:val="D78A65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56E7B47"/>
    <w:multiLevelType w:val="hybridMultilevel"/>
    <w:tmpl w:val="51045E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0F665E2"/>
    <w:multiLevelType w:val="hybridMultilevel"/>
    <w:tmpl w:val="3A38FF0A"/>
    <w:lvl w:ilvl="0" w:tplc="F50213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6AE570E"/>
    <w:multiLevelType w:val="hybridMultilevel"/>
    <w:tmpl w:val="E486AA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B1D5D69"/>
    <w:multiLevelType w:val="hybridMultilevel"/>
    <w:tmpl w:val="A394D7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2191732"/>
    <w:multiLevelType w:val="hybridMultilevel"/>
    <w:tmpl w:val="FD58DD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5D621AE"/>
    <w:multiLevelType w:val="hybridMultilevel"/>
    <w:tmpl w:val="B2CCBC32"/>
    <w:lvl w:ilvl="0" w:tplc="F50213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703D23FD"/>
    <w:multiLevelType w:val="hybridMultilevel"/>
    <w:tmpl w:val="C7EAE010"/>
    <w:lvl w:ilvl="0" w:tplc="F50213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0"/>
  </w:num>
  <w:num w:numId="4">
    <w:abstractNumId w:val="1"/>
  </w:num>
  <w:num w:numId="5">
    <w:abstractNumId w:val="2"/>
  </w:num>
  <w:num w:numId="6">
    <w:abstractNumId w:val="7"/>
  </w:num>
  <w:num w:numId="7">
    <w:abstractNumId w:val="4"/>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3909E2"/>
    <w:rsid w:val="00262192"/>
    <w:rsid w:val="003909E2"/>
    <w:rsid w:val="004C138F"/>
    <w:rsid w:val="004F16DE"/>
    <w:rsid w:val="005146B9"/>
    <w:rsid w:val="00515127"/>
    <w:rsid w:val="00526E82"/>
    <w:rsid w:val="005A6897"/>
    <w:rsid w:val="005B6556"/>
    <w:rsid w:val="005D4BEC"/>
    <w:rsid w:val="0061240E"/>
    <w:rsid w:val="00652FDE"/>
    <w:rsid w:val="00730A1B"/>
    <w:rsid w:val="007528DD"/>
    <w:rsid w:val="00766C31"/>
    <w:rsid w:val="0089398A"/>
    <w:rsid w:val="008B5509"/>
    <w:rsid w:val="009822B2"/>
    <w:rsid w:val="00984650"/>
    <w:rsid w:val="00A61185"/>
    <w:rsid w:val="00B0179B"/>
    <w:rsid w:val="00B81C3C"/>
    <w:rsid w:val="00C44D30"/>
    <w:rsid w:val="00C45C96"/>
    <w:rsid w:val="00C53327"/>
    <w:rsid w:val="00C61990"/>
    <w:rsid w:val="00CE56EE"/>
    <w:rsid w:val="00D45390"/>
    <w:rsid w:val="00E13A6B"/>
    <w:rsid w:val="00E17DC0"/>
    <w:rsid w:val="00EC33DD"/>
    <w:rsid w:val="00EF69FB"/>
    <w:rsid w:val="00F0177A"/>
    <w:rsid w:val="00F400C1"/>
    <w:rsid w:val="00F87CDB"/>
    <w:rsid w:val="00FB1CC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5C9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30A1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30A1B"/>
    <w:rPr>
      <w:rFonts w:ascii="Tahoma" w:hAnsi="Tahoma" w:cs="Tahoma"/>
      <w:sz w:val="16"/>
      <w:szCs w:val="16"/>
    </w:rPr>
  </w:style>
  <w:style w:type="paragraph" w:styleId="a5">
    <w:name w:val="header"/>
    <w:basedOn w:val="a"/>
    <w:link w:val="a6"/>
    <w:uiPriority w:val="99"/>
    <w:semiHidden/>
    <w:unhideWhenUsed/>
    <w:rsid w:val="00730A1B"/>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730A1B"/>
  </w:style>
  <w:style w:type="paragraph" w:styleId="a7">
    <w:name w:val="footer"/>
    <w:basedOn w:val="a"/>
    <w:link w:val="a8"/>
    <w:uiPriority w:val="99"/>
    <w:semiHidden/>
    <w:unhideWhenUsed/>
    <w:rsid w:val="00730A1B"/>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730A1B"/>
  </w:style>
  <w:style w:type="paragraph" w:styleId="a9">
    <w:name w:val="List Paragraph"/>
    <w:basedOn w:val="a"/>
    <w:uiPriority w:val="34"/>
    <w:qFormat/>
    <w:rsid w:val="00C45C96"/>
    <w:pPr>
      <w:ind w:left="720"/>
      <w:contextualSpacing/>
    </w:pPr>
  </w:style>
  <w:style w:type="character" w:styleId="aa">
    <w:name w:val="Hyperlink"/>
    <w:basedOn w:val="a0"/>
    <w:uiPriority w:val="99"/>
    <w:unhideWhenUsed/>
    <w:rsid w:val="005D4BEC"/>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yperlink" Target="mailto:trofimova@i.u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6C9E682-1095-4D6E-B570-5E67809CD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1</Pages>
  <Words>1178</Words>
  <Characters>6717</Characters>
  <Application>Microsoft Office Word</Application>
  <DocSecurity>0</DocSecurity>
  <Lines>55</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14</dc:creator>
  <cp:lastModifiedBy>14</cp:lastModifiedBy>
  <cp:revision>18</cp:revision>
  <dcterms:created xsi:type="dcterms:W3CDTF">2017-09-28T09:10:00Z</dcterms:created>
  <dcterms:modified xsi:type="dcterms:W3CDTF">2017-09-29T07:11:00Z</dcterms:modified>
</cp:coreProperties>
</file>