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C7" w:rsidRDefault="005317C7" w:rsidP="00531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7C7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</w:t>
      </w:r>
    </w:p>
    <w:p w:rsidR="005317C7" w:rsidRDefault="00E92179" w:rsidP="00531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Відкритий урок </w:t>
      </w:r>
    </w:p>
    <w:p w:rsidR="00EE5090" w:rsidRPr="005317C7" w:rsidRDefault="00EE5090" w:rsidP="00531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Підготувала вчитель початкових класів: О.В.Бранець</w:t>
      </w:r>
    </w:p>
    <w:p w:rsidR="00DF246B" w:rsidRPr="00437C0B" w:rsidRDefault="000B09F8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437C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Тема:</w:t>
      </w:r>
      <w:r w:rsidRPr="00C440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7C0B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Знавці народних прикмет.</w:t>
      </w:r>
    </w:p>
    <w:p w:rsidR="000B09F8" w:rsidRPr="00437C0B" w:rsidRDefault="000B09F8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37C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</w:p>
    <w:p w:rsidR="000B09F8" w:rsidRPr="00C440F7" w:rsidRDefault="000B09F8" w:rsidP="001C201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ознайомити дітей з історією виникнення народних прикмет, їх важливістю в житті людей;</w:t>
      </w:r>
    </w:p>
    <w:p w:rsidR="000B09F8" w:rsidRPr="00C440F7" w:rsidRDefault="000B09F8" w:rsidP="001C201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узагальнити їх знання про явища природи, пов’язані з ними;</w:t>
      </w:r>
    </w:p>
    <w:p w:rsidR="000B09F8" w:rsidRPr="00C440F7" w:rsidRDefault="000B09F8" w:rsidP="001C201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навчити використовувати народні прикмети при визначенні зміни природи;</w:t>
      </w:r>
    </w:p>
    <w:p w:rsidR="000B09F8" w:rsidRPr="00C440F7" w:rsidRDefault="000B09F8" w:rsidP="001C201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розвивати увагу, пам'ять, мислення та кмітливість;</w:t>
      </w:r>
    </w:p>
    <w:p w:rsidR="000B09F8" w:rsidRPr="00C440F7" w:rsidRDefault="000B09F8" w:rsidP="001C201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уміння давати повну відповідь на поставлене запитання;</w:t>
      </w:r>
    </w:p>
    <w:p w:rsidR="004939BF" w:rsidRPr="00C440F7" w:rsidRDefault="000B09F8" w:rsidP="001C201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Виховувати любов до усної народної творчості та дбайливе ставлення до духовної скарбниці свого народу.</w:t>
      </w:r>
    </w:p>
    <w:p w:rsidR="000B09F8" w:rsidRPr="00C440F7" w:rsidRDefault="000B09F8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C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Обладнання:</w:t>
      </w: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Дитяча енциклопедія «Що? Як? Чому?»</w:t>
      </w:r>
      <w:r w:rsidR="004939BF" w:rsidRPr="00C440F7">
        <w:rPr>
          <w:rFonts w:ascii="Times New Roman" w:hAnsi="Times New Roman" w:cs="Times New Roman"/>
          <w:sz w:val="28"/>
          <w:szCs w:val="28"/>
          <w:lang w:val="uk-UA"/>
        </w:rPr>
        <w:t>. Збірник художніх та літературних творів для роботи з дітьми « Золотий колосок». Вибірки з преси, пов’язані з народними прикметами.</w:t>
      </w:r>
    </w:p>
    <w:p w:rsidR="004939BF" w:rsidRPr="00437C0B" w:rsidRDefault="004939BF" w:rsidP="00437C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7C0B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заняття</w:t>
      </w:r>
    </w:p>
    <w:p w:rsidR="007B155D" w:rsidRPr="00437C0B" w:rsidRDefault="004939BF" w:rsidP="007B15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C0B">
        <w:rPr>
          <w:rFonts w:ascii="Times New Roman" w:hAnsi="Times New Roman" w:cs="Times New Roman"/>
          <w:b/>
          <w:sz w:val="28"/>
          <w:szCs w:val="28"/>
          <w:lang w:val="uk-UA"/>
        </w:rPr>
        <w:t>І. Вступ.</w:t>
      </w:r>
    </w:p>
    <w:p w:rsidR="004939BF" w:rsidRPr="00C440F7" w:rsidRDefault="007A1A3F" w:rsidP="007B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B155D"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9BF"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4939BF" w:rsidRPr="00C440F7">
        <w:rPr>
          <w:rFonts w:ascii="Times New Roman" w:hAnsi="Times New Roman" w:cs="Times New Roman"/>
          <w:sz w:val="28"/>
          <w:szCs w:val="28"/>
          <w:lang w:val="uk-UA"/>
        </w:rPr>
        <w:t>давніх-</w:t>
      </w:r>
      <w:proofErr w:type="spellEnd"/>
      <w:r w:rsidR="004939BF"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39BF" w:rsidRPr="00C440F7">
        <w:rPr>
          <w:rFonts w:ascii="Times New Roman" w:hAnsi="Times New Roman" w:cs="Times New Roman"/>
          <w:sz w:val="28"/>
          <w:szCs w:val="28"/>
          <w:lang w:val="uk-UA"/>
        </w:rPr>
        <w:t>давен</w:t>
      </w:r>
      <w:proofErr w:type="spellEnd"/>
      <w:r w:rsidR="004939BF"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люди спостерігали за явищами природи, співвідносили їх зі зміною погоди, і складали прикмети по яких можна було визначити погодні умови. Адже в ті часи не було сучасної мережі метеорологічних станцій і постів.</w:t>
      </w:r>
    </w:p>
    <w:p w:rsidR="004939BF" w:rsidRPr="00C440F7" w:rsidRDefault="004B351F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- Навіщо та важливо людям знати про зміну погоди? (Відповіді дітей).</w:t>
      </w:r>
    </w:p>
    <w:p w:rsidR="004B351F" w:rsidRPr="00C440F7" w:rsidRDefault="004B351F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- Так, від цих знань залежить збір урожаю, заготівля кормів для тварин, підготовка до зимового сезону та проведення різних профілактичних процедур для збереження здоров’я людей і т.д.</w:t>
      </w:r>
    </w:p>
    <w:p w:rsidR="004B351F" w:rsidRPr="00C440F7" w:rsidRDefault="004B351F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- Прогнозуючи зміну погоди, метеорологи використовують багатовіковий досвід спілкування людини з природою та багаторічні спостереження фенологів-натуралістів.</w:t>
      </w:r>
    </w:p>
    <w:p w:rsidR="007B155D" w:rsidRPr="00C440F7" w:rsidRDefault="004B351F" w:rsidP="007B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- Цікаво, а чим же займаються фенологи-натуралісти? (Відповіді дітей).</w:t>
      </w:r>
    </w:p>
    <w:p w:rsidR="004B351F" w:rsidRPr="00C440F7" w:rsidRDefault="007B155D" w:rsidP="007B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4B351F" w:rsidRPr="00C440F7">
        <w:rPr>
          <w:rFonts w:ascii="Times New Roman" w:hAnsi="Times New Roman" w:cs="Times New Roman"/>
          <w:sz w:val="28"/>
          <w:szCs w:val="28"/>
          <w:lang w:val="uk-UA"/>
        </w:rPr>
        <w:t>Так, вони стежать за життям рослин і тварин і, на підставі цих спостережень, створюють прикмети, за якими можна визначити зміну погоди.</w:t>
      </w:r>
    </w:p>
    <w:p w:rsidR="004B351F" w:rsidRPr="00C440F7" w:rsidRDefault="004B351F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- Чим же відрізняється робота метеорологів від ро</w:t>
      </w:r>
      <w:r w:rsidR="00267985" w:rsidRPr="00C440F7">
        <w:rPr>
          <w:rFonts w:ascii="Times New Roman" w:hAnsi="Times New Roman" w:cs="Times New Roman"/>
          <w:sz w:val="28"/>
          <w:szCs w:val="28"/>
          <w:lang w:val="uk-UA"/>
        </w:rPr>
        <w:t>боти фенологів-на</w:t>
      </w:r>
      <w:r w:rsidRPr="00C440F7">
        <w:rPr>
          <w:rFonts w:ascii="Times New Roman" w:hAnsi="Times New Roman" w:cs="Times New Roman"/>
          <w:sz w:val="28"/>
          <w:szCs w:val="28"/>
          <w:lang w:val="uk-UA"/>
        </w:rPr>
        <w:t>туралістів? (Відповіді дітей).</w:t>
      </w:r>
    </w:p>
    <w:p w:rsidR="004B351F" w:rsidRPr="00C440F7" w:rsidRDefault="0097683B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- Так. Для визначення погоди метеорологи, крім використання спостережень за рослинами і тваринним світом, враховують вагомість повітря, інтенсивність сонячного проміння, атмосферний тиск, напрям вітру та інші погодні явища.</w:t>
      </w:r>
    </w:p>
    <w:p w:rsidR="0097683B" w:rsidRPr="00437C0B" w:rsidRDefault="0097683B" w:rsidP="001C2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C0B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97683B" w:rsidRPr="00437C0B" w:rsidRDefault="005A5960" w:rsidP="001C201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«Райдуга воду п’є та погоду віщує.»</w:t>
      </w:r>
    </w:p>
    <w:p w:rsidR="007B155D" w:rsidRPr="00C440F7" w:rsidRDefault="005A5960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Що це таке: червоне коромисло через річку повисло? (Відповіді дітей).</w:t>
      </w:r>
    </w:p>
    <w:p w:rsidR="007B155D" w:rsidRPr="00C440F7" w:rsidRDefault="005A5960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Так, це веселка або райдуга.</w:t>
      </w:r>
      <w:r w:rsidR="007B155D"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155D" w:rsidRPr="00C440F7" w:rsidRDefault="005A5960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67985"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хто знає що це за явище природи і як воно </w:t>
      </w:r>
      <w:r w:rsidR="00876F81" w:rsidRPr="00C440F7">
        <w:rPr>
          <w:rFonts w:ascii="Times New Roman" w:hAnsi="Times New Roman" w:cs="Times New Roman"/>
          <w:sz w:val="28"/>
          <w:szCs w:val="28"/>
          <w:lang w:val="uk-UA"/>
        </w:rPr>
        <w:t>з’являється</w:t>
      </w:r>
      <w:r w:rsidR="00267985" w:rsidRPr="00C440F7">
        <w:rPr>
          <w:rFonts w:ascii="Times New Roman" w:hAnsi="Times New Roman" w:cs="Times New Roman"/>
          <w:sz w:val="28"/>
          <w:szCs w:val="28"/>
          <w:lang w:val="uk-UA"/>
        </w:rPr>
        <w:t>? (Відповіді дітей).</w:t>
      </w:r>
    </w:p>
    <w:p w:rsidR="00267985" w:rsidRPr="00C440F7" w:rsidRDefault="00267985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Все це правильно. Тобто, для виникнення веселки потрібні дощові краплі та сонячні промені.</w:t>
      </w:r>
    </w:p>
    <w:p w:rsidR="00267985" w:rsidRPr="00C440F7" w:rsidRDefault="00267985" w:rsidP="001C20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    Сонячні промені зустрічають на своєму шляху краплі води. Деякі з них при цьому проходять усередину дощової краплі, </w:t>
      </w:r>
      <w:r w:rsidR="005346D4"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віддзеркалюються від неї і, зломившись, знову виходять. Під час подвійного заломлення світла різні кольорові промені змінюють свій напрям не однаково. </w:t>
      </w:r>
    </w:p>
    <w:p w:rsidR="005346D4" w:rsidRPr="00C440F7" w:rsidRDefault="005346D4" w:rsidP="001C20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    Отже, в дощовій каплі відбуваються одразу три явища: заломлення світла, його віддзеркалення і розкладання на складові кольори.</w:t>
      </w:r>
    </w:p>
    <w:p w:rsidR="005346D4" w:rsidRPr="00C440F7" w:rsidRDefault="005346D4" w:rsidP="001C20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    З краплі, на </w:t>
      </w:r>
      <w:r w:rsidR="007F2D1E" w:rsidRPr="00C440F7">
        <w:rPr>
          <w:rFonts w:ascii="Times New Roman" w:hAnsi="Times New Roman" w:cs="Times New Roman"/>
          <w:sz w:val="28"/>
          <w:szCs w:val="28"/>
          <w:lang w:val="uk-UA"/>
        </w:rPr>
        <w:t>яку впав білий сонячний промінь, виходять різнокольорові промені спектра. Але в очі того, хто спостерігає, від кожної краплі може потрапити лише будь-який один кольоровий промінь. Усі інші, зломившись в ній, пройдуть мимо ока спостерігача і впадуть на землю в іншому місці. Кожна наступна крапля посилатиме нам в очі якийсь інший колір.</w:t>
      </w:r>
    </w:p>
    <w:p w:rsidR="007B155D" w:rsidRPr="00C440F7" w:rsidRDefault="0087397D" w:rsidP="007B15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Яскравість кольорів райдуги залежить від кількості дощових крапель, що знаходяться  повітрі, і від того, якої вони величини. Коли дощові краплі великі, то райдуга буде яскравішою і чіткіше виділятимуться зелена й фіолетова смуги. Дрібніші краплі дають райдугу, в якій яскраво виділяється жовтий колір.</w:t>
      </w:r>
    </w:p>
    <w:p w:rsidR="007B155D" w:rsidRPr="00C440F7" w:rsidRDefault="0087397D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lastRenderedPageBreak/>
        <w:t>В зв’язку з цим поясніть таку народну прикмету: «Райдуга жовта – на хорошу погоду, зелена – на дощ».</w:t>
      </w:r>
      <w:r w:rsidR="005738AF" w:rsidRPr="00573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8AF">
        <w:rPr>
          <w:rFonts w:ascii="Times New Roman" w:hAnsi="Times New Roman" w:cs="Times New Roman"/>
          <w:sz w:val="28"/>
          <w:szCs w:val="28"/>
          <w:lang w:val="uk-UA"/>
        </w:rPr>
        <w:t>(Відповіді дітей).</w:t>
      </w:r>
    </w:p>
    <w:p w:rsidR="007B155D" w:rsidRPr="00C440F7" w:rsidRDefault="0087397D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Раніше, коли знання людей про природу були обмеженими, райдугу вважали за небесне «знамення» та «божий знак». Тому існує багато народних прикмет, щодо визначення погоди, пов’язаних з веселкою.</w:t>
      </w:r>
    </w:p>
    <w:p w:rsidR="007B155D" w:rsidRDefault="0087397D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Можливо, хтось із в</w:t>
      </w:r>
      <w:r w:rsidR="005738AF">
        <w:rPr>
          <w:rFonts w:ascii="Times New Roman" w:hAnsi="Times New Roman" w:cs="Times New Roman"/>
          <w:sz w:val="28"/>
          <w:szCs w:val="28"/>
          <w:lang w:val="uk-UA"/>
        </w:rPr>
        <w:t>ас назве деякі з них? (Відповіді</w:t>
      </w: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дітей).</w:t>
      </w:r>
    </w:p>
    <w:p w:rsidR="005738AF" w:rsidRPr="00C440F7" w:rsidRDefault="005A7829" w:rsidP="005738AF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83020" cy="4149638"/>
            <wp:effectExtent l="19050" t="0" r="0" b="0"/>
            <wp:docPr id="16" name="Рисунок 16" descr="http://lifeglobe.net/media/entry/977/rainb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feglobe.net/media/entry/977/rainbow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14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7D" w:rsidRPr="00C440F7" w:rsidRDefault="0087397D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Ось іще: </w:t>
      </w:r>
    </w:p>
    <w:p w:rsidR="0087397D" w:rsidRPr="00C440F7" w:rsidRDefault="005738AF" w:rsidP="001C20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«Веселка з</w:t>
      </w:r>
      <w:r w:rsidR="0087397D" w:rsidRPr="00C440F7">
        <w:rPr>
          <w:rFonts w:ascii="Times New Roman" w:hAnsi="Times New Roman" w:cs="Times New Roman"/>
          <w:sz w:val="28"/>
          <w:szCs w:val="28"/>
          <w:lang w:val="uk-UA"/>
        </w:rPr>
        <w:t>ранку – ввечері дощ».</w:t>
      </w:r>
    </w:p>
    <w:p w:rsidR="0087397D" w:rsidRPr="00C440F7" w:rsidRDefault="0087397D" w:rsidP="001C20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«Веселок на небі з’являється декілька – на тривалий теплий дощ».</w:t>
      </w:r>
    </w:p>
    <w:p w:rsidR="001C2014" w:rsidRPr="00C440F7" w:rsidRDefault="0087397D" w:rsidP="001C20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«Райдуга ввечері або після полудня – припиниться дощ і встановиться ясна тиха погода».</w:t>
      </w:r>
    </w:p>
    <w:p w:rsidR="0087397D" w:rsidRPr="00C440F7" w:rsidRDefault="001C2014" w:rsidP="001C20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«Вечірня веселка – на гарну, а ранкова – на дощову погоду».</w:t>
      </w:r>
    </w:p>
    <w:p w:rsidR="001C2014" w:rsidRPr="00C440F7" w:rsidRDefault="001C2014" w:rsidP="001C20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«Райдуга вранці на заході – буде злива, гроза, град, шквал».</w:t>
      </w:r>
    </w:p>
    <w:p w:rsidR="007B155D" w:rsidRPr="00437C0B" w:rsidRDefault="007B155D" w:rsidP="007B155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«Про що сповіщають хмари?»</w:t>
      </w:r>
    </w:p>
    <w:p w:rsidR="007B155D" w:rsidRPr="00C440F7" w:rsidRDefault="001C2014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А зараз поговоримо про хмари та прикмети, пов’язані з ними.</w:t>
      </w:r>
    </w:p>
    <w:p w:rsidR="007B155D" w:rsidRPr="00C440F7" w:rsidRDefault="001C2014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Можливо хтось із вас знає, з чого складаються хмари</w:t>
      </w:r>
      <w:r w:rsidR="005738AF">
        <w:rPr>
          <w:rFonts w:ascii="Times New Roman" w:hAnsi="Times New Roman" w:cs="Times New Roman"/>
          <w:sz w:val="28"/>
          <w:szCs w:val="28"/>
          <w:lang w:val="uk-UA"/>
        </w:rPr>
        <w:t xml:space="preserve"> і яких типів вони є? (Відповіді</w:t>
      </w: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дітей).</w:t>
      </w:r>
    </w:p>
    <w:p w:rsidR="001C2014" w:rsidRDefault="001C2014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ж, давайте узагальнимо ваші відповіді та послухаємо мої доповнення. Хмари утворюються в просторі між поверхнею Землі і верхніми шарами тропосфери приблизно до висоти 14 км.</w:t>
      </w:r>
    </w:p>
    <w:p w:rsidR="00793777" w:rsidRPr="005A7829" w:rsidRDefault="00793777" w:rsidP="00562A52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5795154" cy="7090913"/>
            <wp:effectExtent l="19050" t="0" r="0" b="0"/>
            <wp:docPr id="1" name="Рисунок 1" descr="http://school.xvatit.com/images/6/63/As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6/63/As1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44" cy="71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52" w:rsidRDefault="00562A52" w:rsidP="00562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A52" w:rsidRDefault="00562A52" w:rsidP="00562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A52" w:rsidRDefault="00562A52" w:rsidP="00562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A52" w:rsidRDefault="00562A52" w:rsidP="00562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A52" w:rsidRDefault="00562A52" w:rsidP="00562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A52" w:rsidRDefault="00562A52" w:rsidP="007B155D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55D" w:rsidRPr="00C440F7" w:rsidRDefault="007B155D" w:rsidP="007B155D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А) Найвищі хмари розташовані між 7 і 14 км і повністю складаються з кристаликів льоду.</w:t>
      </w:r>
    </w:p>
    <w:p w:rsidR="000B09F8" w:rsidRPr="00C440F7" w:rsidRDefault="007B155D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Як ви думаєте, з чим це пов’язано? (Відповіді дітей)</w:t>
      </w:r>
    </w:p>
    <w:p w:rsidR="007B155D" w:rsidRDefault="007B155D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Так, це пов’язано з холодним повітрям на цій висоті. Ці хмари схожі на ніжну білу вуаль, пір’я і називаються </w:t>
      </w:r>
      <w:r w:rsidRPr="00C440F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перистими.</w:t>
      </w: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30F" w:rsidRPr="00C440F7" w:rsidRDefault="0056630F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099175" cy="4572000"/>
            <wp:effectExtent l="19050" t="0" r="0" b="0"/>
            <wp:docPr id="10" name="Рисунок 10" descr="http://pogoda.rovno.ua/sites/default/files/images/2013060213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goda.rovno.ua/sites/default/files/images/2013060213094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5D" w:rsidRPr="00C440F7" w:rsidRDefault="007B155D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Чи знаєте ви народні прикмети пов’язані з таким типом хмар? (Відповіді дітей).</w:t>
      </w:r>
    </w:p>
    <w:p w:rsidR="007B155D" w:rsidRPr="00C440F7" w:rsidRDefault="007B155D" w:rsidP="007B15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Іще кажуть:</w:t>
      </w:r>
    </w:p>
    <w:p w:rsidR="007B155D" w:rsidRPr="00C440F7" w:rsidRDefault="007B155D" w:rsidP="007B155D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«Високі пір’ясті хмари неначе виходять з однієї точки на горизонті й розходяться по небу широким віялом – ознака погіршення погоди за півдоби»</w:t>
      </w:r>
    </w:p>
    <w:p w:rsidR="007B155D" w:rsidRPr="00C440F7" w:rsidRDefault="007B155D" w:rsidP="007B155D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>«Що більше вибагливих за формою пір’ястих хмар на західній частині неба, що різноманітніша їх форма, то імовірніша негода»</w:t>
      </w:r>
    </w:p>
    <w:p w:rsidR="007B155D" w:rsidRPr="00C440F7" w:rsidRDefault="007B155D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lastRenderedPageBreak/>
        <w:t>«Якщо пір’ясті хмари вигинаються вузькою довгою смужкою, то чекайте рясного дощу з вітром»</w:t>
      </w:r>
    </w:p>
    <w:p w:rsidR="00C440F7" w:rsidRPr="00C440F7" w:rsidRDefault="00C440F7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Б) Хмари середніх висот можна спостерігати між 2 і 7 км, вони складаються з кристалів льоду і крихітних дощових крапель. До них належать </w:t>
      </w:r>
      <w:r w:rsidRPr="00C440F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баранчики</w:t>
      </w: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, що віщують зміну погоди, і суцільні сірі </w:t>
      </w:r>
      <w:r w:rsidRPr="00C440F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шаруваті</w:t>
      </w:r>
      <w:r w:rsidRPr="00C440F7">
        <w:rPr>
          <w:rFonts w:ascii="Times New Roman" w:hAnsi="Times New Roman" w:cs="Times New Roman"/>
          <w:sz w:val="28"/>
          <w:szCs w:val="28"/>
          <w:lang w:val="uk-UA"/>
        </w:rPr>
        <w:t xml:space="preserve"> хмари, що обіцяють негоду.</w:t>
      </w:r>
    </w:p>
    <w:p w:rsidR="00C440F7" w:rsidRDefault="00C440F7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«Дрібні баранчики на небі часто провіщують дощ»</w:t>
      </w:r>
    </w:p>
    <w:p w:rsidR="00CF21B9" w:rsidRDefault="00CF21B9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099175" cy="4572000"/>
            <wp:effectExtent l="19050" t="0" r="0" b="0"/>
            <wp:docPr id="7" name="Рисунок 7" descr="http://pogoda.rovno.ua/sites/default/files/images/2013060213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goda.rovno.ua/sites/default/files/images/20130602131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F7" w:rsidRDefault="00C440F7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Хмари, які нависають низько, розташовуються на висоті близько 2 км і складаються вже виключно з водяних крапельок – </w:t>
      </w:r>
      <w:proofErr w:type="spellStart"/>
      <w:r w:rsidRPr="00C440F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купчаті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40F7" w:rsidRPr="00C440F7" w:rsidRDefault="00C440F7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по небу розтягується рване покривало шарувато-купчастих хмар, то погода залишиться гарною, ясною».</w:t>
      </w:r>
    </w:p>
    <w:p w:rsidR="00C440F7" w:rsidRDefault="00C440F7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до того ж типу належать і монотонні суцільні сірі шаруваті хмари, які часто сіють дощик, що мрячить, і шарувато-дощові, завжди здатні викликати опади.</w:t>
      </w:r>
    </w:p>
    <w:p w:rsidR="00C440F7" w:rsidRDefault="00C440F7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«Могутні купчасті хмари, супутники стійкої гарної погоди».</w:t>
      </w:r>
    </w:p>
    <w:p w:rsidR="00C440F7" w:rsidRDefault="00C440F7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з нас любить спостерігати за такими хмарами: то вони схожі на рослину, то нагадують будь-яку тварину або навіть людину. </w:t>
      </w:r>
    </w:p>
    <w:p w:rsidR="00FA0032" w:rsidRDefault="00FA0032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t xml:space="preserve">                                            </w:t>
      </w:r>
      <w:r w:rsidR="00BB17CC">
        <w:rPr>
          <w:noProof/>
          <w:lang w:eastAsia="ru-RU"/>
        </w:rPr>
        <w:drawing>
          <wp:inline distT="0" distB="0" distL="0" distR="0">
            <wp:extent cx="5484603" cy="4433978"/>
            <wp:effectExtent l="19050" t="0" r="1797" b="0"/>
            <wp:docPr id="13" name="Рисунок 13" descr="http://upload.wikimedia.org/wikipedia/commons/thumb/7/7d/Bluesky2.jpg/240px-Bluesk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7/7d/Bluesky2.jpg/240px-Bluesky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051" cy="444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F7" w:rsidRDefault="00C440F7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ще народні прикмети, пов’язані з хмарами. (Відповіді дітей).</w:t>
      </w:r>
    </w:p>
    <w:p w:rsidR="00C440F7" w:rsidRDefault="00C440F7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доповню:</w:t>
      </w:r>
    </w:p>
    <w:p w:rsidR="00C440F7" w:rsidRDefault="00C440F7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«Хмари різного забарвлення віщують грозу».</w:t>
      </w:r>
    </w:p>
    <w:p w:rsidR="00C440F7" w:rsidRDefault="007C4D05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хмари щільні, схожі на башту, то можливий град».</w:t>
      </w:r>
    </w:p>
    <w:p w:rsidR="007C4D05" w:rsidRDefault="007C4D05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«Чекай град, коли серед темно-сірих хмар з’являються білі».</w:t>
      </w:r>
    </w:p>
    <w:p w:rsidR="007C4D05" w:rsidRPr="007C4D05" w:rsidRDefault="007C4D05" w:rsidP="007C4D05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верхівки високих хмар нечітко вимальовуються на небі, немовби вкриваючись серпанком, або в них з’являються «мітли» чи «хвости», то чекай зливи».</w:t>
      </w:r>
    </w:p>
    <w:p w:rsidR="007C4D05" w:rsidRDefault="007C4D05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«Хмари пливуть проти вітру до негоди»</w:t>
      </w:r>
    </w:p>
    <w:p w:rsidR="007C4D05" w:rsidRDefault="007C4D05" w:rsidP="00C440F7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в березні хмари пливуть швидко й високо, буде хороша погода».</w:t>
      </w:r>
    </w:p>
    <w:p w:rsidR="007C4D05" w:rsidRPr="00437C0B" w:rsidRDefault="005018FA" w:rsidP="007C4D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7C4D05"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Коли виникає туман?</w:t>
      </w: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440F7" w:rsidRDefault="007C4D05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це?</w:t>
      </w:r>
      <w:r w:rsidR="00573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Сиві воли усе поле залягли.</w:t>
      </w:r>
    </w:p>
    <w:p w:rsidR="007C4D05" w:rsidRDefault="007C4D05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 Це туман. А ви знаєте, що туман – це хмара на рівні землі. Можливо, хтось знає, коли виникає туман? (Відповіді дітей).</w:t>
      </w:r>
    </w:p>
    <w:p w:rsidR="007A1A3F" w:rsidRDefault="007C4D05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туман виникає з насиченого водяною парою повітря. Коли стикається </w:t>
      </w:r>
      <w:r w:rsidR="00922233">
        <w:rPr>
          <w:rFonts w:ascii="Times New Roman" w:hAnsi="Times New Roman" w:cs="Times New Roman"/>
          <w:sz w:val="28"/>
          <w:szCs w:val="28"/>
          <w:lang w:val="uk-UA"/>
        </w:rPr>
        <w:t>тепле вологе повітря</w:t>
      </w:r>
      <w:r w:rsidR="007A1A3F">
        <w:rPr>
          <w:rFonts w:ascii="Times New Roman" w:hAnsi="Times New Roman" w:cs="Times New Roman"/>
          <w:sz w:val="28"/>
          <w:szCs w:val="28"/>
          <w:lang w:val="uk-UA"/>
        </w:rPr>
        <w:t xml:space="preserve"> з холодною поверхнею, також при зіткненні теплої і холодної повітряної маси. При цьому утворюються такі ж мікроскопічні краплі, як у хмарі. Вони такі маленькі й легкі, що навіть не падають.</w:t>
      </w:r>
    </w:p>
    <w:p w:rsidR="007A1A3F" w:rsidRDefault="007A1A3F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народні прикмети пов’язані з туманом? (Відповіді дітей).</w:t>
      </w:r>
    </w:p>
    <w:p w:rsidR="007A1A3F" w:rsidRDefault="007A1A3F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Ось, ще деякі з них:</w:t>
      </w:r>
    </w:p>
    <w:p w:rsidR="007A1A3F" w:rsidRDefault="007A1A3F" w:rsidP="007A1A3F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вранці туман піднімається, утворюючи хмари, це віщує дощ, а як спадає на землю, буде суха погода».</w:t>
      </w:r>
    </w:p>
    <w:p w:rsidR="007A1A3F" w:rsidRDefault="007A1A3F" w:rsidP="007A1A3F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«Туман стелиться ранком по воді – на гарну погоду, піднімається над нею вгору – на негоду».</w:t>
      </w:r>
    </w:p>
    <w:p w:rsidR="007A1A3F" w:rsidRDefault="007A1A3F" w:rsidP="007A1A3F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«Літній ранковий туман – на ясну погоду».</w:t>
      </w:r>
    </w:p>
    <w:p w:rsidR="007A1A3F" w:rsidRPr="00437C0B" w:rsidRDefault="005018FA" w:rsidP="007A1A3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7A1A3F"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Що таке роса?</w:t>
      </w: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7A1A3F" w:rsidRDefault="007C4D05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A3F">
        <w:rPr>
          <w:rFonts w:ascii="Times New Roman" w:hAnsi="Times New Roman" w:cs="Times New Roman"/>
          <w:sz w:val="28"/>
          <w:szCs w:val="28"/>
          <w:lang w:val="uk-UA"/>
        </w:rPr>
        <w:t xml:space="preserve">Про яке явище в природі можна сказати: «Що плаче без голосу?»? </w:t>
      </w:r>
    </w:p>
    <w:p w:rsidR="007C4D05" w:rsidRDefault="007A1A3F" w:rsidP="007A1A3F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дітей).</w:t>
      </w:r>
    </w:p>
    <w:p w:rsidR="007A1A3F" w:rsidRDefault="007A1A3F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це роса. Вона утворюється подібно до туману. Тобто тепле вологе повітря повинно зіткнутися з холодною поверхнею.</w:t>
      </w:r>
    </w:p>
    <w:p w:rsidR="007A1A3F" w:rsidRDefault="007A1A3F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чому ж роси не має на землі або стежинах, а лише є на рослинах?</w:t>
      </w:r>
    </w:p>
    <w:p w:rsidR="007A1A3F" w:rsidRDefault="007A1A3F" w:rsidP="007A1A3F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дітей).</w:t>
      </w:r>
    </w:p>
    <w:p w:rsidR="007A1A3F" w:rsidRDefault="007A1A3F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 Це тому що, земля зберігає довго сонячне тепло. А на траві або рослинах, які висохли і прохолодні, роса утворюється.</w:t>
      </w:r>
    </w:p>
    <w:p w:rsidR="007A1A3F" w:rsidRDefault="007A1A3F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поясните таке твердження, що</w:t>
      </w:r>
      <w:r w:rsidR="001C5426">
        <w:rPr>
          <w:rFonts w:ascii="Times New Roman" w:hAnsi="Times New Roman" w:cs="Times New Roman"/>
          <w:sz w:val="28"/>
          <w:szCs w:val="28"/>
          <w:lang w:val="uk-UA"/>
        </w:rPr>
        <w:t xml:space="preserve"> не 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роса </w:t>
      </w:r>
      <w:r w:rsidR="001C5426">
        <w:rPr>
          <w:rFonts w:ascii="Times New Roman" w:hAnsi="Times New Roman" w:cs="Times New Roman"/>
          <w:sz w:val="28"/>
          <w:szCs w:val="28"/>
          <w:lang w:val="uk-UA"/>
        </w:rPr>
        <w:t>на рослинах є росою. (Відповіді дітей).</w:t>
      </w:r>
    </w:p>
    <w:p w:rsidR="001C5426" w:rsidRDefault="001C5426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тому що, тільки незначна частина вологи, яку ми спостерігаємо на рослинах уранці, насправді є росою. Основну частину вологи (а іноді і всю вологу) виділяють самі рослини. Волога проступає з рослин через пори листя. Тобто рослини забезпечують листя водою із землі. Починається цей процес удень, щоб захистити поверхню листя від сонячних променів, і продовжується в нічний час. </w:t>
      </w:r>
    </w:p>
    <w:p w:rsidR="001C5426" w:rsidRDefault="001C5426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народні прикмети пов’язані з росою? (Відповіді дітей).</w:t>
      </w:r>
    </w:p>
    <w:p w:rsidR="001C5426" w:rsidRDefault="001C5426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 Саме рослини і роса на них нам підказують, що: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«Рясна роса – на ясний день».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«Чим більше роси, тим спекотні ший буде день».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роса ввечері на луки не ляже, чекай дощу».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«Уранці роса й туман – на хорошу погоду».</w:t>
      </w:r>
    </w:p>
    <w:p w:rsidR="00782163" w:rsidRDefault="00782163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83020" cy="4252510"/>
            <wp:effectExtent l="19050" t="0" r="0" b="0"/>
            <wp:docPr id="19" name="Рисунок 19" descr="http://image.tsn.ua/media/images2/original/Oct2010/38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.tsn.ua/media/images2/original/Oct2010/38576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25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26" w:rsidRPr="00437C0B" w:rsidRDefault="005018FA" w:rsidP="001C542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1C5426"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Також усім відомо, що добре відчувають зміну погоди і відповідно реагують на неї тварини, птахи, комахи, мешканці водного середовища та рослини</w:t>
      </w: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1C5426"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C5426" w:rsidRDefault="001C5426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Можливо хтось знає народні прикмети пов’язані з рослинами? (Відповіді дітей).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«Перед негодою кульбаба закривається».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«Перед дощем квіти пахнуть дужче».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«Зацвіла горобина – скінчились приморозки і надовго встановилося тепло».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у вересні опадає листя з багатьох видів дерев – чекай довгої і холодної зими».</w:t>
      </w:r>
    </w:p>
    <w:p w:rsidR="001C5426" w:rsidRDefault="001C5426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«Кульбаба розлітається навіть при слабкому вітерці – погода буде добра».</w:t>
      </w:r>
    </w:p>
    <w:p w:rsidR="001C5426" w:rsidRDefault="0069395C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«Квіти березки розпускаються у похмуру погоду».</w:t>
      </w:r>
    </w:p>
    <w:p w:rsidR="0069395C" w:rsidRDefault="0069395C" w:rsidP="001C5426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 добу до дощу на листі каштанів з’являються «сльози» - липкі краплини соку». </w:t>
      </w:r>
    </w:p>
    <w:p w:rsidR="001C5426" w:rsidRDefault="001C5426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95C">
        <w:rPr>
          <w:rFonts w:ascii="Times New Roman" w:hAnsi="Times New Roman" w:cs="Times New Roman"/>
          <w:sz w:val="28"/>
          <w:szCs w:val="28"/>
          <w:lang w:val="uk-UA"/>
        </w:rPr>
        <w:t>А які вам відомі народні прикмети пов’язані з тваринами, птахами чи комахами? (Відповіді дітей).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граки прилітають на торішні гнізда – буде дружна весна».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«Горобці зранку купаються в пилюці – по обіді дощитиметься».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«Бджоли при наближені дощових хмар не ховаються у вулик – зливи не буде».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«Цвіркуни стрекочуть – на гарну погоду, мовчать – на дощ».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«Комашня в’ється стовпом у повітрі – буде погожа днина».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«Не видно павуків – чекай дощу».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«Риба виграє біля поверхні води, а на вудку не ловиться – буде дощ».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мухи в хаті мляві, сидять на стінах, не літають, то наближається негода».</w:t>
      </w:r>
    </w:p>
    <w:p w:rsidR="0069395C" w:rsidRDefault="0069395C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«Комахи будують великі мурашники – на сувору зиму».</w:t>
      </w:r>
    </w:p>
    <w:p w:rsidR="005018FA" w:rsidRDefault="005018FA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«Кипить робота в мурашнику – найближчим часом не дощитиме».</w:t>
      </w:r>
    </w:p>
    <w:p w:rsidR="005018FA" w:rsidRDefault="005018FA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«Лебеді відлітають у вирій пізно – чекай тривалої пізньої осені».</w:t>
      </w:r>
    </w:p>
    <w:p w:rsidR="005018FA" w:rsidRDefault="005018FA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«Закувала зозуля – приморозків уже не буде»</w:t>
      </w:r>
    </w:p>
    <w:p w:rsidR="005018FA" w:rsidRDefault="005018FA" w:rsidP="0069395C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«Соловейко всю ніч співає – на погожу днину».</w:t>
      </w:r>
    </w:p>
    <w:p w:rsidR="0069395C" w:rsidRPr="00437C0B" w:rsidRDefault="005018FA" w:rsidP="005018F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>«Відгадування загадок про тварин, рослин, птахів та комах».</w:t>
      </w:r>
      <w:r w:rsidR="0069395C" w:rsidRPr="00437C0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69395C" w:rsidRDefault="005018FA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перевіримо, хто з вас найуважніший та найкмітливіший. Уважно послухайте загадки і, не викрикуючи, постарайтесь першим дати правильну відповідь.</w:t>
      </w:r>
    </w:p>
    <w:p w:rsidR="005018FA" w:rsidRPr="005018FA" w:rsidRDefault="005018FA" w:rsidP="005018FA">
      <w:pPr>
        <w:pStyle w:val="a3"/>
        <w:spacing w:after="0" w:line="360" w:lineRule="auto"/>
        <w:ind w:left="40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018F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Загадки: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«Ні рак, ні риба, ні звір, ні птиця.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 тоненький, а ніс довгенький.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його уб’є, той свою кров проллє».</w:t>
      </w:r>
    </w:p>
    <w:p w:rsidR="005018FA" w:rsidRDefault="005018FA" w:rsidP="005018FA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(Комар)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«Не птах, а з крилами, не бджола, а над квіткою літає».</w:t>
      </w:r>
    </w:p>
    <w:p w:rsidR="005018FA" w:rsidRDefault="005018FA" w:rsidP="005018FA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(Метелик)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 гілки – на стежину,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травки – на билинку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Стрибає пружинка,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Зелена спинка».</w:t>
      </w:r>
    </w:p>
    <w:p w:rsidR="005018FA" w:rsidRDefault="005018FA" w:rsidP="005018FA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(Коник)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«Багато майстрів побудували хатку без кутів».</w:t>
      </w:r>
    </w:p>
    <w:p w:rsidR="005018FA" w:rsidRDefault="005018FA" w:rsidP="009D6C8D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(Мурашник)</w:t>
      </w:r>
    </w:p>
    <w:p w:rsidR="005018FA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 землі скаче, по воді пливе».</w:t>
      </w:r>
    </w:p>
    <w:p w:rsidR="005018FA" w:rsidRDefault="005018FA" w:rsidP="009D6C8D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(Жаба)</w:t>
      </w:r>
    </w:p>
    <w:p w:rsidR="009D6C8D" w:rsidRDefault="005018FA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«Я маленький, я вухатий, </w:t>
      </w:r>
      <w:r w:rsidR="009D6C8D">
        <w:rPr>
          <w:rFonts w:ascii="Times New Roman" w:hAnsi="Times New Roman" w:cs="Times New Roman"/>
          <w:sz w:val="28"/>
          <w:szCs w:val="28"/>
          <w:lang w:val="uk-UA"/>
        </w:rPr>
        <w:t>попелястий, волохатий.</w:t>
      </w:r>
    </w:p>
    <w:p w:rsidR="005018FA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стрибаю, я тікаю, дуже куций хвостик маю».</w:t>
      </w:r>
    </w:p>
    <w:p w:rsidR="009D6C8D" w:rsidRDefault="009D6C8D" w:rsidP="009D6C8D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(Заєць)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«Попищали, попищали,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Дружньо просо подзьобали,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до матері стрибочком 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Жовті збіглися клубочки».</w:t>
      </w:r>
    </w:p>
    <w:p w:rsidR="009D6C8D" w:rsidRDefault="009D6C8D" w:rsidP="009D6C8D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(Курчата)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«Довгий, зелений, добрий солоний.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і сирий, хто він такий?»</w:t>
      </w:r>
    </w:p>
    <w:p w:rsidR="009D6C8D" w:rsidRDefault="009D6C8D" w:rsidP="009D6C8D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(Огірок)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«І своє дитя не забула і чужих погодувала».</w:t>
      </w:r>
    </w:p>
    <w:p w:rsidR="009D6C8D" w:rsidRDefault="009D6C8D" w:rsidP="009D6C8D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(Корова)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«Що то за голова, що лише зуди і борода?»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(Часник)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«Поночі літає, удень засинає,</w:t>
      </w:r>
    </w:p>
    <w:p w:rsidR="009D6C8D" w:rsidRDefault="009D6C8D" w:rsidP="005018FA">
      <w:pPr>
        <w:pStyle w:val="a3"/>
        <w:spacing w:after="0"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Кругла голова, зоветься…»</w:t>
      </w:r>
    </w:p>
    <w:p w:rsidR="009D6C8D" w:rsidRPr="005018FA" w:rsidRDefault="009D6C8D" w:rsidP="009D6C8D">
      <w:pPr>
        <w:pStyle w:val="a3"/>
        <w:spacing w:after="0" w:line="360" w:lineRule="auto"/>
        <w:ind w:left="3237" w:firstLine="3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(Сова)</w:t>
      </w:r>
    </w:p>
    <w:p w:rsidR="005018FA" w:rsidRPr="00595F97" w:rsidRDefault="009D6C8D" w:rsidP="00595F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F97">
        <w:rPr>
          <w:rFonts w:ascii="Times New Roman" w:hAnsi="Times New Roman" w:cs="Times New Roman"/>
          <w:b/>
          <w:sz w:val="28"/>
          <w:szCs w:val="28"/>
          <w:lang w:val="uk-UA"/>
        </w:rPr>
        <w:t>ІІІ. Підсумок заняття:</w:t>
      </w:r>
    </w:p>
    <w:p w:rsidR="009D6C8D" w:rsidRDefault="009D6C8D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Ви всі дуже гарно попрацювали. А тепер перевіримо, хто з вас був найуважнішим протягом всього заняття.</w:t>
      </w:r>
    </w:p>
    <w:p w:rsidR="009D6C8D" w:rsidRDefault="009D6C8D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Яка т</w:t>
      </w:r>
      <w:r w:rsidR="005738AF">
        <w:rPr>
          <w:rFonts w:ascii="Times New Roman" w:hAnsi="Times New Roman" w:cs="Times New Roman"/>
          <w:sz w:val="28"/>
          <w:szCs w:val="28"/>
          <w:lang w:val="uk-UA"/>
        </w:rPr>
        <w:t>ема була в нашого заняття?</w:t>
      </w:r>
    </w:p>
    <w:p w:rsidR="009D6C8D" w:rsidRDefault="009D6C8D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виникає райдуга?</w:t>
      </w:r>
    </w:p>
    <w:p w:rsidR="009D6C8D" w:rsidRDefault="009D6C8D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ви запам’ятали народні прикмети, пов’язані з нею? Назвіть їх. </w:t>
      </w:r>
    </w:p>
    <w:p w:rsidR="009D6C8D" w:rsidRDefault="009D6C8D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типи хмар.</w:t>
      </w:r>
    </w:p>
    <w:p w:rsidR="009D6C8D" w:rsidRDefault="009D6C8D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народні прикмети, пов’язані з ними?</w:t>
      </w:r>
    </w:p>
    <w:p w:rsidR="009D6C8D" w:rsidRDefault="009D6C8D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умови потрібні для виникнення роси та туману?</w:t>
      </w:r>
    </w:p>
    <w:p w:rsidR="009D6C8D" w:rsidRDefault="00437C0B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народні прикмети ви запам’ятали пов’язані з ними?</w:t>
      </w:r>
    </w:p>
    <w:p w:rsidR="00437C0B" w:rsidRDefault="00437C0B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народні прикмети пов’язані з рослинами, тваринами, птахами та комахами.</w:t>
      </w:r>
    </w:p>
    <w:p w:rsidR="00437C0B" w:rsidRDefault="00437C0B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437C0B" w:rsidRPr="00C440F7" w:rsidRDefault="00437C0B" w:rsidP="00C44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ж, думаю, ви дізналися багато нового й цікавого для себе про навколишнє середовище. А запам'ятовані народні прикмети допоможуть вам при визначенні погоди. </w:t>
      </w:r>
    </w:p>
    <w:sectPr w:rsidR="00437C0B" w:rsidRPr="00C440F7" w:rsidSect="001C2014">
      <w:footerReference w:type="default" r:id="rId14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84" w:rsidRDefault="00021D84" w:rsidP="00CA77EA">
      <w:pPr>
        <w:spacing w:after="0" w:line="240" w:lineRule="auto"/>
      </w:pPr>
      <w:r>
        <w:separator/>
      </w:r>
    </w:p>
  </w:endnote>
  <w:endnote w:type="continuationSeparator" w:id="1">
    <w:p w:rsidR="00021D84" w:rsidRDefault="00021D84" w:rsidP="00CA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77EA" w:rsidRPr="00CA77EA" w:rsidRDefault="00BD0F3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77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77EA" w:rsidRPr="00CA77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A77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7F54" w:rsidRPr="005B7F5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12</w:t>
        </w:r>
        <w:r w:rsidRPr="00CA77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77EA" w:rsidRDefault="00CA77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84" w:rsidRDefault="00021D84" w:rsidP="00CA77EA">
      <w:pPr>
        <w:spacing w:after="0" w:line="240" w:lineRule="auto"/>
      </w:pPr>
      <w:r>
        <w:separator/>
      </w:r>
    </w:p>
  </w:footnote>
  <w:footnote w:type="continuationSeparator" w:id="1">
    <w:p w:rsidR="00021D84" w:rsidRDefault="00021D84" w:rsidP="00CA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984"/>
    <w:multiLevelType w:val="hybridMultilevel"/>
    <w:tmpl w:val="8A52CCD6"/>
    <w:lvl w:ilvl="0" w:tplc="AE7080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60849"/>
    <w:multiLevelType w:val="hybridMultilevel"/>
    <w:tmpl w:val="C6CAC938"/>
    <w:lvl w:ilvl="0" w:tplc="FA20492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56B0EA5"/>
    <w:multiLevelType w:val="hybridMultilevel"/>
    <w:tmpl w:val="786EB472"/>
    <w:lvl w:ilvl="0" w:tplc="76BEDDE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01F3E65"/>
    <w:multiLevelType w:val="hybridMultilevel"/>
    <w:tmpl w:val="F4003106"/>
    <w:lvl w:ilvl="0" w:tplc="86C80AB4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0C911A5"/>
    <w:multiLevelType w:val="hybridMultilevel"/>
    <w:tmpl w:val="ACF0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21685"/>
    <w:multiLevelType w:val="hybridMultilevel"/>
    <w:tmpl w:val="8C760F86"/>
    <w:lvl w:ilvl="0" w:tplc="4CD4DA7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C966021"/>
    <w:multiLevelType w:val="hybridMultilevel"/>
    <w:tmpl w:val="412C9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90850"/>
    <w:multiLevelType w:val="hybridMultilevel"/>
    <w:tmpl w:val="1D68802E"/>
    <w:lvl w:ilvl="0" w:tplc="AC1E7710">
      <w:start w:val="1"/>
      <w:numFmt w:val="decimal"/>
      <w:lvlText w:val="-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9F8"/>
    <w:rsid w:val="00021D84"/>
    <w:rsid w:val="000B09F8"/>
    <w:rsid w:val="0010487C"/>
    <w:rsid w:val="001C2014"/>
    <w:rsid w:val="001C5426"/>
    <w:rsid w:val="001E3C72"/>
    <w:rsid w:val="00267985"/>
    <w:rsid w:val="002705BE"/>
    <w:rsid w:val="00437C0B"/>
    <w:rsid w:val="004939BF"/>
    <w:rsid w:val="004B351F"/>
    <w:rsid w:val="005018FA"/>
    <w:rsid w:val="005317C7"/>
    <w:rsid w:val="005346D4"/>
    <w:rsid w:val="00562A52"/>
    <w:rsid w:val="0056630F"/>
    <w:rsid w:val="005738AF"/>
    <w:rsid w:val="00595F97"/>
    <w:rsid w:val="005A5960"/>
    <w:rsid w:val="005A7829"/>
    <w:rsid w:val="005B7F54"/>
    <w:rsid w:val="0069395C"/>
    <w:rsid w:val="00782163"/>
    <w:rsid w:val="00793777"/>
    <w:rsid w:val="007A1A3F"/>
    <w:rsid w:val="007B155D"/>
    <w:rsid w:val="007C4D05"/>
    <w:rsid w:val="007F2D1E"/>
    <w:rsid w:val="0087397D"/>
    <w:rsid w:val="00876F81"/>
    <w:rsid w:val="00922233"/>
    <w:rsid w:val="0097683B"/>
    <w:rsid w:val="009D6C8D"/>
    <w:rsid w:val="00B766F9"/>
    <w:rsid w:val="00BB17CC"/>
    <w:rsid w:val="00BD0F3C"/>
    <w:rsid w:val="00C440F7"/>
    <w:rsid w:val="00C52FEE"/>
    <w:rsid w:val="00C60F14"/>
    <w:rsid w:val="00CA77EA"/>
    <w:rsid w:val="00CF21B9"/>
    <w:rsid w:val="00D37AD5"/>
    <w:rsid w:val="00DF246B"/>
    <w:rsid w:val="00E7630B"/>
    <w:rsid w:val="00E92179"/>
    <w:rsid w:val="00EE5090"/>
    <w:rsid w:val="00FA0032"/>
    <w:rsid w:val="00FC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77EA"/>
  </w:style>
  <w:style w:type="paragraph" w:styleId="a6">
    <w:name w:val="footer"/>
    <w:basedOn w:val="a"/>
    <w:link w:val="a7"/>
    <w:uiPriority w:val="99"/>
    <w:unhideWhenUsed/>
    <w:rsid w:val="00CA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7EA"/>
  </w:style>
  <w:style w:type="paragraph" w:styleId="a8">
    <w:name w:val="Balloon Text"/>
    <w:basedOn w:val="a"/>
    <w:link w:val="a9"/>
    <w:uiPriority w:val="99"/>
    <w:semiHidden/>
    <w:unhideWhenUsed/>
    <w:rsid w:val="0079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0AA2-E950-44DE-ACEC-CD2F2C73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24</cp:revision>
  <dcterms:created xsi:type="dcterms:W3CDTF">2013-10-23T13:28:00Z</dcterms:created>
  <dcterms:modified xsi:type="dcterms:W3CDTF">2013-10-24T19:57:00Z</dcterms:modified>
</cp:coreProperties>
</file>