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5B7" w:rsidRPr="00902981" w:rsidRDefault="008E65B7" w:rsidP="008E65B7">
      <w:pPr>
        <w:spacing w:after="0" w:line="240" w:lineRule="auto"/>
        <w:jc w:val="center"/>
        <w:rPr>
          <w:rFonts w:ascii="Times New Roman" w:eastAsia="Times New Roman" w:hAnsi="Times New Roman"/>
          <w:b/>
          <w:sz w:val="28"/>
          <w:szCs w:val="28"/>
          <w:lang w:val="uk-UA"/>
        </w:rPr>
      </w:pPr>
      <w:r w:rsidRPr="00902981">
        <w:rPr>
          <w:rFonts w:ascii="Times New Roman" w:eastAsia="Times New Roman" w:hAnsi="Times New Roman"/>
          <w:b/>
          <w:sz w:val="28"/>
          <w:szCs w:val="28"/>
          <w:lang w:val="uk-UA"/>
        </w:rPr>
        <w:t>МІНІСТЕРСТВО ОСВІТИ І НАУКИ УКРАЇНИ</w:t>
      </w:r>
    </w:p>
    <w:p w:rsidR="008E65B7" w:rsidRPr="00902981" w:rsidRDefault="008E65B7" w:rsidP="008E65B7">
      <w:pPr>
        <w:keepNext/>
        <w:suppressLineNumbers/>
        <w:suppressAutoHyphens/>
        <w:spacing w:after="0" w:line="240" w:lineRule="auto"/>
        <w:jc w:val="center"/>
        <w:rPr>
          <w:rFonts w:ascii="Times New Roman" w:eastAsia="Times New Roman" w:hAnsi="Times New Roman"/>
          <w:b/>
          <w:sz w:val="28"/>
          <w:szCs w:val="28"/>
          <w:lang w:val="uk-UA"/>
        </w:rPr>
      </w:pPr>
      <w:r w:rsidRPr="00902981">
        <w:rPr>
          <w:rFonts w:ascii="Times New Roman" w:eastAsia="Times New Roman" w:hAnsi="Times New Roman"/>
          <w:b/>
          <w:sz w:val="28"/>
          <w:szCs w:val="28"/>
          <w:lang w:val="uk-UA"/>
        </w:rPr>
        <w:t>ДНЗ «Київське обласне вище професійне училище харчових технологій та ресторанного сервісу»</w:t>
      </w:r>
    </w:p>
    <w:p w:rsidR="008E65B7" w:rsidRPr="00902981" w:rsidRDefault="008E65B7" w:rsidP="008E65B7">
      <w:pPr>
        <w:spacing w:after="0" w:line="240" w:lineRule="auto"/>
        <w:ind w:firstLine="709"/>
        <w:jc w:val="center"/>
        <w:rPr>
          <w:rFonts w:ascii="Times New Roman" w:hAnsi="Times New Roman" w:cs="Times New Roman"/>
          <w:b/>
          <w:sz w:val="28"/>
          <w:szCs w:val="28"/>
          <w:lang w:val="uk-UA"/>
        </w:rPr>
      </w:pPr>
    </w:p>
    <w:p w:rsidR="008E65B7" w:rsidRPr="00902981" w:rsidRDefault="008E65B7" w:rsidP="008E65B7">
      <w:pPr>
        <w:tabs>
          <w:tab w:val="left" w:pos="6180"/>
        </w:tabs>
        <w:spacing w:after="0" w:line="240" w:lineRule="auto"/>
        <w:ind w:firstLine="709"/>
        <w:rPr>
          <w:rFonts w:ascii="Times New Roman" w:hAnsi="Times New Roman" w:cs="Times New Roman"/>
          <w:b/>
          <w:sz w:val="28"/>
          <w:szCs w:val="28"/>
          <w:lang w:val="uk-UA"/>
        </w:rPr>
      </w:pPr>
      <w:r w:rsidRPr="00902981">
        <w:rPr>
          <w:rFonts w:ascii="Times New Roman" w:hAnsi="Times New Roman" w:cs="Times New Roman"/>
          <w:b/>
          <w:sz w:val="28"/>
          <w:szCs w:val="28"/>
          <w:lang w:val="uk-UA"/>
        </w:rPr>
        <w:tab/>
      </w:r>
    </w:p>
    <w:p w:rsidR="008E65B7" w:rsidRPr="00902981" w:rsidRDefault="00902981" w:rsidP="008E65B7">
      <w:pPr>
        <w:spacing w:after="0" w:line="240" w:lineRule="auto"/>
        <w:ind w:firstLine="709"/>
        <w:jc w:val="center"/>
        <w:rPr>
          <w:rFonts w:ascii="Times New Roman" w:hAnsi="Times New Roman" w:cs="Times New Roman"/>
          <w:b/>
          <w:sz w:val="28"/>
          <w:szCs w:val="28"/>
          <w:lang w:val="uk-UA"/>
        </w:rPr>
      </w:pPr>
      <w:r w:rsidRPr="00902981">
        <w:rPr>
          <w:rFonts w:ascii="Times New Roman" w:hAnsi="Times New Roman" w:cs="Times New Roman"/>
          <w:b/>
          <w:noProof/>
          <w:sz w:val="24"/>
          <w:szCs w:val="24"/>
          <w:lang w:val="uk-UA"/>
        </w:rPr>
        <w:drawing>
          <wp:anchor distT="0" distB="0" distL="114300" distR="114300" simplePos="0" relativeHeight="251665920" behindDoc="0" locked="0" layoutInCell="1" allowOverlap="1" wp14:anchorId="34F99181" wp14:editId="654FE36B">
            <wp:simplePos x="0" y="0"/>
            <wp:positionH relativeFrom="column">
              <wp:posOffset>4457700</wp:posOffset>
            </wp:positionH>
            <wp:positionV relativeFrom="paragraph">
              <wp:posOffset>31750</wp:posOffset>
            </wp:positionV>
            <wp:extent cx="1499870" cy="1000125"/>
            <wp:effectExtent l="0" t="0" r="0" b="0"/>
            <wp:wrapNone/>
            <wp:docPr id="11" name="Рисунок 8" descr="логоти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оготип 2.jpg"/>
                    <pic:cNvPicPr>
                      <a:picLocks noChangeAspect="1" noChangeArrowheads="1"/>
                    </pic:cNvPicPr>
                  </pic:nvPicPr>
                  <pic:blipFill>
                    <a:blip r:embed="rId7" cstate="print">
                      <a:clrChange>
                        <a:clrFrom>
                          <a:srgbClr val="FEFEFE"/>
                        </a:clrFrom>
                        <a:clrTo>
                          <a:srgbClr val="FEFEFE">
                            <a:alpha val="0"/>
                          </a:srgbClr>
                        </a:clrTo>
                      </a:clrChange>
                    </a:blip>
                    <a:srcRect/>
                    <a:stretch>
                      <a:fillRect/>
                    </a:stretch>
                  </pic:blipFill>
                  <pic:spPr bwMode="auto">
                    <a:xfrm>
                      <a:off x="0" y="0"/>
                      <a:ext cx="1499870" cy="1000125"/>
                    </a:xfrm>
                    <a:prstGeom prst="ellipse">
                      <a:avLst/>
                    </a:prstGeom>
                    <a:ln>
                      <a:noFill/>
                    </a:ln>
                    <a:effectLst>
                      <a:softEdge rad="12700"/>
                    </a:effectLst>
                  </pic:spPr>
                </pic:pic>
              </a:graphicData>
            </a:graphic>
          </wp:anchor>
        </w:drawing>
      </w:r>
    </w:p>
    <w:p w:rsidR="008E65B7" w:rsidRPr="00902981" w:rsidRDefault="008E65B7" w:rsidP="008E65B7">
      <w:pPr>
        <w:spacing w:after="0" w:line="240" w:lineRule="auto"/>
        <w:ind w:firstLine="709"/>
        <w:jc w:val="center"/>
        <w:rPr>
          <w:rFonts w:ascii="Times New Roman" w:hAnsi="Times New Roman" w:cs="Times New Roman"/>
          <w:b/>
          <w:sz w:val="28"/>
          <w:szCs w:val="28"/>
          <w:lang w:val="uk-UA"/>
        </w:rPr>
      </w:pPr>
    </w:p>
    <w:p w:rsidR="008E65B7" w:rsidRPr="00902981" w:rsidRDefault="008E65B7" w:rsidP="008E65B7">
      <w:pPr>
        <w:tabs>
          <w:tab w:val="right" w:pos="5664"/>
        </w:tabs>
        <w:spacing w:after="0" w:line="240" w:lineRule="auto"/>
        <w:jc w:val="both"/>
        <w:rPr>
          <w:rFonts w:ascii="Times New Roman" w:hAnsi="Times New Roman" w:cs="Times New Roman"/>
          <w:b/>
          <w:sz w:val="28"/>
          <w:szCs w:val="28"/>
          <w:lang w:val="uk-UA"/>
        </w:rPr>
      </w:pPr>
      <w:r w:rsidRPr="00902981">
        <w:rPr>
          <w:rFonts w:ascii="Times New Roman" w:hAnsi="Times New Roman" w:cs="Times New Roman"/>
          <w:b/>
          <w:sz w:val="28"/>
          <w:szCs w:val="28"/>
          <w:u w:val="single" w:color="009900"/>
          <w:lang w:val="uk-UA"/>
        </w:rPr>
        <w:t>Бенедіс Н.О.</w:t>
      </w:r>
      <w:r w:rsidRPr="00902981">
        <w:rPr>
          <w:rFonts w:ascii="Times New Roman" w:hAnsi="Times New Roman" w:cs="Times New Roman"/>
          <w:b/>
          <w:sz w:val="28"/>
          <w:szCs w:val="28"/>
          <w:lang w:val="uk-UA"/>
        </w:rPr>
        <w:tab/>
      </w:r>
    </w:p>
    <w:p w:rsidR="008E65B7" w:rsidRPr="00902981" w:rsidRDefault="008E65B7" w:rsidP="008E65B7">
      <w:pPr>
        <w:spacing w:after="0" w:line="240" w:lineRule="auto"/>
        <w:rPr>
          <w:rFonts w:ascii="Times New Roman" w:hAnsi="Times New Roman" w:cs="Times New Roman"/>
          <w:b/>
          <w:sz w:val="28"/>
          <w:szCs w:val="28"/>
          <w:lang w:val="uk-UA"/>
        </w:rPr>
      </w:pPr>
    </w:p>
    <w:p w:rsidR="008E65B7" w:rsidRPr="00902981" w:rsidRDefault="008E65B7" w:rsidP="008E65B7">
      <w:pPr>
        <w:spacing w:after="0" w:line="360" w:lineRule="auto"/>
        <w:rPr>
          <w:rFonts w:ascii="Times New Roman" w:eastAsia="Times New Roman" w:hAnsi="Times New Roman" w:cs="Times New Roman"/>
          <w:b/>
          <w:sz w:val="36"/>
          <w:szCs w:val="36"/>
          <w:lang w:val="uk-UA"/>
        </w:rPr>
      </w:pPr>
    </w:p>
    <w:p w:rsidR="008E65B7" w:rsidRPr="00902981" w:rsidRDefault="008E65B7" w:rsidP="008E65B7">
      <w:pPr>
        <w:spacing w:after="0" w:line="360" w:lineRule="auto"/>
        <w:rPr>
          <w:rFonts w:ascii="Times New Roman" w:eastAsia="Times New Roman" w:hAnsi="Times New Roman" w:cs="Times New Roman"/>
          <w:b/>
          <w:sz w:val="36"/>
          <w:szCs w:val="36"/>
          <w:lang w:val="uk-UA"/>
        </w:rPr>
      </w:pPr>
    </w:p>
    <w:p w:rsidR="008E65B7" w:rsidRPr="00902981" w:rsidRDefault="008E65B7" w:rsidP="008E65B7">
      <w:pPr>
        <w:spacing w:after="0" w:line="360" w:lineRule="auto"/>
        <w:rPr>
          <w:rFonts w:ascii="Times New Roman" w:eastAsia="Times New Roman" w:hAnsi="Times New Roman" w:cs="Times New Roman"/>
          <w:b/>
          <w:sz w:val="36"/>
          <w:szCs w:val="36"/>
          <w:lang w:val="uk-UA"/>
        </w:rPr>
      </w:pPr>
    </w:p>
    <w:p w:rsidR="008E65B7" w:rsidRPr="00902981" w:rsidRDefault="008E65B7" w:rsidP="008E65B7">
      <w:pPr>
        <w:spacing w:after="0" w:line="360" w:lineRule="auto"/>
        <w:jc w:val="center"/>
        <w:rPr>
          <w:rFonts w:ascii="Times New Roman" w:eastAsia="Times New Roman" w:hAnsi="Times New Roman" w:cs="Times New Roman"/>
          <w:b/>
          <w:sz w:val="36"/>
          <w:szCs w:val="36"/>
          <w:lang w:val="uk-UA"/>
        </w:rPr>
      </w:pPr>
      <w:r w:rsidRPr="00902981">
        <w:rPr>
          <w:rFonts w:ascii="Times New Roman" w:eastAsia="Times New Roman" w:hAnsi="Times New Roman" w:cs="Times New Roman"/>
          <w:b/>
          <w:sz w:val="36"/>
          <w:szCs w:val="36"/>
          <w:lang w:val="uk-UA"/>
        </w:rPr>
        <w:t>Методична розробка</w:t>
      </w:r>
    </w:p>
    <w:p w:rsidR="008E65B7" w:rsidRPr="00902981" w:rsidRDefault="008E65B7" w:rsidP="008E65B7">
      <w:pPr>
        <w:jc w:val="center"/>
        <w:rPr>
          <w:rFonts w:ascii="Times New Roman" w:hAnsi="Times New Roman" w:cs="Times New Roman"/>
          <w:b/>
          <w:sz w:val="28"/>
          <w:szCs w:val="28"/>
          <w:lang w:val="uk-UA"/>
        </w:rPr>
      </w:pPr>
      <w:r w:rsidRPr="00902981">
        <w:rPr>
          <w:rFonts w:ascii="Times New Roman" w:hAnsi="Times New Roman" w:cs="Times New Roman"/>
          <w:b/>
          <w:sz w:val="28"/>
          <w:szCs w:val="28"/>
          <w:lang w:val="uk-UA"/>
        </w:rPr>
        <w:t>відкритого уроку на тему:</w:t>
      </w:r>
    </w:p>
    <w:p w:rsidR="008E65B7" w:rsidRPr="00902981" w:rsidRDefault="008E65B7" w:rsidP="008E65B7">
      <w:pPr>
        <w:jc w:val="center"/>
        <w:rPr>
          <w:rFonts w:ascii="Times New Roman" w:hAnsi="Times New Roman" w:cs="Times New Roman"/>
          <w:b/>
          <w:sz w:val="28"/>
          <w:szCs w:val="28"/>
          <w:lang w:val="uk-UA"/>
        </w:rPr>
      </w:pPr>
    </w:p>
    <w:p w:rsidR="008E65B7" w:rsidRPr="00902981" w:rsidRDefault="005B215C" w:rsidP="008E65B7">
      <w:pPr>
        <w:rPr>
          <w:rFonts w:ascii="Times New Roman" w:hAnsi="Times New Roman" w:cs="Times New Roman"/>
          <w:sz w:val="28"/>
          <w:szCs w:val="28"/>
          <w:lang w:val="uk-UA"/>
        </w:rPr>
      </w:pPr>
      <w:r w:rsidRPr="00902981">
        <w:rPr>
          <w:rFonts w:ascii="Times New Roman" w:hAnsi="Times New Roman" w:cs="Times New Roman"/>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75pt;height:77.25pt" fillcolor="#b2a1c7 [1943]" strokecolor="#5f497a [2407]" strokeweight="1.5pt">
            <v:fill color2="#b2a1c7 [1943]" rotate="t"/>
            <v:shadow color="#b2b2b2" opacity="52429f" offset="3pt"/>
            <v:textpath style="font-family:&quot;Times New Roman&quot;;v-text-kern:t" trim="t" fitpath="t" string="&quot;Професійний імідж. &#10;Значення зовнішнього вигляду&quot;"/>
          </v:shape>
        </w:pict>
      </w:r>
    </w:p>
    <w:p w:rsidR="008E65B7" w:rsidRPr="00902981" w:rsidRDefault="008E65B7" w:rsidP="008E65B7">
      <w:pPr>
        <w:rPr>
          <w:rFonts w:ascii="Times New Roman" w:hAnsi="Times New Roman" w:cs="Times New Roman"/>
          <w:sz w:val="28"/>
          <w:szCs w:val="28"/>
          <w:lang w:val="uk-UA"/>
        </w:rPr>
      </w:pPr>
    </w:p>
    <w:p w:rsidR="008E65B7" w:rsidRPr="00902981" w:rsidRDefault="008E65B7" w:rsidP="008E65B7">
      <w:pPr>
        <w:tabs>
          <w:tab w:val="left" w:pos="3855"/>
        </w:tabs>
        <w:jc w:val="center"/>
        <w:rPr>
          <w:rFonts w:ascii="Times New Roman" w:hAnsi="Times New Roman" w:cs="Times New Roman"/>
          <w:sz w:val="28"/>
          <w:szCs w:val="28"/>
          <w:lang w:val="uk-UA"/>
        </w:rPr>
      </w:pPr>
      <w:r w:rsidRPr="00902981">
        <w:rPr>
          <w:rFonts w:ascii="Times New Roman" w:hAnsi="Times New Roman" w:cs="Times New Roman"/>
          <w:noProof/>
          <w:sz w:val="28"/>
          <w:szCs w:val="28"/>
          <w:lang w:val="uk-UA"/>
        </w:rPr>
        <w:drawing>
          <wp:inline distT="0" distB="0" distL="0" distR="0">
            <wp:extent cx="4210050" cy="2657475"/>
            <wp:effectExtent l="19050" t="0" r="0" b="0"/>
            <wp:docPr id="8" name="Рисунок 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0189" cy="2657563"/>
                    </a:xfrm>
                    <a:prstGeom prst="rect">
                      <a:avLst/>
                    </a:prstGeom>
                    <a:ln>
                      <a:noFill/>
                    </a:ln>
                    <a:effectLst>
                      <a:softEdge rad="112500"/>
                    </a:effectLst>
                  </pic:spPr>
                </pic:pic>
              </a:graphicData>
            </a:graphic>
          </wp:inline>
        </w:drawing>
      </w:r>
    </w:p>
    <w:p w:rsidR="008E65B7" w:rsidRPr="00902981" w:rsidRDefault="008E65B7" w:rsidP="008E65B7">
      <w:pPr>
        <w:jc w:val="center"/>
        <w:rPr>
          <w:rFonts w:ascii="Times New Roman" w:hAnsi="Times New Roman" w:cs="Times New Roman"/>
          <w:sz w:val="28"/>
          <w:szCs w:val="28"/>
          <w:lang w:val="uk-UA"/>
        </w:rPr>
      </w:pPr>
    </w:p>
    <w:p w:rsidR="008E65B7" w:rsidRPr="00902981" w:rsidRDefault="008E65B7" w:rsidP="008E65B7">
      <w:pPr>
        <w:jc w:val="center"/>
        <w:rPr>
          <w:rFonts w:ascii="Times New Roman" w:hAnsi="Times New Roman" w:cs="Times New Roman"/>
          <w:sz w:val="28"/>
          <w:szCs w:val="28"/>
          <w:lang w:val="uk-UA"/>
        </w:rPr>
      </w:pPr>
      <w:r w:rsidRPr="00902981">
        <w:rPr>
          <w:rFonts w:ascii="Times New Roman" w:hAnsi="Times New Roman" w:cs="Times New Roman"/>
          <w:sz w:val="28"/>
          <w:szCs w:val="28"/>
          <w:lang w:val="uk-UA"/>
        </w:rPr>
        <w:t>2018 р.</w:t>
      </w:r>
    </w:p>
    <w:p w:rsidR="00AF3FE3" w:rsidRPr="00902981" w:rsidRDefault="00AF3FE3" w:rsidP="000B7BF7">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sectPr w:rsidR="00AF3FE3" w:rsidRPr="00902981" w:rsidSect="00902981">
          <w:footerReference w:type="default" r:id="rId9"/>
          <w:pgSz w:w="11906" w:h="16838"/>
          <w:pgMar w:top="1134" w:right="850" w:bottom="1134" w:left="1701" w:header="708" w:footer="708" w:gutter="0"/>
          <w:cols w:space="708"/>
          <w:titlePg/>
          <w:docGrid w:linePitch="360"/>
        </w:sectPr>
      </w:pPr>
    </w:p>
    <w:p w:rsidR="00AF3FE3" w:rsidRPr="00902981" w:rsidRDefault="00AF3FE3" w:rsidP="00A93635">
      <w:pPr>
        <w:spacing w:after="0" w:line="360" w:lineRule="auto"/>
        <w:ind w:firstLine="709"/>
        <w:jc w:val="both"/>
        <w:rPr>
          <w:rFonts w:ascii="Times New Roman" w:hAnsi="Times New Roman" w:cs="Times New Roman"/>
          <w:sz w:val="28"/>
          <w:szCs w:val="28"/>
          <w:lang w:val="uk-UA"/>
        </w:rPr>
      </w:pPr>
      <w:r w:rsidRPr="00902981">
        <w:rPr>
          <w:rFonts w:ascii="Times New Roman" w:hAnsi="Times New Roman" w:cs="Times New Roman"/>
          <w:b/>
          <w:sz w:val="28"/>
          <w:szCs w:val="28"/>
          <w:lang w:val="uk-UA"/>
        </w:rPr>
        <w:lastRenderedPageBreak/>
        <w:t xml:space="preserve">Бенедіс Наталія Олександрівна. </w:t>
      </w:r>
      <w:r w:rsidR="00A93635" w:rsidRPr="00902981">
        <w:rPr>
          <w:rFonts w:ascii="Times New Roman" w:eastAsia="Times New Roman" w:hAnsi="Times New Roman" w:cs="Times New Roman"/>
          <w:sz w:val="28"/>
          <w:szCs w:val="28"/>
          <w:lang w:val="uk-UA"/>
        </w:rPr>
        <w:t>Методична розробка відкритого уроку</w:t>
      </w:r>
      <w:r w:rsidRPr="00902981">
        <w:rPr>
          <w:rFonts w:ascii="Times New Roman" w:eastAsia="Times New Roman" w:hAnsi="Times New Roman" w:cs="Times New Roman"/>
          <w:sz w:val="28"/>
          <w:szCs w:val="28"/>
          <w:lang w:val="uk-UA"/>
        </w:rPr>
        <w:t xml:space="preserve"> на тему</w:t>
      </w:r>
      <w:r w:rsidRPr="00902981">
        <w:rPr>
          <w:rFonts w:ascii="Times New Roman" w:hAnsi="Times New Roman" w:cs="Times New Roman"/>
          <w:sz w:val="28"/>
          <w:szCs w:val="28"/>
          <w:lang w:val="uk-UA"/>
        </w:rPr>
        <w:t>: “</w:t>
      </w:r>
      <w:r w:rsidR="00A93635" w:rsidRPr="00902981">
        <w:rPr>
          <w:rFonts w:ascii="Times New Roman" w:hAnsi="Times New Roman" w:cs="Times New Roman"/>
          <w:sz w:val="28"/>
          <w:szCs w:val="28"/>
          <w:lang w:val="uk-UA"/>
        </w:rPr>
        <w:t>Професійний імідж. Значення зовнішнього вигляду.</w:t>
      </w:r>
      <w:r w:rsidRPr="00902981">
        <w:rPr>
          <w:rFonts w:ascii="Times New Roman" w:hAnsi="Times New Roman" w:cs="Times New Roman"/>
          <w:sz w:val="28"/>
          <w:szCs w:val="28"/>
          <w:lang w:val="uk-UA"/>
        </w:rPr>
        <w:t xml:space="preserve">” </w:t>
      </w:r>
      <w:r w:rsidRPr="00902981">
        <w:rPr>
          <w:rFonts w:ascii="Times New Roman" w:hAnsi="Times New Roman" w:cs="Times New Roman"/>
          <w:color w:val="000000"/>
          <w:sz w:val="28"/>
          <w:szCs w:val="28"/>
          <w:lang w:val="uk-UA"/>
        </w:rPr>
        <w:t xml:space="preserve">– Київ: ДНЗ «Київське обласне ВПУ харчових технологій та </w:t>
      </w:r>
      <w:r w:rsidR="00A47011" w:rsidRPr="00902981">
        <w:rPr>
          <w:rFonts w:ascii="Times New Roman" w:hAnsi="Times New Roman" w:cs="Times New Roman"/>
          <w:color w:val="000000"/>
          <w:sz w:val="28"/>
          <w:szCs w:val="28"/>
          <w:lang w:val="uk-UA"/>
        </w:rPr>
        <w:t>ресторанного сервісу», 2018 – 20</w:t>
      </w:r>
      <w:r w:rsidRPr="00902981">
        <w:rPr>
          <w:rFonts w:ascii="Times New Roman" w:hAnsi="Times New Roman" w:cs="Times New Roman"/>
          <w:color w:val="000000"/>
          <w:sz w:val="28"/>
          <w:szCs w:val="28"/>
          <w:lang w:val="uk-UA"/>
        </w:rPr>
        <w:t xml:space="preserve"> ст.</w:t>
      </w:r>
    </w:p>
    <w:p w:rsidR="00AF3FE3" w:rsidRPr="00902981" w:rsidRDefault="00AF3FE3" w:rsidP="00AF3FE3">
      <w:pPr>
        <w:spacing w:line="360" w:lineRule="auto"/>
        <w:jc w:val="center"/>
        <w:rPr>
          <w:rFonts w:ascii="Times New Roman" w:hAnsi="Times New Roman" w:cs="Times New Roman"/>
          <w:b/>
          <w:sz w:val="28"/>
          <w:szCs w:val="28"/>
          <w:lang w:val="uk-UA"/>
        </w:rPr>
      </w:pPr>
    </w:p>
    <w:p w:rsidR="00AF3FE3" w:rsidRPr="00902981" w:rsidRDefault="00AF3FE3" w:rsidP="00AF3FE3">
      <w:pPr>
        <w:spacing w:after="0" w:line="360" w:lineRule="auto"/>
        <w:ind w:firstLine="709"/>
        <w:jc w:val="both"/>
        <w:rPr>
          <w:rFonts w:ascii="Times New Roman" w:hAnsi="Times New Roman" w:cs="Times New Roman"/>
          <w:b/>
          <w:sz w:val="28"/>
          <w:szCs w:val="28"/>
          <w:lang w:val="uk-UA"/>
        </w:rPr>
      </w:pPr>
    </w:p>
    <w:p w:rsidR="00AF3FE3" w:rsidRPr="00902981" w:rsidRDefault="00AF3FE3" w:rsidP="00AF3FE3">
      <w:pPr>
        <w:spacing w:after="0" w:line="360" w:lineRule="auto"/>
        <w:ind w:firstLine="709"/>
        <w:jc w:val="both"/>
        <w:rPr>
          <w:rFonts w:ascii="Times New Roman" w:hAnsi="Times New Roman" w:cs="Times New Roman"/>
          <w:b/>
          <w:sz w:val="28"/>
          <w:szCs w:val="28"/>
          <w:lang w:val="uk-UA"/>
        </w:rPr>
      </w:pPr>
    </w:p>
    <w:p w:rsidR="00AF3FE3" w:rsidRPr="00902981" w:rsidRDefault="00AF3FE3" w:rsidP="00AF3FE3">
      <w:pPr>
        <w:spacing w:after="0" w:line="360" w:lineRule="auto"/>
        <w:ind w:firstLine="709"/>
        <w:jc w:val="both"/>
        <w:rPr>
          <w:rFonts w:ascii="Times New Roman" w:hAnsi="Times New Roman" w:cs="Times New Roman"/>
          <w:b/>
          <w:sz w:val="28"/>
          <w:szCs w:val="28"/>
          <w:lang w:val="uk-UA"/>
        </w:rPr>
      </w:pPr>
    </w:p>
    <w:p w:rsidR="00AF3FE3" w:rsidRPr="00902981" w:rsidRDefault="00AF3FE3" w:rsidP="00AF3FE3">
      <w:pPr>
        <w:spacing w:after="0" w:line="360" w:lineRule="auto"/>
        <w:ind w:firstLine="709"/>
        <w:jc w:val="both"/>
        <w:rPr>
          <w:rFonts w:ascii="Times New Roman" w:hAnsi="Times New Roman" w:cs="Times New Roman"/>
          <w:sz w:val="28"/>
          <w:szCs w:val="28"/>
          <w:lang w:val="uk-UA"/>
        </w:rPr>
      </w:pPr>
      <w:r w:rsidRPr="00902981">
        <w:rPr>
          <w:rFonts w:ascii="Times New Roman" w:hAnsi="Times New Roman" w:cs="Times New Roman"/>
          <w:b/>
          <w:sz w:val="28"/>
          <w:szCs w:val="28"/>
          <w:lang w:val="uk-UA"/>
        </w:rPr>
        <w:t xml:space="preserve">Автор: </w:t>
      </w:r>
      <w:r w:rsidRPr="00902981">
        <w:rPr>
          <w:rFonts w:ascii="Times New Roman" w:hAnsi="Times New Roman" w:cs="Times New Roman"/>
          <w:sz w:val="28"/>
          <w:szCs w:val="28"/>
          <w:lang w:val="uk-UA"/>
        </w:rPr>
        <w:t xml:space="preserve">Бенедіс Наталія Олександрівна, практичний психолог (спеціаліст ІІ категорії), </w:t>
      </w:r>
      <w:r w:rsidR="00A47011" w:rsidRPr="00902981">
        <w:rPr>
          <w:rFonts w:ascii="Times New Roman" w:hAnsi="Times New Roman" w:cs="Times New Roman"/>
          <w:sz w:val="28"/>
          <w:szCs w:val="28"/>
          <w:lang w:val="uk-UA"/>
        </w:rPr>
        <w:t>викладач предметів</w:t>
      </w:r>
      <w:r w:rsidRPr="00902981">
        <w:rPr>
          <w:rFonts w:ascii="Times New Roman" w:hAnsi="Times New Roman" w:cs="Times New Roman"/>
          <w:sz w:val="28"/>
          <w:szCs w:val="28"/>
          <w:lang w:val="uk-UA"/>
        </w:rPr>
        <w:t xml:space="preserve"> </w:t>
      </w:r>
      <w:r w:rsidR="00A47011" w:rsidRPr="00902981">
        <w:rPr>
          <w:rFonts w:ascii="Times New Roman" w:hAnsi="Times New Roman" w:cs="Times New Roman"/>
          <w:sz w:val="28"/>
          <w:szCs w:val="28"/>
          <w:lang w:val="uk-UA"/>
        </w:rPr>
        <w:t>«Професійна етика і психологія» та</w:t>
      </w:r>
      <w:r w:rsidRPr="00902981">
        <w:rPr>
          <w:rFonts w:ascii="Times New Roman" w:hAnsi="Times New Roman" w:cs="Times New Roman"/>
          <w:sz w:val="28"/>
          <w:szCs w:val="28"/>
          <w:lang w:val="uk-UA"/>
        </w:rPr>
        <w:t xml:space="preserve"> «Основи психології, етики й етикету» </w:t>
      </w:r>
      <w:r w:rsidR="00A93635" w:rsidRPr="00902981">
        <w:rPr>
          <w:rFonts w:ascii="Times New Roman" w:hAnsi="Times New Roman" w:cs="Times New Roman"/>
          <w:sz w:val="28"/>
          <w:szCs w:val="28"/>
          <w:lang w:val="uk-UA"/>
        </w:rPr>
        <w:t xml:space="preserve">в </w:t>
      </w:r>
      <w:r w:rsidRPr="00902981">
        <w:rPr>
          <w:rFonts w:ascii="Times New Roman" w:hAnsi="Times New Roman" w:cs="Times New Roman"/>
          <w:sz w:val="28"/>
          <w:szCs w:val="28"/>
          <w:lang w:val="uk-UA"/>
        </w:rPr>
        <w:t>ДНЗ «Київське обласне вище професійне училище харчових техн</w:t>
      </w:r>
      <w:bookmarkStart w:id="0" w:name="_GoBack"/>
      <w:bookmarkEnd w:id="0"/>
      <w:r w:rsidRPr="00902981">
        <w:rPr>
          <w:rFonts w:ascii="Times New Roman" w:hAnsi="Times New Roman" w:cs="Times New Roman"/>
          <w:sz w:val="28"/>
          <w:szCs w:val="28"/>
          <w:lang w:val="uk-UA"/>
        </w:rPr>
        <w:t>ологій та ресторанного сервісу».</w:t>
      </w:r>
    </w:p>
    <w:p w:rsidR="00AF3FE3" w:rsidRPr="00902981" w:rsidRDefault="00AF3FE3" w:rsidP="00AF3FE3">
      <w:pPr>
        <w:spacing w:after="0" w:line="360" w:lineRule="auto"/>
        <w:ind w:firstLine="709"/>
        <w:jc w:val="both"/>
        <w:rPr>
          <w:rFonts w:ascii="Times New Roman" w:hAnsi="Times New Roman" w:cs="Times New Roman"/>
          <w:b/>
          <w:i/>
          <w:sz w:val="28"/>
          <w:szCs w:val="28"/>
          <w:lang w:val="uk-UA"/>
        </w:rPr>
      </w:pPr>
    </w:p>
    <w:p w:rsidR="00AF3FE3" w:rsidRPr="00902981" w:rsidRDefault="00AF3FE3" w:rsidP="00AF3FE3">
      <w:pPr>
        <w:spacing w:after="0" w:line="360" w:lineRule="auto"/>
        <w:ind w:firstLine="709"/>
        <w:jc w:val="both"/>
        <w:rPr>
          <w:rFonts w:ascii="Times New Roman" w:hAnsi="Times New Roman" w:cs="Times New Roman"/>
          <w:b/>
          <w:i/>
          <w:sz w:val="28"/>
          <w:szCs w:val="28"/>
          <w:lang w:val="uk-UA"/>
        </w:rPr>
      </w:pPr>
    </w:p>
    <w:p w:rsidR="00AF3FE3" w:rsidRPr="00902981" w:rsidRDefault="00AF3FE3" w:rsidP="00AF3FE3">
      <w:pPr>
        <w:spacing w:after="0" w:line="360" w:lineRule="auto"/>
        <w:ind w:firstLine="709"/>
        <w:jc w:val="both"/>
        <w:rPr>
          <w:rFonts w:ascii="Times New Roman" w:hAnsi="Times New Roman" w:cs="Times New Roman"/>
          <w:b/>
          <w:i/>
          <w:sz w:val="28"/>
          <w:szCs w:val="28"/>
          <w:lang w:val="uk-UA"/>
        </w:rPr>
      </w:pPr>
    </w:p>
    <w:p w:rsidR="00AF3FE3" w:rsidRPr="00902981" w:rsidRDefault="00AF3FE3" w:rsidP="00AF3FE3">
      <w:pPr>
        <w:spacing w:after="0" w:line="360" w:lineRule="auto"/>
        <w:ind w:firstLine="709"/>
        <w:jc w:val="both"/>
        <w:rPr>
          <w:rFonts w:ascii="Times New Roman" w:hAnsi="Times New Roman" w:cs="Times New Roman"/>
          <w:b/>
          <w:i/>
          <w:sz w:val="28"/>
          <w:szCs w:val="28"/>
          <w:lang w:val="uk-UA"/>
        </w:rPr>
      </w:pPr>
    </w:p>
    <w:p w:rsidR="00AF3FE3" w:rsidRPr="009252B9" w:rsidRDefault="00AF3FE3" w:rsidP="00AF3FE3">
      <w:pPr>
        <w:spacing w:line="360" w:lineRule="auto"/>
        <w:ind w:firstLine="709"/>
        <w:jc w:val="both"/>
        <w:rPr>
          <w:rFonts w:ascii="Times New Roman" w:hAnsi="Times New Roman" w:cs="Times New Roman"/>
          <w:color w:val="000000" w:themeColor="text1"/>
          <w:sz w:val="28"/>
          <w:szCs w:val="28"/>
          <w:lang w:val="uk-UA"/>
        </w:rPr>
      </w:pPr>
      <w:r w:rsidRPr="009252B9">
        <w:rPr>
          <w:rFonts w:ascii="Times New Roman" w:hAnsi="Times New Roman" w:cs="Times New Roman"/>
          <w:b/>
          <w:color w:val="000000" w:themeColor="text1"/>
          <w:sz w:val="28"/>
          <w:szCs w:val="28"/>
          <w:lang w:val="uk-UA"/>
        </w:rPr>
        <w:t xml:space="preserve">Технічний редактор: </w:t>
      </w:r>
      <w:r w:rsidRPr="009252B9">
        <w:rPr>
          <w:rFonts w:ascii="Times New Roman" w:hAnsi="Times New Roman" w:cs="Times New Roman"/>
          <w:color w:val="000000" w:themeColor="text1"/>
          <w:sz w:val="28"/>
          <w:szCs w:val="28"/>
          <w:lang w:val="uk-UA"/>
        </w:rPr>
        <w:t>Баб’як Віталій Олександрович – викладач предмета «Інформаційні технології» ДНЗ «Київське обласне ВПУ харчових технологій та ресторанного сервісу».</w:t>
      </w:r>
    </w:p>
    <w:p w:rsidR="00A93635" w:rsidRPr="00902981" w:rsidRDefault="00A93635" w:rsidP="000B7BF7">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sectPr w:rsidR="00A93635" w:rsidRPr="00902981" w:rsidSect="00684A7B">
          <w:pgSz w:w="11906" w:h="16838"/>
          <w:pgMar w:top="1134" w:right="850" w:bottom="1134" w:left="1701" w:header="708" w:footer="708" w:gutter="0"/>
          <w:cols w:space="708"/>
          <w:docGrid w:linePitch="360"/>
        </w:sectPr>
      </w:pPr>
    </w:p>
    <w:p w:rsidR="00AF3FE3" w:rsidRPr="00902981" w:rsidRDefault="00AF3FE3" w:rsidP="000B7BF7">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pPr>
      <w:r w:rsidRPr="00902981">
        <w:rPr>
          <w:rFonts w:ascii="Times New Roman" w:eastAsia="Times New Roman" w:hAnsi="Times New Roman" w:cs="Times New Roman"/>
          <w:b/>
          <w:bCs/>
          <w:sz w:val="28"/>
          <w:szCs w:val="28"/>
          <w:bdr w:val="none" w:sz="0" w:space="0" w:color="auto" w:frame="1"/>
          <w:lang w:val="uk-UA"/>
        </w:rPr>
        <w:lastRenderedPageBreak/>
        <w:t>АНОТАЦІЯ</w:t>
      </w:r>
    </w:p>
    <w:p w:rsidR="00A5294A" w:rsidRPr="00902981" w:rsidRDefault="00A5294A" w:rsidP="00A5294A">
      <w:pPr>
        <w:spacing w:after="0" w:line="360" w:lineRule="auto"/>
        <w:ind w:firstLine="70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 xml:space="preserve">У зібраному матеріалі розглядаються  </w:t>
      </w:r>
      <w:r w:rsidR="00500C94" w:rsidRPr="00902981">
        <w:rPr>
          <w:rFonts w:ascii="Times New Roman" w:hAnsi="Times New Roman" w:cs="Times New Roman"/>
          <w:color w:val="000000" w:themeColor="text1"/>
          <w:sz w:val="28"/>
          <w:szCs w:val="28"/>
          <w:lang w:val="uk-UA"/>
        </w:rPr>
        <w:t xml:space="preserve">теоретичні та </w:t>
      </w:r>
      <w:r w:rsidRPr="00902981">
        <w:rPr>
          <w:rFonts w:ascii="Times New Roman" w:hAnsi="Times New Roman" w:cs="Times New Roman"/>
          <w:color w:val="000000" w:themeColor="text1"/>
          <w:sz w:val="28"/>
          <w:szCs w:val="28"/>
          <w:lang w:val="uk-UA"/>
        </w:rPr>
        <w:t xml:space="preserve">практичні засади діяльності зі створення сприятливого </w:t>
      </w:r>
      <w:r w:rsidR="00500C94" w:rsidRPr="00902981">
        <w:rPr>
          <w:rFonts w:ascii="Times New Roman" w:hAnsi="Times New Roman" w:cs="Times New Roman"/>
          <w:color w:val="000000" w:themeColor="text1"/>
          <w:sz w:val="28"/>
          <w:szCs w:val="28"/>
          <w:lang w:val="uk-UA"/>
        </w:rPr>
        <w:t xml:space="preserve">зовнішнього вигляду </w:t>
      </w:r>
      <w:r w:rsidRPr="00902981">
        <w:rPr>
          <w:rFonts w:ascii="Times New Roman" w:hAnsi="Times New Roman" w:cs="Times New Roman"/>
          <w:color w:val="000000" w:themeColor="text1"/>
          <w:sz w:val="28"/>
          <w:szCs w:val="28"/>
          <w:lang w:val="uk-UA"/>
        </w:rPr>
        <w:t>в учнівських колективах професійних (професійно-технічних) навчальних закладах,</w:t>
      </w:r>
      <w:r w:rsidR="00500C94" w:rsidRPr="00902981">
        <w:rPr>
          <w:rFonts w:ascii="Times New Roman" w:hAnsi="Times New Roman" w:cs="Times New Roman"/>
          <w:color w:val="000000" w:themeColor="text1"/>
          <w:sz w:val="28"/>
          <w:szCs w:val="28"/>
          <w:lang w:val="uk-UA"/>
        </w:rPr>
        <w:t xml:space="preserve"> які навчаються за професією «Офіціант; бармен»,</w:t>
      </w:r>
      <w:r w:rsidRPr="00902981">
        <w:rPr>
          <w:rFonts w:ascii="Times New Roman" w:hAnsi="Times New Roman" w:cs="Times New Roman"/>
          <w:color w:val="000000" w:themeColor="text1"/>
          <w:sz w:val="28"/>
          <w:szCs w:val="28"/>
          <w:lang w:val="uk-UA"/>
        </w:rPr>
        <w:t xml:space="preserve"> з метою розвитку </w:t>
      </w:r>
      <w:r w:rsidR="00500C94" w:rsidRPr="00902981">
        <w:rPr>
          <w:rFonts w:ascii="Times New Roman" w:hAnsi="Times New Roman" w:cs="Times New Roman"/>
          <w:color w:val="000000" w:themeColor="text1"/>
          <w:sz w:val="28"/>
          <w:szCs w:val="28"/>
          <w:lang w:val="uk-UA"/>
        </w:rPr>
        <w:t>професійного іміджу під час навчально-виробничої та навчально-виховної діяльності</w:t>
      </w:r>
      <w:r w:rsidRPr="00902981">
        <w:rPr>
          <w:rFonts w:ascii="Times New Roman" w:hAnsi="Times New Roman" w:cs="Times New Roman"/>
          <w:color w:val="000000" w:themeColor="text1"/>
          <w:sz w:val="28"/>
          <w:szCs w:val="28"/>
          <w:lang w:val="uk-UA"/>
        </w:rPr>
        <w:t xml:space="preserve">. </w:t>
      </w:r>
    </w:p>
    <w:p w:rsidR="002F79C5" w:rsidRPr="00902981" w:rsidRDefault="00A5294A" w:rsidP="00A5294A">
      <w:pPr>
        <w:spacing w:after="0" w:line="360" w:lineRule="auto"/>
        <w:ind w:firstLine="70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Розглядают</w:t>
      </w:r>
      <w:r w:rsidR="002F79C5" w:rsidRPr="00902981">
        <w:rPr>
          <w:rFonts w:ascii="Times New Roman" w:hAnsi="Times New Roman" w:cs="Times New Roman"/>
          <w:color w:val="000000" w:themeColor="text1"/>
          <w:sz w:val="28"/>
          <w:szCs w:val="28"/>
          <w:lang w:val="uk-UA"/>
        </w:rPr>
        <w:t>ься такі проблеми, як  поглибити</w:t>
      </w:r>
      <w:r w:rsidRPr="00902981">
        <w:rPr>
          <w:rFonts w:ascii="Times New Roman" w:hAnsi="Times New Roman" w:cs="Times New Roman"/>
          <w:color w:val="000000" w:themeColor="text1"/>
          <w:sz w:val="28"/>
          <w:szCs w:val="28"/>
          <w:lang w:val="uk-UA"/>
        </w:rPr>
        <w:t xml:space="preserve"> знання </w:t>
      </w:r>
      <w:r w:rsidR="002F79C5" w:rsidRPr="00902981">
        <w:rPr>
          <w:rFonts w:ascii="Times New Roman" w:hAnsi="Times New Roman" w:cs="Times New Roman"/>
          <w:color w:val="000000" w:themeColor="text1"/>
          <w:sz w:val="28"/>
          <w:szCs w:val="28"/>
          <w:lang w:val="uk-UA"/>
        </w:rPr>
        <w:t xml:space="preserve">про особливості формування професійного іміджу та розширити </w:t>
      </w:r>
      <w:r w:rsidRPr="00902981">
        <w:rPr>
          <w:rFonts w:ascii="Times New Roman" w:hAnsi="Times New Roman" w:cs="Times New Roman"/>
          <w:color w:val="000000" w:themeColor="text1"/>
          <w:sz w:val="28"/>
          <w:szCs w:val="28"/>
          <w:lang w:val="uk-UA"/>
        </w:rPr>
        <w:t xml:space="preserve">уявлення про </w:t>
      </w:r>
      <w:r w:rsidR="002F79C5" w:rsidRPr="00902981">
        <w:rPr>
          <w:rFonts w:ascii="Times New Roman" w:hAnsi="Times New Roman" w:cs="Times New Roman"/>
          <w:color w:val="000000" w:themeColor="text1"/>
          <w:sz w:val="28"/>
          <w:szCs w:val="28"/>
          <w:lang w:val="uk-UA"/>
        </w:rPr>
        <w:t xml:space="preserve">значення зовнішнього вигляду. </w:t>
      </w:r>
    </w:p>
    <w:p w:rsidR="00A5294A" w:rsidRPr="00902981" w:rsidRDefault="00A5294A" w:rsidP="00A5294A">
      <w:pPr>
        <w:spacing w:after="0" w:line="360" w:lineRule="auto"/>
        <w:ind w:firstLine="70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 xml:space="preserve">Ці матеріали будуть корисними для </w:t>
      </w:r>
      <w:r w:rsidR="002F79C5" w:rsidRPr="00902981">
        <w:rPr>
          <w:rFonts w:ascii="Times New Roman" w:hAnsi="Times New Roman" w:cs="Times New Roman"/>
          <w:color w:val="000000" w:themeColor="text1"/>
          <w:sz w:val="28"/>
          <w:szCs w:val="28"/>
          <w:lang w:val="uk-UA"/>
        </w:rPr>
        <w:t xml:space="preserve">педагогічних працівників, учнів, які навчаються за професією «Офіціант; бармен», </w:t>
      </w:r>
      <w:r w:rsidRPr="00902981">
        <w:rPr>
          <w:rFonts w:ascii="Times New Roman" w:hAnsi="Times New Roman" w:cs="Times New Roman"/>
          <w:color w:val="000000" w:themeColor="text1"/>
          <w:sz w:val="28"/>
          <w:szCs w:val="28"/>
          <w:lang w:val="uk-UA"/>
        </w:rPr>
        <w:t>керівників навчальних закладів, майстрів виробничого навчання, класних керівників та кураторів ПТНЗ.</w:t>
      </w:r>
    </w:p>
    <w:p w:rsidR="00A5294A" w:rsidRPr="00902981" w:rsidRDefault="00A5294A" w:rsidP="000B7BF7">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pPr>
    </w:p>
    <w:p w:rsidR="00AF3FE3" w:rsidRPr="00902981" w:rsidRDefault="00AF3FE3" w:rsidP="00AF3FE3">
      <w:pPr>
        <w:spacing w:after="0" w:line="360" w:lineRule="auto"/>
        <w:ind w:firstLine="709"/>
        <w:rPr>
          <w:rFonts w:ascii="Times New Roman" w:eastAsia="Times New Roman" w:hAnsi="Times New Roman" w:cs="Times New Roman"/>
          <w:b/>
          <w:bCs/>
          <w:sz w:val="28"/>
          <w:szCs w:val="28"/>
          <w:bdr w:val="none" w:sz="0" w:space="0" w:color="auto" w:frame="1"/>
          <w:lang w:val="uk-UA"/>
        </w:rPr>
      </w:pPr>
    </w:p>
    <w:p w:rsidR="00AF3FE3" w:rsidRPr="00902981" w:rsidRDefault="00AF3FE3" w:rsidP="000B7BF7">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pPr>
    </w:p>
    <w:p w:rsidR="00AF3FE3" w:rsidRPr="00902981" w:rsidRDefault="00AF3FE3" w:rsidP="000B7BF7">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sectPr w:rsidR="00AF3FE3" w:rsidRPr="00902981" w:rsidSect="00684A7B">
          <w:pgSz w:w="11906" w:h="16838"/>
          <w:pgMar w:top="1134" w:right="850" w:bottom="1134" w:left="1701" w:header="708" w:footer="708" w:gutter="0"/>
          <w:cols w:space="708"/>
          <w:docGrid w:linePitch="360"/>
        </w:sectPr>
      </w:pPr>
    </w:p>
    <w:p w:rsidR="00AF3FE3" w:rsidRPr="00902981" w:rsidRDefault="00AF3FE3" w:rsidP="00A5294A">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pPr>
      <w:r w:rsidRPr="00902981">
        <w:rPr>
          <w:rFonts w:ascii="Times New Roman" w:eastAsia="Times New Roman" w:hAnsi="Times New Roman" w:cs="Times New Roman"/>
          <w:b/>
          <w:bCs/>
          <w:sz w:val="28"/>
          <w:szCs w:val="28"/>
          <w:bdr w:val="none" w:sz="0" w:space="0" w:color="auto" w:frame="1"/>
          <w:lang w:val="uk-UA"/>
        </w:rPr>
        <w:lastRenderedPageBreak/>
        <w:t>ЗМІСТ</w:t>
      </w:r>
    </w:p>
    <w:p w:rsidR="00AF3FE3" w:rsidRPr="00902981" w:rsidRDefault="00AF3FE3" w:rsidP="00AF3FE3">
      <w:pPr>
        <w:spacing w:after="0" w:line="360" w:lineRule="auto"/>
        <w:ind w:firstLine="709"/>
        <w:jc w:val="both"/>
        <w:rPr>
          <w:rFonts w:ascii="Times New Roman" w:eastAsia="Times New Roman" w:hAnsi="Times New Roman" w:cs="Times New Roman"/>
          <w:bCs/>
          <w:sz w:val="28"/>
          <w:szCs w:val="28"/>
          <w:bdr w:val="none" w:sz="0" w:space="0" w:color="auto" w:frame="1"/>
          <w:lang w:val="uk-UA"/>
        </w:rPr>
      </w:pPr>
      <w:r w:rsidRPr="00902981">
        <w:rPr>
          <w:rFonts w:ascii="Times New Roman" w:eastAsia="Times New Roman" w:hAnsi="Times New Roman" w:cs="Times New Roman"/>
          <w:bCs/>
          <w:sz w:val="28"/>
          <w:szCs w:val="28"/>
          <w:bdr w:val="none" w:sz="0" w:space="0" w:color="auto" w:frame="1"/>
          <w:lang w:val="uk-UA"/>
        </w:rPr>
        <w:t>В</w:t>
      </w:r>
      <w:r w:rsidR="009E336C" w:rsidRPr="00902981">
        <w:rPr>
          <w:rFonts w:ascii="Times New Roman" w:eastAsia="Times New Roman" w:hAnsi="Times New Roman" w:cs="Times New Roman"/>
          <w:bCs/>
          <w:sz w:val="28"/>
          <w:szCs w:val="28"/>
          <w:bdr w:val="none" w:sz="0" w:space="0" w:color="auto" w:frame="1"/>
          <w:lang w:val="uk-UA"/>
        </w:rPr>
        <w:t>СТУП</w:t>
      </w:r>
      <w:r w:rsidRPr="00902981">
        <w:rPr>
          <w:rFonts w:ascii="Times New Roman" w:eastAsia="Times New Roman" w:hAnsi="Times New Roman" w:cs="Times New Roman"/>
          <w:bCs/>
          <w:sz w:val="28"/>
          <w:szCs w:val="28"/>
          <w:bdr w:val="none" w:sz="0" w:space="0" w:color="auto" w:frame="1"/>
          <w:lang w:val="uk-UA"/>
        </w:rPr>
        <w:t>…………………………………</w:t>
      </w:r>
      <w:r w:rsidR="009E336C" w:rsidRPr="00902981">
        <w:rPr>
          <w:rFonts w:ascii="Times New Roman" w:eastAsia="Times New Roman" w:hAnsi="Times New Roman" w:cs="Times New Roman"/>
          <w:bCs/>
          <w:sz w:val="28"/>
          <w:szCs w:val="28"/>
          <w:bdr w:val="none" w:sz="0" w:space="0" w:color="auto" w:frame="1"/>
          <w:lang w:val="uk-UA"/>
        </w:rPr>
        <w:t>………………</w:t>
      </w:r>
      <w:r w:rsidR="008C79F3" w:rsidRPr="00902981">
        <w:rPr>
          <w:rFonts w:ascii="Times New Roman" w:eastAsia="Times New Roman" w:hAnsi="Times New Roman" w:cs="Times New Roman"/>
          <w:bCs/>
          <w:sz w:val="28"/>
          <w:szCs w:val="28"/>
          <w:bdr w:val="none" w:sz="0" w:space="0" w:color="auto" w:frame="1"/>
          <w:lang w:val="uk-UA"/>
        </w:rPr>
        <w:t>…………………</w:t>
      </w:r>
      <w:r w:rsidR="00902981" w:rsidRPr="00902981">
        <w:rPr>
          <w:rFonts w:ascii="Times New Roman" w:eastAsia="Times New Roman" w:hAnsi="Times New Roman" w:cs="Times New Roman"/>
          <w:bCs/>
          <w:sz w:val="28"/>
          <w:szCs w:val="28"/>
          <w:bdr w:val="none" w:sz="0" w:space="0" w:color="auto" w:frame="1"/>
          <w:lang w:val="uk-UA"/>
        </w:rPr>
        <w:t>…</w:t>
      </w:r>
      <w:r w:rsidR="008C79F3" w:rsidRPr="00902981">
        <w:rPr>
          <w:rFonts w:ascii="Times New Roman" w:eastAsia="Times New Roman" w:hAnsi="Times New Roman" w:cs="Times New Roman"/>
          <w:bCs/>
          <w:sz w:val="28"/>
          <w:szCs w:val="28"/>
          <w:bdr w:val="none" w:sz="0" w:space="0" w:color="auto" w:frame="1"/>
          <w:lang w:val="uk-UA"/>
        </w:rPr>
        <w:t>5</w:t>
      </w:r>
    </w:p>
    <w:p w:rsidR="00AF3FE3" w:rsidRPr="00902981" w:rsidRDefault="009E336C" w:rsidP="009E336C">
      <w:pPr>
        <w:spacing w:after="0" w:line="360" w:lineRule="auto"/>
        <w:ind w:firstLine="709"/>
        <w:jc w:val="both"/>
        <w:rPr>
          <w:rFonts w:ascii="Times New Roman" w:eastAsia="Times New Roman" w:hAnsi="Times New Roman" w:cs="Times New Roman"/>
          <w:bCs/>
          <w:sz w:val="28"/>
          <w:szCs w:val="28"/>
          <w:bdr w:val="none" w:sz="0" w:space="0" w:color="auto" w:frame="1"/>
          <w:lang w:val="uk-UA"/>
        </w:rPr>
      </w:pPr>
      <w:r w:rsidRPr="00902981">
        <w:rPr>
          <w:rFonts w:ascii="Times New Roman" w:eastAsia="Times New Roman" w:hAnsi="Times New Roman" w:cs="Times New Roman"/>
          <w:bCs/>
          <w:sz w:val="28"/>
          <w:szCs w:val="28"/>
          <w:bdr w:val="none" w:sz="0" w:space="0" w:color="auto" w:frame="1"/>
          <w:lang w:val="uk-UA"/>
        </w:rPr>
        <w:t>1. План-конспект уроку</w:t>
      </w:r>
      <w:r w:rsidR="00AF3FE3" w:rsidRPr="00902981">
        <w:rPr>
          <w:rFonts w:ascii="Times New Roman" w:eastAsia="Times New Roman" w:hAnsi="Times New Roman" w:cs="Times New Roman"/>
          <w:bCs/>
          <w:sz w:val="28"/>
          <w:szCs w:val="28"/>
          <w:bdr w:val="none" w:sz="0" w:space="0" w:color="auto" w:frame="1"/>
          <w:lang w:val="uk-UA"/>
        </w:rPr>
        <w:t>…………………………</w:t>
      </w:r>
      <w:r w:rsidRPr="00902981">
        <w:rPr>
          <w:rFonts w:ascii="Times New Roman" w:eastAsia="Times New Roman" w:hAnsi="Times New Roman" w:cs="Times New Roman"/>
          <w:bCs/>
          <w:sz w:val="28"/>
          <w:szCs w:val="28"/>
          <w:bdr w:val="none" w:sz="0" w:space="0" w:color="auto" w:frame="1"/>
          <w:lang w:val="uk-UA"/>
        </w:rPr>
        <w:t>……………………</w:t>
      </w:r>
      <w:r w:rsidR="008C79F3" w:rsidRPr="00902981">
        <w:rPr>
          <w:rFonts w:ascii="Times New Roman" w:eastAsia="Times New Roman" w:hAnsi="Times New Roman" w:cs="Times New Roman"/>
          <w:bCs/>
          <w:sz w:val="28"/>
          <w:szCs w:val="28"/>
          <w:bdr w:val="none" w:sz="0" w:space="0" w:color="auto" w:frame="1"/>
          <w:lang w:val="uk-UA"/>
        </w:rPr>
        <w:t>…..</w:t>
      </w:r>
      <w:r w:rsidR="00902981" w:rsidRPr="00902981">
        <w:rPr>
          <w:rFonts w:ascii="Times New Roman" w:eastAsia="Times New Roman" w:hAnsi="Times New Roman" w:cs="Times New Roman"/>
          <w:bCs/>
          <w:sz w:val="28"/>
          <w:szCs w:val="28"/>
          <w:bdr w:val="none" w:sz="0" w:space="0" w:color="auto" w:frame="1"/>
          <w:lang w:val="uk-UA"/>
        </w:rPr>
        <w:t>.</w:t>
      </w:r>
      <w:r w:rsidR="008C79F3" w:rsidRPr="00902981">
        <w:rPr>
          <w:rFonts w:ascii="Times New Roman" w:eastAsia="Times New Roman" w:hAnsi="Times New Roman" w:cs="Times New Roman"/>
          <w:bCs/>
          <w:sz w:val="28"/>
          <w:szCs w:val="28"/>
          <w:bdr w:val="none" w:sz="0" w:space="0" w:color="auto" w:frame="1"/>
          <w:lang w:val="uk-UA"/>
        </w:rPr>
        <w:t xml:space="preserve"> 6</w:t>
      </w:r>
    </w:p>
    <w:p w:rsidR="00AF3FE3" w:rsidRPr="00902981" w:rsidRDefault="009E336C" w:rsidP="00AF3FE3">
      <w:pPr>
        <w:spacing w:after="0" w:line="360" w:lineRule="auto"/>
        <w:ind w:firstLine="709"/>
        <w:jc w:val="both"/>
        <w:rPr>
          <w:rFonts w:ascii="Times New Roman" w:eastAsia="Times New Roman" w:hAnsi="Times New Roman" w:cs="Times New Roman"/>
          <w:bCs/>
          <w:sz w:val="28"/>
          <w:szCs w:val="28"/>
          <w:bdr w:val="none" w:sz="0" w:space="0" w:color="auto" w:frame="1"/>
          <w:lang w:val="uk-UA"/>
        </w:rPr>
      </w:pPr>
      <w:r w:rsidRPr="00902981">
        <w:rPr>
          <w:rFonts w:ascii="Times New Roman" w:eastAsia="Times New Roman" w:hAnsi="Times New Roman" w:cs="Times New Roman"/>
          <w:bCs/>
          <w:sz w:val="28"/>
          <w:szCs w:val="28"/>
          <w:bdr w:val="none" w:sz="0" w:space="0" w:color="auto" w:frame="1"/>
          <w:lang w:val="uk-UA"/>
        </w:rPr>
        <w:t>ВИСНОВОКИ……………………………………………………………</w:t>
      </w:r>
      <w:r w:rsidR="00902981" w:rsidRPr="00902981">
        <w:rPr>
          <w:rFonts w:ascii="Times New Roman" w:eastAsia="Times New Roman" w:hAnsi="Times New Roman" w:cs="Times New Roman"/>
          <w:bCs/>
          <w:sz w:val="28"/>
          <w:szCs w:val="28"/>
          <w:bdr w:val="none" w:sz="0" w:space="0" w:color="auto" w:frame="1"/>
          <w:lang w:val="uk-UA"/>
        </w:rPr>
        <w:t>.</w:t>
      </w:r>
      <w:r w:rsidRPr="00902981">
        <w:rPr>
          <w:rFonts w:ascii="Times New Roman" w:eastAsia="Times New Roman" w:hAnsi="Times New Roman" w:cs="Times New Roman"/>
          <w:bCs/>
          <w:sz w:val="28"/>
          <w:szCs w:val="28"/>
          <w:bdr w:val="none" w:sz="0" w:space="0" w:color="auto" w:frame="1"/>
          <w:lang w:val="uk-UA"/>
        </w:rPr>
        <w:t>.</w:t>
      </w:r>
      <w:r w:rsidR="00262207" w:rsidRPr="00902981">
        <w:rPr>
          <w:rFonts w:ascii="Times New Roman" w:eastAsia="Times New Roman" w:hAnsi="Times New Roman" w:cs="Times New Roman"/>
          <w:bCs/>
          <w:sz w:val="28"/>
          <w:szCs w:val="28"/>
          <w:bdr w:val="none" w:sz="0" w:space="0" w:color="auto" w:frame="1"/>
          <w:lang w:val="uk-UA"/>
        </w:rPr>
        <w:t>20</w:t>
      </w:r>
    </w:p>
    <w:p w:rsidR="00AF3FE3" w:rsidRPr="00902981" w:rsidRDefault="009E336C" w:rsidP="00AF3FE3">
      <w:pPr>
        <w:spacing w:after="0" w:line="360" w:lineRule="auto"/>
        <w:ind w:firstLine="709"/>
        <w:jc w:val="both"/>
        <w:rPr>
          <w:rFonts w:ascii="Times New Roman" w:eastAsia="Times New Roman" w:hAnsi="Times New Roman" w:cs="Times New Roman"/>
          <w:bCs/>
          <w:sz w:val="28"/>
          <w:szCs w:val="28"/>
          <w:bdr w:val="none" w:sz="0" w:space="0" w:color="auto" w:frame="1"/>
          <w:lang w:val="uk-UA"/>
        </w:rPr>
      </w:pPr>
      <w:r w:rsidRPr="00902981">
        <w:rPr>
          <w:rFonts w:ascii="Times New Roman" w:eastAsia="Times New Roman" w:hAnsi="Times New Roman" w:cs="Times New Roman"/>
          <w:bCs/>
          <w:sz w:val="28"/>
          <w:szCs w:val="28"/>
          <w:bdr w:val="none" w:sz="0" w:space="0" w:color="auto" w:frame="1"/>
          <w:lang w:val="uk-UA"/>
        </w:rPr>
        <w:t>СПИСОК ВИКОРИСТАНИХ ДЖЕРЕЛ</w:t>
      </w:r>
      <w:r w:rsidR="008C79F3" w:rsidRPr="00902981">
        <w:rPr>
          <w:rFonts w:ascii="Times New Roman" w:eastAsia="Times New Roman" w:hAnsi="Times New Roman" w:cs="Times New Roman"/>
          <w:bCs/>
          <w:sz w:val="28"/>
          <w:szCs w:val="28"/>
          <w:bdr w:val="none" w:sz="0" w:space="0" w:color="auto" w:frame="1"/>
          <w:lang w:val="uk-UA"/>
        </w:rPr>
        <w:t>………………………………</w:t>
      </w:r>
      <w:r w:rsidR="00262207" w:rsidRPr="00902981">
        <w:rPr>
          <w:rFonts w:ascii="Times New Roman" w:eastAsia="Times New Roman" w:hAnsi="Times New Roman" w:cs="Times New Roman"/>
          <w:bCs/>
          <w:sz w:val="28"/>
          <w:szCs w:val="28"/>
          <w:bdr w:val="none" w:sz="0" w:space="0" w:color="auto" w:frame="1"/>
          <w:lang w:val="uk-UA"/>
        </w:rPr>
        <w:t>..</w:t>
      </w:r>
      <w:r w:rsidR="007A6DE0" w:rsidRPr="00902981">
        <w:rPr>
          <w:rFonts w:ascii="Times New Roman" w:eastAsia="Times New Roman" w:hAnsi="Times New Roman" w:cs="Times New Roman"/>
          <w:bCs/>
          <w:sz w:val="28"/>
          <w:szCs w:val="28"/>
          <w:bdr w:val="none" w:sz="0" w:space="0" w:color="auto" w:frame="1"/>
          <w:lang w:val="uk-UA"/>
        </w:rPr>
        <w:t>.</w:t>
      </w:r>
      <w:r w:rsidR="008C79F3" w:rsidRPr="00902981">
        <w:rPr>
          <w:rFonts w:ascii="Times New Roman" w:eastAsia="Times New Roman" w:hAnsi="Times New Roman" w:cs="Times New Roman"/>
          <w:bCs/>
          <w:sz w:val="28"/>
          <w:szCs w:val="28"/>
          <w:bdr w:val="none" w:sz="0" w:space="0" w:color="auto" w:frame="1"/>
          <w:lang w:val="uk-UA"/>
        </w:rPr>
        <w:t>2</w:t>
      </w:r>
      <w:r w:rsidR="00262207" w:rsidRPr="00902981">
        <w:rPr>
          <w:rFonts w:ascii="Times New Roman" w:eastAsia="Times New Roman" w:hAnsi="Times New Roman" w:cs="Times New Roman"/>
          <w:bCs/>
          <w:sz w:val="28"/>
          <w:szCs w:val="28"/>
          <w:bdr w:val="none" w:sz="0" w:space="0" w:color="auto" w:frame="1"/>
          <w:lang w:val="uk-UA"/>
        </w:rPr>
        <w:t>1</w:t>
      </w:r>
    </w:p>
    <w:p w:rsidR="009E336C" w:rsidRPr="00902981" w:rsidRDefault="009E336C" w:rsidP="009E336C">
      <w:pPr>
        <w:spacing w:after="0" w:line="360" w:lineRule="auto"/>
        <w:ind w:firstLine="709"/>
        <w:jc w:val="both"/>
        <w:rPr>
          <w:rFonts w:ascii="Times New Roman" w:eastAsia="Times New Roman" w:hAnsi="Times New Roman" w:cs="Times New Roman"/>
          <w:bCs/>
          <w:sz w:val="28"/>
          <w:szCs w:val="28"/>
          <w:bdr w:val="none" w:sz="0" w:space="0" w:color="auto" w:frame="1"/>
          <w:lang w:val="uk-UA"/>
        </w:rPr>
      </w:pPr>
      <w:r w:rsidRPr="00902981">
        <w:rPr>
          <w:rFonts w:ascii="Times New Roman" w:eastAsia="Times New Roman" w:hAnsi="Times New Roman" w:cs="Times New Roman"/>
          <w:bCs/>
          <w:sz w:val="28"/>
          <w:szCs w:val="28"/>
          <w:bdr w:val="none" w:sz="0" w:space="0" w:color="auto" w:frame="1"/>
          <w:lang w:val="uk-UA"/>
        </w:rPr>
        <w:t>ДО</w:t>
      </w:r>
      <w:r w:rsidR="007A6DE0" w:rsidRPr="00902981">
        <w:rPr>
          <w:rFonts w:ascii="Times New Roman" w:eastAsia="Times New Roman" w:hAnsi="Times New Roman" w:cs="Times New Roman"/>
          <w:bCs/>
          <w:sz w:val="28"/>
          <w:szCs w:val="28"/>
          <w:bdr w:val="none" w:sz="0" w:space="0" w:color="auto" w:frame="1"/>
          <w:lang w:val="uk-UA"/>
        </w:rPr>
        <w:t>ДАТКИ…………………………………………………………………22</w:t>
      </w:r>
    </w:p>
    <w:p w:rsidR="009E336C" w:rsidRPr="00902981" w:rsidRDefault="009E336C" w:rsidP="00AF3FE3">
      <w:pPr>
        <w:spacing w:after="0" w:line="360" w:lineRule="auto"/>
        <w:ind w:firstLine="709"/>
        <w:jc w:val="both"/>
        <w:rPr>
          <w:rFonts w:ascii="Times New Roman" w:eastAsia="Times New Roman" w:hAnsi="Times New Roman" w:cs="Times New Roman"/>
          <w:bCs/>
          <w:sz w:val="28"/>
          <w:szCs w:val="28"/>
          <w:bdr w:val="none" w:sz="0" w:space="0" w:color="auto" w:frame="1"/>
          <w:lang w:val="uk-UA"/>
        </w:rPr>
      </w:pPr>
    </w:p>
    <w:p w:rsidR="00AF3FE3" w:rsidRPr="00902981" w:rsidRDefault="00AF3FE3" w:rsidP="000B7BF7">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pPr>
    </w:p>
    <w:p w:rsidR="00AF3FE3" w:rsidRPr="00902981" w:rsidRDefault="00AF3FE3" w:rsidP="000B7BF7">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sectPr w:rsidR="00AF3FE3" w:rsidRPr="00902981" w:rsidSect="00684A7B">
          <w:pgSz w:w="11906" w:h="16838"/>
          <w:pgMar w:top="1134" w:right="850" w:bottom="1134" w:left="1701" w:header="708" w:footer="708" w:gutter="0"/>
          <w:cols w:space="708"/>
          <w:docGrid w:linePitch="360"/>
        </w:sectPr>
      </w:pPr>
    </w:p>
    <w:p w:rsidR="00AF3FE3" w:rsidRPr="00902981" w:rsidRDefault="00AF3FE3" w:rsidP="000B7BF7">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pPr>
      <w:r w:rsidRPr="00902981">
        <w:rPr>
          <w:rFonts w:ascii="Times New Roman" w:eastAsia="Times New Roman" w:hAnsi="Times New Roman" w:cs="Times New Roman"/>
          <w:b/>
          <w:bCs/>
          <w:sz w:val="28"/>
          <w:szCs w:val="28"/>
          <w:bdr w:val="none" w:sz="0" w:space="0" w:color="auto" w:frame="1"/>
          <w:lang w:val="uk-UA"/>
        </w:rPr>
        <w:lastRenderedPageBreak/>
        <w:t>В</w:t>
      </w:r>
      <w:r w:rsidR="009E336C" w:rsidRPr="00902981">
        <w:rPr>
          <w:rFonts w:ascii="Times New Roman" w:eastAsia="Times New Roman" w:hAnsi="Times New Roman" w:cs="Times New Roman"/>
          <w:b/>
          <w:bCs/>
          <w:sz w:val="28"/>
          <w:szCs w:val="28"/>
          <w:bdr w:val="none" w:sz="0" w:space="0" w:color="auto" w:frame="1"/>
          <w:lang w:val="uk-UA"/>
        </w:rPr>
        <w:t>СТУП</w:t>
      </w:r>
    </w:p>
    <w:p w:rsidR="00500C94" w:rsidRPr="00902981" w:rsidRDefault="00500C94" w:rsidP="00500C94">
      <w:pPr>
        <w:pStyle w:val="a5"/>
        <w:shd w:val="clear" w:color="auto" w:fill="FFFFFF"/>
        <w:spacing w:before="0" w:beforeAutospacing="0" w:after="0" w:afterAutospacing="0" w:line="360" w:lineRule="auto"/>
        <w:ind w:firstLine="709"/>
        <w:jc w:val="both"/>
        <w:rPr>
          <w:color w:val="000000"/>
          <w:sz w:val="28"/>
          <w:szCs w:val="28"/>
          <w:lang w:val="uk-UA"/>
        </w:rPr>
      </w:pPr>
      <w:r w:rsidRPr="00902981">
        <w:rPr>
          <w:color w:val="000000"/>
          <w:sz w:val="28"/>
          <w:szCs w:val="28"/>
          <w:lang w:val="uk-UA"/>
        </w:rPr>
        <w:t xml:space="preserve">Уніформа закладу </w:t>
      </w:r>
      <w:r w:rsidR="005E19CF" w:rsidRPr="00902981">
        <w:rPr>
          <w:color w:val="000000"/>
          <w:sz w:val="28"/>
          <w:szCs w:val="28"/>
          <w:lang w:val="uk-UA"/>
        </w:rPr>
        <w:t>ресторанного господарства</w:t>
      </w:r>
      <w:r w:rsidRPr="00902981">
        <w:rPr>
          <w:color w:val="000000"/>
          <w:sz w:val="28"/>
          <w:szCs w:val="28"/>
          <w:lang w:val="uk-UA"/>
        </w:rPr>
        <w:t xml:space="preserve"> є його своєрідною візитною карткою. Тому до вибору одягу для обслуговуючого персоналу потрібно підходити з усією серйозністю. Це стосується не лише економічних аспектів, дизайну одягу, а й деяких технічних характеристик. Що саме повинен враховувати ресторатор при виборі форми для персоналу?</w:t>
      </w:r>
    </w:p>
    <w:p w:rsidR="00514975" w:rsidRPr="00902981" w:rsidRDefault="00500C94" w:rsidP="00500C94">
      <w:pPr>
        <w:pStyle w:val="a5"/>
        <w:shd w:val="clear" w:color="auto" w:fill="FFFFFF"/>
        <w:spacing w:before="0" w:beforeAutospacing="0" w:after="0" w:afterAutospacing="0" w:line="360" w:lineRule="auto"/>
        <w:ind w:firstLine="709"/>
        <w:jc w:val="both"/>
        <w:rPr>
          <w:color w:val="000000"/>
          <w:sz w:val="28"/>
          <w:szCs w:val="28"/>
          <w:lang w:val="uk-UA"/>
        </w:rPr>
      </w:pPr>
      <w:r w:rsidRPr="00902981">
        <w:rPr>
          <w:color w:val="000000"/>
          <w:sz w:val="28"/>
          <w:szCs w:val="28"/>
          <w:lang w:val="uk-UA"/>
        </w:rPr>
        <w:t>Історія уніформи для</w:t>
      </w:r>
      <w:r w:rsidR="005E19CF" w:rsidRPr="00902981">
        <w:rPr>
          <w:color w:val="000000"/>
          <w:sz w:val="28"/>
          <w:szCs w:val="28"/>
          <w:lang w:val="uk-UA"/>
        </w:rPr>
        <w:t xml:space="preserve"> закладів ресторанного господарства</w:t>
      </w:r>
      <w:r w:rsidRPr="00902981">
        <w:rPr>
          <w:color w:val="000000"/>
          <w:sz w:val="28"/>
          <w:szCs w:val="28"/>
          <w:lang w:val="uk-UA"/>
        </w:rPr>
        <w:t xml:space="preserve"> налічує кілька століть. </w:t>
      </w:r>
      <w:r w:rsidR="00514975" w:rsidRPr="00902981">
        <w:rPr>
          <w:color w:val="000000"/>
          <w:sz w:val="28"/>
          <w:szCs w:val="28"/>
          <w:lang w:val="uk-UA"/>
        </w:rPr>
        <w:t>В залежності від того кому людина «служила» вона зобов’язана була купувати одяг за</w:t>
      </w:r>
      <w:r w:rsidRPr="00902981">
        <w:rPr>
          <w:color w:val="000000"/>
          <w:sz w:val="28"/>
          <w:szCs w:val="28"/>
          <w:lang w:val="uk-UA"/>
        </w:rPr>
        <w:t xml:space="preserve"> свої кошти. Ця своєр</w:t>
      </w:r>
      <w:r w:rsidR="00514975" w:rsidRPr="00902981">
        <w:rPr>
          <w:color w:val="000000"/>
          <w:sz w:val="28"/>
          <w:szCs w:val="28"/>
          <w:lang w:val="uk-UA"/>
        </w:rPr>
        <w:t>ідна форма вже тоді була умовним</w:t>
      </w:r>
      <w:r w:rsidRPr="00902981">
        <w:rPr>
          <w:color w:val="000000"/>
          <w:sz w:val="28"/>
          <w:szCs w:val="28"/>
          <w:lang w:val="uk-UA"/>
        </w:rPr>
        <w:t xml:space="preserve"> поділом між закладами різного рівня. Наприклад, в тавернах від</w:t>
      </w:r>
      <w:r w:rsidR="00514975" w:rsidRPr="00902981">
        <w:rPr>
          <w:color w:val="000000"/>
          <w:sz w:val="28"/>
          <w:szCs w:val="28"/>
          <w:lang w:val="uk-UA"/>
        </w:rPr>
        <w:t>відувачів обслуговували «прибиральники</w:t>
      </w:r>
      <w:r w:rsidRPr="00902981">
        <w:rPr>
          <w:color w:val="000000"/>
          <w:sz w:val="28"/>
          <w:szCs w:val="28"/>
          <w:lang w:val="uk-UA"/>
        </w:rPr>
        <w:t>». Вони одягалися в білі сорочки і білі брюки, підперізув</w:t>
      </w:r>
      <w:r w:rsidR="00514975" w:rsidRPr="00902981">
        <w:rPr>
          <w:color w:val="000000"/>
          <w:sz w:val="28"/>
          <w:szCs w:val="28"/>
          <w:lang w:val="uk-UA"/>
        </w:rPr>
        <w:t xml:space="preserve">алися </w:t>
      </w:r>
      <w:r w:rsidRPr="00902981">
        <w:rPr>
          <w:color w:val="000000"/>
          <w:sz w:val="28"/>
          <w:szCs w:val="28"/>
          <w:lang w:val="uk-UA"/>
        </w:rPr>
        <w:t xml:space="preserve">поясом. </w:t>
      </w:r>
    </w:p>
    <w:p w:rsidR="00500C94" w:rsidRPr="00902981" w:rsidRDefault="00500C94" w:rsidP="00500C94">
      <w:pPr>
        <w:pStyle w:val="a5"/>
        <w:shd w:val="clear" w:color="auto" w:fill="FFFFFF"/>
        <w:spacing w:before="0" w:beforeAutospacing="0" w:after="0" w:afterAutospacing="0" w:line="360" w:lineRule="auto"/>
        <w:ind w:firstLine="709"/>
        <w:jc w:val="both"/>
        <w:rPr>
          <w:color w:val="000000"/>
          <w:sz w:val="28"/>
          <w:szCs w:val="28"/>
          <w:lang w:val="uk-UA"/>
        </w:rPr>
      </w:pPr>
      <w:r w:rsidRPr="00902981">
        <w:rPr>
          <w:color w:val="000000"/>
          <w:sz w:val="28"/>
          <w:szCs w:val="28"/>
          <w:lang w:val="uk-UA"/>
        </w:rPr>
        <w:t>У ресторанах першого класу, де служили офіціан</w:t>
      </w:r>
      <w:r w:rsidR="00514975" w:rsidRPr="00902981">
        <w:rPr>
          <w:color w:val="000000"/>
          <w:sz w:val="28"/>
          <w:szCs w:val="28"/>
          <w:lang w:val="uk-UA"/>
        </w:rPr>
        <w:t>ти «європейського вигляду» обов’</w:t>
      </w:r>
      <w:r w:rsidRPr="00902981">
        <w:rPr>
          <w:color w:val="000000"/>
          <w:sz w:val="28"/>
          <w:szCs w:val="28"/>
          <w:lang w:val="uk-UA"/>
        </w:rPr>
        <w:t xml:space="preserve">язкова уніформа була наступною: чорний фрак без шовкових лацканів, чорний жилет, брюки </w:t>
      </w:r>
      <w:r w:rsidR="00514975" w:rsidRPr="00902981">
        <w:rPr>
          <w:color w:val="000000"/>
          <w:sz w:val="28"/>
          <w:szCs w:val="28"/>
          <w:lang w:val="uk-UA"/>
        </w:rPr>
        <w:t>без лампасів, крохмальна сорочка</w:t>
      </w:r>
      <w:r w:rsidRPr="00902981">
        <w:rPr>
          <w:color w:val="000000"/>
          <w:sz w:val="28"/>
          <w:szCs w:val="28"/>
          <w:lang w:val="uk-UA"/>
        </w:rPr>
        <w:t xml:space="preserve"> зі стоячим комірцем і чорним метел</w:t>
      </w:r>
      <w:r w:rsidR="00514975" w:rsidRPr="00902981">
        <w:rPr>
          <w:color w:val="000000"/>
          <w:sz w:val="28"/>
          <w:szCs w:val="28"/>
          <w:lang w:val="uk-UA"/>
        </w:rPr>
        <w:t>иком і штиблети, обов’</w:t>
      </w:r>
      <w:r w:rsidRPr="00902981">
        <w:rPr>
          <w:color w:val="000000"/>
          <w:sz w:val="28"/>
          <w:szCs w:val="28"/>
          <w:lang w:val="uk-UA"/>
        </w:rPr>
        <w:t xml:space="preserve">язково без каблуків, щоб при ходьбі не </w:t>
      </w:r>
      <w:r w:rsidR="00514975" w:rsidRPr="00902981">
        <w:rPr>
          <w:color w:val="000000"/>
          <w:sz w:val="28"/>
          <w:szCs w:val="28"/>
          <w:lang w:val="uk-UA"/>
        </w:rPr>
        <w:t>було</w:t>
      </w:r>
      <w:r w:rsidRPr="00902981">
        <w:rPr>
          <w:color w:val="000000"/>
          <w:sz w:val="28"/>
          <w:szCs w:val="28"/>
          <w:lang w:val="uk-UA"/>
        </w:rPr>
        <w:t xml:space="preserve"> шуму. Доповненням до такого </w:t>
      </w:r>
      <w:r w:rsidR="00514975" w:rsidRPr="00902981">
        <w:rPr>
          <w:color w:val="000000"/>
          <w:sz w:val="28"/>
          <w:szCs w:val="28"/>
          <w:lang w:val="uk-UA"/>
        </w:rPr>
        <w:t xml:space="preserve">образу були </w:t>
      </w:r>
      <w:r w:rsidRPr="00902981">
        <w:rPr>
          <w:color w:val="000000"/>
          <w:sz w:val="28"/>
          <w:szCs w:val="28"/>
          <w:lang w:val="uk-UA"/>
        </w:rPr>
        <w:t>білі рукавички і пере</w:t>
      </w:r>
      <w:r w:rsidR="00514975" w:rsidRPr="00902981">
        <w:rPr>
          <w:color w:val="000000"/>
          <w:sz w:val="28"/>
          <w:szCs w:val="28"/>
          <w:lang w:val="uk-UA"/>
        </w:rPr>
        <w:t>кинута через руку серветка, якою</w:t>
      </w:r>
      <w:r w:rsidRPr="00902981">
        <w:rPr>
          <w:color w:val="000000"/>
          <w:sz w:val="28"/>
          <w:szCs w:val="28"/>
          <w:lang w:val="uk-UA"/>
        </w:rPr>
        <w:t xml:space="preserve"> офіціант протирав келихи і тарілки. Тут дозволялося не носити фартух. У ресторанах другого розряду фартух підперезувався пі</w:t>
      </w:r>
      <w:r w:rsidR="00514975" w:rsidRPr="00902981">
        <w:rPr>
          <w:color w:val="000000"/>
          <w:sz w:val="28"/>
          <w:szCs w:val="28"/>
          <w:lang w:val="uk-UA"/>
        </w:rPr>
        <w:t>д піджак. Всі інші атрибути були</w:t>
      </w:r>
      <w:r w:rsidRPr="00902981">
        <w:rPr>
          <w:color w:val="000000"/>
          <w:sz w:val="28"/>
          <w:szCs w:val="28"/>
          <w:lang w:val="uk-UA"/>
        </w:rPr>
        <w:t xml:space="preserve"> ті ж самі.</w:t>
      </w:r>
    </w:p>
    <w:p w:rsidR="00500C94" w:rsidRPr="00902981" w:rsidRDefault="00500C94" w:rsidP="00500C94">
      <w:pPr>
        <w:pStyle w:val="a5"/>
        <w:shd w:val="clear" w:color="auto" w:fill="FFFFFF"/>
        <w:spacing w:before="0" w:beforeAutospacing="0" w:after="0" w:afterAutospacing="0" w:line="360" w:lineRule="auto"/>
        <w:ind w:firstLine="709"/>
        <w:jc w:val="both"/>
        <w:rPr>
          <w:color w:val="000000"/>
          <w:sz w:val="28"/>
          <w:szCs w:val="28"/>
          <w:lang w:val="uk-UA"/>
        </w:rPr>
      </w:pPr>
      <w:r w:rsidRPr="00902981">
        <w:rPr>
          <w:color w:val="000000"/>
          <w:sz w:val="28"/>
          <w:szCs w:val="28"/>
          <w:lang w:val="uk-UA"/>
        </w:rPr>
        <w:t>У наш час проблеми вибору одягу для обслуговуючого персоналу і фірм з виробництва уніформи повністю лягли на плечі самих рестораторів. З розвитком легкої промисловості питання пошуку уніформи стоїть не так гостро як у ра</w:t>
      </w:r>
      <w:r w:rsidR="00AD487C" w:rsidRPr="00902981">
        <w:rPr>
          <w:color w:val="000000"/>
          <w:sz w:val="28"/>
          <w:szCs w:val="28"/>
          <w:lang w:val="uk-UA"/>
        </w:rPr>
        <w:t>дянський час. Головна проблем</w:t>
      </w:r>
      <w:r w:rsidR="00D84E2E" w:rsidRPr="00902981">
        <w:rPr>
          <w:color w:val="000000"/>
          <w:sz w:val="28"/>
          <w:szCs w:val="28"/>
          <w:lang w:val="uk-UA"/>
        </w:rPr>
        <w:t>а</w:t>
      </w:r>
      <w:r w:rsidR="00AD487C" w:rsidRPr="00902981">
        <w:rPr>
          <w:color w:val="000000"/>
          <w:sz w:val="28"/>
          <w:szCs w:val="28"/>
          <w:lang w:val="uk-UA"/>
        </w:rPr>
        <w:t xml:space="preserve"> – в</w:t>
      </w:r>
      <w:r w:rsidRPr="00902981">
        <w:rPr>
          <w:color w:val="000000"/>
          <w:sz w:val="28"/>
          <w:szCs w:val="28"/>
          <w:lang w:val="uk-UA"/>
        </w:rPr>
        <w:t>ибір форми для офіціантів. Існує маса можливих варіантів. І якщо раніше можна було обійтися фартухом з оборками та наколкою, то, сьогодні враховуючи суворий попит споживача, виробники намагаються зробити ринок спецодягу більш різноманітним. Питання в тому, скільки ви готові витратити</w:t>
      </w:r>
      <w:r w:rsidR="00D84E2E" w:rsidRPr="00902981">
        <w:rPr>
          <w:color w:val="000000"/>
          <w:sz w:val="28"/>
          <w:szCs w:val="28"/>
          <w:lang w:val="uk-UA"/>
        </w:rPr>
        <w:t xml:space="preserve"> на уніформу. Існує безліч фірм, які </w:t>
      </w:r>
      <w:r w:rsidRPr="00902981">
        <w:rPr>
          <w:color w:val="000000"/>
          <w:sz w:val="28"/>
          <w:szCs w:val="28"/>
          <w:lang w:val="uk-UA"/>
        </w:rPr>
        <w:t>займаються пошиттям спецодягу для ресторанного та готельного бізнесу, починаючи від виробничих підприємств і закі</w:t>
      </w:r>
      <w:r w:rsidR="00D84E2E" w:rsidRPr="00902981">
        <w:rPr>
          <w:color w:val="000000"/>
          <w:sz w:val="28"/>
          <w:szCs w:val="28"/>
          <w:lang w:val="uk-UA"/>
        </w:rPr>
        <w:t>нчуючи іміджевими</w:t>
      </w:r>
      <w:r w:rsidRPr="00902981">
        <w:rPr>
          <w:color w:val="000000"/>
          <w:sz w:val="28"/>
          <w:szCs w:val="28"/>
          <w:lang w:val="uk-UA"/>
        </w:rPr>
        <w:t xml:space="preserve"> студіями.</w:t>
      </w:r>
    </w:p>
    <w:p w:rsidR="00AF3FE3" w:rsidRPr="00902981" w:rsidRDefault="00AF3FE3" w:rsidP="00D84E2E">
      <w:pPr>
        <w:spacing w:after="0" w:line="360" w:lineRule="auto"/>
        <w:rPr>
          <w:rFonts w:ascii="Times New Roman" w:eastAsia="Times New Roman" w:hAnsi="Times New Roman" w:cs="Times New Roman"/>
          <w:b/>
          <w:bCs/>
          <w:sz w:val="28"/>
          <w:szCs w:val="28"/>
          <w:bdr w:val="none" w:sz="0" w:space="0" w:color="auto" w:frame="1"/>
          <w:lang w:val="uk-UA"/>
        </w:rPr>
        <w:sectPr w:rsidR="00AF3FE3" w:rsidRPr="00902981" w:rsidSect="00684A7B">
          <w:pgSz w:w="11906" w:h="16838"/>
          <w:pgMar w:top="1134" w:right="850" w:bottom="1134" w:left="1701" w:header="708" w:footer="708" w:gutter="0"/>
          <w:cols w:space="708"/>
          <w:docGrid w:linePitch="360"/>
        </w:sectPr>
      </w:pPr>
    </w:p>
    <w:p w:rsidR="009E336C" w:rsidRPr="00902981" w:rsidRDefault="009E336C" w:rsidP="009E336C">
      <w:pPr>
        <w:spacing w:after="0" w:line="360" w:lineRule="auto"/>
        <w:ind w:left="709"/>
        <w:jc w:val="center"/>
        <w:rPr>
          <w:rFonts w:ascii="Times New Roman" w:eastAsia="Times New Roman" w:hAnsi="Times New Roman" w:cs="Times New Roman"/>
          <w:b/>
          <w:bCs/>
          <w:sz w:val="28"/>
          <w:szCs w:val="28"/>
          <w:bdr w:val="none" w:sz="0" w:space="0" w:color="auto" w:frame="1"/>
          <w:lang w:val="uk-UA"/>
        </w:rPr>
      </w:pPr>
      <w:r w:rsidRPr="00902981">
        <w:rPr>
          <w:rFonts w:ascii="Times New Roman" w:eastAsia="Times New Roman" w:hAnsi="Times New Roman" w:cs="Times New Roman"/>
          <w:b/>
          <w:bCs/>
          <w:sz w:val="28"/>
          <w:szCs w:val="28"/>
          <w:bdr w:val="none" w:sz="0" w:space="0" w:color="auto" w:frame="1"/>
          <w:lang w:val="uk-UA"/>
        </w:rPr>
        <w:lastRenderedPageBreak/>
        <w:t>1. План-конспект уроку.</w:t>
      </w:r>
    </w:p>
    <w:p w:rsidR="00594028" w:rsidRPr="00902981" w:rsidRDefault="009E336C" w:rsidP="009E336C">
      <w:pPr>
        <w:spacing w:after="0" w:line="360" w:lineRule="auto"/>
        <w:ind w:firstLine="709"/>
        <w:jc w:val="center"/>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bdr w:val="none" w:sz="0" w:space="0" w:color="auto" w:frame="1"/>
          <w:lang w:val="uk-UA"/>
        </w:rPr>
        <w:t>План-конспект</w:t>
      </w:r>
      <w:r w:rsidR="00594028" w:rsidRPr="00902981">
        <w:rPr>
          <w:rFonts w:ascii="Times New Roman" w:eastAsia="Times New Roman" w:hAnsi="Times New Roman" w:cs="Times New Roman"/>
          <w:b/>
          <w:bCs/>
          <w:sz w:val="28"/>
          <w:szCs w:val="28"/>
          <w:bdr w:val="none" w:sz="0" w:space="0" w:color="auto" w:frame="1"/>
          <w:lang w:val="uk-UA"/>
        </w:rPr>
        <w:t xml:space="preserve"> </w:t>
      </w:r>
      <w:r w:rsidR="00D84E2E" w:rsidRPr="00902981">
        <w:rPr>
          <w:rFonts w:ascii="Times New Roman" w:eastAsia="Times New Roman" w:hAnsi="Times New Roman" w:cs="Times New Roman"/>
          <w:b/>
          <w:bCs/>
          <w:sz w:val="28"/>
          <w:szCs w:val="28"/>
          <w:bdr w:val="none" w:sz="0" w:space="0" w:color="auto" w:frame="1"/>
          <w:lang w:val="uk-UA"/>
        </w:rPr>
        <w:t xml:space="preserve">відкритого </w:t>
      </w:r>
      <w:r w:rsidRPr="00902981">
        <w:rPr>
          <w:rFonts w:ascii="Times New Roman" w:eastAsia="Times New Roman" w:hAnsi="Times New Roman" w:cs="Times New Roman"/>
          <w:b/>
          <w:bCs/>
          <w:sz w:val="28"/>
          <w:szCs w:val="28"/>
          <w:bdr w:val="none" w:sz="0" w:space="0" w:color="auto" w:frame="1"/>
          <w:lang w:val="uk-UA"/>
        </w:rPr>
        <w:t>уроку</w:t>
      </w:r>
      <w:r w:rsidRPr="00902981">
        <w:rPr>
          <w:rFonts w:ascii="Times New Roman" w:eastAsia="Times New Roman" w:hAnsi="Times New Roman" w:cs="Times New Roman"/>
          <w:sz w:val="28"/>
          <w:szCs w:val="28"/>
          <w:lang w:val="uk-UA"/>
        </w:rPr>
        <w:t xml:space="preserve"> </w:t>
      </w:r>
      <w:r w:rsidR="00594028" w:rsidRPr="00902981">
        <w:rPr>
          <w:rFonts w:ascii="Times New Roman" w:eastAsia="Times New Roman" w:hAnsi="Times New Roman" w:cs="Times New Roman"/>
          <w:b/>
          <w:bCs/>
          <w:sz w:val="28"/>
          <w:szCs w:val="28"/>
          <w:bdr w:val="none" w:sz="0" w:space="0" w:color="auto" w:frame="1"/>
          <w:lang w:val="uk-UA"/>
        </w:rPr>
        <w:t>з предмета</w:t>
      </w:r>
      <w:r w:rsidR="008E65B7" w:rsidRPr="00902981">
        <w:rPr>
          <w:rFonts w:ascii="Times New Roman" w:eastAsia="Times New Roman" w:hAnsi="Times New Roman" w:cs="Times New Roman"/>
          <w:sz w:val="28"/>
          <w:szCs w:val="28"/>
          <w:lang w:val="uk-UA"/>
        </w:rPr>
        <w:t xml:space="preserve"> </w:t>
      </w:r>
      <w:r w:rsidR="00594028" w:rsidRPr="00902981">
        <w:rPr>
          <w:rFonts w:ascii="Times New Roman" w:eastAsia="Times New Roman" w:hAnsi="Times New Roman" w:cs="Times New Roman"/>
          <w:b/>
          <w:bCs/>
          <w:sz w:val="28"/>
          <w:szCs w:val="28"/>
          <w:bdr w:val="none" w:sz="0" w:space="0" w:color="auto" w:frame="1"/>
          <w:lang w:val="uk-UA"/>
        </w:rPr>
        <w:t>«</w:t>
      </w:r>
      <w:r w:rsidR="00594028" w:rsidRPr="00902981">
        <w:rPr>
          <w:rFonts w:ascii="Times New Roman" w:eastAsia="Times New Roman" w:hAnsi="Times New Roman" w:cs="Times New Roman"/>
          <w:b/>
          <w:bCs/>
          <w:i/>
          <w:iCs/>
          <w:sz w:val="28"/>
          <w:szCs w:val="28"/>
          <w:bdr w:val="none" w:sz="0" w:space="0" w:color="auto" w:frame="1"/>
          <w:lang w:val="uk-UA"/>
        </w:rPr>
        <w:t>Професійна етика та психологія</w:t>
      </w:r>
      <w:r w:rsidR="00594028" w:rsidRPr="00902981">
        <w:rPr>
          <w:rFonts w:ascii="Times New Roman" w:eastAsia="Times New Roman" w:hAnsi="Times New Roman" w:cs="Times New Roman"/>
          <w:b/>
          <w:bCs/>
          <w:sz w:val="28"/>
          <w:szCs w:val="28"/>
          <w:bdr w:val="none" w:sz="0" w:space="0" w:color="auto" w:frame="1"/>
          <w:lang w:val="uk-UA"/>
        </w:rPr>
        <w:t>»</w:t>
      </w:r>
    </w:p>
    <w:p w:rsidR="00594028" w:rsidRPr="00902981" w:rsidRDefault="00B35925" w:rsidP="000B7BF7">
      <w:pPr>
        <w:spacing w:after="0" w:line="360" w:lineRule="auto"/>
        <w:ind w:firstLine="709"/>
        <w:rPr>
          <w:rFonts w:ascii="Times New Roman" w:eastAsia="Times New Roman" w:hAnsi="Times New Roman" w:cs="Times New Roman"/>
          <w:i/>
          <w:sz w:val="28"/>
          <w:szCs w:val="28"/>
          <w:lang w:val="uk-UA"/>
        </w:rPr>
      </w:pPr>
      <w:r w:rsidRPr="00902981">
        <w:rPr>
          <w:rFonts w:ascii="Times New Roman" w:eastAsia="Times New Roman" w:hAnsi="Times New Roman" w:cs="Times New Roman"/>
          <w:b/>
          <w:bCs/>
          <w:sz w:val="28"/>
          <w:szCs w:val="28"/>
          <w:bdr w:val="none" w:sz="0" w:space="0" w:color="auto" w:frame="1"/>
          <w:lang w:val="uk-UA"/>
        </w:rPr>
        <w:t>Тема програми:</w:t>
      </w:r>
      <w:r w:rsidR="007A6DE0" w:rsidRPr="00902981">
        <w:rPr>
          <w:rFonts w:ascii="Times New Roman" w:eastAsia="Times New Roman" w:hAnsi="Times New Roman" w:cs="Times New Roman"/>
          <w:b/>
          <w:bCs/>
          <w:sz w:val="28"/>
          <w:szCs w:val="28"/>
          <w:bdr w:val="none" w:sz="0" w:space="0" w:color="auto" w:frame="1"/>
          <w:lang w:val="uk-UA"/>
        </w:rPr>
        <w:t xml:space="preserve"> №5</w:t>
      </w:r>
      <w:r w:rsidRPr="00902981">
        <w:rPr>
          <w:rFonts w:ascii="Times New Roman" w:eastAsia="Times New Roman" w:hAnsi="Times New Roman" w:cs="Times New Roman"/>
          <w:b/>
          <w:bCs/>
          <w:sz w:val="28"/>
          <w:szCs w:val="28"/>
          <w:bdr w:val="none" w:sz="0" w:space="0" w:color="auto" w:frame="1"/>
          <w:lang w:val="uk-UA"/>
        </w:rPr>
        <w:t xml:space="preserve"> </w:t>
      </w:r>
      <w:r w:rsidRPr="00902981">
        <w:rPr>
          <w:rFonts w:ascii="Times New Roman" w:eastAsia="Times New Roman" w:hAnsi="Times New Roman" w:cs="Times New Roman"/>
          <w:b/>
          <w:bCs/>
          <w:i/>
          <w:sz w:val="28"/>
          <w:szCs w:val="28"/>
          <w:bdr w:val="none" w:sz="0" w:space="0" w:color="auto" w:frame="1"/>
          <w:lang w:val="uk-UA"/>
        </w:rPr>
        <w:t>«Імідж»</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bdr w:val="none" w:sz="0" w:space="0" w:color="auto" w:frame="1"/>
          <w:lang w:val="uk-UA"/>
        </w:rPr>
        <w:t>Тема уроку</w:t>
      </w:r>
      <w:r w:rsidRPr="00902981">
        <w:rPr>
          <w:rFonts w:ascii="Times New Roman" w:eastAsia="Times New Roman" w:hAnsi="Times New Roman" w:cs="Times New Roman"/>
          <w:sz w:val="28"/>
          <w:szCs w:val="28"/>
          <w:bdr w:val="none" w:sz="0" w:space="0" w:color="auto" w:frame="1"/>
          <w:lang w:val="uk-UA"/>
        </w:rPr>
        <w:t>:</w:t>
      </w:r>
      <w:r w:rsidR="00B35925" w:rsidRPr="00902981">
        <w:rPr>
          <w:rFonts w:ascii="Times New Roman" w:eastAsia="Times New Roman" w:hAnsi="Times New Roman" w:cs="Times New Roman"/>
          <w:sz w:val="28"/>
          <w:szCs w:val="28"/>
          <w:bdr w:val="none" w:sz="0" w:space="0" w:color="auto" w:frame="1"/>
          <w:lang w:val="uk-UA"/>
        </w:rPr>
        <w:t xml:space="preserve"> «</w:t>
      </w:r>
      <w:r w:rsidRPr="00902981">
        <w:rPr>
          <w:rFonts w:ascii="Times New Roman" w:eastAsia="Times New Roman" w:hAnsi="Times New Roman" w:cs="Times New Roman"/>
          <w:b/>
          <w:bCs/>
          <w:i/>
          <w:iCs/>
          <w:sz w:val="28"/>
          <w:szCs w:val="28"/>
          <w:bdr w:val="none" w:sz="0" w:space="0" w:color="auto" w:frame="1"/>
          <w:lang w:val="uk-UA"/>
        </w:rPr>
        <w:t>Професійний імідж. Значення зовнішнього вигляду</w:t>
      </w:r>
      <w:r w:rsidR="00B35925" w:rsidRPr="00902981">
        <w:rPr>
          <w:rFonts w:ascii="Times New Roman" w:eastAsia="Times New Roman" w:hAnsi="Times New Roman" w:cs="Times New Roman"/>
          <w:b/>
          <w:bCs/>
          <w:i/>
          <w:iCs/>
          <w:sz w:val="28"/>
          <w:szCs w:val="28"/>
          <w:bdr w:val="none" w:sz="0" w:space="0" w:color="auto" w:frame="1"/>
          <w:lang w:val="uk-UA"/>
        </w:rPr>
        <w:t>»</w:t>
      </w:r>
      <w:r w:rsidRPr="00902981">
        <w:rPr>
          <w:rFonts w:ascii="Times New Roman" w:eastAsia="Times New Roman" w:hAnsi="Times New Roman" w:cs="Times New Roman"/>
          <w:b/>
          <w:bCs/>
          <w:i/>
          <w:iCs/>
          <w:sz w:val="28"/>
          <w:szCs w:val="28"/>
          <w:bdr w:val="none" w:sz="0" w:space="0" w:color="auto" w:frame="1"/>
          <w:lang w:val="uk-UA"/>
        </w:rPr>
        <w:t>. </w:t>
      </w:r>
    </w:p>
    <w:p w:rsidR="003C2492" w:rsidRPr="00902981" w:rsidRDefault="00594028" w:rsidP="000B7BF7">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b/>
          <w:bCs/>
          <w:sz w:val="28"/>
          <w:szCs w:val="28"/>
          <w:bdr w:val="none" w:sz="0" w:space="0" w:color="auto" w:frame="1"/>
          <w:lang w:val="uk-UA"/>
        </w:rPr>
        <w:t>Мета уроку:</w:t>
      </w:r>
    </w:p>
    <w:p w:rsidR="003C2492" w:rsidRPr="00902981" w:rsidRDefault="003C2492" w:rsidP="000B7BF7">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b/>
          <w:sz w:val="28"/>
          <w:szCs w:val="28"/>
          <w:bdr w:val="none" w:sz="0" w:space="0" w:color="auto" w:frame="1"/>
          <w:lang w:val="uk-UA"/>
        </w:rPr>
        <w:t>навчальна:</w:t>
      </w:r>
      <w:r w:rsidR="00545804" w:rsidRPr="00902981">
        <w:rPr>
          <w:rFonts w:ascii="Times New Roman" w:eastAsia="Times New Roman" w:hAnsi="Times New Roman" w:cs="Times New Roman"/>
          <w:b/>
          <w:sz w:val="28"/>
          <w:szCs w:val="28"/>
          <w:bdr w:val="none" w:sz="0" w:space="0" w:color="auto" w:frame="1"/>
          <w:lang w:val="uk-UA"/>
        </w:rPr>
        <w:t xml:space="preserve"> </w:t>
      </w:r>
      <w:r w:rsidR="009E6FB2" w:rsidRPr="00902981">
        <w:rPr>
          <w:rFonts w:ascii="Times New Roman" w:eastAsia="Times New Roman" w:hAnsi="Times New Roman" w:cs="Times New Roman"/>
          <w:sz w:val="28"/>
          <w:szCs w:val="28"/>
          <w:bdr w:val="none" w:sz="0" w:space="0" w:color="auto" w:frame="1"/>
          <w:lang w:val="uk-UA"/>
        </w:rPr>
        <w:t xml:space="preserve">поглибити знання </w:t>
      </w:r>
      <w:r w:rsidR="009F49BD" w:rsidRPr="00902981">
        <w:rPr>
          <w:rFonts w:ascii="Times New Roman" w:eastAsia="Times New Roman" w:hAnsi="Times New Roman" w:cs="Times New Roman"/>
          <w:sz w:val="28"/>
          <w:szCs w:val="28"/>
          <w:bdr w:val="none" w:sz="0" w:space="0" w:color="auto" w:frame="1"/>
          <w:lang w:val="uk-UA"/>
        </w:rPr>
        <w:t>учнів про поняття</w:t>
      </w:r>
      <w:r w:rsidR="00594028" w:rsidRPr="00902981">
        <w:rPr>
          <w:rFonts w:ascii="Times New Roman" w:eastAsia="Times New Roman" w:hAnsi="Times New Roman" w:cs="Times New Roman"/>
          <w:sz w:val="28"/>
          <w:szCs w:val="28"/>
          <w:bdr w:val="none" w:sz="0" w:space="0" w:color="auto" w:frame="1"/>
          <w:lang w:val="uk-UA"/>
        </w:rPr>
        <w:t xml:space="preserve"> </w:t>
      </w:r>
      <w:r w:rsidR="009E6FB2" w:rsidRPr="00902981">
        <w:rPr>
          <w:rFonts w:ascii="Times New Roman" w:eastAsia="Times New Roman" w:hAnsi="Times New Roman" w:cs="Times New Roman"/>
          <w:sz w:val="28"/>
          <w:szCs w:val="28"/>
          <w:bdr w:val="none" w:sz="0" w:space="0" w:color="auto" w:frame="1"/>
          <w:lang w:val="uk-UA"/>
        </w:rPr>
        <w:t>професійний імідж</w:t>
      </w:r>
      <w:r w:rsidR="00594028" w:rsidRPr="00902981">
        <w:rPr>
          <w:rFonts w:ascii="Times New Roman" w:eastAsia="Times New Roman" w:hAnsi="Times New Roman" w:cs="Times New Roman"/>
          <w:sz w:val="28"/>
          <w:szCs w:val="28"/>
          <w:bdr w:val="none" w:sz="0" w:space="0" w:color="auto" w:frame="1"/>
          <w:lang w:val="uk-UA"/>
        </w:rPr>
        <w:t xml:space="preserve">, сформулювати </w:t>
      </w:r>
      <w:r w:rsidR="009E6FB2" w:rsidRPr="00902981">
        <w:rPr>
          <w:rFonts w:ascii="Times New Roman" w:eastAsia="Times New Roman" w:hAnsi="Times New Roman" w:cs="Times New Roman"/>
          <w:sz w:val="28"/>
          <w:szCs w:val="28"/>
          <w:bdr w:val="none" w:sz="0" w:space="0" w:color="auto" w:frame="1"/>
          <w:lang w:val="uk-UA"/>
        </w:rPr>
        <w:t>поняття про імідж офіціанта, систематизувати</w:t>
      </w:r>
      <w:r w:rsidR="00594028" w:rsidRPr="00902981">
        <w:rPr>
          <w:rFonts w:ascii="Times New Roman" w:eastAsia="Times New Roman" w:hAnsi="Times New Roman" w:cs="Times New Roman"/>
          <w:sz w:val="28"/>
          <w:szCs w:val="28"/>
          <w:bdr w:val="none" w:sz="0" w:space="0" w:color="auto" w:frame="1"/>
          <w:lang w:val="uk-UA"/>
        </w:rPr>
        <w:t xml:space="preserve"> знання учнів щодо вимог до зо</w:t>
      </w:r>
      <w:r w:rsidR="009E6FB2" w:rsidRPr="00902981">
        <w:rPr>
          <w:rFonts w:ascii="Times New Roman" w:eastAsia="Times New Roman" w:hAnsi="Times New Roman" w:cs="Times New Roman"/>
          <w:sz w:val="28"/>
          <w:szCs w:val="28"/>
          <w:bdr w:val="none" w:sz="0" w:space="0" w:color="auto" w:frame="1"/>
          <w:lang w:val="uk-UA"/>
        </w:rPr>
        <w:t>внішнього вигляду офіціантів</w:t>
      </w:r>
      <w:r w:rsidR="00594028" w:rsidRPr="00902981">
        <w:rPr>
          <w:rFonts w:ascii="Times New Roman" w:eastAsia="Times New Roman" w:hAnsi="Times New Roman" w:cs="Times New Roman"/>
          <w:sz w:val="28"/>
          <w:szCs w:val="28"/>
          <w:bdr w:val="none" w:sz="0" w:space="0" w:color="auto" w:frame="1"/>
          <w:lang w:val="uk-UA"/>
        </w:rPr>
        <w:t xml:space="preserve">; </w:t>
      </w:r>
    </w:p>
    <w:p w:rsidR="003C2492" w:rsidRPr="00902981" w:rsidRDefault="003C2492" w:rsidP="000B7BF7">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b/>
          <w:sz w:val="28"/>
          <w:szCs w:val="28"/>
          <w:bdr w:val="none" w:sz="0" w:space="0" w:color="auto" w:frame="1"/>
          <w:lang w:val="uk-UA"/>
        </w:rPr>
        <w:t>розвиваюча:</w:t>
      </w:r>
      <w:r w:rsidR="00545804" w:rsidRPr="00902981">
        <w:rPr>
          <w:rFonts w:ascii="Times New Roman" w:eastAsia="Times New Roman" w:hAnsi="Times New Roman" w:cs="Times New Roman"/>
          <w:b/>
          <w:sz w:val="28"/>
          <w:szCs w:val="28"/>
          <w:bdr w:val="none" w:sz="0" w:space="0" w:color="auto" w:frame="1"/>
          <w:lang w:val="uk-UA"/>
        </w:rPr>
        <w:t xml:space="preserve"> </w:t>
      </w:r>
      <w:r w:rsidR="002A4072" w:rsidRPr="00902981">
        <w:rPr>
          <w:rFonts w:ascii="Times New Roman" w:eastAsia="Times New Roman" w:hAnsi="Times New Roman" w:cs="Times New Roman"/>
          <w:sz w:val="28"/>
          <w:szCs w:val="28"/>
          <w:bdr w:val="none" w:sz="0" w:space="0" w:color="auto" w:frame="1"/>
          <w:lang w:val="uk-UA"/>
        </w:rPr>
        <w:t>розвивати естетичний смак,</w:t>
      </w:r>
      <w:r w:rsidR="004B6B7C" w:rsidRPr="00902981">
        <w:rPr>
          <w:rFonts w:ascii="Times New Roman" w:eastAsia="Times New Roman" w:hAnsi="Times New Roman" w:cs="Times New Roman"/>
          <w:sz w:val="28"/>
          <w:szCs w:val="28"/>
          <w:bdr w:val="none" w:sz="0" w:space="0" w:color="auto" w:frame="1"/>
          <w:lang w:val="uk-UA"/>
        </w:rPr>
        <w:t xml:space="preserve"> </w:t>
      </w:r>
      <w:r w:rsidR="002A4072" w:rsidRPr="00902981">
        <w:rPr>
          <w:rFonts w:ascii="Times New Roman" w:eastAsia="Times New Roman" w:hAnsi="Times New Roman" w:cs="Times New Roman"/>
          <w:sz w:val="28"/>
          <w:szCs w:val="28"/>
          <w:bdr w:val="none" w:sz="0" w:space="0" w:color="auto" w:frame="1"/>
          <w:lang w:val="uk-UA"/>
        </w:rPr>
        <w:t>вміння вдало обирати професійний одяг;</w:t>
      </w:r>
    </w:p>
    <w:p w:rsidR="00594028" w:rsidRPr="00902981" w:rsidRDefault="003C2492"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sz w:val="28"/>
          <w:szCs w:val="28"/>
          <w:bdr w:val="none" w:sz="0" w:space="0" w:color="auto" w:frame="1"/>
          <w:lang w:val="uk-UA"/>
        </w:rPr>
        <w:t>виховна:</w:t>
      </w:r>
      <w:r w:rsidR="004B6B7C" w:rsidRPr="00902981">
        <w:rPr>
          <w:rFonts w:ascii="Times New Roman" w:eastAsia="Times New Roman" w:hAnsi="Times New Roman" w:cs="Times New Roman"/>
          <w:b/>
          <w:sz w:val="28"/>
          <w:szCs w:val="28"/>
          <w:bdr w:val="none" w:sz="0" w:space="0" w:color="auto" w:frame="1"/>
          <w:lang w:val="uk-UA"/>
        </w:rPr>
        <w:t xml:space="preserve"> </w:t>
      </w:r>
      <w:r w:rsidR="00594028" w:rsidRPr="00902981">
        <w:rPr>
          <w:rFonts w:ascii="Times New Roman" w:eastAsia="Times New Roman" w:hAnsi="Times New Roman" w:cs="Times New Roman"/>
          <w:sz w:val="28"/>
          <w:szCs w:val="28"/>
          <w:bdr w:val="none" w:sz="0" w:space="0" w:color="auto" w:frame="1"/>
          <w:lang w:val="uk-UA"/>
        </w:rPr>
        <w:t xml:space="preserve">виховувати любов </w:t>
      </w:r>
      <w:r w:rsidR="00D84E2E" w:rsidRPr="00902981">
        <w:rPr>
          <w:rFonts w:ascii="Times New Roman" w:eastAsia="Times New Roman" w:hAnsi="Times New Roman" w:cs="Times New Roman"/>
          <w:sz w:val="28"/>
          <w:szCs w:val="28"/>
          <w:bdr w:val="none" w:sz="0" w:space="0" w:color="auto" w:frame="1"/>
          <w:lang w:val="uk-UA"/>
        </w:rPr>
        <w:t xml:space="preserve">в </w:t>
      </w:r>
      <w:r w:rsidR="00594028" w:rsidRPr="00902981">
        <w:rPr>
          <w:rFonts w:ascii="Times New Roman" w:eastAsia="Times New Roman" w:hAnsi="Times New Roman" w:cs="Times New Roman"/>
          <w:sz w:val="28"/>
          <w:szCs w:val="28"/>
          <w:bdr w:val="none" w:sz="0" w:space="0" w:color="auto" w:frame="1"/>
          <w:lang w:val="uk-UA"/>
        </w:rPr>
        <w:t>учнів до обраної професії</w:t>
      </w:r>
      <w:r w:rsidR="002A4072" w:rsidRPr="00902981">
        <w:rPr>
          <w:rFonts w:ascii="Times New Roman" w:eastAsia="Times New Roman" w:hAnsi="Times New Roman" w:cs="Times New Roman"/>
          <w:sz w:val="28"/>
          <w:szCs w:val="28"/>
          <w:bdr w:val="none" w:sz="0" w:space="0" w:color="auto" w:frame="1"/>
          <w:lang w:val="uk-UA"/>
        </w:rPr>
        <w:t>.</w:t>
      </w:r>
    </w:p>
    <w:p w:rsidR="003B6894" w:rsidRPr="00902981" w:rsidRDefault="00594028" w:rsidP="000B7BF7">
      <w:pPr>
        <w:spacing w:after="0" w:line="360" w:lineRule="auto"/>
        <w:ind w:firstLine="709"/>
        <w:jc w:val="both"/>
        <w:rPr>
          <w:rFonts w:ascii="Times New Roman" w:eastAsia="Times New Roman" w:hAnsi="Times New Roman" w:cs="Times New Roman"/>
          <w:color w:val="474747"/>
          <w:sz w:val="28"/>
          <w:szCs w:val="28"/>
          <w:bdr w:val="none" w:sz="0" w:space="0" w:color="auto" w:frame="1"/>
          <w:lang w:val="uk-UA"/>
        </w:rPr>
      </w:pPr>
      <w:r w:rsidRPr="00902981">
        <w:rPr>
          <w:rFonts w:ascii="Times New Roman" w:eastAsia="Times New Roman" w:hAnsi="Times New Roman" w:cs="Times New Roman"/>
          <w:b/>
          <w:bCs/>
          <w:sz w:val="28"/>
          <w:szCs w:val="28"/>
          <w:bdr w:val="none" w:sz="0" w:space="0" w:color="auto" w:frame="1"/>
          <w:lang w:val="uk-UA"/>
        </w:rPr>
        <w:t>Тип уроку:</w:t>
      </w:r>
      <w:r w:rsidR="00545804" w:rsidRPr="00902981">
        <w:rPr>
          <w:rFonts w:ascii="Times New Roman" w:eastAsia="Times New Roman" w:hAnsi="Times New Roman" w:cs="Times New Roman"/>
          <w:b/>
          <w:bCs/>
          <w:sz w:val="28"/>
          <w:szCs w:val="28"/>
          <w:bdr w:val="none" w:sz="0" w:space="0" w:color="auto" w:frame="1"/>
          <w:lang w:val="uk-UA"/>
        </w:rPr>
        <w:t xml:space="preserve"> </w:t>
      </w:r>
      <w:r w:rsidR="003B6894" w:rsidRPr="00902981">
        <w:rPr>
          <w:rFonts w:ascii="Times New Roman" w:eastAsia="Times New Roman" w:hAnsi="Times New Roman" w:cs="Times New Roman"/>
          <w:sz w:val="28"/>
          <w:szCs w:val="28"/>
          <w:bdr w:val="none" w:sz="0" w:space="0" w:color="auto" w:frame="1"/>
          <w:lang w:val="uk-UA"/>
        </w:rPr>
        <w:t>урок вивчення нового матеріалу з використанням інноваційних технологій та інтерактивних методів навчання.</w:t>
      </w:r>
    </w:p>
    <w:p w:rsidR="00A758F8" w:rsidRPr="00902981" w:rsidRDefault="00A758F8" w:rsidP="000B7BF7">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b/>
          <w:sz w:val="28"/>
          <w:szCs w:val="28"/>
          <w:bdr w:val="none" w:sz="0" w:space="0" w:color="auto" w:frame="1"/>
          <w:lang w:val="uk-UA"/>
        </w:rPr>
        <w:t>Методи і методичні прийоми:</w:t>
      </w:r>
      <w:r w:rsidR="00545804" w:rsidRPr="00902981">
        <w:rPr>
          <w:rFonts w:ascii="Times New Roman" w:eastAsia="Times New Roman" w:hAnsi="Times New Roman" w:cs="Times New Roman"/>
          <w:b/>
          <w:sz w:val="28"/>
          <w:szCs w:val="28"/>
          <w:bdr w:val="none" w:sz="0" w:space="0" w:color="auto" w:frame="1"/>
          <w:lang w:val="uk-UA"/>
        </w:rPr>
        <w:t xml:space="preserve"> </w:t>
      </w:r>
      <w:r w:rsidR="00902981">
        <w:rPr>
          <w:rFonts w:ascii="Times New Roman" w:eastAsia="Times New Roman" w:hAnsi="Times New Roman" w:cs="Times New Roman"/>
          <w:sz w:val="28"/>
          <w:szCs w:val="28"/>
          <w:bdr w:val="none" w:sz="0" w:space="0" w:color="auto" w:frame="1"/>
          <w:lang w:val="uk-UA"/>
        </w:rPr>
        <w:t>інформаційно-рецепт</w:t>
      </w:r>
      <w:r w:rsidRPr="00902981">
        <w:rPr>
          <w:rFonts w:ascii="Times New Roman" w:eastAsia="Times New Roman" w:hAnsi="Times New Roman" w:cs="Times New Roman"/>
          <w:sz w:val="28"/>
          <w:szCs w:val="28"/>
          <w:bdr w:val="none" w:sz="0" w:space="0" w:color="auto" w:frame="1"/>
          <w:lang w:val="uk-UA"/>
        </w:rPr>
        <w:t>ивний (словесн</w:t>
      </w:r>
      <w:r w:rsidR="00902981">
        <w:rPr>
          <w:rFonts w:ascii="Times New Roman" w:eastAsia="Times New Roman" w:hAnsi="Times New Roman" w:cs="Times New Roman"/>
          <w:sz w:val="28"/>
          <w:szCs w:val="28"/>
          <w:bdr w:val="none" w:sz="0" w:space="0" w:color="auto" w:frame="1"/>
          <w:lang w:val="uk-UA"/>
        </w:rPr>
        <w:t>и</w:t>
      </w:r>
      <w:r w:rsidRPr="00902981">
        <w:rPr>
          <w:rFonts w:ascii="Times New Roman" w:eastAsia="Times New Roman" w:hAnsi="Times New Roman" w:cs="Times New Roman"/>
          <w:sz w:val="28"/>
          <w:szCs w:val="28"/>
          <w:bdr w:val="none" w:sz="0" w:space="0" w:color="auto" w:frame="1"/>
          <w:lang w:val="uk-UA"/>
        </w:rPr>
        <w:t>й, наочний),</w:t>
      </w:r>
      <w:r w:rsidR="00545804" w:rsidRPr="00902981">
        <w:rPr>
          <w:rFonts w:ascii="Times New Roman" w:eastAsia="Times New Roman" w:hAnsi="Times New Roman" w:cs="Times New Roman"/>
          <w:sz w:val="28"/>
          <w:szCs w:val="28"/>
          <w:bdr w:val="none" w:sz="0" w:space="0" w:color="auto" w:frame="1"/>
          <w:lang w:val="uk-UA"/>
        </w:rPr>
        <w:t xml:space="preserve"> пошуковий</w:t>
      </w:r>
      <w:r w:rsidRPr="00902981">
        <w:rPr>
          <w:rFonts w:ascii="Times New Roman" w:eastAsia="Times New Roman" w:hAnsi="Times New Roman" w:cs="Times New Roman"/>
          <w:sz w:val="28"/>
          <w:szCs w:val="28"/>
          <w:bdr w:val="none" w:sz="0" w:space="0" w:color="auto" w:frame="1"/>
          <w:lang w:val="uk-UA"/>
        </w:rPr>
        <w:t>;</w:t>
      </w:r>
    </w:p>
    <w:p w:rsidR="00A758F8" w:rsidRPr="00902981" w:rsidRDefault="00A758F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bdr w:val="none" w:sz="0" w:space="0" w:color="auto" w:frame="1"/>
          <w:lang w:val="uk-UA"/>
        </w:rPr>
        <w:t>прийоми навчання: виклад інформації, пояснен</w:t>
      </w:r>
      <w:r w:rsidR="00B35925" w:rsidRPr="00902981">
        <w:rPr>
          <w:rFonts w:ascii="Times New Roman" w:eastAsia="Times New Roman" w:hAnsi="Times New Roman" w:cs="Times New Roman"/>
          <w:sz w:val="28"/>
          <w:szCs w:val="28"/>
          <w:bdr w:val="none" w:sz="0" w:space="0" w:color="auto" w:frame="1"/>
          <w:lang w:val="uk-UA"/>
        </w:rPr>
        <w:t>ня, активізація уваги, мислення</w:t>
      </w:r>
      <w:r w:rsidRPr="00902981">
        <w:rPr>
          <w:rFonts w:ascii="Times New Roman" w:eastAsia="Times New Roman" w:hAnsi="Times New Roman" w:cs="Times New Roman"/>
          <w:sz w:val="28"/>
          <w:szCs w:val="28"/>
          <w:bdr w:val="none" w:sz="0" w:space="0" w:color="auto" w:frame="1"/>
          <w:lang w:val="uk-UA"/>
        </w:rPr>
        <w:t xml:space="preserve">. </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b/>
          <w:bCs/>
          <w:sz w:val="28"/>
          <w:szCs w:val="28"/>
          <w:bdr w:val="none" w:sz="0" w:space="0" w:color="auto" w:frame="1"/>
          <w:lang w:val="uk-UA"/>
        </w:rPr>
        <w:t>Обладнання:</w:t>
      </w:r>
      <w:r w:rsidR="00545804" w:rsidRPr="00902981">
        <w:rPr>
          <w:rFonts w:ascii="Times New Roman" w:eastAsia="Times New Roman" w:hAnsi="Times New Roman" w:cs="Times New Roman"/>
          <w:b/>
          <w:bCs/>
          <w:sz w:val="28"/>
          <w:szCs w:val="28"/>
          <w:bdr w:val="none" w:sz="0" w:space="0" w:color="auto" w:frame="1"/>
          <w:lang w:val="uk-UA"/>
        </w:rPr>
        <w:t xml:space="preserve"> </w:t>
      </w:r>
      <w:r w:rsidRPr="00902981">
        <w:rPr>
          <w:rFonts w:ascii="Times New Roman" w:eastAsia="Times New Roman" w:hAnsi="Times New Roman" w:cs="Times New Roman"/>
          <w:sz w:val="28"/>
          <w:szCs w:val="28"/>
          <w:bdr w:val="none" w:sz="0" w:space="0" w:color="auto" w:frame="1"/>
          <w:lang w:val="uk-UA"/>
        </w:rPr>
        <w:t>комп’ютерна презентація, дидактичний матеріал</w:t>
      </w:r>
      <w:r w:rsidR="000B7BF7" w:rsidRPr="00902981">
        <w:rPr>
          <w:rFonts w:ascii="Times New Roman" w:eastAsia="Times New Roman" w:hAnsi="Times New Roman" w:cs="Times New Roman"/>
          <w:sz w:val="28"/>
          <w:szCs w:val="28"/>
          <w:bdr w:val="none" w:sz="0" w:space="0" w:color="auto" w:frame="1"/>
          <w:lang w:val="uk-UA"/>
        </w:rPr>
        <w:t xml:space="preserve"> (конспект уроку)</w:t>
      </w:r>
      <w:r w:rsidRPr="00902981">
        <w:rPr>
          <w:rFonts w:ascii="Times New Roman" w:eastAsia="Times New Roman" w:hAnsi="Times New Roman" w:cs="Times New Roman"/>
          <w:sz w:val="28"/>
          <w:szCs w:val="28"/>
          <w:bdr w:val="none" w:sz="0" w:space="0" w:color="auto" w:frame="1"/>
          <w:lang w:val="uk-UA"/>
        </w:rPr>
        <w:t>, комп’ютер, інтерактивна дошка</w:t>
      </w:r>
      <w:r w:rsidR="00520304" w:rsidRPr="00902981">
        <w:rPr>
          <w:rFonts w:ascii="Times New Roman" w:eastAsia="Times New Roman" w:hAnsi="Times New Roman" w:cs="Times New Roman"/>
          <w:sz w:val="28"/>
          <w:szCs w:val="28"/>
          <w:bdr w:val="none" w:sz="0" w:space="0" w:color="auto" w:frame="1"/>
          <w:lang w:val="uk-UA"/>
        </w:rPr>
        <w:t>, краватка у формі метелика</w:t>
      </w:r>
      <w:r w:rsidR="000B7BF7" w:rsidRPr="00902981">
        <w:rPr>
          <w:rFonts w:ascii="Times New Roman" w:eastAsia="Times New Roman" w:hAnsi="Times New Roman" w:cs="Times New Roman"/>
          <w:sz w:val="28"/>
          <w:szCs w:val="28"/>
          <w:bdr w:val="none" w:sz="0" w:space="0" w:color="auto" w:frame="1"/>
          <w:lang w:val="uk-UA"/>
        </w:rPr>
        <w:t>, мікрофон</w:t>
      </w:r>
      <w:r w:rsidRPr="00902981">
        <w:rPr>
          <w:rFonts w:ascii="Times New Roman" w:eastAsia="Times New Roman" w:hAnsi="Times New Roman" w:cs="Times New Roman"/>
          <w:sz w:val="28"/>
          <w:szCs w:val="28"/>
          <w:bdr w:val="none" w:sz="0" w:space="0" w:color="auto" w:frame="1"/>
          <w:lang w:val="uk-UA"/>
        </w:rPr>
        <w:t>.</w:t>
      </w:r>
    </w:p>
    <w:p w:rsidR="002A4072" w:rsidRPr="00902981" w:rsidRDefault="002A4072" w:rsidP="000B7BF7">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b/>
          <w:sz w:val="28"/>
          <w:szCs w:val="28"/>
          <w:bdr w:val="none" w:sz="0" w:space="0" w:color="auto" w:frame="1"/>
          <w:lang w:val="uk-UA"/>
        </w:rPr>
        <w:t>Основні поняття та терміни:</w:t>
      </w:r>
      <w:r w:rsidR="00545804" w:rsidRPr="00902981">
        <w:rPr>
          <w:rFonts w:ascii="Times New Roman" w:eastAsia="Times New Roman" w:hAnsi="Times New Roman" w:cs="Times New Roman"/>
          <w:b/>
          <w:sz w:val="28"/>
          <w:szCs w:val="28"/>
          <w:bdr w:val="none" w:sz="0" w:space="0" w:color="auto" w:frame="1"/>
          <w:lang w:val="uk-UA"/>
        </w:rPr>
        <w:t xml:space="preserve"> </w:t>
      </w:r>
      <w:r w:rsidRPr="00902981">
        <w:rPr>
          <w:rFonts w:ascii="Times New Roman" w:eastAsia="Times New Roman" w:hAnsi="Times New Roman" w:cs="Times New Roman"/>
          <w:sz w:val="28"/>
          <w:szCs w:val="28"/>
          <w:bdr w:val="none" w:sz="0" w:space="0" w:color="auto" w:frame="1"/>
          <w:lang w:val="uk-UA"/>
        </w:rPr>
        <w:t>імідж, професійний імідж, елегантність, манери.</w:t>
      </w:r>
    </w:p>
    <w:p w:rsidR="00B6622E" w:rsidRPr="00902981" w:rsidRDefault="000B7BF7" w:rsidP="000B7BF7">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b/>
          <w:sz w:val="28"/>
          <w:szCs w:val="28"/>
          <w:bdr w:val="none" w:sz="0" w:space="0" w:color="auto" w:frame="1"/>
          <w:lang w:val="uk-UA"/>
        </w:rPr>
        <w:t>Між</w:t>
      </w:r>
      <w:r w:rsidR="00B6622E" w:rsidRPr="00902981">
        <w:rPr>
          <w:rFonts w:ascii="Times New Roman" w:eastAsia="Times New Roman" w:hAnsi="Times New Roman" w:cs="Times New Roman"/>
          <w:b/>
          <w:sz w:val="28"/>
          <w:szCs w:val="28"/>
          <w:bdr w:val="none" w:sz="0" w:space="0" w:color="auto" w:frame="1"/>
          <w:lang w:val="uk-UA"/>
        </w:rPr>
        <w:t>предметні зв’язки:</w:t>
      </w:r>
      <w:r w:rsidR="00B6622E" w:rsidRPr="00902981">
        <w:rPr>
          <w:rFonts w:ascii="Times New Roman" w:eastAsia="Times New Roman" w:hAnsi="Times New Roman" w:cs="Times New Roman"/>
          <w:sz w:val="28"/>
          <w:szCs w:val="28"/>
          <w:bdr w:val="none" w:sz="0" w:space="0" w:color="auto" w:frame="1"/>
          <w:lang w:val="uk-UA"/>
        </w:rPr>
        <w:t xml:space="preserve"> </w:t>
      </w:r>
      <w:r w:rsidRPr="00902981">
        <w:rPr>
          <w:rFonts w:ascii="Times New Roman" w:eastAsia="Times New Roman" w:hAnsi="Times New Roman" w:cs="Times New Roman"/>
          <w:sz w:val="28"/>
          <w:szCs w:val="28"/>
          <w:bdr w:val="none" w:sz="0" w:space="0" w:color="auto" w:frame="1"/>
          <w:lang w:val="uk-UA"/>
        </w:rPr>
        <w:t xml:space="preserve">теми з предметів </w:t>
      </w:r>
      <w:r w:rsidR="00B6622E" w:rsidRPr="00902981">
        <w:rPr>
          <w:rFonts w:ascii="Times New Roman" w:eastAsia="Times New Roman" w:hAnsi="Times New Roman" w:cs="Times New Roman"/>
          <w:sz w:val="28"/>
          <w:szCs w:val="28"/>
          <w:bdr w:val="none" w:sz="0" w:space="0" w:color="auto" w:frame="1"/>
          <w:lang w:val="uk-UA"/>
        </w:rPr>
        <w:t>«Дизайн виробництва», «Організація обслуговування»</w:t>
      </w:r>
      <w:r w:rsidR="004B6B7C" w:rsidRPr="00902981">
        <w:rPr>
          <w:rFonts w:ascii="Times New Roman" w:eastAsia="Times New Roman" w:hAnsi="Times New Roman" w:cs="Times New Roman"/>
          <w:sz w:val="28"/>
          <w:szCs w:val="28"/>
          <w:bdr w:val="none" w:sz="0" w:space="0" w:color="auto" w:frame="1"/>
          <w:lang w:val="uk-UA"/>
        </w:rPr>
        <w:t>, «Санітарія та гігієна»</w:t>
      </w:r>
      <w:r w:rsidR="00B6622E" w:rsidRPr="00902981">
        <w:rPr>
          <w:rFonts w:ascii="Times New Roman" w:eastAsia="Times New Roman" w:hAnsi="Times New Roman" w:cs="Times New Roman"/>
          <w:sz w:val="28"/>
          <w:szCs w:val="28"/>
          <w:bdr w:val="none" w:sz="0" w:space="0" w:color="auto" w:frame="1"/>
          <w:lang w:val="uk-UA"/>
        </w:rPr>
        <w:t>.</w:t>
      </w:r>
    </w:p>
    <w:p w:rsidR="00B6622E" w:rsidRPr="00902981" w:rsidRDefault="00B6622E"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sz w:val="28"/>
          <w:szCs w:val="28"/>
          <w:bdr w:val="none" w:sz="0" w:space="0" w:color="auto" w:frame="1"/>
          <w:lang w:val="uk-UA"/>
        </w:rPr>
        <w:t>Внутрішньопредметні</w:t>
      </w:r>
      <w:r w:rsidR="000B7BF7" w:rsidRPr="00902981">
        <w:rPr>
          <w:rFonts w:ascii="Times New Roman" w:eastAsia="Times New Roman" w:hAnsi="Times New Roman" w:cs="Times New Roman"/>
          <w:b/>
          <w:sz w:val="28"/>
          <w:szCs w:val="28"/>
          <w:bdr w:val="none" w:sz="0" w:space="0" w:color="auto" w:frame="1"/>
          <w:lang w:val="uk-UA"/>
        </w:rPr>
        <w:t xml:space="preserve"> зв’язки</w:t>
      </w:r>
      <w:r w:rsidRPr="00902981">
        <w:rPr>
          <w:rFonts w:ascii="Times New Roman" w:eastAsia="Times New Roman" w:hAnsi="Times New Roman" w:cs="Times New Roman"/>
          <w:b/>
          <w:sz w:val="28"/>
          <w:szCs w:val="28"/>
          <w:bdr w:val="none" w:sz="0" w:space="0" w:color="auto" w:frame="1"/>
          <w:lang w:val="uk-UA"/>
        </w:rPr>
        <w:t xml:space="preserve">: </w:t>
      </w:r>
      <w:r w:rsidRPr="00902981">
        <w:rPr>
          <w:rFonts w:ascii="Times New Roman" w:eastAsia="Times New Roman" w:hAnsi="Times New Roman" w:cs="Times New Roman"/>
          <w:sz w:val="28"/>
          <w:szCs w:val="28"/>
          <w:bdr w:val="none" w:sz="0" w:space="0" w:color="auto" w:frame="1"/>
          <w:lang w:val="uk-UA"/>
        </w:rPr>
        <w:t xml:space="preserve">тема </w:t>
      </w:r>
      <w:r w:rsidR="000B7BF7" w:rsidRPr="00902981">
        <w:rPr>
          <w:rFonts w:ascii="Times New Roman" w:eastAsia="Times New Roman" w:hAnsi="Times New Roman" w:cs="Times New Roman"/>
          <w:sz w:val="28"/>
          <w:szCs w:val="28"/>
          <w:bdr w:val="none" w:sz="0" w:space="0" w:color="auto" w:frame="1"/>
          <w:lang w:val="uk-UA"/>
        </w:rPr>
        <w:t xml:space="preserve">№2 «Психологія ділового спілкування», </w:t>
      </w:r>
      <w:r w:rsidRPr="00902981">
        <w:rPr>
          <w:rFonts w:ascii="Times New Roman" w:eastAsia="Times New Roman" w:hAnsi="Times New Roman" w:cs="Times New Roman"/>
          <w:sz w:val="28"/>
          <w:szCs w:val="28"/>
          <w:bdr w:val="none" w:sz="0" w:space="0" w:color="auto" w:frame="1"/>
          <w:lang w:val="uk-UA"/>
        </w:rPr>
        <w:t>№4 «Психологія клієнтів»</w:t>
      </w:r>
      <w:r w:rsidR="00545804" w:rsidRPr="00902981">
        <w:rPr>
          <w:rFonts w:ascii="Times New Roman" w:eastAsia="Times New Roman" w:hAnsi="Times New Roman" w:cs="Times New Roman"/>
          <w:sz w:val="28"/>
          <w:szCs w:val="28"/>
          <w:bdr w:val="none" w:sz="0" w:space="0" w:color="auto" w:frame="1"/>
          <w:lang w:val="uk-UA"/>
        </w:rPr>
        <w:t>.</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bdr w:val="none" w:sz="0" w:space="0" w:color="auto" w:frame="1"/>
          <w:lang w:val="uk-UA"/>
        </w:rPr>
        <w:t>Використана література:</w:t>
      </w:r>
    </w:p>
    <w:p w:rsidR="000B7BF7" w:rsidRPr="00902981" w:rsidRDefault="000B7BF7" w:rsidP="000B7BF7">
      <w:pPr>
        <w:pStyle w:val="1"/>
        <w:spacing w:before="0" w:beforeAutospacing="0" w:after="0" w:afterAutospacing="0" w:line="360" w:lineRule="auto"/>
        <w:ind w:firstLine="709"/>
        <w:jc w:val="both"/>
        <w:rPr>
          <w:b w:val="0"/>
          <w:bCs w:val="0"/>
          <w:sz w:val="28"/>
          <w:szCs w:val="28"/>
          <w:lang w:val="uk-UA"/>
        </w:rPr>
      </w:pPr>
      <w:r w:rsidRPr="00902981">
        <w:rPr>
          <w:b w:val="0"/>
          <w:sz w:val="28"/>
          <w:szCs w:val="28"/>
          <w:lang w:val="uk-UA"/>
        </w:rPr>
        <w:t>1.</w:t>
      </w:r>
      <w:r w:rsidRPr="00902981">
        <w:rPr>
          <w:sz w:val="28"/>
          <w:szCs w:val="28"/>
          <w:lang w:val="uk-UA"/>
        </w:rPr>
        <w:t xml:space="preserve"> </w:t>
      </w:r>
      <w:hyperlink r:id="rId10" w:history="1">
        <w:r w:rsidRPr="00902981">
          <w:rPr>
            <w:rStyle w:val="a7"/>
            <w:b w:val="0"/>
            <w:bCs w:val="0"/>
            <w:color w:val="auto"/>
            <w:sz w:val="28"/>
            <w:szCs w:val="28"/>
            <w:u w:val="none"/>
            <w:lang w:val="uk-UA"/>
          </w:rPr>
          <w:t>Оробейко Е.С., Шредер Н.Г. Організація обслуговування: ресторани і бари: посібник. - М.: Альфа-М; ИНФРА-М, 2006. - 320 с</w:t>
        </w:r>
      </w:hyperlink>
      <w:r w:rsidRPr="00902981">
        <w:rPr>
          <w:b w:val="0"/>
          <w:bCs w:val="0"/>
          <w:sz w:val="28"/>
          <w:szCs w:val="28"/>
          <w:lang w:val="uk-UA"/>
        </w:rPr>
        <w:t>.</w:t>
      </w:r>
    </w:p>
    <w:p w:rsidR="00594028" w:rsidRPr="00902981" w:rsidRDefault="000B7BF7" w:rsidP="000B7BF7">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sz w:val="28"/>
          <w:szCs w:val="28"/>
          <w:bdr w:val="none" w:sz="0" w:space="0" w:color="auto" w:frame="1"/>
          <w:lang w:val="uk-UA"/>
        </w:rPr>
        <w:lastRenderedPageBreak/>
        <w:t xml:space="preserve">2. </w:t>
      </w:r>
      <w:r w:rsidR="003B5A38" w:rsidRPr="00902981">
        <w:rPr>
          <w:rFonts w:ascii="Times New Roman" w:eastAsia="Times New Roman" w:hAnsi="Times New Roman" w:cs="Times New Roman"/>
          <w:sz w:val="28"/>
          <w:szCs w:val="28"/>
          <w:bdr w:val="none" w:sz="0" w:space="0" w:color="auto" w:frame="1"/>
          <w:lang w:val="uk-UA"/>
        </w:rPr>
        <w:t>Па</w:t>
      </w:r>
      <w:r w:rsidR="00594028" w:rsidRPr="00902981">
        <w:rPr>
          <w:rFonts w:ascii="Times New Roman" w:eastAsia="Times New Roman" w:hAnsi="Times New Roman" w:cs="Times New Roman"/>
          <w:sz w:val="28"/>
          <w:szCs w:val="28"/>
          <w:bdr w:val="none" w:sz="0" w:space="0" w:color="auto" w:frame="1"/>
          <w:lang w:val="uk-UA"/>
        </w:rPr>
        <w:t>леха</w:t>
      </w:r>
      <w:r w:rsidRPr="00902981">
        <w:rPr>
          <w:rFonts w:ascii="Times New Roman" w:eastAsia="Times New Roman" w:hAnsi="Times New Roman" w:cs="Times New Roman"/>
          <w:sz w:val="28"/>
          <w:szCs w:val="28"/>
          <w:bdr w:val="none" w:sz="0" w:space="0" w:color="auto" w:frame="1"/>
          <w:lang w:val="uk-UA"/>
        </w:rPr>
        <w:t xml:space="preserve"> Ю.І</w:t>
      </w:r>
      <w:r w:rsidR="00594028" w:rsidRPr="00902981">
        <w:rPr>
          <w:rFonts w:ascii="Times New Roman" w:eastAsia="Times New Roman" w:hAnsi="Times New Roman" w:cs="Times New Roman"/>
          <w:sz w:val="28"/>
          <w:szCs w:val="28"/>
          <w:bdr w:val="none" w:sz="0" w:space="0" w:color="auto" w:frame="1"/>
          <w:lang w:val="uk-UA"/>
        </w:rPr>
        <w:t>. Ділова етика. Навч.-метод. посіб. – К.: Вид. Європейського університету, 2004.</w:t>
      </w:r>
    </w:p>
    <w:p w:rsidR="0032682C" w:rsidRPr="00902981" w:rsidRDefault="000B7BF7" w:rsidP="000B7BF7">
      <w:pPr>
        <w:spacing w:after="0" w:line="360" w:lineRule="auto"/>
        <w:ind w:firstLine="709"/>
        <w:jc w:val="both"/>
        <w:rPr>
          <w:rFonts w:ascii="Times New Roman" w:hAnsi="Times New Roman" w:cs="Times New Roman"/>
          <w:sz w:val="28"/>
          <w:szCs w:val="28"/>
          <w:lang w:val="uk-UA"/>
        </w:rPr>
      </w:pPr>
      <w:r w:rsidRPr="00902981">
        <w:rPr>
          <w:rFonts w:ascii="Times New Roman" w:hAnsi="Times New Roman" w:cs="Times New Roman"/>
          <w:sz w:val="28"/>
          <w:szCs w:val="28"/>
          <w:lang w:val="uk-UA"/>
        </w:rPr>
        <w:t xml:space="preserve">3. </w:t>
      </w:r>
      <w:r w:rsidR="0032682C" w:rsidRPr="00902981">
        <w:rPr>
          <w:rFonts w:ascii="Times New Roman" w:hAnsi="Times New Roman" w:cs="Times New Roman"/>
          <w:sz w:val="28"/>
          <w:szCs w:val="28"/>
          <w:lang w:val="uk-UA"/>
        </w:rPr>
        <w:t>Сало Я. М. Організація обслуговування населення на підприємствах ресторан</w:t>
      </w:r>
      <w:r w:rsidRPr="00902981">
        <w:rPr>
          <w:rFonts w:ascii="Times New Roman" w:hAnsi="Times New Roman" w:cs="Times New Roman"/>
          <w:sz w:val="28"/>
          <w:szCs w:val="28"/>
          <w:lang w:val="uk-UA"/>
        </w:rPr>
        <w:t>ного сервісу. Ресторанна справа: Довідник офіціанта. — Львів</w:t>
      </w:r>
      <w:r w:rsidR="0032682C" w:rsidRPr="00902981">
        <w:rPr>
          <w:rFonts w:ascii="Times New Roman" w:hAnsi="Times New Roman" w:cs="Times New Roman"/>
          <w:sz w:val="28"/>
          <w:szCs w:val="28"/>
          <w:lang w:val="uk-UA"/>
        </w:rPr>
        <w:t>: Афіша, 2010. — 304 с.</w:t>
      </w:r>
    </w:p>
    <w:p w:rsidR="00FE52AF" w:rsidRPr="00902981" w:rsidRDefault="00FE52AF" w:rsidP="000B7BF7">
      <w:pPr>
        <w:spacing w:after="0" w:line="360" w:lineRule="auto"/>
        <w:ind w:firstLine="709"/>
        <w:jc w:val="both"/>
        <w:rPr>
          <w:rFonts w:ascii="Times New Roman" w:eastAsia="Times New Roman" w:hAnsi="Times New Roman" w:cs="Times New Roman"/>
          <w:sz w:val="28"/>
          <w:szCs w:val="28"/>
          <w:lang w:val="uk-UA"/>
        </w:rPr>
      </w:pPr>
    </w:p>
    <w:p w:rsidR="00545804" w:rsidRPr="00902981" w:rsidRDefault="00545804" w:rsidP="000B7BF7">
      <w:pPr>
        <w:spacing w:after="0" w:line="360" w:lineRule="auto"/>
        <w:ind w:firstLine="709"/>
        <w:jc w:val="center"/>
        <w:rPr>
          <w:rFonts w:ascii="Times New Roman" w:eastAsia="Times New Roman" w:hAnsi="Times New Roman" w:cs="Times New Roman"/>
          <w:b/>
          <w:bCs/>
          <w:sz w:val="28"/>
          <w:szCs w:val="28"/>
          <w:u w:val="single"/>
          <w:bdr w:val="none" w:sz="0" w:space="0" w:color="auto" w:frame="1"/>
          <w:lang w:val="uk-UA"/>
        </w:rPr>
      </w:pPr>
    </w:p>
    <w:p w:rsidR="000B7BF7" w:rsidRPr="00902981" w:rsidRDefault="000B7BF7" w:rsidP="000B7BF7">
      <w:pPr>
        <w:spacing w:after="0" w:line="360" w:lineRule="auto"/>
        <w:ind w:firstLine="709"/>
        <w:jc w:val="center"/>
        <w:rPr>
          <w:rFonts w:ascii="Times New Roman" w:eastAsia="Times New Roman" w:hAnsi="Times New Roman" w:cs="Times New Roman"/>
          <w:b/>
          <w:bCs/>
          <w:sz w:val="28"/>
          <w:szCs w:val="28"/>
          <w:u w:val="single"/>
          <w:bdr w:val="none" w:sz="0" w:space="0" w:color="auto" w:frame="1"/>
          <w:lang w:val="uk-UA"/>
        </w:rPr>
        <w:sectPr w:rsidR="000B7BF7" w:rsidRPr="00902981" w:rsidSect="00684A7B">
          <w:pgSz w:w="11906" w:h="16838"/>
          <w:pgMar w:top="1134" w:right="850" w:bottom="1134" w:left="1701" w:header="708" w:footer="708" w:gutter="0"/>
          <w:cols w:space="708"/>
          <w:docGrid w:linePitch="360"/>
        </w:sectPr>
      </w:pPr>
    </w:p>
    <w:p w:rsidR="00D84E2E" w:rsidRPr="00902981" w:rsidRDefault="00D84E2E" w:rsidP="00D84E2E">
      <w:pPr>
        <w:spacing w:after="0" w:line="360" w:lineRule="auto"/>
        <w:ind w:firstLine="709"/>
        <w:jc w:val="center"/>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bdr w:val="none" w:sz="0" w:space="0" w:color="auto" w:frame="1"/>
          <w:lang w:val="uk-UA"/>
        </w:rPr>
        <w:lastRenderedPageBreak/>
        <w:t>ХІД УРОКУ</w:t>
      </w:r>
    </w:p>
    <w:p w:rsidR="00594028" w:rsidRPr="00902981" w:rsidRDefault="00594028" w:rsidP="000B7BF7">
      <w:pPr>
        <w:spacing w:after="0" w:line="360" w:lineRule="auto"/>
        <w:ind w:firstLine="709"/>
        <w:jc w:val="center"/>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t>Епіграф:</w:t>
      </w:r>
    </w:p>
    <w:p w:rsidR="00594028" w:rsidRPr="00902981" w:rsidRDefault="00594028" w:rsidP="00E56880">
      <w:pPr>
        <w:spacing w:after="0" w:line="360" w:lineRule="auto"/>
        <w:ind w:left="5954"/>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i/>
          <w:iCs/>
          <w:sz w:val="28"/>
          <w:szCs w:val="28"/>
          <w:bdr w:val="none" w:sz="0" w:space="0" w:color="auto" w:frame="1"/>
          <w:lang w:val="uk-UA"/>
        </w:rPr>
        <w:t>По одягу зустрічають,</w:t>
      </w:r>
    </w:p>
    <w:p w:rsidR="00594028" w:rsidRPr="00902981" w:rsidRDefault="00594028" w:rsidP="00E56880">
      <w:pPr>
        <w:spacing w:after="0" w:line="360" w:lineRule="auto"/>
        <w:ind w:left="5954"/>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i/>
          <w:iCs/>
          <w:sz w:val="28"/>
          <w:szCs w:val="28"/>
          <w:bdr w:val="none" w:sz="0" w:space="0" w:color="auto" w:frame="1"/>
          <w:lang w:val="uk-UA"/>
        </w:rPr>
        <w:t>по розуму проводжають</w:t>
      </w:r>
    </w:p>
    <w:p w:rsidR="00594028" w:rsidRDefault="00594028" w:rsidP="00D84E2E">
      <w:pPr>
        <w:spacing w:after="0" w:line="360" w:lineRule="auto"/>
        <w:ind w:firstLine="709"/>
        <w:jc w:val="right"/>
        <w:rPr>
          <w:rFonts w:ascii="Times New Roman" w:eastAsia="Times New Roman" w:hAnsi="Times New Roman" w:cs="Times New Roman"/>
          <w:i/>
          <w:iCs/>
          <w:sz w:val="28"/>
          <w:szCs w:val="28"/>
          <w:bdr w:val="none" w:sz="0" w:space="0" w:color="auto" w:frame="1"/>
          <w:lang w:val="uk-UA"/>
        </w:rPr>
      </w:pPr>
      <w:r w:rsidRPr="00902981">
        <w:rPr>
          <w:rFonts w:ascii="Times New Roman" w:eastAsia="Times New Roman" w:hAnsi="Times New Roman" w:cs="Times New Roman"/>
          <w:i/>
          <w:iCs/>
          <w:sz w:val="28"/>
          <w:szCs w:val="28"/>
          <w:bdr w:val="none" w:sz="0" w:space="0" w:color="auto" w:frame="1"/>
          <w:lang w:val="uk-UA"/>
        </w:rPr>
        <w:t>Народна творчість</w:t>
      </w:r>
    </w:p>
    <w:p w:rsidR="00E56880" w:rsidRPr="00902981" w:rsidRDefault="00E56880" w:rsidP="00D84E2E">
      <w:pPr>
        <w:spacing w:after="0" w:line="360" w:lineRule="auto"/>
        <w:ind w:firstLine="709"/>
        <w:jc w:val="right"/>
        <w:rPr>
          <w:rFonts w:ascii="Times New Roman" w:eastAsia="Times New Roman" w:hAnsi="Times New Roman" w:cs="Times New Roman"/>
          <w:sz w:val="28"/>
          <w:szCs w:val="28"/>
          <w:lang w:val="uk-UA"/>
        </w:rPr>
      </w:pP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t>І. Організаційна частина:</w:t>
      </w:r>
      <w:r w:rsidR="004B6B7C" w:rsidRPr="00902981">
        <w:rPr>
          <w:rFonts w:ascii="Times New Roman" w:eastAsia="Times New Roman" w:hAnsi="Times New Roman" w:cs="Times New Roman"/>
          <w:b/>
          <w:bCs/>
          <w:sz w:val="28"/>
          <w:szCs w:val="28"/>
          <w:bdr w:val="none" w:sz="0" w:space="0" w:color="auto" w:frame="1"/>
          <w:lang w:val="uk-UA"/>
        </w:rPr>
        <w:t xml:space="preserve"> </w:t>
      </w:r>
      <w:r w:rsidRPr="00902981">
        <w:rPr>
          <w:rFonts w:ascii="Times New Roman" w:eastAsia="Times New Roman" w:hAnsi="Times New Roman" w:cs="Times New Roman"/>
          <w:i/>
          <w:iCs/>
          <w:sz w:val="28"/>
          <w:szCs w:val="28"/>
          <w:bdr w:val="none" w:sz="0" w:space="0" w:color="auto" w:frame="1"/>
          <w:lang w:val="uk-UA"/>
        </w:rPr>
        <w:t>перевірка готовності учнів до заняття, наявності напису теми на дошці, присутності учнів на уроці, психологічне налаштування.</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t>ІІ. Актуалізація опорних знань</w:t>
      </w:r>
      <w:r w:rsidR="002A4072" w:rsidRPr="00902981">
        <w:rPr>
          <w:rFonts w:ascii="Times New Roman" w:eastAsia="Times New Roman" w:hAnsi="Times New Roman" w:cs="Times New Roman"/>
          <w:b/>
          <w:bCs/>
          <w:sz w:val="28"/>
          <w:szCs w:val="28"/>
          <w:u w:val="single"/>
          <w:bdr w:val="none" w:sz="0" w:space="0" w:color="auto" w:frame="1"/>
          <w:lang w:val="uk-UA"/>
        </w:rPr>
        <w:t xml:space="preserve"> та умінь</w:t>
      </w:r>
      <w:r w:rsidRPr="00902981">
        <w:rPr>
          <w:rFonts w:ascii="Times New Roman" w:eastAsia="Times New Roman" w:hAnsi="Times New Roman" w:cs="Times New Roman"/>
          <w:b/>
          <w:bCs/>
          <w:sz w:val="28"/>
          <w:szCs w:val="28"/>
          <w:u w:val="single"/>
          <w:bdr w:val="none" w:sz="0" w:space="0" w:color="auto" w:frame="1"/>
          <w:lang w:val="uk-UA"/>
        </w:rPr>
        <w:t xml:space="preserve"> учнів:</w:t>
      </w:r>
    </w:p>
    <w:p w:rsidR="00594028" w:rsidRPr="00902981" w:rsidRDefault="00CA383A" w:rsidP="00902981">
      <w:pPr>
        <w:tabs>
          <w:tab w:val="left" w:pos="1134"/>
        </w:tabs>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i/>
          <w:iCs/>
          <w:noProof/>
          <w:sz w:val="28"/>
          <w:szCs w:val="28"/>
          <w:lang w:val="uk-UA"/>
        </w:rPr>
        <w:drawing>
          <wp:anchor distT="0" distB="0" distL="114300" distR="114300" simplePos="0" relativeHeight="251648512" behindDoc="0" locked="0" layoutInCell="1" allowOverlap="1">
            <wp:simplePos x="0" y="0"/>
            <wp:positionH relativeFrom="column">
              <wp:posOffset>3491865</wp:posOffset>
            </wp:positionH>
            <wp:positionV relativeFrom="paragraph">
              <wp:posOffset>13335</wp:posOffset>
            </wp:positionV>
            <wp:extent cx="2663825" cy="2000250"/>
            <wp:effectExtent l="19050" t="0" r="3175" b="0"/>
            <wp:wrapSquare wrapText="bothSides"/>
            <wp:docPr id="1" name="Рисунок 0" descr="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6.JPG"/>
                    <pic:cNvPicPr/>
                  </pic:nvPicPr>
                  <pic:blipFill>
                    <a:blip r:embed="rId11" cstate="print"/>
                    <a:srcRect l="8361" t="5159" b="4569"/>
                    <a:stretch>
                      <a:fillRect/>
                    </a:stretch>
                  </pic:blipFill>
                  <pic:spPr>
                    <a:xfrm>
                      <a:off x="0" y="0"/>
                      <a:ext cx="2663825" cy="2000250"/>
                    </a:xfrm>
                    <a:prstGeom prst="rect">
                      <a:avLst/>
                    </a:prstGeom>
                    <a:ln>
                      <a:noFill/>
                    </a:ln>
                    <a:effectLst>
                      <a:softEdge rad="112500"/>
                    </a:effectLst>
                  </pic:spPr>
                </pic:pic>
              </a:graphicData>
            </a:graphic>
          </wp:anchor>
        </w:drawing>
      </w:r>
      <w:r w:rsidR="00594028" w:rsidRPr="00902981">
        <w:rPr>
          <w:rFonts w:ascii="Times New Roman" w:eastAsia="Times New Roman" w:hAnsi="Times New Roman" w:cs="Times New Roman"/>
          <w:b/>
          <w:bCs/>
          <w:i/>
          <w:iCs/>
          <w:sz w:val="28"/>
          <w:szCs w:val="28"/>
          <w:bdr w:val="none" w:sz="0" w:space="0" w:color="auto" w:frame="1"/>
          <w:lang w:val="uk-UA"/>
        </w:rPr>
        <w:t>Бесіда:</w:t>
      </w:r>
    </w:p>
    <w:p w:rsidR="00684A7B" w:rsidRPr="00902981" w:rsidRDefault="009E105C" w:rsidP="00902981">
      <w:pPr>
        <w:pStyle w:val="a3"/>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902981">
        <w:rPr>
          <w:rFonts w:ascii="Times New Roman" w:hAnsi="Times New Roman" w:cs="Times New Roman"/>
          <w:sz w:val="28"/>
          <w:szCs w:val="28"/>
          <w:lang w:val="uk-UA"/>
        </w:rPr>
        <w:t>Що таке «імідж»?</w:t>
      </w:r>
    </w:p>
    <w:p w:rsidR="009E105C" w:rsidRPr="00902981" w:rsidRDefault="009E105C" w:rsidP="00902981">
      <w:pPr>
        <w:pStyle w:val="a3"/>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902981">
        <w:rPr>
          <w:rFonts w:ascii="Times New Roman" w:hAnsi="Times New Roman" w:cs="Times New Roman"/>
          <w:sz w:val="28"/>
          <w:szCs w:val="28"/>
          <w:lang w:val="uk-UA"/>
        </w:rPr>
        <w:t>Які ви знаєте види іміджу?</w:t>
      </w:r>
    </w:p>
    <w:p w:rsidR="00594028" w:rsidRPr="00902981" w:rsidRDefault="003F11BD" w:rsidP="00902981">
      <w:pPr>
        <w:pStyle w:val="a3"/>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902981">
        <w:rPr>
          <w:rFonts w:ascii="Times New Roman" w:hAnsi="Times New Roman" w:cs="Times New Roman"/>
          <w:sz w:val="28"/>
          <w:szCs w:val="28"/>
          <w:lang w:val="uk-UA"/>
        </w:rPr>
        <w:t>Дати визначення поняттям «Етикет» та «П</w:t>
      </w:r>
      <w:r w:rsidR="00594028" w:rsidRPr="00902981">
        <w:rPr>
          <w:rFonts w:ascii="Times New Roman" w:hAnsi="Times New Roman" w:cs="Times New Roman"/>
          <w:sz w:val="28"/>
          <w:szCs w:val="28"/>
          <w:lang w:val="uk-UA"/>
        </w:rPr>
        <w:t>рофесійний етикет</w:t>
      </w:r>
      <w:r w:rsidRPr="00902981">
        <w:rPr>
          <w:rFonts w:ascii="Times New Roman" w:hAnsi="Times New Roman" w:cs="Times New Roman"/>
          <w:sz w:val="28"/>
          <w:szCs w:val="28"/>
          <w:lang w:val="uk-UA"/>
        </w:rPr>
        <w:t>»</w:t>
      </w:r>
      <w:r w:rsidR="0003354F" w:rsidRPr="00902981">
        <w:rPr>
          <w:rFonts w:ascii="Times New Roman" w:hAnsi="Times New Roman" w:cs="Times New Roman"/>
          <w:sz w:val="28"/>
          <w:szCs w:val="28"/>
          <w:lang w:val="uk-UA"/>
        </w:rPr>
        <w:t>.</w:t>
      </w:r>
    </w:p>
    <w:p w:rsidR="004B6B7C" w:rsidRPr="00902981" w:rsidRDefault="003F11BD" w:rsidP="00902981">
      <w:pPr>
        <w:pStyle w:val="a3"/>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902981">
        <w:rPr>
          <w:rFonts w:ascii="Times New Roman" w:hAnsi="Times New Roman" w:cs="Times New Roman"/>
          <w:sz w:val="28"/>
          <w:szCs w:val="28"/>
          <w:lang w:val="uk-UA"/>
        </w:rPr>
        <w:t>Охарактеризувати поняття «к</w:t>
      </w:r>
      <w:r w:rsidR="00545804" w:rsidRPr="00902981">
        <w:rPr>
          <w:rFonts w:ascii="Times New Roman" w:hAnsi="Times New Roman" w:cs="Times New Roman"/>
          <w:sz w:val="28"/>
          <w:szCs w:val="28"/>
          <w:lang w:val="uk-UA"/>
        </w:rPr>
        <w:t>ультура обслуговування</w:t>
      </w:r>
      <w:r w:rsidRPr="00902981">
        <w:rPr>
          <w:rFonts w:ascii="Times New Roman" w:hAnsi="Times New Roman" w:cs="Times New Roman"/>
          <w:sz w:val="28"/>
          <w:szCs w:val="28"/>
          <w:lang w:val="uk-UA"/>
        </w:rPr>
        <w:t>»</w:t>
      </w:r>
      <w:r w:rsidR="00545804" w:rsidRPr="00902981">
        <w:rPr>
          <w:rFonts w:ascii="Times New Roman" w:hAnsi="Times New Roman" w:cs="Times New Roman"/>
          <w:sz w:val="28"/>
          <w:szCs w:val="28"/>
          <w:lang w:val="uk-UA"/>
        </w:rPr>
        <w:t>.</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t>ІII. Мотивація навчальної діяльності:</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i/>
          <w:iCs/>
          <w:sz w:val="28"/>
          <w:szCs w:val="28"/>
          <w:bdr w:val="none" w:sz="0" w:space="0" w:color="auto" w:frame="1"/>
          <w:lang w:val="uk-UA"/>
        </w:rPr>
        <w:t>З'ясування емоційної готовності до уроку.</w:t>
      </w:r>
    </w:p>
    <w:p w:rsidR="004B6B7C" w:rsidRPr="00902981" w:rsidRDefault="00594028" w:rsidP="003F11BD">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sz w:val="28"/>
          <w:szCs w:val="28"/>
          <w:bdr w:val="none" w:sz="0" w:space="0" w:color="auto" w:frame="1"/>
          <w:lang w:val="uk-UA"/>
        </w:rPr>
        <w:t>Дуже часто ми чуємо вислів: «По одягу зустрічають, по розуму проводжають», на скільки це так, ми дізнаємося на сьогоднішньому уроці.</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t>IV. Оголошення теми, мети, зачитування епіграфа:</w:t>
      </w:r>
    </w:p>
    <w:p w:rsidR="004B6B7C" w:rsidRPr="00902981" w:rsidRDefault="00594028" w:rsidP="003F11BD">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sz w:val="28"/>
          <w:szCs w:val="28"/>
          <w:bdr w:val="none" w:sz="0" w:space="0" w:color="auto" w:frame="1"/>
          <w:lang w:val="uk-UA"/>
        </w:rPr>
        <w:t>Епіграфом до нашого уроку буде відоме всім прислів’я</w:t>
      </w:r>
      <w:r w:rsidR="00E56880">
        <w:rPr>
          <w:rFonts w:ascii="Times New Roman" w:eastAsia="Times New Roman" w:hAnsi="Times New Roman" w:cs="Times New Roman"/>
          <w:b/>
          <w:bCs/>
          <w:sz w:val="28"/>
          <w:szCs w:val="28"/>
          <w:bdr w:val="none" w:sz="0" w:space="0" w:color="auto" w:frame="1"/>
          <w:lang w:val="uk-UA"/>
        </w:rPr>
        <w:t xml:space="preserve"> </w:t>
      </w:r>
      <w:r w:rsidRPr="00902981">
        <w:rPr>
          <w:rFonts w:ascii="Times New Roman" w:eastAsia="Times New Roman" w:hAnsi="Times New Roman" w:cs="Times New Roman"/>
          <w:sz w:val="28"/>
          <w:szCs w:val="28"/>
          <w:bdr w:val="none" w:sz="0" w:space="0" w:color="auto" w:frame="1"/>
          <w:lang w:val="uk-UA"/>
        </w:rPr>
        <w:t>«По одягу зустрічають, по розуму проводжають».</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t xml:space="preserve">V. Опрацювання </w:t>
      </w:r>
      <w:r w:rsidR="00A758F8" w:rsidRPr="00902981">
        <w:rPr>
          <w:rFonts w:ascii="Times New Roman" w:eastAsia="Times New Roman" w:hAnsi="Times New Roman" w:cs="Times New Roman"/>
          <w:b/>
          <w:bCs/>
          <w:sz w:val="28"/>
          <w:szCs w:val="28"/>
          <w:u w:val="single"/>
          <w:bdr w:val="none" w:sz="0" w:space="0" w:color="auto" w:frame="1"/>
          <w:lang w:val="uk-UA"/>
        </w:rPr>
        <w:t xml:space="preserve">нового </w:t>
      </w:r>
      <w:r w:rsidRPr="00902981">
        <w:rPr>
          <w:rFonts w:ascii="Times New Roman" w:eastAsia="Times New Roman" w:hAnsi="Times New Roman" w:cs="Times New Roman"/>
          <w:b/>
          <w:bCs/>
          <w:sz w:val="28"/>
          <w:szCs w:val="28"/>
          <w:u w:val="single"/>
          <w:bdr w:val="none" w:sz="0" w:space="0" w:color="auto" w:frame="1"/>
          <w:lang w:val="uk-UA"/>
        </w:rPr>
        <w:t>навчального матеріалу:</w:t>
      </w:r>
    </w:p>
    <w:p w:rsidR="00594028" w:rsidRPr="00E56880" w:rsidRDefault="00594028" w:rsidP="000B7BF7">
      <w:pPr>
        <w:spacing w:after="0" w:line="360" w:lineRule="auto"/>
        <w:ind w:firstLine="709"/>
        <w:jc w:val="both"/>
        <w:rPr>
          <w:rFonts w:ascii="Times New Roman" w:eastAsia="Times New Roman" w:hAnsi="Times New Roman" w:cs="Times New Roman"/>
          <w:color w:val="000000" w:themeColor="text1"/>
          <w:sz w:val="28"/>
          <w:szCs w:val="28"/>
          <w:lang w:val="uk-UA"/>
        </w:rPr>
      </w:pPr>
      <w:r w:rsidRPr="00E56880">
        <w:rPr>
          <w:rFonts w:ascii="Times New Roman" w:eastAsia="Times New Roman" w:hAnsi="Times New Roman" w:cs="Times New Roman"/>
          <w:b/>
          <w:bCs/>
          <w:i/>
          <w:iCs/>
          <w:color w:val="000000" w:themeColor="text1"/>
          <w:sz w:val="28"/>
          <w:szCs w:val="28"/>
          <w:bdr w:val="none" w:sz="0" w:space="0" w:color="auto" w:frame="1"/>
          <w:lang w:val="uk-UA"/>
        </w:rPr>
        <w:t>Міні-лекція викладача з елементами бесіди та повідомлення учня.</w:t>
      </w:r>
    </w:p>
    <w:p w:rsidR="003F11BD" w:rsidRPr="00E56880" w:rsidRDefault="00594028" w:rsidP="000B7BF7">
      <w:pPr>
        <w:spacing w:after="0" w:line="360" w:lineRule="auto"/>
        <w:ind w:firstLine="709"/>
        <w:jc w:val="both"/>
        <w:rPr>
          <w:rFonts w:ascii="Times New Roman" w:hAnsi="Times New Roman" w:cs="Times New Roman"/>
          <w:i/>
          <w:color w:val="000000" w:themeColor="text1"/>
          <w:sz w:val="28"/>
          <w:szCs w:val="28"/>
          <w:shd w:val="clear" w:color="auto" w:fill="FFFFFF"/>
          <w:lang w:val="uk-UA"/>
        </w:rPr>
      </w:pPr>
      <w:r w:rsidRPr="00E56880">
        <w:rPr>
          <w:rFonts w:ascii="Times New Roman" w:eastAsia="Times New Roman" w:hAnsi="Times New Roman" w:cs="Times New Roman"/>
          <w:color w:val="000000" w:themeColor="text1"/>
          <w:sz w:val="28"/>
          <w:szCs w:val="28"/>
          <w:bdr w:val="none" w:sz="0" w:space="0" w:color="auto" w:frame="1"/>
          <w:lang w:val="uk-UA"/>
        </w:rPr>
        <w:t xml:space="preserve">Англійське слово «імідж» означає </w:t>
      </w:r>
      <w:r w:rsidR="003F11BD" w:rsidRPr="00E56880">
        <w:rPr>
          <w:rFonts w:ascii="Times New Roman" w:eastAsia="Times New Roman" w:hAnsi="Times New Roman" w:cs="Times New Roman"/>
          <w:color w:val="000000" w:themeColor="text1"/>
          <w:sz w:val="28"/>
          <w:szCs w:val="28"/>
          <w:bdr w:val="none" w:sz="0" w:space="0" w:color="auto" w:frame="1"/>
          <w:lang w:val="uk-UA"/>
        </w:rPr>
        <w:t>«імітувати». В українській мові – н</w:t>
      </w:r>
      <w:r w:rsidRPr="00E56880">
        <w:rPr>
          <w:rFonts w:ascii="Times New Roman" w:eastAsia="Times New Roman" w:hAnsi="Times New Roman" w:cs="Times New Roman"/>
          <w:color w:val="000000" w:themeColor="text1"/>
          <w:sz w:val="28"/>
          <w:szCs w:val="28"/>
          <w:bdr w:val="none" w:sz="0" w:space="0" w:color="auto" w:frame="1"/>
          <w:lang w:val="uk-UA"/>
        </w:rPr>
        <w:t>е що інше, як «образ».</w:t>
      </w:r>
      <w:r w:rsidR="00902981" w:rsidRPr="00E56880">
        <w:rPr>
          <w:rFonts w:ascii="Times New Roman" w:eastAsia="Times New Roman" w:hAnsi="Times New Roman" w:cs="Times New Roman"/>
          <w:color w:val="000000" w:themeColor="text1"/>
          <w:sz w:val="28"/>
          <w:szCs w:val="28"/>
          <w:bdr w:val="none" w:sz="0" w:space="0" w:color="auto" w:frame="1"/>
          <w:lang w:val="uk-UA"/>
        </w:rPr>
        <w:t xml:space="preserve"> </w:t>
      </w:r>
      <w:r w:rsidRPr="00E56880">
        <w:rPr>
          <w:rFonts w:ascii="Times New Roman" w:eastAsia="Times New Roman" w:hAnsi="Times New Roman" w:cs="Times New Roman"/>
          <w:i/>
          <w:iCs/>
          <w:color w:val="000000" w:themeColor="text1"/>
          <w:sz w:val="28"/>
          <w:szCs w:val="28"/>
          <w:bdr w:val="none" w:sz="0" w:space="0" w:color="auto" w:frame="1"/>
          <w:lang w:val="uk-UA"/>
        </w:rPr>
        <w:t>Імідж -</w:t>
      </w:r>
      <w:r w:rsidR="00545804" w:rsidRPr="00E56880">
        <w:rPr>
          <w:rFonts w:ascii="Times New Roman" w:eastAsia="Times New Roman" w:hAnsi="Times New Roman" w:cs="Times New Roman"/>
          <w:i/>
          <w:iCs/>
          <w:color w:val="000000" w:themeColor="text1"/>
          <w:sz w:val="28"/>
          <w:szCs w:val="28"/>
          <w:bdr w:val="none" w:sz="0" w:space="0" w:color="auto" w:frame="1"/>
          <w:lang w:val="uk-UA"/>
        </w:rPr>
        <w:t xml:space="preserve"> </w:t>
      </w:r>
      <w:r w:rsidRPr="00E56880">
        <w:rPr>
          <w:rFonts w:ascii="Times New Roman" w:eastAsia="Times New Roman" w:hAnsi="Times New Roman" w:cs="Times New Roman"/>
          <w:i/>
          <w:iCs/>
          <w:color w:val="000000" w:themeColor="text1"/>
          <w:sz w:val="28"/>
          <w:szCs w:val="28"/>
          <w:bdr w:val="none" w:sz="0" w:space="0" w:color="auto" w:frame="1"/>
          <w:lang w:val="uk-UA"/>
        </w:rPr>
        <w:t xml:space="preserve">це штучне створення неперевершеного </w:t>
      </w:r>
      <w:r w:rsidR="00902981" w:rsidRPr="00E56880">
        <w:rPr>
          <w:rFonts w:ascii="Times New Roman" w:eastAsia="Times New Roman" w:hAnsi="Times New Roman" w:cs="Times New Roman"/>
          <w:i/>
          <w:iCs/>
          <w:color w:val="000000" w:themeColor="text1"/>
          <w:sz w:val="28"/>
          <w:szCs w:val="28"/>
          <w:bdr w:val="none" w:sz="0" w:space="0" w:color="auto" w:frame="1"/>
          <w:lang w:val="uk-UA"/>
        </w:rPr>
        <w:t xml:space="preserve">образу. </w:t>
      </w:r>
      <w:r w:rsidR="003F11BD" w:rsidRPr="00E56880">
        <w:rPr>
          <w:rFonts w:ascii="Times New Roman" w:hAnsi="Times New Roman" w:cs="Times New Roman"/>
          <w:color w:val="000000" w:themeColor="text1"/>
          <w:sz w:val="28"/>
          <w:szCs w:val="28"/>
          <w:shd w:val="clear" w:color="auto" w:fill="FFFFFF"/>
          <w:lang w:val="uk-UA"/>
        </w:rPr>
        <w:t>Термін вперше з’</w:t>
      </w:r>
      <w:r w:rsidR="00FD4DEA" w:rsidRPr="00E56880">
        <w:rPr>
          <w:rFonts w:ascii="Times New Roman" w:hAnsi="Times New Roman" w:cs="Times New Roman"/>
          <w:color w:val="000000" w:themeColor="text1"/>
          <w:sz w:val="28"/>
          <w:szCs w:val="28"/>
          <w:shd w:val="clear" w:color="auto" w:fill="FFFFFF"/>
          <w:lang w:val="uk-UA"/>
        </w:rPr>
        <w:t>явився у 1806 році в словнику Ноя Вебстера</w:t>
      </w:r>
      <w:r w:rsidR="00545804" w:rsidRPr="00E56880">
        <w:rPr>
          <w:rFonts w:ascii="Times New Roman" w:hAnsi="Times New Roman" w:cs="Times New Roman"/>
          <w:color w:val="000000" w:themeColor="text1"/>
          <w:sz w:val="28"/>
          <w:szCs w:val="28"/>
          <w:shd w:val="clear" w:color="auto" w:fill="FFFFFF"/>
          <w:lang w:val="uk-UA"/>
        </w:rPr>
        <w:t xml:space="preserve"> </w:t>
      </w:r>
      <w:r w:rsidR="002118CD" w:rsidRPr="00E56880">
        <w:rPr>
          <w:rFonts w:ascii="Times New Roman" w:hAnsi="Times New Roman" w:cs="Times New Roman"/>
          <w:color w:val="000000" w:themeColor="text1"/>
          <w:sz w:val="28"/>
          <w:szCs w:val="28"/>
          <w:shd w:val="clear" w:color="auto" w:fill="FFFFFF"/>
          <w:lang w:val="uk-UA"/>
        </w:rPr>
        <w:t>(</w:t>
      </w:r>
      <w:r w:rsidR="002118CD" w:rsidRPr="00E56880">
        <w:rPr>
          <w:rFonts w:ascii="Times New Roman" w:hAnsi="Times New Roman" w:cs="Times New Roman"/>
          <w:i/>
          <w:color w:val="000000" w:themeColor="text1"/>
          <w:sz w:val="28"/>
          <w:szCs w:val="28"/>
          <w:shd w:val="clear" w:color="auto" w:fill="FFFFFF"/>
          <w:lang w:val="uk-UA"/>
        </w:rPr>
        <w:t>американський мовознавець, лексикограф, автор Американського словника англійської мови)</w:t>
      </w:r>
      <w:r w:rsidR="00FD4DEA" w:rsidRPr="00E56880">
        <w:rPr>
          <w:rFonts w:ascii="Times New Roman" w:hAnsi="Times New Roman" w:cs="Times New Roman"/>
          <w:i/>
          <w:color w:val="000000" w:themeColor="text1"/>
          <w:sz w:val="28"/>
          <w:szCs w:val="28"/>
          <w:shd w:val="clear" w:color="auto" w:fill="FFFFFF"/>
          <w:lang w:val="uk-UA"/>
        </w:rPr>
        <w:t>.</w:t>
      </w:r>
      <w:r w:rsidR="00545804" w:rsidRPr="00E56880">
        <w:rPr>
          <w:rFonts w:ascii="Times New Roman" w:hAnsi="Times New Roman" w:cs="Times New Roman"/>
          <w:i/>
          <w:color w:val="000000" w:themeColor="text1"/>
          <w:sz w:val="28"/>
          <w:szCs w:val="28"/>
          <w:shd w:val="clear" w:color="auto" w:fill="FFFFFF"/>
          <w:lang w:val="uk-UA"/>
        </w:rPr>
        <w:t xml:space="preserve"> </w:t>
      </w:r>
    </w:p>
    <w:p w:rsidR="00594028" w:rsidRPr="00902981" w:rsidRDefault="00FD4DEA"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hAnsi="Times New Roman" w:cs="Times New Roman"/>
          <w:sz w:val="28"/>
          <w:szCs w:val="28"/>
          <w:shd w:val="clear" w:color="auto" w:fill="FFFFFF"/>
          <w:lang w:val="uk-UA"/>
        </w:rPr>
        <w:lastRenderedPageBreak/>
        <w:t>Фахівець з формування іміджу</w:t>
      </w:r>
      <w:r w:rsidR="004B6B7C" w:rsidRPr="00902981">
        <w:rPr>
          <w:rFonts w:ascii="Times New Roman" w:hAnsi="Times New Roman" w:cs="Times New Roman"/>
          <w:sz w:val="28"/>
          <w:szCs w:val="28"/>
          <w:shd w:val="clear" w:color="auto" w:fill="FFFFFF"/>
          <w:lang w:val="uk-UA"/>
        </w:rPr>
        <w:t xml:space="preserve"> </w:t>
      </w:r>
      <w:r w:rsidR="004B6B7C" w:rsidRPr="00902981">
        <w:rPr>
          <w:rFonts w:ascii="Times New Roman" w:hAnsi="Times New Roman" w:cs="Times New Roman"/>
          <w:b/>
          <w:sz w:val="28"/>
          <w:szCs w:val="28"/>
          <w:shd w:val="clear" w:color="auto" w:fill="FFFFFF"/>
          <w:lang w:val="uk-UA"/>
        </w:rPr>
        <w:t xml:space="preserve">- </w:t>
      </w:r>
      <w:hyperlink r:id="rId12" w:tooltip="Іміджмейкер (ще не написана)" w:history="1">
        <w:r w:rsidRPr="00902981">
          <w:rPr>
            <w:rStyle w:val="a7"/>
            <w:rFonts w:ascii="Times New Roman" w:hAnsi="Times New Roman" w:cs="Times New Roman"/>
            <w:b/>
            <w:bCs/>
            <w:i/>
            <w:color w:val="auto"/>
            <w:sz w:val="28"/>
            <w:szCs w:val="28"/>
            <w:u w:val="none"/>
            <w:shd w:val="clear" w:color="auto" w:fill="FFFFFF"/>
            <w:lang w:val="uk-UA"/>
          </w:rPr>
          <w:t>іміджмейкер</w:t>
        </w:r>
      </w:hyperlink>
      <w:r w:rsidRPr="00902981">
        <w:rPr>
          <w:rFonts w:ascii="Times New Roman" w:hAnsi="Times New Roman" w:cs="Times New Roman"/>
          <w:b/>
          <w:bCs/>
          <w:i/>
          <w:sz w:val="28"/>
          <w:szCs w:val="28"/>
          <w:shd w:val="clear" w:color="auto" w:fill="FFFFFF"/>
          <w:lang w:val="uk-UA"/>
        </w:rPr>
        <w:t>.</w:t>
      </w:r>
      <w:r w:rsidR="00545804" w:rsidRPr="00902981">
        <w:rPr>
          <w:rFonts w:ascii="Times New Roman" w:hAnsi="Times New Roman" w:cs="Times New Roman"/>
          <w:b/>
          <w:bCs/>
          <w:sz w:val="28"/>
          <w:szCs w:val="28"/>
          <w:shd w:val="clear" w:color="auto" w:fill="FFFFFF"/>
          <w:lang w:val="uk-UA"/>
        </w:rPr>
        <w:t xml:space="preserve"> </w:t>
      </w:r>
      <w:r w:rsidR="00594028" w:rsidRPr="00902981">
        <w:rPr>
          <w:rFonts w:ascii="Times New Roman" w:eastAsia="Times New Roman" w:hAnsi="Times New Roman" w:cs="Times New Roman"/>
          <w:sz w:val="28"/>
          <w:szCs w:val="28"/>
          <w:bdr w:val="none" w:sz="0" w:space="0" w:color="auto" w:frame="1"/>
          <w:lang w:val="uk-UA"/>
        </w:rPr>
        <w:t>Зайве переконувати,</w:t>
      </w:r>
      <w:r w:rsidR="00E7592D" w:rsidRPr="00902981">
        <w:rPr>
          <w:rFonts w:ascii="Times New Roman" w:eastAsia="Times New Roman" w:hAnsi="Times New Roman" w:cs="Times New Roman"/>
          <w:sz w:val="28"/>
          <w:szCs w:val="28"/>
          <w:bdr w:val="none" w:sz="0" w:space="0" w:color="auto" w:frame="1"/>
          <w:lang w:val="uk-UA"/>
        </w:rPr>
        <w:t xml:space="preserve"> наскільки важливим для </w:t>
      </w:r>
      <w:r w:rsidR="00594028" w:rsidRPr="00902981">
        <w:rPr>
          <w:rFonts w:ascii="Times New Roman" w:eastAsia="Times New Roman" w:hAnsi="Times New Roman" w:cs="Times New Roman"/>
          <w:sz w:val="28"/>
          <w:szCs w:val="28"/>
          <w:bdr w:val="none" w:sz="0" w:space="0" w:color="auto" w:frame="1"/>
          <w:lang w:val="uk-UA"/>
        </w:rPr>
        <w:t>людини є створення і підтримка власного позитивного «образу», тобто іміджу. Зрозуміло, що формується він поступово, завдяки наполегливій і постійній праці над собою, своїми професій</w:t>
      </w:r>
      <w:r w:rsidR="004B6B7C" w:rsidRPr="00902981">
        <w:rPr>
          <w:rFonts w:ascii="Times New Roman" w:eastAsia="Times New Roman" w:hAnsi="Times New Roman" w:cs="Times New Roman"/>
          <w:sz w:val="28"/>
          <w:szCs w:val="28"/>
          <w:bdr w:val="none" w:sz="0" w:space="0" w:color="auto" w:frame="1"/>
          <w:lang w:val="uk-UA"/>
        </w:rPr>
        <w:t>ними, діловими, особистими якос</w:t>
      </w:r>
      <w:r w:rsidR="00594028" w:rsidRPr="00902981">
        <w:rPr>
          <w:rFonts w:ascii="Times New Roman" w:eastAsia="Times New Roman" w:hAnsi="Times New Roman" w:cs="Times New Roman"/>
          <w:sz w:val="28"/>
          <w:szCs w:val="28"/>
          <w:bdr w:val="none" w:sz="0" w:space="0" w:color="auto" w:frame="1"/>
          <w:lang w:val="uk-UA"/>
        </w:rPr>
        <w:t>тями, знаннями, манерами, одягом, зовнішністю і т. ін. Здобувається імідж, як правило, з часом, з досвідом роботи.</w:t>
      </w:r>
    </w:p>
    <w:p w:rsidR="004B6B7C" w:rsidRPr="00902981" w:rsidRDefault="00594028" w:rsidP="000B7BF7">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sz w:val="28"/>
          <w:szCs w:val="28"/>
          <w:bdr w:val="none" w:sz="0" w:space="0" w:color="auto" w:frame="1"/>
          <w:lang w:val="uk-UA"/>
        </w:rPr>
        <w:t>Як свідчать психологічні дослідження, у 85 випадках зі 100 люди після першого знайомс</w:t>
      </w:r>
      <w:r w:rsidR="004B6B7C" w:rsidRPr="00902981">
        <w:rPr>
          <w:rFonts w:ascii="Times New Roman" w:eastAsia="Times New Roman" w:hAnsi="Times New Roman" w:cs="Times New Roman"/>
          <w:sz w:val="28"/>
          <w:szCs w:val="28"/>
          <w:bdr w:val="none" w:sz="0" w:space="0" w:color="auto" w:frame="1"/>
          <w:lang w:val="uk-UA"/>
        </w:rPr>
        <w:t>тва створюють для себе образ лю</w:t>
      </w:r>
      <w:r w:rsidRPr="00902981">
        <w:rPr>
          <w:rFonts w:ascii="Times New Roman" w:eastAsia="Times New Roman" w:hAnsi="Times New Roman" w:cs="Times New Roman"/>
          <w:sz w:val="28"/>
          <w:szCs w:val="28"/>
          <w:bdr w:val="none" w:sz="0" w:space="0" w:color="auto" w:frame="1"/>
          <w:lang w:val="uk-UA"/>
        </w:rPr>
        <w:t xml:space="preserve">дини на основі її зовнішнього вигляду. Змінити перше враження згодом важко. </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bdr w:val="none" w:sz="0" w:space="0" w:color="auto" w:frame="1"/>
          <w:lang w:val="uk-UA"/>
        </w:rPr>
        <w:t>Отже, навіть найрозумнішій, найдобрішій, товариській і доброзичливій людині, унікальному фахівцю, врешті, навіть генію</w:t>
      </w:r>
      <w:r w:rsidR="004B6B7C" w:rsidRPr="00902981">
        <w:rPr>
          <w:rFonts w:ascii="Times New Roman" w:eastAsia="Times New Roman" w:hAnsi="Times New Roman" w:cs="Times New Roman"/>
          <w:sz w:val="28"/>
          <w:szCs w:val="28"/>
          <w:bdr w:val="none" w:sz="0" w:space="0" w:color="auto" w:frame="1"/>
          <w:lang w:val="uk-UA"/>
        </w:rPr>
        <w:t>, необхідно бути уважним до сво</w:t>
      </w:r>
      <w:r w:rsidRPr="00902981">
        <w:rPr>
          <w:rFonts w:ascii="Times New Roman" w:eastAsia="Times New Roman" w:hAnsi="Times New Roman" w:cs="Times New Roman"/>
          <w:sz w:val="28"/>
          <w:szCs w:val="28"/>
          <w:bdr w:val="none" w:sz="0" w:space="0" w:color="auto" w:frame="1"/>
          <w:lang w:val="uk-UA"/>
        </w:rPr>
        <w:t>го вигляду, якщо він хоче налагодити гарні стосунки з оточуючими.</w:t>
      </w:r>
    </w:p>
    <w:p w:rsidR="00594028" w:rsidRPr="00902981" w:rsidRDefault="0059402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bdr w:val="none" w:sz="0" w:space="0" w:color="auto" w:frame="1"/>
          <w:lang w:val="uk-UA"/>
        </w:rPr>
        <w:t>Імідж є найважливішим чинником успіху у професійній діяльності, адже імідж</w:t>
      </w:r>
      <w:r w:rsidR="008E65B7" w:rsidRPr="00902981">
        <w:rPr>
          <w:rFonts w:ascii="Times New Roman" w:eastAsia="Times New Roman" w:hAnsi="Times New Roman" w:cs="Times New Roman"/>
          <w:sz w:val="28"/>
          <w:szCs w:val="28"/>
          <w:bdr w:val="none" w:sz="0" w:space="0" w:color="auto" w:frame="1"/>
          <w:lang w:val="uk-UA"/>
        </w:rPr>
        <w:t xml:space="preserve"> ˗ </w:t>
      </w:r>
      <w:r w:rsidRPr="00902981">
        <w:rPr>
          <w:rFonts w:ascii="Times New Roman" w:eastAsia="Times New Roman" w:hAnsi="Times New Roman" w:cs="Times New Roman"/>
          <w:sz w:val="28"/>
          <w:szCs w:val="28"/>
          <w:bdr w:val="none" w:sz="0" w:space="0" w:color="auto" w:frame="1"/>
          <w:lang w:val="uk-UA"/>
        </w:rPr>
        <w:t>це комплекс вражень, які справляє людина на оточуючих.</w:t>
      </w:r>
    </w:p>
    <w:p w:rsidR="0003354F" w:rsidRPr="00902981" w:rsidRDefault="00056B31" w:rsidP="008E65B7">
      <w:pPr>
        <w:spacing w:after="0" w:line="360" w:lineRule="auto"/>
        <w:ind w:firstLine="709"/>
        <w:jc w:val="both"/>
        <w:rPr>
          <w:rFonts w:ascii="Times New Roman" w:eastAsia="Times New Roman" w:hAnsi="Times New Roman" w:cs="Times New Roman"/>
          <w:b/>
          <w:bCs/>
          <w:i/>
          <w:iCs/>
          <w:sz w:val="28"/>
          <w:szCs w:val="28"/>
          <w:bdr w:val="none" w:sz="0" w:space="0" w:color="auto" w:frame="1"/>
          <w:lang w:val="uk-UA"/>
        </w:rPr>
      </w:pPr>
      <w:r w:rsidRPr="00902981">
        <w:rPr>
          <w:rFonts w:ascii="Times New Roman" w:eastAsia="Times New Roman" w:hAnsi="Times New Roman" w:cs="Times New Roman"/>
          <w:b/>
          <w:bCs/>
          <w:i/>
          <w:iCs/>
          <w:noProof/>
          <w:sz w:val="28"/>
          <w:szCs w:val="28"/>
          <w:lang w:val="uk-UA"/>
        </w:rPr>
        <w:drawing>
          <wp:anchor distT="0" distB="0" distL="114300" distR="114300" simplePos="0" relativeHeight="251649536" behindDoc="1" locked="0" layoutInCell="1" allowOverlap="1">
            <wp:simplePos x="0" y="0"/>
            <wp:positionH relativeFrom="column">
              <wp:posOffset>-60960</wp:posOffset>
            </wp:positionH>
            <wp:positionV relativeFrom="paragraph">
              <wp:posOffset>1200785</wp:posOffset>
            </wp:positionV>
            <wp:extent cx="2657475" cy="1990725"/>
            <wp:effectExtent l="19050" t="0" r="9525" b="0"/>
            <wp:wrapTight wrapText="bothSides">
              <wp:wrapPolygon edited="0">
                <wp:start x="619" y="0"/>
                <wp:lineTo x="-155" y="1447"/>
                <wp:lineTo x="-155" y="19843"/>
                <wp:lineTo x="310" y="21497"/>
                <wp:lineTo x="619" y="21497"/>
                <wp:lineTo x="20903" y="21497"/>
                <wp:lineTo x="21213" y="21497"/>
                <wp:lineTo x="21677" y="20463"/>
                <wp:lineTo x="21677" y="1447"/>
                <wp:lineTo x="21368" y="207"/>
                <wp:lineTo x="20903" y="0"/>
                <wp:lineTo x="619" y="0"/>
              </wp:wrapPolygon>
            </wp:wrapTight>
            <wp:docPr id="2" name="Рисунок 1" descr="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8.JPG"/>
                    <pic:cNvPicPr/>
                  </pic:nvPicPr>
                  <pic:blipFill>
                    <a:blip r:embed="rId13" cstate="print"/>
                    <a:stretch>
                      <a:fillRect/>
                    </a:stretch>
                  </pic:blipFill>
                  <pic:spPr>
                    <a:xfrm>
                      <a:off x="0" y="0"/>
                      <a:ext cx="2657475" cy="1990725"/>
                    </a:xfrm>
                    <a:prstGeom prst="rect">
                      <a:avLst/>
                    </a:prstGeom>
                    <a:ln>
                      <a:noFill/>
                    </a:ln>
                    <a:effectLst>
                      <a:softEdge rad="112500"/>
                    </a:effectLst>
                  </pic:spPr>
                </pic:pic>
              </a:graphicData>
            </a:graphic>
          </wp:anchor>
        </w:drawing>
      </w:r>
      <w:r w:rsidR="00FD4DEA" w:rsidRPr="00902981">
        <w:rPr>
          <w:rFonts w:ascii="Times New Roman" w:eastAsia="Times New Roman" w:hAnsi="Times New Roman" w:cs="Times New Roman"/>
          <w:b/>
          <w:bCs/>
          <w:i/>
          <w:iCs/>
          <w:sz w:val="28"/>
          <w:szCs w:val="28"/>
          <w:bdr w:val="none" w:sz="0" w:space="0" w:color="auto" w:frame="1"/>
          <w:lang w:val="uk-UA"/>
        </w:rPr>
        <w:t>Професійний імідж –</w:t>
      </w:r>
      <w:r w:rsidR="004B6B7C" w:rsidRPr="00902981">
        <w:rPr>
          <w:rFonts w:ascii="Times New Roman" w:eastAsia="Times New Roman" w:hAnsi="Times New Roman" w:cs="Times New Roman"/>
          <w:b/>
          <w:bCs/>
          <w:i/>
          <w:iCs/>
          <w:sz w:val="28"/>
          <w:szCs w:val="28"/>
          <w:bdr w:val="none" w:sz="0" w:space="0" w:color="auto" w:frame="1"/>
          <w:lang w:val="uk-UA"/>
        </w:rPr>
        <w:t xml:space="preserve"> </w:t>
      </w:r>
      <w:r w:rsidR="00FD4DEA" w:rsidRPr="00902981">
        <w:rPr>
          <w:rFonts w:ascii="Times New Roman" w:eastAsia="Times New Roman" w:hAnsi="Times New Roman" w:cs="Times New Roman"/>
          <w:bCs/>
          <w:iCs/>
          <w:sz w:val="28"/>
          <w:szCs w:val="28"/>
          <w:bdr w:val="none" w:sz="0" w:space="0" w:color="auto" w:frame="1"/>
          <w:lang w:val="uk-UA"/>
        </w:rPr>
        <w:t xml:space="preserve">це загальне уявлення соціуму, як має виглядати людина певної професії або певного статусу. Правильно підібраний стиль, а краще сказати вироблений імідж є </w:t>
      </w:r>
      <w:r w:rsidR="004B6B7C" w:rsidRPr="00902981">
        <w:rPr>
          <w:rFonts w:ascii="Times New Roman" w:eastAsia="Times New Roman" w:hAnsi="Times New Roman" w:cs="Times New Roman"/>
          <w:bCs/>
          <w:iCs/>
          <w:sz w:val="28"/>
          <w:szCs w:val="28"/>
          <w:bdr w:val="none" w:sz="0" w:space="0" w:color="auto" w:frame="1"/>
          <w:lang w:val="uk-UA"/>
        </w:rPr>
        <w:t xml:space="preserve">запорукою успішної </w:t>
      </w:r>
      <w:r w:rsidR="00FD4DEA" w:rsidRPr="00902981">
        <w:rPr>
          <w:rFonts w:ascii="Times New Roman" w:eastAsia="Times New Roman" w:hAnsi="Times New Roman" w:cs="Times New Roman"/>
          <w:bCs/>
          <w:iCs/>
          <w:sz w:val="28"/>
          <w:szCs w:val="28"/>
          <w:bdr w:val="none" w:sz="0" w:space="0" w:color="auto" w:frame="1"/>
          <w:lang w:val="uk-UA"/>
        </w:rPr>
        <w:t>професійної діяльності.</w:t>
      </w:r>
    </w:p>
    <w:p w:rsidR="00E51FF6" w:rsidRPr="00902981" w:rsidRDefault="004B6B7C"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i/>
          <w:iCs/>
          <w:sz w:val="28"/>
          <w:szCs w:val="28"/>
          <w:bdr w:val="none" w:sz="0" w:space="0" w:color="auto" w:frame="1"/>
          <w:lang w:val="uk-UA"/>
        </w:rPr>
        <w:t>Заслуховування повідомлення учнів</w:t>
      </w:r>
      <w:r w:rsidR="00594028" w:rsidRPr="00902981">
        <w:rPr>
          <w:rFonts w:ascii="Times New Roman" w:eastAsia="Times New Roman" w:hAnsi="Times New Roman" w:cs="Times New Roman"/>
          <w:b/>
          <w:bCs/>
          <w:i/>
          <w:iCs/>
          <w:sz w:val="28"/>
          <w:szCs w:val="28"/>
          <w:bdr w:val="none" w:sz="0" w:space="0" w:color="auto" w:frame="1"/>
          <w:lang w:val="uk-UA"/>
        </w:rPr>
        <w:t>.</w:t>
      </w:r>
      <w:r w:rsidR="00AB5C1B" w:rsidRPr="00902981">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B6622E" w:rsidRPr="00902981" w:rsidRDefault="00594028" w:rsidP="005374A4">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sz w:val="28"/>
          <w:szCs w:val="28"/>
          <w:bdr w:val="none" w:sz="0" w:space="0" w:color="auto" w:frame="1"/>
          <w:lang w:val="uk-UA"/>
        </w:rPr>
        <w:t>Вам було доручено провести пошукову роботу і підготувати повідомлення на тему «</w:t>
      </w:r>
      <w:r w:rsidR="00B92932" w:rsidRPr="00902981">
        <w:rPr>
          <w:rFonts w:ascii="Times New Roman" w:eastAsia="Times New Roman" w:hAnsi="Times New Roman" w:cs="Times New Roman"/>
          <w:sz w:val="28"/>
          <w:szCs w:val="28"/>
          <w:lang w:val="uk-UA"/>
        </w:rPr>
        <w:t xml:space="preserve">Основні правила вибору і замовлення уніформи». </w:t>
      </w:r>
      <w:r w:rsidRPr="00902981">
        <w:rPr>
          <w:rFonts w:ascii="Times New Roman" w:eastAsia="Times New Roman" w:hAnsi="Times New Roman" w:cs="Times New Roman"/>
          <w:sz w:val="28"/>
          <w:szCs w:val="28"/>
          <w:bdr w:val="none" w:sz="0" w:space="0" w:color="auto" w:frame="1"/>
          <w:lang w:val="uk-UA"/>
        </w:rPr>
        <w:t>Хто хоче доповісти?</w:t>
      </w:r>
    </w:p>
    <w:p w:rsidR="00AF667B" w:rsidRPr="00902981" w:rsidRDefault="00594028" w:rsidP="00AF667B">
      <w:pPr>
        <w:spacing w:after="0" w:line="360" w:lineRule="auto"/>
        <w:ind w:firstLine="709"/>
        <w:jc w:val="both"/>
        <w:rPr>
          <w:rFonts w:ascii="Times New Roman" w:eastAsia="Times New Roman" w:hAnsi="Times New Roman" w:cs="Times New Roman"/>
          <w:b/>
          <w:bCs/>
          <w:i/>
          <w:iCs/>
          <w:sz w:val="28"/>
          <w:szCs w:val="28"/>
          <w:bdr w:val="none" w:sz="0" w:space="0" w:color="auto" w:frame="1"/>
          <w:lang w:val="uk-UA"/>
        </w:rPr>
      </w:pPr>
      <w:r w:rsidRPr="00902981">
        <w:rPr>
          <w:rFonts w:ascii="Times New Roman" w:eastAsia="Times New Roman" w:hAnsi="Times New Roman" w:cs="Times New Roman"/>
          <w:b/>
          <w:bCs/>
          <w:i/>
          <w:iCs/>
          <w:sz w:val="28"/>
          <w:szCs w:val="28"/>
          <w:bdr w:val="none" w:sz="0" w:space="0" w:color="auto" w:frame="1"/>
          <w:lang w:val="uk-UA"/>
        </w:rPr>
        <w:t>Міні-лекція викладача з елементами бесіди</w:t>
      </w:r>
      <w:r w:rsidR="004B6B7C" w:rsidRPr="00902981">
        <w:rPr>
          <w:rFonts w:ascii="Times New Roman" w:eastAsia="Times New Roman" w:hAnsi="Times New Roman" w:cs="Times New Roman"/>
          <w:b/>
          <w:bCs/>
          <w:i/>
          <w:iCs/>
          <w:sz w:val="28"/>
          <w:szCs w:val="28"/>
          <w:bdr w:val="none" w:sz="0" w:space="0" w:color="auto" w:frame="1"/>
          <w:lang w:val="uk-UA"/>
        </w:rPr>
        <w:t xml:space="preserve"> (фронтальна, індивідуальна)</w:t>
      </w:r>
      <w:r w:rsidRPr="00902981">
        <w:rPr>
          <w:rFonts w:ascii="Times New Roman" w:eastAsia="Times New Roman" w:hAnsi="Times New Roman" w:cs="Times New Roman"/>
          <w:b/>
          <w:bCs/>
          <w:i/>
          <w:iCs/>
          <w:sz w:val="28"/>
          <w:szCs w:val="28"/>
          <w:bdr w:val="none" w:sz="0" w:space="0" w:color="auto" w:frame="1"/>
          <w:lang w:val="uk-UA"/>
        </w:rPr>
        <w:t>.</w:t>
      </w:r>
      <w:r w:rsidR="00AF667B" w:rsidRPr="00902981">
        <w:rPr>
          <w:rFonts w:ascii="Times New Roman" w:eastAsia="Times New Roman" w:hAnsi="Times New Roman" w:cs="Times New Roman"/>
          <w:b/>
          <w:bCs/>
          <w:i/>
          <w:iCs/>
          <w:sz w:val="28"/>
          <w:szCs w:val="28"/>
          <w:bdr w:val="none" w:sz="0" w:space="0" w:color="auto" w:frame="1"/>
          <w:lang w:val="uk-UA"/>
        </w:rPr>
        <w:t xml:space="preserve"> </w:t>
      </w:r>
      <w:r w:rsidR="005D4856" w:rsidRPr="00902981">
        <w:rPr>
          <w:rFonts w:ascii="Times New Roman" w:hAnsi="Times New Roman" w:cs="Times New Roman"/>
          <w:color w:val="000000"/>
          <w:sz w:val="28"/>
          <w:szCs w:val="28"/>
          <w:shd w:val="clear" w:color="auto" w:fill="FFFFFF"/>
          <w:lang w:val="uk-UA"/>
        </w:rPr>
        <w:t>Уніформа закладу ресторанного господар</w:t>
      </w:r>
      <w:r w:rsidR="00902981">
        <w:rPr>
          <w:rFonts w:ascii="Times New Roman" w:hAnsi="Times New Roman" w:cs="Times New Roman"/>
          <w:color w:val="000000"/>
          <w:sz w:val="28"/>
          <w:szCs w:val="28"/>
          <w:shd w:val="clear" w:color="auto" w:fill="FFFFFF"/>
          <w:lang w:val="uk-UA"/>
        </w:rPr>
        <w:t>с</w:t>
      </w:r>
      <w:r w:rsidR="005D4856" w:rsidRPr="00902981">
        <w:rPr>
          <w:rFonts w:ascii="Times New Roman" w:hAnsi="Times New Roman" w:cs="Times New Roman"/>
          <w:color w:val="000000"/>
          <w:sz w:val="28"/>
          <w:szCs w:val="28"/>
          <w:shd w:val="clear" w:color="auto" w:fill="FFFFFF"/>
          <w:lang w:val="uk-UA"/>
        </w:rPr>
        <w:t xml:space="preserve">тва </w:t>
      </w:r>
      <w:r w:rsidR="00E70240" w:rsidRPr="00902981">
        <w:rPr>
          <w:rFonts w:ascii="Times New Roman" w:hAnsi="Times New Roman" w:cs="Times New Roman"/>
          <w:color w:val="000000"/>
          <w:sz w:val="28"/>
          <w:szCs w:val="28"/>
          <w:shd w:val="clear" w:color="auto" w:fill="FFFFFF"/>
          <w:lang w:val="uk-UA"/>
        </w:rPr>
        <w:t>є його своєрідною візитною карткою. Тому до вибору одягу для обслуговуючого персоналу потрібно підходити з усією серйозністю. </w:t>
      </w:r>
    </w:p>
    <w:p w:rsidR="00257160" w:rsidRPr="00902981" w:rsidRDefault="005D4856" w:rsidP="000B7BF7">
      <w:pPr>
        <w:spacing w:after="0" w:line="360" w:lineRule="auto"/>
        <w:ind w:firstLine="709"/>
        <w:jc w:val="both"/>
        <w:rPr>
          <w:rFonts w:ascii="Times New Roman" w:eastAsia="Times New Roman" w:hAnsi="Times New Roman" w:cs="Times New Roman"/>
          <w:b/>
          <w:bCs/>
          <w:i/>
          <w:iCs/>
          <w:sz w:val="28"/>
          <w:szCs w:val="28"/>
          <w:bdr w:val="none" w:sz="0" w:space="0" w:color="auto" w:frame="1"/>
          <w:lang w:val="uk-UA"/>
        </w:rPr>
      </w:pPr>
      <w:r w:rsidRPr="00902981">
        <w:rPr>
          <w:rFonts w:ascii="Times New Roman" w:hAnsi="Times New Roman" w:cs="Times New Roman"/>
          <w:color w:val="000000"/>
          <w:sz w:val="28"/>
          <w:szCs w:val="28"/>
          <w:shd w:val="clear" w:color="auto" w:fill="FFFFFF"/>
          <w:lang w:val="uk-UA"/>
        </w:rPr>
        <w:lastRenderedPageBreak/>
        <w:t>В закладі ЗРГ уніформу офіціантів поділяють на такі різновиди</w:t>
      </w:r>
      <w:r w:rsidR="00A511CC" w:rsidRPr="00902981">
        <w:rPr>
          <w:rFonts w:ascii="Times New Roman" w:hAnsi="Times New Roman" w:cs="Times New Roman"/>
          <w:color w:val="000000"/>
          <w:sz w:val="28"/>
          <w:szCs w:val="28"/>
          <w:shd w:val="clear" w:color="auto" w:fill="FFFFFF"/>
          <w:lang w:val="uk-UA"/>
        </w:rPr>
        <w:t xml:space="preserve"> (рис. 1)</w:t>
      </w:r>
      <w:r w:rsidRPr="00902981">
        <w:rPr>
          <w:rFonts w:ascii="Times New Roman" w:hAnsi="Times New Roman" w:cs="Times New Roman"/>
          <w:color w:val="000000"/>
          <w:sz w:val="28"/>
          <w:szCs w:val="28"/>
          <w:shd w:val="clear" w:color="auto" w:fill="FFFFFF"/>
          <w:lang w:val="uk-UA"/>
        </w:rPr>
        <w:t>:</w:t>
      </w:r>
    </w:p>
    <w:p w:rsidR="00130BF0" w:rsidRPr="00902981" w:rsidRDefault="005B215C" w:rsidP="000B7BF7">
      <w:pPr>
        <w:spacing w:after="0" w:line="360" w:lineRule="auto"/>
        <w:ind w:firstLine="709"/>
        <w:jc w:val="both"/>
        <w:rPr>
          <w:rFonts w:ascii="Times New Roman" w:hAnsi="Times New Roman" w:cs="Times New Roman"/>
          <w:b/>
          <w:i/>
          <w:color w:val="212121"/>
          <w:sz w:val="28"/>
          <w:szCs w:val="28"/>
          <w:lang w:val="uk-UA"/>
        </w:rPr>
      </w:pPr>
      <w:r w:rsidRPr="00902981">
        <w:rPr>
          <w:rFonts w:ascii="Times New Roman" w:hAnsi="Times New Roman" w:cs="Times New Roman"/>
          <w:b/>
          <w:i/>
          <w:noProof/>
          <w:color w:val="212121"/>
          <w:sz w:val="28"/>
          <w:szCs w:val="28"/>
          <w:lang w:val="uk-UA"/>
        </w:rPr>
        <w:pict>
          <v:roundrect id="_x0000_s1026" style="position:absolute;left:0;text-align:left;margin-left:124.2pt;margin-top:6.3pt;width:216.75pt;height:52.65pt;z-index:251655168" arcsize="10923f" fillcolor="white [3201]" strokecolor="#92cddc [1944]" strokeweight="1pt">
            <v:fill color2="#b6dde8 [1304]" focusposition="1" focussize="" focus="100%" type="gradient"/>
            <v:shadow on="t" type="perspective" color="#205867 [1608]" opacity=".5" offset="1pt" offset2="-3pt"/>
            <v:textbox>
              <w:txbxContent>
                <w:p w:rsidR="00500C94" w:rsidRDefault="00500C94" w:rsidP="00130BF0">
                  <w:pPr>
                    <w:spacing w:after="0" w:line="240" w:lineRule="auto"/>
                    <w:jc w:val="center"/>
                    <w:rPr>
                      <w:rFonts w:ascii="Times New Roman" w:hAnsi="Times New Roman" w:cs="Times New Roman"/>
                      <w:b/>
                      <w:sz w:val="28"/>
                      <w:szCs w:val="28"/>
                      <w:lang w:val="uk-UA"/>
                    </w:rPr>
                  </w:pPr>
                </w:p>
                <w:p w:rsidR="00500C94" w:rsidRPr="005D4856" w:rsidRDefault="00500C94" w:rsidP="00130BF0">
                  <w:pPr>
                    <w:spacing w:after="0" w:line="240" w:lineRule="auto"/>
                    <w:jc w:val="center"/>
                    <w:rPr>
                      <w:rFonts w:ascii="Times New Roman" w:hAnsi="Times New Roman" w:cs="Times New Roman"/>
                      <w:b/>
                      <w:sz w:val="28"/>
                      <w:szCs w:val="28"/>
                      <w:lang w:val="uk-UA"/>
                    </w:rPr>
                  </w:pPr>
                  <w:r w:rsidRPr="005D4856">
                    <w:rPr>
                      <w:rFonts w:ascii="Times New Roman" w:hAnsi="Times New Roman" w:cs="Times New Roman"/>
                      <w:b/>
                      <w:sz w:val="28"/>
                      <w:szCs w:val="28"/>
                      <w:lang w:val="uk-UA"/>
                    </w:rPr>
                    <w:t>Різновиди форм</w:t>
                  </w:r>
                </w:p>
              </w:txbxContent>
            </v:textbox>
            <w10:wrap type="square"/>
          </v:roundrect>
        </w:pict>
      </w:r>
    </w:p>
    <w:p w:rsidR="005D4856" w:rsidRPr="00902981" w:rsidRDefault="005D4856" w:rsidP="000B7BF7">
      <w:pPr>
        <w:spacing w:after="0" w:line="360" w:lineRule="auto"/>
        <w:ind w:firstLine="709"/>
        <w:jc w:val="both"/>
        <w:rPr>
          <w:rFonts w:ascii="Times New Roman" w:hAnsi="Times New Roman" w:cs="Times New Roman"/>
          <w:b/>
          <w:i/>
          <w:color w:val="212121"/>
          <w:sz w:val="28"/>
          <w:szCs w:val="28"/>
          <w:lang w:val="uk-UA"/>
        </w:rPr>
      </w:pPr>
    </w:p>
    <w:p w:rsidR="005D4856" w:rsidRPr="00902981" w:rsidRDefault="005B215C" w:rsidP="000B7BF7">
      <w:pPr>
        <w:spacing w:after="0" w:line="360" w:lineRule="auto"/>
        <w:ind w:firstLine="709"/>
        <w:jc w:val="both"/>
        <w:rPr>
          <w:rFonts w:ascii="Times New Roman" w:hAnsi="Times New Roman" w:cs="Times New Roman"/>
          <w:b/>
          <w:i/>
          <w:color w:val="212121"/>
          <w:sz w:val="28"/>
          <w:szCs w:val="28"/>
          <w:lang w:val="uk-UA"/>
        </w:rPr>
      </w:pPr>
      <w:r w:rsidRPr="00902981">
        <w:rPr>
          <w:rFonts w:ascii="Times New Roman" w:hAnsi="Times New Roman" w:cs="Times New Roman"/>
          <w:b/>
          <w:i/>
          <w:noProof/>
          <w:color w:val="212121"/>
          <w:sz w:val="28"/>
          <w:szCs w:val="28"/>
          <w:lang w:val="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316.95pt;margin-top:14.4pt;width:23.25pt;height:36pt;z-index:251666432" fillcolor="#b2a1c7 [1943]" strokecolor="#b2a1c7 [1943]" strokeweight="1pt">
            <v:fill color2="#e5dfec [663]" angle="-45" focus="-50%" type="gradient"/>
            <v:shadow on="t" type="perspective" color="#3f3151 [1607]" opacity=".5" offset="1pt" offset2="-3pt"/>
            <v:textbox style="layout-flow:vertical-ideographic"/>
          </v:shape>
        </w:pict>
      </w:r>
      <w:r w:rsidRPr="00902981">
        <w:rPr>
          <w:rFonts w:ascii="Times New Roman" w:hAnsi="Times New Roman" w:cs="Times New Roman"/>
          <w:b/>
          <w:i/>
          <w:noProof/>
          <w:color w:val="212121"/>
          <w:sz w:val="28"/>
          <w:szCs w:val="28"/>
          <w:lang w:val="uk-UA"/>
        </w:rPr>
        <w:pict>
          <v:shape id="_x0000_s1027" type="#_x0000_t67" style="position:absolute;left:0;text-align:left;margin-left:128.7pt;margin-top:14.4pt;width:23.25pt;height:36pt;z-index:251665408" fillcolor="#b2a1c7 [1943]" strokecolor="#b2a1c7 [1943]" strokeweight="1pt">
            <v:fill color2="#e5dfec [663]" angle="-45" focus="-50%" type="gradient"/>
            <v:shadow on="t" type="perspective" color="#3f3151 [1607]" opacity=".5" offset="1pt" offset2="-3pt"/>
            <v:textbox style="layout-flow:vertical-ideographic"/>
          </v:shape>
        </w:pict>
      </w:r>
    </w:p>
    <w:p w:rsidR="005D4856" w:rsidRPr="00902981" w:rsidRDefault="005D4856" w:rsidP="000B7BF7">
      <w:pPr>
        <w:spacing w:after="0" w:line="360" w:lineRule="auto"/>
        <w:ind w:firstLine="709"/>
        <w:jc w:val="both"/>
        <w:rPr>
          <w:rFonts w:ascii="Times New Roman" w:hAnsi="Times New Roman" w:cs="Times New Roman"/>
          <w:b/>
          <w:i/>
          <w:color w:val="212121"/>
          <w:sz w:val="28"/>
          <w:szCs w:val="28"/>
          <w:lang w:val="uk-UA"/>
        </w:rPr>
      </w:pPr>
    </w:p>
    <w:p w:rsidR="005D4856" w:rsidRPr="00902981" w:rsidRDefault="005B215C" w:rsidP="000B7BF7">
      <w:pPr>
        <w:spacing w:after="0" w:line="360" w:lineRule="auto"/>
        <w:ind w:firstLine="709"/>
        <w:jc w:val="both"/>
        <w:rPr>
          <w:rFonts w:ascii="Times New Roman" w:hAnsi="Times New Roman" w:cs="Times New Roman"/>
          <w:b/>
          <w:i/>
          <w:color w:val="212121"/>
          <w:sz w:val="28"/>
          <w:szCs w:val="28"/>
          <w:lang w:val="uk-UA"/>
        </w:rPr>
      </w:pPr>
      <w:r w:rsidRPr="00902981">
        <w:rPr>
          <w:rFonts w:ascii="Times New Roman" w:hAnsi="Times New Roman" w:cs="Times New Roman"/>
          <w:b/>
          <w:i/>
          <w:noProof/>
          <w:color w:val="212121"/>
          <w:sz w:val="28"/>
          <w:szCs w:val="28"/>
          <w:lang w:val="uk-UA"/>
        </w:rPr>
        <w:pict>
          <v:oval id="_x0000_s1031" style="position:absolute;left:0;text-align:left;margin-left:62.7pt;margin-top:8.85pt;width:156pt;height:75pt;z-index:251668480" fillcolor="#fabf8f [1945]" strokecolor="#fabf8f [1945]" strokeweight="1pt">
            <v:fill color2="#fde9d9 [665]" angle="-45" focus="-50%" type="gradient"/>
            <v:shadow on="t" type="perspective" color="#974706 [1609]" opacity=".5" offset="1pt" offset2="-3pt"/>
            <v:textbox>
              <w:txbxContent>
                <w:p w:rsidR="00500C94" w:rsidRDefault="00500C94" w:rsidP="00130BF0">
                  <w:pPr>
                    <w:spacing w:after="0" w:line="240" w:lineRule="auto"/>
                    <w:jc w:val="center"/>
                    <w:rPr>
                      <w:rFonts w:ascii="Times New Roman" w:hAnsi="Times New Roman" w:cs="Times New Roman"/>
                      <w:b/>
                      <w:sz w:val="28"/>
                      <w:szCs w:val="28"/>
                      <w:lang w:val="uk-UA"/>
                    </w:rPr>
                  </w:pPr>
                </w:p>
                <w:p w:rsidR="00500C94" w:rsidRPr="00130BF0" w:rsidRDefault="00500C94" w:rsidP="00130BF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w:t>
                  </w:r>
                  <w:r w:rsidRPr="00130BF0">
                    <w:rPr>
                      <w:rFonts w:ascii="Times New Roman" w:hAnsi="Times New Roman" w:cs="Times New Roman"/>
                      <w:b/>
                      <w:sz w:val="28"/>
                      <w:szCs w:val="28"/>
                      <w:lang w:val="uk-UA"/>
                    </w:rPr>
                    <w:t>ласична</w:t>
                  </w:r>
                </w:p>
              </w:txbxContent>
            </v:textbox>
          </v:oval>
        </w:pict>
      </w:r>
      <w:r w:rsidRPr="00902981">
        <w:rPr>
          <w:rFonts w:ascii="Times New Roman" w:hAnsi="Times New Roman" w:cs="Times New Roman"/>
          <w:b/>
          <w:i/>
          <w:noProof/>
          <w:color w:val="212121"/>
          <w:sz w:val="28"/>
          <w:szCs w:val="28"/>
          <w:lang w:val="uk-UA"/>
        </w:rPr>
        <w:pict>
          <v:oval id="_x0000_s1030" style="position:absolute;left:0;text-align:left;margin-left:250.95pt;margin-top:8.85pt;width:156pt;height:75pt;z-index:251667456" fillcolor="#fabf8f [1945]" strokecolor="#fabf8f [1945]" strokeweight="1pt">
            <v:fill color2="#fde9d9 [665]" angle="-45" focus="-50%" type="gradient"/>
            <v:shadow on="t" type="perspective" color="#974706 [1609]" opacity=".5" offset="1pt" offset2="-3pt"/>
            <v:textbox>
              <w:txbxContent>
                <w:p w:rsidR="00500C94" w:rsidRDefault="00500C94" w:rsidP="00130BF0">
                  <w:pPr>
                    <w:spacing w:after="0" w:line="240" w:lineRule="auto"/>
                    <w:jc w:val="center"/>
                    <w:rPr>
                      <w:rFonts w:ascii="Times New Roman" w:hAnsi="Times New Roman" w:cs="Times New Roman"/>
                      <w:b/>
                      <w:sz w:val="28"/>
                      <w:szCs w:val="28"/>
                      <w:lang w:val="uk-UA"/>
                    </w:rPr>
                  </w:pPr>
                </w:p>
                <w:p w:rsidR="00500C94" w:rsidRPr="00130BF0" w:rsidRDefault="00500C94" w:rsidP="00130BF0">
                  <w:pPr>
                    <w:spacing w:after="0" w:line="240" w:lineRule="auto"/>
                    <w:jc w:val="center"/>
                    <w:rPr>
                      <w:rFonts w:ascii="Times New Roman" w:hAnsi="Times New Roman" w:cs="Times New Roman"/>
                      <w:b/>
                      <w:sz w:val="28"/>
                      <w:szCs w:val="28"/>
                      <w:lang w:val="uk-UA"/>
                    </w:rPr>
                  </w:pPr>
                  <w:r w:rsidRPr="00130BF0">
                    <w:rPr>
                      <w:rFonts w:ascii="Times New Roman" w:hAnsi="Times New Roman" w:cs="Times New Roman"/>
                      <w:b/>
                      <w:sz w:val="28"/>
                      <w:szCs w:val="28"/>
                      <w:lang w:val="uk-UA"/>
                    </w:rPr>
                    <w:t>Стилізована</w:t>
                  </w:r>
                </w:p>
              </w:txbxContent>
            </v:textbox>
          </v:oval>
        </w:pict>
      </w:r>
    </w:p>
    <w:p w:rsidR="005D4856" w:rsidRPr="00902981" w:rsidRDefault="005D4856" w:rsidP="000B7BF7">
      <w:pPr>
        <w:spacing w:after="0" w:line="360" w:lineRule="auto"/>
        <w:ind w:firstLine="709"/>
        <w:jc w:val="both"/>
        <w:rPr>
          <w:rFonts w:ascii="Times New Roman" w:hAnsi="Times New Roman" w:cs="Times New Roman"/>
          <w:b/>
          <w:i/>
          <w:color w:val="212121"/>
          <w:sz w:val="28"/>
          <w:szCs w:val="28"/>
          <w:lang w:val="uk-UA"/>
        </w:rPr>
      </w:pPr>
    </w:p>
    <w:p w:rsidR="005D4856" w:rsidRPr="00902981" w:rsidRDefault="005D4856" w:rsidP="000B7BF7">
      <w:pPr>
        <w:spacing w:after="0" w:line="360" w:lineRule="auto"/>
        <w:ind w:firstLine="709"/>
        <w:jc w:val="both"/>
        <w:rPr>
          <w:rFonts w:ascii="Times New Roman" w:hAnsi="Times New Roman" w:cs="Times New Roman"/>
          <w:b/>
          <w:i/>
          <w:color w:val="212121"/>
          <w:sz w:val="28"/>
          <w:szCs w:val="28"/>
          <w:lang w:val="uk-UA"/>
        </w:rPr>
      </w:pPr>
    </w:p>
    <w:p w:rsidR="005D4856" w:rsidRPr="00902981" w:rsidRDefault="005D4856" w:rsidP="000B7BF7">
      <w:pPr>
        <w:spacing w:after="0" w:line="360" w:lineRule="auto"/>
        <w:ind w:firstLine="709"/>
        <w:jc w:val="both"/>
        <w:rPr>
          <w:rFonts w:ascii="Times New Roman" w:hAnsi="Times New Roman" w:cs="Times New Roman"/>
          <w:b/>
          <w:i/>
          <w:color w:val="212121"/>
          <w:sz w:val="28"/>
          <w:szCs w:val="28"/>
          <w:lang w:val="uk-UA"/>
        </w:rPr>
      </w:pPr>
    </w:p>
    <w:p w:rsidR="00130BF0" w:rsidRPr="00902981" w:rsidRDefault="00A511CC" w:rsidP="00A511CC">
      <w:pPr>
        <w:spacing w:after="0" w:line="360" w:lineRule="auto"/>
        <w:ind w:firstLine="709"/>
        <w:jc w:val="center"/>
        <w:rPr>
          <w:rFonts w:ascii="Times New Roman" w:hAnsi="Times New Roman" w:cs="Times New Roman"/>
          <w:color w:val="212121"/>
          <w:sz w:val="28"/>
          <w:szCs w:val="28"/>
          <w:lang w:val="uk-UA"/>
        </w:rPr>
      </w:pPr>
      <w:r w:rsidRPr="00902981">
        <w:rPr>
          <w:rFonts w:ascii="Times New Roman" w:hAnsi="Times New Roman" w:cs="Times New Roman"/>
          <w:color w:val="212121"/>
          <w:sz w:val="28"/>
          <w:szCs w:val="28"/>
          <w:lang w:val="uk-UA"/>
        </w:rPr>
        <w:t>Рис. 1. Різновиди форм офіціантів</w:t>
      </w:r>
    </w:p>
    <w:p w:rsidR="00A511CC" w:rsidRPr="00902981" w:rsidRDefault="00A511CC" w:rsidP="00A511CC">
      <w:pPr>
        <w:spacing w:after="0" w:line="360" w:lineRule="auto"/>
        <w:rPr>
          <w:rFonts w:ascii="Times New Roman" w:hAnsi="Times New Roman" w:cs="Times New Roman"/>
          <w:color w:val="212121"/>
          <w:sz w:val="28"/>
          <w:szCs w:val="28"/>
          <w:lang w:val="uk-UA"/>
        </w:rPr>
      </w:pPr>
    </w:p>
    <w:p w:rsidR="00130BF0" w:rsidRPr="00902981" w:rsidRDefault="000D64D8" w:rsidP="000B7BF7">
      <w:pPr>
        <w:spacing w:after="0" w:line="360" w:lineRule="auto"/>
        <w:ind w:firstLine="709"/>
        <w:jc w:val="both"/>
        <w:rPr>
          <w:rFonts w:ascii="Times New Roman" w:hAnsi="Times New Roman" w:cs="Times New Roman"/>
          <w:color w:val="212121"/>
          <w:sz w:val="28"/>
          <w:szCs w:val="28"/>
          <w:lang w:val="uk-UA"/>
        </w:rPr>
      </w:pPr>
      <w:r w:rsidRPr="00902981">
        <w:rPr>
          <w:rFonts w:ascii="Times New Roman" w:hAnsi="Times New Roman" w:cs="Times New Roman"/>
          <w:b/>
          <w:i/>
          <w:color w:val="212121"/>
          <w:sz w:val="28"/>
          <w:szCs w:val="28"/>
          <w:lang w:val="uk-UA"/>
        </w:rPr>
        <w:t>Класична.</w:t>
      </w:r>
      <w:r w:rsidRPr="00902981">
        <w:rPr>
          <w:rFonts w:ascii="Times New Roman" w:hAnsi="Times New Roman" w:cs="Times New Roman"/>
          <w:color w:val="212121"/>
          <w:sz w:val="28"/>
          <w:szCs w:val="28"/>
          <w:lang w:val="uk-UA"/>
        </w:rPr>
        <w:t xml:space="preserve"> Білий верх, чорний низ - саме так виглядай звичайна форма. По виду завжди стримана і скромна. Використовують в основному в простих кафе, де немає необхідності в підтримці бренду. </w:t>
      </w:r>
    </w:p>
    <w:p w:rsidR="00257160" w:rsidRPr="00902981" w:rsidRDefault="00130BF0" w:rsidP="000B7BF7">
      <w:pPr>
        <w:spacing w:after="0" w:line="360" w:lineRule="auto"/>
        <w:ind w:firstLine="70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Класична форма доречна на ділових зустрічах. Тут доречні краватки і метелики, білі рукавички і фартух.</w:t>
      </w:r>
    </w:p>
    <w:p w:rsidR="000D64D8" w:rsidRPr="00902981" w:rsidRDefault="000D64D8" w:rsidP="000B7BF7">
      <w:pPr>
        <w:spacing w:after="0" w:line="360" w:lineRule="auto"/>
        <w:ind w:firstLine="709"/>
        <w:jc w:val="both"/>
        <w:rPr>
          <w:rFonts w:ascii="Times New Roman" w:eastAsia="Times New Roman" w:hAnsi="Times New Roman" w:cs="Times New Roman"/>
          <w:b/>
          <w:bCs/>
          <w:i/>
          <w:iCs/>
          <w:color w:val="000000" w:themeColor="text1"/>
          <w:sz w:val="28"/>
          <w:szCs w:val="28"/>
          <w:bdr w:val="none" w:sz="0" w:space="0" w:color="auto" w:frame="1"/>
          <w:lang w:val="uk-UA"/>
        </w:rPr>
      </w:pPr>
      <w:r w:rsidRPr="00902981">
        <w:rPr>
          <w:rFonts w:ascii="Times New Roman" w:hAnsi="Times New Roman" w:cs="Times New Roman"/>
          <w:b/>
          <w:i/>
          <w:color w:val="000000" w:themeColor="text1"/>
          <w:sz w:val="28"/>
          <w:szCs w:val="28"/>
          <w:lang w:val="uk-UA"/>
        </w:rPr>
        <w:t>Стилізована.</w:t>
      </w:r>
      <w:r w:rsidRPr="00902981">
        <w:rPr>
          <w:rFonts w:ascii="Times New Roman" w:hAnsi="Times New Roman" w:cs="Times New Roman"/>
          <w:color w:val="000000" w:themeColor="text1"/>
          <w:sz w:val="28"/>
          <w:szCs w:val="28"/>
          <w:lang w:val="uk-UA"/>
        </w:rPr>
        <w:t xml:space="preserve"> Обходиться дорожче. Ціна складається за рахунок залучення дизайнера, дорогих і якісних тканин, нанесення логотипу та інших елементів. Необхідна для закладів, які представляють себе з певною боку. Це бувають специфічні закладу, де форма підкреслює особливості кухні, деяку ідею або настрій.</w:t>
      </w:r>
    </w:p>
    <w:p w:rsidR="00257160" w:rsidRPr="00902981" w:rsidRDefault="00257160" w:rsidP="000B7BF7">
      <w:pPr>
        <w:pStyle w:val="HTML"/>
        <w:shd w:val="clear" w:color="auto" w:fill="FFFFFF"/>
        <w:spacing w:line="360" w:lineRule="auto"/>
        <w:ind w:firstLine="91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Стилізована передбачає більш вільний стиль, доречний, до речі, і в дорогих закладах. Але частіше використовується в молодіжних, нестандартних кафе.</w:t>
      </w:r>
    </w:p>
    <w:p w:rsidR="00257160" w:rsidRPr="00902981" w:rsidRDefault="00257160" w:rsidP="000B7BF7">
      <w:pPr>
        <w:pStyle w:val="HTML"/>
        <w:shd w:val="clear" w:color="auto" w:fill="FFFFFF"/>
        <w:spacing w:line="360" w:lineRule="auto"/>
        <w:ind w:firstLine="91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 xml:space="preserve">Оригінальна форма для офіціантів виглядає виграшно. Так гостям стає цікавіше спілкуватися з персоналом, а значить, і веселіше проводити час. </w:t>
      </w:r>
    </w:p>
    <w:p w:rsidR="00257160" w:rsidRPr="00902981" w:rsidRDefault="00257160" w:rsidP="000B7BF7">
      <w:pPr>
        <w:pStyle w:val="HTML"/>
        <w:shd w:val="clear" w:color="auto" w:fill="FFFFFF"/>
        <w:spacing w:line="360" w:lineRule="auto"/>
        <w:ind w:firstLine="91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 xml:space="preserve">Наприклад, в рибальському кафе офіціантки можуть ходити в образі піраток або морячок. У спортивному барі офіціанти, одягнені в футболки з іменами гравців, запам'ятаються відвідувачам. В результаті наступного разу вони знову захочуть його відвідати. </w:t>
      </w:r>
    </w:p>
    <w:p w:rsidR="00257160" w:rsidRPr="00902981" w:rsidRDefault="00257160" w:rsidP="000B7BF7">
      <w:pPr>
        <w:pStyle w:val="HTML"/>
        <w:shd w:val="clear" w:color="auto" w:fill="FFFFFF"/>
        <w:spacing w:line="360" w:lineRule="auto"/>
        <w:ind w:firstLine="91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lastRenderedPageBreak/>
        <w:t xml:space="preserve">Якій формі віддати перевагу: </w:t>
      </w:r>
    </w:p>
    <w:p w:rsidR="00257160" w:rsidRPr="00902981" w:rsidRDefault="00257160" w:rsidP="000B7BF7">
      <w:pPr>
        <w:pStyle w:val="HTML"/>
        <w:shd w:val="clear" w:color="auto" w:fill="FFFFFF"/>
        <w:spacing w:line="360" w:lineRule="auto"/>
        <w:ind w:firstLine="91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Фаст</w:t>
      </w:r>
      <w:r w:rsidR="00902981">
        <w:rPr>
          <w:rFonts w:ascii="Times New Roman" w:hAnsi="Times New Roman" w:cs="Times New Roman"/>
          <w:color w:val="000000" w:themeColor="text1"/>
          <w:sz w:val="28"/>
          <w:szCs w:val="28"/>
          <w:lang w:val="uk-UA"/>
        </w:rPr>
        <w:t>-</w:t>
      </w:r>
      <w:r w:rsidRPr="00902981">
        <w:rPr>
          <w:rFonts w:ascii="Times New Roman" w:hAnsi="Times New Roman" w:cs="Times New Roman"/>
          <w:color w:val="000000" w:themeColor="text1"/>
          <w:sz w:val="28"/>
          <w:szCs w:val="28"/>
          <w:lang w:val="uk-UA"/>
        </w:rPr>
        <w:t xml:space="preserve">фуд </w:t>
      </w:r>
      <w:r w:rsidR="008E65B7" w:rsidRPr="00902981">
        <w:rPr>
          <w:rFonts w:ascii="Times New Roman" w:hAnsi="Times New Roman" w:cs="Times New Roman"/>
          <w:color w:val="000000" w:themeColor="text1"/>
          <w:sz w:val="28"/>
          <w:szCs w:val="28"/>
          <w:lang w:val="uk-UA"/>
        </w:rPr>
        <w:t xml:space="preserve">– </w:t>
      </w:r>
      <w:r w:rsidRPr="00902981">
        <w:rPr>
          <w:rFonts w:ascii="Times New Roman" w:hAnsi="Times New Roman" w:cs="Times New Roman"/>
          <w:color w:val="000000" w:themeColor="text1"/>
          <w:sz w:val="28"/>
          <w:szCs w:val="28"/>
          <w:lang w:val="uk-UA"/>
        </w:rPr>
        <w:t>яскрава червоних або жовтих відтінків.</w:t>
      </w:r>
    </w:p>
    <w:p w:rsidR="00257160" w:rsidRPr="00902981" w:rsidRDefault="00257160" w:rsidP="000B7BF7">
      <w:pPr>
        <w:pStyle w:val="HTML"/>
        <w:shd w:val="clear" w:color="auto" w:fill="FFFFFF"/>
        <w:spacing w:line="360" w:lineRule="auto"/>
        <w:ind w:firstLine="91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 xml:space="preserve">Кондитерські, млинцеві </w:t>
      </w:r>
      <w:r w:rsidR="00130BF0" w:rsidRPr="00902981">
        <w:rPr>
          <w:rFonts w:ascii="Times New Roman" w:hAnsi="Times New Roman" w:cs="Times New Roman"/>
          <w:color w:val="000000" w:themeColor="text1"/>
          <w:sz w:val="28"/>
          <w:szCs w:val="28"/>
          <w:lang w:val="uk-UA"/>
        </w:rPr>
        <w:t>–</w:t>
      </w:r>
      <w:r w:rsidRPr="00902981">
        <w:rPr>
          <w:rFonts w:ascii="Times New Roman" w:hAnsi="Times New Roman" w:cs="Times New Roman"/>
          <w:color w:val="000000" w:themeColor="text1"/>
          <w:sz w:val="28"/>
          <w:szCs w:val="28"/>
          <w:lang w:val="uk-UA"/>
        </w:rPr>
        <w:t xml:space="preserve"> молочні, коричневі тони.</w:t>
      </w:r>
    </w:p>
    <w:p w:rsidR="00257160" w:rsidRPr="00902981" w:rsidRDefault="00257160" w:rsidP="000B7BF7">
      <w:pPr>
        <w:pStyle w:val="HTML"/>
        <w:shd w:val="clear" w:color="auto" w:fill="FFFFFF"/>
        <w:spacing w:line="360" w:lineRule="auto"/>
        <w:ind w:firstLine="919"/>
        <w:jc w:val="both"/>
        <w:rPr>
          <w:rFonts w:ascii="Times New Roman" w:hAnsi="Times New Roman" w:cs="Times New Roman"/>
          <w:color w:val="000000" w:themeColor="text1"/>
          <w:sz w:val="28"/>
          <w:szCs w:val="28"/>
          <w:lang w:val="uk-UA"/>
        </w:rPr>
      </w:pPr>
      <w:r w:rsidRPr="00902981">
        <w:rPr>
          <w:rFonts w:ascii="Times New Roman" w:hAnsi="Times New Roman" w:cs="Times New Roman"/>
          <w:color w:val="000000" w:themeColor="text1"/>
          <w:sz w:val="28"/>
          <w:szCs w:val="28"/>
          <w:lang w:val="uk-UA"/>
        </w:rPr>
        <w:t>Форма офіціанта для ресторану передбачає стримані кольори. Зазвичай це сіра, коричнева гамма, допустимий чорний колір.</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color w:val="000000" w:themeColor="text1"/>
          <w:sz w:val="28"/>
          <w:szCs w:val="28"/>
          <w:lang w:val="uk-UA"/>
        </w:rPr>
        <w:t>Внутрішній образ і духовний світ людини виявляються</w:t>
      </w:r>
      <w:r w:rsidRPr="00902981">
        <w:rPr>
          <w:rFonts w:ascii="Times New Roman" w:eastAsia="Times New Roman" w:hAnsi="Times New Roman" w:cs="Times New Roman"/>
          <w:sz w:val="28"/>
          <w:szCs w:val="28"/>
          <w:lang w:val="uk-UA"/>
        </w:rPr>
        <w:t xml:space="preserve"> в його зовнішньому вигляді, манерах поведінки, мові.</w:t>
      </w:r>
    </w:p>
    <w:p w:rsidR="00C2713F" w:rsidRPr="00902981" w:rsidRDefault="00AF667B"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i/>
          <w:iCs/>
          <w:noProof/>
          <w:sz w:val="28"/>
          <w:szCs w:val="28"/>
          <w:lang w:val="uk-UA"/>
        </w:rPr>
        <w:drawing>
          <wp:anchor distT="0" distB="0" distL="114300" distR="114300" simplePos="0" relativeHeight="251646464" behindDoc="0" locked="0" layoutInCell="1" allowOverlap="1">
            <wp:simplePos x="0" y="0"/>
            <wp:positionH relativeFrom="column">
              <wp:posOffset>3329940</wp:posOffset>
            </wp:positionH>
            <wp:positionV relativeFrom="paragraph">
              <wp:posOffset>53340</wp:posOffset>
            </wp:positionV>
            <wp:extent cx="2667000" cy="1990725"/>
            <wp:effectExtent l="19050" t="0" r="0" b="0"/>
            <wp:wrapSquare wrapText="bothSides"/>
            <wp:docPr id="3" name="Рисунок 3" descr="F:\відкритий урок\фото\DSC0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ідкритий урок\фото\DSC04204.JPG"/>
                    <pic:cNvPicPr>
                      <a:picLocks noChangeAspect="1" noChangeArrowheads="1"/>
                    </pic:cNvPicPr>
                  </pic:nvPicPr>
                  <pic:blipFill>
                    <a:blip r:embed="rId14" cstate="print">
                      <a:lum bright="10000" contrast="10000"/>
                    </a:blip>
                    <a:srcRect/>
                    <a:stretch>
                      <a:fillRect/>
                    </a:stretch>
                  </pic:blipFill>
                  <pic:spPr bwMode="auto">
                    <a:xfrm>
                      <a:off x="0" y="0"/>
                      <a:ext cx="2667000" cy="1990725"/>
                    </a:xfrm>
                    <a:prstGeom prst="rect">
                      <a:avLst/>
                    </a:prstGeom>
                    <a:ln>
                      <a:noFill/>
                    </a:ln>
                    <a:effectLst>
                      <a:softEdge rad="112500"/>
                    </a:effectLst>
                  </pic:spPr>
                </pic:pic>
              </a:graphicData>
            </a:graphic>
          </wp:anchor>
        </w:drawing>
      </w:r>
      <w:r w:rsidR="00C2713F" w:rsidRPr="00902981">
        <w:rPr>
          <w:rFonts w:ascii="Times New Roman" w:eastAsia="Times New Roman" w:hAnsi="Times New Roman" w:cs="Times New Roman"/>
          <w:b/>
          <w:i/>
          <w:iCs/>
          <w:sz w:val="28"/>
          <w:szCs w:val="28"/>
          <w:lang w:val="uk-UA"/>
        </w:rPr>
        <w:t>Зовнішній вигляд</w:t>
      </w:r>
      <w:r w:rsidR="00C2713F" w:rsidRPr="00902981">
        <w:rPr>
          <w:rFonts w:ascii="Times New Roman" w:eastAsia="Times New Roman" w:hAnsi="Times New Roman" w:cs="Times New Roman"/>
          <w:b/>
          <w:sz w:val="28"/>
          <w:szCs w:val="28"/>
          <w:lang w:val="uk-UA"/>
        </w:rPr>
        <w:t>.</w:t>
      </w:r>
      <w:r w:rsidR="00C2713F" w:rsidRPr="00902981">
        <w:rPr>
          <w:rFonts w:ascii="Times New Roman" w:eastAsia="Times New Roman" w:hAnsi="Times New Roman" w:cs="Times New Roman"/>
          <w:sz w:val="28"/>
          <w:szCs w:val="28"/>
          <w:lang w:val="uk-UA"/>
        </w:rPr>
        <w:t xml:space="preserve"> Зовнішній вигляд </w:t>
      </w:r>
      <w:r w:rsidR="00130BF0" w:rsidRPr="00902981">
        <w:rPr>
          <w:rFonts w:ascii="Times New Roman" w:eastAsia="Times New Roman" w:hAnsi="Times New Roman" w:cs="Times New Roman"/>
          <w:sz w:val="28"/>
          <w:szCs w:val="28"/>
          <w:lang w:val="uk-UA"/>
        </w:rPr>
        <w:t>–</w:t>
      </w:r>
      <w:r w:rsidR="00C2713F" w:rsidRPr="00902981">
        <w:rPr>
          <w:rFonts w:ascii="Times New Roman" w:eastAsia="Times New Roman" w:hAnsi="Times New Roman" w:cs="Times New Roman"/>
          <w:sz w:val="28"/>
          <w:szCs w:val="28"/>
          <w:lang w:val="uk-UA"/>
        </w:rPr>
        <w:t xml:space="preserve"> не тільки привабливе обличчя і охайний одяг. Це і зачіска, косметика, особиста гігієна.</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Оф</w:t>
      </w:r>
      <w:r w:rsidR="00130BF0" w:rsidRPr="00902981">
        <w:rPr>
          <w:rFonts w:ascii="Times New Roman" w:eastAsia="Times New Roman" w:hAnsi="Times New Roman" w:cs="Times New Roman"/>
          <w:sz w:val="28"/>
          <w:szCs w:val="28"/>
          <w:lang w:val="uk-UA"/>
        </w:rPr>
        <w:t>іціант, бармен завжди на видноті</w:t>
      </w:r>
      <w:r w:rsidRPr="00902981">
        <w:rPr>
          <w:rFonts w:ascii="Times New Roman" w:eastAsia="Times New Roman" w:hAnsi="Times New Roman" w:cs="Times New Roman"/>
          <w:sz w:val="28"/>
          <w:szCs w:val="28"/>
          <w:lang w:val="uk-UA"/>
        </w:rPr>
        <w:t>, тому вони повинні вигл</w:t>
      </w:r>
      <w:r w:rsidR="00130BF0" w:rsidRPr="00902981">
        <w:rPr>
          <w:rFonts w:ascii="Times New Roman" w:eastAsia="Times New Roman" w:hAnsi="Times New Roman" w:cs="Times New Roman"/>
          <w:sz w:val="28"/>
          <w:szCs w:val="28"/>
          <w:lang w:val="uk-UA"/>
        </w:rPr>
        <w:t>ядати елегантними. Елегантний – н</w:t>
      </w:r>
      <w:r w:rsidRPr="00902981">
        <w:rPr>
          <w:rFonts w:ascii="Times New Roman" w:eastAsia="Times New Roman" w:hAnsi="Times New Roman" w:cs="Times New Roman"/>
          <w:sz w:val="28"/>
          <w:szCs w:val="28"/>
          <w:lang w:val="uk-UA"/>
        </w:rPr>
        <w:t>е означає тільки модно одягнений.</w:t>
      </w:r>
    </w:p>
    <w:p w:rsidR="00C2713F" w:rsidRPr="00902981" w:rsidRDefault="00FD4DEA"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i/>
          <w:sz w:val="28"/>
          <w:szCs w:val="28"/>
          <w:lang w:val="uk-UA"/>
        </w:rPr>
        <w:t>Володимир</w:t>
      </w:r>
      <w:r w:rsidR="00C2713F" w:rsidRPr="00902981">
        <w:rPr>
          <w:rFonts w:ascii="Times New Roman" w:eastAsia="Times New Roman" w:hAnsi="Times New Roman" w:cs="Times New Roman"/>
          <w:i/>
          <w:sz w:val="28"/>
          <w:szCs w:val="28"/>
          <w:lang w:val="uk-UA"/>
        </w:rPr>
        <w:t xml:space="preserve"> Даль</w:t>
      </w:r>
      <w:r w:rsidRPr="00902981">
        <w:rPr>
          <w:rFonts w:ascii="Times New Roman" w:eastAsia="Times New Roman" w:hAnsi="Times New Roman" w:cs="Times New Roman"/>
          <w:sz w:val="28"/>
          <w:szCs w:val="28"/>
          <w:lang w:val="uk-UA"/>
        </w:rPr>
        <w:t xml:space="preserve"> </w:t>
      </w:r>
      <w:r w:rsidRPr="00902981">
        <w:rPr>
          <w:rFonts w:ascii="Times New Roman" w:eastAsia="Times New Roman" w:hAnsi="Times New Roman" w:cs="Times New Roman"/>
          <w:i/>
          <w:sz w:val="28"/>
          <w:szCs w:val="28"/>
          <w:lang w:val="uk-UA"/>
        </w:rPr>
        <w:t>(письменник, етнограф)</w:t>
      </w:r>
      <w:r w:rsidR="00C2713F" w:rsidRPr="00902981">
        <w:rPr>
          <w:rFonts w:ascii="Times New Roman" w:eastAsia="Times New Roman" w:hAnsi="Times New Roman" w:cs="Times New Roman"/>
          <w:sz w:val="28"/>
          <w:szCs w:val="28"/>
          <w:lang w:val="uk-UA"/>
        </w:rPr>
        <w:t xml:space="preserve"> в «Тлумачному словнику» визначає це поняття: «Елегантний, витончений </w:t>
      </w:r>
      <w:r w:rsidR="00130BF0" w:rsidRPr="00902981">
        <w:rPr>
          <w:rFonts w:ascii="Times New Roman" w:eastAsia="Times New Roman" w:hAnsi="Times New Roman" w:cs="Times New Roman"/>
          <w:sz w:val="28"/>
          <w:szCs w:val="28"/>
          <w:lang w:val="uk-UA"/>
        </w:rPr>
        <w:t>–</w:t>
      </w:r>
      <w:r w:rsidR="00C2713F" w:rsidRPr="00902981">
        <w:rPr>
          <w:rFonts w:ascii="Times New Roman" w:eastAsia="Times New Roman" w:hAnsi="Times New Roman" w:cs="Times New Roman"/>
          <w:sz w:val="28"/>
          <w:szCs w:val="28"/>
          <w:lang w:val="uk-UA"/>
        </w:rPr>
        <w:t xml:space="preserve"> означає красивий, прекрасний, художній, узгоджений з мистецтвом, взагалі із смаком».</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Секрет елегантності</w:t>
      </w:r>
      <w:r w:rsidR="00545804" w:rsidRPr="00902981">
        <w:rPr>
          <w:rFonts w:ascii="Times New Roman" w:eastAsia="Times New Roman" w:hAnsi="Times New Roman" w:cs="Times New Roman"/>
          <w:sz w:val="28"/>
          <w:szCs w:val="28"/>
          <w:lang w:val="uk-UA"/>
        </w:rPr>
        <w:t xml:space="preserve"> кожна людина повинна знайти сама</w:t>
      </w:r>
      <w:r w:rsidRPr="00902981">
        <w:rPr>
          <w:rFonts w:ascii="Times New Roman" w:eastAsia="Times New Roman" w:hAnsi="Times New Roman" w:cs="Times New Roman"/>
          <w:sz w:val="28"/>
          <w:szCs w:val="28"/>
          <w:lang w:val="uk-UA"/>
        </w:rPr>
        <w:t>, проявляючи при цьому смак і враховуючи своєрідність своєї зовнішності і характеру. Поети і письменники завжди надавали велике значення зовнішньому вигляду героїв, розкриваючи тим сами</w:t>
      </w:r>
      <w:r w:rsidR="002118CD" w:rsidRPr="00902981">
        <w:rPr>
          <w:rFonts w:ascii="Times New Roman" w:eastAsia="Times New Roman" w:hAnsi="Times New Roman" w:cs="Times New Roman"/>
          <w:sz w:val="28"/>
          <w:szCs w:val="28"/>
          <w:lang w:val="uk-UA"/>
        </w:rPr>
        <w:t xml:space="preserve">м їх внутрішній світ. Так, </w:t>
      </w:r>
      <w:r w:rsidR="002118CD" w:rsidRPr="00902981">
        <w:rPr>
          <w:rFonts w:ascii="Times New Roman" w:eastAsia="Times New Roman" w:hAnsi="Times New Roman" w:cs="Times New Roman"/>
          <w:i/>
          <w:sz w:val="28"/>
          <w:szCs w:val="28"/>
          <w:lang w:val="uk-UA"/>
        </w:rPr>
        <w:t>Костянтин Паустовськи</w:t>
      </w:r>
      <w:r w:rsidRPr="00902981">
        <w:rPr>
          <w:rFonts w:ascii="Times New Roman" w:eastAsia="Times New Roman" w:hAnsi="Times New Roman" w:cs="Times New Roman"/>
          <w:i/>
          <w:sz w:val="28"/>
          <w:szCs w:val="28"/>
          <w:lang w:val="uk-UA"/>
        </w:rPr>
        <w:t>й</w:t>
      </w:r>
      <w:r w:rsidR="004B6B7C" w:rsidRPr="00902981">
        <w:rPr>
          <w:rFonts w:ascii="Times New Roman" w:eastAsia="Times New Roman" w:hAnsi="Times New Roman" w:cs="Times New Roman"/>
          <w:i/>
          <w:sz w:val="28"/>
          <w:szCs w:val="28"/>
          <w:lang w:val="uk-UA"/>
        </w:rPr>
        <w:t xml:space="preserve"> </w:t>
      </w:r>
      <w:r w:rsidR="002118CD" w:rsidRPr="00902981">
        <w:rPr>
          <w:rFonts w:ascii="Times New Roman" w:eastAsia="Times New Roman" w:hAnsi="Times New Roman" w:cs="Times New Roman"/>
          <w:i/>
          <w:sz w:val="28"/>
          <w:szCs w:val="28"/>
          <w:lang w:val="uk-UA"/>
        </w:rPr>
        <w:t>(письменник)</w:t>
      </w:r>
      <w:r w:rsidRPr="00902981">
        <w:rPr>
          <w:rFonts w:ascii="Times New Roman" w:eastAsia="Times New Roman" w:hAnsi="Times New Roman" w:cs="Times New Roman"/>
          <w:sz w:val="28"/>
          <w:szCs w:val="28"/>
          <w:lang w:val="uk-UA"/>
        </w:rPr>
        <w:t xml:space="preserve"> писав: «Смак </w:t>
      </w:r>
      <w:r w:rsidR="00130BF0" w:rsidRPr="00902981">
        <w:rPr>
          <w:rFonts w:ascii="Times New Roman" w:eastAsia="Times New Roman" w:hAnsi="Times New Roman" w:cs="Times New Roman"/>
          <w:sz w:val="28"/>
          <w:szCs w:val="28"/>
          <w:lang w:val="uk-UA"/>
        </w:rPr>
        <w:t>–</w:t>
      </w:r>
      <w:r w:rsidRPr="00902981">
        <w:rPr>
          <w:rFonts w:ascii="Times New Roman" w:eastAsia="Times New Roman" w:hAnsi="Times New Roman" w:cs="Times New Roman"/>
          <w:sz w:val="28"/>
          <w:szCs w:val="28"/>
          <w:lang w:val="uk-UA"/>
        </w:rPr>
        <w:t xml:space="preserve"> це перш за все відчуття міри».</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sz w:val="28"/>
          <w:szCs w:val="28"/>
          <w:lang w:val="uk-UA"/>
        </w:rPr>
        <w:t>Елегантність</w:t>
      </w:r>
      <w:r w:rsidRPr="00902981">
        <w:rPr>
          <w:rFonts w:ascii="Times New Roman" w:eastAsia="Times New Roman" w:hAnsi="Times New Roman" w:cs="Times New Roman"/>
          <w:sz w:val="28"/>
          <w:szCs w:val="28"/>
          <w:lang w:val="uk-UA"/>
        </w:rPr>
        <w:t xml:space="preserve"> </w:t>
      </w:r>
      <w:r w:rsidR="008E65B7" w:rsidRPr="00902981">
        <w:rPr>
          <w:rFonts w:ascii="Times New Roman" w:hAnsi="Times New Roman" w:cs="Times New Roman"/>
          <w:sz w:val="28"/>
          <w:szCs w:val="28"/>
          <w:lang w:val="uk-UA"/>
        </w:rPr>
        <w:t>–</w:t>
      </w:r>
      <w:r w:rsidRPr="00902981">
        <w:rPr>
          <w:rFonts w:ascii="Times New Roman" w:eastAsia="Times New Roman" w:hAnsi="Times New Roman" w:cs="Times New Roman"/>
          <w:sz w:val="28"/>
          <w:szCs w:val="28"/>
          <w:lang w:val="uk-UA"/>
        </w:rPr>
        <w:t xml:space="preserve"> строге дотримання і відповідність пропорцій і кольору одягу, взагалі всіх предметів туалету. Зов</w:t>
      </w:r>
      <w:r w:rsidR="00130BF0" w:rsidRPr="00902981">
        <w:rPr>
          <w:rFonts w:ascii="Times New Roman" w:eastAsia="Times New Roman" w:hAnsi="Times New Roman" w:cs="Times New Roman"/>
          <w:sz w:val="28"/>
          <w:szCs w:val="28"/>
          <w:lang w:val="uk-UA"/>
        </w:rPr>
        <w:t>нішні риси людини органічно пов’</w:t>
      </w:r>
      <w:r w:rsidRPr="00902981">
        <w:rPr>
          <w:rFonts w:ascii="Times New Roman" w:eastAsia="Times New Roman" w:hAnsi="Times New Roman" w:cs="Times New Roman"/>
          <w:sz w:val="28"/>
          <w:szCs w:val="28"/>
          <w:lang w:val="uk-UA"/>
        </w:rPr>
        <w:t>язані з його внутрішнім складом, моральною зовнішністю.</w:t>
      </w:r>
    </w:p>
    <w:p w:rsidR="00130BF0"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Заслуговує особливої уваги зовнішній вигляд людини на виробництві. Високий рівень культури виробництва, сучасні красиві виробничі пр</w:t>
      </w:r>
      <w:r w:rsidR="00130BF0" w:rsidRPr="00902981">
        <w:rPr>
          <w:rFonts w:ascii="Times New Roman" w:eastAsia="Times New Roman" w:hAnsi="Times New Roman" w:cs="Times New Roman"/>
          <w:sz w:val="28"/>
          <w:szCs w:val="28"/>
          <w:lang w:val="uk-UA"/>
        </w:rPr>
        <w:t>иміщення пред’</w:t>
      </w:r>
      <w:r w:rsidR="002118CD" w:rsidRPr="00902981">
        <w:rPr>
          <w:rFonts w:ascii="Times New Roman" w:eastAsia="Times New Roman" w:hAnsi="Times New Roman" w:cs="Times New Roman"/>
          <w:sz w:val="28"/>
          <w:szCs w:val="28"/>
          <w:lang w:val="uk-UA"/>
        </w:rPr>
        <w:t>являють до форми</w:t>
      </w:r>
      <w:r w:rsidRPr="00902981">
        <w:rPr>
          <w:rFonts w:ascii="Times New Roman" w:eastAsia="Times New Roman" w:hAnsi="Times New Roman" w:cs="Times New Roman"/>
          <w:sz w:val="28"/>
          <w:szCs w:val="28"/>
          <w:lang w:val="uk-UA"/>
        </w:rPr>
        <w:t xml:space="preserve"> строгі вимоги. На виробництві мо</w:t>
      </w:r>
      <w:r w:rsidR="002118CD" w:rsidRPr="00902981">
        <w:rPr>
          <w:rFonts w:ascii="Times New Roman" w:eastAsia="Times New Roman" w:hAnsi="Times New Roman" w:cs="Times New Roman"/>
          <w:sz w:val="28"/>
          <w:szCs w:val="28"/>
          <w:lang w:val="uk-UA"/>
        </w:rPr>
        <w:t xml:space="preserve">же </w:t>
      </w:r>
      <w:r w:rsidR="002118CD" w:rsidRPr="00902981">
        <w:rPr>
          <w:rFonts w:ascii="Times New Roman" w:eastAsia="Times New Roman" w:hAnsi="Times New Roman" w:cs="Times New Roman"/>
          <w:sz w:val="28"/>
          <w:szCs w:val="28"/>
          <w:lang w:val="uk-UA"/>
        </w:rPr>
        <w:lastRenderedPageBreak/>
        <w:t>виглядати красивим той одяг</w:t>
      </w:r>
      <w:r w:rsidRPr="00902981">
        <w:rPr>
          <w:rFonts w:ascii="Times New Roman" w:eastAsia="Times New Roman" w:hAnsi="Times New Roman" w:cs="Times New Roman"/>
          <w:sz w:val="28"/>
          <w:szCs w:val="28"/>
          <w:lang w:val="uk-UA"/>
        </w:rPr>
        <w:t xml:space="preserve">, який відповідає своєму призначенню, раціональний. </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Краса робочого одягу залежить не від нарядності або використання дорогих тканин. Характер зовні</w:t>
      </w:r>
      <w:r w:rsidR="00130BF0" w:rsidRPr="00902981">
        <w:rPr>
          <w:rFonts w:ascii="Times New Roman" w:eastAsia="Times New Roman" w:hAnsi="Times New Roman" w:cs="Times New Roman"/>
          <w:sz w:val="28"/>
          <w:szCs w:val="28"/>
          <w:lang w:val="uk-UA"/>
        </w:rPr>
        <w:t>шнього вигляду людей завжди пов’</w:t>
      </w:r>
      <w:r w:rsidRPr="00902981">
        <w:rPr>
          <w:rFonts w:ascii="Times New Roman" w:eastAsia="Times New Roman" w:hAnsi="Times New Roman" w:cs="Times New Roman"/>
          <w:sz w:val="28"/>
          <w:szCs w:val="28"/>
          <w:lang w:val="uk-UA"/>
        </w:rPr>
        <w:t>язаний з навколишнім</w:t>
      </w:r>
      <w:r w:rsidR="004F7CCD" w:rsidRPr="00902981">
        <w:rPr>
          <w:rFonts w:ascii="Times New Roman" w:eastAsia="Times New Roman" w:hAnsi="Times New Roman" w:cs="Times New Roman"/>
          <w:sz w:val="28"/>
          <w:szCs w:val="28"/>
          <w:lang w:val="uk-UA"/>
        </w:rPr>
        <w:t xml:space="preserve"> оточенням, з промисловим інтер’</w:t>
      </w:r>
      <w:r w:rsidRPr="00902981">
        <w:rPr>
          <w:rFonts w:ascii="Times New Roman" w:eastAsia="Times New Roman" w:hAnsi="Times New Roman" w:cs="Times New Roman"/>
          <w:sz w:val="28"/>
          <w:szCs w:val="28"/>
          <w:lang w:val="uk-UA"/>
        </w:rPr>
        <w:t>єром, і складає з нею як би єдиний ансамбль.</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Слі</w:t>
      </w:r>
      <w:r w:rsidR="004F7CCD" w:rsidRPr="00902981">
        <w:rPr>
          <w:rFonts w:ascii="Times New Roman" w:eastAsia="Times New Roman" w:hAnsi="Times New Roman" w:cs="Times New Roman"/>
          <w:sz w:val="28"/>
          <w:szCs w:val="28"/>
          <w:lang w:val="uk-UA"/>
        </w:rPr>
        <w:t>д особливо відзначити, що зручна</w:t>
      </w:r>
      <w:r w:rsidR="002118CD" w:rsidRPr="00902981">
        <w:rPr>
          <w:rFonts w:ascii="Times New Roman" w:eastAsia="Times New Roman" w:hAnsi="Times New Roman" w:cs="Times New Roman"/>
          <w:sz w:val="28"/>
          <w:szCs w:val="28"/>
          <w:lang w:val="uk-UA"/>
        </w:rPr>
        <w:t xml:space="preserve"> в рухах, добре скроєна форма</w:t>
      </w:r>
      <w:r w:rsidRPr="00902981">
        <w:rPr>
          <w:rFonts w:ascii="Times New Roman" w:eastAsia="Times New Roman" w:hAnsi="Times New Roman" w:cs="Times New Roman"/>
          <w:sz w:val="28"/>
          <w:szCs w:val="28"/>
          <w:lang w:val="uk-UA"/>
        </w:rPr>
        <w:t xml:space="preserve"> надає безпосередній вплив на підвищення продуктивності праці. Естетичні якості одягу, як правило, дисциплінують л</w:t>
      </w:r>
      <w:r w:rsidR="002118CD" w:rsidRPr="00902981">
        <w:rPr>
          <w:rFonts w:ascii="Times New Roman" w:eastAsia="Times New Roman" w:hAnsi="Times New Roman" w:cs="Times New Roman"/>
          <w:sz w:val="28"/>
          <w:szCs w:val="28"/>
          <w:lang w:val="uk-UA"/>
        </w:rPr>
        <w:t>юдину, підвищують їй</w:t>
      </w:r>
      <w:r w:rsidRPr="00902981">
        <w:rPr>
          <w:rFonts w:ascii="Times New Roman" w:eastAsia="Times New Roman" w:hAnsi="Times New Roman" w:cs="Times New Roman"/>
          <w:sz w:val="28"/>
          <w:szCs w:val="28"/>
          <w:lang w:val="uk-UA"/>
        </w:rPr>
        <w:t xml:space="preserve"> настрій. При цьому треба стежити за чистотою одягу.</w:t>
      </w:r>
    </w:p>
    <w:p w:rsidR="009C2371"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 xml:space="preserve">Виробничий одяг не потребує прикрас ради прикрас, тут все зручно, чітко, ясно </w:t>
      </w:r>
      <w:r w:rsidR="004F7CCD" w:rsidRPr="00902981">
        <w:rPr>
          <w:rFonts w:ascii="Times New Roman" w:eastAsia="Times New Roman" w:hAnsi="Times New Roman" w:cs="Times New Roman"/>
          <w:sz w:val="28"/>
          <w:szCs w:val="28"/>
          <w:lang w:val="uk-UA"/>
        </w:rPr>
        <w:t>–</w:t>
      </w:r>
      <w:r w:rsidR="004B6B7C" w:rsidRPr="00902981">
        <w:rPr>
          <w:rFonts w:ascii="Times New Roman" w:eastAsia="Times New Roman" w:hAnsi="Times New Roman" w:cs="Times New Roman"/>
          <w:sz w:val="28"/>
          <w:szCs w:val="28"/>
          <w:lang w:val="uk-UA"/>
        </w:rPr>
        <w:t xml:space="preserve"> </w:t>
      </w:r>
      <w:r w:rsidR="004F7CCD" w:rsidRPr="00902981">
        <w:rPr>
          <w:rFonts w:ascii="Times New Roman" w:eastAsia="Times New Roman" w:hAnsi="Times New Roman" w:cs="Times New Roman"/>
          <w:sz w:val="28"/>
          <w:szCs w:val="28"/>
          <w:lang w:val="uk-UA"/>
        </w:rPr>
        <w:t>в цьому його</w:t>
      </w:r>
      <w:r w:rsidRPr="00902981">
        <w:rPr>
          <w:rFonts w:ascii="Times New Roman" w:eastAsia="Times New Roman" w:hAnsi="Times New Roman" w:cs="Times New Roman"/>
          <w:sz w:val="28"/>
          <w:szCs w:val="28"/>
          <w:lang w:val="uk-UA"/>
        </w:rPr>
        <w:t xml:space="preserve"> естетика. Відносно охайност</w:t>
      </w:r>
      <w:r w:rsidR="002118CD" w:rsidRPr="00902981">
        <w:rPr>
          <w:rFonts w:ascii="Times New Roman" w:eastAsia="Times New Roman" w:hAnsi="Times New Roman" w:cs="Times New Roman"/>
          <w:sz w:val="28"/>
          <w:szCs w:val="28"/>
          <w:lang w:val="uk-UA"/>
        </w:rPr>
        <w:t xml:space="preserve">і одягу, </w:t>
      </w:r>
      <w:r w:rsidR="00440CA5" w:rsidRPr="00902981">
        <w:rPr>
          <w:rFonts w:ascii="Times New Roman" w:eastAsia="Times New Roman" w:hAnsi="Times New Roman" w:cs="Times New Roman"/>
          <w:sz w:val="28"/>
          <w:szCs w:val="28"/>
          <w:lang w:val="uk-UA"/>
        </w:rPr>
        <w:t>його гармоні</w:t>
      </w:r>
      <w:r w:rsidR="004F7CCD" w:rsidRPr="00902981">
        <w:rPr>
          <w:rFonts w:ascii="Times New Roman" w:eastAsia="Times New Roman" w:hAnsi="Times New Roman" w:cs="Times New Roman"/>
          <w:sz w:val="28"/>
          <w:szCs w:val="28"/>
          <w:lang w:val="uk-UA"/>
        </w:rPr>
        <w:t>й</w:t>
      </w:r>
      <w:r w:rsidR="00440CA5" w:rsidRPr="00902981">
        <w:rPr>
          <w:rFonts w:ascii="Times New Roman" w:eastAsia="Times New Roman" w:hAnsi="Times New Roman" w:cs="Times New Roman"/>
          <w:sz w:val="28"/>
          <w:szCs w:val="28"/>
          <w:lang w:val="uk-UA"/>
        </w:rPr>
        <w:t>ності</w:t>
      </w:r>
      <w:r w:rsidR="002118CD" w:rsidRPr="00902981">
        <w:rPr>
          <w:rFonts w:ascii="Times New Roman" w:eastAsia="Times New Roman" w:hAnsi="Times New Roman" w:cs="Times New Roman"/>
          <w:sz w:val="28"/>
          <w:szCs w:val="28"/>
          <w:lang w:val="uk-UA"/>
        </w:rPr>
        <w:t xml:space="preserve"> і правильного</w:t>
      </w:r>
      <w:r w:rsidRPr="00902981">
        <w:rPr>
          <w:rFonts w:ascii="Times New Roman" w:eastAsia="Times New Roman" w:hAnsi="Times New Roman" w:cs="Times New Roman"/>
          <w:sz w:val="28"/>
          <w:szCs w:val="28"/>
          <w:lang w:val="uk-UA"/>
        </w:rPr>
        <w:t xml:space="preserve"> використання багато</w:t>
      </w:r>
      <w:r w:rsidR="009C2371" w:rsidRPr="00902981">
        <w:rPr>
          <w:rFonts w:ascii="Times New Roman" w:eastAsia="Times New Roman" w:hAnsi="Times New Roman" w:cs="Times New Roman"/>
          <w:sz w:val="28"/>
          <w:szCs w:val="28"/>
          <w:lang w:val="uk-UA"/>
        </w:rPr>
        <w:t xml:space="preserve"> чого</w:t>
      </w:r>
      <w:r w:rsidRPr="00902981">
        <w:rPr>
          <w:rFonts w:ascii="Times New Roman" w:eastAsia="Times New Roman" w:hAnsi="Times New Roman" w:cs="Times New Roman"/>
          <w:sz w:val="28"/>
          <w:szCs w:val="28"/>
          <w:lang w:val="uk-UA"/>
        </w:rPr>
        <w:t xml:space="preserve"> можуть зробити самі працівники. Одяг офіці</w:t>
      </w:r>
      <w:r w:rsidR="009C2371" w:rsidRPr="00902981">
        <w:rPr>
          <w:rFonts w:ascii="Times New Roman" w:eastAsia="Times New Roman" w:hAnsi="Times New Roman" w:cs="Times New Roman"/>
          <w:sz w:val="28"/>
          <w:szCs w:val="28"/>
          <w:lang w:val="uk-UA"/>
        </w:rPr>
        <w:t xml:space="preserve">антів повинен бути сучасним, його </w:t>
      </w:r>
      <w:r w:rsidRPr="00902981">
        <w:rPr>
          <w:rFonts w:ascii="Times New Roman" w:eastAsia="Times New Roman" w:hAnsi="Times New Roman" w:cs="Times New Roman"/>
          <w:sz w:val="28"/>
          <w:szCs w:val="28"/>
          <w:lang w:val="uk-UA"/>
        </w:rPr>
        <w:t xml:space="preserve">повинні створювати </w:t>
      </w:r>
      <w:r w:rsidR="00545804" w:rsidRPr="00902981">
        <w:rPr>
          <w:rFonts w:ascii="Times New Roman" w:eastAsia="Times New Roman" w:hAnsi="Times New Roman" w:cs="Times New Roman"/>
          <w:sz w:val="28"/>
          <w:szCs w:val="28"/>
          <w:lang w:val="uk-UA"/>
        </w:rPr>
        <w:t>модельєри</w:t>
      </w:r>
      <w:r w:rsidRPr="00902981">
        <w:rPr>
          <w:rFonts w:ascii="Times New Roman" w:eastAsia="Times New Roman" w:hAnsi="Times New Roman" w:cs="Times New Roman"/>
          <w:sz w:val="28"/>
          <w:szCs w:val="28"/>
          <w:lang w:val="uk-UA"/>
        </w:rPr>
        <w:t xml:space="preserve"> спеціально для д</w:t>
      </w:r>
      <w:r w:rsidR="009C2371" w:rsidRPr="00902981">
        <w:rPr>
          <w:rFonts w:ascii="Times New Roman" w:eastAsia="Times New Roman" w:hAnsi="Times New Roman" w:cs="Times New Roman"/>
          <w:sz w:val="28"/>
          <w:szCs w:val="28"/>
          <w:lang w:val="uk-UA"/>
        </w:rPr>
        <w:t>аного призначення і обстановки.</w:t>
      </w:r>
      <w:r w:rsidR="007D1A8F" w:rsidRPr="00902981">
        <w:rPr>
          <w:rFonts w:ascii="Times New Roman" w:eastAsia="Times New Roman" w:hAnsi="Times New Roman" w:cs="Times New Roman"/>
          <w:sz w:val="28"/>
          <w:szCs w:val="28"/>
          <w:lang w:val="uk-UA"/>
        </w:rPr>
        <w:t xml:space="preserve"> Офіціант зо</w:t>
      </w:r>
      <w:r w:rsidR="004F7CCD" w:rsidRPr="00902981">
        <w:rPr>
          <w:rFonts w:ascii="Times New Roman" w:eastAsia="Times New Roman" w:hAnsi="Times New Roman" w:cs="Times New Roman"/>
          <w:sz w:val="28"/>
          <w:szCs w:val="28"/>
          <w:lang w:val="uk-UA"/>
        </w:rPr>
        <w:t>бо</w:t>
      </w:r>
      <w:r w:rsidR="007D1A8F" w:rsidRPr="00902981">
        <w:rPr>
          <w:rFonts w:ascii="Times New Roman" w:eastAsia="Times New Roman" w:hAnsi="Times New Roman" w:cs="Times New Roman"/>
          <w:sz w:val="28"/>
          <w:szCs w:val="28"/>
          <w:lang w:val="uk-UA"/>
        </w:rPr>
        <w:t xml:space="preserve">в’язаний прийти на роботу </w:t>
      </w:r>
      <w:r w:rsidR="004F7CCD" w:rsidRPr="00902981">
        <w:rPr>
          <w:rFonts w:ascii="Times New Roman" w:eastAsia="Times New Roman" w:hAnsi="Times New Roman" w:cs="Times New Roman"/>
          <w:sz w:val="28"/>
          <w:szCs w:val="28"/>
          <w:lang w:val="uk-UA"/>
        </w:rPr>
        <w:t>в добре відпрасованій формі</w:t>
      </w:r>
      <w:r w:rsidR="007D1A8F" w:rsidRPr="00902981">
        <w:rPr>
          <w:rFonts w:ascii="Times New Roman" w:eastAsia="Times New Roman" w:hAnsi="Times New Roman" w:cs="Times New Roman"/>
          <w:sz w:val="28"/>
          <w:szCs w:val="28"/>
          <w:lang w:val="uk-UA"/>
        </w:rPr>
        <w:t>, свіжій сорочці, почищеному взутті.</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sidRPr="00902981">
        <w:rPr>
          <w:rFonts w:ascii="Times New Roman" w:eastAsia="Times New Roman" w:hAnsi="Times New Roman" w:cs="Times New Roman"/>
          <w:sz w:val="28"/>
          <w:szCs w:val="28"/>
          <w:lang w:val="uk-UA"/>
        </w:rPr>
        <w:t xml:space="preserve">На офіціанта, як на актора театру, спрямовані десятки очей, </w:t>
      </w:r>
      <w:r w:rsidR="009E105C" w:rsidRPr="00902981">
        <w:rPr>
          <w:rFonts w:ascii="Times New Roman" w:eastAsia="Times New Roman" w:hAnsi="Times New Roman" w:cs="Times New Roman"/>
          <w:sz w:val="28"/>
          <w:szCs w:val="28"/>
          <w:lang w:val="uk-UA"/>
        </w:rPr>
        <w:t>його оглядають</w:t>
      </w:r>
      <w:r w:rsidRPr="00902981">
        <w:rPr>
          <w:rFonts w:ascii="Times New Roman" w:eastAsia="Times New Roman" w:hAnsi="Times New Roman" w:cs="Times New Roman"/>
          <w:sz w:val="28"/>
          <w:szCs w:val="28"/>
          <w:lang w:val="uk-UA"/>
        </w:rPr>
        <w:t xml:space="preserve"> з усіх боків, за зовнішнім виглядом офіціанта часто створюється громадська думка про всіх працівників галузі, тому естетика одягу зарахована до категорій професійної етики. Якщо форма одягу не в порядку, це розцінюєт</w:t>
      </w:r>
      <w:r w:rsidR="004F7CCD" w:rsidRPr="00902981">
        <w:rPr>
          <w:rFonts w:ascii="Times New Roman" w:eastAsia="Times New Roman" w:hAnsi="Times New Roman" w:cs="Times New Roman"/>
          <w:sz w:val="28"/>
          <w:szCs w:val="28"/>
          <w:lang w:val="uk-UA"/>
        </w:rPr>
        <w:t xml:space="preserve">ься </w:t>
      </w:r>
      <w:r w:rsidR="004F7CCD" w:rsidRPr="00902981">
        <w:rPr>
          <w:rFonts w:ascii="Times New Roman" w:eastAsia="Times New Roman" w:hAnsi="Times New Roman" w:cs="Times New Roman"/>
          <w:color w:val="000000" w:themeColor="text1"/>
          <w:sz w:val="28"/>
          <w:szCs w:val="28"/>
          <w:lang w:val="uk-UA"/>
        </w:rPr>
        <w:t xml:space="preserve">не просто як недбалість, а й </w:t>
      </w:r>
      <w:r w:rsidRPr="00902981">
        <w:rPr>
          <w:rFonts w:ascii="Times New Roman" w:eastAsia="Times New Roman" w:hAnsi="Times New Roman" w:cs="Times New Roman"/>
          <w:color w:val="000000" w:themeColor="text1"/>
          <w:sz w:val="28"/>
          <w:szCs w:val="28"/>
          <w:lang w:val="uk-UA"/>
        </w:rPr>
        <w:t xml:space="preserve">неповага до </w:t>
      </w:r>
      <w:r w:rsidR="00EE6CC6" w:rsidRPr="00902981">
        <w:rPr>
          <w:rFonts w:ascii="Times New Roman" w:eastAsia="Times New Roman" w:hAnsi="Times New Roman" w:cs="Times New Roman"/>
          <w:color w:val="000000" w:themeColor="text1"/>
          <w:sz w:val="28"/>
          <w:szCs w:val="28"/>
          <w:lang w:val="uk-UA"/>
        </w:rPr>
        <w:t>оточуючих</w:t>
      </w:r>
      <w:r w:rsidRPr="00902981">
        <w:rPr>
          <w:rFonts w:ascii="Times New Roman" w:eastAsia="Times New Roman" w:hAnsi="Times New Roman" w:cs="Times New Roman"/>
          <w:color w:val="000000" w:themeColor="text1"/>
          <w:sz w:val="28"/>
          <w:szCs w:val="28"/>
          <w:lang w:val="uk-UA"/>
        </w:rPr>
        <w:t xml:space="preserve">. Неохайність в одязі несумісна з професійними функціями офіціанта і бармена. Таким чином, висока культура обслуговування і естетичний зовнішній вигляд </w:t>
      </w:r>
      <w:r w:rsidR="004F7CCD" w:rsidRPr="00902981">
        <w:rPr>
          <w:rFonts w:ascii="Times New Roman" w:eastAsia="Times New Roman" w:hAnsi="Times New Roman" w:cs="Times New Roman"/>
          <w:color w:val="000000" w:themeColor="text1"/>
          <w:sz w:val="28"/>
          <w:szCs w:val="28"/>
          <w:lang w:val="uk-UA"/>
        </w:rPr>
        <w:t>–</w:t>
      </w:r>
      <w:r w:rsidRPr="00902981">
        <w:rPr>
          <w:rFonts w:ascii="Times New Roman" w:eastAsia="Times New Roman" w:hAnsi="Times New Roman" w:cs="Times New Roman"/>
          <w:color w:val="000000" w:themeColor="text1"/>
          <w:sz w:val="28"/>
          <w:szCs w:val="28"/>
          <w:lang w:val="uk-UA"/>
        </w:rPr>
        <w:t xml:space="preserve"> нероздільні.</w:t>
      </w:r>
    </w:p>
    <w:p w:rsidR="00DB5A11" w:rsidRPr="00902981" w:rsidRDefault="00C2713F" w:rsidP="000B7BF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sidRPr="00902981">
        <w:rPr>
          <w:rFonts w:ascii="Times New Roman" w:eastAsia="Times New Roman" w:hAnsi="Times New Roman" w:cs="Times New Roman"/>
          <w:color w:val="000000" w:themeColor="text1"/>
          <w:sz w:val="28"/>
          <w:szCs w:val="28"/>
          <w:lang w:val="uk-UA"/>
        </w:rPr>
        <w:t>У міжнародній практиці прийнята певна форма одягу офіціантів, що відповідає як естетичним, так і утилітарним вимогам</w:t>
      </w:r>
      <w:r w:rsidR="004F7CCD" w:rsidRPr="00902981">
        <w:rPr>
          <w:rFonts w:ascii="Times New Roman" w:eastAsia="Times New Roman" w:hAnsi="Times New Roman" w:cs="Times New Roman"/>
          <w:color w:val="000000" w:themeColor="text1"/>
          <w:sz w:val="28"/>
          <w:szCs w:val="28"/>
          <w:lang w:val="uk-UA"/>
        </w:rPr>
        <w:t xml:space="preserve"> </w:t>
      </w:r>
      <w:r w:rsidR="00DB5A11" w:rsidRPr="00902981">
        <w:rPr>
          <w:rFonts w:ascii="Times New Roman" w:eastAsia="Times New Roman" w:hAnsi="Times New Roman" w:cs="Times New Roman"/>
          <w:color w:val="000000" w:themeColor="text1"/>
          <w:sz w:val="28"/>
          <w:szCs w:val="28"/>
          <w:lang w:val="uk-UA"/>
        </w:rPr>
        <w:t>(</w:t>
      </w:r>
      <w:r w:rsidR="00DB5A11" w:rsidRPr="00902981">
        <w:rPr>
          <w:rFonts w:ascii="Times New Roman" w:hAnsi="Times New Roman" w:cs="Times New Roman"/>
          <w:i/>
          <w:iCs/>
          <w:color w:val="000000" w:themeColor="text1"/>
          <w:sz w:val="28"/>
          <w:szCs w:val="28"/>
          <w:lang w:val="uk-UA"/>
        </w:rPr>
        <w:t>фр., від лат., користь, вигода (практичний)</w:t>
      </w:r>
      <w:r w:rsidR="00DB5A11" w:rsidRPr="00902981">
        <w:rPr>
          <w:rFonts w:ascii="Times New Roman" w:eastAsia="Times New Roman" w:hAnsi="Times New Roman" w:cs="Times New Roman"/>
          <w:color w:val="000000" w:themeColor="text1"/>
          <w:sz w:val="28"/>
          <w:szCs w:val="28"/>
          <w:lang w:val="uk-UA"/>
        </w:rPr>
        <w:t>)</w:t>
      </w:r>
      <w:r w:rsidRPr="00902981">
        <w:rPr>
          <w:rFonts w:ascii="Times New Roman" w:eastAsia="Times New Roman" w:hAnsi="Times New Roman" w:cs="Times New Roman"/>
          <w:color w:val="000000" w:themeColor="text1"/>
          <w:sz w:val="28"/>
          <w:szCs w:val="28"/>
          <w:lang w:val="uk-UA"/>
        </w:rPr>
        <w:t xml:space="preserve">. </w:t>
      </w:r>
    </w:p>
    <w:p w:rsidR="00DB5A11"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color w:val="000000" w:themeColor="text1"/>
          <w:sz w:val="28"/>
          <w:szCs w:val="28"/>
          <w:lang w:val="uk-UA"/>
        </w:rPr>
        <w:t>У рестор</w:t>
      </w:r>
      <w:r w:rsidR="00EE6CC6" w:rsidRPr="00902981">
        <w:rPr>
          <w:rFonts w:ascii="Times New Roman" w:eastAsia="Times New Roman" w:hAnsi="Times New Roman" w:cs="Times New Roman"/>
          <w:color w:val="000000" w:themeColor="text1"/>
          <w:sz w:val="28"/>
          <w:szCs w:val="28"/>
          <w:lang w:val="uk-UA"/>
        </w:rPr>
        <w:t>анах люкс і вищого розряду формою для вечірньої роботи є чорний костюм-трійка</w:t>
      </w:r>
      <w:r w:rsidRPr="00902981">
        <w:rPr>
          <w:rFonts w:ascii="Times New Roman" w:eastAsia="Times New Roman" w:hAnsi="Times New Roman" w:cs="Times New Roman"/>
          <w:color w:val="000000" w:themeColor="text1"/>
          <w:sz w:val="28"/>
          <w:szCs w:val="28"/>
          <w:lang w:val="uk-UA"/>
        </w:rPr>
        <w:t xml:space="preserve"> з брюками без манжет і кантом</w:t>
      </w:r>
      <w:r w:rsidR="00F05119" w:rsidRPr="00902981">
        <w:rPr>
          <w:rFonts w:ascii="Times New Roman" w:hAnsi="Times New Roman" w:cs="Times New Roman"/>
          <w:color w:val="000000" w:themeColor="text1"/>
          <w:sz w:val="28"/>
          <w:szCs w:val="28"/>
          <w:shd w:val="clear" w:color="auto" w:fill="FFFFFF"/>
          <w:lang w:val="uk-UA"/>
        </w:rPr>
        <w:t> </w:t>
      </w:r>
      <w:r w:rsidR="00F05119" w:rsidRPr="00902981">
        <w:rPr>
          <w:rFonts w:ascii="Times New Roman" w:hAnsi="Times New Roman" w:cs="Times New Roman"/>
          <w:i/>
          <w:color w:val="000000" w:themeColor="text1"/>
          <w:sz w:val="28"/>
          <w:szCs w:val="28"/>
          <w:shd w:val="clear" w:color="auto" w:fill="FFFFFF"/>
          <w:lang w:val="uk-UA"/>
        </w:rPr>
        <w:t xml:space="preserve">(від нім. Kante </w:t>
      </w:r>
      <w:r w:rsidR="004F7CCD" w:rsidRPr="00902981">
        <w:rPr>
          <w:rFonts w:ascii="Times New Roman" w:eastAsia="Times New Roman" w:hAnsi="Times New Roman" w:cs="Times New Roman"/>
          <w:color w:val="000000" w:themeColor="text1"/>
          <w:sz w:val="28"/>
          <w:szCs w:val="28"/>
          <w:lang w:val="uk-UA"/>
        </w:rPr>
        <w:t>–</w:t>
      </w:r>
      <w:r w:rsidR="00F05119" w:rsidRPr="00902981">
        <w:rPr>
          <w:rFonts w:ascii="Times New Roman" w:hAnsi="Times New Roman" w:cs="Times New Roman"/>
          <w:i/>
          <w:color w:val="000000" w:themeColor="text1"/>
          <w:sz w:val="28"/>
          <w:szCs w:val="28"/>
          <w:shd w:val="clear" w:color="auto" w:fill="FFFFFF"/>
          <w:lang w:val="uk-UA"/>
        </w:rPr>
        <w:t xml:space="preserve"> край)</w:t>
      </w:r>
      <w:r w:rsidR="00F05119" w:rsidRPr="00902981">
        <w:rPr>
          <w:rFonts w:ascii="Times New Roman" w:hAnsi="Times New Roman" w:cs="Times New Roman"/>
          <w:i/>
          <w:sz w:val="28"/>
          <w:szCs w:val="28"/>
          <w:shd w:val="clear" w:color="auto" w:fill="FFFFFF"/>
          <w:lang w:val="uk-UA"/>
        </w:rPr>
        <w:t xml:space="preserve"> </w:t>
      </w:r>
      <w:r w:rsidR="004F7CCD" w:rsidRPr="00902981">
        <w:rPr>
          <w:rFonts w:ascii="Times New Roman" w:eastAsia="Times New Roman" w:hAnsi="Times New Roman" w:cs="Times New Roman"/>
          <w:color w:val="000000" w:themeColor="text1"/>
          <w:sz w:val="28"/>
          <w:szCs w:val="28"/>
          <w:lang w:val="uk-UA"/>
        </w:rPr>
        <w:lastRenderedPageBreak/>
        <w:t>–</w:t>
      </w:r>
      <w:r w:rsidR="00F05119" w:rsidRPr="00902981">
        <w:rPr>
          <w:rFonts w:ascii="Times New Roman" w:hAnsi="Times New Roman" w:cs="Times New Roman"/>
          <w:i/>
          <w:color w:val="000000" w:themeColor="text1"/>
          <w:sz w:val="28"/>
          <w:szCs w:val="28"/>
          <w:shd w:val="clear" w:color="auto" w:fill="FFFFFF"/>
          <w:lang w:val="uk-UA"/>
        </w:rPr>
        <w:t xml:space="preserve"> вузька смужка тканини, тасьма чи шнур, які вшивають по краю або у шви</w:t>
      </w:r>
      <w:r w:rsidR="004B6B7C" w:rsidRPr="00902981">
        <w:rPr>
          <w:rFonts w:ascii="Times New Roman" w:hAnsi="Times New Roman" w:cs="Times New Roman"/>
          <w:i/>
          <w:color w:val="000000" w:themeColor="text1"/>
          <w:sz w:val="28"/>
          <w:szCs w:val="28"/>
          <w:shd w:val="clear" w:color="auto" w:fill="FFFFFF"/>
          <w:lang w:val="uk-UA"/>
        </w:rPr>
        <w:t xml:space="preserve"> </w:t>
      </w:r>
      <w:r w:rsidR="00F05119" w:rsidRPr="00902981">
        <w:rPr>
          <w:rStyle w:val="a6"/>
          <w:rFonts w:ascii="Times New Roman" w:hAnsi="Times New Roman" w:cs="Times New Roman"/>
          <w:bCs/>
          <w:i w:val="0"/>
          <w:iCs w:val="0"/>
          <w:color w:val="000000" w:themeColor="text1"/>
          <w:sz w:val="28"/>
          <w:szCs w:val="28"/>
          <w:shd w:val="clear" w:color="auto" w:fill="FFFFFF"/>
          <w:lang w:val="uk-UA"/>
        </w:rPr>
        <w:t>одягу</w:t>
      </w:r>
      <w:r w:rsidR="00E857E4" w:rsidRPr="00902981">
        <w:rPr>
          <w:rFonts w:ascii="Times New Roman" w:hAnsi="Times New Roman" w:cs="Times New Roman"/>
          <w:i/>
          <w:color w:val="000000" w:themeColor="text1"/>
          <w:sz w:val="28"/>
          <w:szCs w:val="28"/>
          <w:shd w:val="clear" w:color="auto" w:fill="FFFFFF"/>
          <w:lang w:val="uk-UA"/>
        </w:rPr>
        <w:t>)</w:t>
      </w:r>
      <w:r w:rsidRPr="00902981">
        <w:rPr>
          <w:rFonts w:ascii="Times New Roman" w:eastAsia="Times New Roman" w:hAnsi="Times New Roman" w:cs="Times New Roman"/>
          <w:color w:val="000000" w:themeColor="text1"/>
          <w:sz w:val="28"/>
          <w:szCs w:val="28"/>
          <w:lang w:val="uk-UA"/>
        </w:rPr>
        <w:t xml:space="preserve"> з блискучого матеріалу, жилет з чорного щільного матеріал</w:t>
      </w:r>
      <w:r w:rsidR="00EE6CC6" w:rsidRPr="00902981">
        <w:rPr>
          <w:rFonts w:ascii="Times New Roman" w:eastAsia="Times New Roman" w:hAnsi="Times New Roman" w:cs="Times New Roman"/>
          <w:color w:val="000000" w:themeColor="text1"/>
          <w:sz w:val="28"/>
          <w:szCs w:val="28"/>
          <w:lang w:val="uk-UA"/>
        </w:rPr>
        <w:t>у, чорні модельні черевики, біла сорочка, чорний метелик</w:t>
      </w:r>
      <w:r w:rsidRPr="00902981">
        <w:rPr>
          <w:rFonts w:ascii="Times New Roman" w:eastAsia="Times New Roman" w:hAnsi="Times New Roman" w:cs="Times New Roman"/>
          <w:color w:val="000000" w:themeColor="text1"/>
          <w:sz w:val="28"/>
          <w:szCs w:val="28"/>
          <w:lang w:val="uk-UA"/>
        </w:rPr>
        <w:t>. Для обслуговування</w:t>
      </w:r>
      <w:r w:rsidRPr="00902981">
        <w:rPr>
          <w:rFonts w:ascii="Times New Roman" w:eastAsia="Times New Roman" w:hAnsi="Times New Roman" w:cs="Times New Roman"/>
          <w:sz w:val="28"/>
          <w:szCs w:val="28"/>
          <w:lang w:val="uk-UA"/>
        </w:rPr>
        <w:t xml:space="preserve"> в денний час застосовуються білі куртки з щільного матеріалу. У літній час ця ж форма з полегшеного матеріалу. </w:t>
      </w:r>
    </w:p>
    <w:p w:rsidR="004B6B7C" w:rsidRPr="00902981" w:rsidRDefault="009F091C"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noProof/>
          <w:sz w:val="28"/>
          <w:szCs w:val="28"/>
          <w:lang w:val="uk-UA"/>
        </w:rPr>
        <w:drawing>
          <wp:anchor distT="0" distB="0" distL="114300" distR="114300" simplePos="0" relativeHeight="251653632" behindDoc="1" locked="0" layoutInCell="1" allowOverlap="1">
            <wp:simplePos x="0" y="0"/>
            <wp:positionH relativeFrom="column">
              <wp:posOffset>-3810</wp:posOffset>
            </wp:positionH>
            <wp:positionV relativeFrom="paragraph">
              <wp:posOffset>838200</wp:posOffset>
            </wp:positionV>
            <wp:extent cx="2699385" cy="1924050"/>
            <wp:effectExtent l="19050" t="0" r="5715" b="0"/>
            <wp:wrapTight wrapText="bothSides">
              <wp:wrapPolygon edited="0">
                <wp:start x="610" y="0"/>
                <wp:lineTo x="-152" y="1497"/>
                <wp:lineTo x="-152" y="20531"/>
                <wp:lineTo x="457" y="21386"/>
                <wp:lineTo x="610" y="21386"/>
                <wp:lineTo x="20884" y="21386"/>
                <wp:lineTo x="21036" y="21386"/>
                <wp:lineTo x="21646" y="20745"/>
                <wp:lineTo x="21646" y="1497"/>
                <wp:lineTo x="21341" y="214"/>
                <wp:lineTo x="20884" y="0"/>
                <wp:lineTo x="610" y="0"/>
              </wp:wrapPolygon>
            </wp:wrapTight>
            <wp:docPr id="7" name="Рисунок 6" descr="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7.JPG"/>
                    <pic:cNvPicPr/>
                  </pic:nvPicPr>
                  <pic:blipFill>
                    <a:blip r:embed="rId15" cstate="print">
                      <a:lum bright="10000"/>
                    </a:blip>
                    <a:srcRect l="16045" t="22556"/>
                    <a:stretch>
                      <a:fillRect/>
                    </a:stretch>
                  </pic:blipFill>
                  <pic:spPr>
                    <a:xfrm>
                      <a:off x="0" y="0"/>
                      <a:ext cx="2699385" cy="1924050"/>
                    </a:xfrm>
                    <a:prstGeom prst="rect">
                      <a:avLst/>
                    </a:prstGeom>
                    <a:ln>
                      <a:noFill/>
                    </a:ln>
                    <a:effectLst>
                      <a:softEdge rad="112500"/>
                    </a:effectLst>
                  </pic:spPr>
                </pic:pic>
              </a:graphicData>
            </a:graphic>
          </wp:anchor>
        </w:drawing>
      </w:r>
      <w:r w:rsidR="00C2713F" w:rsidRPr="00902981">
        <w:rPr>
          <w:rFonts w:ascii="Times New Roman" w:eastAsia="Times New Roman" w:hAnsi="Times New Roman" w:cs="Times New Roman"/>
          <w:sz w:val="28"/>
          <w:szCs w:val="28"/>
          <w:lang w:val="uk-UA"/>
        </w:rPr>
        <w:t>На офіційних прийомах, банкетах і при різних видах спеціального обслуговування, коли можлива поява гостей в смокінгах з білими метеликами, офіціант одягає</w:t>
      </w:r>
      <w:r w:rsidR="004B6B7C" w:rsidRPr="00902981">
        <w:rPr>
          <w:rFonts w:ascii="Times New Roman" w:eastAsia="Times New Roman" w:hAnsi="Times New Roman" w:cs="Times New Roman"/>
          <w:sz w:val="28"/>
          <w:szCs w:val="28"/>
          <w:lang w:val="uk-UA"/>
        </w:rPr>
        <w:t xml:space="preserve">ться у фрак з чорним метеликом. </w:t>
      </w:r>
      <w:r w:rsidR="00C2713F" w:rsidRPr="00902981">
        <w:rPr>
          <w:rFonts w:ascii="Times New Roman" w:eastAsia="Times New Roman" w:hAnsi="Times New Roman" w:cs="Times New Roman"/>
          <w:sz w:val="28"/>
          <w:szCs w:val="28"/>
          <w:lang w:val="uk-UA"/>
        </w:rPr>
        <w:t>Рекомендується в таких випадках обслугову</w:t>
      </w:r>
      <w:r w:rsidR="004B6B7C" w:rsidRPr="00902981">
        <w:rPr>
          <w:rFonts w:ascii="Times New Roman" w:eastAsia="Times New Roman" w:hAnsi="Times New Roman" w:cs="Times New Roman"/>
          <w:sz w:val="28"/>
          <w:szCs w:val="28"/>
          <w:lang w:val="uk-UA"/>
        </w:rPr>
        <w:t>вати гостей в білих рукавичках.</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 xml:space="preserve">Зручний і </w:t>
      </w:r>
      <w:r w:rsidR="00536658" w:rsidRPr="00902981">
        <w:rPr>
          <w:rFonts w:ascii="Times New Roman" w:eastAsia="Times New Roman" w:hAnsi="Times New Roman" w:cs="Times New Roman"/>
          <w:sz w:val="28"/>
          <w:szCs w:val="28"/>
          <w:lang w:val="uk-UA"/>
        </w:rPr>
        <w:t xml:space="preserve">добре пропрасований одяг має </w:t>
      </w:r>
      <w:r w:rsidRPr="00902981">
        <w:rPr>
          <w:rFonts w:ascii="Times New Roman" w:eastAsia="Times New Roman" w:hAnsi="Times New Roman" w:cs="Times New Roman"/>
          <w:sz w:val="28"/>
          <w:szCs w:val="28"/>
          <w:lang w:val="uk-UA"/>
        </w:rPr>
        <w:t>вплив на настрій людини, підвищує його працездатність. В т</w:t>
      </w:r>
      <w:r w:rsidR="00536658" w:rsidRPr="00902981">
        <w:rPr>
          <w:rFonts w:ascii="Times New Roman" w:eastAsia="Times New Roman" w:hAnsi="Times New Roman" w:cs="Times New Roman"/>
          <w:sz w:val="28"/>
          <w:szCs w:val="28"/>
          <w:lang w:val="uk-UA"/>
        </w:rPr>
        <w:t>ой же час мішкувата</w:t>
      </w:r>
      <w:r w:rsidR="00EE6CC6" w:rsidRPr="00902981">
        <w:rPr>
          <w:rFonts w:ascii="Times New Roman" w:eastAsia="Times New Roman" w:hAnsi="Times New Roman" w:cs="Times New Roman"/>
          <w:sz w:val="28"/>
          <w:szCs w:val="28"/>
          <w:lang w:val="uk-UA"/>
        </w:rPr>
        <w:t>, невиразна за кольором форма</w:t>
      </w:r>
      <w:r w:rsidRPr="00902981">
        <w:rPr>
          <w:rFonts w:ascii="Times New Roman" w:eastAsia="Times New Roman" w:hAnsi="Times New Roman" w:cs="Times New Roman"/>
          <w:sz w:val="28"/>
          <w:szCs w:val="28"/>
          <w:lang w:val="uk-UA"/>
        </w:rPr>
        <w:t xml:space="preserve"> дратує, заважає, що позначається на продуктивності праці.</w:t>
      </w:r>
    </w:p>
    <w:p w:rsidR="00536658" w:rsidRPr="00902981" w:rsidRDefault="00C2713F" w:rsidP="000B7BF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sidRPr="00902981">
        <w:rPr>
          <w:rFonts w:ascii="Times New Roman" w:eastAsia="Times New Roman" w:hAnsi="Times New Roman" w:cs="Times New Roman"/>
          <w:sz w:val="28"/>
          <w:szCs w:val="28"/>
          <w:lang w:val="uk-UA"/>
        </w:rPr>
        <w:t>Жінкам д</w:t>
      </w:r>
      <w:r w:rsidR="00EE6CC6" w:rsidRPr="00902981">
        <w:rPr>
          <w:rFonts w:ascii="Times New Roman" w:eastAsia="Times New Roman" w:hAnsi="Times New Roman" w:cs="Times New Roman"/>
          <w:sz w:val="28"/>
          <w:szCs w:val="28"/>
          <w:lang w:val="uk-UA"/>
        </w:rPr>
        <w:t>озволяється носити строгі сукні</w:t>
      </w:r>
      <w:r w:rsidRPr="00902981">
        <w:rPr>
          <w:rFonts w:ascii="Times New Roman" w:eastAsia="Times New Roman" w:hAnsi="Times New Roman" w:cs="Times New Roman"/>
          <w:sz w:val="28"/>
          <w:szCs w:val="28"/>
          <w:lang w:val="uk-UA"/>
        </w:rPr>
        <w:t xml:space="preserve"> з коротки</w:t>
      </w:r>
      <w:r w:rsidR="00536658" w:rsidRPr="00902981">
        <w:rPr>
          <w:rFonts w:ascii="Times New Roman" w:eastAsia="Times New Roman" w:hAnsi="Times New Roman" w:cs="Times New Roman"/>
          <w:sz w:val="28"/>
          <w:szCs w:val="28"/>
          <w:lang w:val="uk-UA"/>
        </w:rPr>
        <w:t>ми рукавами і білими комірцями та</w:t>
      </w:r>
      <w:r w:rsidRPr="00902981">
        <w:rPr>
          <w:rFonts w:ascii="Times New Roman" w:eastAsia="Times New Roman" w:hAnsi="Times New Roman" w:cs="Times New Roman"/>
          <w:sz w:val="28"/>
          <w:szCs w:val="28"/>
          <w:lang w:val="uk-UA"/>
        </w:rPr>
        <w:t xml:space="preserve"> манжетами. Іноді офіціантки </w:t>
      </w:r>
      <w:r w:rsidRPr="00902981">
        <w:rPr>
          <w:rFonts w:ascii="Times New Roman" w:eastAsia="Times New Roman" w:hAnsi="Times New Roman" w:cs="Times New Roman"/>
          <w:color w:val="000000" w:themeColor="text1"/>
          <w:sz w:val="28"/>
          <w:szCs w:val="28"/>
          <w:lang w:val="uk-UA"/>
        </w:rPr>
        <w:t xml:space="preserve">носять костюм. </w:t>
      </w:r>
    </w:p>
    <w:p w:rsidR="00536658" w:rsidRPr="00902981" w:rsidRDefault="00C2713F" w:rsidP="000B7BF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sidRPr="00902981">
        <w:rPr>
          <w:rFonts w:ascii="Times New Roman" w:eastAsia="Times New Roman" w:hAnsi="Times New Roman" w:cs="Times New Roman"/>
          <w:color w:val="000000" w:themeColor="text1"/>
          <w:sz w:val="28"/>
          <w:szCs w:val="28"/>
          <w:lang w:val="uk-UA"/>
        </w:rPr>
        <w:t xml:space="preserve">Взуття </w:t>
      </w:r>
      <w:r w:rsidR="00536658" w:rsidRPr="00902981">
        <w:rPr>
          <w:rFonts w:ascii="Times New Roman" w:eastAsia="Times New Roman" w:hAnsi="Times New Roman" w:cs="Times New Roman"/>
          <w:color w:val="000000" w:themeColor="text1"/>
          <w:sz w:val="28"/>
          <w:szCs w:val="28"/>
          <w:lang w:val="uk-UA"/>
        </w:rPr>
        <w:t>–</w:t>
      </w:r>
      <w:r w:rsidRPr="00902981">
        <w:rPr>
          <w:rFonts w:ascii="Times New Roman" w:eastAsia="Times New Roman" w:hAnsi="Times New Roman" w:cs="Times New Roman"/>
          <w:color w:val="000000" w:themeColor="text1"/>
          <w:sz w:val="28"/>
          <w:szCs w:val="28"/>
          <w:lang w:val="uk-UA"/>
        </w:rPr>
        <w:t xml:space="preserve"> звичайні чорні туфлі на низькому каблуці. На </w:t>
      </w:r>
      <w:r w:rsidRPr="00902981">
        <w:rPr>
          <w:rFonts w:ascii="Times New Roman" w:eastAsia="Times New Roman" w:hAnsi="Times New Roman" w:cs="Times New Roman"/>
          <w:i/>
          <w:color w:val="000000" w:themeColor="text1"/>
          <w:sz w:val="28"/>
          <w:szCs w:val="28"/>
          <w:lang w:val="uk-UA"/>
        </w:rPr>
        <w:t>лацканах</w:t>
      </w:r>
      <w:r w:rsidR="00536658" w:rsidRPr="00902981">
        <w:rPr>
          <w:rFonts w:ascii="Times New Roman" w:eastAsia="Times New Roman" w:hAnsi="Times New Roman" w:cs="Times New Roman"/>
          <w:i/>
          <w:color w:val="000000" w:themeColor="text1"/>
          <w:sz w:val="28"/>
          <w:szCs w:val="28"/>
          <w:lang w:val="uk-UA"/>
        </w:rPr>
        <w:t xml:space="preserve"> </w:t>
      </w:r>
      <w:r w:rsidR="00EE6CC6" w:rsidRPr="00902981">
        <w:rPr>
          <w:rFonts w:ascii="Times New Roman" w:eastAsia="Times New Roman" w:hAnsi="Times New Roman" w:cs="Times New Roman"/>
          <w:i/>
          <w:color w:val="000000" w:themeColor="text1"/>
          <w:sz w:val="28"/>
          <w:szCs w:val="28"/>
          <w:lang w:val="uk-UA"/>
        </w:rPr>
        <w:t>(</w:t>
      </w:r>
      <w:r w:rsidR="00EE6CC6" w:rsidRPr="00902981">
        <w:rPr>
          <w:rFonts w:ascii="Times New Roman" w:hAnsi="Times New Roman" w:cs="Times New Roman"/>
          <w:i/>
          <w:color w:val="000000" w:themeColor="text1"/>
          <w:sz w:val="28"/>
          <w:szCs w:val="28"/>
          <w:shd w:val="clear" w:color="auto" w:fill="FFFFFF"/>
          <w:lang w:val="uk-UA"/>
        </w:rPr>
        <w:t>вилога на грудній частині верхнього одягу (піджака, пальта, плаща і т. ін.</w:t>
      </w:r>
      <w:r w:rsidR="00EE6CC6" w:rsidRPr="00902981">
        <w:rPr>
          <w:rFonts w:ascii="Times New Roman" w:eastAsia="Times New Roman" w:hAnsi="Times New Roman" w:cs="Times New Roman"/>
          <w:i/>
          <w:color w:val="000000" w:themeColor="text1"/>
          <w:sz w:val="28"/>
          <w:szCs w:val="28"/>
          <w:lang w:val="uk-UA"/>
        </w:rPr>
        <w:t xml:space="preserve">) </w:t>
      </w:r>
      <w:r w:rsidRPr="00902981">
        <w:rPr>
          <w:rFonts w:ascii="Times New Roman" w:eastAsia="Times New Roman" w:hAnsi="Times New Roman" w:cs="Times New Roman"/>
          <w:i/>
          <w:color w:val="000000" w:themeColor="text1"/>
          <w:sz w:val="28"/>
          <w:szCs w:val="28"/>
          <w:lang w:val="uk-UA"/>
        </w:rPr>
        <w:t>можна</w:t>
      </w:r>
      <w:r w:rsidRPr="00902981">
        <w:rPr>
          <w:rFonts w:ascii="Times New Roman" w:eastAsia="Times New Roman" w:hAnsi="Times New Roman" w:cs="Times New Roman"/>
          <w:color w:val="000000" w:themeColor="text1"/>
          <w:sz w:val="28"/>
          <w:szCs w:val="28"/>
          <w:lang w:val="uk-UA"/>
        </w:rPr>
        <w:t xml:space="preserve"> носити емблему підприємства у вигляді значка</w:t>
      </w:r>
      <w:r w:rsidR="00EE6CC6" w:rsidRPr="00902981">
        <w:rPr>
          <w:rFonts w:ascii="Times New Roman" w:eastAsia="Times New Roman" w:hAnsi="Times New Roman" w:cs="Times New Roman"/>
          <w:color w:val="000000" w:themeColor="text1"/>
          <w:sz w:val="28"/>
          <w:szCs w:val="28"/>
          <w:lang w:val="uk-UA"/>
        </w:rPr>
        <w:t>, вишивки</w:t>
      </w:r>
      <w:r w:rsidR="00536658" w:rsidRPr="00902981">
        <w:rPr>
          <w:rFonts w:ascii="Times New Roman" w:eastAsia="Times New Roman" w:hAnsi="Times New Roman" w:cs="Times New Roman"/>
          <w:color w:val="000000" w:themeColor="text1"/>
          <w:sz w:val="28"/>
          <w:szCs w:val="28"/>
          <w:lang w:val="uk-UA"/>
        </w:rPr>
        <w:t>, а також бейджик</w:t>
      </w:r>
      <w:r w:rsidR="00EE6CC6" w:rsidRPr="00902981">
        <w:rPr>
          <w:rFonts w:ascii="Times New Roman" w:eastAsia="Times New Roman" w:hAnsi="Times New Roman" w:cs="Times New Roman"/>
          <w:color w:val="000000" w:themeColor="text1"/>
          <w:sz w:val="28"/>
          <w:szCs w:val="28"/>
          <w:lang w:val="uk-UA"/>
        </w:rPr>
        <w:t xml:space="preserve">. </w:t>
      </w:r>
    </w:p>
    <w:p w:rsidR="00D53000" w:rsidRPr="00902981" w:rsidRDefault="00EE6CC6"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У кожному ресторані в</w:t>
      </w:r>
      <w:r w:rsidR="00536658" w:rsidRPr="00902981">
        <w:rPr>
          <w:rFonts w:ascii="Times New Roman" w:eastAsia="Times New Roman" w:hAnsi="Times New Roman" w:cs="Times New Roman"/>
          <w:sz w:val="28"/>
          <w:szCs w:val="28"/>
          <w:lang w:val="uk-UA"/>
        </w:rPr>
        <w:t xml:space="preserve"> офіціантів</w:t>
      </w:r>
      <w:r w:rsidR="00C2713F" w:rsidRPr="00902981">
        <w:rPr>
          <w:rFonts w:ascii="Times New Roman" w:eastAsia="Times New Roman" w:hAnsi="Times New Roman" w:cs="Times New Roman"/>
          <w:sz w:val="28"/>
          <w:szCs w:val="28"/>
          <w:lang w:val="uk-UA"/>
        </w:rPr>
        <w:t xml:space="preserve"> може бути свій колір</w:t>
      </w:r>
      <w:r w:rsidRPr="00902981">
        <w:rPr>
          <w:rFonts w:ascii="Times New Roman" w:eastAsia="Times New Roman" w:hAnsi="Times New Roman" w:cs="Times New Roman"/>
          <w:sz w:val="28"/>
          <w:szCs w:val="28"/>
          <w:lang w:val="uk-UA"/>
        </w:rPr>
        <w:t xml:space="preserve"> одягу </w:t>
      </w:r>
      <w:r w:rsidR="00536658" w:rsidRPr="00902981">
        <w:rPr>
          <w:rFonts w:ascii="Times New Roman" w:eastAsia="Times New Roman" w:hAnsi="Times New Roman" w:cs="Times New Roman"/>
          <w:sz w:val="28"/>
          <w:szCs w:val="28"/>
          <w:lang w:val="uk-UA"/>
        </w:rPr>
        <w:t>–</w:t>
      </w:r>
      <w:r w:rsidRPr="00902981">
        <w:rPr>
          <w:rFonts w:ascii="Times New Roman" w:eastAsia="Times New Roman" w:hAnsi="Times New Roman" w:cs="Times New Roman"/>
          <w:sz w:val="28"/>
          <w:szCs w:val="28"/>
          <w:lang w:val="uk-UA"/>
        </w:rPr>
        <w:t xml:space="preserve"> це залежить від кольорової</w:t>
      </w:r>
      <w:r w:rsidR="00536658" w:rsidRPr="00902981">
        <w:rPr>
          <w:rFonts w:ascii="Times New Roman" w:eastAsia="Times New Roman" w:hAnsi="Times New Roman" w:cs="Times New Roman"/>
          <w:sz w:val="28"/>
          <w:szCs w:val="28"/>
          <w:lang w:val="uk-UA"/>
        </w:rPr>
        <w:t xml:space="preserve"> гамми інтер’</w:t>
      </w:r>
      <w:r w:rsidR="00C2713F" w:rsidRPr="00902981">
        <w:rPr>
          <w:rFonts w:ascii="Times New Roman" w:eastAsia="Times New Roman" w:hAnsi="Times New Roman" w:cs="Times New Roman"/>
          <w:sz w:val="28"/>
          <w:szCs w:val="28"/>
          <w:lang w:val="uk-UA"/>
        </w:rPr>
        <w:t xml:space="preserve">єру підприємства. Але у всіх випадках одяг і взуття повинні бути однаковими. </w:t>
      </w:r>
    </w:p>
    <w:p w:rsidR="000D64D8" w:rsidRPr="00902981" w:rsidRDefault="00C2713F" w:rsidP="00997D0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 xml:space="preserve">Ресторани, що мають в оформленні національні мотиви, а також тематичний колорит, використовують як формений одяг стилізовані брюки, </w:t>
      </w:r>
      <w:r w:rsidR="00997D07" w:rsidRPr="00902981">
        <w:rPr>
          <w:rFonts w:ascii="Times New Roman" w:eastAsia="Times New Roman" w:hAnsi="Times New Roman" w:cs="Times New Roman"/>
          <w:sz w:val="28"/>
          <w:szCs w:val="28"/>
          <w:lang w:val="uk-UA"/>
        </w:rPr>
        <w:t>взуття, елементи національного одягу.</w:t>
      </w:r>
    </w:p>
    <w:p w:rsidR="00997D07" w:rsidRPr="00902981" w:rsidRDefault="00997D07" w:rsidP="00997D0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lastRenderedPageBreak/>
        <w:t xml:space="preserve">Увесь персонал закладів ресторанного господарства повинен бути привабливим зовні. Тому треба стежити за своїм зовнішнім виглядом і вдома і на роботі. </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i/>
          <w:sz w:val="28"/>
          <w:szCs w:val="28"/>
          <w:lang w:val="uk-UA"/>
        </w:rPr>
        <w:t>Манери.</w:t>
      </w:r>
      <w:r w:rsidR="007D1A8F" w:rsidRPr="00902981">
        <w:rPr>
          <w:rFonts w:ascii="Times New Roman" w:eastAsia="Times New Roman" w:hAnsi="Times New Roman" w:cs="Times New Roman"/>
          <w:sz w:val="28"/>
          <w:szCs w:val="28"/>
          <w:lang w:val="uk-UA"/>
        </w:rPr>
        <w:t xml:space="preserve"> </w:t>
      </w:r>
      <w:r w:rsidRPr="00902981">
        <w:rPr>
          <w:rFonts w:ascii="Times New Roman" w:eastAsia="Times New Roman" w:hAnsi="Times New Roman" w:cs="Times New Roman"/>
          <w:sz w:val="28"/>
          <w:szCs w:val="28"/>
          <w:lang w:val="uk-UA"/>
        </w:rPr>
        <w:t xml:space="preserve">Слово манери, по-французьки означає «прийом», «образ дії», тобто спосіб тримати себе. Манери </w:t>
      </w:r>
      <w:r w:rsidR="008E65B7" w:rsidRPr="00902981">
        <w:rPr>
          <w:rFonts w:ascii="Times New Roman" w:hAnsi="Times New Roman" w:cs="Times New Roman"/>
          <w:sz w:val="28"/>
          <w:szCs w:val="28"/>
          <w:lang w:val="uk-UA"/>
        </w:rPr>
        <w:t>–</w:t>
      </w:r>
      <w:r w:rsidRPr="00902981">
        <w:rPr>
          <w:rFonts w:ascii="Times New Roman" w:eastAsia="Times New Roman" w:hAnsi="Times New Roman" w:cs="Times New Roman"/>
          <w:sz w:val="28"/>
          <w:szCs w:val="28"/>
          <w:lang w:val="uk-UA"/>
        </w:rPr>
        <w:t xml:space="preserve"> це і хода, і жестикуляція; і міміка людини, а також властивості його мови (вирази, що вживаються, тон, інтонація). По манерах судять і про внутрішній зміст людини.</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 xml:space="preserve">Естетична сторона поведінки </w:t>
      </w:r>
      <w:r w:rsidR="008E65B7" w:rsidRPr="00902981">
        <w:rPr>
          <w:rFonts w:ascii="Times New Roman" w:hAnsi="Times New Roman" w:cs="Times New Roman"/>
          <w:sz w:val="28"/>
          <w:szCs w:val="28"/>
          <w:lang w:val="uk-UA"/>
        </w:rPr>
        <w:t xml:space="preserve">– </w:t>
      </w:r>
      <w:r w:rsidRPr="00902981">
        <w:rPr>
          <w:rFonts w:ascii="Times New Roman" w:eastAsia="Times New Roman" w:hAnsi="Times New Roman" w:cs="Times New Roman"/>
          <w:sz w:val="28"/>
          <w:szCs w:val="28"/>
          <w:lang w:val="uk-UA"/>
        </w:rPr>
        <w:t>краса манер, умінь і навиків в спілкуванні, тобто зовнішніх форм поведінки, стала предметом суспільної</w:t>
      </w:r>
      <w:r w:rsidR="006E1757" w:rsidRPr="00902981">
        <w:rPr>
          <w:rFonts w:ascii="Times New Roman" w:eastAsia="Times New Roman" w:hAnsi="Times New Roman" w:cs="Times New Roman"/>
          <w:sz w:val="28"/>
          <w:szCs w:val="28"/>
          <w:lang w:val="uk-UA"/>
        </w:rPr>
        <w:t xml:space="preserve"> турботи ще в глибокій давнині</w:t>
      </w:r>
      <w:r w:rsidRPr="00902981">
        <w:rPr>
          <w:rFonts w:ascii="Times New Roman" w:eastAsia="Times New Roman" w:hAnsi="Times New Roman" w:cs="Times New Roman"/>
          <w:sz w:val="28"/>
          <w:szCs w:val="28"/>
          <w:lang w:val="uk-UA"/>
        </w:rPr>
        <w:t>. Багато уваги приділялося цьому в Давньому Єгипті, Персії, Вавілоні, Ассірії.</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 xml:space="preserve">У роботі офіціанта манери грають першорядну роль, вони </w:t>
      </w:r>
      <w:r w:rsidR="008E65B7" w:rsidRPr="00902981">
        <w:rPr>
          <w:rFonts w:ascii="Times New Roman" w:hAnsi="Times New Roman" w:cs="Times New Roman"/>
          <w:sz w:val="28"/>
          <w:szCs w:val="28"/>
          <w:lang w:val="uk-UA"/>
        </w:rPr>
        <w:t>–</w:t>
      </w:r>
      <w:r w:rsidRPr="00902981">
        <w:rPr>
          <w:rFonts w:ascii="Times New Roman" w:eastAsia="Times New Roman" w:hAnsi="Times New Roman" w:cs="Times New Roman"/>
          <w:sz w:val="28"/>
          <w:szCs w:val="28"/>
          <w:lang w:val="uk-UA"/>
        </w:rPr>
        <w:t xml:space="preserve"> показник зовнішньої і внутрішньої культури працівника. Загальноприйняті манери шліфувалися і відбиралися століттями і перетворювалися на елемент людської культури. Краса рухів рук, хода, уміння триматися перед відвідувачами, поводи</w:t>
      </w:r>
      <w:r w:rsidR="006E1757" w:rsidRPr="00902981">
        <w:rPr>
          <w:rFonts w:ascii="Times New Roman" w:eastAsia="Times New Roman" w:hAnsi="Times New Roman" w:cs="Times New Roman"/>
          <w:sz w:val="28"/>
          <w:szCs w:val="28"/>
          <w:lang w:val="uk-UA"/>
        </w:rPr>
        <w:t xml:space="preserve">тися в конфліктній ситуації </w:t>
      </w:r>
      <w:r w:rsidR="008E65B7" w:rsidRPr="00902981">
        <w:rPr>
          <w:rFonts w:ascii="Times New Roman" w:hAnsi="Times New Roman" w:cs="Times New Roman"/>
          <w:sz w:val="28"/>
          <w:szCs w:val="28"/>
          <w:lang w:val="uk-UA"/>
        </w:rPr>
        <w:t>–</w:t>
      </w:r>
      <w:r w:rsidR="006E1757" w:rsidRPr="00902981">
        <w:rPr>
          <w:rFonts w:ascii="Times New Roman" w:eastAsia="Times New Roman" w:hAnsi="Times New Roman" w:cs="Times New Roman"/>
          <w:sz w:val="28"/>
          <w:szCs w:val="28"/>
          <w:lang w:val="uk-UA"/>
        </w:rPr>
        <w:t xml:space="preserve"> це</w:t>
      </w:r>
      <w:r w:rsidRPr="00902981">
        <w:rPr>
          <w:rFonts w:ascii="Times New Roman" w:eastAsia="Times New Roman" w:hAnsi="Times New Roman" w:cs="Times New Roman"/>
          <w:sz w:val="28"/>
          <w:szCs w:val="28"/>
          <w:lang w:val="uk-UA"/>
        </w:rPr>
        <w:t xml:space="preserve"> і є прояв добрих манер.</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 xml:space="preserve">Хороші манери треба виховувати. Успіх самовиховання залежить від внутрішньої пластичності </w:t>
      </w:r>
      <w:r w:rsidR="006E1757" w:rsidRPr="00902981">
        <w:rPr>
          <w:rFonts w:ascii="Times New Roman" w:eastAsia="Times New Roman" w:hAnsi="Times New Roman" w:cs="Times New Roman"/>
          <w:sz w:val="28"/>
          <w:szCs w:val="28"/>
          <w:lang w:val="uk-UA"/>
        </w:rPr>
        <w:t>людини, її</w:t>
      </w:r>
      <w:r w:rsidRPr="00902981">
        <w:rPr>
          <w:rFonts w:ascii="Times New Roman" w:eastAsia="Times New Roman" w:hAnsi="Times New Roman" w:cs="Times New Roman"/>
          <w:sz w:val="28"/>
          <w:szCs w:val="28"/>
          <w:lang w:val="uk-UA"/>
        </w:rPr>
        <w:t xml:space="preserve"> дару пристосовуватися до нових умов. Завдяки своїй</w:t>
      </w:r>
      <w:r w:rsidR="006E1757" w:rsidRPr="00902981">
        <w:rPr>
          <w:rFonts w:ascii="Times New Roman" w:eastAsia="Times New Roman" w:hAnsi="Times New Roman" w:cs="Times New Roman"/>
          <w:sz w:val="28"/>
          <w:szCs w:val="28"/>
          <w:lang w:val="uk-UA"/>
        </w:rPr>
        <w:t xml:space="preserve"> гнучкості людина може проявляти</w:t>
      </w:r>
      <w:r w:rsidRPr="00902981">
        <w:rPr>
          <w:rFonts w:ascii="Times New Roman" w:eastAsia="Times New Roman" w:hAnsi="Times New Roman" w:cs="Times New Roman"/>
          <w:sz w:val="28"/>
          <w:szCs w:val="28"/>
          <w:lang w:val="uk-UA"/>
        </w:rPr>
        <w:t xml:space="preserve"> дисциплінованість, працьовитість, волю, терпіння, спостережливість, </w:t>
      </w:r>
      <w:r w:rsidR="006E1757" w:rsidRPr="00902981">
        <w:rPr>
          <w:rFonts w:ascii="Times New Roman" w:eastAsia="Times New Roman" w:hAnsi="Times New Roman" w:cs="Times New Roman"/>
          <w:sz w:val="28"/>
          <w:szCs w:val="28"/>
          <w:lang w:val="uk-UA"/>
        </w:rPr>
        <w:t>які складають</w:t>
      </w:r>
      <w:r w:rsidRPr="00902981">
        <w:rPr>
          <w:rFonts w:ascii="Times New Roman" w:eastAsia="Times New Roman" w:hAnsi="Times New Roman" w:cs="Times New Roman"/>
          <w:sz w:val="28"/>
          <w:szCs w:val="28"/>
          <w:lang w:val="uk-UA"/>
        </w:rPr>
        <w:t xml:space="preserve"> фундамент поведінки. Сучасний стиль поведінки офіціанта характеризується стриманістю і в той же час природністю, невимушеністю.</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Офіціант (метрдотель, бармен, буфетник, кухар) повинен проявити перш за все гостинність. Вітання гостю офі</w:t>
      </w:r>
      <w:r w:rsidR="006E1757" w:rsidRPr="00902981">
        <w:rPr>
          <w:rFonts w:ascii="Times New Roman" w:eastAsia="Times New Roman" w:hAnsi="Times New Roman" w:cs="Times New Roman"/>
          <w:sz w:val="28"/>
          <w:szCs w:val="28"/>
          <w:lang w:val="uk-UA"/>
        </w:rPr>
        <w:t>ціант супроводжує легким нахилом голови та</w:t>
      </w:r>
      <w:r w:rsidRPr="00902981">
        <w:rPr>
          <w:rFonts w:ascii="Times New Roman" w:eastAsia="Times New Roman" w:hAnsi="Times New Roman" w:cs="Times New Roman"/>
          <w:sz w:val="28"/>
          <w:szCs w:val="28"/>
          <w:lang w:val="uk-UA"/>
        </w:rPr>
        <w:t xml:space="preserve"> усмішкою. Вся поведінка офіціанта при цьому повинна виражати привітність, коректність, стриманість.</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Офіціант з поганими манерами відштовхує від себе, гасить у людей відчуття свята. Не виклика</w:t>
      </w:r>
      <w:r w:rsidR="006E1757" w:rsidRPr="00902981">
        <w:rPr>
          <w:rFonts w:ascii="Times New Roman" w:eastAsia="Times New Roman" w:hAnsi="Times New Roman" w:cs="Times New Roman"/>
          <w:sz w:val="28"/>
          <w:szCs w:val="28"/>
          <w:lang w:val="uk-UA"/>
        </w:rPr>
        <w:t>є симпатії надмірна увага</w:t>
      </w:r>
      <w:r w:rsidRPr="00902981">
        <w:rPr>
          <w:rFonts w:ascii="Times New Roman" w:eastAsia="Times New Roman" w:hAnsi="Times New Roman" w:cs="Times New Roman"/>
          <w:sz w:val="28"/>
          <w:szCs w:val="28"/>
          <w:lang w:val="uk-UA"/>
        </w:rPr>
        <w:t>.</w:t>
      </w:r>
    </w:p>
    <w:p w:rsidR="006E1757"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lastRenderedPageBreak/>
        <w:t xml:space="preserve">Наступні вимоги </w:t>
      </w:r>
      <w:r w:rsidR="008E65B7" w:rsidRPr="00902981">
        <w:rPr>
          <w:rFonts w:ascii="Times New Roman" w:hAnsi="Times New Roman" w:cs="Times New Roman"/>
          <w:sz w:val="28"/>
          <w:szCs w:val="28"/>
          <w:lang w:val="uk-UA"/>
        </w:rPr>
        <w:t>–</w:t>
      </w:r>
      <w:r w:rsidRPr="00902981">
        <w:rPr>
          <w:rFonts w:ascii="Times New Roman" w:eastAsia="Times New Roman" w:hAnsi="Times New Roman" w:cs="Times New Roman"/>
          <w:sz w:val="28"/>
          <w:szCs w:val="28"/>
          <w:lang w:val="uk-UA"/>
        </w:rPr>
        <w:t xml:space="preserve"> красива постава і хода.</w:t>
      </w:r>
      <w:r w:rsidR="004B6B7C" w:rsidRPr="00902981">
        <w:rPr>
          <w:rFonts w:ascii="Times New Roman" w:eastAsia="Times New Roman" w:hAnsi="Times New Roman" w:cs="Times New Roman"/>
          <w:sz w:val="28"/>
          <w:szCs w:val="28"/>
          <w:lang w:val="uk-UA"/>
        </w:rPr>
        <w:t xml:space="preserve"> </w:t>
      </w:r>
      <w:r w:rsidRPr="00902981">
        <w:rPr>
          <w:rFonts w:ascii="Times New Roman" w:eastAsia="Times New Roman" w:hAnsi="Times New Roman" w:cs="Times New Roman"/>
          <w:b/>
          <w:bCs/>
          <w:sz w:val="28"/>
          <w:szCs w:val="28"/>
          <w:lang w:val="uk-UA"/>
        </w:rPr>
        <w:t>Красива постава</w:t>
      </w:r>
      <w:r w:rsidR="004B6B7C" w:rsidRPr="00902981">
        <w:rPr>
          <w:rFonts w:ascii="Times New Roman" w:eastAsia="Times New Roman" w:hAnsi="Times New Roman" w:cs="Times New Roman"/>
          <w:b/>
          <w:bCs/>
          <w:sz w:val="28"/>
          <w:szCs w:val="28"/>
          <w:lang w:val="uk-UA"/>
        </w:rPr>
        <w:t xml:space="preserve"> </w:t>
      </w:r>
      <w:r w:rsidRPr="00902981">
        <w:rPr>
          <w:rFonts w:ascii="Times New Roman" w:eastAsia="Times New Roman" w:hAnsi="Times New Roman" w:cs="Times New Roman"/>
          <w:b/>
          <w:sz w:val="28"/>
          <w:szCs w:val="28"/>
          <w:lang w:val="uk-UA"/>
        </w:rPr>
        <w:t>-</w:t>
      </w:r>
      <w:r w:rsidRPr="00902981">
        <w:rPr>
          <w:rFonts w:ascii="Times New Roman" w:eastAsia="Times New Roman" w:hAnsi="Times New Roman" w:cs="Times New Roman"/>
          <w:sz w:val="28"/>
          <w:szCs w:val="28"/>
          <w:lang w:val="uk-UA"/>
        </w:rPr>
        <w:t xml:space="preserve"> це легкі і витончені рухи, без різких поворотів, розмахування руками, випинання грудей і живота. Навіть</w:t>
      </w:r>
      <w:r w:rsidR="004B6B7C" w:rsidRPr="00902981">
        <w:rPr>
          <w:rFonts w:ascii="Times New Roman" w:eastAsia="Times New Roman" w:hAnsi="Times New Roman" w:cs="Times New Roman"/>
          <w:sz w:val="28"/>
          <w:szCs w:val="28"/>
          <w:lang w:val="uk-UA"/>
        </w:rPr>
        <w:t>,</w:t>
      </w:r>
      <w:r w:rsidRPr="00902981">
        <w:rPr>
          <w:rFonts w:ascii="Times New Roman" w:eastAsia="Times New Roman" w:hAnsi="Times New Roman" w:cs="Times New Roman"/>
          <w:sz w:val="28"/>
          <w:szCs w:val="28"/>
          <w:lang w:val="uk-UA"/>
        </w:rPr>
        <w:t xml:space="preserve"> хода привертає увагу гостей. Слід пересуватися по залу швидко, але достатньо розмірено, не бігом, легкими кроками. Високі каблуки можуть додати ході неприродність. </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Офіціант повинен стояти прямо, не спираючись ліктем на сервант або стіл. Неприємне враження справляє офіціант, який розмахує під час пояснення руками або дивиться байдуже. Дивитися треба в очі співбесідникові, уважно вислуховувати його побажання.</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Не слід тримати руки в кишенях. Це розцінюється як прояв байдужості, зневага. Етикет забороняє офіціантові хрустіти пальцями, слинити їх при підрахунку купюр. Взагалі офіціант повинен тримати свої руки «під контролем».</w:t>
      </w:r>
    </w:p>
    <w:p w:rsidR="00C2713F" w:rsidRPr="00902981" w:rsidRDefault="00C2713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lang w:val="uk-UA"/>
        </w:rPr>
        <w:t>Обличчя</w:t>
      </w:r>
      <w:r w:rsidR="00545804" w:rsidRPr="00902981">
        <w:rPr>
          <w:rFonts w:ascii="Times New Roman" w:eastAsia="Times New Roman" w:hAnsi="Times New Roman" w:cs="Times New Roman"/>
          <w:b/>
          <w:bCs/>
          <w:sz w:val="28"/>
          <w:szCs w:val="28"/>
          <w:lang w:val="uk-UA"/>
        </w:rPr>
        <w:t xml:space="preserve"> </w:t>
      </w:r>
      <w:r w:rsidRPr="00902981">
        <w:rPr>
          <w:rFonts w:ascii="Times New Roman" w:eastAsia="Times New Roman" w:hAnsi="Times New Roman" w:cs="Times New Roman"/>
          <w:sz w:val="28"/>
          <w:szCs w:val="28"/>
          <w:lang w:val="uk-UA"/>
        </w:rPr>
        <w:t>офіціанта завжди повинне бути привабливе,</w:t>
      </w:r>
      <w:r w:rsidR="004B6B7C" w:rsidRPr="00902981">
        <w:rPr>
          <w:rFonts w:ascii="Times New Roman" w:eastAsia="Times New Roman" w:hAnsi="Times New Roman" w:cs="Times New Roman"/>
          <w:sz w:val="28"/>
          <w:szCs w:val="28"/>
          <w:lang w:val="uk-UA"/>
        </w:rPr>
        <w:t xml:space="preserve"> о</w:t>
      </w:r>
      <w:r w:rsidR="008E65B7" w:rsidRPr="00902981">
        <w:rPr>
          <w:rFonts w:ascii="Times New Roman" w:eastAsia="Times New Roman" w:hAnsi="Times New Roman" w:cs="Times New Roman"/>
          <w:sz w:val="28"/>
          <w:szCs w:val="28"/>
          <w:lang w:val="uk-UA"/>
        </w:rPr>
        <w:t>фіціант зобов’</w:t>
      </w:r>
      <w:r w:rsidR="004B6B7C" w:rsidRPr="00902981">
        <w:rPr>
          <w:rFonts w:ascii="Times New Roman" w:eastAsia="Times New Roman" w:hAnsi="Times New Roman" w:cs="Times New Roman"/>
          <w:sz w:val="28"/>
          <w:szCs w:val="28"/>
          <w:lang w:val="uk-UA"/>
        </w:rPr>
        <w:t xml:space="preserve">язаний прийти на роботу добре </w:t>
      </w:r>
      <w:r w:rsidR="007D1A8F" w:rsidRPr="00902981">
        <w:rPr>
          <w:rFonts w:ascii="Times New Roman" w:eastAsia="Times New Roman" w:hAnsi="Times New Roman" w:cs="Times New Roman"/>
          <w:sz w:val="28"/>
          <w:szCs w:val="28"/>
          <w:lang w:val="uk-UA"/>
        </w:rPr>
        <w:t>поголеним, коротко підстриженим.</w:t>
      </w:r>
      <w:r w:rsidR="004B6B7C" w:rsidRPr="00902981">
        <w:rPr>
          <w:rFonts w:ascii="Times New Roman" w:eastAsia="Times New Roman" w:hAnsi="Times New Roman" w:cs="Times New Roman"/>
          <w:sz w:val="28"/>
          <w:szCs w:val="28"/>
          <w:lang w:val="uk-UA"/>
        </w:rPr>
        <w:t xml:space="preserve"> </w:t>
      </w:r>
      <w:r w:rsidR="007D1A8F" w:rsidRPr="00902981">
        <w:rPr>
          <w:rFonts w:ascii="Times New Roman" w:eastAsia="Times New Roman" w:hAnsi="Times New Roman" w:cs="Times New Roman"/>
          <w:sz w:val="28"/>
          <w:szCs w:val="28"/>
          <w:lang w:val="uk-UA"/>
        </w:rPr>
        <w:t>Макіяж у жінки офіціанта має бути непомітним, пастельних відтінків.</w:t>
      </w:r>
    </w:p>
    <w:p w:rsidR="007D1A8F" w:rsidRPr="00902981" w:rsidRDefault="002069A0"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noProof/>
          <w:sz w:val="28"/>
          <w:szCs w:val="28"/>
          <w:lang w:val="uk-UA"/>
        </w:rPr>
        <w:drawing>
          <wp:anchor distT="0" distB="0" distL="114300" distR="114300" simplePos="0" relativeHeight="251654656" behindDoc="0" locked="0" layoutInCell="1" allowOverlap="1">
            <wp:simplePos x="0" y="0"/>
            <wp:positionH relativeFrom="column">
              <wp:posOffset>3206115</wp:posOffset>
            </wp:positionH>
            <wp:positionV relativeFrom="paragraph">
              <wp:posOffset>1231265</wp:posOffset>
            </wp:positionV>
            <wp:extent cx="2724150" cy="1828800"/>
            <wp:effectExtent l="19050" t="0" r="0" b="0"/>
            <wp:wrapSquare wrapText="bothSides"/>
            <wp:docPr id="9" name="Рисунок 8" descr="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9.JPG"/>
                    <pic:cNvPicPr/>
                  </pic:nvPicPr>
                  <pic:blipFill>
                    <a:blip r:embed="rId16" cstate="print"/>
                    <a:srcRect l="6191" t="17977" r="2345"/>
                    <a:stretch>
                      <a:fillRect/>
                    </a:stretch>
                  </pic:blipFill>
                  <pic:spPr>
                    <a:xfrm>
                      <a:off x="0" y="0"/>
                      <a:ext cx="2724150" cy="1828800"/>
                    </a:xfrm>
                    <a:prstGeom prst="rect">
                      <a:avLst/>
                    </a:prstGeom>
                    <a:ln>
                      <a:noFill/>
                    </a:ln>
                    <a:effectLst>
                      <a:softEdge rad="112500"/>
                    </a:effectLst>
                  </pic:spPr>
                </pic:pic>
              </a:graphicData>
            </a:graphic>
          </wp:anchor>
        </w:drawing>
      </w:r>
      <w:r w:rsidR="00C2713F" w:rsidRPr="00902981">
        <w:rPr>
          <w:rFonts w:ascii="Times New Roman" w:eastAsia="Times New Roman" w:hAnsi="Times New Roman" w:cs="Times New Roman"/>
          <w:sz w:val="28"/>
          <w:szCs w:val="28"/>
          <w:lang w:val="uk-UA"/>
        </w:rPr>
        <w:t>Велике значення має</w:t>
      </w:r>
      <w:r w:rsidR="004B6B7C" w:rsidRPr="00902981">
        <w:rPr>
          <w:rFonts w:ascii="Times New Roman" w:eastAsia="Times New Roman" w:hAnsi="Times New Roman" w:cs="Times New Roman"/>
          <w:sz w:val="28"/>
          <w:szCs w:val="28"/>
          <w:lang w:val="uk-UA"/>
        </w:rPr>
        <w:t xml:space="preserve"> </w:t>
      </w:r>
      <w:r w:rsidR="00C2713F" w:rsidRPr="00902981">
        <w:rPr>
          <w:rFonts w:ascii="Times New Roman" w:eastAsia="Times New Roman" w:hAnsi="Times New Roman" w:cs="Times New Roman"/>
          <w:b/>
          <w:bCs/>
          <w:sz w:val="28"/>
          <w:szCs w:val="28"/>
          <w:lang w:val="uk-UA"/>
        </w:rPr>
        <w:t>міміка</w:t>
      </w:r>
      <w:r w:rsidR="00484D6F" w:rsidRPr="00902981">
        <w:rPr>
          <w:rFonts w:ascii="Times New Roman" w:eastAsia="Times New Roman" w:hAnsi="Times New Roman" w:cs="Times New Roman"/>
          <w:sz w:val="28"/>
          <w:szCs w:val="28"/>
          <w:lang w:val="uk-UA"/>
        </w:rPr>
        <w:t>. Не слід напружувати обличчя</w:t>
      </w:r>
      <w:r w:rsidR="00C2713F" w:rsidRPr="00902981">
        <w:rPr>
          <w:rFonts w:ascii="Times New Roman" w:eastAsia="Times New Roman" w:hAnsi="Times New Roman" w:cs="Times New Roman"/>
          <w:sz w:val="28"/>
          <w:szCs w:val="28"/>
          <w:lang w:val="uk-UA"/>
        </w:rPr>
        <w:t xml:space="preserve"> при реакції на дії відвідувача, навпаки, лицьові </w:t>
      </w:r>
      <w:r w:rsidR="007D1A8F" w:rsidRPr="00902981">
        <w:rPr>
          <w:rFonts w:ascii="Times New Roman" w:eastAsia="Times New Roman" w:hAnsi="Times New Roman" w:cs="Times New Roman"/>
          <w:sz w:val="28"/>
          <w:szCs w:val="28"/>
          <w:lang w:val="uk-UA"/>
        </w:rPr>
        <w:t xml:space="preserve">м'язи повинні бути розслаблені, тобто міміка </w:t>
      </w:r>
      <w:r w:rsidR="008E65B7" w:rsidRPr="00902981">
        <w:rPr>
          <w:rFonts w:ascii="Times New Roman" w:hAnsi="Times New Roman" w:cs="Times New Roman"/>
          <w:sz w:val="28"/>
          <w:szCs w:val="28"/>
          <w:lang w:val="uk-UA"/>
        </w:rPr>
        <w:t>–</w:t>
      </w:r>
      <w:r w:rsidR="007D1A8F" w:rsidRPr="00902981">
        <w:rPr>
          <w:rFonts w:ascii="Times New Roman" w:eastAsia="Times New Roman" w:hAnsi="Times New Roman" w:cs="Times New Roman"/>
          <w:sz w:val="28"/>
          <w:szCs w:val="28"/>
          <w:lang w:val="uk-UA"/>
        </w:rPr>
        <w:t xml:space="preserve"> вільною і розкутою. Коли про людину говорять, що на </w:t>
      </w:r>
      <w:r w:rsidR="00307C34" w:rsidRPr="00902981">
        <w:rPr>
          <w:rFonts w:ascii="Times New Roman" w:eastAsia="Times New Roman" w:hAnsi="Times New Roman" w:cs="Times New Roman"/>
          <w:sz w:val="28"/>
          <w:szCs w:val="28"/>
          <w:lang w:val="uk-UA"/>
        </w:rPr>
        <w:t>її</w:t>
      </w:r>
      <w:r w:rsidR="007D1A8F" w:rsidRPr="00902981">
        <w:rPr>
          <w:rFonts w:ascii="Times New Roman" w:eastAsia="Times New Roman" w:hAnsi="Times New Roman" w:cs="Times New Roman"/>
          <w:sz w:val="28"/>
          <w:szCs w:val="28"/>
          <w:lang w:val="uk-UA"/>
        </w:rPr>
        <w:t xml:space="preserve"> обличчі все «написано», то в даному випадку повинна бути «написана» доброзичливість. Споживачеві неприємно бачити офіціанта з напруженим виразом </w:t>
      </w:r>
      <w:r w:rsidR="00307C34" w:rsidRPr="00902981">
        <w:rPr>
          <w:rFonts w:ascii="Times New Roman" w:eastAsia="Times New Roman" w:hAnsi="Times New Roman" w:cs="Times New Roman"/>
          <w:sz w:val="28"/>
          <w:szCs w:val="28"/>
          <w:lang w:val="uk-UA"/>
        </w:rPr>
        <w:t>обличчя, здивовано підняті брови</w:t>
      </w:r>
      <w:r w:rsidR="007D1A8F" w:rsidRPr="00902981">
        <w:rPr>
          <w:rFonts w:ascii="Times New Roman" w:eastAsia="Times New Roman" w:hAnsi="Times New Roman" w:cs="Times New Roman"/>
          <w:sz w:val="28"/>
          <w:szCs w:val="28"/>
          <w:lang w:val="uk-UA"/>
        </w:rPr>
        <w:t>, підкреслений вираз подиву.</w:t>
      </w:r>
    </w:p>
    <w:p w:rsidR="007D1A8F" w:rsidRPr="00902981" w:rsidRDefault="007D1A8F" w:rsidP="000B7BF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 xml:space="preserve">Усмішка в даному випадку грає строго певну роль. Офіціант або бармен не повинні забувати, що, можливо, людина прийшла до них в гості після </w:t>
      </w:r>
      <w:r w:rsidR="00307C34" w:rsidRPr="00902981">
        <w:rPr>
          <w:rFonts w:ascii="Times New Roman" w:eastAsia="Times New Roman" w:hAnsi="Times New Roman" w:cs="Times New Roman"/>
          <w:sz w:val="28"/>
          <w:szCs w:val="28"/>
          <w:lang w:val="uk-UA"/>
        </w:rPr>
        <w:t>робочого дня, втомлена</w:t>
      </w:r>
      <w:r w:rsidRPr="00902981">
        <w:rPr>
          <w:rFonts w:ascii="Times New Roman" w:eastAsia="Times New Roman" w:hAnsi="Times New Roman" w:cs="Times New Roman"/>
          <w:sz w:val="28"/>
          <w:szCs w:val="28"/>
          <w:lang w:val="uk-UA"/>
        </w:rPr>
        <w:t>, і усмішка допоможе в цьому випадку створити атмосферу гостинності і душевності, підніме настрій.</w:t>
      </w:r>
    </w:p>
    <w:p w:rsidR="007D1A8F" w:rsidRPr="00902981" w:rsidRDefault="007D1A8F" w:rsidP="000B7BF7">
      <w:pPr>
        <w:shd w:val="clear" w:color="auto" w:fill="FFFFFF"/>
        <w:spacing w:after="0" w:line="360" w:lineRule="auto"/>
        <w:ind w:firstLine="709"/>
        <w:jc w:val="both"/>
        <w:rPr>
          <w:rFonts w:ascii="Times New Roman" w:eastAsia="Times New Roman" w:hAnsi="Times New Roman" w:cs="Times New Roman"/>
          <w:b/>
          <w:sz w:val="28"/>
          <w:szCs w:val="28"/>
          <w:lang w:val="uk-UA"/>
        </w:rPr>
      </w:pPr>
      <w:r w:rsidRPr="00902981">
        <w:rPr>
          <w:rFonts w:ascii="Times New Roman" w:eastAsia="Times New Roman" w:hAnsi="Times New Roman" w:cs="Times New Roman"/>
          <w:b/>
          <w:sz w:val="28"/>
          <w:szCs w:val="28"/>
          <w:lang w:val="uk-UA"/>
        </w:rPr>
        <w:lastRenderedPageBreak/>
        <w:t xml:space="preserve">Зачіска. </w:t>
      </w:r>
      <w:r w:rsidRPr="00902981">
        <w:rPr>
          <w:rFonts w:ascii="Times New Roman" w:eastAsia="Times New Roman" w:hAnsi="Times New Roman" w:cs="Times New Roman"/>
          <w:sz w:val="28"/>
          <w:szCs w:val="28"/>
          <w:lang w:val="uk-UA"/>
        </w:rPr>
        <w:t>З</w:t>
      </w:r>
      <w:r w:rsidRPr="00902981">
        <w:rPr>
          <w:rFonts w:ascii="Times New Roman" w:hAnsi="Times New Roman" w:cs="Times New Roman"/>
          <w:sz w:val="28"/>
          <w:szCs w:val="28"/>
          <w:shd w:val="clear" w:color="auto" w:fill="FFFFFF"/>
          <w:lang w:val="uk-UA"/>
        </w:rPr>
        <w:t xml:space="preserve">ачіски офіціантів повинні відповідати стилю ресторану. Не вдаючись у подробиці, можна сказати, що зачіска офіціанта повинна </w:t>
      </w:r>
      <w:r w:rsidR="008E65B7" w:rsidRPr="00902981">
        <w:rPr>
          <w:rFonts w:ascii="Times New Roman" w:hAnsi="Times New Roman" w:cs="Times New Roman"/>
          <w:sz w:val="28"/>
          <w:szCs w:val="28"/>
          <w:shd w:val="clear" w:color="auto" w:fill="FFFFFF"/>
          <w:lang w:val="uk-UA"/>
        </w:rPr>
        <w:t>бути модною, але при цьому обов’</w:t>
      </w:r>
      <w:r w:rsidRPr="00902981">
        <w:rPr>
          <w:rFonts w:ascii="Times New Roman" w:hAnsi="Times New Roman" w:cs="Times New Roman"/>
          <w:sz w:val="28"/>
          <w:szCs w:val="28"/>
          <w:shd w:val="clear" w:color="auto" w:fill="FFFFFF"/>
          <w:lang w:val="uk-UA"/>
        </w:rPr>
        <w:t>язков</w:t>
      </w:r>
      <w:r w:rsidR="00307C34" w:rsidRPr="00902981">
        <w:rPr>
          <w:rFonts w:ascii="Times New Roman" w:hAnsi="Times New Roman" w:cs="Times New Roman"/>
          <w:sz w:val="28"/>
          <w:szCs w:val="28"/>
          <w:shd w:val="clear" w:color="auto" w:fill="FFFFFF"/>
          <w:lang w:val="uk-UA"/>
        </w:rPr>
        <w:t xml:space="preserve">о акуратною, волосся не повинно </w:t>
      </w:r>
      <w:r w:rsidRPr="00902981">
        <w:rPr>
          <w:rFonts w:ascii="Times New Roman" w:hAnsi="Times New Roman" w:cs="Times New Roman"/>
          <w:sz w:val="28"/>
          <w:szCs w:val="28"/>
          <w:shd w:val="clear" w:color="auto" w:fill="FFFFFF"/>
          <w:lang w:val="uk-UA"/>
        </w:rPr>
        <w:t xml:space="preserve">закривати обличчя. </w:t>
      </w:r>
      <w:r w:rsidR="00307C34" w:rsidRPr="00902981">
        <w:rPr>
          <w:rFonts w:ascii="Times New Roman" w:hAnsi="Times New Roman" w:cs="Times New Roman"/>
          <w:sz w:val="28"/>
          <w:szCs w:val="28"/>
          <w:shd w:val="clear" w:color="auto" w:fill="FFFFFF"/>
          <w:lang w:val="uk-UA"/>
        </w:rPr>
        <w:t xml:space="preserve">У чоловіків офіціантів коротко підстрижене волосся, у жінок – зачесане і обов’язково – вимите. </w:t>
      </w:r>
      <w:r w:rsidRPr="00902981">
        <w:rPr>
          <w:rFonts w:ascii="Times New Roman" w:hAnsi="Times New Roman" w:cs="Times New Roman"/>
          <w:sz w:val="28"/>
          <w:szCs w:val="28"/>
          <w:shd w:val="clear" w:color="auto" w:fill="FFFFFF"/>
          <w:lang w:val="uk-UA"/>
        </w:rPr>
        <w:t xml:space="preserve">Модна акуратна зачіска додає людині впевненості в собі і в той же час </w:t>
      </w:r>
      <w:r w:rsidR="00307C34" w:rsidRPr="00902981">
        <w:rPr>
          <w:rFonts w:ascii="Times New Roman" w:hAnsi="Times New Roman" w:cs="Times New Roman"/>
          <w:sz w:val="28"/>
          <w:szCs w:val="28"/>
          <w:shd w:val="clear" w:color="auto" w:fill="FFFFFF"/>
          <w:lang w:val="uk-UA"/>
        </w:rPr>
        <w:t>має відповідати</w:t>
      </w:r>
      <w:r w:rsidRPr="00902981">
        <w:rPr>
          <w:rFonts w:ascii="Times New Roman" w:hAnsi="Times New Roman" w:cs="Times New Roman"/>
          <w:sz w:val="28"/>
          <w:szCs w:val="28"/>
          <w:shd w:val="clear" w:color="auto" w:fill="FFFFFF"/>
          <w:lang w:val="uk-UA"/>
        </w:rPr>
        <w:t xml:space="preserve"> вимогам гігієни.</w:t>
      </w:r>
    </w:p>
    <w:p w:rsidR="007D1A8F" w:rsidRPr="00902981" w:rsidRDefault="007D1A8F" w:rsidP="000B7BF7">
      <w:pPr>
        <w:spacing w:after="0" w:line="360" w:lineRule="auto"/>
        <w:ind w:firstLine="709"/>
        <w:jc w:val="both"/>
        <w:rPr>
          <w:rFonts w:ascii="Times New Roman" w:hAnsi="Times New Roman" w:cs="Times New Roman"/>
          <w:b/>
          <w:sz w:val="28"/>
          <w:szCs w:val="28"/>
          <w:lang w:val="uk-UA"/>
        </w:rPr>
      </w:pPr>
      <w:r w:rsidRPr="00902981">
        <w:rPr>
          <w:rFonts w:ascii="Times New Roman" w:hAnsi="Times New Roman" w:cs="Times New Roman"/>
          <w:b/>
          <w:sz w:val="28"/>
          <w:szCs w:val="28"/>
          <w:lang w:val="uk-UA"/>
        </w:rPr>
        <w:t xml:space="preserve">Аксесуари. </w:t>
      </w:r>
      <w:r w:rsidRPr="00902981">
        <w:rPr>
          <w:rFonts w:ascii="Times New Roman" w:hAnsi="Times New Roman" w:cs="Times New Roman"/>
          <w:sz w:val="28"/>
          <w:szCs w:val="28"/>
          <w:shd w:val="clear" w:color="auto" w:fill="FFFFFF"/>
          <w:lang w:val="uk-UA"/>
        </w:rPr>
        <w:t xml:space="preserve">Офіціанти можуть користуватися косметикою, парфумами, надягати біжутерію </w:t>
      </w:r>
      <w:r w:rsidR="008E65B7" w:rsidRPr="00902981">
        <w:rPr>
          <w:rFonts w:ascii="Times New Roman" w:hAnsi="Times New Roman" w:cs="Times New Roman"/>
          <w:sz w:val="28"/>
          <w:szCs w:val="28"/>
          <w:shd w:val="clear" w:color="auto" w:fill="FFFFFF"/>
          <w:lang w:val="uk-UA"/>
        </w:rPr>
        <w:t>˗</w:t>
      </w:r>
      <w:r w:rsidRPr="00902981">
        <w:rPr>
          <w:rFonts w:ascii="Times New Roman" w:hAnsi="Times New Roman" w:cs="Times New Roman"/>
          <w:sz w:val="28"/>
          <w:szCs w:val="28"/>
          <w:shd w:val="clear" w:color="auto" w:fill="FFFFFF"/>
          <w:lang w:val="uk-UA"/>
        </w:rPr>
        <w:t xml:space="preserve"> але все має бути в міру і гармонійно. Каблучки дозволяються у випадку, якщо це сімейна реліквія, або ж каблучка, що засвідчує соціальний статус. Сережки – гвіздки, або ж зовсім непомітні. </w:t>
      </w:r>
      <w:r w:rsidR="00BC2FA1" w:rsidRPr="00902981">
        <w:rPr>
          <w:rFonts w:ascii="Times New Roman" w:hAnsi="Times New Roman" w:cs="Times New Roman"/>
          <w:sz w:val="28"/>
          <w:szCs w:val="28"/>
          <w:shd w:val="clear" w:color="auto" w:fill="FFFFFF"/>
          <w:lang w:val="uk-UA"/>
        </w:rPr>
        <w:t>Ланцюжки на шиї та</w:t>
      </w:r>
      <w:r w:rsidRPr="00902981">
        <w:rPr>
          <w:rFonts w:ascii="Times New Roman" w:hAnsi="Times New Roman" w:cs="Times New Roman"/>
          <w:sz w:val="28"/>
          <w:szCs w:val="28"/>
          <w:shd w:val="clear" w:color="auto" w:fill="FFFFFF"/>
          <w:lang w:val="uk-UA"/>
        </w:rPr>
        <w:t xml:space="preserve"> на руках дозволяються лише політикою підприємства</w:t>
      </w:r>
      <w:r w:rsidR="00BC2FA1" w:rsidRPr="00902981">
        <w:rPr>
          <w:rFonts w:ascii="Times New Roman" w:hAnsi="Times New Roman" w:cs="Times New Roman"/>
          <w:sz w:val="28"/>
          <w:szCs w:val="28"/>
          <w:shd w:val="clear" w:color="auto" w:fill="FFFFFF"/>
          <w:lang w:val="uk-UA"/>
        </w:rPr>
        <w:t xml:space="preserve"> з метою підняття рейтингу бренду.</w:t>
      </w:r>
      <w:r w:rsidRPr="00902981">
        <w:rPr>
          <w:rFonts w:ascii="Times New Roman" w:hAnsi="Times New Roman" w:cs="Times New Roman"/>
          <w:sz w:val="28"/>
          <w:szCs w:val="28"/>
          <w:shd w:val="clear" w:color="auto" w:fill="FFFFFF"/>
          <w:lang w:val="uk-UA"/>
        </w:rPr>
        <w:t xml:space="preserve"> </w:t>
      </w:r>
      <w:r w:rsidR="008C79F3" w:rsidRPr="00902981">
        <w:rPr>
          <w:rFonts w:ascii="Times New Roman" w:hAnsi="Times New Roman" w:cs="Times New Roman"/>
          <w:color w:val="000000" w:themeColor="text1"/>
          <w:sz w:val="28"/>
          <w:szCs w:val="28"/>
          <w:shd w:val="clear" w:color="auto" w:fill="FFFFFF"/>
          <w:lang w:val="uk-UA"/>
        </w:rPr>
        <w:t>Якщо ви носите окуляри, треба дуже серйозно підійти до підбору оправи. Бар’єр між вашими очима і глядачами має бути як</w:t>
      </w:r>
      <w:r w:rsidR="00902981">
        <w:rPr>
          <w:rFonts w:ascii="Times New Roman" w:hAnsi="Times New Roman" w:cs="Times New Roman"/>
          <w:color w:val="000000" w:themeColor="text1"/>
          <w:sz w:val="28"/>
          <w:szCs w:val="28"/>
          <w:shd w:val="clear" w:color="auto" w:fill="FFFFFF"/>
          <w:lang w:val="uk-UA"/>
        </w:rPr>
        <w:t xml:space="preserve"> </w:t>
      </w:r>
      <w:r w:rsidR="008C79F3" w:rsidRPr="00902981">
        <w:rPr>
          <w:rFonts w:ascii="Times New Roman" w:hAnsi="Times New Roman" w:cs="Times New Roman"/>
          <w:color w:val="000000" w:themeColor="text1"/>
          <w:sz w:val="28"/>
          <w:szCs w:val="28"/>
          <w:shd w:val="clear" w:color="auto" w:fill="FFFFFF"/>
          <w:lang w:val="uk-UA"/>
        </w:rPr>
        <w:t xml:space="preserve">найменшим. При цьому форма оправи має підходити до вашого обличчя. Дизайн має бути простим і не блискучим, можна використовувати окуляри без оправи на нижній частині лінз. Хороший вибір – окуляри під колір волосся. </w:t>
      </w:r>
      <w:r w:rsidR="00BC2FA1" w:rsidRPr="00902981">
        <w:rPr>
          <w:rFonts w:ascii="Times New Roman" w:hAnsi="Times New Roman" w:cs="Times New Roman"/>
          <w:sz w:val="28"/>
          <w:szCs w:val="28"/>
          <w:shd w:val="clear" w:color="auto" w:fill="FFFFFF"/>
          <w:lang w:val="uk-UA"/>
        </w:rPr>
        <w:t>Т</w:t>
      </w:r>
      <w:r w:rsidRPr="00902981">
        <w:rPr>
          <w:rFonts w:ascii="Times New Roman" w:hAnsi="Times New Roman" w:cs="Times New Roman"/>
          <w:sz w:val="28"/>
          <w:szCs w:val="28"/>
          <w:shd w:val="clear" w:color="auto" w:fill="FFFFFF"/>
          <w:lang w:val="uk-UA"/>
        </w:rPr>
        <w:t>обто н</w:t>
      </w:r>
      <w:r w:rsidR="008E65B7" w:rsidRPr="00902981">
        <w:rPr>
          <w:rFonts w:ascii="Times New Roman" w:hAnsi="Times New Roman" w:cs="Times New Roman"/>
          <w:sz w:val="28"/>
          <w:szCs w:val="28"/>
          <w:shd w:val="clear" w:color="auto" w:fill="FFFFFF"/>
          <w:lang w:val="uk-UA"/>
        </w:rPr>
        <w:t>ічого зайвого, кричущого, нав’</w:t>
      </w:r>
      <w:r w:rsidRPr="00902981">
        <w:rPr>
          <w:rFonts w:ascii="Times New Roman" w:hAnsi="Times New Roman" w:cs="Times New Roman"/>
          <w:sz w:val="28"/>
          <w:szCs w:val="28"/>
          <w:shd w:val="clear" w:color="auto" w:fill="FFFFFF"/>
          <w:lang w:val="uk-UA"/>
        </w:rPr>
        <w:t>язливого. Записник та дві ручки, а також запальничка.</w:t>
      </w:r>
    </w:p>
    <w:p w:rsidR="003968CC" w:rsidRPr="00902981" w:rsidRDefault="00484D6F" w:rsidP="00F90C1A">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sz w:val="28"/>
          <w:szCs w:val="28"/>
          <w:lang w:val="uk-UA"/>
        </w:rPr>
        <w:t>Руки.</w:t>
      </w:r>
      <w:r w:rsidR="00FE52AF" w:rsidRPr="00902981">
        <w:rPr>
          <w:rFonts w:ascii="Times New Roman" w:eastAsia="Times New Roman" w:hAnsi="Times New Roman" w:cs="Times New Roman"/>
          <w:b/>
          <w:sz w:val="28"/>
          <w:szCs w:val="28"/>
          <w:lang w:val="uk-UA"/>
        </w:rPr>
        <w:t xml:space="preserve"> </w:t>
      </w:r>
      <w:r w:rsidR="00C2713F" w:rsidRPr="00902981">
        <w:rPr>
          <w:rFonts w:ascii="Times New Roman" w:eastAsia="Times New Roman" w:hAnsi="Times New Roman" w:cs="Times New Roman"/>
          <w:sz w:val="28"/>
          <w:szCs w:val="28"/>
          <w:lang w:val="uk-UA"/>
        </w:rPr>
        <w:t xml:space="preserve">Дотримання основних </w:t>
      </w:r>
      <w:r w:rsidR="008E65B7" w:rsidRPr="00902981">
        <w:rPr>
          <w:rFonts w:ascii="Times New Roman" w:eastAsia="Times New Roman" w:hAnsi="Times New Roman" w:cs="Times New Roman"/>
          <w:sz w:val="28"/>
          <w:szCs w:val="28"/>
          <w:lang w:val="uk-UA"/>
        </w:rPr>
        <w:t>правил особистої гігієни є обов’</w:t>
      </w:r>
      <w:r w:rsidR="00C2713F" w:rsidRPr="00902981">
        <w:rPr>
          <w:rFonts w:ascii="Times New Roman" w:eastAsia="Times New Roman" w:hAnsi="Times New Roman" w:cs="Times New Roman"/>
          <w:sz w:val="28"/>
          <w:szCs w:val="28"/>
          <w:lang w:val="uk-UA"/>
        </w:rPr>
        <w:t>язковим для всього персоналу. Всі працівники залу повинні особливу увагу приділяти чистоті рук</w:t>
      </w:r>
      <w:r w:rsidR="00FE52AF" w:rsidRPr="00902981">
        <w:rPr>
          <w:rFonts w:ascii="Times New Roman" w:eastAsia="Times New Roman" w:hAnsi="Times New Roman" w:cs="Times New Roman"/>
          <w:sz w:val="28"/>
          <w:szCs w:val="28"/>
          <w:lang w:val="uk-UA"/>
        </w:rPr>
        <w:t>,</w:t>
      </w:r>
      <w:r w:rsidR="00B362D3" w:rsidRPr="00902981">
        <w:rPr>
          <w:rFonts w:ascii="Times New Roman" w:eastAsia="Times New Roman" w:hAnsi="Times New Roman" w:cs="Times New Roman"/>
          <w:sz w:val="28"/>
          <w:szCs w:val="28"/>
          <w:lang w:val="uk-UA"/>
        </w:rPr>
        <w:t xml:space="preserve"> нігті акуратно підстрижені,</w:t>
      </w:r>
      <w:r w:rsidR="00FE52AF" w:rsidRPr="00902981">
        <w:rPr>
          <w:rFonts w:ascii="Times New Roman" w:eastAsia="Times New Roman" w:hAnsi="Times New Roman" w:cs="Times New Roman"/>
          <w:sz w:val="28"/>
          <w:szCs w:val="28"/>
          <w:lang w:val="uk-UA"/>
        </w:rPr>
        <w:t xml:space="preserve"> робити гігієнічний манікюр пастельних відтінків</w:t>
      </w:r>
      <w:r w:rsidR="00C2713F" w:rsidRPr="00902981">
        <w:rPr>
          <w:rFonts w:ascii="Times New Roman" w:eastAsia="Times New Roman" w:hAnsi="Times New Roman" w:cs="Times New Roman"/>
          <w:sz w:val="28"/>
          <w:szCs w:val="28"/>
          <w:lang w:val="uk-UA"/>
        </w:rPr>
        <w:t xml:space="preserve">. Перед початком роботи їх слід мити до ліктів. </w:t>
      </w:r>
    </w:p>
    <w:p w:rsidR="00BF611B" w:rsidRPr="00902981" w:rsidRDefault="00C2713F" w:rsidP="00F90C1A">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У підприємствах, де є душові, перед початком роботи потрібно прийняти душ.</w:t>
      </w:r>
    </w:p>
    <w:p w:rsidR="00A511CC" w:rsidRPr="00902981" w:rsidRDefault="00C2713F" w:rsidP="009F091C">
      <w:pPr>
        <w:spacing w:after="0" w:line="360" w:lineRule="auto"/>
        <w:ind w:firstLine="709"/>
        <w:jc w:val="both"/>
        <w:rPr>
          <w:rFonts w:ascii="Times New Roman" w:hAnsi="Times New Roman" w:cs="Times New Roman"/>
          <w:sz w:val="28"/>
          <w:szCs w:val="28"/>
          <w:lang w:val="uk-UA"/>
        </w:rPr>
      </w:pPr>
      <w:r w:rsidRPr="00902981">
        <w:rPr>
          <w:rStyle w:val="a4"/>
          <w:rFonts w:ascii="Times New Roman" w:hAnsi="Times New Roman" w:cs="Times New Roman"/>
          <w:sz w:val="28"/>
          <w:szCs w:val="28"/>
          <w:lang w:val="uk-UA"/>
        </w:rPr>
        <w:t>Уніформа офіціантів</w:t>
      </w:r>
      <w:r w:rsidRPr="00902981">
        <w:rPr>
          <w:rFonts w:ascii="Times New Roman" w:hAnsi="Times New Roman" w:cs="Times New Roman"/>
          <w:sz w:val="28"/>
          <w:szCs w:val="28"/>
          <w:lang w:val="uk-UA"/>
        </w:rPr>
        <w:t xml:space="preserve"> служить для розпізнавання гостя і працівника закладу. Тому ідентичність та охайність цього одягу обов’язкова. Форма акцентує на тому факті, що всі офіціанти ведуть діяльність від імені однієї компанії. Стиль та відтінок вбрання повинен створювати цілісну композицію разом з інтер’єром закладу та стилем проведення святкування. </w:t>
      </w:r>
    </w:p>
    <w:p w:rsidR="00A47011" w:rsidRPr="00902981" w:rsidRDefault="00A47011" w:rsidP="00A47011">
      <w:pPr>
        <w:spacing w:after="0" w:line="360" w:lineRule="auto"/>
        <w:ind w:firstLine="709"/>
        <w:jc w:val="both"/>
        <w:rPr>
          <w:rFonts w:ascii="Times New Roman" w:hAnsi="Times New Roman" w:cs="Times New Roman"/>
          <w:sz w:val="28"/>
          <w:szCs w:val="28"/>
          <w:lang w:val="uk-UA"/>
        </w:rPr>
      </w:pPr>
      <w:r w:rsidRPr="00902981">
        <w:rPr>
          <w:rFonts w:ascii="Times New Roman" w:hAnsi="Times New Roman" w:cs="Times New Roman"/>
          <w:sz w:val="28"/>
          <w:szCs w:val="28"/>
          <w:lang w:val="uk-UA"/>
        </w:rPr>
        <w:lastRenderedPageBreak/>
        <w:t>Якщо у планах подачі страв є нотки національної кухні, то національне вбрання буде виглядати прекрасним додатковим наголошенням на цьому факті і створить додаткову атмосферу. Але у випадку з діловою вечерею надто яскраві і блискучі кольори можуть виглядати недоречно та кумедно.</w:t>
      </w:r>
    </w:p>
    <w:p w:rsidR="00A47011" w:rsidRPr="00902981" w:rsidRDefault="00A47011" w:rsidP="00A47011">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02981">
        <w:rPr>
          <w:rFonts w:ascii="Times New Roman" w:hAnsi="Times New Roman" w:cs="Times New Roman"/>
          <w:sz w:val="28"/>
          <w:szCs w:val="28"/>
          <w:lang w:val="uk-UA"/>
        </w:rPr>
        <w:t>Проаналізувавши особливості уніформи</w:t>
      </w:r>
      <w:r w:rsidR="008C79F3" w:rsidRPr="00902981">
        <w:rPr>
          <w:rFonts w:ascii="Times New Roman" w:hAnsi="Times New Roman" w:cs="Times New Roman"/>
          <w:sz w:val="28"/>
          <w:szCs w:val="28"/>
          <w:lang w:val="uk-UA"/>
        </w:rPr>
        <w:t xml:space="preserve"> офіціантів</w:t>
      </w:r>
      <w:r w:rsidRPr="00902981">
        <w:rPr>
          <w:rFonts w:ascii="Times New Roman" w:hAnsi="Times New Roman" w:cs="Times New Roman"/>
          <w:sz w:val="28"/>
          <w:szCs w:val="28"/>
          <w:lang w:val="uk-UA"/>
        </w:rPr>
        <w:t xml:space="preserve"> можна виділити функції форми (рис. 2).</w:t>
      </w:r>
    </w:p>
    <w:p w:rsidR="00A47011" w:rsidRPr="00902981" w:rsidRDefault="00A47011" w:rsidP="009F091C">
      <w:pPr>
        <w:spacing w:after="0" w:line="360" w:lineRule="auto"/>
        <w:ind w:firstLine="709"/>
        <w:jc w:val="both"/>
        <w:rPr>
          <w:rFonts w:ascii="Times New Roman" w:hAnsi="Times New Roman" w:cs="Times New Roman"/>
          <w:sz w:val="28"/>
          <w:szCs w:val="28"/>
          <w:lang w:val="uk-UA"/>
        </w:rPr>
      </w:pPr>
    </w:p>
    <w:p w:rsidR="00997D07" w:rsidRPr="00902981" w:rsidRDefault="005B215C" w:rsidP="00997D07">
      <w:pPr>
        <w:shd w:val="clear" w:color="auto" w:fill="FFFFFF"/>
        <w:spacing w:after="0" w:line="360" w:lineRule="auto"/>
        <w:ind w:firstLine="709"/>
        <w:jc w:val="both"/>
        <w:rPr>
          <w:rFonts w:ascii="Times New Roman" w:eastAsia="Times New Roman" w:hAnsi="Times New Roman" w:cs="Times New Roman"/>
          <w:b/>
          <w:sz w:val="28"/>
          <w:szCs w:val="28"/>
          <w:lang w:val="uk-UA"/>
        </w:rPr>
      </w:pPr>
      <w:r w:rsidRPr="00902981">
        <w:rPr>
          <w:rFonts w:ascii="Times New Roman" w:eastAsia="Times New Roman" w:hAnsi="Times New Roman" w:cs="Times New Roman"/>
          <w:noProof/>
          <w:sz w:val="28"/>
          <w:szCs w:val="28"/>
          <w:lang w:val="uk-UA"/>
        </w:rPr>
        <w:pict>
          <v:rect id="_x0000_s1056" style="position:absolute;left:0;text-align:left;margin-left:11.25pt;margin-top:1.55pt;width:401.25pt;height:27pt;z-index:251657216" fillcolor="#c2d69b [1942]" strokecolor="#c2d69b [1942]" strokeweight="1pt">
            <v:fill color2="#eaf1dd [662]" angle="-45" focus="-50%" type="gradient"/>
            <v:shadow on="t" type="perspective" color="#4e6128 [1606]" opacity=".5" offset="1pt" offset2="-3pt"/>
            <v:textbox style="mso-next-textbox:#_x0000_s1056">
              <w:txbxContent>
                <w:p w:rsidR="00500C94" w:rsidRDefault="00500C94" w:rsidP="00997D07">
                  <w:r>
                    <w:rPr>
                      <w:rFonts w:ascii="Times New Roman" w:eastAsia="Times New Roman" w:hAnsi="Times New Roman" w:cs="Times New Roman"/>
                      <w:sz w:val="28"/>
                      <w:szCs w:val="28"/>
                      <w:lang w:val="uk-UA"/>
                    </w:rPr>
                    <w:t>підтримки іміджу компанії, розвиток бренду</w:t>
                  </w:r>
                </w:p>
              </w:txbxContent>
            </v:textbox>
          </v:rect>
        </w:pict>
      </w:r>
      <w:r w:rsidRPr="00902981">
        <w:rPr>
          <w:rFonts w:ascii="Times New Roman" w:eastAsia="Times New Roman" w:hAnsi="Times New Roman" w:cs="Times New Roman"/>
          <w:noProof/>
          <w:sz w:val="28"/>
          <w:szCs w:val="28"/>
          <w:lang w:val="uk-UA"/>
        </w:rPr>
        <w:pict>
          <v:shapetype id="_x0000_t32" coordsize="21600,21600" o:spt="32" o:oned="t" path="m,l21600,21600e" filled="f">
            <v:path arrowok="t" fillok="f" o:connecttype="none"/>
            <o:lock v:ext="edit" shapetype="t"/>
          </v:shapetype>
          <v:shape id="_x0000_s1060" type="#_x0000_t32" style="position:absolute;left:0;text-align:left;margin-left:-6.75pt;margin-top:15.05pt;width:18pt;height:.75pt;z-index:251656192" o:connectortype="straight">
            <v:stroke endarrow="block"/>
          </v:shape>
        </w:pict>
      </w:r>
      <w:r w:rsidRPr="00902981">
        <w:rPr>
          <w:rFonts w:ascii="Times New Roman" w:eastAsia="Times New Roman" w:hAnsi="Times New Roman" w:cs="Times New Roman"/>
          <w:noProof/>
          <w:sz w:val="28"/>
          <w:szCs w:val="28"/>
          <w:lang w:val="uk-UA"/>
        </w:rPr>
        <w:pict>
          <v:shape id="_x0000_s1061" type="#_x0000_t32" style="position:absolute;left:0;text-align:left;margin-left:-6.75pt;margin-top:43.55pt;width:18pt;height:.75pt;z-index:251660288" o:connectortype="straight">
            <v:stroke endarrow="block"/>
          </v:shape>
        </w:pict>
      </w:r>
      <w:r w:rsidRPr="00902981">
        <w:rPr>
          <w:rFonts w:ascii="Times New Roman" w:eastAsia="Times New Roman" w:hAnsi="Times New Roman" w:cs="Times New Roman"/>
          <w:noProof/>
          <w:sz w:val="28"/>
          <w:szCs w:val="28"/>
          <w:lang w:val="uk-UA"/>
        </w:rPr>
        <w:pict>
          <v:roundrect id="_x0000_s1055" style="position:absolute;left:0;text-align:left;margin-left:6.45pt;margin-top:1.55pt;width:32.25pt;height:138.75pt;z-index:-251658240" arcsize="10923f" wrapcoords="2512 -99 -502 197 -502 21501 3014 21797 19591 21797 21098 21797 22605 21008 22605 789 21098 99 18586 -99 2512 -99" fillcolor="white [3201]" strokecolor="#d99594 [1941]" strokeweight="1pt">
            <v:fill color2="#e5b8b7 [1301]" focusposition="1" focussize="" focus="100%" type="gradient"/>
            <v:shadow on="t" type="perspective" color="#622423 [1605]" opacity=".5" offset="1pt" offset2="-3pt"/>
            <v:textbox style="layout-flow:vertical;mso-layout-flow-alt:bottom-to-top;mso-next-textbox:#_x0000_s1055">
              <w:txbxContent>
                <w:p w:rsidR="00500C94" w:rsidRPr="004F4B75" w:rsidRDefault="00500C94" w:rsidP="00997D07">
                  <w:pPr>
                    <w:jc w:val="center"/>
                    <w:rPr>
                      <w:rFonts w:ascii="Times New Roman" w:hAnsi="Times New Roman" w:cs="Times New Roman"/>
                      <w:b/>
                      <w:sz w:val="28"/>
                      <w:szCs w:val="28"/>
                      <w:lang w:val="uk-UA"/>
                    </w:rPr>
                  </w:pPr>
                  <w:r w:rsidRPr="004F4B75">
                    <w:rPr>
                      <w:rFonts w:ascii="Times New Roman" w:hAnsi="Times New Roman" w:cs="Times New Roman"/>
                      <w:b/>
                      <w:sz w:val="28"/>
                      <w:szCs w:val="28"/>
                      <w:lang w:val="uk-UA"/>
                    </w:rPr>
                    <w:t>Функції форми</w:t>
                  </w:r>
                </w:p>
              </w:txbxContent>
            </v:textbox>
            <w10:wrap type="tight"/>
          </v:roundrect>
        </w:pict>
      </w:r>
      <w:r w:rsidR="00997D07" w:rsidRPr="00902981">
        <w:rPr>
          <w:rFonts w:ascii="Times New Roman" w:eastAsia="Times New Roman" w:hAnsi="Times New Roman" w:cs="Times New Roman"/>
          <w:sz w:val="28"/>
          <w:szCs w:val="28"/>
          <w:lang w:val="uk-UA"/>
        </w:rPr>
        <w:t xml:space="preserve"> </w:t>
      </w:r>
    </w:p>
    <w:p w:rsidR="00997D07" w:rsidRPr="00902981" w:rsidRDefault="005B215C" w:rsidP="00997D07">
      <w:pPr>
        <w:shd w:val="clear" w:color="auto" w:fill="FFFFFF"/>
        <w:tabs>
          <w:tab w:val="left" w:pos="1785"/>
        </w:tabs>
        <w:spacing w:after="0" w:line="360" w:lineRule="auto"/>
        <w:rPr>
          <w:rFonts w:ascii="Times New Roman" w:eastAsia="Times New Roman" w:hAnsi="Times New Roman" w:cs="Times New Roman"/>
          <w:sz w:val="28"/>
          <w:szCs w:val="28"/>
          <w:lang w:val="uk-UA"/>
        </w:rPr>
      </w:pPr>
      <w:r w:rsidRPr="00902981">
        <w:rPr>
          <w:rFonts w:ascii="Times New Roman" w:eastAsia="Times New Roman" w:hAnsi="Times New Roman" w:cs="Times New Roman"/>
          <w:noProof/>
          <w:sz w:val="28"/>
          <w:szCs w:val="28"/>
          <w:lang w:val="uk-UA"/>
        </w:rPr>
        <w:pict>
          <v:rect id="_x0000_s1057" style="position:absolute;margin-left:12pt;margin-top:8.15pt;width:400.5pt;height:24pt;z-index:251659264" fillcolor="#c2d69b [1942]" strokecolor="#c2d69b [1942]" strokeweight="1pt">
            <v:fill color2="#eaf1dd [662]" angle="-45" focus="-50%" type="gradient"/>
            <v:shadow on="t" type="perspective" color="#4e6128 [1606]" opacity=".5" offset="1pt" offset2="-3pt"/>
            <v:textbox style="mso-next-textbox:#_x0000_s1057">
              <w:txbxContent>
                <w:p w:rsidR="00500C94" w:rsidRPr="000A64EE" w:rsidRDefault="00500C94" w:rsidP="00997D07">
                  <w:pPr>
                    <w:rPr>
                      <w:rFonts w:ascii="Times New Roman" w:hAnsi="Times New Roman" w:cs="Times New Roman"/>
                      <w:sz w:val="28"/>
                      <w:szCs w:val="28"/>
                      <w:lang w:val="uk-UA"/>
                    </w:rPr>
                  </w:pPr>
                  <w:r>
                    <w:rPr>
                      <w:rFonts w:ascii="Times New Roman" w:hAnsi="Times New Roman" w:cs="Times New Roman"/>
                      <w:sz w:val="28"/>
                      <w:szCs w:val="28"/>
                      <w:lang w:val="uk-UA"/>
                    </w:rPr>
                    <w:t>зміцнення командного духу колективу, згуртованість колективу</w:t>
                  </w:r>
                </w:p>
              </w:txbxContent>
            </v:textbox>
          </v:rect>
        </w:pict>
      </w:r>
      <w:r w:rsidR="00997D07" w:rsidRPr="00902981">
        <w:rPr>
          <w:rFonts w:ascii="Times New Roman" w:eastAsia="Times New Roman" w:hAnsi="Times New Roman" w:cs="Times New Roman"/>
          <w:sz w:val="28"/>
          <w:szCs w:val="28"/>
          <w:lang w:val="uk-UA"/>
        </w:rPr>
        <w:tab/>
      </w:r>
    </w:p>
    <w:p w:rsidR="00997D07" w:rsidRPr="00902981" w:rsidRDefault="005B215C" w:rsidP="00997D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rPr>
      </w:pPr>
      <w:r w:rsidRPr="00902981">
        <w:rPr>
          <w:rFonts w:ascii="Times New Roman" w:eastAsia="Times New Roman" w:hAnsi="Times New Roman" w:cs="Times New Roman"/>
          <w:noProof/>
          <w:sz w:val="28"/>
          <w:szCs w:val="28"/>
          <w:lang w:val="uk-UA"/>
        </w:rPr>
        <w:pict>
          <v:rect id="_x0000_s1058" style="position:absolute;margin-left:12.75pt;margin-top:11.75pt;width:400.5pt;height:44.85pt;z-index:251661312" fillcolor="#c2d69b [1942]" strokecolor="#c2d69b [1942]" strokeweight="1pt">
            <v:fill color2="#eaf1dd [662]" angle="-45" focus="-50%" type="gradient"/>
            <v:shadow on="t" type="perspective" color="#4e6128 [1606]" opacity=".5" offset="1pt" offset2="-3pt"/>
            <v:textbox style="mso-next-textbox:#_x0000_s1058">
              <w:txbxContent>
                <w:p w:rsidR="00500C94" w:rsidRPr="00CA383A" w:rsidRDefault="00500C94" w:rsidP="00997D07">
                  <w:pPr>
                    <w:rPr>
                      <w:lang w:val="uk-UA"/>
                    </w:rPr>
                  </w:pPr>
                  <w:r w:rsidRPr="004B6B7C">
                    <w:rPr>
                      <w:rFonts w:ascii="Times New Roman" w:eastAsia="Times New Roman" w:hAnsi="Times New Roman" w:cs="Times New Roman"/>
                      <w:sz w:val="28"/>
                      <w:szCs w:val="28"/>
                      <w:lang w:val="uk-UA"/>
                    </w:rPr>
                    <w:t>зручності при роботі (змінні речі, лег</w:t>
                  </w:r>
                  <w:r>
                    <w:rPr>
                      <w:rFonts w:ascii="Times New Roman" w:eastAsia="Times New Roman" w:hAnsi="Times New Roman" w:cs="Times New Roman"/>
                      <w:sz w:val="28"/>
                      <w:szCs w:val="28"/>
                      <w:lang w:val="uk-UA"/>
                    </w:rPr>
                    <w:t>кість в очищенні, свобода рухів)</w:t>
                  </w:r>
                </w:p>
              </w:txbxContent>
            </v:textbox>
          </v:rect>
        </w:pict>
      </w:r>
    </w:p>
    <w:p w:rsidR="00997D07" w:rsidRPr="00902981" w:rsidRDefault="005B215C" w:rsidP="00997D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rPr>
      </w:pPr>
      <w:r w:rsidRPr="00902981">
        <w:rPr>
          <w:rFonts w:ascii="Times New Roman" w:eastAsia="Times New Roman" w:hAnsi="Times New Roman" w:cs="Times New Roman"/>
          <w:noProof/>
          <w:sz w:val="28"/>
          <w:szCs w:val="28"/>
          <w:lang w:val="uk-UA"/>
        </w:rPr>
        <w:pict>
          <v:shape id="_x0000_s1062" type="#_x0000_t32" style="position:absolute;margin-left:-6pt;margin-top:9.35pt;width:18.75pt;height:0;z-index:251662336" o:connectortype="straight">
            <v:stroke endarrow="block"/>
          </v:shape>
        </w:pict>
      </w:r>
      <w:r w:rsidR="00997D07" w:rsidRPr="00902981">
        <w:rPr>
          <w:rFonts w:ascii="Times New Roman" w:eastAsia="Times New Roman" w:hAnsi="Times New Roman" w:cs="Times New Roman"/>
          <w:sz w:val="28"/>
          <w:szCs w:val="28"/>
          <w:lang w:val="uk-UA"/>
        </w:rPr>
        <w:t xml:space="preserve"> </w:t>
      </w:r>
    </w:p>
    <w:p w:rsidR="00997D07" w:rsidRPr="00902981" w:rsidRDefault="005B215C" w:rsidP="00997D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rPr>
      </w:pPr>
      <w:r w:rsidRPr="00902981">
        <w:rPr>
          <w:rFonts w:ascii="Times New Roman" w:eastAsia="Times New Roman" w:hAnsi="Times New Roman" w:cs="Times New Roman"/>
          <w:noProof/>
          <w:sz w:val="28"/>
          <w:szCs w:val="28"/>
          <w:lang w:val="uk-UA"/>
        </w:rPr>
        <w:pict>
          <v:rect id="_x0000_s1059" style="position:absolute;margin-left:12.75pt;margin-top:12.2pt;width:399.75pt;height:27pt;z-index:251663360" fillcolor="#c2d69b [1942]" strokecolor="#c2d69b [1942]" strokeweight="1pt">
            <v:fill color2="#eaf1dd [662]" angle="-45" focus="-50%" type="gradient"/>
            <v:shadow on="t" type="perspective" color="#4e6128 [1606]" opacity=".5" offset="1pt" offset2="-3pt"/>
            <v:textbox style="mso-next-textbox:#_x0000_s1059">
              <w:txbxContent>
                <w:p w:rsidR="00500C94" w:rsidRPr="000A64EE" w:rsidRDefault="00500C94" w:rsidP="00997D07">
                  <w:r w:rsidRPr="004B6B7C">
                    <w:rPr>
                      <w:rFonts w:ascii="Times New Roman" w:eastAsia="Times New Roman" w:hAnsi="Times New Roman" w:cs="Times New Roman"/>
                      <w:sz w:val="28"/>
                      <w:szCs w:val="28"/>
                      <w:lang w:val="uk-UA"/>
                    </w:rPr>
                    <w:t>щоб був помітний обслуговуючий персонал в приміщенні</w:t>
                  </w:r>
                </w:p>
              </w:txbxContent>
            </v:textbox>
          </v:rect>
        </w:pict>
      </w:r>
    </w:p>
    <w:p w:rsidR="00997D07" w:rsidRPr="00902981" w:rsidRDefault="005B215C" w:rsidP="00997D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rPr>
      </w:pPr>
      <w:r w:rsidRPr="00902981">
        <w:rPr>
          <w:rFonts w:ascii="Times New Roman" w:eastAsia="Times New Roman" w:hAnsi="Times New Roman" w:cs="Times New Roman"/>
          <w:noProof/>
          <w:sz w:val="28"/>
          <w:szCs w:val="28"/>
          <w:lang w:val="uk-UA"/>
        </w:rPr>
        <w:pict>
          <v:shape id="_x0000_s1063" type="#_x0000_t32" style="position:absolute;margin-left:-6pt;margin-top:.8pt;width:18pt;height:.75pt;z-index:251664384" o:connectortype="straight">
            <v:stroke endarrow="block"/>
          </v:shape>
        </w:pict>
      </w:r>
    </w:p>
    <w:p w:rsidR="00997D07" w:rsidRPr="00902981" w:rsidRDefault="00A511CC" w:rsidP="00CA383A">
      <w:pPr>
        <w:shd w:val="clear" w:color="auto" w:fill="FFFFFF"/>
        <w:spacing w:after="0" w:line="360" w:lineRule="auto"/>
        <w:ind w:firstLine="709"/>
        <w:jc w:val="center"/>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lang w:val="uk-UA"/>
        </w:rPr>
        <w:t>Рис. 2 Функції форми офіціанта</w:t>
      </w:r>
    </w:p>
    <w:p w:rsidR="00A47011" w:rsidRPr="00902981" w:rsidRDefault="00A47011" w:rsidP="00CA383A">
      <w:pPr>
        <w:shd w:val="clear" w:color="auto" w:fill="FFFFFF"/>
        <w:spacing w:after="0" w:line="360" w:lineRule="auto"/>
        <w:ind w:firstLine="709"/>
        <w:jc w:val="center"/>
        <w:rPr>
          <w:rFonts w:ascii="Times New Roman" w:eastAsia="Times New Roman" w:hAnsi="Times New Roman" w:cs="Times New Roman"/>
          <w:sz w:val="28"/>
          <w:szCs w:val="28"/>
          <w:lang w:val="uk-UA"/>
        </w:rPr>
      </w:pPr>
    </w:p>
    <w:p w:rsidR="00C2713F" w:rsidRPr="00902981" w:rsidRDefault="00C2713F" w:rsidP="000B7BF7">
      <w:pPr>
        <w:spacing w:after="0" w:line="360" w:lineRule="auto"/>
        <w:ind w:firstLine="709"/>
        <w:jc w:val="both"/>
        <w:rPr>
          <w:rFonts w:ascii="Times New Roman" w:hAnsi="Times New Roman" w:cs="Times New Roman"/>
          <w:sz w:val="28"/>
          <w:szCs w:val="28"/>
          <w:shd w:val="clear" w:color="auto" w:fill="F9F9F9"/>
          <w:lang w:val="uk-UA"/>
        </w:rPr>
      </w:pPr>
      <w:r w:rsidRPr="00902981">
        <w:rPr>
          <w:rFonts w:ascii="Times New Roman" w:hAnsi="Times New Roman" w:cs="Times New Roman"/>
          <w:sz w:val="28"/>
          <w:szCs w:val="28"/>
          <w:lang w:val="uk-UA"/>
        </w:rPr>
        <w:t>Сучасні вечірки та молодіжні клуби все частіше одягають ідентичну форму для хлопців та дівчат. Бармени використовують у якості головних уборів бандани з логотипами закладу. Але у вишуканих ресторанах збереглися загальні класичні норми вбрання офіціантів з деякими осучасненими деталями. Строгий фрак та чорний метелик – головні атрибути. Метелик повинен бути чорного кольору. Білий не допускається, оскільки це колір гостей. А офіціант не повинен зливатися з відвідувачами. Досить часто образ офіціанта прикрашають білими рукавичками, що виглядає завжди красиво та стильно</w:t>
      </w:r>
      <w:r w:rsidRPr="00902981">
        <w:rPr>
          <w:rFonts w:ascii="Times New Roman" w:hAnsi="Times New Roman" w:cs="Times New Roman"/>
          <w:sz w:val="28"/>
          <w:szCs w:val="28"/>
          <w:shd w:val="clear" w:color="auto" w:fill="F9F9F9"/>
          <w:lang w:val="uk-UA"/>
        </w:rPr>
        <w:t>.</w:t>
      </w:r>
    </w:p>
    <w:p w:rsidR="007343F4" w:rsidRPr="00902981" w:rsidRDefault="00C2713F" w:rsidP="000B7BF7">
      <w:pPr>
        <w:pStyle w:val="a5"/>
        <w:spacing w:before="0" w:beforeAutospacing="0" w:after="0" w:afterAutospacing="0" w:line="360" w:lineRule="auto"/>
        <w:ind w:firstLine="709"/>
        <w:jc w:val="both"/>
        <w:rPr>
          <w:sz w:val="28"/>
          <w:szCs w:val="28"/>
          <w:lang w:val="uk-UA"/>
        </w:rPr>
      </w:pPr>
      <w:r w:rsidRPr="00902981">
        <w:rPr>
          <w:sz w:val="28"/>
          <w:szCs w:val="28"/>
          <w:lang w:val="uk-UA"/>
        </w:rPr>
        <w:t xml:space="preserve">Класика не повинна бути нудною. Тому строгі костюми не обмежуються чорним кольором. Допускаються і темно-зелені, шоколадні та сині відтінки. Для сорочки підходять голубий, кремовий та фісташковий тон. Щодо вибору тканини, то тут варто обирати матеріал, за яким легко доглядати та чистити плями. Замовляти уніформу краще у досвідчених </w:t>
      </w:r>
      <w:r w:rsidRPr="00902981">
        <w:rPr>
          <w:sz w:val="28"/>
          <w:szCs w:val="28"/>
          <w:lang w:val="uk-UA"/>
        </w:rPr>
        <w:lastRenderedPageBreak/>
        <w:t>спеціалістів. Ну і обов’язкови</w:t>
      </w:r>
      <w:r w:rsidR="007343F4" w:rsidRPr="00902981">
        <w:rPr>
          <w:sz w:val="28"/>
          <w:szCs w:val="28"/>
          <w:lang w:val="uk-UA"/>
        </w:rPr>
        <w:t>й атрибут для офіціанта – ручник</w:t>
      </w:r>
      <w:r w:rsidRPr="00902981">
        <w:rPr>
          <w:sz w:val="28"/>
          <w:szCs w:val="28"/>
          <w:lang w:val="uk-UA"/>
        </w:rPr>
        <w:t xml:space="preserve">. Він як і уніформа має бути завжди чистим та охайним. </w:t>
      </w:r>
    </w:p>
    <w:p w:rsidR="00B6622E" w:rsidRPr="00902981" w:rsidRDefault="00C2713F" w:rsidP="00F90C1A">
      <w:pPr>
        <w:pStyle w:val="a5"/>
        <w:spacing w:before="0" w:beforeAutospacing="0" w:after="0" w:afterAutospacing="0" w:line="360" w:lineRule="auto"/>
        <w:ind w:firstLine="709"/>
        <w:jc w:val="both"/>
        <w:rPr>
          <w:sz w:val="28"/>
          <w:szCs w:val="28"/>
          <w:lang w:val="uk-UA"/>
        </w:rPr>
      </w:pPr>
      <w:r w:rsidRPr="00902981">
        <w:rPr>
          <w:sz w:val="28"/>
          <w:szCs w:val="28"/>
          <w:lang w:val="uk-UA"/>
        </w:rPr>
        <w:t>Отже, найголовніше в уніформі офіціантів практичність, чистота та доречність відносно закладу та запланованого заходу.</w:t>
      </w:r>
    </w:p>
    <w:p w:rsidR="00997D07" w:rsidRPr="00902981" w:rsidRDefault="008C79F3" w:rsidP="002069A0">
      <w:pPr>
        <w:spacing w:after="0" w:line="360" w:lineRule="auto"/>
        <w:ind w:firstLine="709"/>
        <w:jc w:val="both"/>
        <w:rPr>
          <w:rFonts w:ascii="Times New Roman" w:eastAsia="Times New Roman" w:hAnsi="Times New Roman" w:cs="Times New Roman"/>
          <w:i/>
          <w:iCs/>
          <w:sz w:val="28"/>
          <w:szCs w:val="28"/>
          <w:bdr w:val="none" w:sz="0" w:space="0" w:color="auto" w:frame="1"/>
          <w:lang w:val="uk-UA"/>
        </w:rPr>
      </w:pPr>
      <w:r w:rsidRPr="00902981">
        <w:rPr>
          <w:rFonts w:ascii="Times New Roman" w:eastAsia="Times New Roman" w:hAnsi="Times New Roman" w:cs="Times New Roman"/>
          <w:b/>
          <w:bCs/>
          <w:i/>
          <w:iCs/>
          <w:noProof/>
          <w:sz w:val="28"/>
          <w:szCs w:val="28"/>
          <w:lang w:val="uk-UA"/>
        </w:rPr>
        <w:drawing>
          <wp:anchor distT="0" distB="0" distL="114300" distR="114300" simplePos="0" relativeHeight="251647488" behindDoc="0" locked="0" layoutInCell="1" allowOverlap="1">
            <wp:simplePos x="0" y="0"/>
            <wp:positionH relativeFrom="column">
              <wp:posOffset>3339465</wp:posOffset>
            </wp:positionH>
            <wp:positionV relativeFrom="paragraph">
              <wp:posOffset>57150</wp:posOffset>
            </wp:positionV>
            <wp:extent cx="2619375" cy="1962150"/>
            <wp:effectExtent l="19050" t="0" r="9525" b="0"/>
            <wp:wrapSquare wrapText="bothSides"/>
            <wp:docPr id="4" name="Рисунок 4" descr="F:\відкритий урок\фото\DSC0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ідкритий урок\фото\DSC04235.JPG"/>
                    <pic:cNvPicPr>
                      <a:picLocks noChangeAspect="1" noChangeArrowheads="1"/>
                    </pic:cNvPicPr>
                  </pic:nvPicPr>
                  <pic:blipFill>
                    <a:blip r:embed="rId17" cstate="print">
                      <a:lum bright="10000" contrast="10000"/>
                    </a:blip>
                    <a:srcRect/>
                    <a:stretch>
                      <a:fillRect/>
                    </a:stretch>
                  </pic:blipFill>
                  <pic:spPr bwMode="auto">
                    <a:xfrm>
                      <a:off x="0" y="0"/>
                      <a:ext cx="2619375" cy="1962150"/>
                    </a:xfrm>
                    <a:prstGeom prst="rect">
                      <a:avLst/>
                    </a:prstGeom>
                    <a:ln>
                      <a:noFill/>
                    </a:ln>
                    <a:effectLst>
                      <a:softEdge rad="112500"/>
                    </a:effectLst>
                  </pic:spPr>
                </pic:pic>
              </a:graphicData>
            </a:graphic>
          </wp:anchor>
        </w:drawing>
      </w:r>
      <w:r w:rsidR="000B4857" w:rsidRPr="00902981">
        <w:rPr>
          <w:rFonts w:ascii="Times New Roman" w:eastAsia="Times New Roman" w:hAnsi="Times New Roman" w:cs="Times New Roman"/>
          <w:b/>
          <w:bCs/>
          <w:i/>
          <w:iCs/>
          <w:sz w:val="28"/>
          <w:szCs w:val="28"/>
          <w:bdr w:val="none" w:sz="0" w:space="0" w:color="auto" w:frame="1"/>
          <w:lang w:val="uk-UA"/>
        </w:rPr>
        <w:t>Практична вправа. </w:t>
      </w:r>
      <w:r w:rsidR="000B4857" w:rsidRPr="00902981">
        <w:rPr>
          <w:rFonts w:ascii="Times New Roman" w:eastAsia="Times New Roman" w:hAnsi="Times New Roman" w:cs="Times New Roman"/>
          <w:i/>
          <w:iCs/>
          <w:sz w:val="28"/>
          <w:szCs w:val="28"/>
          <w:bdr w:val="none" w:sz="0" w:space="0" w:color="auto" w:frame="1"/>
          <w:lang w:val="uk-UA"/>
        </w:rPr>
        <w:t>Зав’язування краватки (метелик).</w:t>
      </w:r>
    </w:p>
    <w:p w:rsidR="000B4857" w:rsidRPr="00902981" w:rsidRDefault="000B4857" w:rsidP="000B7BF7">
      <w:pPr>
        <w:spacing w:after="0" w:line="360" w:lineRule="auto"/>
        <w:ind w:firstLine="709"/>
        <w:jc w:val="both"/>
        <w:rPr>
          <w:rFonts w:ascii="Times New Roman" w:eastAsia="Times New Roman" w:hAnsi="Times New Roman" w:cs="Times New Roman"/>
          <w:b/>
          <w:bCs/>
          <w:i/>
          <w:iCs/>
          <w:sz w:val="28"/>
          <w:szCs w:val="28"/>
          <w:bdr w:val="none" w:sz="0" w:space="0" w:color="auto" w:frame="1"/>
          <w:lang w:val="uk-UA"/>
        </w:rPr>
      </w:pPr>
      <w:r w:rsidRPr="00902981">
        <w:rPr>
          <w:rFonts w:ascii="Times New Roman" w:eastAsia="Times New Roman" w:hAnsi="Times New Roman" w:cs="Times New Roman"/>
          <w:b/>
          <w:bCs/>
          <w:i/>
          <w:iCs/>
          <w:sz w:val="28"/>
          <w:szCs w:val="28"/>
          <w:bdr w:val="none" w:sz="0" w:space="0" w:color="auto" w:frame="1"/>
          <w:lang w:val="uk-UA"/>
        </w:rPr>
        <w:t>Міні-лекція викладача з елементами бесіди.</w:t>
      </w:r>
    </w:p>
    <w:p w:rsidR="00C81076" w:rsidRPr="00902981" w:rsidRDefault="00C81076" w:rsidP="00C81076">
      <w:pPr>
        <w:spacing w:after="0" w:line="360" w:lineRule="auto"/>
        <w:ind w:firstLine="709"/>
        <w:jc w:val="both"/>
        <w:rPr>
          <w:rFonts w:ascii="Times New Roman" w:hAnsi="Times New Roman" w:cs="Times New Roman"/>
          <w:b/>
          <w:sz w:val="28"/>
          <w:szCs w:val="28"/>
          <w:lang w:val="uk-UA"/>
        </w:rPr>
      </w:pPr>
      <w:r w:rsidRPr="00902981">
        <w:rPr>
          <w:rFonts w:ascii="Times New Roman" w:hAnsi="Times New Roman" w:cs="Times New Roman"/>
          <w:b/>
          <w:sz w:val="28"/>
          <w:szCs w:val="28"/>
          <w:lang w:val="uk-UA"/>
        </w:rPr>
        <w:t xml:space="preserve">Сучасний офіціант. </w:t>
      </w:r>
      <w:r w:rsidRPr="00902981">
        <w:rPr>
          <w:rFonts w:ascii="Times New Roman" w:hAnsi="Times New Roman" w:cs="Times New Roman"/>
          <w:sz w:val="28"/>
          <w:szCs w:val="28"/>
          <w:lang w:val="uk-UA"/>
        </w:rPr>
        <w:t>Коли гість заходить в ресторан, то перше, що потрапляє йому на очі – інтер’єр та обслуговуючий персонал. Тому дуже важливо дотримуватися певних правил створення уніформи офіціантів. Одяг та загальний вигляд офіціанта повинен бути ідеально охайним, адже по цьому судять і чистоту ресторану.</w:t>
      </w:r>
    </w:p>
    <w:p w:rsidR="000B4857" w:rsidRPr="00902981" w:rsidRDefault="000B4857" w:rsidP="002069A0">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i/>
          <w:iCs/>
          <w:sz w:val="28"/>
          <w:szCs w:val="28"/>
          <w:bdr w:val="none" w:sz="0" w:space="0" w:color="auto" w:frame="1"/>
          <w:lang w:val="uk-UA"/>
        </w:rPr>
        <w:t>Вибір одягу з урахуванням індивідуальних особливостей:</w:t>
      </w:r>
    </w:p>
    <w:p w:rsidR="000B4857" w:rsidRPr="00902981" w:rsidRDefault="000B4857" w:rsidP="002069A0">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bdr w:val="none" w:sz="0" w:space="0" w:color="auto" w:frame="1"/>
          <w:lang w:val="uk-UA"/>
        </w:rPr>
        <w:t>1)</w:t>
      </w:r>
      <w:r w:rsidR="00F90C1A" w:rsidRPr="00902981">
        <w:rPr>
          <w:rFonts w:ascii="Times New Roman" w:eastAsia="Times New Roman" w:hAnsi="Times New Roman" w:cs="Times New Roman"/>
          <w:sz w:val="28"/>
          <w:szCs w:val="28"/>
          <w:bdr w:val="none" w:sz="0" w:space="0" w:color="auto" w:frame="1"/>
          <w:lang w:val="uk-UA"/>
        </w:rPr>
        <w:t xml:space="preserve"> </w:t>
      </w:r>
      <w:r w:rsidRPr="00902981">
        <w:rPr>
          <w:rFonts w:ascii="Times New Roman" w:eastAsia="Times New Roman" w:hAnsi="Times New Roman" w:cs="Times New Roman"/>
          <w:sz w:val="28"/>
          <w:szCs w:val="28"/>
          <w:bdr w:val="none" w:sz="0" w:space="0" w:color="auto" w:frame="1"/>
          <w:lang w:val="uk-UA"/>
        </w:rPr>
        <w:t>Недоліки фігури добре маскує яскравий, помітний візе</w:t>
      </w:r>
      <w:r w:rsidRPr="00902981">
        <w:rPr>
          <w:rFonts w:ascii="Times New Roman" w:eastAsia="Times New Roman" w:hAnsi="Times New Roman" w:cs="Times New Roman"/>
          <w:sz w:val="28"/>
          <w:szCs w:val="28"/>
          <w:bdr w:val="none" w:sz="0" w:space="0" w:color="auto" w:frame="1"/>
          <w:lang w:val="uk-UA"/>
        </w:rPr>
        <w:softHyphen/>
        <w:t xml:space="preserve">рунок </w:t>
      </w:r>
      <w:r w:rsidR="00997D07" w:rsidRPr="00902981">
        <w:rPr>
          <w:rFonts w:ascii="Times New Roman" w:eastAsia="Times New Roman" w:hAnsi="Times New Roman" w:cs="Times New Roman"/>
          <w:sz w:val="28"/>
          <w:szCs w:val="28"/>
          <w:bdr w:val="none" w:sz="0" w:space="0" w:color="auto" w:frame="1"/>
          <w:lang w:val="uk-UA"/>
        </w:rPr>
        <w:t>˗</w:t>
      </w:r>
      <w:r w:rsidRPr="00902981">
        <w:rPr>
          <w:rFonts w:ascii="Times New Roman" w:eastAsia="Times New Roman" w:hAnsi="Times New Roman" w:cs="Times New Roman"/>
          <w:sz w:val="28"/>
          <w:szCs w:val="28"/>
          <w:bdr w:val="none" w:sz="0" w:space="0" w:color="auto" w:frame="1"/>
          <w:lang w:val="uk-UA"/>
        </w:rPr>
        <w:t xml:space="preserve"> він заважає роздивитися пропорції тіла, помітити надмірно широку талію чи сутулість.</w:t>
      </w:r>
    </w:p>
    <w:p w:rsidR="000B4857" w:rsidRPr="00902981" w:rsidRDefault="000B4857" w:rsidP="002069A0">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bdr w:val="none" w:sz="0" w:space="0" w:color="auto" w:frame="1"/>
          <w:lang w:val="uk-UA"/>
        </w:rPr>
        <w:t>2)</w:t>
      </w:r>
      <w:r w:rsidR="00F90C1A" w:rsidRPr="00902981">
        <w:rPr>
          <w:rFonts w:ascii="Times New Roman" w:eastAsia="Times New Roman" w:hAnsi="Times New Roman" w:cs="Times New Roman"/>
          <w:sz w:val="28"/>
          <w:szCs w:val="28"/>
          <w:bdr w:val="none" w:sz="0" w:space="0" w:color="auto" w:frame="1"/>
          <w:lang w:val="uk-UA"/>
        </w:rPr>
        <w:t xml:space="preserve"> </w:t>
      </w:r>
      <w:r w:rsidRPr="00902981">
        <w:rPr>
          <w:rFonts w:ascii="Times New Roman" w:eastAsia="Times New Roman" w:hAnsi="Times New Roman" w:cs="Times New Roman"/>
          <w:sz w:val="28"/>
          <w:szCs w:val="28"/>
          <w:bdr w:val="none" w:sz="0" w:space="0" w:color="auto" w:frame="1"/>
          <w:lang w:val="uk-UA"/>
        </w:rPr>
        <w:t>Високим жінкам не бажано носити дуже малень</w:t>
      </w:r>
      <w:r w:rsidR="00F90C1A" w:rsidRPr="00902981">
        <w:rPr>
          <w:rFonts w:ascii="Times New Roman" w:eastAsia="Times New Roman" w:hAnsi="Times New Roman" w:cs="Times New Roman"/>
          <w:sz w:val="28"/>
          <w:szCs w:val="28"/>
          <w:bdr w:val="none" w:sz="0" w:space="0" w:color="auto" w:frame="1"/>
          <w:lang w:val="uk-UA"/>
        </w:rPr>
        <w:t>кі сумочки, а мініатюрним ˗</w:t>
      </w:r>
      <w:r w:rsidRPr="00902981">
        <w:rPr>
          <w:rFonts w:ascii="Times New Roman" w:eastAsia="Times New Roman" w:hAnsi="Times New Roman" w:cs="Times New Roman"/>
          <w:sz w:val="28"/>
          <w:szCs w:val="28"/>
          <w:bdr w:val="none" w:sz="0" w:space="0" w:color="auto" w:frame="1"/>
          <w:lang w:val="uk-UA"/>
        </w:rPr>
        <w:t xml:space="preserve"> надто великі.</w:t>
      </w:r>
    </w:p>
    <w:p w:rsidR="000B4857" w:rsidRPr="00902981" w:rsidRDefault="002069A0" w:rsidP="002069A0">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noProof/>
          <w:sz w:val="28"/>
          <w:szCs w:val="28"/>
          <w:lang w:val="uk-UA"/>
        </w:rPr>
        <w:drawing>
          <wp:anchor distT="0" distB="0" distL="114300" distR="114300" simplePos="0" relativeHeight="251651584" behindDoc="0" locked="0" layoutInCell="1" allowOverlap="1">
            <wp:simplePos x="0" y="0"/>
            <wp:positionH relativeFrom="column">
              <wp:posOffset>3253740</wp:posOffset>
            </wp:positionH>
            <wp:positionV relativeFrom="paragraph">
              <wp:posOffset>314325</wp:posOffset>
            </wp:positionV>
            <wp:extent cx="2700655" cy="1952625"/>
            <wp:effectExtent l="19050" t="0" r="4445" b="0"/>
            <wp:wrapSquare wrapText="bothSides"/>
            <wp:docPr id="5" name="Рисунок 4" descr="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2.JPG"/>
                    <pic:cNvPicPr/>
                  </pic:nvPicPr>
                  <pic:blipFill>
                    <a:blip r:embed="rId18" cstate="print"/>
                    <a:srcRect l="11082" t="16667"/>
                    <a:stretch>
                      <a:fillRect/>
                    </a:stretch>
                  </pic:blipFill>
                  <pic:spPr>
                    <a:xfrm>
                      <a:off x="0" y="0"/>
                      <a:ext cx="2700655" cy="1952625"/>
                    </a:xfrm>
                    <a:prstGeom prst="rect">
                      <a:avLst/>
                    </a:prstGeom>
                    <a:ln>
                      <a:noFill/>
                    </a:ln>
                    <a:effectLst>
                      <a:softEdge rad="112500"/>
                    </a:effectLst>
                  </pic:spPr>
                </pic:pic>
              </a:graphicData>
            </a:graphic>
          </wp:anchor>
        </w:drawing>
      </w:r>
      <w:r w:rsidR="000B4857" w:rsidRPr="00902981">
        <w:rPr>
          <w:rFonts w:ascii="Times New Roman" w:eastAsia="Times New Roman" w:hAnsi="Times New Roman" w:cs="Times New Roman"/>
          <w:sz w:val="28"/>
          <w:szCs w:val="28"/>
          <w:bdr w:val="none" w:sz="0" w:space="0" w:color="auto" w:frame="1"/>
          <w:lang w:val="uk-UA"/>
        </w:rPr>
        <w:t>3)</w:t>
      </w:r>
      <w:r w:rsidR="00F90C1A" w:rsidRPr="00902981">
        <w:rPr>
          <w:rFonts w:ascii="Times New Roman" w:eastAsia="Times New Roman" w:hAnsi="Times New Roman" w:cs="Times New Roman"/>
          <w:sz w:val="28"/>
          <w:szCs w:val="28"/>
          <w:bdr w:val="none" w:sz="0" w:space="0" w:color="auto" w:frame="1"/>
          <w:lang w:val="uk-UA"/>
        </w:rPr>
        <w:t xml:space="preserve"> </w:t>
      </w:r>
      <w:r w:rsidR="000B4857" w:rsidRPr="00902981">
        <w:rPr>
          <w:rFonts w:ascii="Times New Roman" w:eastAsia="Times New Roman" w:hAnsi="Times New Roman" w:cs="Times New Roman"/>
          <w:sz w:val="28"/>
          <w:szCs w:val="28"/>
          <w:bdr w:val="none" w:sz="0" w:space="0" w:color="auto" w:frame="1"/>
          <w:lang w:val="uk-UA"/>
        </w:rPr>
        <w:t>Повні жінки, як і чоловіки, виглядають стрункішими в одязі у вертикальну смужку.</w:t>
      </w:r>
    </w:p>
    <w:p w:rsidR="000B4857" w:rsidRPr="00902981" w:rsidRDefault="000B4857" w:rsidP="002069A0">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bdr w:val="none" w:sz="0" w:space="0" w:color="auto" w:frame="1"/>
          <w:lang w:val="uk-UA"/>
        </w:rPr>
        <w:t>4)</w:t>
      </w:r>
      <w:r w:rsidR="00F90C1A" w:rsidRPr="00902981">
        <w:rPr>
          <w:rFonts w:ascii="Times New Roman" w:eastAsia="Times New Roman" w:hAnsi="Times New Roman" w:cs="Times New Roman"/>
          <w:sz w:val="28"/>
          <w:szCs w:val="28"/>
          <w:bdr w:val="none" w:sz="0" w:space="0" w:color="auto" w:frame="1"/>
          <w:lang w:val="uk-UA"/>
        </w:rPr>
        <w:t xml:space="preserve"> </w:t>
      </w:r>
      <w:r w:rsidRPr="00902981">
        <w:rPr>
          <w:rFonts w:ascii="Times New Roman" w:eastAsia="Times New Roman" w:hAnsi="Times New Roman" w:cs="Times New Roman"/>
          <w:sz w:val="28"/>
          <w:szCs w:val="28"/>
          <w:bdr w:val="none" w:sz="0" w:space="0" w:color="auto" w:frame="1"/>
          <w:lang w:val="uk-UA"/>
        </w:rPr>
        <w:t>Худорлявим жінкам краще носити пишні спідниці.</w:t>
      </w:r>
    </w:p>
    <w:p w:rsidR="00B6622E" w:rsidRPr="00902981" w:rsidRDefault="000B4857" w:rsidP="002069A0">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sz w:val="28"/>
          <w:szCs w:val="28"/>
          <w:bdr w:val="none" w:sz="0" w:space="0" w:color="auto" w:frame="1"/>
          <w:lang w:val="uk-UA"/>
        </w:rPr>
        <w:t>5)</w:t>
      </w:r>
      <w:r w:rsidR="00F90C1A" w:rsidRPr="00902981">
        <w:rPr>
          <w:rFonts w:ascii="Times New Roman" w:eastAsia="Times New Roman" w:hAnsi="Times New Roman" w:cs="Times New Roman"/>
          <w:sz w:val="28"/>
          <w:szCs w:val="28"/>
          <w:bdr w:val="none" w:sz="0" w:space="0" w:color="auto" w:frame="1"/>
          <w:lang w:val="uk-UA"/>
        </w:rPr>
        <w:t xml:space="preserve"> </w:t>
      </w:r>
      <w:r w:rsidRPr="00902981">
        <w:rPr>
          <w:rFonts w:ascii="Times New Roman" w:eastAsia="Times New Roman" w:hAnsi="Times New Roman" w:cs="Times New Roman"/>
          <w:sz w:val="28"/>
          <w:szCs w:val="28"/>
          <w:bdr w:val="none" w:sz="0" w:space="0" w:color="auto" w:frame="1"/>
          <w:lang w:val="uk-UA"/>
        </w:rPr>
        <w:t>Одяг повинен відповідати віку і характеру.</w:t>
      </w:r>
    </w:p>
    <w:p w:rsidR="000B4857" w:rsidRPr="00902981" w:rsidRDefault="009F091C"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i/>
          <w:iCs/>
          <w:sz w:val="28"/>
          <w:szCs w:val="28"/>
          <w:bdr w:val="none" w:sz="0" w:space="0" w:color="auto" w:frame="1"/>
          <w:lang w:val="uk-UA"/>
        </w:rPr>
        <w:t>Заслуховування повідомлень учнів</w:t>
      </w:r>
      <w:r w:rsidR="000B4857" w:rsidRPr="00902981">
        <w:rPr>
          <w:rFonts w:ascii="Times New Roman" w:eastAsia="Times New Roman" w:hAnsi="Times New Roman" w:cs="Times New Roman"/>
          <w:b/>
          <w:bCs/>
          <w:i/>
          <w:iCs/>
          <w:sz w:val="28"/>
          <w:szCs w:val="28"/>
          <w:bdr w:val="none" w:sz="0" w:space="0" w:color="auto" w:frame="1"/>
          <w:lang w:val="uk-UA"/>
        </w:rPr>
        <w:t>.</w:t>
      </w:r>
    </w:p>
    <w:p w:rsidR="00B6622E" w:rsidRPr="00902981" w:rsidRDefault="000B4857" w:rsidP="00F90C1A">
      <w:pPr>
        <w:spacing w:after="0" w:line="360" w:lineRule="auto"/>
        <w:ind w:firstLine="709"/>
        <w:jc w:val="both"/>
        <w:rPr>
          <w:rFonts w:ascii="Times New Roman" w:eastAsia="Times New Roman" w:hAnsi="Times New Roman" w:cs="Times New Roman"/>
          <w:i/>
          <w:iCs/>
          <w:sz w:val="28"/>
          <w:szCs w:val="28"/>
          <w:bdr w:val="none" w:sz="0" w:space="0" w:color="auto" w:frame="1"/>
          <w:lang w:val="uk-UA"/>
        </w:rPr>
      </w:pPr>
      <w:r w:rsidRPr="00902981">
        <w:rPr>
          <w:rFonts w:ascii="Times New Roman" w:eastAsia="Times New Roman" w:hAnsi="Times New Roman" w:cs="Times New Roman"/>
          <w:i/>
          <w:iCs/>
          <w:sz w:val="28"/>
          <w:szCs w:val="28"/>
          <w:bdr w:val="none" w:sz="0" w:space="0" w:color="auto" w:frame="1"/>
          <w:lang w:val="uk-UA"/>
        </w:rPr>
        <w:t>Як змінює нашу зовнішність одяг різних кольорів.</w:t>
      </w:r>
    </w:p>
    <w:p w:rsidR="00902981" w:rsidRDefault="00902981" w:rsidP="000B7BF7">
      <w:pPr>
        <w:spacing w:after="0" w:line="360" w:lineRule="auto"/>
        <w:ind w:firstLine="709"/>
        <w:jc w:val="both"/>
        <w:rPr>
          <w:rFonts w:ascii="Times New Roman" w:eastAsia="Times New Roman" w:hAnsi="Times New Roman" w:cs="Times New Roman"/>
          <w:b/>
          <w:bCs/>
          <w:sz w:val="28"/>
          <w:szCs w:val="28"/>
          <w:u w:val="single"/>
          <w:bdr w:val="none" w:sz="0" w:space="0" w:color="auto" w:frame="1"/>
          <w:lang w:val="uk-UA"/>
        </w:rPr>
      </w:pPr>
    </w:p>
    <w:p w:rsidR="000B4857" w:rsidRPr="00902981" w:rsidRDefault="000B4857"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lastRenderedPageBreak/>
        <w:t xml:space="preserve">VІ. Узагальнення </w:t>
      </w:r>
      <w:r w:rsidR="00A758F8" w:rsidRPr="00902981">
        <w:rPr>
          <w:rFonts w:ascii="Times New Roman" w:eastAsia="Times New Roman" w:hAnsi="Times New Roman" w:cs="Times New Roman"/>
          <w:b/>
          <w:bCs/>
          <w:sz w:val="28"/>
          <w:szCs w:val="28"/>
          <w:u w:val="single"/>
          <w:bdr w:val="none" w:sz="0" w:space="0" w:color="auto" w:frame="1"/>
          <w:lang w:val="uk-UA"/>
        </w:rPr>
        <w:t xml:space="preserve">і систематизація </w:t>
      </w:r>
      <w:r w:rsidRPr="00902981">
        <w:rPr>
          <w:rFonts w:ascii="Times New Roman" w:eastAsia="Times New Roman" w:hAnsi="Times New Roman" w:cs="Times New Roman"/>
          <w:b/>
          <w:bCs/>
          <w:sz w:val="28"/>
          <w:szCs w:val="28"/>
          <w:u w:val="single"/>
          <w:bdr w:val="none" w:sz="0" w:space="0" w:color="auto" w:frame="1"/>
          <w:lang w:val="uk-UA"/>
        </w:rPr>
        <w:t>вивченого матеріалу.</w:t>
      </w:r>
    </w:p>
    <w:p w:rsidR="000B4857" w:rsidRPr="00902981" w:rsidRDefault="000B4857"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bdr w:val="none" w:sz="0" w:space="0" w:color="auto" w:frame="1"/>
          <w:lang w:val="uk-UA"/>
        </w:rPr>
        <w:t xml:space="preserve">Інтерактивна вправа </w:t>
      </w:r>
      <w:r w:rsidR="009F091C" w:rsidRPr="00902981">
        <w:rPr>
          <w:rFonts w:ascii="Times New Roman" w:eastAsia="Times New Roman" w:hAnsi="Times New Roman" w:cs="Times New Roman"/>
          <w:b/>
          <w:bCs/>
          <w:sz w:val="28"/>
          <w:szCs w:val="28"/>
          <w:bdr w:val="none" w:sz="0" w:space="0" w:color="auto" w:frame="1"/>
          <w:lang w:val="uk-UA"/>
        </w:rPr>
        <w:t>“М</w:t>
      </w:r>
      <w:r w:rsidRPr="00902981">
        <w:rPr>
          <w:rFonts w:ascii="Times New Roman" w:eastAsia="Times New Roman" w:hAnsi="Times New Roman" w:cs="Times New Roman"/>
          <w:b/>
          <w:bCs/>
          <w:sz w:val="28"/>
          <w:szCs w:val="28"/>
          <w:bdr w:val="none" w:sz="0" w:space="0" w:color="auto" w:frame="1"/>
          <w:lang w:val="uk-UA"/>
        </w:rPr>
        <w:t>ікрофон</w:t>
      </w:r>
      <w:r w:rsidR="009F091C" w:rsidRPr="00902981">
        <w:rPr>
          <w:rFonts w:ascii="Times New Roman" w:eastAsia="Times New Roman" w:hAnsi="Times New Roman" w:cs="Times New Roman"/>
          <w:b/>
          <w:bCs/>
          <w:sz w:val="28"/>
          <w:szCs w:val="28"/>
          <w:bdr w:val="none" w:sz="0" w:space="0" w:color="auto" w:frame="1"/>
          <w:lang w:val="uk-UA"/>
        </w:rPr>
        <w:t>”</w:t>
      </w:r>
      <w:r w:rsidRPr="00902981">
        <w:rPr>
          <w:rFonts w:ascii="Times New Roman" w:eastAsia="Times New Roman" w:hAnsi="Times New Roman" w:cs="Times New Roman"/>
          <w:b/>
          <w:bCs/>
          <w:sz w:val="28"/>
          <w:szCs w:val="28"/>
          <w:bdr w:val="none" w:sz="0" w:space="0" w:color="auto" w:frame="1"/>
          <w:lang w:val="uk-UA"/>
        </w:rPr>
        <w:t>:</w:t>
      </w:r>
    </w:p>
    <w:p w:rsidR="000B4857" w:rsidRPr="00902981" w:rsidRDefault="0056082D" w:rsidP="00A47011">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bdr w:val="none" w:sz="0" w:space="0" w:color="auto" w:frame="1"/>
          <w:lang w:val="uk-UA"/>
        </w:rPr>
        <w:t xml:space="preserve">˗ </w:t>
      </w:r>
      <w:r w:rsidR="000B4857" w:rsidRPr="00902981">
        <w:rPr>
          <w:rFonts w:ascii="Times New Roman" w:eastAsia="Times New Roman" w:hAnsi="Times New Roman" w:cs="Times New Roman"/>
          <w:i/>
          <w:iCs/>
          <w:sz w:val="28"/>
          <w:szCs w:val="28"/>
          <w:bdr w:val="none" w:sz="0" w:space="0" w:color="auto" w:frame="1"/>
          <w:lang w:val="uk-UA"/>
        </w:rPr>
        <w:t>Сьогоднішній урок був для мене корисним, тому що...</w:t>
      </w:r>
    </w:p>
    <w:p w:rsidR="000B4857" w:rsidRPr="00902981" w:rsidRDefault="0056082D"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t xml:space="preserve">VII. </w:t>
      </w:r>
      <w:r w:rsidR="000B4857" w:rsidRPr="00902981">
        <w:rPr>
          <w:rFonts w:ascii="Times New Roman" w:eastAsia="Times New Roman" w:hAnsi="Times New Roman" w:cs="Times New Roman"/>
          <w:b/>
          <w:bCs/>
          <w:sz w:val="28"/>
          <w:szCs w:val="28"/>
          <w:u w:val="single"/>
          <w:bdr w:val="none" w:sz="0" w:space="0" w:color="auto" w:frame="1"/>
          <w:lang w:val="uk-UA"/>
        </w:rPr>
        <w:t>Підбиття підсумків уроку.</w:t>
      </w:r>
    </w:p>
    <w:p w:rsidR="000B4857" w:rsidRPr="00902981" w:rsidRDefault="000B4857"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bdr w:val="none" w:sz="0" w:space="0" w:color="auto" w:frame="1"/>
          <w:lang w:val="uk-UA"/>
        </w:rPr>
        <w:t>Заключне слово викладача.</w:t>
      </w:r>
    </w:p>
    <w:p w:rsidR="000B4857" w:rsidRPr="00902981" w:rsidRDefault="00F90C1A"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sz w:val="28"/>
          <w:szCs w:val="28"/>
          <w:bdr w:val="none" w:sz="0" w:space="0" w:color="auto" w:frame="1"/>
          <w:lang w:val="uk-UA"/>
        </w:rPr>
        <w:t>Пам’</w:t>
      </w:r>
      <w:r w:rsidR="000B4857" w:rsidRPr="00902981">
        <w:rPr>
          <w:rFonts w:ascii="Times New Roman" w:eastAsia="Times New Roman" w:hAnsi="Times New Roman" w:cs="Times New Roman"/>
          <w:sz w:val="28"/>
          <w:szCs w:val="28"/>
          <w:bdr w:val="none" w:sz="0" w:space="0" w:color="auto" w:frame="1"/>
          <w:lang w:val="uk-UA"/>
        </w:rPr>
        <w:t>ятайте і про те, що в поняття стилю входить не тільки зовнішній вигляд. Хода, мова, манера триматися, можуть підкреслити той образ, який ви бажаєте створити, але можуть і зруйнувати його.</w:t>
      </w:r>
    </w:p>
    <w:p w:rsidR="000B4857" w:rsidRPr="00902981" w:rsidRDefault="002069A0" w:rsidP="002069A0">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noProof/>
          <w:sz w:val="28"/>
          <w:szCs w:val="28"/>
          <w:lang w:val="uk-UA"/>
        </w:rPr>
        <w:drawing>
          <wp:anchor distT="0" distB="0" distL="114300" distR="114300" simplePos="0" relativeHeight="251652608" behindDoc="1" locked="0" layoutInCell="1" allowOverlap="1">
            <wp:simplePos x="0" y="0"/>
            <wp:positionH relativeFrom="column">
              <wp:posOffset>-22860</wp:posOffset>
            </wp:positionH>
            <wp:positionV relativeFrom="paragraph">
              <wp:posOffset>527685</wp:posOffset>
            </wp:positionV>
            <wp:extent cx="2588260" cy="1943100"/>
            <wp:effectExtent l="19050" t="0" r="2540" b="0"/>
            <wp:wrapTight wrapText="bothSides">
              <wp:wrapPolygon edited="0">
                <wp:start x="636" y="0"/>
                <wp:lineTo x="-159" y="1482"/>
                <wp:lineTo x="-159" y="20329"/>
                <wp:lineTo x="477" y="21388"/>
                <wp:lineTo x="636" y="21388"/>
                <wp:lineTo x="20826" y="21388"/>
                <wp:lineTo x="20985" y="21388"/>
                <wp:lineTo x="21621" y="20541"/>
                <wp:lineTo x="21621" y="1482"/>
                <wp:lineTo x="21303" y="212"/>
                <wp:lineTo x="20826" y="0"/>
                <wp:lineTo x="636" y="0"/>
              </wp:wrapPolygon>
            </wp:wrapTight>
            <wp:docPr id="6" name="Рисунок 5" descr="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3.JPG"/>
                    <pic:cNvPicPr/>
                  </pic:nvPicPr>
                  <pic:blipFill>
                    <a:blip r:embed="rId19" cstate="print"/>
                    <a:stretch>
                      <a:fillRect/>
                    </a:stretch>
                  </pic:blipFill>
                  <pic:spPr>
                    <a:xfrm>
                      <a:off x="0" y="0"/>
                      <a:ext cx="2588260" cy="1943100"/>
                    </a:xfrm>
                    <a:prstGeom prst="rect">
                      <a:avLst/>
                    </a:prstGeom>
                    <a:ln>
                      <a:noFill/>
                    </a:ln>
                    <a:effectLst>
                      <a:softEdge rad="112500"/>
                    </a:effectLst>
                  </pic:spPr>
                </pic:pic>
              </a:graphicData>
            </a:graphic>
          </wp:anchor>
        </w:drawing>
      </w:r>
      <w:r w:rsidR="00F90C1A" w:rsidRPr="00902981">
        <w:rPr>
          <w:rFonts w:ascii="Times New Roman" w:eastAsia="Times New Roman" w:hAnsi="Times New Roman" w:cs="Times New Roman"/>
          <w:sz w:val="28"/>
          <w:szCs w:val="28"/>
          <w:bdr w:val="none" w:sz="0" w:space="0" w:color="auto" w:frame="1"/>
          <w:lang w:val="uk-UA"/>
        </w:rPr>
        <w:t>Відома народна мудрість “</w:t>
      </w:r>
      <w:r w:rsidR="000B4857" w:rsidRPr="00902981">
        <w:rPr>
          <w:rFonts w:ascii="Times New Roman" w:eastAsia="Times New Roman" w:hAnsi="Times New Roman" w:cs="Times New Roman"/>
          <w:sz w:val="28"/>
          <w:szCs w:val="28"/>
          <w:bdr w:val="none" w:sz="0" w:space="0" w:color="auto" w:frame="1"/>
          <w:lang w:val="uk-UA"/>
        </w:rPr>
        <w:t>По одягу зустрічають, по розуму проводж</w:t>
      </w:r>
      <w:r w:rsidR="00F90C1A" w:rsidRPr="00902981">
        <w:rPr>
          <w:rFonts w:ascii="Times New Roman" w:eastAsia="Times New Roman" w:hAnsi="Times New Roman" w:cs="Times New Roman"/>
          <w:sz w:val="28"/>
          <w:szCs w:val="28"/>
          <w:bdr w:val="none" w:sz="0" w:space="0" w:color="auto" w:frame="1"/>
          <w:lang w:val="uk-UA"/>
        </w:rPr>
        <w:t>ають”</w:t>
      </w:r>
      <w:r w:rsidR="000B4857" w:rsidRPr="00902981">
        <w:rPr>
          <w:rFonts w:ascii="Times New Roman" w:eastAsia="Times New Roman" w:hAnsi="Times New Roman" w:cs="Times New Roman"/>
          <w:sz w:val="28"/>
          <w:szCs w:val="28"/>
          <w:bdr w:val="none" w:sz="0" w:space="0" w:color="auto" w:frame="1"/>
          <w:lang w:val="uk-UA"/>
        </w:rPr>
        <w:t xml:space="preserve"> підтверджує, що зовнішній вигляд не є самодостатнім у формуванні сприятливого іміджу людини. Він не може компенсувати духовну та інтелектуальну бідність, відсутність гарних манер, неосвіченість. Однак, відповідність зовнішнього вигляду офіційному ста</w:t>
      </w:r>
      <w:r w:rsidR="00F90C1A" w:rsidRPr="00902981">
        <w:rPr>
          <w:rFonts w:ascii="Times New Roman" w:eastAsia="Times New Roman" w:hAnsi="Times New Roman" w:cs="Times New Roman"/>
          <w:sz w:val="28"/>
          <w:szCs w:val="28"/>
          <w:bdr w:val="none" w:sz="0" w:space="0" w:color="auto" w:frame="1"/>
          <w:lang w:val="uk-UA"/>
        </w:rPr>
        <w:t>тусу особи ˗</w:t>
      </w:r>
      <w:r w:rsidR="000B4857" w:rsidRPr="00902981">
        <w:rPr>
          <w:rFonts w:ascii="Times New Roman" w:eastAsia="Times New Roman" w:hAnsi="Times New Roman" w:cs="Times New Roman"/>
          <w:sz w:val="28"/>
          <w:szCs w:val="28"/>
          <w:bdr w:val="none" w:sz="0" w:space="0" w:color="auto" w:frame="1"/>
          <w:lang w:val="uk-UA"/>
        </w:rPr>
        <w:t xml:space="preserve"> один із важливих, хоч і не основних показників його культури.</w:t>
      </w:r>
    </w:p>
    <w:p w:rsidR="000B4857" w:rsidRPr="00902981" w:rsidRDefault="000B4857" w:rsidP="002069A0">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t>VII</w:t>
      </w:r>
      <w:r w:rsidR="00A758F8" w:rsidRPr="00902981">
        <w:rPr>
          <w:rFonts w:ascii="Times New Roman" w:eastAsia="Times New Roman" w:hAnsi="Times New Roman" w:cs="Times New Roman"/>
          <w:b/>
          <w:bCs/>
          <w:sz w:val="28"/>
          <w:szCs w:val="28"/>
          <w:u w:val="single"/>
          <w:bdr w:val="none" w:sz="0" w:space="0" w:color="auto" w:frame="1"/>
          <w:lang w:val="uk-UA"/>
        </w:rPr>
        <w:t>І</w:t>
      </w:r>
      <w:r w:rsidRPr="00902981">
        <w:rPr>
          <w:rFonts w:ascii="Times New Roman" w:eastAsia="Times New Roman" w:hAnsi="Times New Roman" w:cs="Times New Roman"/>
          <w:b/>
          <w:bCs/>
          <w:sz w:val="28"/>
          <w:szCs w:val="28"/>
          <w:u w:val="single"/>
          <w:bdr w:val="none" w:sz="0" w:space="0" w:color="auto" w:frame="1"/>
          <w:lang w:val="uk-UA"/>
        </w:rPr>
        <w:t>. Оцінювання учнів. </w:t>
      </w:r>
      <w:r w:rsidRPr="00902981">
        <w:rPr>
          <w:rFonts w:ascii="Times New Roman" w:eastAsia="Times New Roman" w:hAnsi="Times New Roman" w:cs="Times New Roman"/>
          <w:i/>
          <w:iCs/>
          <w:color w:val="000000" w:themeColor="text1"/>
          <w:sz w:val="28"/>
          <w:szCs w:val="28"/>
          <w:bdr w:val="none" w:sz="0" w:space="0" w:color="auto" w:frame="1"/>
          <w:lang w:val="uk-UA"/>
        </w:rPr>
        <w:t>Оголошення і коментар оцінок</w:t>
      </w:r>
      <w:r w:rsidR="002069A0" w:rsidRPr="00902981">
        <w:rPr>
          <w:rFonts w:ascii="Times New Roman" w:eastAsia="Times New Roman" w:hAnsi="Times New Roman" w:cs="Times New Roman"/>
          <w:i/>
          <w:iCs/>
          <w:color w:val="000000" w:themeColor="text1"/>
          <w:sz w:val="28"/>
          <w:szCs w:val="28"/>
          <w:bdr w:val="none" w:sz="0" w:space="0" w:color="auto" w:frame="1"/>
          <w:lang w:val="uk-UA"/>
        </w:rPr>
        <w:t xml:space="preserve"> викладачем</w:t>
      </w:r>
      <w:r w:rsidRPr="00902981">
        <w:rPr>
          <w:rFonts w:ascii="Times New Roman" w:eastAsia="Times New Roman" w:hAnsi="Times New Roman" w:cs="Times New Roman"/>
          <w:i/>
          <w:iCs/>
          <w:color w:val="000000" w:themeColor="text1"/>
          <w:sz w:val="28"/>
          <w:szCs w:val="28"/>
          <w:bdr w:val="none" w:sz="0" w:space="0" w:color="auto" w:frame="1"/>
          <w:lang w:val="uk-UA"/>
        </w:rPr>
        <w:t>.</w:t>
      </w:r>
    </w:p>
    <w:p w:rsidR="000B4857" w:rsidRPr="00902981" w:rsidRDefault="00A758F8"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b/>
          <w:bCs/>
          <w:sz w:val="28"/>
          <w:szCs w:val="28"/>
          <w:u w:val="single"/>
          <w:bdr w:val="none" w:sz="0" w:space="0" w:color="auto" w:frame="1"/>
          <w:lang w:val="uk-UA"/>
        </w:rPr>
        <w:t>ІV</w:t>
      </w:r>
      <w:r w:rsidR="000B4857" w:rsidRPr="00902981">
        <w:rPr>
          <w:rFonts w:ascii="Times New Roman" w:eastAsia="Times New Roman" w:hAnsi="Times New Roman" w:cs="Times New Roman"/>
          <w:b/>
          <w:bCs/>
          <w:sz w:val="28"/>
          <w:szCs w:val="28"/>
          <w:u w:val="single"/>
          <w:bdr w:val="none" w:sz="0" w:space="0" w:color="auto" w:frame="1"/>
          <w:lang w:val="uk-UA"/>
        </w:rPr>
        <w:t>. Домашнє завдання.</w:t>
      </w:r>
    </w:p>
    <w:p w:rsidR="000B4857" w:rsidRPr="00902981" w:rsidRDefault="000B4857" w:rsidP="000B7BF7">
      <w:pPr>
        <w:spacing w:after="0" w:line="360" w:lineRule="auto"/>
        <w:ind w:firstLine="709"/>
        <w:jc w:val="both"/>
        <w:rPr>
          <w:rFonts w:ascii="Times New Roman" w:eastAsia="Times New Roman" w:hAnsi="Times New Roman" w:cs="Times New Roman"/>
          <w:sz w:val="28"/>
          <w:szCs w:val="28"/>
          <w:lang w:val="uk-UA"/>
        </w:rPr>
      </w:pPr>
      <w:r w:rsidRPr="00902981">
        <w:rPr>
          <w:rFonts w:ascii="Times New Roman" w:eastAsia="Times New Roman" w:hAnsi="Times New Roman" w:cs="Times New Roman"/>
          <w:iCs/>
          <w:sz w:val="28"/>
          <w:szCs w:val="28"/>
          <w:bdr w:val="none" w:sz="0" w:space="0" w:color="auto" w:frame="1"/>
          <w:lang w:val="uk-UA"/>
        </w:rPr>
        <w:t>Повторити та узагальнити матеріал з тем</w:t>
      </w:r>
      <w:r w:rsidR="00C333DC" w:rsidRPr="00902981">
        <w:rPr>
          <w:rFonts w:ascii="Times New Roman" w:eastAsia="Times New Roman" w:hAnsi="Times New Roman" w:cs="Times New Roman"/>
          <w:iCs/>
          <w:sz w:val="28"/>
          <w:szCs w:val="28"/>
          <w:bdr w:val="none" w:sz="0" w:space="0" w:color="auto" w:frame="1"/>
          <w:lang w:val="uk-UA"/>
        </w:rPr>
        <w:t>и №5 «Професійний імідж. Значення зовнішнього вигляду</w:t>
      </w:r>
      <w:r w:rsidRPr="00902981">
        <w:rPr>
          <w:rFonts w:ascii="Times New Roman" w:eastAsia="Times New Roman" w:hAnsi="Times New Roman" w:cs="Times New Roman"/>
          <w:iCs/>
          <w:sz w:val="28"/>
          <w:szCs w:val="28"/>
          <w:bdr w:val="none" w:sz="0" w:space="0" w:color="auto" w:frame="1"/>
          <w:lang w:val="uk-UA"/>
        </w:rPr>
        <w:t>».</w:t>
      </w:r>
    </w:p>
    <w:p w:rsidR="00C2713F" w:rsidRPr="00902981" w:rsidRDefault="00C2713F" w:rsidP="000B7BF7">
      <w:pPr>
        <w:spacing w:after="0" w:line="360" w:lineRule="auto"/>
        <w:ind w:firstLine="709"/>
        <w:jc w:val="both"/>
        <w:rPr>
          <w:rFonts w:ascii="Times New Roman" w:hAnsi="Times New Roman" w:cs="Times New Roman"/>
          <w:sz w:val="28"/>
          <w:szCs w:val="28"/>
          <w:lang w:val="uk-UA"/>
        </w:rPr>
      </w:pPr>
    </w:p>
    <w:p w:rsidR="00F90C1A" w:rsidRPr="00902981" w:rsidRDefault="00F90C1A" w:rsidP="000B7BF7">
      <w:pPr>
        <w:spacing w:after="0" w:line="360" w:lineRule="auto"/>
        <w:ind w:firstLine="709"/>
        <w:jc w:val="both"/>
        <w:rPr>
          <w:rFonts w:ascii="Times New Roman" w:hAnsi="Times New Roman" w:cs="Times New Roman"/>
          <w:sz w:val="28"/>
          <w:szCs w:val="28"/>
          <w:lang w:val="uk-UA"/>
        </w:rPr>
        <w:sectPr w:rsidR="00F90C1A" w:rsidRPr="00902981" w:rsidSect="008E65B7">
          <w:pgSz w:w="11906" w:h="16838"/>
          <w:pgMar w:top="1134" w:right="850" w:bottom="1134" w:left="1701" w:header="708" w:footer="287" w:gutter="0"/>
          <w:cols w:space="708"/>
          <w:docGrid w:linePitch="360"/>
        </w:sectPr>
      </w:pPr>
    </w:p>
    <w:p w:rsidR="00D84E2E" w:rsidRPr="00902981" w:rsidRDefault="00D84E2E" w:rsidP="00D84E2E">
      <w:pPr>
        <w:spacing w:after="0" w:line="360" w:lineRule="auto"/>
        <w:ind w:firstLine="709"/>
        <w:jc w:val="center"/>
        <w:rPr>
          <w:rFonts w:ascii="Times New Roman" w:eastAsia="Times New Roman" w:hAnsi="Times New Roman" w:cs="Times New Roman"/>
          <w:b/>
          <w:bCs/>
          <w:sz w:val="28"/>
          <w:szCs w:val="28"/>
          <w:bdr w:val="none" w:sz="0" w:space="0" w:color="auto" w:frame="1"/>
          <w:lang w:val="uk-UA"/>
        </w:rPr>
      </w:pPr>
      <w:r w:rsidRPr="00902981">
        <w:rPr>
          <w:rFonts w:ascii="Times New Roman" w:eastAsia="Times New Roman" w:hAnsi="Times New Roman" w:cs="Times New Roman"/>
          <w:b/>
          <w:bCs/>
          <w:sz w:val="28"/>
          <w:szCs w:val="28"/>
          <w:bdr w:val="none" w:sz="0" w:space="0" w:color="auto" w:frame="1"/>
          <w:lang w:val="uk-UA"/>
        </w:rPr>
        <w:lastRenderedPageBreak/>
        <w:t>ВИСНОВКИ</w:t>
      </w:r>
    </w:p>
    <w:p w:rsidR="00D84E2E" w:rsidRPr="00902981" w:rsidRDefault="00D84E2E" w:rsidP="00D84E2E">
      <w:pPr>
        <w:pStyle w:val="a5"/>
        <w:shd w:val="clear" w:color="auto" w:fill="FFFFFF"/>
        <w:spacing w:before="0" w:beforeAutospacing="0" w:after="0" w:afterAutospacing="0" w:line="360" w:lineRule="auto"/>
        <w:ind w:firstLine="709"/>
        <w:jc w:val="both"/>
        <w:rPr>
          <w:color w:val="000000"/>
          <w:sz w:val="28"/>
          <w:szCs w:val="28"/>
          <w:lang w:val="uk-UA"/>
        </w:rPr>
      </w:pPr>
      <w:r w:rsidRPr="00902981">
        <w:rPr>
          <w:color w:val="000000"/>
          <w:sz w:val="28"/>
          <w:szCs w:val="28"/>
          <w:lang w:val="uk-UA"/>
        </w:rPr>
        <w:t>У наші дні професійні навики самі по собі ще не забезпечують успішне здійснення комерційних проектів і не створює гідну репутацію в ділових колах. Для цього необхідно вміти розташувати до себе аудиторію, партнерів і клієнтів, тобто створити свій неповторний імідж. Не тільки в комерційній діяльності, але і в будь-яких інших професіях, що вимагають особистого контакту, вдалий імідж стає вирішальним фактором. Такий імідж дуже важливий і для кар’єри офіціанта.</w:t>
      </w:r>
    </w:p>
    <w:p w:rsidR="00D84E2E" w:rsidRPr="00902981" w:rsidRDefault="00D84E2E" w:rsidP="008C79F3">
      <w:pPr>
        <w:pStyle w:val="a5"/>
        <w:shd w:val="clear" w:color="auto" w:fill="FFFFFF"/>
        <w:spacing w:before="0" w:beforeAutospacing="0" w:after="0" w:afterAutospacing="0" w:line="360" w:lineRule="auto"/>
        <w:ind w:firstLine="709"/>
        <w:jc w:val="both"/>
        <w:rPr>
          <w:color w:val="000000"/>
          <w:sz w:val="28"/>
          <w:szCs w:val="28"/>
          <w:lang w:val="uk-UA"/>
        </w:rPr>
      </w:pPr>
      <w:r w:rsidRPr="00902981">
        <w:rPr>
          <w:color w:val="000000"/>
          <w:sz w:val="28"/>
          <w:szCs w:val="28"/>
          <w:lang w:val="uk-UA"/>
        </w:rPr>
        <w:t>Позити</w:t>
      </w:r>
      <w:r w:rsidR="00F65350" w:rsidRPr="00902981">
        <w:rPr>
          <w:color w:val="000000"/>
          <w:sz w:val="28"/>
          <w:szCs w:val="28"/>
          <w:lang w:val="uk-UA"/>
        </w:rPr>
        <w:t xml:space="preserve">вний імідж як закладу ресторанного господарства так і обслуговуючого персоналу </w:t>
      </w:r>
      <w:r w:rsidRPr="00902981">
        <w:rPr>
          <w:color w:val="000000"/>
          <w:sz w:val="28"/>
          <w:szCs w:val="28"/>
          <w:lang w:val="uk-UA"/>
        </w:rPr>
        <w:t>сприяє залученню на вакантні робочі місця кращих фахівців, мотивує працівників працювати з повною віддачею, знижує плинність кадрів</w:t>
      </w:r>
      <w:r w:rsidR="00F65350" w:rsidRPr="00902981">
        <w:rPr>
          <w:color w:val="000000"/>
          <w:sz w:val="28"/>
          <w:szCs w:val="28"/>
          <w:lang w:val="uk-UA"/>
        </w:rPr>
        <w:t>, а також підвищує кількість відвідувачів</w:t>
      </w:r>
      <w:r w:rsidRPr="00902981">
        <w:rPr>
          <w:color w:val="000000"/>
          <w:sz w:val="28"/>
          <w:szCs w:val="28"/>
          <w:lang w:val="uk-UA"/>
        </w:rPr>
        <w:t xml:space="preserve">. Як відомо, </w:t>
      </w:r>
      <w:r w:rsidR="00F65350" w:rsidRPr="00902981">
        <w:rPr>
          <w:color w:val="000000"/>
          <w:sz w:val="28"/>
          <w:szCs w:val="28"/>
          <w:lang w:val="uk-UA"/>
        </w:rPr>
        <w:t>будь-яка інформація про ЗРГ</w:t>
      </w:r>
      <w:r w:rsidRPr="00902981">
        <w:rPr>
          <w:color w:val="000000"/>
          <w:sz w:val="28"/>
          <w:szCs w:val="28"/>
          <w:lang w:val="uk-UA"/>
        </w:rPr>
        <w:t>, яка проникає в</w:t>
      </w:r>
      <w:r w:rsidR="00F65350" w:rsidRPr="00902981">
        <w:rPr>
          <w:color w:val="000000"/>
          <w:sz w:val="28"/>
          <w:szCs w:val="28"/>
          <w:lang w:val="uk-UA"/>
        </w:rPr>
        <w:t xml:space="preserve"> зовнішнє середовище, формує його </w:t>
      </w:r>
      <w:r w:rsidRPr="00902981">
        <w:rPr>
          <w:color w:val="000000"/>
          <w:sz w:val="28"/>
          <w:szCs w:val="28"/>
          <w:lang w:val="uk-UA"/>
        </w:rPr>
        <w:t xml:space="preserve">імідж. Будь-яка команда прагне сформувати команду з відданих працівників, високо мотивованих на досягнення цілей. </w:t>
      </w:r>
    </w:p>
    <w:p w:rsidR="008C79F3" w:rsidRPr="00902981" w:rsidRDefault="008C79F3" w:rsidP="008C79F3">
      <w:pPr>
        <w:spacing w:after="0" w:line="360" w:lineRule="auto"/>
        <w:ind w:firstLine="709"/>
        <w:jc w:val="both"/>
        <w:rPr>
          <w:rFonts w:ascii="Times New Roman" w:eastAsia="Times New Roman" w:hAnsi="Times New Roman" w:cs="Times New Roman"/>
          <w:b/>
          <w:bCs/>
          <w:color w:val="000000" w:themeColor="text1"/>
          <w:sz w:val="28"/>
          <w:szCs w:val="28"/>
          <w:bdr w:val="none" w:sz="0" w:space="0" w:color="auto" w:frame="1"/>
          <w:lang w:val="uk-UA"/>
        </w:rPr>
      </w:pPr>
      <w:r w:rsidRPr="00902981">
        <w:rPr>
          <w:rFonts w:ascii="Times New Roman" w:hAnsi="Times New Roman" w:cs="Times New Roman"/>
          <w:color w:val="000000" w:themeColor="text1"/>
          <w:sz w:val="28"/>
          <w:szCs w:val="28"/>
          <w:lang w:val="uk-UA"/>
        </w:rPr>
        <w:t>Таким чином, можна переконливо стверджувати, що професійний імідж це складний уявно створений особистісно-соціальний образ, формування та підтримка якого потребує широких знань та вольових якостей не тільки його суб’єкта-носія, але й того професійного оточення, в якому він презентується. Тільки той молодий фахівець, який здатний постійно саморозвиватися та саморегулювати свої дії і корегувати свою трудову поведінку, враховуючи групові та суспільні цінності та очікування, здатен створити позитивний професійний імідж, який сприятиме досягненню ним своїх професійних цілей.</w:t>
      </w:r>
    </w:p>
    <w:p w:rsidR="008C79F3" w:rsidRPr="00902981" w:rsidRDefault="008C79F3" w:rsidP="008C79F3">
      <w:pPr>
        <w:rPr>
          <w:rFonts w:ascii="Times New Roman" w:eastAsia="Times New Roman" w:hAnsi="Times New Roman" w:cs="Times New Roman"/>
          <w:sz w:val="28"/>
          <w:szCs w:val="28"/>
          <w:lang w:val="uk-UA"/>
        </w:rPr>
      </w:pPr>
    </w:p>
    <w:p w:rsidR="00D84E2E" w:rsidRPr="00902981" w:rsidRDefault="00D84E2E" w:rsidP="008C79F3">
      <w:pPr>
        <w:rPr>
          <w:rFonts w:ascii="Times New Roman" w:eastAsia="Times New Roman" w:hAnsi="Times New Roman" w:cs="Times New Roman"/>
          <w:sz w:val="28"/>
          <w:szCs w:val="28"/>
          <w:lang w:val="uk-UA"/>
        </w:rPr>
        <w:sectPr w:rsidR="00D84E2E" w:rsidRPr="00902981" w:rsidSect="008E65B7">
          <w:pgSz w:w="11906" w:h="16838"/>
          <w:pgMar w:top="1134" w:right="850" w:bottom="1134" w:left="1701" w:header="708" w:footer="287" w:gutter="0"/>
          <w:cols w:space="708"/>
          <w:docGrid w:linePitch="360"/>
        </w:sectPr>
      </w:pPr>
    </w:p>
    <w:p w:rsidR="00E70240" w:rsidRPr="00902981" w:rsidRDefault="00902981" w:rsidP="00902981">
      <w:pPr>
        <w:spacing w:after="0" w:line="360" w:lineRule="auto"/>
        <w:ind w:firstLine="709"/>
        <w:jc w:val="center"/>
        <w:rPr>
          <w:rFonts w:ascii="Times New Roman" w:hAnsi="Times New Roman" w:cs="Times New Roman"/>
          <w:b/>
          <w:sz w:val="28"/>
          <w:szCs w:val="28"/>
          <w:lang w:val="uk-UA"/>
        </w:rPr>
      </w:pPr>
      <w:r w:rsidRPr="00902981">
        <w:rPr>
          <w:rFonts w:ascii="Times New Roman" w:eastAsia="Times New Roman" w:hAnsi="Times New Roman" w:cs="Times New Roman"/>
          <w:b/>
          <w:bCs/>
          <w:sz w:val="28"/>
          <w:szCs w:val="28"/>
          <w:bdr w:val="none" w:sz="0" w:space="0" w:color="auto" w:frame="1"/>
          <w:lang w:val="uk-UA"/>
        </w:rPr>
        <w:lastRenderedPageBreak/>
        <w:t>СПИСОК ВИКОРИСТАНИХ ДЖЕРЕЛ</w:t>
      </w:r>
    </w:p>
    <w:p w:rsidR="00F90C1A" w:rsidRPr="00902981" w:rsidRDefault="00F90C1A" w:rsidP="00F90C1A">
      <w:pPr>
        <w:pStyle w:val="1"/>
        <w:spacing w:before="0" w:beforeAutospacing="0" w:after="0" w:afterAutospacing="0" w:line="360" w:lineRule="auto"/>
        <w:ind w:firstLine="709"/>
        <w:jc w:val="both"/>
        <w:rPr>
          <w:b w:val="0"/>
          <w:bCs w:val="0"/>
          <w:sz w:val="28"/>
          <w:szCs w:val="28"/>
          <w:lang w:val="uk-UA"/>
        </w:rPr>
      </w:pPr>
      <w:r w:rsidRPr="00902981">
        <w:rPr>
          <w:b w:val="0"/>
          <w:sz w:val="28"/>
          <w:szCs w:val="28"/>
          <w:lang w:val="uk-UA"/>
        </w:rPr>
        <w:t>1.</w:t>
      </w:r>
      <w:r w:rsidRPr="00902981">
        <w:rPr>
          <w:sz w:val="28"/>
          <w:szCs w:val="28"/>
          <w:lang w:val="uk-UA"/>
        </w:rPr>
        <w:t xml:space="preserve"> </w:t>
      </w:r>
      <w:hyperlink r:id="rId20" w:history="1">
        <w:r w:rsidRPr="00902981">
          <w:rPr>
            <w:rStyle w:val="a7"/>
            <w:b w:val="0"/>
            <w:bCs w:val="0"/>
            <w:color w:val="auto"/>
            <w:sz w:val="28"/>
            <w:szCs w:val="28"/>
            <w:u w:val="none"/>
            <w:lang w:val="uk-UA"/>
          </w:rPr>
          <w:t>Оробейко Е.С., Шредер Н.Г. Організація обслуговування: ресторани і бари: посібник. - М.: Альфа-М; ИНФРА-М, 2006. - 320 с</w:t>
        </w:r>
      </w:hyperlink>
      <w:r w:rsidRPr="00902981">
        <w:rPr>
          <w:b w:val="0"/>
          <w:bCs w:val="0"/>
          <w:sz w:val="28"/>
          <w:szCs w:val="28"/>
          <w:lang w:val="uk-UA"/>
        </w:rPr>
        <w:t>.</w:t>
      </w:r>
    </w:p>
    <w:p w:rsidR="00F90C1A" w:rsidRPr="00902981" w:rsidRDefault="00F90C1A" w:rsidP="00F90C1A">
      <w:pPr>
        <w:spacing w:after="0" w:line="360" w:lineRule="auto"/>
        <w:ind w:firstLine="709"/>
        <w:jc w:val="both"/>
        <w:rPr>
          <w:rFonts w:ascii="Times New Roman" w:eastAsia="Times New Roman" w:hAnsi="Times New Roman" w:cs="Times New Roman"/>
          <w:sz w:val="28"/>
          <w:szCs w:val="28"/>
          <w:bdr w:val="none" w:sz="0" w:space="0" w:color="auto" w:frame="1"/>
          <w:lang w:val="uk-UA"/>
        </w:rPr>
      </w:pPr>
      <w:r w:rsidRPr="00902981">
        <w:rPr>
          <w:rFonts w:ascii="Times New Roman" w:eastAsia="Times New Roman" w:hAnsi="Times New Roman" w:cs="Times New Roman"/>
          <w:sz w:val="28"/>
          <w:szCs w:val="28"/>
          <w:bdr w:val="none" w:sz="0" w:space="0" w:color="auto" w:frame="1"/>
          <w:lang w:val="uk-UA"/>
        </w:rPr>
        <w:t>2. Палеха Ю.І. Ділова етика. Навч.-метод. посіб. – К.: Вид. Європейського університету, 2004.</w:t>
      </w:r>
    </w:p>
    <w:p w:rsidR="00F90C1A" w:rsidRPr="00902981" w:rsidRDefault="00F90C1A" w:rsidP="00F90C1A">
      <w:pPr>
        <w:spacing w:after="0" w:line="360" w:lineRule="auto"/>
        <w:ind w:firstLine="709"/>
        <w:jc w:val="both"/>
        <w:rPr>
          <w:rFonts w:ascii="Times New Roman" w:hAnsi="Times New Roman" w:cs="Times New Roman"/>
          <w:b/>
          <w:sz w:val="28"/>
          <w:szCs w:val="28"/>
          <w:lang w:val="uk-UA"/>
        </w:rPr>
      </w:pPr>
      <w:r w:rsidRPr="00902981">
        <w:rPr>
          <w:rFonts w:ascii="Times New Roman" w:hAnsi="Times New Roman" w:cs="Times New Roman"/>
          <w:sz w:val="28"/>
          <w:szCs w:val="28"/>
          <w:lang w:val="uk-UA"/>
        </w:rPr>
        <w:t xml:space="preserve">3. Сало Я. М. Організація обслуговування населення на підприємствах ресторанного сервісу. Ресторанна справа: Довідник офіціанта. </w:t>
      </w:r>
      <w:r w:rsidR="00436AD6" w:rsidRPr="00902981">
        <w:rPr>
          <w:rFonts w:ascii="Times New Roman" w:eastAsia="Times New Roman" w:hAnsi="Times New Roman" w:cs="Times New Roman"/>
          <w:sz w:val="28"/>
          <w:szCs w:val="28"/>
          <w:bdr w:val="none" w:sz="0" w:space="0" w:color="auto" w:frame="1"/>
          <w:lang w:val="uk-UA"/>
        </w:rPr>
        <w:t>–</w:t>
      </w:r>
      <w:r w:rsidRPr="00902981">
        <w:rPr>
          <w:rFonts w:ascii="Times New Roman" w:hAnsi="Times New Roman" w:cs="Times New Roman"/>
          <w:sz w:val="28"/>
          <w:szCs w:val="28"/>
          <w:lang w:val="uk-UA"/>
        </w:rPr>
        <w:t xml:space="preserve"> Львів: Афіша, 2010. </w:t>
      </w:r>
      <w:r w:rsidR="00436AD6" w:rsidRPr="00902981">
        <w:rPr>
          <w:rFonts w:ascii="Times New Roman" w:eastAsia="Times New Roman" w:hAnsi="Times New Roman" w:cs="Times New Roman"/>
          <w:sz w:val="28"/>
          <w:szCs w:val="28"/>
          <w:bdr w:val="none" w:sz="0" w:space="0" w:color="auto" w:frame="1"/>
          <w:lang w:val="uk-UA"/>
        </w:rPr>
        <w:t>–</w:t>
      </w:r>
      <w:r w:rsidRPr="00902981">
        <w:rPr>
          <w:rFonts w:ascii="Times New Roman" w:hAnsi="Times New Roman" w:cs="Times New Roman"/>
          <w:sz w:val="28"/>
          <w:szCs w:val="28"/>
          <w:lang w:val="uk-UA"/>
        </w:rPr>
        <w:t xml:space="preserve"> 304 с.</w:t>
      </w:r>
    </w:p>
    <w:p w:rsidR="00F90C1A" w:rsidRPr="00902981" w:rsidRDefault="00F90C1A" w:rsidP="000B7BF7">
      <w:pPr>
        <w:spacing w:after="0" w:line="360" w:lineRule="auto"/>
        <w:ind w:firstLine="709"/>
        <w:jc w:val="both"/>
        <w:rPr>
          <w:rFonts w:ascii="Times New Roman" w:hAnsi="Times New Roman" w:cs="Times New Roman"/>
          <w:sz w:val="28"/>
          <w:szCs w:val="28"/>
          <w:lang w:val="uk-UA"/>
        </w:rPr>
      </w:pPr>
      <w:r w:rsidRPr="00902981">
        <w:rPr>
          <w:rFonts w:ascii="Times New Roman" w:hAnsi="Times New Roman" w:cs="Times New Roman"/>
          <w:b/>
          <w:sz w:val="28"/>
          <w:szCs w:val="28"/>
          <w:lang w:val="uk-UA"/>
        </w:rPr>
        <w:t>Інтернет ресурси:</w:t>
      </w:r>
      <w:r w:rsidRPr="00902981">
        <w:rPr>
          <w:rFonts w:ascii="Times New Roman" w:hAnsi="Times New Roman" w:cs="Times New Roman"/>
          <w:sz w:val="28"/>
          <w:szCs w:val="28"/>
          <w:lang w:val="uk-UA"/>
        </w:rPr>
        <w:t xml:space="preserve"> </w:t>
      </w:r>
    </w:p>
    <w:p w:rsidR="00E70240" w:rsidRPr="00902981" w:rsidRDefault="00F90C1A" w:rsidP="000B7BF7">
      <w:pPr>
        <w:spacing w:after="0" w:line="360" w:lineRule="auto"/>
        <w:ind w:firstLine="709"/>
        <w:jc w:val="both"/>
        <w:rPr>
          <w:rFonts w:ascii="Times New Roman" w:hAnsi="Times New Roman" w:cs="Times New Roman"/>
          <w:sz w:val="28"/>
          <w:szCs w:val="28"/>
          <w:lang w:val="uk-UA"/>
        </w:rPr>
      </w:pPr>
      <w:r w:rsidRPr="00902981">
        <w:rPr>
          <w:rFonts w:ascii="Times New Roman" w:hAnsi="Times New Roman" w:cs="Times New Roman"/>
          <w:sz w:val="28"/>
          <w:szCs w:val="28"/>
          <w:lang w:val="uk-UA"/>
        </w:rPr>
        <w:t xml:space="preserve">1. </w:t>
      </w:r>
      <w:hyperlink r:id="rId21" w:history="1">
        <w:r w:rsidR="00500C94" w:rsidRPr="00902981">
          <w:rPr>
            <w:rStyle w:val="a7"/>
            <w:rFonts w:ascii="Times New Roman" w:hAnsi="Times New Roman" w:cs="Times New Roman"/>
            <w:color w:val="auto"/>
            <w:sz w:val="28"/>
            <w:szCs w:val="28"/>
            <w:u w:val="none"/>
            <w:lang w:val="uk-UA"/>
          </w:rPr>
          <w:t>https://studopedia.su/</w:t>
        </w:r>
      </w:hyperlink>
    </w:p>
    <w:p w:rsidR="00500C94" w:rsidRPr="00902981" w:rsidRDefault="00500C94" w:rsidP="000B7BF7">
      <w:pPr>
        <w:spacing w:after="0" w:line="360" w:lineRule="auto"/>
        <w:ind w:firstLine="709"/>
        <w:jc w:val="both"/>
        <w:rPr>
          <w:rFonts w:ascii="Times New Roman" w:hAnsi="Times New Roman" w:cs="Times New Roman"/>
          <w:sz w:val="28"/>
          <w:szCs w:val="28"/>
          <w:lang w:val="uk-UA"/>
        </w:rPr>
      </w:pPr>
      <w:r w:rsidRPr="00902981">
        <w:rPr>
          <w:rFonts w:ascii="Times New Roman" w:hAnsi="Times New Roman" w:cs="Times New Roman"/>
          <w:sz w:val="28"/>
          <w:szCs w:val="28"/>
          <w:lang w:val="uk-UA"/>
        </w:rPr>
        <w:t xml:space="preserve">2. </w:t>
      </w:r>
      <w:hyperlink r:id="rId22" w:history="1">
        <w:r w:rsidRPr="00902981">
          <w:rPr>
            <w:rStyle w:val="a7"/>
            <w:rFonts w:ascii="Times New Roman" w:hAnsi="Times New Roman" w:cs="Times New Roman"/>
            <w:color w:val="auto"/>
            <w:sz w:val="28"/>
            <w:szCs w:val="28"/>
            <w:u w:val="none"/>
            <w:lang w:val="uk-UA"/>
          </w:rPr>
          <w:t>http://ahy.com.ua/multi-national-team/</w:t>
        </w:r>
      </w:hyperlink>
    </w:p>
    <w:p w:rsidR="008C79F3" w:rsidRPr="00902981" w:rsidRDefault="008C79F3" w:rsidP="000B7BF7">
      <w:pPr>
        <w:spacing w:after="0" w:line="360" w:lineRule="auto"/>
        <w:ind w:firstLine="709"/>
        <w:jc w:val="both"/>
        <w:rPr>
          <w:rFonts w:ascii="Times New Roman" w:hAnsi="Times New Roman" w:cs="Times New Roman"/>
          <w:sz w:val="28"/>
          <w:szCs w:val="28"/>
          <w:lang w:val="uk-UA"/>
        </w:rPr>
      </w:pPr>
      <w:r w:rsidRPr="00902981">
        <w:rPr>
          <w:rFonts w:ascii="Times New Roman" w:hAnsi="Times New Roman" w:cs="Times New Roman"/>
          <w:sz w:val="28"/>
          <w:szCs w:val="28"/>
          <w:lang w:val="uk-UA"/>
        </w:rPr>
        <w:t xml:space="preserve">3. </w:t>
      </w:r>
      <w:hyperlink r:id="rId23" w:history="1">
        <w:r w:rsidRPr="00902981">
          <w:rPr>
            <w:rStyle w:val="a7"/>
            <w:rFonts w:ascii="Times New Roman" w:hAnsi="Times New Roman" w:cs="Times New Roman"/>
            <w:color w:val="auto"/>
            <w:sz w:val="28"/>
            <w:szCs w:val="28"/>
            <w:u w:val="none"/>
            <w:lang w:val="uk-UA"/>
          </w:rPr>
          <w:t>http://elibrary.kdpu.edu.ua/jspui/bitstream/</w:t>
        </w:r>
      </w:hyperlink>
    </w:p>
    <w:p w:rsidR="008C79F3" w:rsidRPr="00902981" w:rsidRDefault="008C79F3" w:rsidP="000B7BF7">
      <w:pPr>
        <w:spacing w:after="0" w:line="360" w:lineRule="auto"/>
        <w:ind w:firstLine="709"/>
        <w:jc w:val="both"/>
        <w:rPr>
          <w:rFonts w:ascii="Times New Roman" w:hAnsi="Times New Roman" w:cs="Times New Roman"/>
          <w:sz w:val="28"/>
          <w:szCs w:val="28"/>
          <w:lang w:val="uk-UA"/>
        </w:rPr>
      </w:pPr>
    </w:p>
    <w:p w:rsidR="001839A9" w:rsidRPr="00902981" w:rsidRDefault="001839A9" w:rsidP="000B7BF7">
      <w:pPr>
        <w:spacing w:after="0" w:line="360" w:lineRule="auto"/>
        <w:ind w:firstLine="709"/>
        <w:jc w:val="both"/>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1839A9" w:rsidRPr="00902981" w:rsidRDefault="001839A9" w:rsidP="001839A9">
      <w:pPr>
        <w:rPr>
          <w:rFonts w:ascii="Times New Roman" w:hAnsi="Times New Roman" w:cs="Times New Roman"/>
          <w:sz w:val="28"/>
          <w:szCs w:val="28"/>
          <w:lang w:val="uk-UA"/>
        </w:rPr>
      </w:pPr>
    </w:p>
    <w:p w:rsidR="00262207" w:rsidRPr="00902981" w:rsidRDefault="001839A9" w:rsidP="001839A9">
      <w:pPr>
        <w:tabs>
          <w:tab w:val="left" w:pos="5565"/>
        </w:tabs>
        <w:rPr>
          <w:rFonts w:ascii="Times New Roman" w:hAnsi="Times New Roman" w:cs="Times New Roman"/>
          <w:sz w:val="28"/>
          <w:szCs w:val="28"/>
          <w:lang w:val="uk-UA"/>
        </w:rPr>
        <w:sectPr w:rsidR="00262207" w:rsidRPr="00902981" w:rsidSect="008E65B7">
          <w:pgSz w:w="11906" w:h="16838"/>
          <w:pgMar w:top="1134" w:right="850" w:bottom="1134" w:left="1701" w:header="708" w:footer="287" w:gutter="0"/>
          <w:cols w:space="708"/>
          <w:docGrid w:linePitch="360"/>
        </w:sectPr>
      </w:pPr>
      <w:r w:rsidRPr="00902981">
        <w:rPr>
          <w:rFonts w:ascii="Times New Roman" w:hAnsi="Times New Roman" w:cs="Times New Roman"/>
          <w:sz w:val="28"/>
          <w:szCs w:val="28"/>
          <w:lang w:val="uk-UA"/>
        </w:rPr>
        <w:tab/>
      </w:r>
    </w:p>
    <w:p w:rsidR="00262207" w:rsidRPr="00902981" w:rsidRDefault="005B215C" w:rsidP="001839A9">
      <w:pPr>
        <w:pStyle w:val="a5"/>
        <w:spacing w:before="0" w:beforeAutospacing="0" w:after="0" w:afterAutospacing="0" w:line="360" w:lineRule="auto"/>
        <w:ind w:right="567"/>
        <w:jc w:val="right"/>
        <w:rPr>
          <w:color w:val="333333"/>
          <w:sz w:val="28"/>
          <w:szCs w:val="28"/>
          <w:lang w:val="uk-UA"/>
        </w:rPr>
      </w:pPr>
      <w:r w:rsidRPr="00902981">
        <w:rPr>
          <w:noProof/>
          <w:color w:val="000000" w:themeColor="text1"/>
          <w:sz w:val="28"/>
          <w:szCs w:val="28"/>
          <w:lang w:val="uk-UA"/>
        </w:rPr>
        <w:lastRenderedPageBreak/>
        <w:pict>
          <v:shape id="_x0000_s1069" type="#_x0000_t136" style="position:absolute;left:0;text-align:left;margin-left:133.5pt;margin-top:25.5pt;width:374.25pt;height:33.75pt;z-index:251672576;mso-position-horizontal-relative:text;mso-position-vertical-relative:text" fillcolor="#002060" strokecolor="#eaeaea" strokeweight="1pt">
            <v:fill color2="blue"/>
            <v:shadow on="t" type="perspective" color="silver" opacity="52429f" origin="-.5,.5" matrix=",46340f,,.5,,-4768371582e-16"/>
            <v:textpath style="font-family:&quot;Arial Black&quot;;v-text-kern:t" trim="t" fitpath="t" string="10 основних правил доброго обслуговування"/>
            <w10:wrap type="square" side="right"/>
          </v:shape>
        </w:pict>
      </w:r>
      <w:r w:rsidR="001839A9" w:rsidRPr="00902981">
        <w:rPr>
          <w:color w:val="000000" w:themeColor="text1"/>
          <w:sz w:val="28"/>
          <w:szCs w:val="28"/>
          <w:lang w:val="uk-UA"/>
        </w:rPr>
        <w:t>ДОДАТОК</w:t>
      </w:r>
      <w:r w:rsidR="001839A9" w:rsidRPr="00902981">
        <w:rPr>
          <w:noProof/>
          <w:color w:val="333333"/>
          <w:sz w:val="28"/>
          <w:szCs w:val="28"/>
          <w:lang w:val="uk-UA"/>
        </w:rPr>
        <w:drawing>
          <wp:anchor distT="0" distB="0" distL="114300" distR="114300" simplePos="0" relativeHeight="251657728" behindDoc="1" locked="0" layoutInCell="1" allowOverlap="1">
            <wp:simplePos x="0" y="0"/>
            <wp:positionH relativeFrom="column">
              <wp:posOffset>915035</wp:posOffset>
            </wp:positionH>
            <wp:positionV relativeFrom="paragraph">
              <wp:posOffset>222250</wp:posOffset>
            </wp:positionV>
            <wp:extent cx="5938520" cy="9172575"/>
            <wp:effectExtent l="19050" t="0" r="5080" b="0"/>
            <wp:wrapNone/>
            <wp:docPr id="10" name="Рисунок 0" descr="main_80959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809599_original.jpg"/>
                    <pic:cNvPicPr/>
                  </pic:nvPicPr>
                  <pic:blipFill>
                    <a:blip r:embed="rId24">
                      <a:lum bright="70000" contrast="-70000"/>
                    </a:blip>
                    <a:stretch>
                      <a:fillRect/>
                    </a:stretch>
                  </pic:blipFill>
                  <pic:spPr>
                    <a:xfrm>
                      <a:off x="0" y="0"/>
                      <a:ext cx="5938520" cy="9172575"/>
                    </a:xfrm>
                    <a:prstGeom prst="rect">
                      <a:avLst/>
                    </a:prstGeom>
                  </pic:spPr>
                </pic:pic>
              </a:graphicData>
            </a:graphic>
          </wp:anchor>
        </w:drawing>
      </w:r>
      <w:r w:rsidR="001839A9" w:rsidRPr="00902981">
        <w:rPr>
          <w:color w:val="333333"/>
          <w:sz w:val="28"/>
          <w:szCs w:val="28"/>
          <w:lang w:val="uk-UA"/>
        </w:rPr>
        <w:t xml:space="preserve"> </w:t>
      </w:r>
      <w:r w:rsidR="001839A9" w:rsidRPr="00902981">
        <w:rPr>
          <w:color w:val="000000" w:themeColor="text1"/>
          <w:sz w:val="28"/>
          <w:szCs w:val="28"/>
          <w:lang w:val="uk-UA"/>
        </w:rPr>
        <w:t>А</w:t>
      </w:r>
      <w:r w:rsidR="00262207" w:rsidRPr="00902981">
        <w:rPr>
          <w:color w:val="333333"/>
          <w:sz w:val="28"/>
          <w:szCs w:val="28"/>
          <w:lang w:val="uk-UA"/>
        </w:rPr>
        <w:br w:type="textWrapping" w:clear="all"/>
      </w:r>
    </w:p>
    <w:p w:rsidR="00262207" w:rsidRPr="00902981" w:rsidRDefault="001839A9"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color w:val="000000" w:themeColor="text1"/>
          <w:sz w:val="28"/>
          <w:szCs w:val="28"/>
          <w:lang w:val="uk-UA"/>
        </w:rPr>
        <w:t xml:space="preserve"> С</w:t>
      </w:r>
      <w:r w:rsidR="00262207" w:rsidRPr="00902981">
        <w:rPr>
          <w:color w:val="000000" w:themeColor="text1"/>
          <w:sz w:val="28"/>
          <w:szCs w:val="28"/>
          <w:lang w:val="uk-UA"/>
        </w:rPr>
        <w:t>лід запам’ятати, що обслуговування</w:t>
      </w:r>
      <w:r w:rsidRPr="00902981">
        <w:rPr>
          <w:color w:val="000000" w:themeColor="text1"/>
          <w:sz w:val="28"/>
          <w:szCs w:val="28"/>
          <w:lang w:val="uk-UA"/>
        </w:rPr>
        <w:t xml:space="preserve"> гостей ресторану починається в </w:t>
      </w:r>
      <w:r w:rsidR="00262207" w:rsidRPr="00902981">
        <w:rPr>
          <w:color w:val="000000" w:themeColor="text1"/>
          <w:sz w:val="28"/>
          <w:szCs w:val="28"/>
          <w:lang w:val="uk-UA"/>
        </w:rPr>
        <w:t>момент, коли гість переступив поріг вашого закладу, а закінчується в момент його виходу з ресторану.</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color w:val="000000" w:themeColor="text1"/>
          <w:sz w:val="28"/>
          <w:szCs w:val="28"/>
          <w:lang w:val="uk-UA"/>
        </w:rPr>
        <w:t>1.</w:t>
      </w:r>
      <w:r w:rsidRPr="00902981">
        <w:rPr>
          <w:color w:val="000000" w:themeColor="text1"/>
          <w:sz w:val="28"/>
          <w:szCs w:val="28"/>
          <w:lang w:val="uk-UA"/>
        </w:rPr>
        <w:t xml:space="preserve"> Перше, про що слід подумати власникові кав’ярні, кафе чи ресторану – це контроль потоку клієнтів. Часто, заходячи у заклад, людина почувається розгубленою. Особливо, якщо заклад великий, доводиться ходити по залах у пошуках вільного місця. Це вирішується просто! У закладах з високим рівнем сервісу завжди напоготові є адміністратор або хостес</w:t>
      </w:r>
      <w:r w:rsidR="00902981">
        <w:rPr>
          <w:color w:val="000000" w:themeColor="text1"/>
          <w:sz w:val="28"/>
          <w:szCs w:val="28"/>
          <w:lang w:val="uk-UA"/>
        </w:rPr>
        <w:t xml:space="preserve"> </w:t>
      </w:r>
      <w:r w:rsidRPr="00902981">
        <w:rPr>
          <w:i/>
          <w:color w:val="000000" w:themeColor="text1"/>
          <w:sz w:val="28"/>
          <w:szCs w:val="28"/>
          <w:lang w:val="uk-UA"/>
        </w:rPr>
        <w:t>(жінка/дівчина-обличчя закладу).</w:t>
      </w:r>
      <w:r w:rsidRPr="00902981">
        <w:rPr>
          <w:color w:val="000000" w:themeColor="text1"/>
          <w:sz w:val="28"/>
          <w:szCs w:val="28"/>
          <w:lang w:val="uk-UA"/>
        </w:rPr>
        <w:t xml:space="preserve"> У крайньому разі це може бути просто черговий офіціант. Тобто людина, яка зустрічає вас на порозі, розповідає про наявність вільних місць і цікавиться наявністю резерву, якщо всі місця зайняті, розповідає про зали та підбирає столик, який би мав бути найзручнішим для гостей, пропонує дитяче крісло або інші речі. Ця процедура допоможе приділити кожному гостю необхідну увагу.</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color w:val="000000" w:themeColor="text1"/>
          <w:sz w:val="28"/>
          <w:szCs w:val="28"/>
          <w:lang w:val="uk-UA"/>
        </w:rPr>
        <w:t>2.</w:t>
      </w:r>
      <w:r w:rsidRPr="00902981">
        <w:rPr>
          <w:color w:val="000000" w:themeColor="text1"/>
          <w:sz w:val="28"/>
          <w:szCs w:val="28"/>
          <w:lang w:val="uk-UA"/>
        </w:rPr>
        <w:t xml:space="preserve"> Після того, як гості вибрали столик і сіли, повинен підійти офіціант. Основне, на чому наголошують експерти – офіціанти не повинні бути безликими машинами для запису замовлення та пересувними механізмами для перенесення тарілок! Вони повинні стати гостинними господарями для своїх гостей – бути ввічливими, точними і ненав'язливими.</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color w:val="000000" w:themeColor="text1"/>
          <w:sz w:val="28"/>
          <w:szCs w:val="28"/>
          <w:lang w:val="uk-UA"/>
        </w:rPr>
        <w:t>3.</w:t>
      </w:r>
      <w:r w:rsidRPr="00902981">
        <w:rPr>
          <w:color w:val="000000" w:themeColor="text1"/>
          <w:sz w:val="28"/>
          <w:szCs w:val="28"/>
          <w:lang w:val="uk-UA"/>
        </w:rPr>
        <w:t xml:space="preserve"> Меню подається відкритим на першій сторінці відкритою рукою. Якщо гість заздалегідь знає ті страви, які хотів би замовити, меню слід відкрити на потрібній сторінці.</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color w:val="000000" w:themeColor="text1"/>
          <w:sz w:val="28"/>
          <w:szCs w:val="28"/>
          <w:lang w:val="uk-UA"/>
        </w:rPr>
        <w:t>4.</w:t>
      </w:r>
      <w:r w:rsidRPr="00902981">
        <w:rPr>
          <w:color w:val="000000" w:themeColor="text1"/>
          <w:sz w:val="28"/>
          <w:szCs w:val="28"/>
          <w:lang w:val="uk-UA"/>
        </w:rPr>
        <w:t xml:space="preserve"> Меню подається спочатку жінкам, а потім чоловікам. Якщо до вас приходить сім'я з дитиною, то офіціант, насамперед, пропонує дитині спеціально складене дитяче меню (якщо воно у вас є). Поки малюк зайнятий вивченням барвистого буклету, його батьки спокійно ознайомляться з меню для дорослих і виберуть страви для себе.  Приймати замовлення слід у тій </w:t>
      </w:r>
      <w:r w:rsidRPr="00902981">
        <w:rPr>
          <w:color w:val="000000" w:themeColor="text1"/>
          <w:sz w:val="28"/>
          <w:szCs w:val="28"/>
          <w:lang w:val="uk-UA"/>
        </w:rPr>
        <w:lastRenderedPageBreak/>
        <w:t>самій послідовності – спочатку від жінок, потім від чоловіків. Якщо за столом присутні діти, замовлення слід прийняти спочатку від них.</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noProof/>
          <w:color w:val="000000" w:themeColor="text1"/>
          <w:sz w:val="28"/>
          <w:szCs w:val="28"/>
          <w:lang w:val="uk-UA"/>
        </w:rPr>
        <w:drawing>
          <wp:anchor distT="0" distB="0" distL="114300" distR="114300" simplePos="0" relativeHeight="251655680" behindDoc="1" locked="0" layoutInCell="1" allowOverlap="1">
            <wp:simplePos x="0" y="0"/>
            <wp:positionH relativeFrom="column">
              <wp:posOffset>762635</wp:posOffset>
            </wp:positionH>
            <wp:positionV relativeFrom="paragraph">
              <wp:posOffset>-543560</wp:posOffset>
            </wp:positionV>
            <wp:extent cx="5938520" cy="9172575"/>
            <wp:effectExtent l="19050" t="0" r="5080" b="0"/>
            <wp:wrapNone/>
            <wp:docPr id="14" name="Рисунок 0" descr="main_80959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809599_original.jpg"/>
                    <pic:cNvPicPr/>
                  </pic:nvPicPr>
                  <pic:blipFill>
                    <a:blip r:embed="rId24">
                      <a:lum bright="70000" contrast="-70000"/>
                    </a:blip>
                    <a:stretch>
                      <a:fillRect/>
                    </a:stretch>
                  </pic:blipFill>
                  <pic:spPr>
                    <a:xfrm>
                      <a:off x="0" y="0"/>
                      <a:ext cx="5938520" cy="9172575"/>
                    </a:xfrm>
                    <a:prstGeom prst="rect">
                      <a:avLst/>
                    </a:prstGeom>
                  </pic:spPr>
                </pic:pic>
              </a:graphicData>
            </a:graphic>
          </wp:anchor>
        </w:drawing>
      </w:r>
      <w:r w:rsidRPr="00902981">
        <w:rPr>
          <w:b/>
          <w:color w:val="000000" w:themeColor="text1"/>
          <w:sz w:val="28"/>
          <w:szCs w:val="28"/>
          <w:lang w:val="uk-UA"/>
        </w:rPr>
        <w:t>5.</w:t>
      </w:r>
      <w:r w:rsidRPr="00902981">
        <w:rPr>
          <w:color w:val="000000" w:themeColor="text1"/>
          <w:sz w:val="28"/>
          <w:szCs w:val="28"/>
          <w:lang w:val="uk-UA"/>
        </w:rPr>
        <w:t xml:space="preserve"> Замовлення повинно відбуватися при повній підтримці офіціанта. У цьому йому допоможе знання меню. Не тільки вміння перерахувати страви, а й розуміння сполучуваності інгредієнтів та страв. Офіціант повинен знати особливості кожної страви, його смакові якості і «сумнівні» інгредієнти (наприклад, часник, кінза, гострий червоний перець).</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color w:val="000000" w:themeColor="text1"/>
          <w:sz w:val="28"/>
          <w:szCs w:val="28"/>
          <w:lang w:val="uk-UA"/>
        </w:rPr>
        <w:t>6.</w:t>
      </w:r>
      <w:r w:rsidRPr="00902981">
        <w:rPr>
          <w:color w:val="000000" w:themeColor="text1"/>
          <w:sz w:val="28"/>
          <w:szCs w:val="28"/>
          <w:lang w:val="uk-UA"/>
        </w:rPr>
        <w:t xml:space="preserve"> Досвідчений і уважний офіціант не заплутається при прийомі замовлення, задасть уточнюючі питання з приводу напоїв і страв, запропонує соуси і гарніри, уточнить черговість подачі страв і обов'язково розкаже про час приготування.  </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color w:val="000000" w:themeColor="text1"/>
          <w:sz w:val="28"/>
          <w:szCs w:val="28"/>
          <w:lang w:val="uk-UA"/>
        </w:rPr>
        <w:t>7.</w:t>
      </w:r>
      <w:r w:rsidRPr="00902981">
        <w:rPr>
          <w:color w:val="000000" w:themeColor="text1"/>
          <w:sz w:val="28"/>
          <w:szCs w:val="28"/>
          <w:lang w:val="uk-UA"/>
        </w:rPr>
        <w:t xml:space="preserve"> Порожні і брудні тарілки не повинні бути довгий час на столі. Сигналом, що гість вже поїв, є столові прибори, складені в тарілку. У кожному разі, офіціант повинен позначити свою дію, сказавши «дозвольте», «можна прибрати?».</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color w:val="000000" w:themeColor="text1"/>
          <w:sz w:val="28"/>
          <w:szCs w:val="28"/>
          <w:lang w:val="uk-UA"/>
        </w:rPr>
        <w:t>8.</w:t>
      </w:r>
      <w:r w:rsidRPr="00902981">
        <w:rPr>
          <w:color w:val="000000" w:themeColor="text1"/>
          <w:sz w:val="28"/>
          <w:szCs w:val="28"/>
          <w:lang w:val="uk-UA"/>
        </w:rPr>
        <w:t xml:space="preserve"> Сміття і крихти прибираються зі столу спеціальною щіткою або лляною серветкою. Мокра кухонна ганчірка – це вершина неповаги. І, тим не менш, таке буває дуже часто. Загалом показником гігієни в закладі є сети (текстильні або паперові серветки), якими попередньо сервірують стіл.</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color w:val="000000" w:themeColor="text1"/>
          <w:sz w:val="28"/>
          <w:szCs w:val="28"/>
          <w:lang w:val="uk-UA"/>
        </w:rPr>
        <w:t>9.</w:t>
      </w:r>
      <w:r w:rsidRPr="00902981">
        <w:rPr>
          <w:color w:val="000000" w:themeColor="text1"/>
          <w:sz w:val="28"/>
          <w:szCs w:val="28"/>
          <w:lang w:val="uk-UA"/>
        </w:rPr>
        <w:t xml:space="preserve"> Дуже важливо, скільки часу займає розрахунок. Адже, смачно поївши, відпочивши і поспілкувавшись, ми дзвонимо друзям, будуємо подальші плани, викликаємо таксі. І якщо офіціант не несе рахунок, а тим більше довго не виносить решту, це може стати тією самою ложкою дьогтю в бочці меду. Швидко поданий рахунок і блискавично видана решта – це показник гостинності та уважності сервісу до своїх гостей. Рахунок подається гостеві, який його попросить. Якщо рахунок попросила дівчина, яка прийшла з чоловіком, то рахунок подається на середину столу між ними.</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color w:val="000000" w:themeColor="text1"/>
          <w:sz w:val="28"/>
          <w:szCs w:val="28"/>
          <w:lang w:val="uk-UA"/>
        </w:rPr>
        <w:t xml:space="preserve">Якщо компанія друзів просить розділити рахунок, зробити це досить просто, якщо при прийнятті замовлення використовувати кодування столу  </w:t>
      </w:r>
      <w:r w:rsidRPr="00902981">
        <w:rPr>
          <w:color w:val="000000" w:themeColor="text1"/>
          <w:sz w:val="28"/>
          <w:szCs w:val="28"/>
          <w:lang w:val="uk-UA"/>
        </w:rPr>
        <w:lastRenderedPageBreak/>
        <w:t>(проставляючи порядкові номери гостей навпроти страв у блокноті). Кодування столу також допоможе уникнути плутанини при подачі страв.</w:t>
      </w:r>
    </w:p>
    <w:p w:rsidR="00262207" w:rsidRPr="00902981" w:rsidRDefault="00262207" w:rsidP="001839A9">
      <w:pPr>
        <w:pStyle w:val="a5"/>
        <w:spacing w:before="0" w:beforeAutospacing="0" w:after="0" w:afterAutospacing="0" w:line="360" w:lineRule="auto"/>
        <w:ind w:left="1418" w:right="567" w:firstLine="709"/>
        <w:jc w:val="both"/>
        <w:rPr>
          <w:color w:val="000000" w:themeColor="text1"/>
          <w:sz w:val="28"/>
          <w:szCs w:val="28"/>
          <w:lang w:val="uk-UA"/>
        </w:rPr>
      </w:pPr>
      <w:r w:rsidRPr="00902981">
        <w:rPr>
          <w:b/>
          <w:noProof/>
          <w:color w:val="000000" w:themeColor="text1"/>
          <w:sz w:val="28"/>
          <w:szCs w:val="28"/>
          <w:lang w:val="uk-UA"/>
        </w:rPr>
        <w:drawing>
          <wp:anchor distT="0" distB="0" distL="114300" distR="114300" simplePos="0" relativeHeight="251656704" behindDoc="1" locked="0" layoutInCell="1" allowOverlap="1">
            <wp:simplePos x="0" y="0"/>
            <wp:positionH relativeFrom="column">
              <wp:posOffset>895985</wp:posOffset>
            </wp:positionH>
            <wp:positionV relativeFrom="paragraph">
              <wp:posOffset>-581660</wp:posOffset>
            </wp:positionV>
            <wp:extent cx="5938520" cy="9172575"/>
            <wp:effectExtent l="19050" t="0" r="5080" b="0"/>
            <wp:wrapNone/>
            <wp:docPr id="16" name="Рисунок 0" descr="main_80959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809599_original.jpg"/>
                    <pic:cNvPicPr/>
                  </pic:nvPicPr>
                  <pic:blipFill>
                    <a:blip r:embed="rId24">
                      <a:lum bright="70000" contrast="-70000"/>
                    </a:blip>
                    <a:stretch>
                      <a:fillRect/>
                    </a:stretch>
                  </pic:blipFill>
                  <pic:spPr>
                    <a:xfrm>
                      <a:off x="0" y="0"/>
                      <a:ext cx="5938520" cy="9172575"/>
                    </a:xfrm>
                    <a:prstGeom prst="rect">
                      <a:avLst/>
                    </a:prstGeom>
                  </pic:spPr>
                </pic:pic>
              </a:graphicData>
            </a:graphic>
          </wp:anchor>
        </w:drawing>
      </w:r>
      <w:r w:rsidRPr="00902981">
        <w:rPr>
          <w:b/>
          <w:color w:val="000000" w:themeColor="text1"/>
          <w:sz w:val="28"/>
          <w:szCs w:val="28"/>
          <w:lang w:val="uk-UA"/>
        </w:rPr>
        <w:t>10.</w:t>
      </w:r>
      <w:r w:rsidRPr="00902981">
        <w:rPr>
          <w:color w:val="000000" w:themeColor="text1"/>
          <w:sz w:val="28"/>
          <w:szCs w:val="28"/>
          <w:lang w:val="uk-UA"/>
        </w:rPr>
        <w:t xml:space="preserve"> Загальний сервіс. Уважність, уважність і ще раз уважність. Хороші заклади відрізняються тим, що офіціанти там пам’ятають постійних клієнтів, їхні звички та смаки.</w:t>
      </w:r>
    </w:p>
    <w:p w:rsidR="00262207" w:rsidRPr="00902981" w:rsidRDefault="00262207" w:rsidP="00262207">
      <w:pPr>
        <w:pStyle w:val="a5"/>
        <w:spacing w:before="0" w:beforeAutospacing="0" w:after="0" w:afterAutospacing="0"/>
        <w:ind w:left="1701" w:right="568"/>
        <w:jc w:val="both"/>
        <w:rPr>
          <w:color w:val="333333"/>
          <w:sz w:val="28"/>
          <w:szCs w:val="28"/>
          <w:lang w:val="uk-UA"/>
        </w:rPr>
      </w:pPr>
    </w:p>
    <w:p w:rsidR="00262207" w:rsidRPr="00902981" w:rsidRDefault="00262207" w:rsidP="00262207">
      <w:pPr>
        <w:pStyle w:val="a5"/>
        <w:spacing w:before="0" w:beforeAutospacing="0" w:after="0" w:afterAutospacing="0"/>
        <w:ind w:left="1701" w:right="568"/>
        <w:jc w:val="both"/>
        <w:rPr>
          <w:color w:val="333333"/>
          <w:sz w:val="28"/>
          <w:szCs w:val="28"/>
          <w:lang w:val="uk-UA"/>
        </w:rPr>
      </w:pPr>
    </w:p>
    <w:p w:rsidR="00262207" w:rsidRPr="00902981" w:rsidRDefault="00262207" w:rsidP="00262207">
      <w:pPr>
        <w:pStyle w:val="a5"/>
        <w:spacing w:before="0" w:beforeAutospacing="0" w:after="0" w:afterAutospacing="0"/>
        <w:ind w:left="1701" w:right="568"/>
        <w:jc w:val="both"/>
        <w:rPr>
          <w:color w:val="333333"/>
          <w:sz w:val="28"/>
          <w:szCs w:val="28"/>
          <w:lang w:val="uk-UA"/>
        </w:rPr>
      </w:pPr>
    </w:p>
    <w:p w:rsidR="00262207" w:rsidRPr="00902981" w:rsidRDefault="00262207" w:rsidP="00262207">
      <w:pPr>
        <w:pStyle w:val="a5"/>
        <w:spacing w:before="0" w:beforeAutospacing="0" w:after="0" w:afterAutospacing="0"/>
        <w:ind w:left="1701" w:right="568"/>
        <w:jc w:val="both"/>
        <w:rPr>
          <w:color w:val="333333"/>
          <w:sz w:val="28"/>
          <w:szCs w:val="28"/>
          <w:lang w:val="uk-UA"/>
        </w:rPr>
      </w:pPr>
    </w:p>
    <w:p w:rsidR="00262207" w:rsidRPr="00902981" w:rsidRDefault="00262207" w:rsidP="00262207">
      <w:pPr>
        <w:pStyle w:val="a5"/>
        <w:spacing w:before="0" w:beforeAutospacing="0" w:after="0" w:afterAutospacing="0"/>
        <w:ind w:left="1701" w:right="568"/>
        <w:jc w:val="both"/>
        <w:rPr>
          <w:color w:val="333333"/>
          <w:sz w:val="28"/>
          <w:szCs w:val="28"/>
          <w:lang w:val="uk-UA"/>
        </w:rPr>
      </w:pPr>
    </w:p>
    <w:p w:rsidR="00262207" w:rsidRPr="00902981" w:rsidRDefault="005B215C" w:rsidP="00262207">
      <w:pPr>
        <w:pStyle w:val="a5"/>
        <w:spacing w:before="0" w:beforeAutospacing="0" w:after="0" w:afterAutospacing="0"/>
        <w:ind w:left="1701" w:right="568"/>
        <w:jc w:val="both"/>
        <w:rPr>
          <w:color w:val="333333"/>
          <w:sz w:val="28"/>
          <w:szCs w:val="28"/>
          <w:lang w:val="uk-UA"/>
        </w:rPr>
      </w:pPr>
      <w:r w:rsidRPr="00902981">
        <w:rPr>
          <w:noProof/>
          <w:color w:val="333333"/>
          <w:sz w:val="28"/>
          <w:szCs w:val="28"/>
          <w:lang w:val="uk-UA"/>
        </w:rPr>
        <w:pict>
          <v:oval id="_x0000_s1066" style="position:absolute;left:0;text-align:left;margin-left:228.55pt;margin-top:11.15pt;width:293.45pt;height:87.95pt;rotation:-363837fd;z-index:251669504" fillcolor="#c2d69b [1942]" strokecolor="#c2d69b [1942]" strokeweight="1pt">
            <v:fill opacity="6554f" color2="#eaf1dd [662]" angle="-45" focusposition="1" focussize="" focus="-50%" type="gradient"/>
            <v:stroke opacity="17695f"/>
            <v:shadow on="t" type="perspective" color="#4e6128 [1606]" opacity=".5" offset="1pt" offset2="-3pt"/>
            <v:textbox style="mso-next-textbox:#_x0000_s1066">
              <w:txbxContent>
                <w:p w:rsidR="00262207" w:rsidRPr="00A45C1F" w:rsidRDefault="00262207" w:rsidP="00262207">
                  <w:pPr>
                    <w:spacing w:before="120" w:after="0"/>
                    <w:jc w:val="center"/>
                    <w:rPr>
                      <w:rFonts w:ascii="Times New Roman" w:hAnsi="Times New Roman" w:cs="Times New Roman"/>
                      <w:sz w:val="28"/>
                      <w:szCs w:val="28"/>
                    </w:rPr>
                  </w:pPr>
                  <w:r w:rsidRPr="00F770E6">
                    <w:rPr>
                      <w:rFonts w:ascii="Times New Roman" w:hAnsi="Times New Roman" w:cs="Times New Roman"/>
                      <w:sz w:val="28"/>
                      <w:szCs w:val="28"/>
                    </w:rPr>
                    <w:t xml:space="preserve">Єдинийспосібзробитивидатну роботу – щиролюбити те, щоробиш. </w:t>
                  </w:r>
                  <w:r w:rsidRPr="00F770E6">
                    <w:rPr>
                      <w:rFonts w:ascii="Times New Roman" w:hAnsi="Times New Roman" w:cs="Times New Roman"/>
                      <w:i/>
                      <w:sz w:val="28"/>
                      <w:szCs w:val="28"/>
                    </w:rPr>
                    <w:t>Стів Джобс</w:t>
                  </w:r>
                  <w:r w:rsidRPr="00A45C1F">
                    <w:rPr>
                      <w:rFonts w:ascii="Times New Roman" w:hAnsi="Times New Roman" w:cs="Times New Roman"/>
                      <w:sz w:val="28"/>
                      <w:szCs w:val="28"/>
                    </w:rPr>
                    <w:br/>
                  </w:r>
                </w:p>
              </w:txbxContent>
            </v:textbox>
          </v:oval>
        </w:pict>
      </w:r>
    </w:p>
    <w:p w:rsidR="00262207" w:rsidRPr="00902981" w:rsidRDefault="00262207" w:rsidP="00262207">
      <w:pPr>
        <w:pStyle w:val="a5"/>
        <w:spacing w:before="0" w:beforeAutospacing="0" w:after="0" w:afterAutospacing="0"/>
        <w:ind w:left="1701" w:right="568"/>
        <w:jc w:val="both"/>
        <w:rPr>
          <w:color w:val="333333"/>
          <w:sz w:val="28"/>
          <w:szCs w:val="28"/>
          <w:lang w:val="uk-UA"/>
        </w:rPr>
      </w:pPr>
    </w:p>
    <w:p w:rsidR="00262207" w:rsidRPr="00902981" w:rsidRDefault="00262207" w:rsidP="00262207">
      <w:pPr>
        <w:pStyle w:val="a5"/>
        <w:spacing w:before="0" w:beforeAutospacing="0" w:after="0" w:afterAutospacing="0"/>
        <w:ind w:left="1701" w:right="568"/>
        <w:jc w:val="both"/>
        <w:rPr>
          <w:color w:val="333333"/>
          <w:sz w:val="28"/>
          <w:szCs w:val="28"/>
          <w:lang w:val="uk-UA"/>
        </w:rPr>
      </w:pPr>
    </w:p>
    <w:p w:rsidR="00262207" w:rsidRPr="00902981" w:rsidRDefault="00262207" w:rsidP="00262207">
      <w:pPr>
        <w:pStyle w:val="a5"/>
        <w:spacing w:before="0" w:beforeAutospacing="0" w:after="0" w:afterAutospacing="0"/>
        <w:jc w:val="both"/>
        <w:rPr>
          <w:color w:val="333333"/>
          <w:lang w:val="uk-UA"/>
        </w:rPr>
      </w:pPr>
    </w:p>
    <w:p w:rsidR="00262207" w:rsidRPr="00902981" w:rsidRDefault="00262207" w:rsidP="00262207">
      <w:pPr>
        <w:pStyle w:val="a5"/>
        <w:spacing w:before="0" w:beforeAutospacing="0" w:after="0" w:afterAutospacing="0"/>
        <w:jc w:val="both"/>
        <w:rPr>
          <w:color w:val="333333"/>
          <w:lang w:val="uk-UA"/>
        </w:rPr>
      </w:pPr>
    </w:p>
    <w:p w:rsidR="00500C94" w:rsidRPr="00902981" w:rsidRDefault="005B215C" w:rsidP="00262207">
      <w:pPr>
        <w:tabs>
          <w:tab w:val="left" w:pos="2940"/>
        </w:tabs>
        <w:spacing w:after="0" w:line="360" w:lineRule="auto"/>
        <w:ind w:firstLine="709"/>
        <w:jc w:val="both"/>
        <w:rPr>
          <w:rFonts w:ascii="Times New Roman" w:hAnsi="Times New Roman" w:cs="Times New Roman"/>
          <w:sz w:val="28"/>
          <w:szCs w:val="28"/>
          <w:lang w:val="uk-UA"/>
        </w:rPr>
      </w:pPr>
      <w:r w:rsidRPr="00902981">
        <w:rPr>
          <w:noProof/>
          <w:color w:val="333333"/>
          <w:sz w:val="28"/>
          <w:szCs w:val="28"/>
          <w:lang w:val="uk-UA"/>
        </w:rPr>
        <w:pict>
          <v:oval id="_x0000_s1068" style="position:absolute;left:0;text-align:left;margin-left:79.35pt;margin-top:49.85pt;width:246.5pt;height:103.2pt;z-index:251671552" fillcolor="#c2d69b [1942]" strokecolor="#c2d69b [1942]" strokeweight="1pt">
            <v:fill opacity="6554f" color2="#eaf1dd [662]" angle="-45" focus="-50%" type="gradient"/>
            <v:shadow on="t" type="perspective" color="#4e6128 [1606]" opacity=".5" offset="1pt" offset2="-3pt"/>
            <v:textbox style="mso-next-textbox:#_x0000_s1068">
              <w:txbxContent>
                <w:p w:rsidR="00262207" w:rsidRDefault="00262207" w:rsidP="00262207">
                  <w:pPr>
                    <w:spacing w:after="0" w:line="240" w:lineRule="auto"/>
                    <w:jc w:val="center"/>
                    <w:rPr>
                      <w:rFonts w:ascii="Times New Roman" w:hAnsi="Times New Roman" w:cs="Times New Roman"/>
                      <w:sz w:val="28"/>
                      <w:szCs w:val="28"/>
                      <w:lang w:val="uk-UA"/>
                    </w:rPr>
                  </w:pPr>
                  <w:r w:rsidRPr="000C62B0">
                    <w:rPr>
                      <w:rFonts w:ascii="Times New Roman" w:hAnsi="Times New Roman" w:cs="Times New Roman"/>
                      <w:sz w:val="28"/>
                      <w:szCs w:val="28"/>
                    </w:rPr>
                    <w:t xml:space="preserve">Прагніть бути не просто успішноюлюдиною, а цінним. </w:t>
                  </w:r>
                </w:p>
                <w:p w:rsidR="00262207" w:rsidRPr="000C62B0" w:rsidRDefault="00262207" w:rsidP="00262207">
                  <w:pPr>
                    <w:spacing w:after="0" w:line="240" w:lineRule="auto"/>
                    <w:jc w:val="center"/>
                  </w:pPr>
                  <w:r w:rsidRPr="00412898">
                    <w:rPr>
                      <w:rFonts w:ascii="Times New Roman" w:hAnsi="Times New Roman" w:cs="Times New Roman"/>
                      <w:i/>
                      <w:sz w:val="28"/>
                      <w:szCs w:val="28"/>
                    </w:rPr>
                    <w:t>Альберт Ейнштейн</w:t>
                  </w:r>
                  <w:r w:rsidRPr="000C62B0">
                    <w:rPr>
                      <w:rFonts w:ascii="Arial" w:hAnsi="Arial" w:cs="Arial"/>
                      <w:sz w:val="27"/>
                      <w:szCs w:val="27"/>
                    </w:rPr>
                    <w:br/>
                  </w:r>
                </w:p>
              </w:txbxContent>
            </v:textbox>
          </v:oval>
        </w:pict>
      </w:r>
      <w:r w:rsidRPr="00902981">
        <w:rPr>
          <w:noProof/>
          <w:color w:val="333333"/>
          <w:sz w:val="28"/>
          <w:szCs w:val="28"/>
          <w:lang w:val="uk-UA"/>
        </w:rPr>
        <w:pict>
          <v:oval id="_x0000_s1067" style="position:absolute;left:0;text-align:left;margin-left:164.1pt;margin-top:224.35pt;width:291pt;height:117.75pt;rotation:-354271fd;z-index:251670528" fillcolor="#c2d69b [1942]" strokecolor="#c2d69b [1942]" strokeweight="1pt">
            <v:fill opacity="6554f" color2="#eaf1dd [662]" angle="-45" focus="-50%" type="gradient"/>
            <v:shadow on="t" type="perspective" color="#4e6128 [1606]" opacity=".5" offset="1pt" offset2="-3pt"/>
            <v:textbox style="mso-next-textbox:#_x0000_s1067">
              <w:txbxContent>
                <w:p w:rsidR="00262207" w:rsidRDefault="00262207" w:rsidP="00262207">
                  <w:pPr>
                    <w:jc w:val="center"/>
                  </w:pPr>
                  <w:r w:rsidRPr="00F770E6">
                    <w:rPr>
                      <w:rFonts w:ascii="Times New Roman" w:hAnsi="Times New Roman" w:cs="Times New Roman"/>
                      <w:sz w:val="28"/>
                      <w:szCs w:val="28"/>
                    </w:rPr>
                    <w:t xml:space="preserve">Життя на 10% складається з того, що з вами відбувається і 90%, з того, як </w:t>
                  </w:r>
                  <w:r w:rsidRPr="00F770E6">
                    <w:rPr>
                      <w:rFonts w:ascii="Times New Roman" w:hAnsi="Times New Roman" w:cs="Times New Roman"/>
                      <w:sz w:val="28"/>
                      <w:szCs w:val="28"/>
                    </w:rPr>
                    <w:t xml:space="preserve">ви на цереагуєте. </w:t>
                  </w:r>
                  <w:r w:rsidRPr="00F770E6">
                    <w:rPr>
                      <w:rFonts w:ascii="Times New Roman" w:hAnsi="Times New Roman" w:cs="Times New Roman"/>
                      <w:i/>
                      <w:sz w:val="28"/>
                      <w:szCs w:val="28"/>
                    </w:rPr>
                    <w:t>Чарльз Свіндол</w:t>
                  </w:r>
                  <w:r>
                    <w:rPr>
                      <w:rFonts w:ascii="Arial" w:hAnsi="Arial" w:cs="Arial"/>
                      <w:color w:val="626262"/>
                      <w:sz w:val="27"/>
                      <w:szCs w:val="27"/>
                    </w:rPr>
                    <w:br/>
                  </w:r>
                  <w:r>
                    <w:rPr>
                      <w:rFonts w:ascii="Arial" w:hAnsi="Arial" w:cs="Arial"/>
                      <w:color w:val="626262"/>
                      <w:sz w:val="27"/>
                      <w:szCs w:val="27"/>
                    </w:rPr>
                    <w:br/>
                  </w:r>
                  <w:r>
                    <w:rPr>
                      <w:rFonts w:ascii="Arial" w:hAnsi="Arial" w:cs="Arial"/>
                      <w:color w:val="626262"/>
                      <w:sz w:val="27"/>
                      <w:szCs w:val="27"/>
                      <w:shd w:val="clear" w:color="auto" w:fill="FFFFFF"/>
                    </w:rPr>
                    <w:t>Читайте більше: http://www.origamistudy.com/motyvujuchi-cytaty-dlja-dosjagnennja-uspihu/</w:t>
                  </w:r>
                </w:p>
              </w:txbxContent>
            </v:textbox>
          </v:oval>
        </w:pict>
      </w:r>
      <w:r w:rsidR="00262207" w:rsidRPr="00902981">
        <w:rPr>
          <w:rFonts w:ascii="Times New Roman" w:hAnsi="Times New Roman" w:cs="Times New Roman"/>
          <w:sz w:val="28"/>
          <w:szCs w:val="28"/>
          <w:lang w:val="uk-UA"/>
        </w:rPr>
        <w:tab/>
      </w:r>
    </w:p>
    <w:sectPr w:rsidR="00500C94" w:rsidRPr="00902981" w:rsidSect="001839A9">
      <w:pgSz w:w="11907" w:h="16839" w:code="9"/>
      <w:pgMar w:top="1135" w:right="282" w:bottom="1276"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C94" w:rsidRDefault="00500C94" w:rsidP="008E65B7">
      <w:pPr>
        <w:spacing w:after="0" w:line="240" w:lineRule="auto"/>
      </w:pPr>
      <w:r>
        <w:separator/>
      </w:r>
    </w:p>
  </w:endnote>
  <w:endnote w:type="continuationSeparator" w:id="0">
    <w:p w:rsidR="00500C94" w:rsidRDefault="00500C94" w:rsidP="008E6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36679"/>
    </w:sdtPr>
    <w:sdtEndPr/>
    <w:sdtContent>
      <w:p w:rsidR="00500C94" w:rsidRDefault="005B215C">
        <w:pPr>
          <w:pStyle w:val="ac"/>
          <w:jc w:val="right"/>
        </w:pPr>
        <w:r>
          <w:fldChar w:fldCharType="begin"/>
        </w:r>
        <w:r>
          <w:instrText xml:space="preserve"> PAGE   \* MERGEFORMAT </w:instrText>
        </w:r>
        <w:r>
          <w:fldChar w:fldCharType="separate"/>
        </w:r>
        <w:r>
          <w:rPr>
            <w:noProof/>
          </w:rPr>
          <w:t>24</w:t>
        </w:r>
        <w:r>
          <w:rPr>
            <w:noProof/>
          </w:rPr>
          <w:fldChar w:fldCharType="end"/>
        </w:r>
      </w:p>
    </w:sdtContent>
  </w:sdt>
  <w:p w:rsidR="00500C94" w:rsidRDefault="00500C9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C94" w:rsidRDefault="00500C94" w:rsidP="008E65B7">
      <w:pPr>
        <w:spacing w:after="0" w:line="240" w:lineRule="auto"/>
      </w:pPr>
      <w:r>
        <w:separator/>
      </w:r>
    </w:p>
  </w:footnote>
  <w:footnote w:type="continuationSeparator" w:id="0">
    <w:p w:rsidR="00500C94" w:rsidRDefault="00500C94" w:rsidP="008E65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0100CC"/>
    <w:multiLevelType w:val="multilevel"/>
    <w:tmpl w:val="77F09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1627DAC"/>
    <w:multiLevelType w:val="multilevel"/>
    <w:tmpl w:val="53BA6AD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78F824BC"/>
    <w:multiLevelType w:val="hybridMultilevel"/>
    <w:tmpl w:val="75B06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94028"/>
    <w:rsid w:val="00023BA1"/>
    <w:rsid w:val="0003354F"/>
    <w:rsid w:val="00050EF3"/>
    <w:rsid w:val="00056B31"/>
    <w:rsid w:val="000A64EE"/>
    <w:rsid w:val="000B4857"/>
    <w:rsid w:val="000B7BF7"/>
    <w:rsid w:val="000D64D8"/>
    <w:rsid w:val="000E1783"/>
    <w:rsid w:val="00130BF0"/>
    <w:rsid w:val="00176BA3"/>
    <w:rsid w:val="001839A9"/>
    <w:rsid w:val="002069A0"/>
    <w:rsid w:val="002118CD"/>
    <w:rsid w:val="00257160"/>
    <w:rsid w:val="00262207"/>
    <w:rsid w:val="002A4072"/>
    <w:rsid w:val="002F79C5"/>
    <w:rsid w:val="00301E8D"/>
    <w:rsid w:val="00307C34"/>
    <w:rsid w:val="0032682C"/>
    <w:rsid w:val="003407CF"/>
    <w:rsid w:val="003968CC"/>
    <w:rsid w:val="003B3963"/>
    <w:rsid w:val="003B5A38"/>
    <w:rsid w:val="003B6894"/>
    <w:rsid w:val="003C2492"/>
    <w:rsid w:val="003E49D5"/>
    <w:rsid w:val="003F11BD"/>
    <w:rsid w:val="00435094"/>
    <w:rsid w:val="00436AD6"/>
    <w:rsid w:val="00440CA5"/>
    <w:rsid w:val="00470EA7"/>
    <w:rsid w:val="00484D6F"/>
    <w:rsid w:val="004B6B7C"/>
    <w:rsid w:val="004F4B75"/>
    <w:rsid w:val="004F7CCD"/>
    <w:rsid w:val="00500C94"/>
    <w:rsid w:val="00514975"/>
    <w:rsid w:val="00520304"/>
    <w:rsid w:val="00536658"/>
    <w:rsid w:val="005374A4"/>
    <w:rsid w:val="00545804"/>
    <w:rsid w:val="0056082D"/>
    <w:rsid w:val="00594028"/>
    <w:rsid w:val="005B215C"/>
    <w:rsid w:val="005D4856"/>
    <w:rsid w:val="005E19CF"/>
    <w:rsid w:val="00684A7B"/>
    <w:rsid w:val="006E1757"/>
    <w:rsid w:val="007343F4"/>
    <w:rsid w:val="00760302"/>
    <w:rsid w:val="007A6DE0"/>
    <w:rsid w:val="007B5CC5"/>
    <w:rsid w:val="007D1A8F"/>
    <w:rsid w:val="00864D97"/>
    <w:rsid w:val="008C79F3"/>
    <w:rsid w:val="008E65B7"/>
    <w:rsid w:val="00902981"/>
    <w:rsid w:val="009252B9"/>
    <w:rsid w:val="0095038B"/>
    <w:rsid w:val="009913CD"/>
    <w:rsid w:val="00997D07"/>
    <w:rsid w:val="009A21D4"/>
    <w:rsid w:val="009C2371"/>
    <w:rsid w:val="009E105C"/>
    <w:rsid w:val="009E336C"/>
    <w:rsid w:val="009E6FB2"/>
    <w:rsid w:val="009F091C"/>
    <w:rsid w:val="009F49BD"/>
    <w:rsid w:val="00A47011"/>
    <w:rsid w:val="00A511CC"/>
    <w:rsid w:val="00A5294A"/>
    <w:rsid w:val="00A57856"/>
    <w:rsid w:val="00A64D2D"/>
    <w:rsid w:val="00A758F8"/>
    <w:rsid w:val="00A93635"/>
    <w:rsid w:val="00AB5C1B"/>
    <w:rsid w:val="00AD487C"/>
    <w:rsid w:val="00AF3FE3"/>
    <w:rsid w:val="00AF667B"/>
    <w:rsid w:val="00B35925"/>
    <w:rsid w:val="00B362D3"/>
    <w:rsid w:val="00B6622E"/>
    <w:rsid w:val="00B92932"/>
    <w:rsid w:val="00BC2FA1"/>
    <w:rsid w:val="00BD0252"/>
    <w:rsid w:val="00BF611B"/>
    <w:rsid w:val="00C20181"/>
    <w:rsid w:val="00C2713F"/>
    <w:rsid w:val="00C333DC"/>
    <w:rsid w:val="00C81076"/>
    <w:rsid w:val="00CA383A"/>
    <w:rsid w:val="00D53000"/>
    <w:rsid w:val="00D84E2E"/>
    <w:rsid w:val="00DA6A6D"/>
    <w:rsid w:val="00DB5A11"/>
    <w:rsid w:val="00E51FF6"/>
    <w:rsid w:val="00E56880"/>
    <w:rsid w:val="00E70240"/>
    <w:rsid w:val="00E7592D"/>
    <w:rsid w:val="00E857E4"/>
    <w:rsid w:val="00EC061F"/>
    <w:rsid w:val="00EE6CC6"/>
    <w:rsid w:val="00F05119"/>
    <w:rsid w:val="00F06DF0"/>
    <w:rsid w:val="00F65350"/>
    <w:rsid w:val="00F90C1A"/>
    <w:rsid w:val="00FD4DEA"/>
    <w:rsid w:val="00FE52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colormenu v:ext="edit" fillcolor="none"/>
    </o:shapedefaults>
    <o:shapelayout v:ext="edit">
      <o:idmap v:ext="edit" data="1"/>
      <o:rules v:ext="edit">
        <o:r id="V:Rule5" type="connector" idref="#_x0000_s1060"/>
        <o:r id="V:Rule6" type="connector" idref="#_x0000_s1063"/>
        <o:r id="V:Rule7" type="connector" idref="#_x0000_s1061"/>
        <o:r id="V:Rule8" type="connector" idref="#_x0000_s1062"/>
        <o:r id="V:Rule9" type="callout" idref="#_x0000_s1067"/>
        <o:r id="V:Rule10" type="callout" idref="#_x0000_s1066"/>
        <o:r id="V:Rule11" type="callout" idref="#_x0000_s1068"/>
      </o:rules>
    </o:shapelayout>
  </w:shapeDefaults>
  <w:decimalSymbol w:val=","/>
  <w:listSeparator w:val=";"/>
  <w15:docId w15:val="{ADE81287-9335-4720-9DB2-1B81C38E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A7B"/>
  </w:style>
  <w:style w:type="paragraph" w:styleId="1">
    <w:name w:val="heading 1"/>
    <w:basedOn w:val="a"/>
    <w:link w:val="10"/>
    <w:uiPriority w:val="9"/>
    <w:qFormat/>
    <w:rsid w:val="00FE52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4028"/>
    <w:pPr>
      <w:ind w:left="720"/>
      <w:contextualSpacing/>
    </w:pPr>
  </w:style>
  <w:style w:type="character" w:styleId="a4">
    <w:name w:val="Strong"/>
    <w:basedOn w:val="a0"/>
    <w:uiPriority w:val="22"/>
    <w:qFormat/>
    <w:rsid w:val="00C2713F"/>
    <w:rPr>
      <w:b/>
      <w:bCs/>
    </w:rPr>
  </w:style>
  <w:style w:type="paragraph" w:styleId="a5">
    <w:name w:val="Normal (Web)"/>
    <w:basedOn w:val="a"/>
    <w:uiPriority w:val="99"/>
    <w:unhideWhenUsed/>
    <w:rsid w:val="00C2713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F05119"/>
    <w:rPr>
      <w:i/>
      <w:iCs/>
    </w:rPr>
  </w:style>
  <w:style w:type="character" w:styleId="a7">
    <w:name w:val="Hyperlink"/>
    <w:basedOn w:val="a0"/>
    <w:uiPriority w:val="99"/>
    <w:unhideWhenUsed/>
    <w:rsid w:val="00FD4DEA"/>
    <w:rPr>
      <w:color w:val="0000FF"/>
      <w:u w:val="single"/>
    </w:rPr>
  </w:style>
  <w:style w:type="paragraph" w:styleId="HTML">
    <w:name w:val="HTML Preformatted"/>
    <w:basedOn w:val="a"/>
    <w:link w:val="HTML0"/>
    <w:uiPriority w:val="99"/>
    <w:unhideWhenUsed/>
    <w:rsid w:val="000D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D64D8"/>
    <w:rPr>
      <w:rFonts w:ascii="Courier New" w:eastAsia="Times New Roman" w:hAnsi="Courier New" w:cs="Courier New"/>
      <w:sz w:val="20"/>
      <w:szCs w:val="20"/>
    </w:rPr>
  </w:style>
  <w:style w:type="character" w:customStyle="1" w:styleId="10">
    <w:name w:val="Заголовок 1 Знак"/>
    <w:basedOn w:val="a0"/>
    <w:link w:val="1"/>
    <w:uiPriority w:val="9"/>
    <w:rsid w:val="00FE52AF"/>
    <w:rPr>
      <w:rFonts w:ascii="Times New Roman" w:eastAsia="Times New Roman" w:hAnsi="Times New Roman" w:cs="Times New Roman"/>
      <w:b/>
      <w:bCs/>
      <w:kern w:val="36"/>
      <w:sz w:val="48"/>
      <w:szCs w:val="48"/>
    </w:rPr>
  </w:style>
  <w:style w:type="paragraph" w:styleId="a8">
    <w:name w:val="Balloon Text"/>
    <w:basedOn w:val="a"/>
    <w:link w:val="a9"/>
    <w:uiPriority w:val="99"/>
    <w:semiHidden/>
    <w:unhideWhenUsed/>
    <w:rsid w:val="005D485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4856"/>
    <w:rPr>
      <w:rFonts w:ascii="Tahoma" w:hAnsi="Tahoma" w:cs="Tahoma"/>
      <w:sz w:val="16"/>
      <w:szCs w:val="16"/>
    </w:rPr>
  </w:style>
  <w:style w:type="paragraph" w:styleId="aa">
    <w:name w:val="header"/>
    <w:basedOn w:val="a"/>
    <w:link w:val="ab"/>
    <w:uiPriority w:val="99"/>
    <w:unhideWhenUsed/>
    <w:rsid w:val="008E65B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E65B7"/>
  </w:style>
  <w:style w:type="paragraph" w:styleId="ac">
    <w:name w:val="footer"/>
    <w:basedOn w:val="a"/>
    <w:link w:val="ad"/>
    <w:uiPriority w:val="99"/>
    <w:unhideWhenUsed/>
    <w:rsid w:val="008E65B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6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36851">
      <w:bodyDiv w:val="1"/>
      <w:marLeft w:val="0"/>
      <w:marRight w:val="0"/>
      <w:marTop w:val="0"/>
      <w:marBottom w:val="0"/>
      <w:divBdr>
        <w:top w:val="none" w:sz="0" w:space="0" w:color="auto"/>
        <w:left w:val="none" w:sz="0" w:space="0" w:color="auto"/>
        <w:bottom w:val="none" w:sz="0" w:space="0" w:color="auto"/>
        <w:right w:val="none" w:sz="0" w:space="0" w:color="auto"/>
      </w:divBdr>
    </w:div>
    <w:div w:id="111830914">
      <w:bodyDiv w:val="1"/>
      <w:marLeft w:val="0"/>
      <w:marRight w:val="0"/>
      <w:marTop w:val="0"/>
      <w:marBottom w:val="0"/>
      <w:divBdr>
        <w:top w:val="none" w:sz="0" w:space="0" w:color="auto"/>
        <w:left w:val="none" w:sz="0" w:space="0" w:color="auto"/>
        <w:bottom w:val="none" w:sz="0" w:space="0" w:color="auto"/>
        <w:right w:val="none" w:sz="0" w:space="0" w:color="auto"/>
      </w:divBdr>
    </w:div>
    <w:div w:id="190579217">
      <w:bodyDiv w:val="1"/>
      <w:marLeft w:val="0"/>
      <w:marRight w:val="0"/>
      <w:marTop w:val="0"/>
      <w:marBottom w:val="0"/>
      <w:divBdr>
        <w:top w:val="none" w:sz="0" w:space="0" w:color="auto"/>
        <w:left w:val="none" w:sz="0" w:space="0" w:color="auto"/>
        <w:bottom w:val="none" w:sz="0" w:space="0" w:color="auto"/>
        <w:right w:val="none" w:sz="0" w:space="0" w:color="auto"/>
      </w:divBdr>
    </w:div>
    <w:div w:id="247613868">
      <w:bodyDiv w:val="1"/>
      <w:marLeft w:val="0"/>
      <w:marRight w:val="0"/>
      <w:marTop w:val="0"/>
      <w:marBottom w:val="0"/>
      <w:divBdr>
        <w:top w:val="none" w:sz="0" w:space="0" w:color="auto"/>
        <w:left w:val="none" w:sz="0" w:space="0" w:color="auto"/>
        <w:bottom w:val="none" w:sz="0" w:space="0" w:color="auto"/>
        <w:right w:val="none" w:sz="0" w:space="0" w:color="auto"/>
      </w:divBdr>
    </w:div>
    <w:div w:id="498034340">
      <w:bodyDiv w:val="1"/>
      <w:marLeft w:val="0"/>
      <w:marRight w:val="0"/>
      <w:marTop w:val="0"/>
      <w:marBottom w:val="0"/>
      <w:divBdr>
        <w:top w:val="none" w:sz="0" w:space="0" w:color="auto"/>
        <w:left w:val="none" w:sz="0" w:space="0" w:color="auto"/>
        <w:bottom w:val="none" w:sz="0" w:space="0" w:color="auto"/>
        <w:right w:val="none" w:sz="0" w:space="0" w:color="auto"/>
      </w:divBdr>
    </w:div>
    <w:div w:id="736822567">
      <w:bodyDiv w:val="1"/>
      <w:marLeft w:val="0"/>
      <w:marRight w:val="0"/>
      <w:marTop w:val="0"/>
      <w:marBottom w:val="0"/>
      <w:divBdr>
        <w:top w:val="none" w:sz="0" w:space="0" w:color="auto"/>
        <w:left w:val="none" w:sz="0" w:space="0" w:color="auto"/>
        <w:bottom w:val="none" w:sz="0" w:space="0" w:color="auto"/>
        <w:right w:val="none" w:sz="0" w:space="0" w:color="auto"/>
      </w:divBdr>
    </w:div>
    <w:div w:id="967860101">
      <w:bodyDiv w:val="1"/>
      <w:marLeft w:val="0"/>
      <w:marRight w:val="0"/>
      <w:marTop w:val="0"/>
      <w:marBottom w:val="0"/>
      <w:divBdr>
        <w:top w:val="none" w:sz="0" w:space="0" w:color="auto"/>
        <w:left w:val="none" w:sz="0" w:space="0" w:color="auto"/>
        <w:bottom w:val="none" w:sz="0" w:space="0" w:color="auto"/>
        <w:right w:val="none" w:sz="0" w:space="0" w:color="auto"/>
      </w:divBdr>
    </w:div>
    <w:div w:id="123150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tudopedia.su/" TargetMode="External"/><Relationship Id="rId7" Type="http://schemas.openxmlformats.org/officeDocument/2006/relationships/image" Target="media/image1.jpeg"/><Relationship Id="rId12" Type="http://schemas.openxmlformats.org/officeDocument/2006/relationships/hyperlink" Target="https://uk.wikipedia.org/w/index.php?title=%D0%86%D0%BC%D1%96%D0%B4%D0%B6%D0%BC%D0%B5%D0%B9%D0%BA%D0%B5%D1%80&amp;action=edit&amp;redlink=1"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tourism-book.com/pbooks/book-60/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elibrary.kdpu.edu.ua/jspui/bitstream/" TargetMode="External"/><Relationship Id="rId10" Type="http://schemas.openxmlformats.org/officeDocument/2006/relationships/hyperlink" Target="http://tourism-book.com/pbooks/book-60/ua/"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ahy.com.ua/multi-national-te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2089</TotalTime>
  <Pages>24</Pages>
  <Words>4440</Words>
  <Characters>25313</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cp:lastPrinted>2018-02-27T10:57:00Z</cp:lastPrinted>
  <dcterms:created xsi:type="dcterms:W3CDTF">2018-01-18T10:41:00Z</dcterms:created>
  <dcterms:modified xsi:type="dcterms:W3CDTF">2018-02-27T10:58:00Z</dcterms:modified>
</cp:coreProperties>
</file>