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A097" w14:textId="77777777" w:rsidR="00E36F4D" w:rsidRPr="00E36F4D" w:rsidRDefault="00E36F4D" w:rsidP="00E36F4D">
      <w:pPr>
        <w:rPr>
          <w:rFonts w:ascii="Times New Roman" w:hAnsi="Times New Roman" w:cs="Times New Roman"/>
          <w:b/>
          <w:bCs/>
          <w:sz w:val="28"/>
          <w:szCs w:val="28"/>
        </w:rPr>
      </w:pPr>
      <w:proofErr w:type="spellStart"/>
      <w:r w:rsidRPr="00E36F4D">
        <w:rPr>
          <w:rFonts w:ascii="Times New Roman" w:hAnsi="Times New Roman" w:cs="Times New Roman"/>
          <w:b/>
          <w:bCs/>
          <w:sz w:val="28"/>
          <w:szCs w:val="28"/>
        </w:rPr>
        <w:t>Інтерактивне</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навчання</w:t>
      </w:r>
      <w:proofErr w:type="spellEnd"/>
      <w:r w:rsidRPr="00E36F4D">
        <w:rPr>
          <w:rFonts w:ascii="Times New Roman" w:hAnsi="Times New Roman" w:cs="Times New Roman"/>
          <w:b/>
          <w:bCs/>
          <w:sz w:val="28"/>
          <w:szCs w:val="28"/>
        </w:rPr>
        <w:t xml:space="preserve"> як </w:t>
      </w:r>
      <w:proofErr w:type="spellStart"/>
      <w:r w:rsidRPr="00E36F4D">
        <w:rPr>
          <w:rFonts w:ascii="Times New Roman" w:hAnsi="Times New Roman" w:cs="Times New Roman"/>
          <w:b/>
          <w:bCs/>
          <w:sz w:val="28"/>
          <w:szCs w:val="28"/>
        </w:rPr>
        <w:t>засіб</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формування</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професійних</w:t>
      </w:r>
      <w:proofErr w:type="spellEnd"/>
      <w:r w:rsidRPr="00E36F4D">
        <w:rPr>
          <w:rFonts w:ascii="Times New Roman" w:hAnsi="Times New Roman" w:cs="Times New Roman"/>
          <w:b/>
          <w:bCs/>
          <w:sz w:val="28"/>
          <w:szCs w:val="28"/>
        </w:rPr>
        <w:t xml:space="preserve"> компетентностей </w:t>
      </w:r>
      <w:proofErr w:type="spellStart"/>
      <w:r w:rsidRPr="00E36F4D">
        <w:rPr>
          <w:rFonts w:ascii="Times New Roman" w:hAnsi="Times New Roman" w:cs="Times New Roman"/>
          <w:b/>
          <w:bCs/>
          <w:sz w:val="28"/>
          <w:szCs w:val="28"/>
        </w:rPr>
        <w:t>фахівців</w:t>
      </w:r>
      <w:proofErr w:type="spellEnd"/>
      <w:r w:rsidRPr="00E36F4D">
        <w:rPr>
          <w:rFonts w:ascii="Times New Roman" w:hAnsi="Times New Roman" w:cs="Times New Roman"/>
          <w:b/>
          <w:bCs/>
          <w:sz w:val="28"/>
          <w:szCs w:val="28"/>
        </w:rPr>
        <w:t xml:space="preserve"> </w:t>
      </w:r>
      <w:proofErr w:type="gramStart"/>
      <w:r w:rsidRPr="00E36F4D">
        <w:rPr>
          <w:rFonts w:ascii="Times New Roman" w:hAnsi="Times New Roman" w:cs="Times New Roman"/>
          <w:b/>
          <w:bCs/>
          <w:sz w:val="28"/>
          <w:szCs w:val="28"/>
        </w:rPr>
        <w:t>у закладах</w:t>
      </w:r>
      <w:proofErr w:type="gram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фахової</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передвищої</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освіти</w:t>
      </w:r>
      <w:proofErr w:type="spellEnd"/>
    </w:p>
    <w:p w14:paraId="5D4E8244" w14:textId="77777777" w:rsidR="00E36F4D" w:rsidRPr="00E36F4D" w:rsidRDefault="00E36F4D" w:rsidP="00E36F4D">
      <w:pPr>
        <w:rPr>
          <w:rFonts w:ascii="Times New Roman" w:hAnsi="Times New Roman" w:cs="Times New Roman"/>
          <w:b/>
          <w:bCs/>
          <w:sz w:val="28"/>
          <w:szCs w:val="28"/>
        </w:rPr>
      </w:pPr>
      <w:proofErr w:type="spellStart"/>
      <w:r w:rsidRPr="00E36F4D">
        <w:rPr>
          <w:rFonts w:ascii="Times New Roman" w:hAnsi="Times New Roman" w:cs="Times New Roman"/>
          <w:b/>
          <w:bCs/>
          <w:sz w:val="28"/>
          <w:szCs w:val="28"/>
        </w:rPr>
        <w:t>Анотація</w:t>
      </w:r>
      <w:proofErr w:type="spellEnd"/>
    </w:p>
    <w:p w14:paraId="27E85A7F"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t xml:space="preserve">У </w:t>
      </w:r>
      <w:proofErr w:type="spellStart"/>
      <w:r w:rsidRPr="00E36F4D">
        <w:rPr>
          <w:rFonts w:ascii="Times New Roman" w:hAnsi="Times New Roman" w:cs="Times New Roman"/>
          <w:sz w:val="28"/>
          <w:szCs w:val="28"/>
        </w:rPr>
        <w:t>статті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здійснено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комплексний</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аналіз</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інтерактивного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як </w:t>
      </w:r>
      <w:proofErr w:type="spellStart"/>
      <w:r w:rsidRPr="00E36F4D">
        <w:rPr>
          <w:rFonts w:ascii="Times New Roman" w:hAnsi="Times New Roman" w:cs="Times New Roman"/>
          <w:sz w:val="28"/>
          <w:szCs w:val="28"/>
        </w:rPr>
        <w:t>сучасного</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ефективного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засобу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формування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професійних</w:t>
      </w:r>
      <w:proofErr w:type="spellEnd"/>
      <w:r w:rsidRPr="00E36F4D">
        <w:rPr>
          <w:rFonts w:ascii="Times New Roman" w:hAnsi="Times New Roman" w:cs="Times New Roman"/>
          <w:sz w:val="28"/>
          <w:szCs w:val="28"/>
        </w:rPr>
        <w:t xml:space="preserve"> компетентностей </w:t>
      </w:r>
      <w:proofErr w:type="spellStart"/>
      <w:r w:rsidRPr="00E36F4D">
        <w:rPr>
          <w:rFonts w:ascii="Times New Roman" w:hAnsi="Times New Roman" w:cs="Times New Roman"/>
          <w:sz w:val="28"/>
          <w:szCs w:val="28"/>
        </w:rPr>
        <w:t>здобувачів</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 xml:space="preserve"> </w:t>
      </w:r>
      <w:proofErr w:type="gramStart"/>
      <w:r w:rsidRPr="00E36F4D">
        <w:rPr>
          <w:rFonts w:ascii="Times New Roman" w:hAnsi="Times New Roman" w:cs="Times New Roman"/>
          <w:sz w:val="28"/>
          <w:szCs w:val="28"/>
        </w:rPr>
        <w:t>у закладах</w:t>
      </w:r>
      <w:proofErr w:type="gram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фахової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передвищої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Розкрито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теоретичні</w:t>
      </w:r>
      <w:proofErr w:type="spellEnd"/>
      <w:r w:rsidRPr="00E36F4D">
        <w:rPr>
          <w:rFonts w:ascii="Times New Roman" w:hAnsi="Times New Roman" w:cs="Times New Roman"/>
          <w:sz w:val="28"/>
          <w:szCs w:val="28"/>
        </w:rPr>
        <w:t xml:space="preserve"> засади </w:t>
      </w:r>
      <w:proofErr w:type="spellStart"/>
      <w:r w:rsidRPr="00E36F4D">
        <w:rPr>
          <w:rFonts w:ascii="Times New Roman" w:hAnsi="Times New Roman" w:cs="Times New Roman"/>
          <w:sz w:val="28"/>
          <w:szCs w:val="28"/>
        </w:rPr>
        <w:t>компетентнісного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підходу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сутність</w:t>
      </w:r>
      <w:proofErr w:type="spellEnd"/>
      <w:r w:rsidRPr="00E36F4D">
        <w:rPr>
          <w:rFonts w:ascii="Times New Roman" w:hAnsi="Times New Roman" w:cs="Times New Roman"/>
          <w:sz w:val="28"/>
          <w:szCs w:val="28"/>
        </w:rPr>
        <w:t xml:space="preserve"> і </w:t>
      </w:r>
      <w:proofErr w:type="spellStart"/>
      <w:r w:rsidRPr="00E36F4D">
        <w:rPr>
          <w:rFonts w:ascii="Times New Roman" w:hAnsi="Times New Roman" w:cs="Times New Roman"/>
          <w:sz w:val="28"/>
          <w:szCs w:val="28"/>
        </w:rPr>
        <w:t>принципи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інтерактивного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охарактеризовано </w:t>
      </w:r>
      <w:proofErr w:type="spellStart"/>
      <w:r w:rsidRPr="00E36F4D">
        <w:rPr>
          <w:rFonts w:ascii="Times New Roman" w:hAnsi="Times New Roman" w:cs="Times New Roman"/>
          <w:sz w:val="28"/>
          <w:szCs w:val="28"/>
        </w:rPr>
        <w:t>основні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інтерактивні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методи</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технології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що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застосовуються</w:t>
      </w:r>
      <w:proofErr w:type="spellEnd"/>
      <w:r w:rsidRPr="00E36F4D">
        <w:rPr>
          <w:rFonts w:ascii="Times New Roman" w:hAnsi="Times New Roman" w:cs="Times New Roman"/>
          <w:sz w:val="28"/>
          <w:szCs w:val="28"/>
        </w:rPr>
        <w:t xml:space="preserve"> в </w:t>
      </w:r>
      <w:proofErr w:type="spellStart"/>
      <w:r w:rsidRPr="00E36F4D">
        <w:rPr>
          <w:rFonts w:ascii="Times New Roman" w:hAnsi="Times New Roman" w:cs="Times New Roman"/>
          <w:sz w:val="28"/>
          <w:szCs w:val="28"/>
        </w:rPr>
        <w:t>освітньому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процесі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Значну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увагу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приділено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ролі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викладача</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організації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освітнього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середовища</w:t>
      </w:r>
      <w:proofErr w:type="spellEnd"/>
      <w:r w:rsidRPr="00E36F4D">
        <w:rPr>
          <w:rFonts w:ascii="Times New Roman" w:hAnsi="Times New Roman" w:cs="Times New Roman"/>
          <w:sz w:val="28"/>
          <w:szCs w:val="28"/>
        </w:rPr>
        <w:t xml:space="preserve">, практичному </w:t>
      </w:r>
      <w:proofErr w:type="spellStart"/>
      <w:r w:rsidRPr="00E36F4D">
        <w:rPr>
          <w:rFonts w:ascii="Times New Roman" w:hAnsi="Times New Roman" w:cs="Times New Roman"/>
          <w:sz w:val="28"/>
          <w:szCs w:val="28"/>
        </w:rPr>
        <w:t>досвіду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впровадження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інтерактивних</w:t>
      </w:r>
      <w:proofErr w:type="spellEnd"/>
      <w:r w:rsidRPr="00E36F4D">
        <w:rPr>
          <w:rFonts w:ascii="Times New Roman" w:hAnsi="Times New Roman" w:cs="Times New Roman"/>
          <w:sz w:val="28"/>
          <w:szCs w:val="28"/>
        </w:rPr>
        <w:t xml:space="preserve"> форм </w:t>
      </w:r>
      <w:proofErr w:type="spellStart"/>
      <w:r w:rsidRPr="00E36F4D">
        <w:rPr>
          <w:rFonts w:ascii="Times New Roman" w:hAnsi="Times New Roman" w:cs="Times New Roman"/>
          <w:sz w:val="28"/>
          <w:szCs w:val="28"/>
        </w:rPr>
        <w:t>роботи</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оцінюванню</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результатів</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Обґрунтовано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що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інтерактивне</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сприяє</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розвитку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професійних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соціальних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комунікативних</w:t>
      </w:r>
      <w:proofErr w:type="spellEnd"/>
      <w:r w:rsidRPr="00E36F4D">
        <w:rPr>
          <w:rFonts w:ascii="Times New Roman" w:hAnsi="Times New Roman" w:cs="Times New Roman"/>
          <w:sz w:val="28"/>
          <w:szCs w:val="28"/>
        </w:rPr>
        <w:t xml:space="preserve"> і </w:t>
      </w:r>
      <w:proofErr w:type="spellStart"/>
      <w:r w:rsidRPr="00E36F4D">
        <w:rPr>
          <w:rFonts w:ascii="Times New Roman" w:hAnsi="Times New Roman" w:cs="Times New Roman"/>
          <w:sz w:val="28"/>
          <w:szCs w:val="28"/>
        </w:rPr>
        <w:t>особистісних</w:t>
      </w:r>
      <w:proofErr w:type="spellEnd"/>
      <w:r w:rsidRPr="00E36F4D">
        <w:rPr>
          <w:rFonts w:ascii="Times New Roman" w:hAnsi="Times New Roman" w:cs="Times New Roman"/>
          <w:sz w:val="28"/>
          <w:szCs w:val="28"/>
        </w:rPr>
        <w:t xml:space="preserve"> компетентностей </w:t>
      </w:r>
      <w:proofErr w:type="spellStart"/>
      <w:r w:rsidRPr="00E36F4D">
        <w:rPr>
          <w:rFonts w:ascii="Times New Roman" w:hAnsi="Times New Roman" w:cs="Times New Roman"/>
          <w:sz w:val="28"/>
          <w:szCs w:val="28"/>
        </w:rPr>
        <w:t>майбутніх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фахівців</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підвищує</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якість</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фахової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передвищої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w:t>
      </w:r>
    </w:p>
    <w:p w14:paraId="17E49447"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b/>
          <w:bCs/>
          <w:sz w:val="28"/>
          <w:szCs w:val="28"/>
        </w:rPr>
        <w:t>Ключові</w:t>
      </w:r>
      <w:proofErr w:type="spellEnd"/>
      <w:r w:rsidRPr="00E36F4D">
        <w:rPr>
          <w:rFonts w:ascii="Times New Roman" w:hAnsi="Times New Roman" w:cs="Times New Roman"/>
          <w:b/>
          <w:bCs/>
          <w:sz w:val="28"/>
          <w:szCs w:val="28"/>
        </w:rPr>
        <w:t xml:space="preserve"> слова:</w:t>
      </w:r>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інтерактивне</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професійні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компетентності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компетентнісний</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підхід</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фахова</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передвища</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освіта</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активні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методи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w:t>
      </w:r>
    </w:p>
    <w:p w14:paraId="37192EFA" w14:textId="77777777" w:rsidR="00E36F4D" w:rsidRPr="00E36F4D" w:rsidRDefault="00E36F4D" w:rsidP="00E36F4D">
      <w:pPr>
        <w:rPr>
          <w:rFonts w:ascii="Times New Roman" w:hAnsi="Times New Roman" w:cs="Times New Roman"/>
          <w:b/>
          <w:bCs/>
          <w:sz w:val="28"/>
          <w:szCs w:val="28"/>
          <w:lang w:val="en-US"/>
        </w:rPr>
      </w:pPr>
      <w:r w:rsidRPr="00E36F4D">
        <w:rPr>
          <w:rFonts w:ascii="Times New Roman" w:hAnsi="Times New Roman" w:cs="Times New Roman"/>
          <w:b/>
          <w:bCs/>
          <w:sz w:val="28"/>
          <w:szCs w:val="28"/>
          <w:lang w:val="en-US"/>
        </w:rPr>
        <w:t>Abstract</w:t>
      </w:r>
    </w:p>
    <w:p w14:paraId="5C2BF5B9" w14:textId="77777777" w:rsidR="00E36F4D" w:rsidRPr="00E36F4D" w:rsidRDefault="00E36F4D" w:rsidP="00E36F4D">
      <w:pPr>
        <w:rPr>
          <w:rFonts w:ascii="Times New Roman" w:hAnsi="Times New Roman" w:cs="Times New Roman"/>
          <w:sz w:val="28"/>
          <w:szCs w:val="28"/>
          <w:lang w:val="en-US"/>
        </w:rPr>
      </w:pPr>
      <w:r w:rsidRPr="00E36F4D">
        <w:rPr>
          <w:rFonts w:ascii="Times New Roman" w:hAnsi="Times New Roman" w:cs="Times New Roman"/>
          <w:sz w:val="28"/>
          <w:szCs w:val="28"/>
          <w:lang w:val="en-US"/>
        </w:rPr>
        <w:t>The article provides a comprehensive analysis of interactive learning as an effective tool for developing professional competencies of students in institutions of professional pre-higher education. The theoretical foundations of the competency-based approach, the essence and principles of interactive learning are revealed. The main interactive methods and technologies used in the educational process are characterized. Particular attention is paid to the role of the teacher, the organization of the educational environment, practical experience of implementing interactive forms of learning, and assessment of learning outcomes. It is substantiated that interactive learning contributes to the development of professional, social, communicative and personal competencies of future specialists and improves the quality of professional pre-higher education.</w:t>
      </w:r>
    </w:p>
    <w:p w14:paraId="1D7EB04C" w14:textId="77777777" w:rsidR="00E36F4D" w:rsidRPr="00E36F4D" w:rsidRDefault="00E36F4D" w:rsidP="00E36F4D">
      <w:pPr>
        <w:rPr>
          <w:rFonts w:ascii="Times New Roman" w:hAnsi="Times New Roman" w:cs="Times New Roman"/>
          <w:sz w:val="28"/>
          <w:szCs w:val="28"/>
          <w:lang w:val="en-US"/>
        </w:rPr>
      </w:pPr>
      <w:r w:rsidRPr="00E36F4D">
        <w:rPr>
          <w:rFonts w:ascii="Times New Roman" w:hAnsi="Times New Roman" w:cs="Times New Roman"/>
          <w:b/>
          <w:bCs/>
          <w:sz w:val="28"/>
          <w:szCs w:val="28"/>
          <w:lang w:val="en-US"/>
        </w:rPr>
        <w:t>Key words:</w:t>
      </w:r>
      <w:r w:rsidRPr="00E36F4D">
        <w:rPr>
          <w:rFonts w:ascii="Times New Roman" w:hAnsi="Times New Roman" w:cs="Times New Roman"/>
          <w:sz w:val="28"/>
          <w:szCs w:val="28"/>
          <w:lang w:val="en-US"/>
        </w:rPr>
        <w:t xml:space="preserve"> interactive learning, professional competencies, competency-based approach, professional pre-higher education, active learning methods.</w:t>
      </w:r>
    </w:p>
    <w:p w14:paraId="203E1147"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pict w14:anchorId="06CDAB74">
          <v:rect id="_x0000_i1103" style="width:0;height:1.5pt" o:hralign="center" o:hrstd="t" o:hr="t" fillcolor="#a0a0a0" stroked="f"/>
        </w:pict>
      </w:r>
    </w:p>
    <w:p w14:paraId="08299714" w14:textId="77777777" w:rsidR="00E36F4D" w:rsidRPr="00E36F4D" w:rsidRDefault="00E36F4D" w:rsidP="00E36F4D">
      <w:pPr>
        <w:rPr>
          <w:rFonts w:ascii="Times New Roman" w:hAnsi="Times New Roman" w:cs="Times New Roman"/>
          <w:b/>
          <w:bCs/>
          <w:sz w:val="28"/>
          <w:szCs w:val="28"/>
        </w:rPr>
      </w:pPr>
      <w:proofErr w:type="spellStart"/>
      <w:r w:rsidRPr="00E36F4D">
        <w:rPr>
          <w:rFonts w:ascii="Times New Roman" w:hAnsi="Times New Roman" w:cs="Times New Roman"/>
          <w:b/>
          <w:bCs/>
          <w:sz w:val="28"/>
          <w:szCs w:val="28"/>
        </w:rPr>
        <w:t>Вступ</w:t>
      </w:r>
      <w:proofErr w:type="spellEnd"/>
    </w:p>
    <w:p w14:paraId="3E959C47"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Сучасний</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етап</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розвитку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 xml:space="preserve"> в </w:t>
      </w:r>
      <w:proofErr w:type="spellStart"/>
      <w:r w:rsidRPr="00E36F4D">
        <w:rPr>
          <w:rFonts w:ascii="Times New Roman" w:hAnsi="Times New Roman" w:cs="Times New Roman"/>
          <w:sz w:val="28"/>
          <w:szCs w:val="28"/>
        </w:rPr>
        <w:t>Україні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характеризується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орієнтацією</w:t>
      </w:r>
      <w:proofErr w:type="spellEnd"/>
      <w:r w:rsidRPr="00E36F4D">
        <w:rPr>
          <w:rFonts w:ascii="Times New Roman" w:hAnsi="Times New Roman" w:cs="Times New Roman"/>
          <w:sz w:val="28"/>
          <w:szCs w:val="28"/>
        </w:rPr>
        <w:t xml:space="preserve"> на </w:t>
      </w:r>
      <w:proofErr w:type="spellStart"/>
      <w:r w:rsidRPr="00E36F4D">
        <w:rPr>
          <w:rFonts w:ascii="Times New Roman" w:hAnsi="Times New Roman" w:cs="Times New Roman"/>
          <w:sz w:val="28"/>
          <w:szCs w:val="28"/>
        </w:rPr>
        <w:t>компетентнісний</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підхід</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який</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передбачає</w:t>
      </w:r>
      <w:proofErr w:type="spellEnd"/>
      <w:r w:rsidRPr="00E36F4D">
        <w:rPr>
          <w:rFonts w:ascii="Times New Roman" w:hAnsi="Times New Roman" w:cs="Times New Roman"/>
          <w:sz w:val="28"/>
          <w:szCs w:val="28"/>
        </w:rPr>
        <w:t xml:space="preserve"> не </w:t>
      </w:r>
      <w:proofErr w:type="spellStart"/>
      <w:r w:rsidRPr="00E36F4D">
        <w:rPr>
          <w:rFonts w:ascii="Times New Roman" w:hAnsi="Times New Roman" w:cs="Times New Roman"/>
          <w:sz w:val="28"/>
          <w:szCs w:val="28"/>
        </w:rPr>
        <w:t>лише</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засвоєння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теоретичних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знань</w:t>
      </w:r>
      <w:proofErr w:type="spellEnd"/>
      <w:r w:rsidRPr="00E36F4D">
        <w:rPr>
          <w:rFonts w:ascii="Times New Roman" w:hAnsi="Times New Roman" w:cs="Times New Roman"/>
          <w:sz w:val="28"/>
          <w:szCs w:val="28"/>
        </w:rPr>
        <w:t xml:space="preserve">, а й </w:t>
      </w:r>
      <w:proofErr w:type="spellStart"/>
      <w:r w:rsidRPr="00E36F4D">
        <w:rPr>
          <w:rFonts w:ascii="Times New Roman" w:hAnsi="Times New Roman" w:cs="Times New Roman"/>
          <w:sz w:val="28"/>
          <w:szCs w:val="28"/>
        </w:rPr>
        <w:t>формування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здатності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ефективно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застосовувати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їх</w:t>
      </w:r>
      <w:proofErr w:type="spellEnd"/>
      <w:r w:rsidRPr="00E36F4D">
        <w:rPr>
          <w:rFonts w:ascii="Times New Roman" w:hAnsi="Times New Roman" w:cs="Times New Roman"/>
          <w:sz w:val="28"/>
          <w:szCs w:val="28"/>
        </w:rPr>
        <w:t xml:space="preserve"> у </w:t>
      </w:r>
      <w:proofErr w:type="spellStart"/>
      <w:r w:rsidRPr="00E36F4D">
        <w:rPr>
          <w:rFonts w:ascii="Times New Roman" w:hAnsi="Times New Roman" w:cs="Times New Roman"/>
          <w:sz w:val="28"/>
          <w:szCs w:val="28"/>
        </w:rPr>
        <w:t>практичній</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діяльності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Особливої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актуальності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це</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набуває</w:t>
      </w:r>
      <w:proofErr w:type="spellEnd"/>
      <w:r w:rsidRPr="00E36F4D">
        <w:rPr>
          <w:rFonts w:ascii="Times New Roman" w:hAnsi="Times New Roman" w:cs="Times New Roman"/>
          <w:sz w:val="28"/>
          <w:szCs w:val="28"/>
        </w:rPr>
        <w:t xml:space="preserve"> </w:t>
      </w:r>
      <w:proofErr w:type="gramStart"/>
      <w:r w:rsidRPr="00E36F4D">
        <w:rPr>
          <w:rFonts w:ascii="Times New Roman" w:hAnsi="Times New Roman" w:cs="Times New Roman"/>
          <w:sz w:val="28"/>
          <w:szCs w:val="28"/>
        </w:rPr>
        <w:t>у закладах</w:t>
      </w:r>
      <w:proofErr w:type="gram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фахової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передвищої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lastRenderedPageBreak/>
        <w:t>освіти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головним</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завданням</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яких</w:t>
      </w:r>
      <w:proofErr w:type="spellEnd"/>
      <w:r w:rsidRPr="00E36F4D">
        <w:rPr>
          <w:rFonts w:ascii="Times New Roman" w:hAnsi="Times New Roman" w:cs="Times New Roman"/>
          <w:sz w:val="28"/>
          <w:szCs w:val="28"/>
        </w:rPr>
        <w:t xml:space="preserve"> є </w:t>
      </w:r>
      <w:proofErr w:type="spellStart"/>
      <w:r w:rsidRPr="00E36F4D">
        <w:rPr>
          <w:rFonts w:ascii="Times New Roman" w:hAnsi="Times New Roman" w:cs="Times New Roman"/>
          <w:sz w:val="28"/>
          <w:szCs w:val="28"/>
        </w:rPr>
        <w:t>підготовка</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конкурентоспроможних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фахівців</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здатних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швидко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адаптуватися</w:t>
      </w:r>
      <w:proofErr w:type="spellEnd"/>
      <w:r w:rsidRPr="00E36F4D">
        <w:rPr>
          <w:rFonts w:ascii="Times New Roman" w:hAnsi="Times New Roman" w:cs="Times New Roman"/>
          <w:sz w:val="28"/>
          <w:szCs w:val="28"/>
        </w:rPr>
        <w:t xml:space="preserve"> до </w:t>
      </w:r>
      <w:proofErr w:type="spellStart"/>
      <w:r w:rsidRPr="00E36F4D">
        <w:rPr>
          <w:rFonts w:ascii="Times New Roman" w:hAnsi="Times New Roman" w:cs="Times New Roman"/>
          <w:sz w:val="28"/>
          <w:szCs w:val="28"/>
        </w:rPr>
        <w:t>вимог</w:t>
      </w:r>
      <w:proofErr w:type="spellEnd"/>
      <w:r w:rsidRPr="00E36F4D">
        <w:rPr>
          <w:rFonts w:ascii="Times New Roman" w:hAnsi="Times New Roman" w:cs="Times New Roman"/>
          <w:sz w:val="28"/>
          <w:szCs w:val="28"/>
        </w:rPr>
        <w:t xml:space="preserve"> ринку </w:t>
      </w:r>
      <w:proofErr w:type="spellStart"/>
      <w:r w:rsidRPr="00E36F4D">
        <w:rPr>
          <w:rFonts w:ascii="Times New Roman" w:hAnsi="Times New Roman" w:cs="Times New Roman"/>
          <w:sz w:val="28"/>
          <w:szCs w:val="28"/>
        </w:rPr>
        <w:t>праці</w:t>
      </w:r>
      <w:proofErr w:type="spellEnd"/>
      <w:r w:rsidRPr="00E36F4D">
        <w:rPr>
          <w:rFonts w:ascii="Times New Roman" w:hAnsi="Times New Roman" w:cs="Times New Roman"/>
          <w:sz w:val="28"/>
          <w:szCs w:val="28"/>
        </w:rPr>
        <w:t>.</w:t>
      </w:r>
    </w:p>
    <w:p w14:paraId="0C992A9C"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Традиційні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методи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що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ґрунтуються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переважно</w:t>
      </w:r>
      <w:proofErr w:type="spellEnd"/>
      <w:r w:rsidRPr="00E36F4D">
        <w:rPr>
          <w:rFonts w:ascii="Times New Roman" w:hAnsi="Times New Roman" w:cs="Times New Roman"/>
          <w:sz w:val="28"/>
          <w:szCs w:val="28"/>
        </w:rPr>
        <w:t xml:space="preserve"> на репродуктивному </w:t>
      </w:r>
      <w:proofErr w:type="spellStart"/>
      <w:r w:rsidRPr="00E36F4D">
        <w:rPr>
          <w:rFonts w:ascii="Times New Roman" w:hAnsi="Times New Roman" w:cs="Times New Roman"/>
          <w:sz w:val="28"/>
          <w:szCs w:val="28"/>
        </w:rPr>
        <w:t>засвоєнні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інформації</w:t>
      </w:r>
      <w:proofErr w:type="spellEnd"/>
      <w:r w:rsidRPr="00E36F4D">
        <w:rPr>
          <w:rFonts w:ascii="Times New Roman" w:hAnsi="Times New Roman" w:cs="Times New Roman"/>
          <w:sz w:val="28"/>
          <w:szCs w:val="28"/>
        </w:rPr>
        <w:t xml:space="preserve">, не </w:t>
      </w:r>
      <w:proofErr w:type="spellStart"/>
      <w:r w:rsidRPr="00E36F4D">
        <w:rPr>
          <w:rFonts w:ascii="Times New Roman" w:hAnsi="Times New Roman" w:cs="Times New Roman"/>
          <w:sz w:val="28"/>
          <w:szCs w:val="28"/>
        </w:rPr>
        <w:t>повною</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мірою</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відповідають</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сучасним</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освітнім</w:t>
      </w:r>
      <w:proofErr w:type="spellEnd"/>
      <w:r w:rsidRPr="00E36F4D">
        <w:rPr>
          <w:rFonts w:ascii="Times New Roman" w:hAnsi="Times New Roman" w:cs="Times New Roman"/>
          <w:sz w:val="28"/>
          <w:szCs w:val="28"/>
        </w:rPr>
        <w:t xml:space="preserve"> потребам. У </w:t>
      </w:r>
      <w:proofErr w:type="spellStart"/>
      <w:r w:rsidRPr="00E36F4D">
        <w:rPr>
          <w:rFonts w:ascii="Times New Roman" w:hAnsi="Times New Roman" w:cs="Times New Roman"/>
          <w:sz w:val="28"/>
          <w:szCs w:val="28"/>
        </w:rPr>
        <w:t>зв’язку</w:t>
      </w:r>
      <w:proofErr w:type="spellEnd"/>
      <w:r w:rsidRPr="00E36F4D">
        <w:rPr>
          <w:rFonts w:ascii="Times New Roman" w:hAnsi="Times New Roman" w:cs="Times New Roman"/>
          <w:sz w:val="28"/>
          <w:szCs w:val="28"/>
        </w:rPr>
        <w:t xml:space="preserve"> з </w:t>
      </w:r>
      <w:proofErr w:type="spellStart"/>
      <w:r w:rsidRPr="00E36F4D">
        <w:rPr>
          <w:rFonts w:ascii="Times New Roman" w:hAnsi="Times New Roman" w:cs="Times New Roman"/>
          <w:sz w:val="28"/>
          <w:szCs w:val="28"/>
        </w:rPr>
        <w:t>цим</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зростає</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значення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інтерактивного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яке </w:t>
      </w:r>
      <w:proofErr w:type="spellStart"/>
      <w:r w:rsidRPr="00E36F4D">
        <w:rPr>
          <w:rFonts w:ascii="Times New Roman" w:hAnsi="Times New Roman" w:cs="Times New Roman"/>
          <w:sz w:val="28"/>
          <w:szCs w:val="28"/>
        </w:rPr>
        <w:t>забезпечує</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активну</w:t>
      </w:r>
      <w:proofErr w:type="spellEnd"/>
      <w:r w:rsidRPr="00E36F4D">
        <w:rPr>
          <w:rFonts w:ascii="Times New Roman" w:hAnsi="Times New Roman" w:cs="Times New Roman"/>
          <w:sz w:val="28"/>
          <w:szCs w:val="28"/>
        </w:rPr>
        <w:t xml:space="preserve"> участь </w:t>
      </w:r>
      <w:proofErr w:type="spellStart"/>
      <w:r w:rsidRPr="00E36F4D">
        <w:rPr>
          <w:rFonts w:ascii="Times New Roman" w:hAnsi="Times New Roman" w:cs="Times New Roman"/>
          <w:sz w:val="28"/>
          <w:szCs w:val="28"/>
        </w:rPr>
        <w:t>здобувачів</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 xml:space="preserve"> в </w:t>
      </w:r>
      <w:proofErr w:type="spellStart"/>
      <w:r w:rsidRPr="00E36F4D">
        <w:rPr>
          <w:rFonts w:ascii="Times New Roman" w:hAnsi="Times New Roman" w:cs="Times New Roman"/>
          <w:sz w:val="28"/>
          <w:szCs w:val="28"/>
        </w:rPr>
        <w:t>освітньому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процесі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сприяє</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розвитку</w:t>
      </w:r>
      <w:proofErr w:type="spellEnd"/>
      <w:r w:rsidRPr="00E36F4D">
        <w:rPr>
          <w:rFonts w:ascii="Times New Roman" w:hAnsi="Times New Roman" w:cs="Times New Roman"/>
          <w:sz w:val="28"/>
          <w:szCs w:val="28"/>
        </w:rPr>
        <w:t xml:space="preserve"> критичного </w:t>
      </w:r>
      <w:proofErr w:type="spellStart"/>
      <w:r w:rsidRPr="00E36F4D">
        <w:rPr>
          <w:rFonts w:ascii="Times New Roman" w:hAnsi="Times New Roman" w:cs="Times New Roman"/>
          <w:sz w:val="28"/>
          <w:szCs w:val="28"/>
        </w:rPr>
        <w:t>мислення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комунікативних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умінь</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професійних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навичок</w:t>
      </w:r>
      <w:proofErr w:type="spellEnd"/>
      <w:r w:rsidRPr="00E36F4D">
        <w:rPr>
          <w:rFonts w:ascii="Times New Roman" w:hAnsi="Times New Roman" w:cs="Times New Roman"/>
          <w:sz w:val="28"/>
          <w:szCs w:val="28"/>
        </w:rPr>
        <w:t>.</w:t>
      </w:r>
    </w:p>
    <w:p w14:paraId="6B045BD7"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t xml:space="preserve">Метою </w:t>
      </w:r>
      <w:proofErr w:type="spellStart"/>
      <w:r w:rsidRPr="00E36F4D">
        <w:rPr>
          <w:rFonts w:ascii="Times New Roman" w:hAnsi="Times New Roman" w:cs="Times New Roman"/>
          <w:sz w:val="28"/>
          <w:szCs w:val="28"/>
        </w:rPr>
        <w:t>даної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роботи</w:t>
      </w:r>
      <w:proofErr w:type="spellEnd"/>
      <w:r w:rsidRPr="00E36F4D">
        <w:rPr>
          <w:rFonts w:ascii="Times New Roman" w:hAnsi="Times New Roman" w:cs="Times New Roman"/>
          <w:sz w:val="28"/>
          <w:szCs w:val="28"/>
        </w:rPr>
        <w:t xml:space="preserve"> є </w:t>
      </w:r>
      <w:proofErr w:type="spellStart"/>
      <w:r w:rsidRPr="00E36F4D">
        <w:rPr>
          <w:rFonts w:ascii="Times New Roman" w:hAnsi="Times New Roman" w:cs="Times New Roman"/>
          <w:sz w:val="28"/>
          <w:szCs w:val="28"/>
        </w:rPr>
        <w:t>теоретичне</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обґрунтування</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практичний</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аналіз</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інтерактивного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як </w:t>
      </w:r>
      <w:proofErr w:type="spellStart"/>
      <w:r w:rsidRPr="00E36F4D">
        <w:rPr>
          <w:rFonts w:ascii="Times New Roman" w:hAnsi="Times New Roman" w:cs="Times New Roman"/>
          <w:sz w:val="28"/>
          <w:szCs w:val="28"/>
        </w:rPr>
        <w:t>засобу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формування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професійних</w:t>
      </w:r>
      <w:proofErr w:type="spellEnd"/>
      <w:r w:rsidRPr="00E36F4D">
        <w:rPr>
          <w:rFonts w:ascii="Times New Roman" w:hAnsi="Times New Roman" w:cs="Times New Roman"/>
          <w:sz w:val="28"/>
          <w:szCs w:val="28"/>
        </w:rPr>
        <w:t xml:space="preserve"> компетентностей </w:t>
      </w:r>
      <w:proofErr w:type="spellStart"/>
      <w:r w:rsidRPr="00E36F4D">
        <w:rPr>
          <w:rFonts w:ascii="Times New Roman" w:hAnsi="Times New Roman" w:cs="Times New Roman"/>
          <w:sz w:val="28"/>
          <w:szCs w:val="28"/>
        </w:rPr>
        <w:t>фахівців</w:t>
      </w:r>
      <w:proofErr w:type="spellEnd"/>
      <w:r w:rsidRPr="00E36F4D">
        <w:rPr>
          <w:rFonts w:ascii="Times New Roman" w:hAnsi="Times New Roman" w:cs="Times New Roman"/>
          <w:sz w:val="28"/>
          <w:szCs w:val="28"/>
        </w:rPr>
        <w:t xml:space="preserve"> </w:t>
      </w:r>
      <w:proofErr w:type="gramStart"/>
      <w:r w:rsidRPr="00E36F4D">
        <w:rPr>
          <w:rFonts w:ascii="Times New Roman" w:hAnsi="Times New Roman" w:cs="Times New Roman"/>
          <w:sz w:val="28"/>
          <w:szCs w:val="28"/>
        </w:rPr>
        <w:t>у закладах</w:t>
      </w:r>
      <w:proofErr w:type="gram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фахової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передвищої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w:t>
      </w:r>
    </w:p>
    <w:p w14:paraId="214437A6"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pict w14:anchorId="1B372722">
          <v:rect id="_x0000_i1104" style="width:0;height:1.5pt" o:hralign="center" o:hrstd="t" o:hr="t" fillcolor="#a0a0a0" stroked="f"/>
        </w:pict>
      </w:r>
    </w:p>
    <w:p w14:paraId="5117AE8D" w14:textId="77777777" w:rsidR="00E36F4D" w:rsidRPr="00E36F4D" w:rsidRDefault="00E36F4D" w:rsidP="00E36F4D">
      <w:pPr>
        <w:rPr>
          <w:rFonts w:ascii="Times New Roman" w:hAnsi="Times New Roman" w:cs="Times New Roman"/>
          <w:b/>
          <w:bCs/>
          <w:sz w:val="28"/>
          <w:szCs w:val="28"/>
        </w:rPr>
      </w:pPr>
      <w:proofErr w:type="spellStart"/>
      <w:r w:rsidRPr="00E36F4D">
        <w:rPr>
          <w:rFonts w:ascii="Times New Roman" w:hAnsi="Times New Roman" w:cs="Times New Roman"/>
          <w:b/>
          <w:bCs/>
          <w:sz w:val="28"/>
          <w:szCs w:val="28"/>
        </w:rPr>
        <w:t>Теоретичні</w:t>
      </w:r>
      <w:proofErr w:type="spellEnd"/>
      <w:r w:rsidRPr="00E36F4D">
        <w:rPr>
          <w:rFonts w:ascii="Times New Roman" w:hAnsi="Times New Roman" w:cs="Times New Roman"/>
          <w:b/>
          <w:bCs/>
          <w:sz w:val="28"/>
          <w:szCs w:val="28"/>
        </w:rPr>
        <w:t xml:space="preserve"> засади </w:t>
      </w:r>
      <w:proofErr w:type="spellStart"/>
      <w:r w:rsidRPr="00E36F4D">
        <w:rPr>
          <w:rFonts w:ascii="Times New Roman" w:hAnsi="Times New Roman" w:cs="Times New Roman"/>
          <w:b/>
          <w:bCs/>
          <w:sz w:val="28"/>
          <w:szCs w:val="28"/>
        </w:rPr>
        <w:t>компетентнісного</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підходу</w:t>
      </w:r>
      <w:proofErr w:type="spellEnd"/>
    </w:p>
    <w:p w14:paraId="1490297F"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Компетентнісний</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підхід</w:t>
      </w:r>
      <w:proofErr w:type="spellEnd"/>
      <w:r w:rsidRPr="00E36F4D">
        <w:rPr>
          <w:rFonts w:ascii="Times New Roman" w:hAnsi="Times New Roman" w:cs="Times New Roman"/>
          <w:sz w:val="28"/>
          <w:szCs w:val="28"/>
        </w:rPr>
        <w:t xml:space="preserve"> є </w:t>
      </w:r>
      <w:proofErr w:type="spellStart"/>
      <w:r w:rsidRPr="00E36F4D">
        <w:rPr>
          <w:rFonts w:ascii="Times New Roman" w:hAnsi="Times New Roman" w:cs="Times New Roman"/>
          <w:sz w:val="28"/>
          <w:szCs w:val="28"/>
        </w:rPr>
        <w:t>провідною</w:t>
      </w:r>
      <w:proofErr w:type="spellEnd"/>
      <w:r w:rsidRPr="00E36F4D">
        <w:rPr>
          <w:rFonts w:ascii="Times New Roman" w:hAnsi="Times New Roman" w:cs="Times New Roman"/>
          <w:sz w:val="28"/>
          <w:szCs w:val="28"/>
        </w:rPr>
        <w:t xml:space="preserve"> парадигмою </w:t>
      </w:r>
      <w:proofErr w:type="spellStart"/>
      <w:r w:rsidRPr="00E36F4D">
        <w:rPr>
          <w:rFonts w:ascii="Times New Roman" w:hAnsi="Times New Roman" w:cs="Times New Roman"/>
          <w:sz w:val="28"/>
          <w:szCs w:val="28"/>
        </w:rPr>
        <w:t>сучасної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що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орієнтує</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освітній</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процес</w:t>
      </w:r>
      <w:proofErr w:type="spellEnd"/>
      <w:r w:rsidRPr="00E36F4D">
        <w:rPr>
          <w:rFonts w:ascii="Times New Roman" w:hAnsi="Times New Roman" w:cs="Times New Roman"/>
          <w:sz w:val="28"/>
          <w:szCs w:val="28"/>
        </w:rPr>
        <w:t xml:space="preserve"> на результат у </w:t>
      </w:r>
      <w:proofErr w:type="spellStart"/>
      <w:r w:rsidRPr="00E36F4D">
        <w:rPr>
          <w:rFonts w:ascii="Times New Roman" w:hAnsi="Times New Roman" w:cs="Times New Roman"/>
          <w:sz w:val="28"/>
          <w:szCs w:val="28"/>
        </w:rPr>
        <w:t>вигляді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сформованих</w:t>
      </w:r>
      <w:proofErr w:type="spellEnd"/>
      <w:r w:rsidRPr="00E36F4D">
        <w:rPr>
          <w:rFonts w:ascii="Times New Roman" w:hAnsi="Times New Roman" w:cs="Times New Roman"/>
          <w:sz w:val="28"/>
          <w:szCs w:val="28"/>
        </w:rPr>
        <w:t xml:space="preserve"> компетентностей. </w:t>
      </w:r>
      <w:proofErr w:type="spellStart"/>
      <w:r w:rsidRPr="00E36F4D">
        <w:rPr>
          <w:rFonts w:ascii="Times New Roman" w:hAnsi="Times New Roman" w:cs="Times New Roman"/>
          <w:sz w:val="28"/>
          <w:szCs w:val="28"/>
        </w:rPr>
        <w:t>Професійна</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компетентність</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розглядається</w:t>
      </w:r>
      <w:proofErr w:type="spellEnd"/>
      <w:r w:rsidRPr="00E36F4D">
        <w:rPr>
          <w:rFonts w:ascii="Times New Roman" w:hAnsi="Times New Roman" w:cs="Times New Roman"/>
          <w:sz w:val="28"/>
          <w:szCs w:val="28"/>
        </w:rPr>
        <w:t xml:space="preserve"> як </w:t>
      </w:r>
      <w:proofErr w:type="spellStart"/>
      <w:r w:rsidRPr="00E36F4D">
        <w:rPr>
          <w:rFonts w:ascii="Times New Roman" w:hAnsi="Times New Roman" w:cs="Times New Roman"/>
          <w:sz w:val="28"/>
          <w:szCs w:val="28"/>
        </w:rPr>
        <w:t>інтегрована</w:t>
      </w:r>
      <w:proofErr w:type="spellEnd"/>
      <w:r w:rsidRPr="00E36F4D">
        <w:rPr>
          <w:rFonts w:ascii="Times New Roman" w:hAnsi="Times New Roman" w:cs="Times New Roman"/>
          <w:sz w:val="28"/>
          <w:szCs w:val="28"/>
        </w:rPr>
        <w:t xml:space="preserve"> характеристика </w:t>
      </w:r>
      <w:proofErr w:type="spellStart"/>
      <w:r w:rsidRPr="00E36F4D">
        <w:rPr>
          <w:rFonts w:ascii="Times New Roman" w:hAnsi="Times New Roman" w:cs="Times New Roman"/>
          <w:sz w:val="28"/>
          <w:szCs w:val="28"/>
        </w:rPr>
        <w:t>особистості</w:t>
      </w:r>
      <w:proofErr w:type="spellEnd"/>
      <w:r w:rsidRPr="00E36F4D">
        <w:rPr>
          <w:rFonts w:ascii="Times New Roman" w:hAnsi="Times New Roman" w:cs="Times New Roman"/>
          <w:sz w:val="28"/>
          <w:szCs w:val="28"/>
        </w:rPr>
        <w:t xml:space="preserve">, яка </w:t>
      </w:r>
      <w:proofErr w:type="spellStart"/>
      <w:r w:rsidRPr="00E36F4D">
        <w:rPr>
          <w:rFonts w:ascii="Times New Roman" w:hAnsi="Times New Roman" w:cs="Times New Roman"/>
          <w:sz w:val="28"/>
          <w:szCs w:val="28"/>
        </w:rPr>
        <w:t>поєднує</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знання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уміння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навички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цінності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досвід</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здатність</w:t>
      </w:r>
      <w:proofErr w:type="spellEnd"/>
      <w:r w:rsidRPr="00E36F4D">
        <w:rPr>
          <w:rFonts w:ascii="Times New Roman" w:hAnsi="Times New Roman" w:cs="Times New Roman"/>
          <w:sz w:val="28"/>
          <w:szCs w:val="28"/>
        </w:rPr>
        <w:t xml:space="preserve"> до </w:t>
      </w:r>
      <w:proofErr w:type="spellStart"/>
      <w:r w:rsidRPr="00E36F4D">
        <w:rPr>
          <w:rFonts w:ascii="Times New Roman" w:hAnsi="Times New Roman" w:cs="Times New Roman"/>
          <w:sz w:val="28"/>
          <w:szCs w:val="28"/>
        </w:rPr>
        <w:t>саморозвитку</w:t>
      </w:r>
      <w:proofErr w:type="spellEnd"/>
      <w:r w:rsidRPr="00E36F4D">
        <w:rPr>
          <w:rFonts w:ascii="Times New Roman" w:hAnsi="Times New Roman" w:cs="Times New Roman"/>
          <w:sz w:val="28"/>
          <w:szCs w:val="28"/>
        </w:rPr>
        <w:t>.</w:t>
      </w:r>
    </w:p>
    <w:p w14:paraId="7994B18B"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t xml:space="preserve">У </w:t>
      </w:r>
      <w:proofErr w:type="spellStart"/>
      <w:r w:rsidRPr="00E36F4D">
        <w:rPr>
          <w:rFonts w:ascii="Times New Roman" w:hAnsi="Times New Roman" w:cs="Times New Roman"/>
          <w:sz w:val="28"/>
          <w:szCs w:val="28"/>
        </w:rPr>
        <w:t>контексті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фахової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передвищої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компетентнісний</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підхід</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передбачає</w:t>
      </w:r>
      <w:proofErr w:type="spellEnd"/>
      <w:r w:rsidRPr="00E36F4D">
        <w:rPr>
          <w:rFonts w:ascii="Times New Roman" w:hAnsi="Times New Roman" w:cs="Times New Roman"/>
          <w:sz w:val="28"/>
          <w:szCs w:val="28"/>
        </w:rPr>
        <w:t>:</w:t>
      </w:r>
    </w:p>
    <w:p w14:paraId="586C1B7A" w14:textId="77777777" w:rsidR="00E36F4D" w:rsidRPr="00E36F4D" w:rsidRDefault="00E36F4D" w:rsidP="00E36F4D">
      <w:pPr>
        <w:numPr>
          <w:ilvl w:val="0"/>
          <w:numId w:val="1"/>
        </w:numPr>
        <w:rPr>
          <w:rFonts w:ascii="Times New Roman" w:hAnsi="Times New Roman" w:cs="Times New Roman"/>
          <w:sz w:val="28"/>
          <w:szCs w:val="28"/>
        </w:rPr>
      </w:pPr>
      <w:proofErr w:type="spellStart"/>
      <w:r w:rsidRPr="00E36F4D">
        <w:rPr>
          <w:rFonts w:ascii="Times New Roman" w:hAnsi="Times New Roman" w:cs="Times New Roman"/>
          <w:sz w:val="28"/>
          <w:szCs w:val="28"/>
        </w:rPr>
        <w:t>орієнтацію</w:t>
      </w:r>
      <w:proofErr w:type="spellEnd"/>
      <w:r w:rsidRPr="00E36F4D">
        <w:rPr>
          <w:rFonts w:ascii="Times New Roman" w:hAnsi="Times New Roman" w:cs="Times New Roman"/>
          <w:sz w:val="28"/>
          <w:szCs w:val="28"/>
        </w:rPr>
        <w:t xml:space="preserve"> на </w:t>
      </w:r>
      <w:proofErr w:type="spellStart"/>
      <w:r w:rsidRPr="00E36F4D">
        <w:rPr>
          <w:rFonts w:ascii="Times New Roman" w:hAnsi="Times New Roman" w:cs="Times New Roman"/>
          <w:sz w:val="28"/>
          <w:szCs w:val="28"/>
        </w:rPr>
        <w:t>практичну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підготовку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здобувачів</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w:t>
      </w:r>
    </w:p>
    <w:p w14:paraId="46670C6F" w14:textId="77777777" w:rsidR="00E36F4D" w:rsidRPr="00E36F4D" w:rsidRDefault="00E36F4D" w:rsidP="00E36F4D">
      <w:pPr>
        <w:numPr>
          <w:ilvl w:val="0"/>
          <w:numId w:val="1"/>
        </w:numPr>
        <w:rPr>
          <w:rFonts w:ascii="Times New Roman" w:hAnsi="Times New Roman" w:cs="Times New Roman"/>
          <w:sz w:val="28"/>
          <w:szCs w:val="28"/>
        </w:rPr>
      </w:pPr>
      <w:proofErr w:type="spellStart"/>
      <w:r w:rsidRPr="00E36F4D">
        <w:rPr>
          <w:rFonts w:ascii="Times New Roman" w:hAnsi="Times New Roman" w:cs="Times New Roman"/>
          <w:sz w:val="28"/>
          <w:szCs w:val="28"/>
        </w:rPr>
        <w:t>інтеграцію</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теоретичних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знань</w:t>
      </w:r>
      <w:proofErr w:type="spellEnd"/>
      <w:r w:rsidRPr="00E36F4D">
        <w:rPr>
          <w:rFonts w:ascii="Times New Roman" w:hAnsi="Times New Roman" w:cs="Times New Roman"/>
          <w:sz w:val="28"/>
          <w:szCs w:val="28"/>
        </w:rPr>
        <w:t xml:space="preserve"> і практичного </w:t>
      </w:r>
      <w:proofErr w:type="spellStart"/>
      <w:r w:rsidRPr="00E36F4D">
        <w:rPr>
          <w:rFonts w:ascii="Times New Roman" w:hAnsi="Times New Roman" w:cs="Times New Roman"/>
          <w:sz w:val="28"/>
          <w:szCs w:val="28"/>
        </w:rPr>
        <w:t>досвіду</w:t>
      </w:r>
      <w:proofErr w:type="spellEnd"/>
      <w:r w:rsidRPr="00E36F4D">
        <w:rPr>
          <w:rFonts w:ascii="Times New Roman" w:hAnsi="Times New Roman" w:cs="Times New Roman"/>
          <w:sz w:val="28"/>
          <w:szCs w:val="28"/>
        </w:rPr>
        <w:t>;</w:t>
      </w:r>
    </w:p>
    <w:p w14:paraId="7A54D47D" w14:textId="77777777" w:rsidR="00E36F4D" w:rsidRPr="00E36F4D" w:rsidRDefault="00E36F4D" w:rsidP="00E36F4D">
      <w:pPr>
        <w:numPr>
          <w:ilvl w:val="0"/>
          <w:numId w:val="1"/>
        </w:numPr>
        <w:rPr>
          <w:rFonts w:ascii="Times New Roman" w:hAnsi="Times New Roman" w:cs="Times New Roman"/>
          <w:sz w:val="28"/>
          <w:szCs w:val="28"/>
        </w:rPr>
      </w:pPr>
      <w:proofErr w:type="spellStart"/>
      <w:r w:rsidRPr="00E36F4D">
        <w:rPr>
          <w:rFonts w:ascii="Times New Roman" w:hAnsi="Times New Roman" w:cs="Times New Roman"/>
          <w:sz w:val="28"/>
          <w:szCs w:val="28"/>
        </w:rPr>
        <w:t>формування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здатності</w:t>
      </w:r>
      <w:proofErr w:type="spellEnd"/>
      <w:r w:rsidRPr="00E36F4D">
        <w:rPr>
          <w:rFonts w:ascii="Times New Roman" w:hAnsi="Times New Roman" w:cs="Times New Roman"/>
          <w:sz w:val="28"/>
          <w:szCs w:val="28"/>
        </w:rPr>
        <w:t xml:space="preserve"> до </w:t>
      </w:r>
      <w:proofErr w:type="spellStart"/>
      <w:r w:rsidRPr="00E36F4D">
        <w:rPr>
          <w:rFonts w:ascii="Times New Roman" w:hAnsi="Times New Roman" w:cs="Times New Roman"/>
          <w:sz w:val="28"/>
          <w:szCs w:val="28"/>
        </w:rPr>
        <w:t>професійної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мобільності</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впродовж</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життя</w:t>
      </w:r>
      <w:proofErr w:type="spellEnd"/>
      <w:r w:rsidRPr="00E36F4D">
        <w:rPr>
          <w:rFonts w:ascii="Times New Roman" w:hAnsi="Times New Roman" w:cs="Times New Roman"/>
          <w:sz w:val="28"/>
          <w:szCs w:val="28"/>
        </w:rPr>
        <w:t>.</w:t>
      </w:r>
    </w:p>
    <w:p w14:paraId="2368BB45"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Застосування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інтерактивного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є одним </w:t>
      </w:r>
      <w:proofErr w:type="spellStart"/>
      <w:r w:rsidRPr="00E36F4D">
        <w:rPr>
          <w:rFonts w:ascii="Times New Roman" w:hAnsi="Times New Roman" w:cs="Times New Roman"/>
          <w:sz w:val="28"/>
          <w:szCs w:val="28"/>
        </w:rPr>
        <w:t>із</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найбільш</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ефективних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шляхів</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реалізації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компетентнісного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підходу</w:t>
      </w:r>
      <w:proofErr w:type="spellEnd"/>
      <w:r w:rsidRPr="00E36F4D">
        <w:rPr>
          <w:rFonts w:ascii="Times New Roman" w:hAnsi="Times New Roman" w:cs="Times New Roman"/>
          <w:sz w:val="28"/>
          <w:szCs w:val="28"/>
        </w:rPr>
        <w:t>.</w:t>
      </w:r>
    </w:p>
    <w:p w14:paraId="03E50349"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pict w14:anchorId="2DE4FA5A">
          <v:rect id="_x0000_i1105" style="width:0;height:1.5pt" o:hralign="center" o:hrstd="t" o:hr="t" fillcolor="#a0a0a0" stroked="f"/>
        </w:pict>
      </w:r>
    </w:p>
    <w:p w14:paraId="03BBCA5C" w14:textId="77777777" w:rsidR="00E36F4D" w:rsidRPr="00E36F4D" w:rsidRDefault="00E36F4D" w:rsidP="00E36F4D">
      <w:pPr>
        <w:rPr>
          <w:rFonts w:ascii="Times New Roman" w:hAnsi="Times New Roman" w:cs="Times New Roman"/>
          <w:b/>
          <w:bCs/>
          <w:sz w:val="28"/>
          <w:szCs w:val="28"/>
        </w:rPr>
      </w:pPr>
      <w:proofErr w:type="spellStart"/>
      <w:r w:rsidRPr="00E36F4D">
        <w:rPr>
          <w:rFonts w:ascii="Times New Roman" w:hAnsi="Times New Roman" w:cs="Times New Roman"/>
          <w:b/>
          <w:bCs/>
          <w:sz w:val="28"/>
          <w:szCs w:val="28"/>
        </w:rPr>
        <w:t>Сутність</w:t>
      </w:r>
      <w:proofErr w:type="spellEnd"/>
      <w:r w:rsidRPr="00E36F4D">
        <w:rPr>
          <w:rFonts w:ascii="Times New Roman" w:hAnsi="Times New Roman" w:cs="Times New Roman"/>
          <w:b/>
          <w:bCs/>
          <w:sz w:val="28"/>
          <w:szCs w:val="28"/>
        </w:rPr>
        <w:t xml:space="preserve"> та </w:t>
      </w:r>
      <w:proofErr w:type="spellStart"/>
      <w:r w:rsidRPr="00E36F4D">
        <w:rPr>
          <w:rFonts w:ascii="Times New Roman" w:hAnsi="Times New Roman" w:cs="Times New Roman"/>
          <w:b/>
          <w:bCs/>
          <w:sz w:val="28"/>
          <w:szCs w:val="28"/>
        </w:rPr>
        <w:t>принципи</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інтерактивного</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навчання</w:t>
      </w:r>
      <w:proofErr w:type="spellEnd"/>
    </w:p>
    <w:p w14:paraId="564EDFCC"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Інтерактивне</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 </w:t>
      </w:r>
      <w:proofErr w:type="spellStart"/>
      <w:r w:rsidRPr="00E36F4D">
        <w:rPr>
          <w:rFonts w:ascii="Times New Roman" w:hAnsi="Times New Roman" w:cs="Times New Roman"/>
          <w:sz w:val="28"/>
          <w:szCs w:val="28"/>
        </w:rPr>
        <w:t>це</w:t>
      </w:r>
      <w:proofErr w:type="spellEnd"/>
      <w:r w:rsidRPr="00E36F4D">
        <w:rPr>
          <w:rFonts w:ascii="Times New Roman" w:hAnsi="Times New Roman" w:cs="Times New Roman"/>
          <w:sz w:val="28"/>
          <w:szCs w:val="28"/>
        </w:rPr>
        <w:t xml:space="preserve"> форма </w:t>
      </w:r>
      <w:proofErr w:type="spellStart"/>
      <w:r w:rsidRPr="00E36F4D">
        <w:rPr>
          <w:rFonts w:ascii="Times New Roman" w:hAnsi="Times New Roman" w:cs="Times New Roman"/>
          <w:sz w:val="28"/>
          <w:szCs w:val="28"/>
        </w:rPr>
        <w:t>організації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освітнього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процесу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що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ґрунтується</w:t>
      </w:r>
      <w:proofErr w:type="spellEnd"/>
      <w:r w:rsidRPr="00E36F4D">
        <w:rPr>
          <w:rFonts w:ascii="Times New Roman" w:hAnsi="Times New Roman" w:cs="Times New Roman"/>
          <w:sz w:val="28"/>
          <w:szCs w:val="28"/>
        </w:rPr>
        <w:t xml:space="preserve"> на </w:t>
      </w:r>
      <w:proofErr w:type="spellStart"/>
      <w:r w:rsidRPr="00E36F4D">
        <w:rPr>
          <w:rFonts w:ascii="Times New Roman" w:hAnsi="Times New Roman" w:cs="Times New Roman"/>
          <w:sz w:val="28"/>
          <w:szCs w:val="28"/>
        </w:rPr>
        <w:t>активній</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взаємодії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між</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усіма</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учасниками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передбачає</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спільну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діяльність</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діалог</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обмін</w:t>
      </w:r>
      <w:proofErr w:type="spellEnd"/>
      <w:r w:rsidRPr="00E36F4D">
        <w:rPr>
          <w:rFonts w:ascii="Times New Roman" w:hAnsi="Times New Roman" w:cs="Times New Roman"/>
          <w:sz w:val="28"/>
          <w:szCs w:val="28"/>
        </w:rPr>
        <w:t xml:space="preserve"> думками і </w:t>
      </w:r>
      <w:proofErr w:type="spellStart"/>
      <w:r w:rsidRPr="00E36F4D">
        <w:rPr>
          <w:rFonts w:ascii="Times New Roman" w:hAnsi="Times New Roman" w:cs="Times New Roman"/>
          <w:sz w:val="28"/>
          <w:szCs w:val="28"/>
        </w:rPr>
        <w:t>досвідом</w:t>
      </w:r>
      <w:proofErr w:type="spellEnd"/>
      <w:r w:rsidRPr="00E36F4D">
        <w:rPr>
          <w:rFonts w:ascii="Times New Roman" w:hAnsi="Times New Roman" w:cs="Times New Roman"/>
          <w:sz w:val="28"/>
          <w:szCs w:val="28"/>
        </w:rPr>
        <w:t>.</w:t>
      </w:r>
    </w:p>
    <w:p w14:paraId="2AEC6DAD"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Основними</w:t>
      </w:r>
      <w:proofErr w:type="spellEnd"/>
      <w:r w:rsidRPr="00E36F4D">
        <w:rPr>
          <w:rFonts w:ascii="Times New Roman" w:hAnsi="Times New Roman" w:cs="Times New Roman"/>
          <w:sz w:val="28"/>
          <w:szCs w:val="28"/>
        </w:rPr>
        <w:t xml:space="preserve"> принципами </w:t>
      </w:r>
      <w:proofErr w:type="spellStart"/>
      <w:r w:rsidRPr="00E36F4D">
        <w:rPr>
          <w:rFonts w:ascii="Times New Roman" w:hAnsi="Times New Roman" w:cs="Times New Roman"/>
          <w:sz w:val="28"/>
          <w:szCs w:val="28"/>
        </w:rPr>
        <w:t>інтерактивного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є:</w:t>
      </w:r>
    </w:p>
    <w:p w14:paraId="4B385426" w14:textId="77777777" w:rsidR="00E36F4D" w:rsidRPr="00E36F4D" w:rsidRDefault="00E36F4D" w:rsidP="00E36F4D">
      <w:pPr>
        <w:numPr>
          <w:ilvl w:val="0"/>
          <w:numId w:val="2"/>
        </w:numPr>
        <w:rPr>
          <w:rFonts w:ascii="Times New Roman" w:hAnsi="Times New Roman" w:cs="Times New Roman"/>
          <w:sz w:val="28"/>
          <w:szCs w:val="28"/>
        </w:rPr>
      </w:pPr>
      <w:r w:rsidRPr="00E36F4D">
        <w:rPr>
          <w:rFonts w:ascii="Times New Roman" w:hAnsi="Times New Roman" w:cs="Times New Roman"/>
          <w:sz w:val="28"/>
          <w:szCs w:val="28"/>
        </w:rPr>
        <w:t xml:space="preserve">принцип </w:t>
      </w:r>
      <w:proofErr w:type="spellStart"/>
      <w:r w:rsidRPr="00E36F4D">
        <w:rPr>
          <w:rFonts w:ascii="Times New Roman" w:hAnsi="Times New Roman" w:cs="Times New Roman"/>
          <w:sz w:val="28"/>
          <w:szCs w:val="28"/>
        </w:rPr>
        <w:t>активності</w:t>
      </w:r>
      <w:proofErr w:type="spellEnd"/>
      <w:r w:rsidRPr="00E36F4D">
        <w:rPr>
          <w:rFonts w:ascii="Times New Roman" w:hAnsi="Times New Roman" w:cs="Times New Roman"/>
          <w:sz w:val="28"/>
          <w:szCs w:val="28"/>
        </w:rPr>
        <w:t>;</w:t>
      </w:r>
    </w:p>
    <w:p w14:paraId="4B010886" w14:textId="77777777" w:rsidR="00E36F4D" w:rsidRPr="00E36F4D" w:rsidRDefault="00E36F4D" w:rsidP="00E36F4D">
      <w:pPr>
        <w:numPr>
          <w:ilvl w:val="0"/>
          <w:numId w:val="2"/>
        </w:numPr>
        <w:rPr>
          <w:rFonts w:ascii="Times New Roman" w:hAnsi="Times New Roman" w:cs="Times New Roman"/>
          <w:sz w:val="28"/>
          <w:szCs w:val="28"/>
        </w:rPr>
      </w:pPr>
      <w:r w:rsidRPr="00E36F4D">
        <w:rPr>
          <w:rFonts w:ascii="Times New Roman" w:hAnsi="Times New Roman" w:cs="Times New Roman"/>
          <w:sz w:val="28"/>
          <w:szCs w:val="28"/>
        </w:rPr>
        <w:t xml:space="preserve">принцип </w:t>
      </w:r>
      <w:proofErr w:type="spellStart"/>
      <w:r w:rsidRPr="00E36F4D">
        <w:rPr>
          <w:rFonts w:ascii="Times New Roman" w:hAnsi="Times New Roman" w:cs="Times New Roman"/>
          <w:sz w:val="28"/>
          <w:szCs w:val="28"/>
        </w:rPr>
        <w:t>співпраці</w:t>
      </w:r>
      <w:proofErr w:type="spellEnd"/>
      <w:r w:rsidRPr="00E36F4D">
        <w:rPr>
          <w:rFonts w:ascii="Times New Roman" w:hAnsi="Times New Roman" w:cs="Times New Roman"/>
          <w:sz w:val="28"/>
          <w:szCs w:val="28"/>
        </w:rPr>
        <w:t>;</w:t>
      </w:r>
    </w:p>
    <w:p w14:paraId="01B0EAE7" w14:textId="77777777" w:rsidR="00E36F4D" w:rsidRPr="00E36F4D" w:rsidRDefault="00E36F4D" w:rsidP="00E36F4D">
      <w:pPr>
        <w:numPr>
          <w:ilvl w:val="0"/>
          <w:numId w:val="2"/>
        </w:numPr>
        <w:rPr>
          <w:rFonts w:ascii="Times New Roman" w:hAnsi="Times New Roman" w:cs="Times New Roman"/>
          <w:sz w:val="28"/>
          <w:szCs w:val="28"/>
        </w:rPr>
      </w:pPr>
      <w:r w:rsidRPr="00E36F4D">
        <w:rPr>
          <w:rFonts w:ascii="Times New Roman" w:hAnsi="Times New Roman" w:cs="Times New Roman"/>
          <w:sz w:val="28"/>
          <w:szCs w:val="28"/>
        </w:rPr>
        <w:t xml:space="preserve">принцип </w:t>
      </w:r>
      <w:proofErr w:type="spellStart"/>
      <w:r w:rsidRPr="00E36F4D">
        <w:rPr>
          <w:rFonts w:ascii="Times New Roman" w:hAnsi="Times New Roman" w:cs="Times New Roman"/>
          <w:sz w:val="28"/>
          <w:szCs w:val="28"/>
        </w:rPr>
        <w:t>діалогічності</w:t>
      </w:r>
      <w:proofErr w:type="spellEnd"/>
      <w:r w:rsidRPr="00E36F4D">
        <w:rPr>
          <w:rFonts w:ascii="Times New Roman" w:hAnsi="Times New Roman" w:cs="Times New Roman"/>
          <w:sz w:val="28"/>
          <w:szCs w:val="28"/>
        </w:rPr>
        <w:t>;</w:t>
      </w:r>
    </w:p>
    <w:p w14:paraId="7B305ACF" w14:textId="77777777" w:rsidR="00E36F4D" w:rsidRPr="00E36F4D" w:rsidRDefault="00E36F4D" w:rsidP="00E36F4D">
      <w:pPr>
        <w:numPr>
          <w:ilvl w:val="0"/>
          <w:numId w:val="2"/>
        </w:numPr>
        <w:rPr>
          <w:rFonts w:ascii="Times New Roman" w:hAnsi="Times New Roman" w:cs="Times New Roman"/>
          <w:sz w:val="28"/>
          <w:szCs w:val="28"/>
        </w:rPr>
      </w:pPr>
      <w:r w:rsidRPr="00E36F4D">
        <w:rPr>
          <w:rFonts w:ascii="Times New Roman" w:hAnsi="Times New Roman" w:cs="Times New Roman"/>
          <w:sz w:val="28"/>
          <w:szCs w:val="28"/>
        </w:rPr>
        <w:lastRenderedPageBreak/>
        <w:t xml:space="preserve">принцип </w:t>
      </w:r>
      <w:proofErr w:type="spellStart"/>
      <w:r w:rsidRPr="00E36F4D">
        <w:rPr>
          <w:rFonts w:ascii="Times New Roman" w:hAnsi="Times New Roman" w:cs="Times New Roman"/>
          <w:sz w:val="28"/>
          <w:szCs w:val="28"/>
        </w:rPr>
        <w:t>рефлексії</w:t>
      </w:r>
      <w:proofErr w:type="spellEnd"/>
      <w:r w:rsidRPr="00E36F4D">
        <w:rPr>
          <w:rFonts w:ascii="Times New Roman" w:hAnsi="Times New Roman" w:cs="Times New Roman"/>
          <w:sz w:val="28"/>
          <w:szCs w:val="28"/>
        </w:rPr>
        <w:t>;</w:t>
      </w:r>
    </w:p>
    <w:p w14:paraId="0918AE91" w14:textId="77777777" w:rsidR="00E36F4D" w:rsidRPr="00E36F4D" w:rsidRDefault="00E36F4D" w:rsidP="00E36F4D">
      <w:pPr>
        <w:numPr>
          <w:ilvl w:val="0"/>
          <w:numId w:val="2"/>
        </w:numPr>
        <w:rPr>
          <w:rFonts w:ascii="Times New Roman" w:hAnsi="Times New Roman" w:cs="Times New Roman"/>
          <w:sz w:val="28"/>
          <w:szCs w:val="28"/>
        </w:rPr>
      </w:pPr>
      <w:r w:rsidRPr="00E36F4D">
        <w:rPr>
          <w:rFonts w:ascii="Times New Roman" w:hAnsi="Times New Roman" w:cs="Times New Roman"/>
          <w:sz w:val="28"/>
          <w:szCs w:val="28"/>
        </w:rPr>
        <w:t xml:space="preserve">принцип </w:t>
      </w:r>
      <w:proofErr w:type="spellStart"/>
      <w:r w:rsidRPr="00E36F4D">
        <w:rPr>
          <w:rFonts w:ascii="Times New Roman" w:hAnsi="Times New Roman" w:cs="Times New Roman"/>
          <w:sz w:val="28"/>
          <w:szCs w:val="28"/>
        </w:rPr>
        <w:t>практичної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спрямованості</w:t>
      </w:r>
      <w:proofErr w:type="spellEnd"/>
      <w:r w:rsidRPr="00E36F4D">
        <w:rPr>
          <w:rFonts w:ascii="Times New Roman" w:hAnsi="Times New Roman" w:cs="Times New Roman"/>
          <w:sz w:val="28"/>
          <w:szCs w:val="28"/>
        </w:rPr>
        <w:t>.</w:t>
      </w:r>
    </w:p>
    <w:p w14:paraId="12EDA25B"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Інтерактивне</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сприяє</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формуванню</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стійкої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мотивації</w:t>
      </w:r>
      <w:proofErr w:type="spellEnd"/>
      <w:r w:rsidRPr="00E36F4D">
        <w:rPr>
          <w:rFonts w:ascii="Times New Roman" w:hAnsi="Times New Roman" w:cs="Times New Roman"/>
          <w:sz w:val="28"/>
          <w:szCs w:val="28"/>
        </w:rPr>
        <w:t xml:space="preserve"> до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розвитку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відповідальності</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самостійності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здобувачів</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w:t>
      </w:r>
    </w:p>
    <w:p w14:paraId="417A40F2"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pict w14:anchorId="44650E9C">
          <v:rect id="_x0000_i1106" style="width:0;height:1.5pt" o:hralign="center" o:hrstd="t" o:hr="t" fillcolor="#a0a0a0" stroked="f"/>
        </w:pict>
      </w:r>
    </w:p>
    <w:p w14:paraId="0A1A4D1F" w14:textId="77777777" w:rsidR="00E36F4D" w:rsidRPr="00E36F4D" w:rsidRDefault="00E36F4D" w:rsidP="00E36F4D">
      <w:pPr>
        <w:rPr>
          <w:rFonts w:ascii="Times New Roman" w:hAnsi="Times New Roman" w:cs="Times New Roman"/>
          <w:b/>
          <w:bCs/>
          <w:sz w:val="28"/>
          <w:szCs w:val="28"/>
        </w:rPr>
      </w:pPr>
      <w:proofErr w:type="spellStart"/>
      <w:r w:rsidRPr="00E36F4D">
        <w:rPr>
          <w:rFonts w:ascii="Times New Roman" w:hAnsi="Times New Roman" w:cs="Times New Roman"/>
          <w:b/>
          <w:bCs/>
          <w:sz w:val="28"/>
          <w:szCs w:val="28"/>
        </w:rPr>
        <w:t>Особливості</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формування</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професійних</w:t>
      </w:r>
      <w:proofErr w:type="spellEnd"/>
      <w:r w:rsidRPr="00E36F4D">
        <w:rPr>
          <w:rFonts w:ascii="Times New Roman" w:hAnsi="Times New Roman" w:cs="Times New Roman"/>
          <w:b/>
          <w:bCs/>
          <w:sz w:val="28"/>
          <w:szCs w:val="28"/>
        </w:rPr>
        <w:t xml:space="preserve"> компетентностей </w:t>
      </w:r>
      <w:proofErr w:type="gramStart"/>
      <w:r w:rsidRPr="00E36F4D">
        <w:rPr>
          <w:rFonts w:ascii="Times New Roman" w:hAnsi="Times New Roman" w:cs="Times New Roman"/>
          <w:b/>
          <w:bCs/>
          <w:sz w:val="28"/>
          <w:szCs w:val="28"/>
        </w:rPr>
        <w:t>у закладах</w:t>
      </w:r>
      <w:proofErr w:type="gram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фахової</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передвищої</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освіти</w:t>
      </w:r>
      <w:proofErr w:type="spellEnd"/>
    </w:p>
    <w:p w14:paraId="2E0D637F"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Заклади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фахової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передвищої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мають</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специфічні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завдання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пов’язані</w:t>
      </w:r>
      <w:proofErr w:type="spellEnd"/>
      <w:r w:rsidRPr="00E36F4D">
        <w:rPr>
          <w:rFonts w:ascii="Times New Roman" w:hAnsi="Times New Roman" w:cs="Times New Roman"/>
          <w:sz w:val="28"/>
          <w:szCs w:val="28"/>
        </w:rPr>
        <w:t xml:space="preserve"> з </w:t>
      </w:r>
      <w:proofErr w:type="spellStart"/>
      <w:r w:rsidRPr="00E36F4D">
        <w:rPr>
          <w:rFonts w:ascii="Times New Roman" w:hAnsi="Times New Roman" w:cs="Times New Roman"/>
          <w:sz w:val="28"/>
          <w:szCs w:val="28"/>
        </w:rPr>
        <w:t>підготовкою</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фахівців</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середньої</w:t>
      </w:r>
      <w:proofErr w:type="spellEnd"/>
      <w:r w:rsidRPr="00E36F4D">
        <w:rPr>
          <w:rFonts w:ascii="Times New Roman" w:hAnsi="Times New Roman" w:cs="Times New Roman"/>
          <w:sz w:val="28"/>
          <w:szCs w:val="28"/>
        </w:rPr>
        <w:t xml:space="preserve"> ланки. </w:t>
      </w:r>
      <w:proofErr w:type="spellStart"/>
      <w:r w:rsidRPr="00E36F4D">
        <w:rPr>
          <w:rFonts w:ascii="Times New Roman" w:hAnsi="Times New Roman" w:cs="Times New Roman"/>
          <w:sz w:val="28"/>
          <w:szCs w:val="28"/>
        </w:rPr>
        <w:t>Формування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професійних</w:t>
      </w:r>
      <w:proofErr w:type="spellEnd"/>
      <w:r w:rsidRPr="00E36F4D">
        <w:rPr>
          <w:rFonts w:ascii="Times New Roman" w:hAnsi="Times New Roman" w:cs="Times New Roman"/>
          <w:sz w:val="28"/>
          <w:szCs w:val="28"/>
        </w:rPr>
        <w:t xml:space="preserve"> компетентностей у таких закладах повинно бути </w:t>
      </w:r>
      <w:proofErr w:type="spellStart"/>
      <w:r w:rsidRPr="00E36F4D">
        <w:rPr>
          <w:rFonts w:ascii="Times New Roman" w:hAnsi="Times New Roman" w:cs="Times New Roman"/>
          <w:sz w:val="28"/>
          <w:szCs w:val="28"/>
        </w:rPr>
        <w:t>тісно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пов’язане</w:t>
      </w:r>
      <w:proofErr w:type="spellEnd"/>
      <w:r w:rsidRPr="00E36F4D">
        <w:rPr>
          <w:rFonts w:ascii="Times New Roman" w:hAnsi="Times New Roman" w:cs="Times New Roman"/>
          <w:sz w:val="28"/>
          <w:szCs w:val="28"/>
        </w:rPr>
        <w:t xml:space="preserve"> з </w:t>
      </w:r>
      <w:proofErr w:type="spellStart"/>
      <w:r w:rsidRPr="00E36F4D">
        <w:rPr>
          <w:rFonts w:ascii="Times New Roman" w:hAnsi="Times New Roman" w:cs="Times New Roman"/>
          <w:sz w:val="28"/>
          <w:szCs w:val="28"/>
        </w:rPr>
        <w:t>майбутньою</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професійною</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діяльністю</w:t>
      </w:r>
      <w:proofErr w:type="spellEnd"/>
      <w:r w:rsidRPr="00E36F4D">
        <w:rPr>
          <w:rFonts w:ascii="Times New Roman" w:hAnsi="Times New Roman" w:cs="Times New Roman"/>
          <w:sz w:val="28"/>
          <w:szCs w:val="28"/>
        </w:rPr>
        <w:t>.</w:t>
      </w:r>
    </w:p>
    <w:p w14:paraId="52AED2AE"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t xml:space="preserve">До </w:t>
      </w:r>
      <w:proofErr w:type="spellStart"/>
      <w:r w:rsidRPr="00E36F4D">
        <w:rPr>
          <w:rFonts w:ascii="Times New Roman" w:hAnsi="Times New Roman" w:cs="Times New Roman"/>
          <w:sz w:val="28"/>
          <w:szCs w:val="28"/>
        </w:rPr>
        <w:t>ключових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професійних</w:t>
      </w:r>
      <w:proofErr w:type="spellEnd"/>
      <w:r w:rsidRPr="00E36F4D">
        <w:rPr>
          <w:rFonts w:ascii="Times New Roman" w:hAnsi="Times New Roman" w:cs="Times New Roman"/>
          <w:sz w:val="28"/>
          <w:szCs w:val="28"/>
        </w:rPr>
        <w:t xml:space="preserve"> компетентностей належать:</w:t>
      </w:r>
    </w:p>
    <w:p w14:paraId="17D54B5C" w14:textId="77777777" w:rsidR="00E36F4D" w:rsidRPr="00E36F4D" w:rsidRDefault="00E36F4D" w:rsidP="00E36F4D">
      <w:pPr>
        <w:numPr>
          <w:ilvl w:val="0"/>
          <w:numId w:val="3"/>
        </w:numPr>
        <w:rPr>
          <w:rFonts w:ascii="Times New Roman" w:hAnsi="Times New Roman" w:cs="Times New Roman"/>
          <w:sz w:val="28"/>
          <w:szCs w:val="28"/>
        </w:rPr>
      </w:pPr>
      <w:proofErr w:type="spellStart"/>
      <w:r w:rsidRPr="00E36F4D">
        <w:rPr>
          <w:rFonts w:ascii="Times New Roman" w:hAnsi="Times New Roman" w:cs="Times New Roman"/>
          <w:sz w:val="28"/>
          <w:szCs w:val="28"/>
        </w:rPr>
        <w:t>спеціальні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фахові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компетентності</w:t>
      </w:r>
      <w:proofErr w:type="spellEnd"/>
      <w:r w:rsidRPr="00E36F4D">
        <w:rPr>
          <w:rFonts w:ascii="Times New Roman" w:hAnsi="Times New Roman" w:cs="Times New Roman"/>
          <w:sz w:val="28"/>
          <w:szCs w:val="28"/>
        </w:rPr>
        <w:t>;</w:t>
      </w:r>
    </w:p>
    <w:p w14:paraId="6CB8BC58" w14:textId="77777777" w:rsidR="00E36F4D" w:rsidRPr="00E36F4D" w:rsidRDefault="00E36F4D" w:rsidP="00E36F4D">
      <w:pPr>
        <w:numPr>
          <w:ilvl w:val="0"/>
          <w:numId w:val="3"/>
        </w:numPr>
        <w:rPr>
          <w:rFonts w:ascii="Times New Roman" w:hAnsi="Times New Roman" w:cs="Times New Roman"/>
          <w:sz w:val="28"/>
          <w:szCs w:val="28"/>
        </w:rPr>
      </w:pPr>
      <w:proofErr w:type="spellStart"/>
      <w:r w:rsidRPr="00E36F4D">
        <w:rPr>
          <w:rFonts w:ascii="Times New Roman" w:hAnsi="Times New Roman" w:cs="Times New Roman"/>
          <w:sz w:val="28"/>
          <w:szCs w:val="28"/>
        </w:rPr>
        <w:t>комунікативні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компетентності</w:t>
      </w:r>
      <w:proofErr w:type="spellEnd"/>
      <w:r w:rsidRPr="00E36F4D">
        <w:rPr>
          <w:rFonts w:ascii="Times New Roman" w:hAnsi="Times New Roman" w:cs="Times New Roman"/>
          <w:sz w:val="28"/>
          <w:szCs w:val="28"/>
        </w:rPr>
        <w:t>;</w:t>
      </w:r>
    </w:p>
    <w:p w14:paraId="061E7774" w14:textId="77777777" w:rsidR="00E36F4D" w:rsidRPr="00E36F4D" w:rsidRDefault="00E36F4D" w:rsidP="00E36F4D">
      <w:pPr>
        <w:numPr>
          <w:ilvl w:val="0"/>
          <w:numId w:val="3"/>
        </w:numPr>
        <w:rPr>
          <w:rFonts w:ascii="Times New Roman" w:hAnsi="Times New Roman" w:cs="Times New Roman"/>
          <w:sz w:val="28"/>
          <w:szCs w:val="28"/>
        </w:rPr>
      </w:pPr>
      <w:proofErr w:type="spellStart"/>
      <w:r w:rsidRPr="00E36F4D">
        <w:rPr>
          <w:rFonts w:ascii="Times New Roman" w:hAnsi="Times New Roman" w:cs="Times New Roman"/>
          <w:sz w:val="28"/>
          <w:szCs w:val="28"/>
        </w:rPr>
        <w:t>соціальні</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громадянські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компетентності</w:t>
      </w:r>
      <w:proofErr w:type="spellEnd"/>
      <w:r w:rsidRPr="00E36F4D">
        <w:rPr>
          <w:rFonts w:ascii="Times New Roman" w:hAnsi="Times New Roman" w:cs="Times New Roman"/>
          <w:sz w:val="28"/>
          <w:szCs w:val="28"/>
        </w:rPr>
        <w:t>;</w:t>
      </w:r>
    </w:p>
    <w:p w14:paraId="59D95DCD" w14:textId="77777777" w:rsidR="00E36F4D" w:rsidRPr="00E36F4D" w:rsidRDefault="00E36F4D" w:rsidP="00E36F4D">
      <w:pPr>
        <w:numPr>
          <w:ilvl w:val="0"/>
          <w:numId w:val="3"/>
        </w:numPr>
        <w:rPr>
          <w:rFonts w:ascii="Times New Roman" w:hAnsi="Times New Roman" w:cs="Times New Roman"/>
          <w:sz w:val="28"/>
          <w:szCs w:val="28"/>
        </w:rPr>
      </w:pPr>
      <w:proofErr w:type="spellStart"/>
      <w:r w:rsidRPr="00E36F4D">
        <w:rPr>
          <w:rFonts w:ascii="Times New Roman" w:hAnsi="Times New Roman" w:cs="Times New Roman"/>
          <w:sz w:val="28"/>
          <w:szCs w:val="28"/>
        </w:rPr>
        <w:t>інформаційно-цифрові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компетентності</w:t>
      </w:r>
      <w:proofErr w:type="spellEnd"/>
      <w:r w:rsidRPr="00E36F4D">
        <w:rPr>
          <w:rFonts w:ascii="Times New Roman" w:hAnsi="Times New Roman" w:cs="Times New Roman"/>
          <w:sz w:val="28"/>
          <w:szCs w:val="28"/>
        </w:rPr>
        <w:t>;</w:t>
      </w:r>
    </w:p>
    <w:p w14:paraId="02F07850" w14:textId="77777777" w:rsidR="00E36F4D" w:rsidRPr="00E36F4D" w:rsidRDefault="00E36F4D" w:rsidP="00E36F4D">
      <w:pPr>
        <w:numPr>
          <w:ilvl w:val="0"/>
          <w:numId w:val="3"/>
        </w:numPr>
        <w:rPr>
          <w:rFonts w:ascii="Times New Roman" w:hAnsi="Times New Roman" w:cs="Times New Roman"/>
          <w:sz w:val="28"/>
          <w:szCs w:val="28"/>
        </w:rPr>
      </w:pPr>
      <w:proofErr w:type="spellStart"/>
      <w:r w:rsidRPr="00E36F4D">
        <w:rPr>
          <w:rFonts w:ascii="Times New Roman" w:hAnsi="Times New Roman" w:cs="Times New Roman"/>
          <w:sz w:val="28"/>
          <w:szCs w:val="28"/>
        </w:rPr>
        <w:t>особистісні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компетентності</w:t>
      </w:r>
      <w:proofErr w:type="spellEnd"/>
      <w:r w:rsidRPr="00E36F4D">
        <w:rPr>
          <w:rFonts w:ascii="Times New Roman" w:hAnsi="Times New Roman" w:cs="Times New Roman"/>
          <w:sz w:val="28"/>
          <w:szCs w:val="28"/>
        </w:rPr>
        <w:t>.</w:t>
      </w:r>
    </w:p>
    <w:p w14:paraId="5E444BAF"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Інтерактивні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методи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створюють</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умови</w:t>
      </w:r>
      <w:proofErr w:type="spellEnd"/>
      <w:r w:rsidRPr="00E36F4D">
        <w:rPr>
          <w:rFonts w:ascii="Times New Roman" w:hAnsi="Times New Roman" w:cs="Times New Roman"/>
          <w:sz w:val="28"/>
          <w:szCs w:val="28"/>
        </w:rPr>
        <w:t xml:space="preserve"> для комплексного </w:t>
      </w:r>
      <w:proofErr w:type="spellStart"/>
      <w:r w:rsidRPr="00E36F4D">
        <w:rPr>
          <w:rFonts w:ascii="Times New Roman" w:hAnsi="Times New Roman" w:cs="Times New Roman"/>
          <w:sz w:val="28"/>
          <w:szCs w:val="28"/>
        </w:rPr>
        <w:t>розвитку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зазначених</w:t>
      </w:r>
      <w:proofErr w:type="spellEnd"/>
      <w:r w:rsidRPr="00E36F4D">
        <w:rPr>
          <w:rFonts w:ascii="Times New Roman" w:hAnsi="Times New Roman" w:cs="Times New Roman"/>
          <w:sz w:val="28"/>
          <w:szCs w:val="28"/>
        </w:rPr>
        <w:t xml:space="preserve"> компетентностей.</w:t>
      </w:r>
    </w:p>
    <w:p w14:paraId="7D18625F"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pict w14:anchorId="73EE4E2F">
          <v:rect id="_x0000_i1107" style="width:0;height:1.5pt" o:hralign="center" o:hrstd="t" o:hr="t" fillcolor="#a0a0a0" stroked="f"/>
        </w:pict>
      </w:r>
    </w:p>
    <w:p w14:paraId="2B82D9A3" w14:textId="77777777" w:rsidR="00E36F4D" w:rsidRPr="00E36F4D" w:rsidRDefault="00E36F4D" w:rsidP="00E36F4D">
      <w:pPr>
        <w:rPr>
          <w:rFonts w:ascii="Times New Roman" w:hAnsi="Times New Roman" w:cs="Times New Roman"/>
          <w:b/>
          <w:bCs/>
          <w:sz w:val="28"/>
          <w:szCs w:val="28"/>
        </w:rPr>
      </w:pPr>
      <w:proofErr w:type="spellStart"/>
      <w:r w:rsidRPr="00E36F4D">
        <w:rPr>
          <w:rFonts w:ascii="Times New Roman" w:hAnsi="Times New Roman" w:cs="Times New Roman"/>
          <w:b/>
          <w:bCs/>
          <w:sz w:val="28"/>
          <w:szCs w:val="28"/>
        </w:rPr>
        <w:t>Класифікація</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інтерактивних</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методів</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навчання</w:t>
      </w:r>
      <w:proofErr w:type="spellEnd"/>
    </w:p>
    <w:p w14:paraId="55E41742"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Інтерактивні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методи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можна</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класифікувати</w:t>
      </w:r>
      <w:proofErr w:type="spellEnd"/>
      <w:r w:rsidRPr="00E36F4D">
        <w:rPr>
          <w:rFonts w:ascii="Times New Roman" w:hAnsi="Times New Roman" w:cs="Times New Roman"/>
          <w:sz w:val="28"/>
          <w:szCs w:val="28"/>
        </w:rPr>
        <w:t xml:space="preserve"> за </w:t>
      </w:r>
      <w:proofErr w:type="spellStart"/>
      <w:r w:rsidRPr="00E36F4D">
        <w:rPr>
          <w:rFonts w:ascii="Times New Roman" w:hAnsi="Times New Roman" w:cs="Times New Roman"/>
          <w:sz w:val="28"/>
          <w:szCs w:val="28"/>
        </w:rPr>
        <w:t>різними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ознаками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Найпоширенішими</w:t>
      </w:r>
      <w:proofErr w:type="spellEnd"/>
      <w:r w:rsidRPr="00E36F4D">
        <w:rPr>
          <w:rFonts w:ascii="Times New Roman" w:hAnsi="Times New Roman" w:cs="Times New Roman"/>
          <w:sz w:val="28"/>
          <w:szCs w:val="28"/>
        </w:rPr>
        <w:t xml:space="preserve"> є:</w:t>
      </w:r>
    </w:p>
    <w:p w14:paraId="2A5D1F09" w14:textId="77777777" w:rsidR="00E36F4D" w:rsidRPr="00E36F4D" w:rsidRDefault="00E36F4D" w:rsidP="00E36F4D">
      <w:pPr>
        <w:rPr>
          <w:rFonts w:ascii="Times New Roman" w:hAnsi="Times New Roman" w:cs="Times New Roman"/>
          <w:b/>
          <w:bCs/>
          <w:sz w:val="28"/>
          <w:szCs w:val="28"/>
        </w:rPr>
      </w:pPr>
      <w:proofErr w:type="spellStart"/>
      <w:r w:rsidRPr="00E36F4D">
        <w:rPr>
          <w:rFonts w:ascii="Times New Roman" w:hAnsi="Times New Roman" w:cs="Times New Roman"/>
          <w:b/>
          <w:bCs/>
          <w:sz w:val="28"/>
          <w:szCs w:val="28"/>
        </w:rPr>
        <w:t>Дискусійні</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методи</w:t>
      </w:r>
      <w:proofErr w:type="spellEnd"/>
    </w:p>
    <w:p w14:paraId="517C70DD"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t xml:space="preserve">До них належать </w:t>
      </w:r>
      <w:proofErr w:type="spellStart"/>
      <w:r w:rsidRPr="00E36F4D">
        <w:rPr>
          <w:rFonts w:ascii="Times New Roman" w:hAnsi="Times New Roman" w:cs="Times New Roman"/>
          <w:sz w:val="28"/>
          <w:szCs w:val="28"/>
        </w:rPr>
        <w:t>дискусії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дебати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круглі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столи</w:t>
      </w:r>
      <w:proofErr w:type="spellEnd"/>
      <w:r w:rsidRPr="00E36F4D">
        <w:rPr>
          <w:rFonts w:ascii="Times New Roman" w:hAnsi="Times New Roman" w:cs="Times New Roman"/>
          <w:sz w:val="28"/>
          <w:szCs w:val="28"/>
        </w:rPr>
        <w:t xml:space="preserve">. Вони </w:t>
      </w:r>
      <w:proofErr w:type="spellStart"/>
      <w:r w:rsidRPr="00E36F4D">
        <w:rPr>
          <w:rFonts w:ascii="Times New Roman" w:hAnsi="Times New Roman" w:cs="Times New Roman"/>
          <w:sz w:val="28"/>
          <w:szCs w:val="28"/>
        </w:rPr>
        <w:t>сприяють</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розвитку</w:t>
      </w:r>
      <w:proofErr w:type="spellEnd"/>
      <w:r w:rsidRPr="00E36F4D">
        <w:rPr>
          <w:rFonts w:ascii="Times New Roman" w:hAnsi="Times New Roman" w:cs="Times New Roman"/>
          <w:sz w:val="28"/>
          <w:szCs w:val="28"/>
        </w:rPr>
        <w:t xml:space="preserve"> критичного </w:t>
      </w:r>
      <w:proofErr w:type="spellStart"/>
      <w:r w:rsidRPr="00E36F4D">
        <w:rPr>
          <w:rFonts w:ascii="Times New Roman" w:hAnsi="Times New Roman" w:cs="Times New Roman"/>
          <w:sz w:val="28"/>
          <w:szCs w:val="28"/>
        </w:rPr>
        <w:t>мислення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уміння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аргументувати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власну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позицію</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слухати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інших</w:t>
      </w:r>
      <w:proofErr w:type="spellEnd"/>
      <w:r w:rsidRPr="00E36F4D">
        <w:rPr>
          <w:rFonts w:ascii="Times New Roman" w:hAnsi="Times New Roman" w:cs="Times New Roman"/>
          <w:sz w:val="28"/>
          <w:szCs w:val="28"/>
        </w:rPr>
        <w:t>.</w:t>
      </w:r>
    </w:p>
    <w:p w14:paraId="2E02AAE6" w14:textId="77777777" w:rsidR="00E36F4D" w:rsidRPr="00E36F4D" w:rsidRDefault="00E36F4D" w:rsidP="00E36F4D">
      <w:pPr>
        <w:rPr>
          <w:rFonts w:ascii="Times New Roman" w:hAnsi="Times New Roman" w:cs="Times New Roman"/>
          <w:b/>
          <w:bCs/>
          <w:sz w:val="28"/>
          <w:szCs w:val="28"/>
        </w:rPr>
      </w:pPr>
      <w:proofErr w:type="spellStart"/>
      <w:r w:rsidRPr="00E36F4D">
        <w:rPr>
          <w:rFonts w:ascii="Times New Roman" w:hAnsi="Times New Roman" w:cs="Times New Roman"/>
          <w:b/>
          <w:bCs/>
          <w:sz w:val="28"/>
          <w:szCs w:val="28"/>
        </w:rPr>
        <w:t>Ігрові</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методи</w:t>
      </w:r>
      <w:proofErr w:type="spellEnd"/>
    </w:p>
    <w:p w14:paraId="37630083"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Рольові</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ділові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ігри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дозволяють</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моделювати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професійні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ситуації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формувати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практичні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навички</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професійні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ролі</w:t>
      </w:r>
      <w:proofErr w:type="spellEnd"/>
      <w:r w:rsidRPr="00E36F4D">
        <w:rPr>
          <w:rFonts w:ascii="Times New Roman" w:hAnsi="Times New Roman" w:cs="Times New Roman"/>
          <w:sz w:val="28"/>
          <w:szCs w:val="28"/>
        </w:rPr>
        <w:t>.</w:t>
      </w:r>
    </w:p>
    <w:p w14:paraId="6C177BF3" w14:textId="77777777" w:rsidR="00E36F4D" w:rsidRPr="00E36F4D" w:rsidRDefault="00E36F4D" w:rsidP="00E36F4D">
      <w:pPr>
        <w:rPr>
          <w:rFonts w:ascii="Times New Roman" w:hAnsi="Times New Roman" w:cs="Times New Roman"/>
          <w:b/>
          <w:bCs/>
          <w:sz w:val="28"/>
          <w:szCs w:val="28"/>
        </w:rPr>
      </w:pPr>
      <w:r w:rsidRPr="00E36F4D">
        <w:rPr>
          <w:rFonts w:ascii="Times New Roman" w:hAnsi="Times New Roman" w:cs="Times New Roman"/>
          <w:b/>
          <w:bCs/>
          <w:sz w:val="28"/>
          <w:szCs w:val="28"/>
        </w:rPr>
        <w:t>Проблемно-</w:t>
      </w:r>
      <w:proofErr w:type="spellStart"/>
      <w:r w:rsidRPr="00E36F4D">
        <w:rPr>
          <w:rFonts w:ascii="Times New Roman" w:hAnsi="Times New Roman" w:cs="Times New Roman"/>
          <w:b/>
          <w:bCs/>
          <w:sz w:val="28"/>
          <w:szCs w:val="28"/>
        </w:rPr>
        <w:t>орієнтовані</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методи</w:t>
      </w:r>
      <w:proofErr w:type="spellEnd"/>
    </w:p>
    <w:p w14:paraId="5BFB1BBA"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lastRenderedPageBreak/>
        <w:t xml:space="preserve">Кейс-метод, </w:t>
      </w:r>
      <w:proofErr w:type="spellStart"/>
      <w:r w:rsidRPr="00E36F4D">
        <w:rPr>
          <w:rFonts w:ascii="Times New Roman" w:hAnsi="Times New Roman" w:cs="Times New Roman"/>
          <w:sz w:val="28"/>
          <w:szCs w:val="28"/>
        </w:rPr>
        <w:t>аналіз</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проблемних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ситуацій</w:t>
      </w:r>
      <w:proofErr w:type="spellEnd"/>
      <w:r w:rsidRPr="00E36F4D">
        <w:rPr>
          <w:rFonts w:ascii="Times New Roman" w:hAnsi="Times New Roman" w:cs="Times New Roman"/>
          <w:sz w:val="28"/>
          <w:szCs w:val="28"/>
        </w:rPr>
        <w:t xml:space="preserve">, метод </w:t>
      </w:r>
      <w:proofErr w:type="spellStart"/>
      <w:r w:rsidRPr="00E36F4D">
        <w:rPr>
          <w:rFonts w:ascii="Times New Roman" w:hAnsi="Times New Roman" w:cs="Times New Roman"/>
          <w:sz w:val="28"/>
          <w:szCs w:val="28"/>
        </w:rPr>
        <w:t>проєктів</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сприяють</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формуванню</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навичок</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аналізу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прийняття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рішень</w:t>
      </w:r>
      <w:proofErr w:type="spellEnd"/>
      <w:r w:rsidRPr="00E36F4D">
        <w:rPr>
          <w:rFonts w:ascii="Times New Roman" w:hAnsi="Times New Roman" w:cs="Times New Roman"/>
          <w:sz w:val="28"/>
          <w:szCs w:val="28"/>
        </w:rPr>
        <w:t xml:space="preserve"> і </w:t>
      </w:r>
      <w:proofErr w:type="spellStart"/>
      <w:r w:rsidRPr="00E36F4D">
        <w:rPr>
          <w:rFonts w:ascii="Times New Roman" w:hAnsi="Times New Roman" w:cs="Times New Roman"/>
          <w:sz w:val="28"/>
          <w:szCs w:val="28"/>
        </w:rPr>
        <w:t>відповідальності</w:t>
      </w:r>
      <w:proofErr w:type="spellEnd"/>
      <w:r w:rsidRPr="00E36F4D">
        <w:rPr>
          <w:rFonts w:ascii="Times New Roman" w:hAnsi="Times New Roman" w:cs="Times New Roman"/>
          <w:sz w:val="28"/>
          <w:szCs w:val="28"/>
        </w:rPr>
        <w:t xml:space="preserve"> за результат.</w:t>
      </w:r>
    </w:p>
    <w:p w14:paraId="4B63918D" w14:textId="77777777" w:rsidR="00E36F4D" w:rsidRPr="00E36F4D" w:rsidRDefault="00E36F4D" w:rsidP="00E36F4D">
      <w:pPr>
        <w:rPr>
          <w:rFonts w:ascii="Times New Roman" w:hAnsi="Times New Roman" w:cs="Times New Roman"/>
          <w:b/>
          <w:bCs/>
          <w:sz w:val="28"/>
          <w:szCs w:val="28"/>
        </w:rPr>
      </w:pPr>
      <w:proofErr w:type="spellStart"/>
      <w:r w:rsidRPr="00E36F4D">
        <w:rPr>
          <w:rFonts w:ascii="Times New Roman" w:hAnsi="Times New Roman" w:cs="Times New Roman"/>
          <w:b/>
          <w:bCs/>
          <w:sz w:val="28"/>
          <w:szCs w:val="28"/>
        </w:rPr>
        <w:t>Групові</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форми</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роботи</w:t>
      </w:r>
      <w:proofErr w:type="spellEnd"/>
    </w:p>
    <w:p w14:paraId="45D3A60A"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t xml:space="preserve">Робота в </w:t>
      </w:r>
      <w:proofErr w:type="spellStart"/>
      <w:r w:rsidRPr="00E36F4D">
        <w:rPr>
          <w:rFonts w:ascii="Times New Roman" w:hAnsi="Times New Roman" w:cs="Times New Roman"/>
          <w:sz w:val="28"/>
          <w:szCs w:val="28"/>
        </w:rPr>
        <w:t>малих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групах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навчальні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кооперативи</w:t>
      </w:r>
      <w:proofErr w:type="spellEnd"/>
      <w:r w:rsidRPr="00E36F4D">
        <w:rPr>
          <w:rFonts w:ascii="Times New Roman" w:hAnsi="Times New Roman" w:cs="Times New Roman"/>
          <w:sz w:val="28"/>
          <w:szCs w:val="28"/>
        </w:rPr>
        <w:t xml:space="preserve">, парна робота </w:t>
      </w:r>
      <w:proofErr w:type="spellStart"/>
      <w:r w:rsidRPr="00E36F4D">
        <w:rPr>
          <w:rFonts w:ascii="Times New Roman" w:hAnsi="Times New Roman" w:cs="Times New Roman"/>
          <w:sz w:val="28"/>
          <w:szCs w:val="28"/>
        </w:rPr>
        <w:t>розвивають</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комунікативні</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соціальні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компетентності</w:t>
      </w:r>
      <w:proofErr w:type="spellEnd"/>
      <w:r w:rsidRPr="00E36F4D">
        <w:rPr>
          <w:rFonts w:ascii="Times New Roman" w:hAnsi="Times New Roman" w:cs="Times New Roman"/>
          <w:sz w:val="28"/>
          <w:szCs w:val="28"/>
        </w:rPr>
        <w:t>.</w:t>
      </w:r>
    </w:p>
    <w:p w14:paraId="6395A2F9"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pict w14:anchorId="183A6746">
          <v:rect id="_x0000_i1108" style="width:0;height:1.5pt" o:hralign="center" o:hrstd="t" o:hr="t" fillcolor="#a0a0a0" stroked="f"/>
        </w:pict>
      </w:r>
    </w:p>
    <w:p w14:paraId="7E9A2663" w14:textId="77777777" w:rsidR="00E36F4D" w:rsidRPr="00E36F4D" w:rsidRDefault="00E36F4D" w:rsidP="00E36F4D">
      <w:pPr>
        <w:rPr>
          <w:rFonts w:ascii="Times New Roman" w:hAnsi="Times New Roman" w:cs="Times New Roman"/>
          <w:b/>
          <w:bCs/>
          <w:sz w:val="28"/>
          <w:szCs w:val="28"/>
        </w:rPr>
      </w:pPr>
      <w:proofErr w:type="spellStart"/>
      <w:r w:rsidRPr="00E36F4D">
        <w:rPr>
          <w:rFonts w:ascii="Times New Roman" w:hAnsi="Times New Roman" w:cs="Times New Roman"/>
          <w:b/>
          <w:bCs/>
          <w:sz w:val="28"/>
          <w:szCs w:val="28"/>
        </w:rPr>
        <w:t>Проєктне</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навчання</w:t>
      </w:r>
      <w:proofErr w:type="spellEnd"/>
      <w:r w:rsidRPr="00E36F4D">
        <w:rPr>
          <w:rFonts w:ascii="Times New Roman" w:hAnsi="Times New Roman" w:cs="Times New Roman"/>
          <w:b/>
          <w:bCs/>
          <w:sz w:val="28"/>
          <w:szCs w:val="28"/>
        </w:rPr>
        <w:t xml:space="preserve"> як </w:t>
      </w:r>
      <w:proofErr w:type="spellStart"/>
      <w:r w:rsidRPr="00E36F4D">
        <w:rPr>
          <w:rFonts w:ascii="Times New Roman" w:hAnsi="Times New Roman" w:cs="Times New Roman"/>
          <w:b/>
          <w:bCs/>
          <w:sz w:val="28"/>
          <w:szCs w:val="28"/>
        </w:rPr>
        <w:t>різновид</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інтерактивних</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технологій</w:t>
      </w:r>
      <w:proofErr w:type="spellEnd"/>
    </w:p>
    <w:p w14:paraId="7ABF8E6F"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Проєктне</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є </w:t>
      </w:r>
      <w:proofErr w:type="spellStart"/>
      <w:r w:rsidRPr="00E36F4D">
        <w:rPr>
          <w:rFonts w:ascii="Times New Roman" w:hAnsi="Times New Roman" w:cs="Times New Roman"/>
          <w:sz w:val="28"/>
          <w:szCs w:val="28"/>
        </w:rPr>
        <w:t>ефективним</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інструментом</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формування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професійних</w:t>
      </w:r>
      <w:proofErr w:type="spellEnd"/>
      <w:r w:rsidRPr="00E36F4D">
        <w:rPr>
          <w:rFonts w:ascii="Times New Roman" w:hAnsi="Times New Roman" w:cs="Times New Roman"/>
          <w:sz w:val="28"/>
          <w:szCs w:val="28"/>
        </w:rPr>
        <w:t xml:space="preserve"> компетентностей, </w:t>
      </w:r>
      <w:proofErr w:type="spellStart"/>
      <w:r w:rsidRPr="00E36F4D">
        <w:rPr>
          <w:rFonts w:ascii="Times New Roman" w:hAnsi="Times New Roman" w:cs="Times New Roman"/>
          <w:sz w:val="28"/>
          <w:szCs w:val="28"/>
        </w:rPr>
        <w:t>оскільки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поєднує</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навчальну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дослідницьку</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практичну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діяльність</w:t>
      </w:r>
      <w:proofErr w:type="spellEnd"/>
      <w:r w:rsidRPr="00E36F4D">
        <w:rPr>
          <w:rFonts w:ascii="Times New Roman" w:hAnsi="Times New Roman" w:cs="Times New Roman"/>
          <w:sz w:val="28"/>
          <w:szCs w:val="28"/>
        </w:rPr>
        <w:t>.</w:t>
      </w:r>
    </w:p>
    <w:p w14:paraId="21C83CE0"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Основні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етапи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проєктної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діяльності</w:t>
      </w:r>
      <w:proofErr w:type="spellEnd"/>
      <w:r w:rsidRPr="00E36F4D">
        <w:rPr>
          <w:rFonts w:ascii="Times New Roman" w:hAnsi="Times New Roman" w:cs="Times New Roman"/>
          <w:sz w:val="28"/>
          <w:szCs w:val="28"/>
        </w:rPr>
        <w:t>:</w:t>
      </w:r>
    </w:p>
    <w:p w14:paraId="19D41D4B" w14:textId="77777777" w:rsidR="00E36F4D" w:rsidRPr="00E36F4D" w:rsidRDefault="00E36F4D" w:rsidP="00E36F4D">
      <w:pPr>
        <w:numPr>
          <w:ilvl w:val="0"/>
          <w:numId w:val="4"/>
        </w:numPr>
        <w:rPr>
          <w:rFonts w:ascii="Times New Roman" w:hAnsi="Times New Roman" w:cs="Times New Roman"/>
          <w:sz w:val="28"/>
          <w:szCs w:val="28"/>
        </w:rPr>
      </w:pPr>
      <w:proofErr w:type="spellStart"/>
      <w:r w:rsidRPr="00E36F4D">
        <w:rPr>
          <w:rFonts w:ascii="Times New Roman" w:hAnsi="Times New Roman" w:cs="Times New Roman"/>
          <w:sz w:val="28"/>
          <w:szCs w:val="28"/>
        </w:rPr>
        <w:t>Визначення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проблеми</w:t>
      </w:r>
      <w:proofErr w:type="spellEnd"/>
      <w:r w:rsidRPr="00E36F4D">
        <w:rPr>
          <w:rFonts w:ascii="Times New Roman" w:hAnsi="Times New Roman" w:cs="Times New Roman"/>
          <w:sz w:val="28"/>
          <w:szCs w:val="28"/>
        </w:rPr>
        <w:t>;</w:t>
      </w:r>
    </w:p>
    <w:p w14:paraId="79747765" w14:textId="77777777" w:rsidR="00E36F4D" w:rsidRPr="00E36F4D" w:rsidRDefault="00E36F4D" w:rsidP="00E36F4D">
      <w:pPr>
        <w:numPr>
          <w:ilvl w:val="0"/>
          <w:numId w:val="4"/>
        </w:numPr>
        <w:rPr>
          <w:rFonts w:ascii="Times New Roman" w:hAnsi="Times New Roman" w:cs="Times New Roman"/>
          <w:sz w:val="28"/>
          <w:szCs w:val="28"/>
        </w:rPr>
      </w:pPr>
      <w:proofErr w:type="spellStart"/>
      <w:r w:rsidRPr="00E36F4D">
        <w:rPr>
          <w:rFonts w:ascii="Times New Roman" w:hAnsi="Times New Roman" w:cs="Times New Roman"/>
          <w:sz w:val="28"/>
          <w:szCs w:val="28"/>
        </w:rPr>
        <w:t>Планування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діяльності</w:t>
      </w:r>
      <w:proofErr w:type="spellEnd"/>
      <w:r w:rsidRPr="00E36F4D">
        <w:rPr>
          <w:rFonts w:ascii="Times New Roman" w:hAnsi="Times New Roman" w:cs="Times New Roman"/>
          <w:sz w:val="28"/>
          <w:szCs w:val="28"/>
        </w:rPr>
        <w:t>;</w:t>
      </w:r>
    </w:p>
    <w:p w14:paraId="041563E4" w14:textId="77777777" w:rsidR="00E36F4D" w:rsidRPr="00E36F4D" w:rsidRDefault="00E36F4D" w:rsidP="00E36F4D">
      <w:pPr>
        <w:numPr>
          <w:ilvl w:val="0"/>
          <w:numId w:val="4"/>
        </w:numPr>
        <w:rPr>
          <w:rFonts w:ascii="Times New Roman" w:hAnsi="Times New Roman" w:cs="Times New Roman"/>
          <w:sz w:val="28"/>
          <w:szCs w:val="28"/>
        </w:rPr>
      </w:pPr>
      <w:proofErr w:type="spellStart"/>
      <w:r w:rsidRPr="00E36F4D">
        <w:rPr>
          <w:rFonts w:ascii="Times New Roman" w:hAnsi="Times New Roman" w:cs="Times New Roman"/>
          <w:sz w:val="28"/>
          <w:szCs w:val="28"/>
        </w:rPr>
        <w:t>Реалізація</w:t>
      </w:r>
      <w:proofErr w:type="spellEnd"/>
      <w:r w:rsidRPr="00E36F4D">
        <w:rPr>
          <w:rFonts w:ascii="Times New Roman" w:hAnsi="Times New Roman" w:cs="Times New Roman"/>
          <w:sz w:val="28"/>
          <w:szCs w:val="28"/>
        </w:rPr>
        <w:t xml:space="preserve"> проєкту;</w:t>
      </w:r>
    </w:p>
    <w:p w14:paraId="43A5E198" w14:textId="77777777" w:rsidR="00E36F4D" w:rsidRPr="00E36F4D" w:rsidRDefault="00E36F4D" w:rsidP="00E36F4D">
      <w:pPr>
        <w:numPr>
          <w:ilvl w:val="0"/>
          <w:numId w:val="4"/>
        </w:numPr>
        <w:rPr>
          <w:rFonts w:ascii="Times New Roman" w:hAnsi="Times New Roman" w:cs="Times New Roman"/>
          <w:sz w:val="28"/>
          <w:szCs w:val="28"/>
        </w:rPr>
      </w:pPr>
      <w:proofErr w:type="spellStart"/>
      <w:r w:rsidRPr="00E36F4D">
        <w:rPr>
          <w:rFonts w:ascii="Times New Roman" w:hAnsi="Times New Roman" w:cs="Times New Roman"/>
          <w:sz w:val="28"/>
          <w:szCs w:val="28"/>
        </w:rPr>
        <w:t>Презентація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результатів</w:t>
      </w:r>
      <w:proofErr w:type="spellEnd"/>
      <w:r w:rsidRPr="00E36F4D">
        <w:rPr>
          <w:rFonts w:ascii="Times New Roman" w:hAnsi="Times New Roman" w:cs="Times New Roman"/>
          <w:sz w:val="28"/>
          <w:szCs w:val="28"/>
        </w:rPr>
        <w:t>;</w:t>
      </w:r>
    </w:p>
    <w:p w14:paraId="4DCC4DCC" w14:textId="77777777" w:rsidR="00E36F4D" w:rsidRPr="00E36F4D" w:rsidRDefault="00E36F4D" w:rsidP="00E36F4D">
      <w:pPr>
        <w:numPr>
          <w:ilvl w:val="0"/>
          <w:numId w:val="4"/>
        </w:numPr>
        <w:rPr>
          <w:rFonts w:ascii="Times New Roman" w:hAnsi="Times New Roman" w:cs="Times New Roman"/>
          <w:sz w:val="28"/>
          <w:szCs w:val="28"/>
        </w:rPr>
      </w:pPr>
      <w:proofErr w:type="spellStart"/>
      <w:r w:rsidRPr="00E36F4D">
        <w:rPr>
          <w:rFonts w:ascii="Times New Roman" w:hAnsi="Times New Roman" w:cs="Times New Roman"/>
          <w:sz w:val="28"/>
          <w:szCs w:val="28"/>
        </w:rPr>
        <w:t>Рефлексія</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оцінювання</w:t>
      </w:r>
      <w:proofErr w:type="spellEnd"/>
      <w:r w:rsidRPr="00E36F4D">
        <w:rPr>
          <w:rFonts w:ascii="Times New Roman" w:hAnsi="Times New Roman" w:cs="Times New Roman"/>
          <w:sz w:val="28"/>
          <w:szCs w:val="28"/>
        </w:rPr>
        <w:t>.</w:t>
      </w:r>
    </w:p>
    <w:p w14:paraId="31D17330"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Проєктне</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формує</w:t>
      </w:r>
      <w:proofErr w:type="spellEnd"/>
      <w:r w:rsidRPr="00E36F4D">
        <w:rPr>
          <w:rFonts w:ascii="Times New Roman" w:hAnsi="Times New Roman" w:cs="Times New Roman"/>
          <w:sz w:val="28"/>
          <w:szCs w:val="28"/>
        </w:rPr>
        <w:t xml:space="preserve"> у </w:t>
      </w:r>
      <w:proofErr w:type="spellStart"/>
      <w:r w:rsidRPr="00E36F4D">
        <w:rPr>
          <w:rFonts w:ascii="Times New Roman" w:hAnsi="Times New Roman" w:cs="Times New Roman"/>
          <w:sz w:val="28"/>
          <w:szCs w:val="28"/>
        </w:rPr>
        <w:t>здобувачів</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відповідальність</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ініціативність</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здатність</w:t>
      </w:r>
      <w:proofErr w:type="spellEnd"/>
      <w:r w:rsidRPr="00E36F4D">
        <w:rPr>
          <w:rFonts w:ascii="Times New Roman" w:hAnsi="Times New Roman" w:cs="Times New Roman"/>
          <w:sz w:val="28"/>
          <w:szCs w:val="28"/>
        </w:rPr>
        <w:t xml:space="preserve"> до </w:t>
      </w:r>
      <w:proofErr w:type="spellStart"/>
      <w:r w:rsidRPr="00E36F4D">
        <w:rPr>
          <w:rFonts w:ascii="Times New Roman" w:hAnsi="Times New Roman" w:cs="Times New Roman"/>
          <w:sz w:val="28"/>
          <w:szCs w:val="28"/>
        </w:rPr>
        <w:t>командної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роботи</w:t>
      </w:r>
      <w:proofErr w:type="spellEnd"/>
      <w:r w:rsidRPr="00E36F4D">
        <w:rPr>
          <w:rFonts w:ascii="Times New Roman" w:hAnsi="Times New Roman" w:cs="Times New Roman"/>
          <w:sz w:val="28"/>
          <w:szCs w:val="28"/>
        </w:rPr>
        <w:t>.</w:t>
      </w:r>
    </w:p>
    <w:p w14:paraId="4B3CB760"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pict w14:anchorId="1398A832">
          <v:rect id="_x0000_i1109" style="width:0;height:1.5pt" o:hralign="center" o:hrstd="t" o:hr="t" fillcolor="#a0a0a0" stroked="f"/>
        </w:pict>
      </w:r>
    </w:p>
    <w:p w14:paraId="7353CDE4" w14:textId="77777777" w:rsidR="00E36F4D" w:rsidRPr="00E36F4D" w:rsidRDefault="00E36F4D" w:rsidP="00E36F4D">
      <w:pPr>
        <w:rPr>
          <w:rFonts w:ascii="Times New Roman" w:hAnsi="Times New Roman" w:cs="Times New Roman"/>
          <w:b/>
          <w:bCs/>
          <w:sz w:val="28"/>
          <w:szCs w:val="28"/>
        </w:rPr>
      </w:pPr>
      <w:r w:rsidRPr="00E36F4D">
        <w:rPr>
          <w:rFonts w:ascii="Times New Roman" w:hAnsi="Times New Roman" w:cs="Times New Roman"/>
          <w:b/>
          <w:bCs/>
          <w:sz w:val="28"/>
          <w:szCs w:val="28"/>
        </w:rPr>
        <w:t xml:space="preserve">Роль </w:t>
      </w:r>
      <w:proofErr w:type="spellStart"/>
      <w:r w:rsidRPr="00E36F4D">
        <w:rPr>
          <w:rFonts w:ascii="Times New Roman" w:hAnsi="Times New Roman" w:cs="Times New Roman"/>
          <w:b/>
          <w:bCs/>
          <w:sz w:val="28"/>
          <w:szCs w:val="28"/>
        </w:rPr>
        <w:t>викладача</w:t>
      </w:r>
      <w:proofErr w:type="spellEnd"/>
      <w:r w:rsidRPr="00E36F4D">
        <w:rPr>
          <w:rFonts w:ascii="Times New Roman" w:hAnsi="Times New Roman" w:cs="Times New Roman"/>
          <w:b/>
          <w:bCs/>
          <w:sz w:val="28"/>
          <w:szCs w:val="28"/>
        </w:rPr>
        <w:t xml:space="preserve"> в </w:t>
      </w:r>
      <w:proofErr w:type="spellStart"/>
      <w:r w:rsidRPr="00E36F4D">
        <w:rPr>
          <w:rFonts w:ascii="Times New Roman" w:hAnsi="Times New Roman" w:cs="Times New Roman"/>
          <w:b/>
          <w:bCs/>
          <w:sz w:val="28"/>
          <w:szCs w:val="28"/>
        </w:rPr>
        <w:t>умовах</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інтерактивного</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навчання</w:t>
      </w:r>
      <w:proofErr w:type="spellEnd"/>
    </w:p>
    <w:p w14:paraId="710E92DF"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Викладач</w:t>
      </w:r>
      <w:proofErr w:type="spellEnd"/>
      <w:r w:rsidRPr="00E36F4D">
        <w:rPr>
          <w:rFonts w:ascii="Times New Roman" w:hAnsi="Times New Roman" w:cs="Times New Roman"/>
          <w:sz w:val="28"/>
          <w:szCs w:val="28"/>
        </w:rPr>
        <w:t xml:space="preserve"> у </w:t>
      </w:r>
      <w:proofErr w:type="spellStart"/>
      <w:r w:rsidRPr="00E36F4D">
        <w:rPr>
          <w:rFonts w:ascii="Times New Roman" w:hAnsi="Times New Roman" w:cs="Times New Roman"/>
          <w:sz w:val="28"/>
          <w:szCs w:val="28"/>
        </w:rPr>
        <w:t>системі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інтерактивного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виконує</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функції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фасилітатора</w:t>
      </w:r>
      <w:proofErr w:type="spellEnd"/>
      <w:r w:rsidRPr="00E36F4D">
        <w:rPr>
          <w:rFonts w:ascii="Times New Roman" w:hAnsi="Times New Roman" w:cs="Times New Roman"/>
          <w:sz w:val="28"/>
          <w:szCs w:val="28"/>
        </w:rPr>
        <w:t xml:space="preserve">, наставника та консультанта. </w:t>
      </w:r>
      <w:proofErr w:type="spellStart"/>
      <w:r w:rsidRPr="00E36F4D">
        <w:rPr>
          <w:rFonts w:ascii="Times New Roman" w:hAnsi="Times New Roman" w:cs="Times New Roman"/>
          <w:sz w:val="28"/>
          <w:szCs w:val="28"/>
        </w:rPr>
        <w:t>Його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завдання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полягає</w:t>
      </w:r>
      <w:proofErr w:type="spellEnd"/>
      <w:r w:rsidRPr="00E36F4D">
        <w:rPr>
          <w:rFonts w:ascii="Times New Roman" w:hAnsi="Times New Roman" w:cs="Times New Roman"/>
          <w:sz w:val="28"/>
          <w:szCs w:val="28"/>
        </w:rPr>
        <w:t xml:space="preserve"> у </w:t>
      </w:r>
      <w:proofErr w:type="spellStart"/>
      <w:r w:rsidRPr="00E36F4D">
        <w:rPr>
          <w:rFonts w:ascii="Times New Roman" w:hAnsi="Times New Roman" w:cs="Times New Roman"/>
          <w:sz w:val="28"/>
          <w:szCs w:val="28"/>
        </w:rPr>
        <w:t>створенні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сприятливого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освітнього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середовища</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стимулюванні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активності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здобувачів</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підтримці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їхнього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професійного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розвитку</w:t>
      </w:r>
      <w:proofErr w:type="spellEnd"/>
      <w:r w:rsidRPr="00E36F4D">
        <w:rPr>
          <w:rFonts w:ascii="Times New Roman" w:hAnsi="Times New Roman" w:cs="Times New Roman"/>
          <w:sz w:val="28"/>
          <w:szCs w:val="28"/>
        </w:rPr>
        <w:t>.</w:t>
      </w:r>
    </w:p>
    <w:p w14:paraId="57255658"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Професійна</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компетентність</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викладача</w:t>
      </w:r>
      <w:proofErr w:type="spellEnd"/>
      <w:r w:rsidRPr="00E36F4D">
        <w:rPr>
          <w:rFonts w:ascii="Times New Roman" w:hAnsi="Times New Roman" w:cs="Times New Roman"/>
          <w:sz w:val="28"/>
          <w:szCs w:val="28"/>
        </w:rPr>
        <w:t xml:space="preserve"> є </w:t>
      </w:r>
      <w:proofErr w:type="spellStart"/>
      <w:r w:rsidRPr="00E36F4D">
        <w:rPr>
          <w:rFonts w:ascii="Times New Roman" w:hAnsi="Times New Roman" w:cs="Times New Roman"/>
          <w:sz w:val="28"/>
          <w:szCs w:val="28"/>
        </w:rPr>
        <w:t>ключовою</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умовою</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ефективного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впровадження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інтерактивних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технологій</w:t>
      </w:r>
      <w:proofErr w:type="spellEnd"/>
      <w:r w:rsidRPr="00E36F4D">
        <w:rPr>
          <w:rFonts w:ascii="Times New Roman" w:hAnsi="Times New Roman" w:cs="Times New Roman"/>
          <w:sz w:val="28"/>
          <w:szCs w:val="28"/>
        </w:rPr>
        <w:t>.</w:t>
      </w:r>
    </w:p>
    <w:p w14:paraId="4E6E4602"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pict w14:anchorId="62794FBE">
          <v:rect id="_x0000_i1110" style="width:0;height:1.5pt" o:hralign="center" o:hrstd="t" o:hr="t" fillcolor="#a0a0a0" stroked="f"/>
        </w:pict>
      </w:r>
    </w:p>
    <w:p w14:paraId="7780A4F9" w14:textId="77777777" w:rsidR="00E36F4D" w:rsidRPr="00E36F4D" w:rsidRDefault="00E36F4D" w:rsidP="00E36F4D">
      <w:pPr>
        <w:rPr>
          <w:rFonts w:ascii="Times New Roman" w:hAnsi="Times New Roman" w:cs="Times New Roman"/>
          <w:b/>
          <w:bCs/>
          <w:sz w:val="28"/>
          <w:szCs w:val="28"/>
        </w:rPr>
      </w:pPr>
      <w:proofErr w:type="spellStart"/>
      <w:r w:rsidRPr="00E36F4D">
        <w:rPr>
          <w:rFonts w:ascii="Times New Roman" w:hAnsi="Times New Roman" w:cs="Times New Roman"/>
          <w:b/>
          <w:bCs/>
          <w:sz w:val="28"/>
          <w:szCs w:val="28"/>
        </w:rPr>
        <w:t>Переваги</w:t>
      </w:r>
      <w:proofErr w:type="spellEnd"/>
      <w:r w:rsidRPr="00E36F4D">
        <w:rPr>
          <w:rFonts w:ascii="Times New Roman" w:hAnsi="Times New Roman" w:cs="Times New Roman"/>
          <w:b/>
          <w:bCs/>
          <w:sz w:val="28"/>
          <w:szCs w:val="28"/>
        </w:rPr>
        <w:t xml:space="preserve"> та </w:t>
      </w:r>
      <w:proofErr w:type="spellStart"/>
      <w:r w:rsidRPr="00E36F4D">
        <w:rPr>
          <w:rFonts w:ascii="Times New Roman" w:hAnsi="Times New Roman" w:cs="Times New Roman"/>
          <w:b/>
          <w:bCs/>
          <w:sz w:val="28"/>
          <w:szCs w:val="28"/>
        </w:rPr>
        <w:t>труднощі</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впровадження</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інтерактивного</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навчання</w:t>
      </w:r>
      <w:proofErr w:type="spellEnd"/>
    </w:p>
    <w:p w14:paraId="1D45D407"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t xml:space="preserve">До </w:t>
      </w:r>
      <w:proofErr w:type="spellStart"/>
      <w:r w:rsidRPr="00E36F4D">
        <w:rPr>
          <w:rFonts w:ascii="Times New Roman" w:hAnsi="Times New Roman" w:cs="Times New Roman"/>
          <w:sz w:val="28"/>
          <w:szCs w:val="28"/>
        </w:rPr>
        <w:t>основних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переваг</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інтерактивного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w:t>
      </w:r>
      <w:proofErr w:type="gramStart"/>
      <w:r w:rsidRPr="00E36F4D">
        <w:rPr>
          <w:rFonts w:ascii="Times New Roman" w:hAnsi="Times New Roman" w:cs="Times New Roman"/>
          <w:sz w:val="28"/>
          <w:szCs w:val="28"/>
        </w:rPr>
        <w:t>у закладах</w:t>
      </w:r>
      <w:proofErr w:type="gram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фахової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передвищої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 xml:space="preserve"> належать:</w:t>
      </w:r>
    </w:p>
    <w:p w14:paraId="1AE3D5DB" w14:textId="77777777" w:rsidR="00E36F4D" w:rsidRPr="00E36F4D" w:rsidRDefault="00E36F4D" w:rsidP="00E36F4D">
      <w:pPr>
        <w:numPr>
          <w:ilvl w:val="0"/>
          <w:numId w:val="5"/>
        </w:numPr>
        <w:rPr>
          <w:rFonts w:ascii="Times New Roman" w:hAnsi="Times New Roman" w:cs="Times New Roman"/>
          <w:sz w:val="28"/>
          <w:szCs w:val="28"/>
        </w:rPr>
      </w:pPr>
      <w:proofErr w:type="spellStart"/>
      <w:r w:rsidRPr="00E36F4D">
        <w:rPr>
          <w:rFonts w:ascii="Times New Roman" w:hAnsi="Times New Roman" w:cs="Times New Roman"/>
          <w:sz w:val="28"/>
          <w:szCs w:val="28"/>
        </w:rPr>
        <w:t>підвищення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навчальної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мотивації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здобувачів</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w:t>
      </w:r>
    </w:p>
    <w:p w14:paraId="318FE6B6" w14:textId="77777777" w:rsidR="00E36F4D" w:rsidRPr="00E36F4D" w:rsidRDefault="00E36F4D" w:rsidP="00E36F4D">
      <w:pPr>
        <w:numPr>
          <w:ilvl w:val="0"/>
          <w:numId w:val="5"/>
        </w:numPr>
        <w:rPr>
          <w:rFonts w:ascii="Times New Roman" w:hAnsi="Times New Roman" w:cs="Times New Roman"/>
          <w:sz w:val="28"/>
          <w:szCs w:val="28"/>
        </w:rPr>
      </w:pPr>
      <w:proofErr w:type="spellStart"/>
      <w:r w:rsidRPr="00E36F4D">
        <w:rPr>
          <w:rFonts w:ascii="Times New Roman" w:hAnsi="Times New Roman" w:cs="Times New Roman"/>
          <w:sz w:val="28"/>
          <w:szCs w:val="28"/>
        </w:rPr>
        <w:lastRenderedPageBreak/>
        <w:t>активізація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пізнавальної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діяльності</w:t>
      </w:r>
      <w:proofErr w:type="spellEnd"/>
      <w:r w:rsidRPr="00E36F4D">
        <w:rPr>
          <w:rFonts w:ascii="Times New Roman" w:hAnsi="Times New Roman" w:cs="Times New Roman"/>
          <w:sz w:val="28"/>
          <w:szCs w:val="28"/>
        </w:rPr>
        <w:t>;</w:t>
      </w:r>
    </w:p>
    <w:p w14:paraId="789297C6" w14:textId="77777777" w:rsidR="00E36F4D" w:rsidRPr="00E36F4D" w:rsidRDefault="00E36F4D" w:rsidP="00E36F4D">
      <w:pPr>
        <w:numPr>
          <w:ilvl w:val="0"/>
          <w:numId w:val="5"/>
        </w:numPr>
        <w:rPr>
          <w:rFonts w:ascii="Times New Roman" w:hAnsi="Times New Roman" w:cs="Times New Roman"/>
          <w:sz w:val="28"/>
          <w:szCs w:val="28"/>
        </w:rPr>
      </w:pPr>
      <w:proofErr w:type="spellStart"/>
      <w:r w:rsidRPr="00E36F4D">
        <w:rPr>
          <w:rFonts w:ascii="Times New Roman" w:hAnsi="Times New Roman" w:cs="Times New Roman"/>
          <w:sz w:val="28"/>
          <w:szCs w:val="28"/>
        </w:rPr>
        <w:t>формування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практичних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умінь</w:t>
      </w:r>
      <w:proofErr w:type="spellEnd"/>
      <w:r w:rsidRPr="00E36F4D">
        <w:rPr>
          <w:rFonts w:ascii="Times New Roman" w:hAnsi="Times New Roman" w:cs="Times New Roman"/>
          <w:sz w:val="28"/>
          <w:szCs w:val="28"/>
        </w:rPr>
        <w:t xml:space="preserve"> і </w:t>
      </w:r>
      <w:proofErr w:type="spellStart"/>
      <w:r w:rsidRPr="00E36F4D">
        <w:rPr>
          <w:rFonts w:ascii="Times New Roman" w:hAnsi="Times New Roman" w:cs="Times New Roman"/>
          <w:sz w:val="28"/>
          <w:szCs w:val="28"/>
        </w:rPr>
        <w:t>навичок</w:t>
      </w:r>
      <w:proofErr w:type="spellEnd"/>
      <w:r w:rsidRPr="00E36F4D">
        <w:rPr>
          <w:rFonts w:ascii="Times New Roman" w:hAnsi="Times New Roman" w:cs="Times New Roman"/>
          <w:sz w:val="28"/>
          <w:szCs w:val="28"/>
        </w:rPr>
        <w:t>;</w:t>
      </w:r>
    </w:p>
    <w:p w14:paraId="2AD587F5" w14:textId="77777777" w:rsidR="00E36F4D" w:rsidRPr="00E36F4D" w:rsidRDefault="00E36F4D" w:rsidP="00E36F4D">
      <w:pPr>
        <w:numPr>
          <w:ilvl w:val="0"/>
          <w:numId w:val="5"/>
        </w:numPr>
        <w:rPr>
          <w:rFonts w:ascii="Times New Roman" w:hAnsi="Times New Roman" w:cs="Times New Roman"/>
          <w:sz w:val="28"/>
          <w:szCs w:val="28"/>
        </w:rPr>
      </w:pPr>
      <w:proofErr w:type="spellStart"/>
      <w:r w:rsidRPr="00E36F4D">
        <w:rPr>
          <w:rFonts w:ascii="Times New Roman" w:hAnsi="Times New Roman" w:cs="Times New Roman"/>
          <w:sz w:val="28"/>
          <w:szCs w:val="28"/>
        </w:rPr>
        <w:t>розвиток</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комунікативних</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соціальних</w:t>
      </w:r>
      <w:proofErr w:type="spellEnd"/>
      <w:r w:rsidRPr="00E36F4D">
        <w:rPr>
          <w:rFonts w:ascii="Times New Roman" w:hAnsi="Times New Roman" w:cs="Times New Roman"/>
          <w:sz w:val="28"/>
          <w:szCs w:val="28"/>
        </w:rPr>
        <w:t xml:space="preserve"> компетентностей;</w:t>
      </w:r>
    </w:p>
    <w:p w14:paraId="5CCD93C0" w14:textId="77777777" w:rsidR="00E36F4D" w:rsidRPr="00E36F4D" w:rsidRDefault="00E36F4D" w:rsidP="00E36F4D">
      <w:pPr>
        <w:numPr>
          <w:ilvl w:val="0"/>
          <w:numId w:val="5"/>
        </w:numPr>
        <w:rPr>
          <w:rFonts w:ascii="Times New Roman" w:hAnsi="Times New Roman" w:cs="Times New Roman"/>
          <w:sz w:val="28"/>
          <w:szCs w:val="28"/>
        </w:rPr>
      </w:pPr>
      <w:proofErr w:type="spellStart"/>
      <w:r w:rsidRPr="00E36F4D">
        <w:rPr>
          <w:rFonts w:ascii="Times New Roman" w:hAnsi="Times New Roman" w:cs="Times New Roman"/>
          <w:sz w:val="28"/>
          <w:szCs w:val="28"/>
        </w:rPr>
        <w:t>наближення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освітнього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процесу</w:t>
      </w:r>
      <w:proofErr w:type="spellEnd"/>
      <w:r w:rsidRPr="00E36F4D">
        <w:rPr>
          <w:rFonts w:ascii="Times New Roman" w:hAnsi="Times New Roman" w:cs="Times New Roman"/>
          <w:sz w:val="28"/>
          <w:szCs w:val="28"/>
        </w:rPr>
        <w:t xml:space="preserve"> до </w:t>
      </w:r>
      <w:proofErr w:type="spellStart"/>
      <w:r w:rsidRPr="00E36F4D">
        <w:rPr>
          <w:rFonts w:ascii="Times New Roman" w:hAnsi="Times New Roman" w:cs="Times New Roman"/>
          <w:sz w:val="28"/>
          <w:szCs w:val="28"/>
        </w:rPr>
        <w:t>реальних</w:t>
      </w:r>
      <w:proofErr w:type="spellEnd"/>
      <w:r w:rsidRPr="00E36F4D">
        <w:rPr>
          <w:rFonts w:ascii="Times New Roman" w:hAnsi="Times New Roman" w:cs="Times New Roman"/>
          <w:sz w:val="28"/>
          <w:szCs w:val="28"/>
        </w:rPr>
        <w:t xml:space="preserve"> умов </w:t>
      </w:r>
      <w:proofErr w:type="spellStart"/>
      <w:r w:rsidRPr="00E36F4D">
        <w:rPr>
          <w:rFonts w:ascii="Times New Roman" w:hAnsi="Times New Roman" w:cs="Times New Roman"/>
          <w:sz w:val="28"/>
          <w:szCs w:val="28"/>
        </w:rPr>
        <w:t>професійної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діяльності</w:t>
      </w:r>
      <w:proofErr w:type="spellEnd"/>
      <w:r w:rsidRPr="00E36F4D">
        <w:rPr>
          <w:rFonts w:ascii="Times New Roman" w:hAnsi="Times New Roman" w:cs="Times New Roman"/>
          <w:sz w:val="28"/>
          <w:szCs w:val="28"/>
        </w:rPr>
        <w:t>.</w:t>
      </w:r>
    </w:p>
    <w:p w14:paraId="55AA0D1B"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t xml:space="preserve">Разом </w:t>
      </w:r>
      <w:proofErr w:type="spellStart"/>
      <w:r w:rsidRPr="00E36F4D">
        <w:rPr>
          <w:rFonts w:ascii="Times New Roman" w:hAnsi="Times New Roman" w:cs="Times New Roman"/>
          <w:sz w:val="28"/>
          <w:szCs w:val="28"/>
        </w:rPr>
        <w:t>із</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тим</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упровадження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інтерактивного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супроводжується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певними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труднощами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зокрема</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недостатнім</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методичним</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забезпеченням</w:t>
      </w:r>
      <w:proofErr w:type="spellEnd"/>
      <w:r w:rsidRPr="00E36F4D">
        <w:rPr>
          <w:rFonts w:ascii="Times New Roman" w:hAnsi="Times New Roman" w:cs="Times New Roman"/>
          <w:sz w:val="28"/>
          <w:szCs w:val="28"/>
        </w:rPr>
        <w:t xml:space="preserve">, потребою в </w:t>
      </w:r>
      <w:proofErr w:type="spellStart"/>
      <w:r w:rsidRPr="00E36F4D">
        <w:rPr>
          <w:rFonts w:ascii="Times New Roman" w:hAnsi="Times New Roman" w:cs="Times New Roman"/>
          <w:sz w:val="28"/>
          <w:szCs w:val="28"/>
        </w:rPr>
        <w:t>підвищенні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кваліфікації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викладачів</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обмеженістю</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матеріально-технічних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ресурсів</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значними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часовими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витратами</w:t>
      </w:r>
      <w:proofErr w:type="spellEnd"/>
      <w:r w:rsidRPr="00E36F4D">
        <w:rPr>
          <w:rFonts w:ascii="Times New Roman" w:hAnsi="Times New Roman" w:cs="Times New Roman"/>
          <w:sz w:val="28"/>
          <w:szCs w:val="28"/>
        </w:rPr>
        <w:t xml:space="preserve"> на </w:t>
      </w:r>
      <w:proofErr w:type="spellStart"/>
      <w:r w:rsidRPr="00E36F4D">
        <w:rPr>
          <w:rFonts w:ascii="Times New Roman" w:hAnsi="Times New Roman" w:cs="Times New Roman"/>
          <w:sz w:val="28"/>
          <w:szCs w:val="28"/>
        </w:rPr>
        <w:t>підготовку</w:t>
      </w:r>
      <w:proofErr w:type="spellEnd"/>
      <w:r w:rsidRPr="00E36F4D">
        <w:rPr>
          <w:rFonts w:ascii="Times New Roman" w:hAnsi="Times New Roman" w:cs="Times New Roman"/>
          <w:sz w:val="28"/>
          <w:szCs w:val="28"/>
        </w:rPr>
        <w:t xml:space="preserve"> занять. </w:t>
      </w:r>
      <w:proofErr w:type="spellStart"/>
      <w:r w:rsidRPr="00E36F4D">
        <w:rPr>
          <w:rFonts w:ascii="Times New Roman" w:hAnsi="Times New Roman" w:cs="Times New Roman"/>
          <w:sz w:val="28"/>
          <w:szCs w:val="28"/>
        </w:rPr>
        <w:t>Подолання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цих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труднощів</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можливе</w:t>
      </w:r>
      <w:proofErr w:type="spellEnd"/>
      <w:r w:rsidRPr="00E36F4D">
        <w:rPr>
          <w:rFonts w:ascii="Times New Roman" w:hAnsi="Times New Roman" w:cs="Times New Roman"/>
          <w:sz w:val="28"/>
          <w:szCs w:val="28"/>
        </w:rPr>
        <w:t xml:space="preserve"> за </w:t>
      </w:r>
      <w:proofErr w:type="spellStart"/>
      <w:r w:rsidRPr="00E36F4D">
        <w:rPr>
          <w:rFonts w:ascii="Times New Roman" w:hAnsi="Times New Roman" w:cs="Times New Roman"/>
          <w:sz w:val="28"/>
          <w:szCs w:val="28"/>
        </w:rPr>
        <w:t>умови</w:t>
      </w:r>
      <w:proofErr w:type="spellEnd"/>
      <w:r w:rsidRPr="00E36F4D">
        <w:rPr>
          <w:rFonts w:ascii="Times New Roman" w:hAnsi="Times New Roman" w:cs="Times New Roman"/>
          <w:sz w:val="28"/>
          <w:szCs w:val="28"/>
        </w:rPr>
        <w:t xml:space="preserve"> системного </w:t>
      </w:r>
      <w:proofErr w:type="spellStart"/>
      <w:r w:rsidRPr="00E36F4D">
        <w:rPr>
          <w:rFonts w:ascii="Times New Roman" w:hAnsi="Times New Roman" w:cs="Times New Roman"/>
          <w:sz w:val="28"/>
          <w:szCs w:val="28"/>
        </w:rPr>
        <w:t>підходу</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підтримки</w:t>
      </w:r>
      <w:proofErr w:type="spellEnd"/>
      <w:r w:rsidRPr="00E36F4D">
        <w:rPr>
          <w:rFonts w:ascii="Times New Roman" w:hAnsi="Times New Roman" w:cs="Times New Roman"/>
          <w:sz w:val="28"/>
          <w:szCs w:val="28"/>
        </w:rPr>
        <w:t xml:space="preserve"> з боку </w:t>
      </w:r>
      <w:proofErr w:type="spellStart"/>
      <w:r w:rsidRPr="00E36F4D">
        <w:rPr>
          <w:rFonts w:ascii="Times New Roman" w:hAnsi="Times New Roman" w:cs="Times New Roman"/>
          <w:sz w:val="28"/>
          <w:szCs w:val="28"/>
        </w:rPr>
        <w:t>адміністрації</w:t>
      </w:r>
      <w:proofErr w:type="spellEnd"/>
      <w:r w:rsidRPr="00E36F4D">
        <w:rPr>
          <w:rFonts w:ascii="Times New Roman" w:hAnsi="Times New Roman" w:cs="Times New Roman"/>
          <w:sz w:val="28"/>
          <w:szCs w:val="28"/>
        </w:rPr>
        <w:t xml:space="preserve"> закладу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w:t>
      </w:r>
    </w:p>
    <w:p w14:paraId="77C5B546"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pict w14:anchorId="62F51419">
          <v:rect id="_x0000_i1111" style="width:0;height:1.5pt" o:hralign="center" o:hrstd="t" o:hr="t" fillcolor="#a0a0a0" stroked="f"/>
        </w:pict>
      </w:r>
    </w:p>
    <w:p w14:paraId="76C830EB" w14:textId="77777777" w:rsidR="00E36F4D" w:rsidRPr="00E36F4D" w:rsidRDefault="00E36F4D" w:rsidP="00E36F4D">
      <w:pPr>
        <w:rPr>
          <w:rFonts w:ascii="Times New Roman" w:hAnsi="Times New Roman" w:cs="Times New Roman"/>
          <w:b/>
          <w:bCs/>
          <w:sz w:val="28"/>
          <w:szCs w:val="28"/>
        </w:rPr>
      </w:pPr>
      <w:proofErr w:type="spellStart"/>
      <w:r w:rsidRPr="00E36F4D">
        <w:rPr>
          <w:rFonts w:ascii="Times New Roman" w:hAnsi="Times New Roman" w:cs="Times New Roman"/>
          <w:b/>
          <w:bCs/>
          <w:sz w:val="28"/>
          <w:szCs w:val="28"/>
        </w:rPr>
        <w:t>Практичний</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досвід</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використання</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інтерактивного</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навчання</w:t>
      </w:r>
      <w:proofErr w:type="spellEnd"/>
      <w:r w:rsidRPr="00E36F4D">
        <w:rPr>
          <w:rFonts w:ascii="Times New Roman" w:hAnsi="Times New Roman" w:cs="Times New Roman"/>
          <w:b/>
          <w:bCs/>
          <w:sz w:val="28"/>
          <w:szCs w:val="28"/>
        </w:rPr>
        <w:t xml:space="preserve"> </w:t>
      </w:r>
      <w:proofErr w:type="gramStart"/>
      <w:r w:rsidRPr="00E36F4D">
        <w:rPr>
          <w:rFonts w:ascii="Times New Roman" w:hAnsi="Times New Roman" w:cs="Times New Roman"/>
          <w:b/>
          <w:bCs/>
          <w:sz w:val="28"/>
          <w:szCs w:val="28"/>
        </w:rPr>
        <w:t>у закладах</w:t>
      </w:r>
      <w:proofErr w:type="gram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фахової</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передвищої</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освіти</w:t>
      </w:r>
      <w:proofErr w:type="spellEnd"/>
    </w:p>
    <w:p w14:paraId="79099630"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t xml:space="preserve">Практика </w:t>
      </w:r>
      <w:proofErr w:type="spellStart"/>
      <w:r w:rsidRPr="00E36F4D">
        <w:rPr>
          <w:rFonts w:ascii="Times New Roman" w:hAnsi="Times New Roman" w:cs="Times New Roman"/>
          <w:sz w:val="28"/>
          <w:szCs w:val="28"/>
        </w:rPr>
        <w:t>діяльності</w:t>
      </w:r>
      <w:proofErr w:type="spellEnd"/>
      <w:r w:rsidRPr="00E36F4D">
        <w:rPr>
          <w:rFonts w:ascii="Times New Roman" w:hAnsi="Times New Roman" w:cs="Times New Roman"/>
          <w:sz w:val="28"/>
          <w:szCs w:val="28"/>
        </w:rPr>
        <w:t xml:space="preserve"> закладів </w:t>
      </w:r>
      <w:proofErr w:type="spellStart"/>
      <w:r w:rsidRPr="00E36F4D">
        <w:rPr>
          <w:rFonts w:ascii="Times New Roman" w:hAnsi="Times New Roman" w:cs="Times New Roman"/>
          <w:sz w:val="28"/>
          <w:szCs w:val="28"/>
        </w:rPr>
        <w:t>фахової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передвищої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свідчить</w:t>
      </w:r>
      <w:proofErr w:type="spellEnd"/>
      <w:r w:rsidRPr="00E36F4D">
        <w:rPr>
          <w:rFonts w:ascii="Times New Roman" w:hAnsi="Times New Roman" w:cs="Times New Roman"/>
          <w:sz w:val="28"/>
          <w:szCs w:val="28"/>
        </w:rPr>
        <w:t xml:space="preserve"> про </w:t>
      </w:r>
      <w:proofErr w:type="spellStart"/>
      <w:r w:rsidRPr="00E36F4D">
        <w:rPr>
          <w:rFonts w:ascii="Times New Roman" w:hAnsi="Times New Roman" w:cs="Times New Roman"/>
          <w:sz w:val="28"/>
          <w:szCs w:val="28"/>
        </w:rPr>
        <w:t>доцільність</w:t>
      </w:r>
      <w:proofErr w:type="spellEnd"/>
      <w:r w:rsidRPr="00E36F4D">
        <w:rPr>
          <w:rFonts w:ascii="Times New Roman" w:hAnsi="Times New Roman" w:cs="Times New Roman"/>
          <w:sz w:val="28"/>
          <w:szCs w:val="28"/>
        </w:rPr>
        <w:t xml:space="preserve"> системного </w:t>
      </w:r>
      <w:proofErr w:type="spellStart"/>
      <w:r w:rsidRPr="00E36F4D">
        <w:rPr>
          <w:rFonts w:ascii="Times New Roman" w:hAnsi="Times New Roman" w:cs="Times New Roman"/>
          <w:sz w:val="28"/>
          <w:szCs w:val="28"/>
        </w:rPr>
        <w:t>використання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інтерактивних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методів</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під</w:t>
      </w:r>
      <w:proofErr w:type="spellEnd"/>
      <w:r w:rsidRPr="00E36F4D">
        <w:rPr>
          <w:rFonts w:ascii="Times New Roman" w:hAnsi="Times New Roman" w:cs="Times New Roman"/>
          <w:sz w:val="28"/>
          <w:szCs w:val="28"/>
        </w:rPr>
        <w:t xml:space="preserve"> час </w:t>
      </w:r>
      <w:proofErr w:type="spellStart"/>
      <w:r w:rsidRPr="00E36F4D">
        <w:rPr>
          <w:rFonts w:ascii="Times New Roman" w:hAnsi="Times New Roman" w:cs="Times New Roman"/>
          <w:sz w:val="28"/>
          <w:szCs w:val="28"/>
        </w:rPr>
        <w:t>вивчення</w:t>
      </w:r>
      <w:proofErr w:type="spellEnd"/>
      <w:r w:rsidRPr="00E36F4D">
        <w:rPr>
          <w:rFonts w:ascii="Times New Roman" w:hAnsi="Times New Roman" w:cs="Times New Roman"/>
          <w:sz w:val="28"/>
          <w:szCs w:val="28"/>
        </w:rPr>
        <w:t xml:space="preserve"> як </w:t>
      </w:r>
      <w:proofErr w:type="spellStart"/>
      <w:r w:rsidRPr="00E36F4D">
        <w:rPr>
          <w:rFonts w:ascii="Times New Roman" w:hAnsi="Times New Roman" w:cs="Times New Roman"/>
          <w:sz w:val="28"/>
          <w:szCs w:val="28"/>
        </w:rPr>
        <w:t>загальноосвітніх</w:t>
      </w:r>
      <w:proofErr w:type="spellEnd"/>
      <w:r w:rsidRPr="00E36F4D">
        <w:rPr>
          <w:rFonts w:ascii="Times New Roman" w:hAnsi="Times New Roman" w:cs="Times New Roman"/>
          <w:sz w:val="28"/>
          <w:szCs w:val="28"/>
        </w:rPr>
        <w:t xml:space="preserve">, так і </w:t>
      </w:r>
      <w:proofErr w:type="spellStart"/>
      <w:r w:rsidRPr="00E36F4D">
        <w:rPr>
          <w:rFonts w:ascii="Times New Roman" w:hAnsi="Times New Roman" w:cs="Times New Roman"/>
          <w:sz w:val="28"/>
          <w:szCs w:val="28"/>
        </w:rPr>
        <w:t>фахових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дисциплін</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Найбільш</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поширеними</w:t>
      </w:r>
      <w:proofErr w:type="spellEnd"/>
      <w:r w:rsidRPr="00E36F4D">
        <w:rPr>
          <w:rFonts w:ascii="Times New Roman" w:hAnsi="Times New Roman" w:cs="Times New Roman"/>
          <w:sz w:val="28"/>
          <w:szCs w:val="28"/>
        </w:rPr>
        <w:t xml:space="preserve"> формами є </w:t>
      </w:r>
      <w:proofErr w:type="spellStart"/>
      <w:r w:rsidRPr="00E36F4D">
        <w:rPr>
          <w:rFonts w:ascii="Times New Roman" w:hAnsi="Times New Roman" w:cs="Times New Roman"/>
          <w:sz w:val="28"/>
          <w:szCs w:val="28"/>
        </w:rPr>
        <w:t>інтерактивні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лекції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семінари-дискусії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практичні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заняття</w:t>
      </w:r>
      <w:proofErr w:type="spellEnd"/>
      <w:r w:rsidRPr="00E36F4D">
        <w:rPr>
          <w:rFonts w:ascii="Times New Roman" w:hAnsi="Times New Roman" w:cs="Times New Roman"/>
          <w:sz w:val="28"/>
          <w:szCs w:val="28"/>
        </w:rPr>
        <w:t xml:space="preserve"> з </w:t>
      </w:r>
      <w:proofErr w:type="spellStart"/>
      <w:r w:rsidRPr="00E36F4D">
        <w:rPr>
          <w:rFonts w:ascii="Times New Roman" w:hAnsi="Times New Roman" w:cs="Times New Roman"/>
          <w:sz w:val="28"/>
          <w:szCs w:val="28"/>
        </w:rPr>
        <w:t>елементами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рольових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ігор</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проєктна</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діяльність</w:t>
      </w:r>
      <w:proofErr w:type="spellEnd"/>
      <w:r w:rsidRPr="00E36F4D">
        <w:rPr>
          <w:rFonts w:ascii="Times New Roman" w:hAnsi="Times New Roman" w:cs="Times New Roman"/>
          <w:sz w:val="28"/>
          <w:szCs w:val="28"/>
        </w:rPr>
        <w:t xml:space="preserve"> та кейс-метод.</w:t>
      </w:r>
    </w:p>
    <w:p w14:paraId="7FD3A226"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Під</w:t>
      </w:r>
      <w:proofErr w:type="spellEnd"/>
      <w:r w:rsidRPr="00E36F4D">
        <w:rPr>
          <w:rFonts w:ascii="Times New Roman" w:hAnsi="Times New Roman" w:cs="Times New Roman"/>
          <w:sz w:val="28"/>
          <w:szCs w:val="28"/>
        </w:rPr>
        <w:t xml:space="preserve"> час </w:t>
      </w:r>
      <w:proofErr w:type="spellStart"/>
      <w:r w:rsidRPr="00E36F4D">
        <w:rPr>
          <w:rFonts w:ascii="Times New Roman" w:hAnsi="Times New Roman" w:cs="Times New Roman"/>
          <w:sz w:val="28"/>
          <w:szCs w:val="28"/>
        </w:rPr>
        <w:t>інтерактивних</w:t>
      </w:r>
      <w:proofErr w:type="spellEnd"/>
      <w:r w:rsidRPr="00E36F4D">
        <w:rPr>
          <w:rFonts w:ascii="Times New Roman" w:hAnsi="Times New Roman" w:cs="Times New Roman"/>
          <w:sz w:val="28"/>
          <w:szCs w:val="28"/>
        </w:rPr>
        <w:t xml:space="preserve"> занять </w:t>
      </w:r>
      <w:proofErr w:type="spellStart"/>
      <w:r w:rsidRPr="00E36F4D">
        <w:rPr>
          <w:rFonts w:ascii="Times New Roman" w:hAnsi="Times New Roman" w:cs="Times New Roman"/>
          <w:sz w:val="28"/>
          <w:szCs w:val="28"/>
        </w:rPr>
        <w:t>здобувачі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залучаються</w:t>
      </w:r>
      <w:proofErr w:type="spellEnd"/>
      <w:r w:rsidRPr="00E36F4D">
        <w:rPr>
          <w:rFonts w:ascii="Times New Roman" w:hAnsi="Times New Roman" w:cs="Times New Roman"/>
          <w:sz w:val="28"/>
          <w:szCs w:val="28"/>
        </w:rPr>
        <w:t xml:space="preserve"> до </w:t>
      </w:r>
      <w:proofErr w:type="spellStart"/>
      <w:r w:rsidRPr="00E36F4D">
        <w:rPr>
          <w:rFonts w:ascii="Times New Roman" w:hAnsi="Times New Roman" w:cs="Times New Roman"/>
          <w:sz w:val="28"/>
          <w:szCs w:val="28"/>
        </w:rPr>
        <w:t>аналізу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професійних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ситуацій</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прийняття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рішень</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колективного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обговорення</w:t>
      </w:r>
      <w:proofErr w:type="spellEnd"/>
      <w:r w:rsidRPr="00E36F4D">
        <w:rPr>
          <w:rFonts w:ascii="Times New Roman" w:hAnsi="Times New Roman" w:cs="Times New Roman"/>
          <w:sz w:val="28"/>
          <w:szCs w:val="28"/>
        </w:rPr>
        <w:t xml:space="preserve"> проблем, </w:t>
      </w:r>
      <w:proofErr w:type="spellStart"/>
      <w:r w:rsidRPr="00E36F4D">
        <w:rPr>
          <w:rFonts w:ascii="Times New Roman" w:hAnsi="Times New Roman" w:cs="Times New Roman"/>
          <w:sz w:val="28"/>
          <w:szCs w:val="28"/>
        </w:rPr>
        <w:t>що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сприяє</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формуванню</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відповідальності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ініціативності</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навичок</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командної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роботи</w:t>
      </w:r>
      <w:proofErr w:type="spellEnd"/>
      <w:r w:rsidRPr="00E36F4D">
        <w:rPr>
          <w:rFonts w:ascii="Times New Roman" w:hAnsi="Times New Roman" w:cs="Times New Roman"/>
          <w:sz w:val="28"/>
          <w:szCs w:val="28"/>
        </w:rPr>
        <w:t>.</w:t>
      </w:r>
    </w:p>
    <w:p w14:paraId="75008F9A"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pict w14:anchorId="6F10E862">
          <v:rect id="_x0000_i1112" style="width:0;height:1.5pt" o:hralign="center" o:hrstd="t" o:hr="t" fillcolor="#a0a0a0" stroked="f"/>
        </w:pict>
      </w:r>
    </w:p>
    <w:p w14:paraId="3191F444" w14:textId="77777777" w:rsidR="00E36F4D" w:rsidRPr="00E36F4D" w:rsidRDefault="00E36F4D" w:rsidP="00E36F4D">
      <w:pPr>
        <w:rPr>
          <w:rFonts w:ascii="Times New Roman" w:hAnsi="Times New Roman" w:cs="Times New Roman"/>
          <w:b/>
          <w:bCs/>
          <w:sz w:val="28"/>
          <w:szCs w:val="28"/>
        </w:rPr>
      </w:pPr>
      <w:proofErr w:type="spellStart"/>
      <w:r w:rsidRPr="00E36F4D">
        <w:rPr>
          <w:rFonts w:ascii="Times New Roman" w:hAnsi="Times New Roman" w:cs="Times New Roman"/>
          <w:b/>
          <w:bCs/>
          <w:sz w:val="28"/>
          <w:szCs w:val="28"/>
        </w:rPr>
        <w:t>Оцінювання</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сформованості</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професійних</w:t>
      </w:r>
      <w:proofErr w:type="spellEnd"/>
      <w:r w:rsidRPr="00E36F4D">
        <w:rPr>
          <w:rFonts w:ascii="Times New Roman" w:hAnsi="Times New Roman" w:cs="Times New Roman"/>
          <w:b/>
          <w:bCs/>
          <w:sz w:val="28"/>
          <w:szCs w:val="28"/>
        </w:rPr>
        <w:t xml:space="preserve"> компетентностей</w:t>
      </w:r>
    </w:p>
    <w:p w14:paraId="4754AF24"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Важливим</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етапом</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упровадження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інтерактивного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є </w:t>
      </w:r>
      <w:proofErr w:type="spellStart"/>
      <w:r w:rsidRPr="00E36F4D">
        <w:rPr>
          <w:rFonts w:ascii="Times New Roman" w:hAnsi="Times New Roman" w:cs="Times New Roman"/>
          <w:sz w:val="28"/>
          <w:szCs w:val="28"/>
        </w:rPr>
        <w:t>оцінювання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рівня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сформованості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професійних</w:t>
      </w:r>
      <w:proofErr w:type="spellEnd"/>
      <w:r w:rsidRPr="00E36F4D">
        <w:rPr>
          <w:rFonts w:ascii="Times New Roman" w:hAnsi="Times New Roman" w:cs="Times New Roman"/>
          <w:sz w:val="28"/>
          <w:szCs w:val="28"/>
        </w:rPr>
        <w:t xml:space="preserve"> компетентностей. До </w:t>
      </w:r>
      <w:proofErr w:type="spellStart"/>
      <w:r w:rsidRPr="00E36F4D">
        <w:rPr>
          <w:rFonts w:ascii="Times New Roman" w:hAnsi="Times New Roman" w:cs="Times New Roman"/>
          <w:sz w:val="28"/>
          <w:szCs w:val="28"/>
        </w:rPr>
        <w:t>основних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критеріїв</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оцінювання</w:t>
      </w:r>
      <w:proofErr w:type="spellEnd"/>
      <w:r w:rsidRPr="00E36F4D">
        <w:rPr>
          <w:rFonts w:ascii="Times New Roman" w:hAnsi="Times New Roman" w:cs="Times New Roman"/>
          <w:sz w:val="28"/>
          <w:szCs w:val="28"/>
        </w:rPr>
        <w:t xml:space="preserve"> належать: </w:t>
      </w:r>
      <w:proofErr w:type="spellStart"/>
      <w:r w:rsidRPr="00E36F4D">
        <w:rPr>
          <w:rFonts w:ascii="Times New Roman" w:hAnsi="Times New Roman" w:cs="Times New Roman"/>
          <w:sz w:val="28"/>
          <w:szCs w:val="28"/>
        </w:rPr>
        <w:t>рівень</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засвоєння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знань</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здатність</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застосовувати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їх</w:t>
      </w:r>
      <w:proofErr w:type="spellEnd"/>
      <w:r w:rsidRPr="00E36F4D">
        <w:rPr>
          <w:rFonts w:ascii="Times New Roman" w:hAnsi="Times New Roman" w:cs="Times New Roman"/>
          <w:sz w:val="28"/>
          <w:szCs w:val="28"/>
        </w:rPr>
        <w:t xml:space="preserve"> на </w:t>
      </w:r>
      <w:proofErr w:type="spellStart"/>
      <w:r w:rsidRPr="00E36F4D">
        <w:rPr>
          <w:rFonts w:ascii="Times New Roman" w:hAnsi="Times New Roman" w:cs="Times New Roman"/>
          <w:sz w:val="28"/>
          <w:szCs w:val="28"/>
        </w:rPr>
        <w:t>практиці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комунікативні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вміння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самостійність</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рефлексивні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здібності</w:t>
      </w:r>
      <w:proofErr w:type="spellEnd"/>
      <w:r w:rsidRPr="00E36F4D">
        <w:rPr>
          <w:rFonts w:ascii="Times New Roman" w:hAnsi="Times New Roman" w:cs="Times New Roman"/>
          <w:sz w:val="28"/>
          <w:szCs w:val="28"/>
        </w:rPr>
        <w:t>.</w:t>
      </w:r>
    </w:p>
    <w:p w14:paraId="16CFDB23"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Використання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формувального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оцінювання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самооцінювання</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взаємооцінювання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сприяє</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підвищенню</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усвідомленості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здобувачів</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щодо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власних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результатів</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стимулює</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їх</w:t>
      </w:r>
      <w:proofErr w:type="spellEnd"/>
      <w:r w:rsidRPr="00E36F4D">
        <w:rPr>
          <w:rFonts w:ascii="Times New Roman" w:hAnsi="Times New Roman" w:cs="Times New Roman"/>
          <w:sz w:val="28"/>
          <w:szCs w:val="28"/>
        </w:rPr>
        <w:t xml:space="preserve"> до </w:t>
      </w:r>
      <w:proofErr w:type="spellStart"/>
      <w:r w:rsidRPr="00E36F4D">
        <w:rPr>
          <w:rFonts w:ascii="Times New Roman" w:hAnsi="Times New Roman" w:cs="Times New Roman"/>
          <w:sz w:val="28"/>
          <w:szCs w:val="28"/>
        </w:rPr>
        <w:t>подальшого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професійного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розвитку</w:t>
      </w:r>
      <w:proofErr w:type="spellEnd"/>
      <w:r w:rsidRPr="00E36F4D">
        <w:rPr>
          <w:rFonts w:ascii="Times New Roman" w:hAnsi="Times New Roman" w:cs="Times New Roman"/>
          <w:sz w:val="28"/>
          <w:szCs w:val="28"/>
        </w:rPr>
        <w:t>.</w:t>
      </w:r>
    </w:p>
    <w:p w14:paraId="3F168623"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pict w14:anchorId="76AFE79E">
          <v:rect id="_x0000_i1113" style="width:0;height:1.5pt" o:hralign="center" o:hrstd="t" o:hr="t" fillcolor="#a0a0a0" stroked="f"/>
        </w:pict>
      </w:r>
    </w:p>
    <w:p w14:paraId="5E24BDF0" w14:textId="77777777" w:rsidR="00E36F4D" w:rsidRPr="00E36F4D" w:rsidRDefault="00E36F4D" w:rsidP="00E36F4D">
      <w:pPr>
        <w:rPr>
          <w:rFonts w:ascii="Times New Roman" w:hAnsi="Times New Roman" w:cs="Times New Roman"/>
          <w:b/>
          <w:bCs/>
          <w:sz w:val="28"/>
          <w:szCs w:val="28"/>
        </w:rPr>
      </w:pPr>
      <w:proofErr w:type="spellStart"/>
      <w:r w:rsidRPr="00E36F4D">
        <w:rPr>
          <w:rFonts w:ascii="Times New Roman" w:hAnsi="Times New Roman" w:cs="Times New Roman"/>
          <w:b/>
          <w:bCs/>
          <w:sz w:val="28"/>
          <w:szCs w:val="28"/>
        </w:rPr>
        <w:t>Перспективи</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розвитку</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інтерактивного</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навчання</w:t>
      </w:r>
      <w:proofErr w:type="spellEnd"/>
      <w:r w:rsidRPr="00E36F4D">
        <w:rPr>
          <w:rFonts w:ascii="Times New Roman" w:hAnsi="Times New Roman" w:cs="Times New Roman"/>
          <w:b/>
          <w:bCs/>
          <w:sz w:val="28"/>
          <w:szCs w:val="28"/>
        </w:rPr>
        <w:t xml:space="preserve"> в </w:t>
      </w:r>
      <w:proofErr w:type="spellStart"/>
      <w:r w:rsidRPr="00E36F4D">
        <w:rPr>
          <w:rFonts w:ascii="Times New Roman" w:hAnsi="Times New Roman" w:cs="Times New Roman"/>
          <w:b/>
          <w:bCs/>
          <w:sz w:val="28"/>
          <w:szCs w:val="28"/>
        </w:rPr>
        <w:t>умовах</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цифровізації</w:t>
      </w:r>
      <w:proofErr w:type="spellEnd"/>
    </w:p>
    <w:p w14:paraId="42977621"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lastRenderedPageBreak/>
        <w:t>Цифровізація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відкриває</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нові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можливості</w:t>
      </w:r>
      <w:proofErr w:type="spellEnd"/>
      <w:r w:rsidRPr="00E36F4D">
        <w:rPr>
          <w:rFonts w:ascii="Times New Roman" w:hAnsi="Times New Roman" w:cs="Times New Roman"/>
          <w:sz w:val="28"/>
          <w:szCs w:val="28"/>
        </w:rPr>
        <w:t xml:space="preserve"> для </w:t>
      </w:r>
      <w:proofErr w:type="spellStart"/>
      <w:r w:rsidRPr="00E36F4D">
        <w:rPr>
          <w:rFonts w:ascii="Times New Roman" w:hAnsi="Times New Roman" w:cs="Times New Roman"/>
          <w:sz w:val="28"/>
          <w:szCs w:val="28"/>
        </w:rPr>
        <w:t>розвитку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інтерактивного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Використання</w:t>
      </w:r>
      <w:proofErr w:type="spellEnd"/>
      <w:r w:rsidRPr="00E36F4D">
        <w:rPr>
          <w:rFonts w:ascii="Times New Roman" w:hAnsi="Times New Roman" w:cs="Times New Roman"/>
          <w:sz w:val="28"/>
          <w:szCs w:val="28"/>
        </w:rPr>
        <w:t xml:space="preserve"> онлайн-платформ, </w:t>
      </w:r>
      <w:proofErr w:type="spellStart"/>
      <w:r w:rsidRPr="00E36F4D">
        <w:rPr>
          <w:rFonts w:ascii="Times New Roman" w:hAnsi="Times New Roman" w:cs="Times New Roman"/>
          <w:sz w:val="28"/>
          <w:szCs w:val="28"/>
        </w:rPr>
        <w:t>цифрових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освітніх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ресурсів</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віртуальних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симуляцій</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дистанційних</w:t>
      </w:r>
      <w:proofErr w:type="spellEnd"/>
      <w:r w:rsidRPr="00E36F4D">
        <w:rPr>
          <w:rFonts w:ascii="Times New Roman" w:hAnsi="Times New Roman" w:cs="Times New Roman"/>
          <w:sz w:val="28"/>
          <w:szCs w:val="28"/>
        </w:rPr>
        <w:t xml:space="preserve"> форм </w:t>
      </w:r>
      <w:proofErr w:type="spellStart"/>
      <w:r w:rsidRPr="00E36F4D">
        <w:rPr>
          <w:rFonts w:ascii="Times New Roman" w:hAnsi="Times New Roman" w:cs="Times New Roman"/>
          <w:sz w:val="28"/>
          <w:szCs w:val="28"/>
        </w:rPr>
        <w:t>взаємодії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розширює</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дидактичний</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потенціал</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інтерактивних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технологій</w:t>
      </w:r>
      <w:proofErr w:type="spellEnd"/>
      <w:r w:rsidRPr="00E36F4D">
        <w:rPr>
          <w:rFonts w:ascii="Times New Roman" w:hAnsi="Times New Roman" w:cs="Times New Roman"/>
          <w:sz w:val="28"/>
          <w:szCs w:val="28"/>
        </w:rPr>
        <w:t>.</w:t>
      </w:r>
    </w:p>
    <w:p w14:paraId="479BB6F1"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Перспективним</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напрямом</w:t>
      </w:r>
      <w:proofErr w:type="spellEnd"/>
      <w:r w:rsidRPr="00E36F4D">
        <w:rPr>
          <w:rFonts w:ascii="Times New Roman" w:hAnsi="Times New Roman" w:cs="Times New Roman"/>
          <w:sz w:val="28"/>
          <w:szCs w:val="28"/>
        </w:rPr>
        <w:t xml:space="preserve"> є </w:t>
      </w:r>
      <w:proofErr w:type="spellStart"/>
      <w:r w:rsidRPr="00E36F4D">
        <w:rPr>
          <w:rFonts w:ascii="Times New Roman" w:hAnsi="Times New Roman" w:cs="Times New Roman"/>
          <w:sz w:val="28"/>
          <w:szCs w:val="28"/>
        </w:rPr>
        <w:t>поєднання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традиційних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інтерактивних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методів</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із</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цифровими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інструментами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що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дозволяє</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підвищити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доступність</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 xml:space="preserve"> та </w:t>
      </w:r>
      <w:proofErr w:type="spellStart"/>
      <w:r w:rsidRPr="00E36F4D">
        <w:rPr>
          <w:rFonts w:ascii="Times New Roman" w:hAnsi="Times New Roman" w:cs="Times New Roman"/>
          <w:sz w:val="28"/>
          <w:szCs w:val="28"/>
        </w:rPr>
        <w:t>якість</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підготовки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фахівців</w:t>
      </w:r>
      <w:proofErr w:type="spellEnd"/>
      <w:r w:rsidRPr="00E36F4D">
        <w:rPr>
          <w:rFonts w:ascii="Times New Roman" w:hAnsi="Times New Roman" w:cs="Times New Roman"/>
          <w:sz w:val="28"/>
          <w:szCs w:val="28"/>
        </w:rPr>
        <w:t>.</w:t>
      </w:r>
    </w:p>
    <w:p w14:paraId="3BC6050E"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pict w14:anchorId="55558784">
          <v:rect id="_x0000_i1114" style="width:0;height:1.5pt" o:hralign="center" o:hrstd="t" o:hr="t" fillcolor="#a0a0a0" stroked="f"/>
        </w:pict>
      </w:r>
    </w:p>
    <w:p w14:paraId="36BCCB32" w14:textId="77777777" w:rsidR="00E36F4D" w:rsidRPr="00E36F4D" w:rsidRDefault="00E36F4D" w:rsidP="00E36F4D">
      <w:pPr>
        <w:rPr>
          <w:rFonts w:ascii="Times New Roman" w:hAnsi="Times New Roman" w:cs="Times New Roman"/>
          <w:b/>
          <w:bCs/>
          <w:sz w:val="28"/>
          <w:szCs w:val="28"/>
        </w:rPr>
      </w:pPr>
      <w:proofErr w:type="spellStart"/>
      <w:r w:rsidRPr="00E36F4D">
        <w:rPr>
          <w:rFonts w:ascii="Times New Roman" w:hAnsi="Times New Roman" w:cs="Times New Roman"/>
          <w:b/>
          <w:bCs/>
          <w:sz w:val="28"/>
          <w:szCs w:val="28"/>
        </w:rPr>
        <w:t>Висновки</w:t>
      </w:r>
      <w:proofErr w:type="spellEnd"/>
    </w:p>
    <w:p w14:paraId="03CC003B" w14:textId="77777777" w:rsidR="00E36F4D" w:rsidRPr="00E36F4D" w:rsidRDefault="00E36F4D" w:rsidP="00E36F4D">
      <w:pPr>
        <w:rPr>
          <w:rFonts w:ascii="Times New Roman" w:hAnsi="Times New Roman" w:cs="Times New Roman"/>
          <w:sz w:val="28"/>
          <w:szCs w:val="28"/>
        </w:rPr>
      </w:pPr>
      <w:proofErr w:type="spellStart"/>
      <w:r w:rsidRPr="00E36F4D">
        <w:rPr>
          <w:rFonts w:ascii="Times New Roman" w:hAnsi="Times New Roman" w:cs="Times New Roman"/>
          <w:sz w:val="28"/>
          <w:szCs w:val="28"/>
        </w:rPr>
        <w:t>Інтерактивне</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є </w:t>
      </w:r>
      <w:proofErr w:type="spellStart"/>
      <w:r w:rsidRPr="00E36F4D">
        <w:rPr>
          <w:rFonts w:ascii="Times New Roman" w:hAnsi="Times New Roman" w:cs="Times New Roman"/>
          <w:sz w:val="28"/>
          <w:szCs w:val="28"/>
        </w:rPr>
        <w:t>ефективним</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засобом</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формування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професійних</w:t>
      </w:r>
      <w:proofErr w:type="spellEnd"/>
      <w:r w:rsidRPr="00E36F4D">
        <w:rPr>
          <w:rFonts w:ascii="Times New Roman" w:hAnsi="Times New Roman" w:cs="Times New Roman"/>
          <w:sz w:val="28"/>
          <w:szCs w:val="28"/>
        </w:rPr>
        <w:t xml:space="preserve"> компетентностей </w:t>
      </w:r>
      <w:proofErr w:type="spellStart"/>
      <w:r w:rsidRPr="00E36F4D">
        <w:rPr>
          <w:rFonts w:ascii="Times New Roman" w:hAnsi="Times New Roman" w:cs="Times New Roman"/>
          <w:sz w:val="28"/>
          <w:szCs w:val="28"/>
        </w:rPr>
        <w:t>фахівців</w:t>
      </w:r>
      <w:proofErr w:type="spellEnd"/>
      <w:r w:rsidRPr="00E36F4D">
        <w:rPr>
          <w:rFonts w:ascii="Times New Roman" w:hAnsi="Times New Roman" w:cs="Times New Roman"/>
          <w:sz w:val="28"/>
          <w:szCs w:val="28"/>
        </w:rPr>
        <w:t xml:space="preserve"> </w:t>
      </w:r>
      <w:proofErr w:type="gramStart"/>
      <w:r w:rsidRPr="00E36F4D">
        <w:rPr>
          <w:rFonts w:ascii="Times New Roman" w:hAnsi="Times New Roman" w:cs="Times New Roman"/>
          <w:sz w:val="28"/>
          <w:szCs w:val="28"/>
        </w:rPr>
        <w:t>у закладах</w:t>
      </w:r>
      <w:proofErr w:type="gram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фахової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передвищої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освіти</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Його</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системне</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впровадження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забезпечує</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підготовку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компетентних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мобільних</w:t>
      </w:r>
      <w:proofErr w:type="spellEnd"/>
      <w:r w:rsidRPr="00E36F4D">
        <w:rPr>
          <w:rFonts w:ascii="Times New Roman" w:hAnsi="Times New Roman" w:cs="Times New Roman"/>
          <w:sz w:val="28"/>
          <w:szCs w:val="28"/>
        </w:rPr>
        <w:t xml:space="preserve"> і </w:t>
      </w:r>
      <w:proofErr w:type="spellStart"/>
      <w:r w:rsidRPr="00E36F4D">
        <w:rPr>
          <w:rFonts w:ascii="Times New Roman" w:hAnsi="Times New Roman" w:cs="Times New Roman"/>
          <w:sz w:val="28"/>
          <w:szCs w:val="28"/>
        </w:rPr>
        <w:t>конкурентоспроможних</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спеціалістів</w:t>
      </w:r>
      <w:proofErr w:type="spellEnd"/>
      <w:r w:rsidRPr="00E36F4D">
        <w:rPr>
          <w:rFonts w:ascii="Times New Roman" w:hAnsi="Times New Roman" w:cs="Times New Roman"/>
          <w:sz w:val="28"/>
          <w:szCs w:val="28"/>
        </w:rPr>
        <w:t>.</w:t>
      </w:r>
    </w:p>
    <w:p w14:paraId="44317A5A" w14:textId="77777777" w:rsidR="00E36F4D" w:rsidRPr="00E36F4D" w:rsidRDefault="00E36F4D" w:rsidP="00E36F4D">
      <w:pPr>
        <w:rPr>
          <w:rFonts w:ascii="Times New Roman" w:hAnsi="Times New Roman" w:cs="Times New Roman"/>
          <w:sz w:val="28"/>
          <w:szCs w:val="28"/>
        </w:rPr>
      </w:pPr>
      <w:r w:rsidRPr="00E36F4D">
        <w:rPr>
          <w:rFonts w:ascii="Times New Roman" w:hAnsi="Times New Roman" w:cs="Times New Roman"/>
          <w:sz w:val="28"/>
          <w:szCs w:val="28"/>
        </w:rPr>
        <w:pict w14:anchorId="4D3CBB2E">
          <v:rect id="_x0000_i1115" style="width:0;height:1.5pt" o:hralign="center" o:hrstd="t" o:hr="t" fillcolor="#a0a0a0" stroked="f"/>
        </w:pict>
      </w:r>
    </w:p>
    <w:p w14:paraId="392F9AE6" w14:textId="77777777" w:rsidR="00E36F4D" w:rsidRPr="00E36F4D" w:rsidRDefault="00E36F4D" w:rsidP="00E36F4D">
      <w:pPr>
        <w:rPr>
          <w:rFonts w:ascii="Times New Roman" w:hAnsi="Times New Roman" w:cs="Times New Roman"/>
          <w:b/>
          <w:bCs/>
          <w:sz w:val="28"/>
          <w:szCs w:val="28"/>
        </w:rPr>
      </w:pPr>
      <w:r w:rsidRPr="00E36F4D">
        <w:rPr>
          <w:rFonts w:ascii="Times New Roman" w:hAnsi="Times New Roman" w:cs="Times New Roman"/>
          <w:b/>
          <w:bCs/>
          <w:sz w:val="28"/>
          <w:szCs w:val="28"/>
        </w:rPr>
        <w:t xml:space="preserve">Список </w:t>
      </w:r>
      <w:proofErr w:type="spellStart"/>
      <w:r w:rsidRPr="00E36F4D">
        <w:rPr>
          <w:rFonts w:ascii="Times New Roman" w:hAnsi="Times New Roman" w:cs="Times New Roman"/>
          <w:b/>
          <w:bCs/>
          <w:sz w:val="28"/>
          <w:szCs w:val="28"/>
        </w:rPr>
        <w:t>використаних</w:t>
      </w:r>
      <w:proofErr w:type="spellEnd"/>
      <w:r w:rsidRPr="00E36F4D">
        <w:rPr>
          <w:rFonts w:ascii="Times New Roman" w:hAnsi="Times New Roman" w:cs="Times New Roman"/>
          <w:b/>
          <w:bCs/>
          <w:sz w:val="28"/>
          <w:szCs w:val="28"/>
        </w:rPr>
        <w:t xml:space="preserve"> </w:t>
      </w:r>
      <w:proofErr w:type="spellStart"/>
      <w:r w:rsidRPr="00E36F4D">
        <w:rPr>
          <w:rFonts w:ascii="Times New Roman" w:hAnsi="Times New Roman" w:cs="Times New Roman"/>
          <w:b/>
          <w:bCs/>
          <w:sz w:val="28"/>
          <w:szCs w:val="28"/>
        </w:rPr>
        <w:t>джерел</w:t>
      </w:r>
      <w:proofErr w:type="spellEnd"/>
    </w:p>
    <w:p w14:paraId="725638FA" w14:textId="77777777" w:rsidR="00E36F4D" w:rsidRPr="00E36F4D" w:rsidRDefault="00E36F4D" w:rsidP="00E36F4D">
      <w:pPr>
        <w:numPr>
          <w:ilvl w:val="0"/>
          <w:numId w:val="6"/>
        </w:numPr>
        <w:rPr>
          <w:rFonts w:ascii="Times New Roman" w:hAnsi="Times New Roman" w:cs="Times New Roman"/>
          <w:sz w:val="28"/>
          <w:szCs w:val="28"/>
        </w:rPr>
      </w:pPr>
      <w:r w:rsidRPr="00E36F4D">
        <w:rPr>
          <w:rFonts w:ascii="Times New Roman" w:hAnsi="Times New Roman" w:cs="Times New Roman"/>
          <w:sz w:val="28"/>
          <w:szCs w:val="28"/>
        </w:rPr>
        <w:t xml:space="preserve">Закон </w:t>
      </w:r>
      <w:proofErr w:type="spellStart"/>
      <w:r w:rsidRPr="00E36F4D">
        <w:rPr>
          <w:rFonts w:ascii="Times New Roman" w:hAnsi="Times New Roman" w:cs="Times New Roman"/>
          <w:sz w:val="28"/>
          <w:szCs w:val="28"/>
        </w:rPr>
        <w:t>України</w:t>
      </w:r>
      <w:proofErr w:type="spellEnd"/>
      <w:r w:rsidRPr="00E36F4D">
        <w:rPr>
          <w:rFonts w:ascii="Times New Roman" w:hAnsi="Times New Roman" w:cs="Times New Roman"/>
          <w:sz w:val="28"/>
          <w:szCs w:val="28"/>
        </w:rPr>
        <w:t xml:space="preserve"> «Про </w:t>
      </w:r>
      <w:proofErr w:type="spellStart"/>
      <w:r w:rsidRPr="00E36F4D">
        <w:rPr>
          <w:rFonts w:ascii="Times New Roman" w:hAnsi="Times New Roman" w:cs="Times New Roman"/>
          <w:sz w:val="28"/>
          <w:szCs w:val="28"/>
        </w:rPr>
        <w:t>фахову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передвищу</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освіту</w:t>
      </w:r>
      <w:proofErr w:type="spellEnd"/>
      <w:r w:rsidRPr="00E36F4D">
        <w:rPr>
          <w:rFonts w:ascii="Times New Roman" w:hAnsi="Times New Roman" w:cs="Times New Roman"/>
          <w:sz w:val="28"/>
          <w:szCs w:val="28"/>
        </w:rPr>
        <w:t>».</w:t>
      </w:r>
    </w:p>
    <w:p w14:paraId="70D4BD56" w14:textId="77777777" w:rsidR="00E36F4D" w:rsidRPr="00E36F4D" w:rsidRDefault="00E36F4D" w:rsidP="00E36F4D">
      <w:pPr>
        <w:numPr>
          <w:ilvl w:val="0"/>
          <w:numId w:val="6"/>
        </w:numPr>
        <w:rPr>
          <w:rFonts w:ascii="Times New Roman" w:hAnsi="Times New Roman" w:cs="Times New Roman"/>
          <w:sz w:val="28"/>
          <w:szCs w:val="28"/>
        </w:rPr>
      </w:pPr>
      <w:proofErr w:type="spellStart"/>
      <w:r w:rsidRPr="00E36F4D">
        <w:rPr>
          <w:rFonts w:ascii="Times New Roman" w:hAnsi="Times New Roman" w:cs="Times New Roman"/>
          <w:sz w:val="28"/>
          <w:szCs w:val="28"/>
        </w:rPr>
        <w:t>Пометун</w:t>
      </w:r>
      <w:proofErr w:type="spellEnd"/>
      <w:r w:rsidRPr="00E36F4D">
        <w:rPr>
          <w:rFonts w:ascii="Times New Roman" w:hAnsi="Times New Roman" w:cs="Times New Roman"/>
          <w:sz w:val="28"/>
          <w:szCs w:val="28"/>
        </w:rPr>
        <w:t xml:space="preserve"> О. І. </w:t>
      </w:r>
      <w:proofErr w:type="spellStart"/>
      <w:r w:rsidRPr="00E36F4D">
        <w:rPr>
          <w:rFonts w:ascii="Times New Roman" w:hAnsi="Times New Roman" w:cs="Times New Roman"/>
          <w:sz w:val="28"/>
          <w:szCs w:val="28"/>
        </w:rPr>
        <w:t>Інтерактивні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технології</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навчання</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теорія</w:t>
      </w:r>
      <w:proofErr w:type="spellEnd"/>
      <w:r w:rsidRPr="00E36F4D">
        <w:rPr>
          <w:rFonts w:ascii="Times New Roman" w:hAnsi="Times New Roman" w:cs="Times New Roman"/>
          <w:sz w:val="28"/>
          <w:szCs w:val="28"/>
        </w:rPr>
        <w:t xml:space="preserve"> і практика.</w:t>
      </w:r>
    </w:p>
    <w:p w14:paraId="2C708973" w14:textId="77777777" w:rsidR="00E36F4D" w:rsidRPr="00E36F4D" w:rsidRDefault="00E36F4D" w:rsidP="00E36F4D">
      <w:pPr>
        <w:numPr>
          <w:ilvl w:val="0"/>
          <w:numId w:val="6"/>
        </w:numPr>
        <w:rPr>
          <w:rFonts w:ascii="Times New Roman" w:hAnsi="Times New Roman" w:cs="Times New Roman"/>
          <w:sz w:val="28"/>
          <w:szCs w:val="28"/>
        </w:rPr>
      </w:pPr>
      <w:proofErr w:type="spellStart"/>
      <w:r w:rsidRPr="00E36F4D">
        <w:rPr>
          <w:rFonts w:ascii="Times New Roman" w:hAnsi="Times New Roman" w:cs="Times New Roman"/>
          <w:sz w:val="28"/>
          <w:szCs w:val="28"/>
        </w:rPr>
        <w:t>Сучасні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освітні</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технології</w:t>
      </w:r>
      <w:proofErr w:type="spellEnd"/>
      <w:r w:rsidRPr="00E36F4D">
        <w:rPr>
          <w:rFonts w:ascii="Times New Roman" w:hAnsi="Times New Roman" w:cs="Times New Roman"/>
          <w:sz w:val="28"/>
          <w:szCs w:val="28"/>
        </w:rPr>
        <w:t xml:space="preserve"> у </w:t>
      </w:r>
      <w:proofErr w:type="spellStart"/>
      <w:r w:rsidRPr="00E36F4D">
        <w:rPr>
          <w:rFonts w:ascii="Times New Roman" w:hAnsi="Times New Roman" w:cs="Times New Roman"/>
          <w:sz w:val="28"/>
          <w:szCs w:val="28"/>
        </w:rPr>
        <w:t>професійній</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освіті</w:t>
      </w:r>
      <w:proofErr w:type="spellEnd"/>
      <w:r w:rsidRPr="00E36F4D">
        <w:rPr>
          <w:rFonts w:ascii="Times New Roman" w:hAnsi="Times New Roman" w:cs="Times New Roman"/>
          <w:sz w:val="28"/>
          <w:szCs w:val="28"/>
        </w:rPr>
        <w:t>.</w:t>
      </w:r>
    </w:p>
    <w:p w14:paraId="7455C855" w14:textId="77777777" w:rsidR="00E36F4D" w:rsidRPr="00E36F4D" w:rsidRDefault="00E36F4D" w:rsidP="00E36F4D">
      <w:pPr>
        <w:numPr>
          <w:ilvl w:val="0"/>
          <w:numId w:val="6"/>
        </w:numPr>
        <w:rPr>
          <w:rFonts w:ascii="Times New Roman" w:hAnsi="Times New Roman" w:cs="Times New Roman"/>
          <w:sz w:val="28"/>
          <w:szCs w:val="28"/>
        </w:rPr>
      </w:pPr>
      <w:proofErr w:type="spellStart"/>
      <w:r w:rsidRPr="00E36F4D">
        <w:rPr>
          <w:rFonts w:ascii="Times New Roman" w:hAnsi="Times New Roman" w:cs="Times New Roman"/>
          <w:sz w:val="28"/>
          <w:szCs w:val="28"/>
        </w:rPr>
        <w:t>Компетентнісний</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підхід</w:t>
      </w:r>
      <w:proofErr w:type="spellEnd"/>
      <w:r w:rsidRPr="00E36F4D">
        <w:rPr>
          <w:rFonts w:ascii="Times New Roman" w:hAnsi="Times New Roman" w:cs="Times New Roman"/>
          <w:sz w:val="28"/>
          <w:szCs w:val="28"/>
        </w:rPr>
        <w:t xml:space="preserve"> у </w:t>
      </w:r>
      <w:proofErr w:type="spellStart"/>
      <w:r w:rsidRPr="00E36F4D">
        <w:rPr>
          <w:rFonts w:ascii="Times New Roman" w:hAnsi="Times New Roman" w:cs="Times New Roman"/>
          <w:sz w:val="28"/>
          <w:szCs w:val="28"/>
        </w:rPr>
        <w:t>сучасній</w:t>
      </w:r>
      <w:proofErr w:type="spellEnd"/>
      <w:r w:rsidRPr="00E36F4D">
        <w:rPr>
          <w:rFonts w:ascii="Times New Roman" w:hAnsi="Times New Roman" w:cs="Times New Roman"/>
          <w:sz w:val="28"/>
          <w:szCs w:val="28"/>
        </w:rPr>
        <w:t xml:space="preserve"> </w:t>
      </w:r>
      <w:proofErr w:type="spellStart"/>
      <w:r w:rsidRPr="00E36F4D">
        <w:rPr>
          <w:rFonts w:ascii="Times New Roman" w:hAnsi="Times New Roman" w:cs="Times New Roman"/>
          <w:sz w:val="28"/>
          <w:szCs w:val="28"/>
        </w:rPr>
        <w:t>освіті</w:t>
      </w:r>
      <w:proofErr w:type="spellEnd"/>
      <w:r w:rsidRPr="00E36F4D">
        <w:rPr>
          <w:rFonts w:ascii="Times New Roman" w:hAnsi="Times New Roman" w:cs="Times New Roman"/>
          <w:sz w:val="28"/>
          <w:szCs w:val="28"/>
        </w:rPr>
        <w:t>: теоретико-</w:t>
      </w:r>
      <w:proofErr w:type="spellStart"/>
      <w:r w:rsidRPr="00E36F4D">
        <w:rPr>
          <w:rFonts w:ascii="Times New Roman" w:hAnsi="Times New Roman" w:cs="Times New Roman"/>
          <w:sz w:val="28"/>
          <w:szCs w:val="28"/>
        </w:rPr>
        <w:t>методологічні</w:t>
      </w:r>
      <w:proofErr w:type="spellEnd"/>
      <w:r w:rsidRPr="00E36F4D">
        <w:rPr>
          <w:rFonts w:ascii="Times New Roman" w:hAnsi="Times New Roman" w:cs="Times New Roman"/>
          <w:sz w:val="28"/>
          <w:szCs w:val="28"/>
        </w:rPr>
        <w:t xml:space="preserve"> засади.</w:t>
      </w:r>
    </w:p>
    <w:p w14:paraId="5F3676B4" w14:textId="77777777" w:rsidR="004103FF" w:rsidRPr="00E36F4D" w:rsidRDefault="004103FF">
      <w:pPr>
        <w:rPr>
          <w:lang w:val="uk-UA"/>
        </w:rPr>
      </w:pPr>
    </w:p>
    <w:sectPr w:rsidR="004103FF" w:rsidRPr="00E36F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733"/>
    <w:multiLevelType w:val="multilevel"/>
    <w:tmpl w:val="36F0F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74648"/>
    <w:multiLevelType w:val="multilevel"/>
    <w:tmpl w:val="DE58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D0DAB"/>
    <w:multiLevelType w:val="multilevel"/>
    <w:tmpl w:val="F9BC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815E7"/>
    <w:multiLevelType w:val="multilevel"/>
    <w:tmpl w:val="DF12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B53CA"/>
    <w:multiLevelType w:val="multilevel"/>
    <w:tmpl w:val="8864D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D44751"/>
    <w:multiLevelType w:val="multilevel"/>
    <w:tmpl w:val="72DE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931069">
    <w:abstractNumId w:val="5"/>
  </w:num>
  <w:num w:numId="2" w16cid:durableId="854616979">
    <w:abstractNumId w:val="1"/>
  </w:num>
  <w:num w:numId="3" w16cid:durableId="149759326">
    <w:abstractNumId w:val="3"/>
  </w:num>
  <w:num w:numId="4" w16cid:durableId="1358003295">
    <w:abstractNumId w:val="4"/>
  </w:num>
  <w:num w:numId="5" w16cid:durableId="1824278562">
    <w:abstractNumId w:val="2"/>
  </w:num>
  <w:num w:numId="6" w16cid:durableId="44988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B5"/>
    <w:rsid w:val="004103FF"/>
    <w:rsid w:val="007467B5"/>
    <w:rsid w:val="007B645A"/>
    <w:rsid w:val="00E36F4D"/>
    <w:rsid w:val="00F96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58522-67BD-4D46-9650-596A57A3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467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467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467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467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467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467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67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67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67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7B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467B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467B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467B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467B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467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67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467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67B5"/>
    <w:rPr>
      <w:rFonts w:eastAsiaTheme="majorEastAsia" w:cstheme="majorBidi"/>
      <w:color w:val="272727" w:themeColor="text1" w:themeTint="D8"/>
    </w:rPr>
  </w:style>
  <w:style w:type="paragraph" w:styleId="a3">
    <w:name w:val="Title"/>
    <w:basedOn w:val="a"/>
    <w:next w:val="a"/>
    <w:link w:val="a4"/>
    <w:uiPriority w:val="10"/>
    <w:qFormat/>
    <w:rsid w:val="00746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467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7B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467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67B5"/>
    <w:pPr>
      <w:spacing w:before="160"/>
      <w:jc w:val="center"/>
    </w:pPr>
    <w:rPr>
      <w:i/>
      <w:iCs/>
      <w:color w:val="404040" w:themeColor="text1" w:themeTint="BF"/>
    </w:rPr>
  </w:style>
  <w:style w:type="character" w:customStyle="1" w:styleId="22">
    <w:name w:val="Цитата 2 Знак"/>
    <w:basedOn w:val="a0"/>
    <w:link w:val="21"/>
    <w:uiPriority w:val="29"/>
    <w:rsid w:val="007467B5"/>
    <w:rPr>
      <w:i/>
      <w:iCs/>
      <w:color w:val="404040" w:themeColor="text1" w:themeTint="BF"/>
    </w:rPr>
  </w:style>
  <w:style w:type="paragraph" w:styleId="a7">
    <w:name w:val="List Paragraph"/>
    <w:basedOn w:val="a"/>
    <w:uiPriority w:val="34"/>
    <w:qFormat/>
    <w:rsid w:val="007467B5"/>
    <w:pPr>
      <w:ind w:left="720"/>
      <w:contextualSpacing/>
    </w:pPr>
  </w:style>
  <w:style w:type="character" w:styleId="a8">
    <w:name w:val="Intense Emphasis"/>
    <w:basedOn w:val="a0"/>
    <w:uiPriority w:val="21"/>
    <w:qFormat/>
    <w:rsid w:val="007467B5"/>
    <w:rPr>
      <w:i/>
      <w:iCs/>
      <w:color w:val="2F5496" w:themeColor="accent1" w:themeShade="BF"/>
    </w:rPr>
  </w:style>
  <w:style w:type="paragraph" w:styleId="a9">
    <w:name w:val="Intense Quote"/>
    <w:basedOn w:val="a"/>
    <w:next w:val="a"/>
    <w:link w:val="aa"/>
    <w:uiPriority w:val="30"/>
    <w:qFormat/>
    <w:rsid w:val="00746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467B5"/>
    <w:rPr>
      <w:i/>
      <w:iCs/>
      <w:color w:val="2F5496" w:themeColor="accent1" w:themeShade="BF"/>
    </w:rPr>
  </w:style>
  <w:style w:type="character" w:styleId="ab">
    <w:name w:val="Intense Reference"/>
    <w:basedOn w:val="a0"/>
    <w:uiPriority w:val="32"/>
    <w:qFormat/>
    <w:rsid w:val="007467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1422</Words>
  <Characters>8109</Characters>
  <Application>Microsoft Office Word</Application>
  <DocSecurity>0</DocSecurity>
  <Lines>67</Lines>
  <Paragraphs>19</Paragraphs>
  <ScaleCrop>false</ScaleCrop>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gongalosergey29@outlook.com</dc:creator>
  <cp:keywords/>
  <dc:description/>
  <cp:lastModifiedBy>gongalosergey29@outlook.com</cp:lastModifiedBy>
  <cp:revision>2</cp:revision>
  <dcterms:created xsi:type="dcterms:W3CDTF">2025-12-10T21:13:00Z</dcterms:created>
  <dcterms:modified xsi:type="dcterms:W3CDTF">2025-12-10T21:18:00Z</dcterms:modified>
</cp:coreProperties>
</file>