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502736F4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5F06D4C2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E35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1BEEDFAD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71794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B6067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5AE1B234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3515" w:rsidRPr="002E3515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B6067E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2E3515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B6918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7037B5" w:rsidRPr="00EB6918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1A4C5D33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67E">
        <w:rPr>
          <w:rFonts w:ascii="Times New Roman" w:hAnsi="Times New Roman" w:cs="Times New Roman"/>
          <w:b/>
          <w:bCs/>
          <w:sz w:val="24"/>
          <w:szCs w:val="24"/>
          <w:lang w:val="uk-UA"/>
        </w:rPr>
        <w:t>13.15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0EFA291" w14:textId="77777777" w:rsidR="004A2F7E" w:rsidRPr="00EB6918" w:rsidRDefault="004A2F7E" w:rsidP="004A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43C83A5" w14:textId="77777777" w:rsidR="004A2F7E" w:rsidRPr="00EB6918" w:rsidRDefault="004A2F7E" w:rsidP="004A2F7E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28EB6BAF" w14:textId="77777777" w:rsidR="004A2F7E" w:rsidRPr="00EB6918" w:rsidRDefault="004A2F7E" w:rsidP="004A2F7E">
      <w:pPr>
        <w:pStyle w:val="a4"/>
        <w:ind w:left="0"/>
        <w:jc w:val="both"/>
      </w:pPr>
      <w:r w:rsidRPr="00EB6918">
        <w:t xml:space="preserve">секретар комісії – </w:t>
      </w:r>
      <w:proofErr w:type="spellStart"/>
      <w:r w:rsidRPr="00EB6918">
        <w:t>Пакунова</w:t>
      </w:r>
      <w:proofErr w:type="spellEnd"/>
      <w:r w:rsidRPr="00EB6918">
        <w:t xml:space="preserve"> Юлія Анатоліївна </w:t>
      </w:r>
    </w:p>
    <w:p w14:paraId="73B4A025" w14:textId="77E58631" w:rsidR="004A2F7E" w:rsidRDefault="002E3515" w:rsidP="004A2F7E">
      <w:pPr>
        <w:pStyle w:val="a4"/>
        <w:ind w:left="0"/>
        <w:jc w:val="both"/>
        <w:rPr>
          <w:b/>
          <w:bCs/>
          <w:lang w:eastAsia="ru-RU"/>
        </w:rPr>
      </w:pPr>
      <w:r w:rsidRPr="00EB6918">
        <w:rPr>
          <w:lang w:eastAsia="ru-RU"/>
        </w:rPr>
        <w:t xml:space="preserve">член комісії -  </w:t>
      </w:r>
      <w:proofErr w:type="spellStart"/>
      <w:r w:rsidRPr="00EB6918">
        <w:rPr>
          <w:lang w:eastAsia="ru-RU"/>
        </w:rPr>
        <w:t>Толкаченко</w:t>
      </w:r>
      <w:proofErr w:type="spellEnd"/>
      <w:r w:rsidRPr="00EB6918">
        <w:rPr>
          <w:lang w:eastAsia="ru-RU"/>
        </w:rPr>
        <w:t xml:space="preserve"> Тетяна Вікторівна</w:t>
      </w:r>
    </w:p>
    <w:p w14:paraId="76AFDB53" w14:textId="77777777" w:rsidR="002E3515" w:rsidRDefault="002E3515" w:rsidP="004A2F7E">
      <w:pPr>
        <w:pStyle w:val="a4"/>
        <w:ind w:left="0"/>
        <w:jc w:val="both"/>
        <w:rPr>
          <w:b/>
          <w:bCs/>
          <w:lang w:eastAsia="ru-RU"/>
        </w:rPr>
      </w:pPr>
    </w:p>
    <w:p w14:paraId="73C9796E" w14:textId="3E3E19D4" w:rsidR="0008343F" w:rsidRDefault="004A2F7E" w:rsidP="0008343F">
      <w:pPr>
        <w:pStyle w:val="a4"/>
        <w:ind w:left="0"/>
        <w:jc w:val="both"/>
      </w:pPr>
      <w:r w:rsidRPr="00EB6918">
        <w:rPr>
          <w:b/>
          <w:bCs/>
          <w:lang w:eastAsia="ru-RU"/>
        </w:rPr>
        <w:t>Відсутн</w:t>
      </w:r>
      <w:r>
        <w:rPr>
          <w:b/>
          <w:bCs/>
          <w:lang w:eastAsia="ru-RU"/>
        </w:rPr>
        <w:t>і</w:t>
      </w:r>
      <w:r w:rsidRPr="00EB6918">
        <w:rPr>
          <w:lang w:eastAsia="ru-RU"/>
        </w:rPr>
        <w:t xml:space="preserve">: </w:t>
      </w:r>
      <w:r w:rsidR="0008343F" w:rsidRPr="00EB6918">
        <w:t>заступник голови комісії – Романенко Ганна Валеріївна</w:t>
      </w:r>
      <w:r w:rsidR="0008343F">
        <w:t>;</w:t>
      </w:r>
    </w:p>
    <w:p w14:paraId="6A8EDD5B" w14:textId="1CE2A76F" w:rsidR="004A2F7E" w:rsidRPr="00EB6918" w:rsidRDefault="0008343F" w:rsidP="004A2F7E">
      <w:pPr>
        <w:pStyle w:val="a4"/>
        <w:ind w:left="0"/>
        <w:jc w:val="both"/>
        <w:rPr>
          <w:lang w:eastAsia="ru-RU"/>
        </w:rPr>
      </w:pPr>
      <w:r>
        <w:rPr>
          <w:lang w:eastAsia="ru-RU"/>
        </w:rPr>
        <w:t xml:space="preserve">                  </w:t>
      </w:r>
      <w:r w:rsidRPr="00EB6918">
        <w:rPr>
          <w:lang w:eastAsia="ru-RU"/>
        </w:rPr>
        <w:t xml:space="preserve">член комісії -  Наумова Тетяна Іванівна </w:t>
      </w:r>
    </w:p>
    <w:p w14:paraId="6E8E2502" w14:textId="77777777" w:rsidR="004A2F7E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2EACD8" w14:textId="43CC4495" w:rsidR="004A2F7E" w:rsidRPr="00EB6918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08343F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08343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5E156AEA" w14:textId="7EA036BB" w:rsidR="00EC5479" w:rsidRDefault="00EC5479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Кушніренко Н. – керуюча справами</w:t>
      </w:r>
    </w:p>
    <w:p w14:paraId="4FCAE99E" w14:textId="55B6DBA3" w:rsidR="00810B51" w:rsidRDefault="00B6067E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Дабіжа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810B51"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  –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в.о. </w:t>
      </w:r>
      <w:r w:rsidR="00810B51" w:rsidRPr="00810B51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0B51"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  управління державної реєстрації прав та правового забезпечення </w:t>
      </w:r>
    </w:p>
    <w:p w14:paraId="6314E1D1" w14:textId="37696EF7" w:rsidR="00B6067E" w:rsidRPr="00810B51" w:rsidRDefault="00B6067E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Гєнчева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– начальник управління економічного розвитку та торгівлі </w:t>
      </w:r>
    </w:p>
    <w:p w14:paraId="03D1F140" w14:textId="38DC3DD8" w:rsidR="00561F19" w:rsidRDefault="007037B5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0B51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810B51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743D4E6C" w14:textId="6EF685F5" w:rsidR="0008343F" w:rsidRDefault="0008343F" w:rsidP="0056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9A6DD" w14:textId="77777777" w:rsidR="0008343F" w:rsidRPr="00271B2C" w:rsidRDefault="0008343F" w:rsidP="0008343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8333BDC" w14:textId="77777777" w:rsidR="0008343F" w:rsidRPr="00271B2C" w:rsidRDefault="0008343F" w:rsidP="0008343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708C5404" w14:textId="3BBA771A" w:rsidR="0008343F" w:rsidRPr="00271B2C" w:rsidRDefault="0008343F" w:rsidP="000834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Результати голосування за початок роботи комісії: за –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271B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52800946" w14:textId="77777777" w:rsidR="0008343F" w:rsidRPr="00271B2C" w:rsidRDefault="0008343F" w:rsidP="000834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14F0AAF5" w14:textId="77777777" w:rsidR="0008343F" w:rsidRPr="00271B2C" w:rsidRDefault="0008343F" w:rsidP="0008343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882429F" w14:textId="77777777" w:rsidR="0008343F" w:rsidRPr="00271B2C" w:rsidRDefault="0008343F" w:rsidP="0008343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8425161" w14:textId="4200C1E7" w:rsidR="00E37E0D" w:rsidRDefault="0008343F" w:rsidP="00083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  <w:r w:rsidR="00E37E0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C987E70" w14:textId="77777777" w:rsidR="008827C4" w:rsidRPr="003E6E45" w:rsidRDefault="008827C4" w:rsidP="005717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EADF47C" w14:textId="6EE7ABE9" w:rsidR="00870795" w:rsidRDefault="001270B7" w:rsidP="00C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5DE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</w:p>
    <w:bookmarkEnd w:id="2"/>
    <w:p w14:paraId="7CEC1876" w14:textId="1286AD70" w:rsidR="00B6067E" w:rsidRDefault="00B6067E" w:rsidP="00B6067E">
      <w:pPr>
        <w:pStyle w:val="a4"/>
        <w:numPr>
          <w:ilvl w:val="0"/>
          <w:numId w:val="18"/>
        </w:numPr>
        <w:spacing w:after="200"/>
        <w:ind w:left="0" w:right="-1" w:firstLine="426"/>
        <w:jc w:val="both"/>
        <w:rPr>
          <w:lang w:eastAsia="uk-UA"/>
        </w:rPr>
      </w:pPr>
      <w:r w:rsidRPr="002A424B">
        <w:t>Про схвалення звернення Чорноморської міської ради Одеського району Одеської області щодо ситуації навколо діяльності портових операторів</w:t>
      </w:r>
      <w:r w:rsidR="003419C5">
        <w:t xml:space="preserve"> морського порту </w:t>
      </w:r>
      <w:proofErr w:type="spellStart"/>
      <w:r w:rsidR="003419C5">
        <w:t>Чорноморськ</w:t>
      </w:r>
      <w:proofErr w:type="spellEnd"/>
      <w:r>
        <w:t xml:space="preserve">. </w:t>
      </w:r>
    </w:p>
    <w:p w14:paraId="74C20F12" w14:textId="066A848D" w:rsidR="000A0122" w:rsidRPr="00271B2C" w:rsidRDefault="00B6067E" w:rsidP="000A0122">
      <w:pPr>
        <w:pStyle w:val="a4"/>
        <w:spacing w:after="200"/>
        <w:ind w:left="426" w:right="-1"/>
        <w:jc w:val="right"/>
      </w:pPr>
      <w:r>
        <w:t xml:space="preserve">Інформація </w:t>
      </w:r>
      <w:proofErr w:type="spellStart"/>
      <w:r>
        <w:t>Гєнчевої</w:t>
      </w:r>
      <w:proofErr w:type="spellEnd"/>
      <w:r>
        <w:t xml:space="preserve"> Н. </w:t>
      </w:r>
      <w:r w:rsidRPr="002A424B">
        <w:t xml:space="preserve"> </w:t>
      </w:r>
    </w:p>
    <w:p w14:paraId="53C90B11" w14:textId="27832FBB" w:rsidR="000A0122" w:rsidRPr="00271B2C" w:rsidRDefault="000A0122" w:rsidP="000A0122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Результати голосування за порядок денний за основу та в цілому: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62BA69CF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247A13DA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A584A03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3DB3A94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325E2F86" w14:textId="54A98973" w:rsidR="000A0122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070AF512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90383B3" w14:textId="07F4CA20" w:rsidR="000A0122" w:rsidRDefault="000A0122" w:rsidP="000A01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1.  </w:t>
      </w:r>
      <w:r w:rsidRPr="000A0122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схвалення звернення Чорноморської міської ради Одеського району Одеської області щодо ситуації навколо діяльності портових операторів морського порту </w:t>
      </w:r>
      <w:proofErr w:type="spellStart"/>
      <w:r w:rsidRPr="000A0122">
        <w:rPr>
          <w:rFonts w:ascii="Times New Roman" w:hAnsi="Times New Roman" w:cs="Times New Roman"/>
          <w:bCs/>
          <w:sz w:val="24"/>
          <w:szCs w:val="24"/>
          <w:lang w:val="uk-UA" w:eastAsia="ru-RU"/>
        </w:rPr>
        <w:t>Чорноморськ</w:t>
      </w:r>
      <w:proofErr w:type="spellEnd"/>
      <w:r w:rsidRPr="000A0122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. </w:t>
      </w:r>
    </w:p>
    <w:p w14:paraId="63FAE474" w14:textId="6F268ED6" w:rsidR="000A0122" w:rsidRPr="00271B2C" w:rsidRDefault="000A0122" w:rsidP="000A0122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Pr="00271B2C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271B2C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Гєнчевої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Н.</w:t>
      </w:r>
    </w:p>
    <w:p w14:paraId="2B1B1706" w14:textId="77777777" w:rsidR="000A0122" w:rsidRPr="00271B2C" w:rsidRDefault="000A0122" w:rsidP="000A0122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18658B8F" w14:textId="31654EA6" w:rsidR="00B444A5" w:rsidRDefault="000A0122" w:rsidP="000A01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271B2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="00B444A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</w:t>
      </w:r>
      <w:r w:rsidR="00B444A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раді </w:t>
      </w:r>
      <w:r w:rsidR="00B444A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включити  </w:t>
      </w:r>
      <w:proofErr w:type="spellStart"/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0A0122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схвалення </w:t>
      </w:r>
    </w:p>
    <w:p w14:paraId="5F34BF91" w14:textId="77777777" w:rsidR="00B444A5" w:rsidRDefault="00B444A5" w:rsidP="000A01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14:paraId="494F15B3" w14:textId="0AA7B76E" w:rsidR="000A0122" w:rsidRPr="00271B2C" w:rsidRDefault="000A0122" w:rsidP="000A01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0A0122">
        <w:rPr>
          <w:rFonts w:ascii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звернення Чорноморської міської ради Одеського району Одеської області щодо ситуації навколо діяльності портових операторів морського порту </w:t>
      </w:r>
      <w:proofErr w:type="spellStart"/>
      <w:r w:rsidRPr="000A0122">
        <w:rPr>
          <w:rFonts w:ascii="Times New Roman" w:hAnsi="Times New Roman" w:cs="Times New Roman"/>
          <w:bCs/>
          <w:sz w:val="24"/>
          <w:szCs w:val="24"/>
          <w:lang w:val="uk-UA" w:eastAsia="ru-RU"/>
        </w:rPr>
        <w:t>Чорноморськ</w:t>
      </w:r>
      <w:proofErr w:type="spellEnd"/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 до  порядку денного сесії ради та затвердити (прийняти) даний  </w:t>
      </w:r>
      <w:proofErr w:type="spellStart"/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271B2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271B2C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A0049AB" w14:textId="69C1462C" w:rsidR="000A0122" w:rsidRPr="00271B2C" w:rsidRDefault="000A0122" w:rsidP="000A01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271B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7817168F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8C96C74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E08C9EE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578F937" w14:textId="021DCF99" w:rsidR="000A0122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 w:rsidRPr="00271B2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4CB1D3AF" w14:textId="5D12B5C5" w:rsidR="000A0122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1D42534" w14:textId="77777777" w:rsidR="000A0122" w:rsidRPr="00271B2C" w:rsidRDefault="000A0122" w:rsidP="000A012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A0D2B15" w14:textId="77777777" w:rsidR="000A0122" w:rsidRPr="00271B2C" w:rsidRDefault="000A0122" w:rsidP="000A0122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271B2C">
        <w:rPr>
          <w:b/>
        </w:rPr>
        <w:t xml:space="preserve">Голова комісії </w:t>
      </w:r>
      <w:r w:rsidRPr="00271B2C">
        <w:rPr>
          <w:b/>
        </w:rPr>
        <w:tab/>
      </w:r>
      <w:r w:rsidRPr="00271B2C">
        <w:rPr>
          <w:b/>
        </w:rPr>
        <w:tab/>
      </w:r>
      <w:r w:rsidRPr="00271B2C">
        <w:rPr>
          <w:b/>
        </w:rPr>
        <w:tab/>
        <w:t xml:space="preserve">        Володимир КОВАЛЬЧУК </w:t>
      </w:r>
    </w:p>
    <w:p w14:paraId="763AAD73" w14:textId="77777777" w:rsidR="000A0122" w:rsidRPr="00271B2C" w:rsidRDefault="000A0122" w:rsidP="000A0122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41D1967" w14:textId="77777777" w:rsidR="000A0122" w:rsidRPr="00271B2C" w:rsidRDefault="000A0122" w:rsidP="000A0122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B644B60" w14:textId="77777777" w:rsidR="000A0122" w:rsidRPr="00271B2C" w:rsidRDefault="000A0122" w:rsidP="000A0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71B2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Юлія ПАКУНОВА</w:t>
      </w:r>
    </w:p>
    <w:p w14:paraId="41AC7C3D" w14:textId="77777777" w:rsidR="000A0122" w:rsidRPr="00271B2C" w:rsidRDefault="000A0122" w:rsidP="000A0122">
      <w:pPr>
        <w:pStyle w:val="a4"/>
        <w:ind w:left="426"/>
        <w:jc w:val="both"/>
      </w:pPr>
    </w:p>
    <w:p w14:paraId="22C6813C" w14:textId="77777777" w:rsidR="00AF3848" w:rsidRPr="00D46150" w:rsidRDefault="00AF3848" w:rsidP="00571794">
      <w:pPr>
        <w:pStyle w:val="a4"/>
        <w:ind w:left="426"/>
        <w:jc w:val="both"/>
      </w:pPr>
    </w:p>
    <w:sectPr w:rsidR="00AF3848" w:rsidRPr="00D46150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B444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8FE"/>
    <w:multiLevelType w:val="hybridMultilevel"/>
    <w:tmpl w:val="5C26A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"/>
  </w:num>
  <w:num w:numId="6">
    <w:abstractNumId w:val="17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343F"/>
    <w:rsid w:val="0008687A"/>
    <w:rsid w:val="000A0122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A4ECC"/>
    <w:rsid w:val="001C2D75"/>
    <w:rsid w:val="001C3866"/>
    <w:rsid w:val="001D2BCB"/>
    <w:rsid w:val="001E3931"/>
    <w:rsid w:val="00214F08"/>
    <w:rsid w:val="00216F3D"/>
    <w:rsid w:val="00243FD9"/>
    <w:rsid w:val="00244000"/>
    <w:rsid w:val="00245A36"/>
    <w:rsid w:val="00255DEA"/>
    <w:rsid w:val="002656C7"/>
    <w:rsid w:val="0027207A"/>
    <w:rsid w:val="00275D69"/>
    <w:rsid w:val="0028136A"/>
    <w:rsid w:val="002A2851"/>
    <w:rsid w:val="002A5812"/>
    <w:rsid w:val="002C18FD"/>
    <w:rsid w:val="002D3B2A"/>
    <w:rsid w:val="002D692A"/>
    <w:rsid w:val="002E3515"/>
    <w:rsid w:val="002F55D1"/>
    <w:rsid w:val="003065CF"/>
    <w:rsid w:val="00307FA4"/>
    <w:rsid w:val="003419C5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A2F7E"/>
    <w:rsid w:val="004C5704"/>
    <w:rsid w:val="004D7C00"/>
    <w:rsid w:val="004E10FD"/>
    <w:rsid w:val="004E7287"/>
    <w:rsid w:val="00511192"/>
    <w:rsid w:val="00515522"/>
    <w:rsid w:val="005175BD"/>
    <w:rsid w:val="00533FE9"/>
    <w:rsid w:val="0055444C"/>
    <w:rsid w:val="00561F19"/>
    <w:rsid w:val="00567182"/>
    <w:rsid w:val="00571794"/>
    <w:rsid w:val="005744E1"/>
    <w:rsid w:val="005756FB"/>
    <w:rsid w:val="005837A3"/>
    <w:rsid w:val="005A104C"/>
    <w:rsid w:val="005A4437"/>
    <w:rsid w:val="005A7D3E"/>
    <w:rsid w:val="005C6405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37B5"/>
    <w:rsid w:val="00705374"/>
    <w:rsid w:val="00707825"/>
    <w:rsid w:val="00707A71"/>
    <w:rsid w:val="0071146E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05ADB"/>
    <w:rsid w:val="00810B51"/>
    <w:rsid w:val="008155B6"/>
    <w:rsid w:val="008254A4"/>
    <w:rsid w:val="00843AC4"/>
    <w:rsid w:val="00870795"/>
    <w:rsid w:val="008827C4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1B18"/>
    <w:rsid w:val="00A23D76"/>
    <w:rsid w:val="00A34680"/>
    <w:rsid w:val="00A34BA0"/>
    <w:rsid w:val="00A55129"/>
    <w:rsid w:val="00A62521"/>
    <w:rsid w:val="00A7017E"/>
    <w:rsid w:val="00A87691"/>
    <w:rsid w:val="00AB1DBD"/>
    <w:rsid w:val="00AC57D1"/>
    <w:rsid w:val="00AE5677"/>
    <w:rsid w:val="00AF3848"/>
    <w:rsid w:val="00AF6E66"/>
    <w:rsid w:val="00B03B38"/>
    <w:rsid w:val="00B05AF1"/>
    <w:rsid w:val="00B219C6"/>
    <w:rsid w:val="00B36960"/>
    <w:rsid w:val="00B444A5"/>
    <w:rsid w:val="00B6067E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40425"/>
    <w:rsid w:val="00C44A1A"/>
    <w:rsid w:val="00C56227"/>
    <w:rsid w:val="00C629A1"/>
    <w:rsid w:val="00C719B7"/>
    <w:rsid w:val="00C8154B"/>
    <w:rsid w:val="00C95EA4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FBB"/>
    <w:rsid w:val="00DD22B3"/>
    <w:rsid w:val="00DD5F03"/>
    <w:rsid w:val="00DE305E"/>
    <w:rsid w:val="00DF5B83"/>
    <w:rsid w:val="00E02B40"/>
    <w:rsid w:val="00E15C97"/>
    <w:rsid w:val="00E37E0D"/>
    <w:rsid w:val="00E5347B"/>
    <w:rsid w:val="00E6500B"/>
    <w:rsid w:val="00E72A1F"/>
    <w:rsid w:val="00EB13B5"/>
    <w:rsid w:val="00EB1DAF"/>
    <w:rsid w:val="00EB6918"/>
    <w:rsid w:val="00EB7465"/>
    <w:rsid w:val="00EC5479"/>
    <w:rsid w:val="00EE3FC9"/>
    <w:rsid w:val="00EF2D06"/>
    <w:rsid w:val="00EF4762"/>
    <w:rsid w:val="00F26C5D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145</cp:revision>
  <cp:lastPrinted>2025-08-08T10:36:00Z</cp:lastPrinted>
  <dcterms:created xsi:type="dcterms:W3CDTF">2024-01-31T08:23:00Z</dcterms:created>
  <dcterms:modified xsi:type="dcterms:W3CDTF">2025-08-08T10:37:00Z</dcterms:modified>
</cp:coreProperties>
</file>