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3144" w:rsidRPr="00FA1241" w:rsidRDefault="00BB3144" w:rsidP="00BB3144">
      <w:pPr>
        <w:ind w:left="6379" w:right="-143"/>
        <w:rPr>
          <w:lang w:eastAsia="uk-UA"/>
        </w:rPr>
      </w:pPr>
      <w:r w:rsidRPr="00FA1241">
        <w:rPr>
          <w:lang w:eastAsia="uk-UA"/>
        </w:rPr>
        <w:t>ЗАТВЕРДЖЕНО</w:t>
      </w:r>
    </w:p>
    <w:p w:rsidR="00BB3144" w:rsidRDefault="00BB3144" w:rsidP="00BB3144">
      <w:pPr>
        <w:ind w:left="6379"/>
        <w:rPr>
          <w:color w:val="000000" w:themeColor="text1"/>
          <w:lang w:eastAsia="uk-UA"/>
        </w:rPr>
      </w:pPr>
      <w:r>
        <w:rPr>
          <w:color w:val="000000" w:themeColor="text1"/>
          <w:lang w:eastAsia="uk-UA"/>
        </w:rPr>
        <w:t xml:space="preserve">Наказ </w:t>
      </w:r>
      <w:proofErr w:type="spellStart"/>
      <w:r>
        <w:rPr>
          <w:color w:val="000000" w:themeColor="text1"/>
          <w:lang w:eastAsia="uk-UA"/>
        </w:rPr>
        <w:t>управління</w:t>
      </w:r>
      <w:proofErr w:type="spellEnd"/>
      <w:r>
        <w:rPr>
          <w:color w:val="000000" w:themeColor="text1"/>
          <w:lang w:eastAsia="uk-UA"/>
        </w:rPr>
        <w:t xml:space="preserve"> </w:t>
      </w:r>
      <w:proofErr w:type="spellStart"/>
      <w:r>
        <w:rPr>
          <w:color w:val="000000" w:themeColor="text1"/>
          <w:lang w:eastAsia="uk-UA"/>
        </w:rPr>
        <w:t>соціального</w:t>
      </w:r>
      <w:proofErr w:type="spellEnd"/>
      <w:r>
        <w:rPr>
          <w:color w:val="000000" w:themeColor="text1"/>
          <w:lang w:eastAsia="uk-UA"/>
        </w:rPr>
        <w:t xml:space="preserve"> </w:t>
      </w:r>
    </w:p>
    <w:p w:rsidR="00BB3144" w:rsidRDefault="00BB3144" w:rsidP="00BB3144">
      <w:pPr>
        <w:ind w:left="6379"/>
        <w:rPr>
          <w:color w:val="000000" w:themeColor="text1"/>
          <w:lang w:eastAsia="uk-UA"/>
        </w:rPr>
      </w:pPr>
      <w:proofErr w:type="spellStart"/>
      <w:r>
        <w:rPr>
          <w:color w:val="000000" w:themeColor="text1"/>
          <w:lang w:eastAsia="uk-UA"/>
        </w:rPr>
        <w:t>захисту</w:t>
      </w:r>
      <w:proofErr w:type="spellEnd"/>
      <w:r>
        <w:rPr>
          <w:color w:val="000000" w:themeColor="text1"/>
          <w:lang w:eastAsia="uk-UA"/>
        </w:rPr>
        <w:t xml:space="preserve"> </w:t>
      </w:r>
      <w:proofErr w:type="spellStart"/>
      <w:r>
        <w:rPr>
          <w:color w:val="000000" w:themeColor="text1"/>
          <w:lang w:eastAsia="uk-UA"/>
        </w:rPr>
        <w:t>населення</w:t>
      </w:r>
      <w:proofErr w:type="spellEnd"/>
      <w:r>
        <w:rPr>
          <w:color w:val="000000" w:themeColor="text1"/>
          <w:lang w:eastAsia="uk-UA"/>
        </w:rPr>
        <w:t xml:space="preserve"> </w:t>
      </w:r>
      <w:proofErr w:type="spellStart"/>
      <w:r>
        <w:rPr>
          <w:color w:val="000000" w:themeColor="text1"/>
          <w:lang w:eastAsia="uk-UA"/>
        </w:rPr>
        <w:t>Полтавської</w:t>
      </w:r>
      <w:proofErr w:type="spellEnd"/>
      <w:r>
        <w:rPr>
          <w:color w:val="000000" w:themeColor="text1"/>
          <w:lang w:eastAsia="uk-UA"/>
        </w:rPr>
        <w:t xml:space="preserve"> </w:t>
      </w:r>
    </w:p>
    <w:p w:rsidR="00BB3144" w:rsidRDefault="00BB3144" w:rsidP="00BB3144">
      <w:pPr>
        <w:ind w:left="6379"/>
        <w:rPr>
          <w:color w:val="000000" w:themeColor="text1"/>
          <w:lang w:eastAsia="uk-UA"/>
        </w:rPr>
      </w:pPr>
      <w:proofErr w:type="spellStart"/>
      <w:r>
        <w:rPr>
          <w:color w:val="000000" w:themeColor="text1"/>
          <w:lang w:eastAsia="uk-UA"/>
        </w:rPr>
        <w:t>районної</w:t>
      </w:r>
      <w:proofErr w:type="spellEnd"/>
      <w:r>
        <w:rPr>
          <w:color w:val="000000" w:themeColor="text1"/>
          <w:lang w:eastAsia="uk-UA"/>
        </w:rPr>
        <w:t xml:space="preserve"> </w:t>
      </w:r>
      <w:proofErr w:type="spellStart"/>
      <w:r>
        <w:rPr>
          <w:color w:val="000000" w:themeColor="text1"/>
          <w:lang w:eastAsia="uk-UA"/>
        </w:rPr>
        <w:t>державної</w:t>
      </w:r>
      <w:proofErr w:type="spellEnd"/>
      <w:r>
        <w:rPr>
          <w:color w:val="000000" w:themeColor="text1"/>
          <w:lang w:eastAsia="uk-UA"/>
        </w:rPr>
        <w:t xml:space="preserve"> </w:t>
      </w:r>
      <w:proofErr w:type="spellStart"/>
      <w:proofErr w:type="gramStart"/>
      <w:r>
        <w:rPr>
          <w:color w:val="000000" w:themeColor="text1"/>
          <w:lang w:eastAsia="uk-UA"/>
        </w:rPr>
        <w:t>адм</w:t>
      </w:r>
      <w:proofErr w:type="gramEnd"/>
      <w:r>
        <w:rPr>
          <w:color w:val="000000" w:themeColor="text1"/>
          <w:lang w:eastAsia="uk-UA"/>
        </w:rPr>
        <w:t>іністрації</w:t>
      </w:r>
      <w:proofErr w:type="spellEnd"/>
    </w:p>
    <w:p w:rsidR="00BB3144" w:rsidRPr="00B92FA3" w:rsidRDefault="006E1695" w:rsidP="00BB3144">
      <w:pPr>
        <w:ind w:left="6379"/>
        <w:rPr>
          <w:b/>
          <w:sz w:val="26"/>
          <w:szCs w:val="26"/>
          <w:lang w:eastAsia="uk-UA"/>
        </w:rPr>
      </w:pPr>
      <w:r>
        <w:rPr>
          <w:color w:val="000000" w:themeColor="text1"/>
          <w:u w:val="single"/>
          <w:lang w:val="uk-UA"/>
        </w:rPr>
        <w:t>28.01.2025</w:t>
      </w:r>
      <w:r w:rsidR="00BB3144">
        <w:rPr>
          <w:color w:val="000000" w:themeColor="text1"/>
          <w:u w:val="single"/>
          <w:lang w:eastAsia="uk-UA"/>
        </w:rPr>
        <w:t xml:space="preserve"> №</w:t>
      </w:r>
      <w:r w:rsidR="00BB3144" w:rsidRPr="00B92FA3">
        <w:rPr>
          <w:color w:val="000000" w:themeColor="text1"/>
          <w:u w:val="single"/>
          <w:lang w:eastAsia="uk-UA"/>
        </w:rPr>
        <w:t xml:space="preserve"> </w:t>
      </w:r>
      <w:r>
        <w:rPr>
          <w:color w:val="000000" w:themeColor="text1"/>
          <w:u w:val="single"/>
          <w:lang w:val="uk-UA"/>
        </w:rPr>
        <w:t>08</w:t>
      </w:r>
      <w:r w:rsidR="00BB3144">
        <w:rPr>
          <w:color w:val="000000" w:themeColor="text1"/>
          <w:u w:val="single"/>
        </w:rPr>
        <w:t>-од</w:t>
      </w:r>
    </w:p>
    <w:p w:rsidR="004D77F7" w:rsidRPr="008E17D7" w:rsidRDefault="004D77F7" w:rsidP="00CC1E2C">
      <w:pPr>
        <w:jc w:val="center"/>
        <w:rPr>
          <w:b/>
          <w:szCs w:val="28"/>
        </w:rPr>
      </w:pPr>
    </w:p>
    <w:p w:rsidR="004D77F7" w:rsidRPr="008E17D7" w:rsidRDefault="004D77F7" w:rsidP="00CC1E2C">
      <w:pPr>
        <w:jc w:val="center"/>
        <w:rPr>
          <w:b/>
          <w:szCs w:val="28"/>
        </w:rPr>
      </w:pPr>
    </w:p>
    <w:p w:rsidR="00CC1E2C" w:rsidRPr="008E17D7" w:rsidRDefault="00CC1E2C" w:rsidP="008E17D7">
      <w:pPr>
        <w:ind w:right="-229"/>
        <w:jc w:val="center"/>
        <w:rPr>
          <w:b/>
          <w:szCs w:val="28"/>
          <w:lang w:val="uk-UA"/>
        </w:rPr>
      </w:pPr>
      <w:r w:rsidRPr="008E17D7">
        <w:rPr>
          <w:b/>
          <w:szCs w:val="28"/>
          <w:lang w:val="uk-UA"/>
        </w:rPr>
        <w:t>ІНФОРМАЦІЙНА КАРТКА</w:t>
      </w:r>
    </w:p>
    <w:p w:rsidR="00CC1E2C" w:rsidRPr="008E17D7" w:rsidRDefault="00CC1E2C" w:rsidP="008E17D7">
      <w:pPr>
        <w:ind w:right="-229"/>
        <w:jc w:val="center"/>
        <w:rPr>
          <w:b/>
          <w:szCs w:val="28"/>
          <w:lang w:val="uk-UA"/>
        </w:rPr>
      </w:pPr>
      <w:r w:rsidRPr="008E17D7">
        <w:rPr>
          <w:b/>
          <w:szCs w:val="28"/>
          <w:lang w:val="uk-UA"/>
        </w:rPr>
        <w:t>адміністративної послуги</w:t>
      </w:r>
    </w:p>
    <w:p w:rsidR="00CC1E2C" w:rsidRDefault="008E17D7" w:rsidP="008E17D7">
      <w:pPr>
        <w:ind w:right="-229"/>
        <w:jc w:val="center"/>
        <w:rPr>
          <w:b/>
          <w:szCs w:val="28"/>
          <w:lang w:val="uk-UA"/>
        </w:rPr>
      </w:pPr>
      <w:r w:rsidRPr="008E17D7">
        <w:rPr>
          <w:rStyle w:val="rvts23"/>
          <w:b/>
          <w:bCs/>
          <w:szCs w:val="28"/>
          <w:bdr w:val="none" w:sz="0" w:space="0" w:color="auto" w:frame="1"/>
          <w:lang w:val="uk-UA"/>
        </w:rPr>
        <w:t>„ПРИЗНАЧЕННЯ КОМПЕНСАЦІЙ ТА ДОПОМОГИ ДІТЯМ, ЯКІ ПОТЕРПІЛИ ВІД ЧОРНОБИЛЬСЬКОЇ КАТАСТРОФИ, ДІТЯМ З ІНВАЛІДНІСТЮ, ІНВАЛІДНІСТЬ ЯКИХ ПОВ’ЯЗАНА З ЧОРНОБИЛЬСЬКОЮ КАТАСТРОФОЮ, ТА ЇХНІМ БАТЬКАМ</w:t>
      </w:r>
      <w:r w:rsidRPr="008E17D7">
        <w:rPr>
          <w:b/>
          <w:szCs w:val="28"/>
          <w:lang w:val="uk-UA"/>
        </w:rPr>
        <w:t>ˮ</w:t>
      </w:r>
    </w:p>
    <w:p w:rsidR="00DD64C6" w:rsidRDefault="00DD64C6" w:rsidP="00DD64C6">
      <w:pPr>
        <w:jc w:val="center"/>
        <w:rPr>
          <w:rStyle w:val="rvts23"/>
          <w:b/>
          <w:caps/>
          <w:lang w:val="uk-UA"/>
        </w:rPr>
      </w:pPr>
    </w:p>
    <w:p w:rsidR="00DD64C6" w:rsidRDefault="00DD64C6" w:rsidP="00DD64C6">
      <w:pPr>
        <w:jc w:val="center"/>
        <w:rPr>
          <w:rStyle w:val="rvts23"/>
          <w:b/>
          <w:caps/>
        </w:rPr>
      </w:pPr>
      <w:r w:rsidRPr="00274C4E">
        <w:rPr>
          <w:rStyle w:val="rvts23"/>
          <w:b/>
          <w:caps/>
        </w:rPr>
        <w:t xml:space="preserve">Управління соціального захисту населення </w:t>
      </w:r>
    </w:p>
    <w:p w:rsidR="00CC1E2C" w:rsidRPr="008E17D7" w:rsidRDefault="00DD64C6" w:rsidP="00DD64C6">
      <w:pPr>
        <w:jc w:val="center"/>
        <w:rPr>
          <w:b/>
          <w:sz w:val="28"/>
          <w:szCs w:val="28"/>
          <w:lang w:val="uk-UA"/>
        </w:rPr>
      </w:pPr>
      <w:r w:rsidRPr="00274C4E">
        <w:rPr>
          <w:rStyle w:val="rvts23"/>
          <w:b/>
          <w:caps/>
        </w:rPr>
        <w:t>Полтавської райдержадміністрації</w:t>
      </w:r>
    </w:p>
    <w:p w:rsidR="00CC1E2C" w:rsidRPr="008E17D7" w:rsidRDefault="00CC1E2C" w:rsidP="00B37702">
      <w:pPr>
        <w:spacing w:after="120"/>
        <w:jc w:val="center"/>
        <w:rPr>
          <w:bCs/>
          <w:sz w:val="20"/>
          <w:szCs w:val="20"/>
          <w:bdr w:val="none" w:sz="0" w:space="0" w:color="auto" w:frame="1"/>
          <w:lang w:val="uk-UA"/>
        </w:rPr>
      </w:pPr>
      <w:r w:rsidRPr="008E17D7">
        <w:rPr>
          <w:rStyle w:val="rvts23"/>
          <w:bCs/>
          <w:sz w:val="20"/>
          <w:szCs w:val="20"/>
          <w:bdr w:val="none" w:sz="0" w:space="0" w:color="auto" w:frame="1"/>
          <w:lang w:val="uk-UA"/>
        </w:rPr>
        <w:t>(найменування суб’єкта надання адміністративної послуги</w:t>
      </w:r>
      <w:r w:rsidR="00E83B78" w:rsidRPr="008E17D7">
        <w:rPr>
          <w:rStyle w:val="rvts23"/>
          <w:bCs/>
          <w:sz w:val="20"/>
          <w:szCs w:val="20"/>
          <w:bdr w:val="none" w:sz="0" w:space="0" w:color="auto" w:frame="1"/>
        </w:rPr>
        <w:t xml:space="preserve">  та / </w:t>
      </w:r>
      <w:proofErr w:type="spellStart"/>
      <w:r w:rsidR="00E83B78" w:rsidRPr="008E17D7">
        <w:rPr>
          <w:rStyle w:val="rvts23"/>
          <w:bCs/>
          <w:sz w:val="20"/>
          <w:szCs w:val="20"/>
          <w:bdr w:val="none" w:sz="0" w:space="0" w:color="auto" w:frame="1"/>
        </w:rPr>
        <w:t>або</w:t>
      </w:r>
      <w:proofErr w:type="spellEnd"/>
      <w:r w:rsidR="00E83B78" w:rsidRPr="008E17D7">
        <w:rPr>
          <w:rStyle w:val="rvts23"/>
          <w:bCs/>
          <w:sz w:val="20"/>
          <w:szCs w:val="20"/>
          <w:bdr w:val="none" w:sz="0" w:space="0" w:color="auto" w:frame="1"/>
        </w:rPr>
        <w:t xml:space="preserve"> центру </w:t>
      </w:r>
      <w:proofErr w:type="spellStart"/>
      <w:r w:rsidR="00E83B78" w:rsidRPr="008E17D7">
        <w:rPr>
          <w:rStyle w:val="rvts23"/>
          <w:bCs/>
          <w:sz w:val="20"/>
          <w:szCs w:val="20"/>
          <w:bdr w:val="none" w:sz="0" w:space="0" w:color="auto" w:frame="1"/>
        </w:rPr>
        <w:t>надання</w:t>
      </w:r>
      <w:proofErr w:type="spellEnd"/>
      <w:r w:rsidR="00E83B78" w:rsidRPr="008E17D7">
        <w:rPr>
          <w:rStyle w:val="rvts23"/>
          <w:bCs/>
          <w:sz w:val="20"/>
          <w:szCs w:val="20"/>
          <w:bdr w:val="none" w:sz="0" w:space="0" w:color="auto" w:frame="1"/>
        </w:rPr>
        <w:t xml:space="preserve"> </w:t>
      </w:r>
      <w:proofErr w:type="spellStart"/>
      <w:r w:rsidR="00E83B78" w:rsidRPr="008E17D7">
        <w:rPr>
          <w:rStyle w:val="rvts23"/>
          <w:bCs/>
          <w:sz w:val="20"/>
          <w:szCs w:val="20"/>
          <w:bdr w:val="none" w:sz="0" w:space="0" w:color="auto" w:frame="1"/>
        </w:rPr>
        <w:t>адміністративних</w:t>
      </w:r>
      <w:proofErr w:type="spellEnd"/>
      <w:r w:rsidR="00E83B78" w:rsidRPr="008E17D7">
        <w:rPr>
          <w:rStyle w:val="rvts23"/>
          <w:bCs/>
          <w:sz w:val="20"/>
          <w:szCs w:val="20"/>
          <w:bdr w:val="none" w:sz="0" w:space="0" w:color="auto" w:frame="1"/>
        </w:rPr>
        <w:t xml:space="preserve"> </w:t>
      </w:r>
      <w:proofErr w:type="spellStart"/>
      <w:r w:rsidR="00E83B78" w:rsidRPr="008E17D7">
        <w:rPr>
          <w:rStyle w:val="rvts23"/>
          <w:bCs/>
          <w:sz w:val="20"/>
          <w:szCs w:val="20"/>
          <w:bdr w:val="none" w:sz="0" w:space="0" w:color="auto" w:frame="1"/>
        </w:rPr>
        <w:t>послуг</w:t>
      </w:r>
      <w:proofErr w:type="spellEnd"/>
      <w:r w:rsidRPr="008E17D7">
        <w:rPr>
          <w:rStyle w:val="rvts23"/>
          <w:bCs/>
          <w:sz w:val="20"/>
          <w:szCs w:val="20"/>
          <w:bdr w:val="none" w:sz="0" w:space="0" w:color="auto" w:frame="1"/>
          <w:lang w:val="uk-UA"/>
        </w:rPr>
        <w:t>)</w:t>
      </w:r>
    </w:p>
    <w:tbl>
      <w:tblPr>
        <w:tblW w:w="99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134"/>
        <w:gridCol w:w="29"/>
        <w:gridCol w:w="2850"/>
        <w:gridCol w:w="120"/>
        <w:gridCol w:w="44"/>
        <w:gridCol w:w="6357"/>
      </w:tblGrid>
      <w:tr w:rsidR="008E17D7" w:rsidRPr="008E17D7" w:rsidTr="004F1660">
        <w:tc>
          <w:tcPr>
            <w:tcW w:w="9990" w:type="dxa"/>
            <w:gridSpan w:val="7"/>
          </w:tcPr>
          <w:p w:rsidR="00CC1E2C" w:rsidRPr="008E17D7" w:rsidRDefault="008E17D7" w:rsidP="00B37702">
            <w:pPr>
              <w:pStyle w:val="a3"/>
              <w:shd w:val="clear" w:color="auto" w:fill="FFFFFF"/>
              <w:spacing w:before="0" w:beforeAutospacing="0" w:after="0" w:afterAutospacing="0"/>
              <w:jc w:val="center"/>
              <w:textAlignment w:val="baseline"/>
              <w:rPr>
                <w:b/>
              </w:rPr>
            </w:pPr>
            <w:r w:rsidRPr="008E17D7">
              <w:rPr>
                <w:b/>
              </w:rPr>
              <w:t>Інформація про суб’єкт</w:t>
            </w:r>
            <w:r w:rsidR="00CC1E2C" w:rsidRPr="008E17D7">
              <w:rPr>
                <w:b/>
              </w:rPr>
              <w:t xml:space="preserve"> надання адміністративної послуги </w:t>
            </w:r>
            <w:r w:rsidR="00E83B78" w:rsidRPr="008E17D7">
              <w:rPr>
                <w:b/>
              </w:rPr>
              <w:t>та / або центр надання адміністративних послуг</w:t>
            </w:r>
          </w:p>
        </w:tc>
      </w:tr>
      <w:tr w:rsidR="00DD64C6" w:rsidRPr="008E17D7" w:rsidTr="004F1660">
        <w:trPr>
          <w:trHeight w:val="474"/>
        </w:trPr>
        <w:tc>
          <w:tcPr>
            <w:tcW w:w="456" w:type="dxa"/>
          </w:tcPr>
          <w:p w:rsidR="00DD64C6" w:rsidRPr="008E17D7" w:rsidRDefault="00DD64C6" w:rsidP="00897AB3">
            <w:pPr>
              <w:rPr>
                <w:lang w:val="uk-UA"/>
              </w:rPr>
            </w:pPr>
            <w:r w:rsidRPr="008E17D7">
              <w:rPr>
                <w:lang w:val="uk-UA"/>
              </w:rPr>
              <w:t>1</w:t>
            </w:r>
          </w:p>
        </w:tc>
        <w:tc>
          <w:tcPr>
            <w:tcW w:w="3013" w:type="dxa"/>
            <w:gridSpan w:val="3"/>
          </w:tcPr>
          <w:p w:rsidR="00DD64C6" w:rsidRPr="008E17D7" w:rsidRDefault="00DD64C6" w:rsidP="00B37702">
            <w:pPr>
              <w:jc w:val="both"/>
              <w:rPr>
                <w:lang w:val="uk-UA"/>
              </w:rPr>
            </w:pPr>
            <w:r w:rsidRPr="008E17D7">
              <w:rPr>
                <w:lang w:val="uk-UA"/>
              </w:rPr>
              <w:t xml:space="preserve">Місцезнаходження </w:t>
            </w:r>
          </w:p>
        </w:tc>
        <w:tc>
          <w:tcPr>
            <w:tcW w:w="6521" w:type="dxa"/>
            <w:gridSpan w:val="3"/>
            <w:vAlign w:val="center"/>
          </w:tcPr>
          <w:p w:rsidR="00DD64C6" w:rsidRPr="00274C4E" w:rsidRDefault="00DD64C6" w:rsidP="00F65988">
            <w:pPr>
              <w:rPr>
                <w:lang w:eastAsia="uk-UA"/>
              </w:rPr>
            </w:pPr>
            <w:proofErr w:type="spellStart"/>
            <w:r>
              <w:rPr>
                <w:lang w:eastAsia="uk-UA"/>
              </w:rPr>
              <w:t>в</w:t>
            </w:r>
            <w:r w:rsidRPr="00274C4E">
              <w:rPr>
                <w:lang w:eastAsia="uk-UA"/>
              </w:rPr>
              <w:t>ул</w:t>
            </w:r>
            <w:proofErr w:type="spellEnd"/>
            <w:r w:rsidRPr="00274C4E">
              <w:rPr>
                <w:lang w:eastAsia="uk-UA"/>
              </w:rPr>
              <w:t>.</w:t>
            </w:r>
            <w:r>
              <w:rPr>
                <w:lang w:eastAsia="uk-UA"/>
              </w:rPr>
              <w:t xml:space="preserve"> </w:t>
            </w:r>
            <w:r w:rsidRPr="00274C4E">
              <w:rPr>
                <w:lang w:eastAsia="uk-UA"/>
              </w:rPr>
              <w:t>Короленка,7</w:t>
            </w:r>
            <w:r w:rsidR="003A1F08">
              <w:rPr>
                <w:lang w:val="uk-UA" w:eastAsia="uk-UA"/>
              </w:rPr>
              <w:t>а</w:t>
            </w:r>
            <w:r w:rsidRPr="00274C4E">
              <w:rPr>
                <w:lang w:eastAsia="uk-UA"/>
              </w:rPr>
              <w:t>, м.</w:t>
            </w:r>
            <w:r>
              <w:rPr>
                <w:lang w:eastAsia="uk-UA"/>
              </w:rPr>
              <w:t xml:space="preserve"> </w:t>
            </w:r>
            <w:r w:rsidRPr="00274C4E">
              <w:rPr>
                <w:lang w:eastAsia="uk-UA"/>
              </w:rPr>
              <w:t xml:space="preserve">Полтава, </w:t>
            </w:r>
            <w:proofErr w:type="spellStart"/>
            <w:r w:rsidRPr="00274C4E">
              <w:rPr>
                <w:lang w:eastAsia="uk-UA"/>
              </w:rPr>
              <w:t>Полтавська</w:t>
            </w:r>
            <w:proofErr w:type="spellEnd"/>
            <w:r w:rsidRPr="00274C4E">
              <w:rPr>
                <w:lang w:eastAsia="uk-UA"/>
              </w:rPr>
              <w:t xml:space="preserve"> область</w:t>
            </w:r>
          </w:p>
        </w:tc>
      </w:tr>
      <w:tr w:rsidR="00DD64C6" w:rsidRPr="008E17D7" w:rsidTr="004F1660">
        <w:tc>
          <w:tcPr>
            <w:tcW w:w="456" w:type="dxa"/>
          </w:tcPr>
          <w:p w:rsidR="00DD64C6" w:rsidRPr="008E17D7" w:rsidRDefault="00DD64C6" w:rsidP="00897AB3">
            <w:pPr>
              <w:rPr>
                <w:lang w:val="uk-UA"/>
              </w:rPr>
            </w:pPr>
            <w:r w:rsidRPr="008E17D7">
              <w:rPr>
                <w:lang w:val="uk-UA"/>
              </w:rPr>
              <w:t>2</w:t>
            </w:r>
          </w:p>
        </w:tc>
        <w:tc>
          <w:tcPr>
            <w:tcW w:w="3013" w:type="dxa"/>
            <w:gridSpan w:val="3"/>
          </w:tcPr>
          <w:p w:rsidR="00DD64C6" w:rsidRPr="008E17D7" w:rsidRDefault="00DD64C6" w:rsidP="00B37702">
            <w:pPr>
              <w:jc w:val="both"/>
              <w:rPr>
                <w:lang w:val="uk-UA"/>
              </w:rPr>
            </w:pPr>
            <w:r w:rsidRPr="008E17D7">
              <w:rPr>
                <w:lang w:val="uk-UA"/>
              </w:rPr>
              <w:t xml:space="preserve">Інформація щодо режиму роботи </w:t>
            </w:r>
          </w:p>
        </w:tc>
        <w:tc>
          <w:tcPr>
            <w:tcW w:w="6521" w:type="dxa"/>
            <w:gridSpan w:val="3"/>
            <w:vAlign w:val="center"/>
          </w:tcPr>
          <w:p w:rsidR="00DD64C6" w:rsidRPr="00274C4E" w:rsidRDefault="00DD64C6" w:rsidP="00F65988">
            <w:pPr>
              <w:rPr>
                <w:lang w:eastAsia="uk-UA"/>
              </w:rPr>
            </w:pPr>
            <w:proofErr w:type="spellStart"/>
            <w:r w:rsidRPr="00274C4E">
              <w:rPr>
                <w:lang w:eastAsia="uk-UA"/>
              </w:rPr>
              <w:t>Понеділок-четвер</w:t>
            </w:r>
            <w:proofErr w:type="spellEnd"/>
            <w:r w:rsidRPr="00274C4E">
              <w:rPr>
                <w:lang w:eastAsia="uk-UA"/>
              </w:rPr>
              <w:t xml:space="preserve"> з 8-00 до 17-00, </w:t>
            </w:r>
            <w:proofErr w:type="spellStart"/>
            <w:r w:rsidRPr="00274C4E">
              <w:rPr>
                <w:lang w:eastAsia="uk-UA"/>
              </w:rPr>
              <w:t>п’ятниця</w:t>
            </w:r>
            <w:proofErr w:type="spellEnd"/>
            <w:r w:rsidRPr="00274C4E">
              <w:rPr>
                <w:lang w:eastAsia="uk-UA"/>
              </w:rPr>
              <w:t xml:space="preserve"> з 8-00 до15-45</w:t>
            </w:r>
          </w:p>
        </w:tc>
      </w:tr>
      <w:tr w:rsidR="00DD64C6" w:rsidRPr="008E17D7" w:rsidTr="004F1660">
        <w:tc>
          <w:tcPr>
            <w:tcW w:w="456" w:type="dxa"/>
          </w:tcPr>
          <w:p w:rsidR="00DD64C6" w:rsidRPr="008E17D7" w:rsidRDefault="00DD64C6" w:rsidP="00897AB3">
            <w:pPr>
              <w:rPr>
                <w:lang w:val="uk-UA"/>
              </w:rPr>
            </w:pPr>
            <w:r w:rsidRPr="008E17D7">
              <w:rPr>
                <w:lang w:val="uk-UA"/>
              </w:rPr>
              <w:t>3</w:t>
            </w:r>
          </w:p>
        </w:tc>
        <w:tc>
          <w:tcPr>
            <w:tcW w:w="3013" w:type="dxa"/>
            <w:gridSpan w:val="3"/>
          </w:tcPr>
          <w:p w:rsidR="00DD64C6" w:rsidRPr="008E17D7" w:rsidRDefault="00DD64C6" w:rsidP="002E174F">
            <w:pPr>
              <w:jc w:val="both"/>
              <w:rPr>
                <w:lang w:val="uk-UA"/>
              </w:rPr>
            </w:pPr>
            <w:r w:rsidRPr="008E17D7">
              <w:rPr>
                <w:lang w:val="uk-UA"/>
              </w:rPr>
              <w:t>Телефон</w:t>
            </w:r>
            <w:r>
              <w:rPr>
                <w:lang w:val="uk-UA"/>
              </w:rPr>
              <w:t xml:space="preserve"> </w:t>
            </w:r>
            <w:r w:rsidRPr="008E17D7">
              <w:rPr>
                <w:lang w:val="uk-UA"/>
              </w:rPr>
              <w:t>/</w:t>
            </w:r>
            <w:r>
              <w:rPr>
                <w:lang w:val="uk-UA"/>
              </w:rPr>
              <w:t xml:space="preserve"> </w:t>
            </w:r>
            <w:r w:rsidRPr="008E17D7">
              <w:rPr>
                <w:lang w:val="uk-UA"/>
              </w:rPr>
              <w:t>факс, адреса електронної пошти та веб-сайт</w:t>
            </w:r>
          </w:p>
        </w:tc>
        <w:tc>
          <w:tcPr>
            <w:tcW w:w="6521" w:type="dxa"/>
            <w:gridSpan w:val="3"/>
            <w:vAlign w:val="center"/>
          </w:tcPr>
          <w:p w:rsidR="00DD64C6" w:rsidRDefault="00DD64C6" w:rsidP="00F65988">
            <w:pPr>
              <w:rPr>
                <w:lang w:eastAsia="uk-UA"/>
              </w:rPr>
            </w:pPr>
            <w:r w:rsidRPr="00274C4E">
              <w:rPr>
                <w:lang w:eastAsia="uk-UA"/>
              </w:rPr>
              <w:t>(0532)609479,</w:t>
            </w:r>
            <w:r>
              <w:rPr>
                <w:lang w:eastAsia="uk-UA"/>
              </w:rPr>
              <w:t>609049,609146</w:t>
            </w:r>
          </w:p>
          <w:p w:rsidR="00DD64C6" w:rsidRPr="00274C4E" w:rsidRDefault="00DD64C6" w:rsidP="00F65988">
            <w:pPr>
              <w:rPr>
                <w:lang w:eastAsia="uk-UA"/>
              </w:rPr>
            </w:pPr>
            <w:proofErr w:type="spellStart"/>
            <w:r w:rsidRPr="00274C4E">
              <w:rPr>
                <w:lang w:eastAsia="uk-UA"/>
              </w:rPr>
              <w:t>електронна</w:t>
            </w:r>
            <w:proofErr w:type="spellEnd"/>
            <w:r w:rsidRPr="00274C4E">
              <w:rPr>
                <w:lang w:eastAsia="uk-UA"/>
              </w:rPr>
              <w:t xml:space="preserve"> адреса:</w:t>
            </w:r>
            <w:r>
              <w:rPr>
                <w:lang w:eastAsia="uk-UA"/>
              </w:rPr>
              <w:t>1619</w:t>
            </w:r>
            <w:proofErr w:type="spellStart"/>
            <w:r>
              <w:rPr>
                <w:lang w:val="en-US" w:eastAsia="uk-UA"/>
              </w:rPr>
              <w:t>soc</w:t>
            </w:r>
            <w:proofErr w:type="spellEnd"/>
            <w:r w:rsidRPr="00274C4E">
              <w:rPr>
                <w:lang w:eastAsia="uk-UA"/>
              </w:rPr>
              <w:t>@</w:t>
            </w:r>
            <w:proofErr w:type="spellStart"/>
            <w:r>
              <w:rPr>
                <w:lang w:val="en-US" w:eastAsia="uk-UA"/>
              </w:rPr>
              <w:t>adm</w:t>
            </w:r>
            <w:proofErr w:type="spellEnd"/>
            <w:r w:rsidRPr="00274C4E">
              <w:rPr>
                <w:lang w:eastAsia="uk-UA"/>
              </w:rPr>
              <w:t>-</w:t>
            </w:r>
            <w:proofErr w:type="spellStart"/>
            <w:r>
              <w:rPr>
                <w:lang w:val="en-US" w:eastAsia="uk-UA"/>
              </w:rPr>
              <w:t>pl</w:t>
            </w:r>
            <w:proofErr w:type="spellEnd"/>
            <w:r w:rsidRPr="00274C4E">
              <w:rPr>
                <w:lang w:eastAsia="uk-UA"/>
              </w:rPr>
              <w:t>.</w:t>
            </w:r>
            <w:proofErr w:type="spellStart"/>
            <w:r>
              <w:rPr>
                <w:lang w:val="en-US" w:eastAsia="uk-UA"/>
              </w:rPr>
              <w:t>gov</w:t>
            </w:r>
            <w:proofErr w:type="spellEnd"/>
            <w:r w:rsidRPr="00274C4E">
              <w:rPr>
                <w:lang w:eastAsia="uk-UA"/>
              </w:rPr>
              <w:t>.</w:t>
            </w:r>
            <w:proofErr w:type="spellStart"/>
            <w:r>
              <w:rPr>
                <w:lang w:val="en-US" w:eastAsia="uk-UA"/>
              </w:rPr>
              <w:t>ua</w:t>
            </w:r>
            <w:proofErr w:type="spellEnd"/>
          </w:p>
        </w:tc>
      </w:tr>
      <w:tr w:rsidR="004F1660" w:rsidTr="004F1660">
        <w:tblPrEx>
          <w:tblBorders>
            <w:top w:val="outset" w:sz="2" w:space="0" w:color="000000"/>
            <w:left w:val="outset" w:sz="2" w:space="0" w:color="000000"/>
            <w:bottom w:val="outset" w:sz="2" w:space="0" w:color="000000"/>
            <w:right w:val="outset" w:sz="2" w:space="0" w:color="000000"/>
            <w:insideH w:val="none" w:sz="0" w:space="0" w:color="auto"/>
            <w:insideV w:val="none" w:sz="0" w:space="0" w:color="auto"/>
          </w:tblBorders>
          <w:tblCellMar>
            <w:top w:w="60" w:type="dxa"/>
            <w:left w:w="60" w:type="dxa"/>
            <w:bottom w:w="60" w:type="dxa"/>
            <w:right w:w="60" w:type="dxa"/>
          </w:tblCellMar>
          <w:tblLook w:val="04A0" w:firstRow="1" w:lastRow="0" w:firstColumn="1" w:lastColumn="0" w:noHBand="0" w:noVBand="1"/>
        </w:tblPrEx>
        <w:tc>
          <w:tcPr>
            <w:tcW w:w="9990" w:type="dxa"/>
            <w:gridSpan w:val="7"/>
            <w:tcBorders>
              <w:top w:val="outset" w:sz="6" w:space="0" w:color="000000"/>
              <w:left w:val="outset" w:sz="6" w:space="0" w:color="000000"/>
              <w:bottom w:val="outset" w:sz="6" w:space="0" w:color="000000"/>
              <w:right w:val="outset" w:sz="6" w:space="0" w:color="000000"/>
            </w:tcBorders>
            <w:hideMark/>
          </w:tcPr>
          <w:p w:rsidR="004F1660" w:rsidRDefault="004F1660">
            <w:pPr>
              <w:spacing w:line="276" w:lineRule="auto"/>
              <w:jc w:val="center"/>
              <w:rPr>
                <w:lang w:eastAsia="uk-UA"/>
              </w:rPr>
            </w:pPr>
            <w:proofErr w:type="spellStart"/>
            <w:r>
              <w:rPr>
                <w:lang w:eastAsia="uk-UA"/>
              </w:rPr>
              <w:t>Відділ</w:t>
            </w:r>
            <w:proofErr w:type="spellEnd"/>
            <w:r>
              <w:rPr>
                <w:lang w:eastAsia="uk-UA"/>
              </w:rPr>
              <w:t xml:space="preserve"> № 1 з </w:t>
            </w:r>
            <w:proofErr w:type="spellStart"/>
            <w:r>
              <w:rPr>
                <w:lang w:eastAsia="uk-UA"/>
              </w:rPr>
              <w:t>питань</w:t>
            </w:r>
            <w:proofErr w:type="spellEnd"/>
            <w:r>
              <w:rPr>
                <w:lang w:eastAsia="uk-UA"/>
              </w:rPr>
              <w:t xml:space="preserve"> </w:t>
            </w:r>
            <w:proofErr w:type="spellStart"/>
            <w:r>
              <w:rPr>
                <w:lang w:eastAsia="uk-UA"/>
              </w:rPr>
              <w:t>призначення</w:t>
            </w:r>
            <w:proofErr w:type="spellEnd"/>
            <w:r>
              <w:rPr>
                <w:lang w:eastAsia="uk-UA"/>
              </w:rPr>
              <w:t xml:space="preserve"> та </w:t>
            </w:r>
            <w:proofErr w:type="spellStart"/>
            <w:r>
              <w:rPr>
                <w:lang w:eastAsia="uk-UA"/>
              </w:rPr>
              <w:t>виплати</w:t>
            </w:r>
            <w:proofErr w:type="spellEnd"/>
            <w:r>
              <w:rPr>
                <w:lang w:eastAsia="uk-UA"/>
              </w:rPr>
              <w:t xml:space="preserve"> </w:t>
            </w:r>
            <w:proofErr w:type="spellStart"/>
            <w:r>
              <w:rPr>
                <w:lang w:eastAsia="uk-UA"/>
              </w:rPr>
              <w:t>державної</w:t>
            </w:r>
            <w:proofErr w:type="spellEnd"/>
            <w:r>
              <w:rPr>
                <w:lang w:eastAsia="uk-UA"/>
              </w:rPr>
              <w:t xml:space="preserve"> </w:t>
            </w:r>
            <w:proofErr w:type="spellStart"/>
            <w:r>
              <w:rPr>
                <w:lang w:eastAsia="uk-UA"/>
              </w:rPr>
              <w:t>соціальної</w:t>
            </w:r>
            <w:proofErr w:type="spellEnd"/>
            <w:r>
              <w:rPr>
                <w:lang w:eastAsia="uk-UA"/>
              </w:rPr>
              <w:t xml:space="preserve"> </w:t>
            </w:r>
            <w:proofErr w:type="spellStart"/>
            <w:r>
              <w:rPr>
                <w:lang w:eastAsia="uk-UA"/>
              </w:rPr>
              <w:t>допомоги</w:t>
            </w:r>
            <w:proofErr w:type="spellEnd"/>
            <w:r>
              <w:rPr>
                <w:lang w:eastAsia="uk-UA"/>
              </w:rPr>
              <w:t xml:space="preserve"> та </w:t>
            </w:r>
            <w:proofErr w:type="spellStart"/>
            <w:r>
              <w:rPr>
                <w:lang w:eastAsia="uk-UA"/>
              </w:rPr>
              <w:t>надання</w:t>
            </w:r>
            <w:proofErr w:type="spellEnd"/>
            <w:r>
              <w:rPr>
                <w:lang w:eastAsia="uk-UA"/>
              </w:rPr>
              <w:t xml:space="preserve"> </w:t>
            </w:r>
            <w:proofErr w:type="spellStart"/>
            <w:r>
              <w:rPr>
                <w:lang w:eastAsia="uk-UA"/>
              </w:rPr>
              <w:t>інших</w:t>
            </w:r>
            <w:proofErr w:type="spellEnd"/>
            <w:r>
              <w:rPr>
                <w:lang w:eastAsia="uk-UA"/>
              </w:rPr>
              <w:t xml:space="preserve"> </w:t>
            </w:r>
            <w:proofErr w:type="spellStart"/>
            <w:r>
              <w:rPr>
                <w:lang w:eastAsia="uk-UA"/>
              </w:rPr>
              <w:t>видів</w:t>
            </w:r>
            <w:proofErr w:type="spellEnd"/>
            <w:r>
              <w:rPr>
                <w:lang w:eastAsia="uk-UA"/>
              </w:rPr>
              <w:t xml:space="preserve"> </w:t>
            </w:r>
            <w:proofErr w:type="spellStart"/>
            <w:r>
              <w:rPr>
                <w:lang w:eastAsia="uk-UA"/>
              </w:rPr>
              <w:t>соціальної</w:t>
            </w:r>
            <w:proofErr w:type="spellEnd"/>
            <w:r>
              <w:rPr>
                <w:lang w:eastAsia="uk-UA"/>
              </w:rPr>
              <w:t xml:space="preserve"> </w:t>
            </w:r>
            <w:proofErr w:type="spellStart"/>
            <w:r>
              <w:rPr>
                <w:lang w:eastAsia="uk-UA"/>
              </w:rPr>
              <w:t>підтримки</w:t>
            </w:r>
            <w:proofErr w:type="spellEnd"/>
            <w:r>
              <w:rPr>
                <w:lang w:eastAsia="uk-UA"/>
              </w:rPr>
              <w:t xml:space="preserve"> </w:t>
            </w:r>
            <w:proofErr w:type="spellStart"/>
            <w:r>
              <w:rPr>
                <w:lang w:eastAsia="uk-UA"/>
              </w:rPr>
              <w:t>населення</w:t>
            </w:r>
            <w:proofErr w:type="spellEnd"/>
          </w:p>
        </w:tc>
      </w:tr>
      <w:tr w:rsidR="004F1660" w:rsidTr="004F1660">
        <w:tblPrEx>
          <w:tblBorders>
            <w:top w:val="outset" w:sz="2" w:space="0" w:color="000000"/>
            <w:left w:val="outset" w:sz="2" w:space="0" w:color="000000"/>
            <w:bottom w:val="outset" w:sz="2" w:space="0" w:color="000000"/>
            <w:right w:val="outset" w:sz="2" w:space="0" w:color="000000"/>
            <w:insideH w:val="none" w:sz="0" w:space="0" w:color="auto"/>
            <w:insideV w:val="none" w:sz="0" w:space="0" w:color="auto"/>
          </w:tblBorders>
          <w:tblCellMar>
            <w:top w:w="60" w:type="dxa"/>
            <w:left w:w="60" w:type="dxa"/>
            <w:bottom w:w="60" w:type="dxa"/>
            <w:right w:w="60" w:type="dxa"/>
          </w:tblCellMar>
          <w:tblLook w:val="04A0" w:firstRow="1" w:lastRow="0" w:firstColumn="1" w:lastColumn="0" w:noHBand="0" w:noVBand="1"/>
        </w:tblPrEx>
        <w:tc>
          <w:tcPr>
            <w:tcW w:w="590" w:type="dxa"/>
            <w:gridSpan w:val="2"/>
            <w:tcBorders>
              <w:top w:val="outset" w:sz="6" w:space="0" w:color="000000"/>
              <w:left w:val="outset" w:sz="6" w:space="0" w:color="000000"/>
              <w:bottom w:val="outset" w:sz="6" w:space="0" w:color="000000"/>
              <w:right w:val="outset" w:sz="6" w:space="0" w:color="000000"/>
            </w:tcBorders>
            <w:hideMark/>
          </w:tcPr>
          <w:p w:rsidR="004F1660" w:rsidRDefault="004F1660">
            <w:pPr>
              <w:spacing w:line="276" w:lineRule="auto"/>
              <w:jc w:val="center"/>
              <w:rPr>
                <w:lang w:eastAsia="uk-UA"/>
              </w:rPr>
            </w:pPr>
            <w:r>
              <w:rPr>
                <w:lang w:eastAsia="uk-UA"/>
              </w:rPr>
              <w:t>1</w:t>
            </w:r>
          </w:p>
        </w:tc>
        <w:tc>
          <w:tcPr>
            <w:tcW w:w="3043" w:type="dxa"/>
            <w:gridSpan w:val="4"/>
            <w:tcBorders>
              <w:top w:val="outset" w:sz="6" w:space="0" w:color="000000"/>
              <w:left w:val="outset" w:sz="6" w:space="0" w:color="000000"/>
              <w:bottom w:val="outset" w:sz="6" w:space="0" w:color="000000"/>
              <w:right w:val="outset" w:sz="6" w:space="0" w:color="000000"/>
            </w:tcBorders>
            <w:hideMark/>
          </w:tcPr>
          <w:p w:rsidR="004F1660" w:rsidRDefault="004F1660">
            <w:pPr>
              <w:spacing w:line="276" w:lineRule="auto"/>
              <w:jc w:val="both"/>
              <w:rPr>
                <w:lang w:eastAsia="uk-UA"/>
              </w:rPr>
            </w:pPr>
            <w:proofErr w:type="spellStart"/>
            <w:r>
              <w:rPr>
                <w:lang w:eastAsia="uk-UA"/>
              </w:rPr>
              <w:t>Місцезнаходження</w:t>
            </w:r>
            <w:proofErr w:type="spellEnd"/>
            <w:r>
              <w:rPr>
                <w:lang w:eastAsia="uk-UA"/>
              </w:rPr>
              <w:t xml:space="preserve"> </w:t>
            </w:r>
          </w:p>
        </w:tc>
        <w:tc>
          <w:tcPr>
            <w:tcW w:w="6357" w:type="dxa"/>
            <w:tcBorders>
              <w:top w:val="outset" w:sz="6" w:space="0" w:color="000000"/>
              <w:left w:val="outset" w:sz="6" w:space="0" w:color="000000"/>
              <w:bottom w:val="outset" w:sz="6" w:space="0" w:color="000000"/>
              <w:right w:val="outset" w:sz="6" w:space="0" w:color="000000"/>
            </w:tcBorders>
            <w:hideMark/>
          </w:tcPr>
          <w:p w:rsidR="004F1660" w:rsidRDefault="004F1660">
            <w:pPr>
              <w:spacing w:line="276" w:lineRule="auto"/>
              <w:jc w:val="both"/>
              <w:rPr>
                <w:lang w:eastAsia="uk-UA"/>
              </w:rPr>
            </w:pPr>
            <w:proofErr w:type="spellStart"/>
            <w:r>
              <w:rPr>
                <w:lang w:eastAsia="uk-UA"/>
              </w:rPr>
              <w:t>вул</w:t>
            </w:r>
            <w:proofErr w:type="spellEnd"/>
            <w:r>
              <w:rPr>
                <w:lang w:eastAsia="uk-UA"/>
              </w:rPr>
              <w:t xml:space="preserve">. </w:t>
            </w:r>
            <w:proofErr w:type="spellStart"/>
            <w:r>
              <w:rPr>
                <w:lang w:eastAsia="uk-UA"/>
              </w:rPr>
              <w:t>Незалежності</w:t>
            </w:r>
            <w:proofErr w:type="spellEnd"/>
            <w:r>
              <w:rPr>
                <w:lang w:eastAsia="uk-UA"/>
              </w:rPr>
              <w:t xml:space="preserve">, 117, </w:t>
            </w:r>
            <w:proofErr w:type="spellStart"/>
            <w:r>
              <w:rPr>
                <w:lang w:eastAsia="uk-UA"/>
              </w:rPr>
              <w:t>смт</w:t>
            </w:r>
            <w:proofErr w:type="spellEnd"/>
            <w:r>
              <w:rPr>
                <w:lang w:eastAsia="uk-UA"/>
              </w:rPr>
              <w:t>. Диканька, 38500</w:t>
            </w:r>
          </w:p>
        </w:tc>
      </w:tr>
      <w:tr w:rsidR="004F1660" w:rsidTr="004F1660">
        <w:tblPrEx>
          <w:tblBorders>
            <w:top w:val="outset" w:sz="2" w:space="0" w:color="000000"/>
            <w:left w:val="outset" w:sz="2" w:space="0" w:color="000000"/>
            <w:bottom w:val="outset" w:sz="2" w:space="0" w:color="000000"/>
            <w:right w:val="outset" w:sz="2" w:space="0" w:color="000000"/>
            <w:insideH w:val="none" w:sz="0" w:space="0" w:color="auto"/>
            <w:insideV w:val="none" w:sz="0" w:space="0" w:color="auto"/>
          </w:tblBorders>
          <w:tblCellMar>
            <w:top w:w="60" w:type="dxa"/>
            <w:left w:w="60" w:type="dxa"/>
            <w:bottom w:w="60" w:type="dxa"/>
            <w:right w:w="60" w:type="dxa"/>
          </w:tblCellMar>
          <w:tblLook w:val="04A0" w:firstRow="1" w:lastRow="0" w:firstColumn="1" w:lastColumn="0" w:noHBand="0" w:noVBand="1"/>
        </w:tblPrEx>
        <w:tc>
          <w:tcPr>
            <w:tcW w:w="590" w:type="dxa"/>
            <w:gridSpan w:val="2"/>
            <w:tcBorders>
              <w:top w:val="outset" w:sz="6" w:space="0" w:color="000000"/>
              <w:left w:val="outset" w:sz="6" w:space="0" w:color="000000"/>
              <w:bottom w:val="outset" w:sz="6" w:space="0" w:color="000000"/>
              <w:right w:val="outset" w:sz="6" w:space="0" w:color="000000"/>
            </w:tcBorders>
            <w:hideMark/>
          </w:tcPr>
          <w:p w:rsidR="004F1660" w:rsidRDefault="004F1660">
            <w:pPr>
              <w:spacing w:line="276" w:lineRule="auto"/>
              <w:jc w:val="center"/>
              <w:rPr>
                <w:lang w:eastAsia="uk-UA"/>
              </w:rPr>
            </w:pPr>
            <w:r>
              <w:rPr>
                <w:lang w:eastAsia="uk-UA"/>
              </w:rPr>
              <w:t>2</w:t>
            </w:r>
          </w:p>
        </w:tc>
        <w:tc>
          <w:tcPr>
            <w:tcW w:w="3043" w:type="dxa"/>
            <w:gridSpan w:val="4"/>
            <w:tcBorders>
              <w:top w:val="outset" w:sz="6" w:space="0" w:color="000000"/>
              <w:left w:val="outset" w:sz="6" w:space="0" w:color="000000"/>
              <w:bottom w:val="outset" w:sz="6" w:space="0" w:color="000000"/>
              <w:right w:val="outset" w:sz="6" w:space="0" w:color="000000"/>
            </w:tcBorders>
            <w:hideMark/>
          </w:tcPr>
          <w:p w:rsidR="004F1660" w:rsidRDefault="004F1660">
            <w:pPr>
              <w:spacing w:line="276" w:lineRule="auto"/>
              <w:jc w:val="both"/>
              <w:rPr>
                <w:lang w:eastAsia="uk-UA"/>
              </w:rPr>
            </w:pPr>
            <w:r>
              <w:rPr>
                <w:lang w:eastAsia="uk-UA"/>
              </w:rPr>
              <w:t xml:space="preserve">Телефон / факс, </w:t>
            </w:r>
            <w:proofErr w:type="spellStart"/>
            <w:r>
              <w:rPr>
                <w:lang w:eastAsia="uk-UA"/>
              </w:rPr>
              <w:t>електронна</w:t>
            </w:r>
            <w:proofErr w:type="spellEnd"/>
            <w:r>
              <w:rPr>
                <w:lang w:eastAsia="uk-UA"/>
              </w:rPr>
              <w:t xml:space="preserve"> адреса, </w:t>
            </w:r>
            <w:proofErr w:type="spellStart"/>
            <w:r>
              <w:rPr>
                <w:lang w:eastAsia="uk-UA"/>
              </w:rPr>
              <w:t>офіційний</w:t>
            </w:r>
            <w:proofErr w:type="spellEnd"/>
            <w:r>
              <w:rPr>
                <w:lang w:eastAsia="uk-UA"/>
              </w:rPr>
              <w:t xml:space="preserve"> та веб-сайт </w:t>
            </w:r>
          </w:p>
        </w:tc>
        <w:tc>
          <w:tcPr>
            <w:tcW w:w="6357" w:type="dxa"/>
            <w:tcBorders>
              <w:top w:val="outset" w:sz="6" w:space="0" w:color="000000"/>
              <w:left w:val="outset" w:sz="6" w:space="0" w:color="000000"/>
              <w:bottom w:val="outset" w:sz="6" w:space="0" w:color="000000"/>
              <w:right w:val="outset" w:sz="6" w:space="0" w:color="000000"/>
            </w:tcBorders>
            <w:hideMark/>
          </w:tcPr>
          <w:p w:rsidR="004F1660" w:rsidRDefault="004F1660">
            <w:pPr>
              <w:spacing w:line="276" w:lineRule="auto"/>
              <w:rPr>
                <w:lang w:eastAsia="uk-UA"/>
              </w:rPr>
            </w:pPr>
            <w:r>
              <w:rPr>
                <w:lang w:eastAsia="uk-UA"/>
              </w:rPr>
              <w:t>(05351) 97619</w:t>
            </w:r>
          </w:p>
          <w:p w:rsidR="004F1660" w:rsidRDefault="004F1660">
            <w:pPr>
              <w:spacing w:line="276" w:lineRule="auto"/>
              <w:jc w:val="both"/>
              <w:rPr>
                <w:lang w:eastAsia="uk-UA"/>
              </w:rPr>
            </w:pPr>
            <w:proofErr w:type="spellStart"/>
            <w:r>
              <w:rPr>
                <w:lang w:eastAsia="uk-UA"/>
              </w:rPr>
              <w:t>електронна</w:t>
            </w:r>
            <w:proofErr w:type="spellEnd"/>
            <w:r>
              <w:rPr>
                <w:lang w:eastAsia="uk-UA"/>
              </w:rPr>
              <w:t xml:space="preserve"> адреса: </w:t>
            </w:r>
            <w:proofErr w:type="spellStart"/>
            <w:r>
              <w:rPr>
                <w:lang w:val="en-US" w:eastAsia="uk-UA"/>
              </w:rPr>
              <w:t>dikankaupszn</w:t>
            </w:r>
            <w:proofErr w:type="spellEnd"/>
            <w:r>
              <w:rPr>
                <w:lang w:eastAsia="uk-UA"/>
              </w:rPr>
              <w:t>@</w:t>
            </w:r>
            <w:proofErr w:type="spellStart"/>
            <w:r>
              <w:rPr>
                <w:lang w:val="en-US" w:eastAsia="uk-UA"/>
              </w:rPr>
              <w:t>adm</w:t>
            </w:r>
            <w:proofErr w:type="spellEnd"/>
            <w:r>
              <w:rPr>
                <w:lang w:eastAsia="uk-UA"/>
              </w:rPr>
              <w:t>-</w:t>
            </w:r>
            <w:proofErr w:type="spellStart"/>
            <w:r>
              <w:rPr>
                <w:lang w:val="en-US" w:eastAsia="uk-UA"/>
              </w:rPr>
              <w:t>pl</w:t>
            </w:r>
            <w:proofErr w:type="spellEnd"/>
            <w:r>
              <w:rPr>
                <w:lang w:eastAsia="uk-UA"/>
              </w:rPr>
              <w:t>.</w:t>
            </w:r>
            <w:proofErr w:type="spellStart"/>
            <w:r>
              <w:rPr>
                <w:lang w:val="en-US" w:eastAsia="uk-UA"/>
              </w:rPr>
              <w:t>gov</w:t>
            </w:r>
            <w:proofErr w:type="spellEnd"/>
            <w:r>
              <w:rPr>
                <w:lang w:eastAsia="uk-UA"/>
              </w:rPr>
              <w:t>.</w:t>
            </w:r>
            <w:proofErr w:type="spellStart"/>
            <w:r>
              <w:rPr>
                <w:lang w:val="en-US" w:eastAsia="uk-UA"/>
              </w:rPr>
              <w:t>ua</w:t>
            </w:r>
            <w:proofErr w:type="spellEnd"/>
          </w:p>
        </w:tc>
      </w:tr>
      <w:tr w:rsidR="004F1660" w:rsidTr="004F1660">
        <w:tblPrEx>
          <w:tblBorders>
            <w:top w:val="outset" w:sz="2" w:space="0" w:color="000000"/>
            <w:left w:val="outset" w:sz="2" w:space="0" w:color="000000"/>
            <w:bottom w:val="outset" w:sz="2" w:space="0" w:color="000000"/>
            <w:right w:val="outset" w:sz="2" w:space="0" w:color="000000"/>
            <w:insideH w:val="none" w:sz="0" w:space="0" w:color="auto"/>
            <w:insideV w:val="none" w:sz="0" w:space="0" w:color="auto"/>
          </w:tblBorders>
          <w:tblCellMar>
            <w:top w:w="60" w:type="dxa"/>
            <w:left w:w="60" w:type="dxa"/>
            <w:bottom w:w="60" w:type="dxa"/>
            <w:right w:w="60" w:type="dxa"/>
          </w:tblCellMar>
          <w:tblLook w:val="04A0" w:firstRow="1" w:lastRow="0" w:firstColumn="1" w:lastColumn="0" w:noHBand="0" w:noVBand="1"/>
        </w:tblPrEx>
        <w:tc>
          <w:tcPr>
            <w:tcW w:w="9990" w:type="dxa"/>
            <w:gridSpan w:val="7"/>
            <w:tcBorders>
              <w:top w:val="outset" w:sz="6" w:space="0" w:color="000000"/>
              <w:left w:val="outset" w:sz="6" w:space="0" w:color="000000"/>
              <w:bottom w:val="outset" w:sz="6" w:space="0" w:color="000000"/>
              <w:right w:val="outset" w:sz="6" w:space="0" w:color="000000"/>
            </w:tcBorders>
            <w:hideMark/>
          </w:tcPr>
          <w:p w:rsidR="004F1660" w:rsidRDefault="004F1660">
            <w:pPr>
              <w:spacing w:line="276" w:lineRule="auto"/>
              <w:jc w:val="center"/>
              <w:rPr>
                <w:lang w:eastAsia="uk-UA"/>
              </w:rPr>
            </w:pPr>
            <w:proofErr w:type="spellStart"/>
            <w:r>
              <w:rPr>
                <w:lang w:eastAsia="uk-UA"/>
              </w:rPr>
              <w:t>Відділ</w:t>
            </w:r>
            <w:proofErr w:type="spellEnd"/>
            <w:r>
              <w:rPr>
                <w:lang w:eastAsia="uk-UA"/>
              </w:rPr>
              <w:t xml:space="preserve"> № 2 з </w:t>
            </w:r>
            <w:proofErr w:type="spellStart"/>
            <w:r>
              <w:rPr>
                <w:lang w:eastAsia="uk-UA"/>
              </w:rPr>
              <w:t>питань</w:t>
            </w:r>
            <w:proofErr w:type="spellEnd"/>
            <w:r>
              <w:rPr>
                <w:lang w:eastAsia="uk-UA"/>
              </w:rPr>
              <w:t xml:space="preserve"> </w:t>
            </w:r>
            <w:proofErr w:type="spellStart"/>
            <w:r>
              <w:rPr>
                <w:lang w:eastAsia="uk-UA"/>
              </w:rPr>
              <w:t>призначення</w:t>
            </w:r>
            <w:proofErr w:type="spellEnd"/>
            <w:r>
              <w:rPr>
                <w:lang w:eastAsia="uk-UA"/>
              </w:rPr>
              <w:t xml:space="preserve"> та </w:t>
            </w:r>
            <w:proofErr w:type="spellStart"/>
            <w:r>
              <w:rPr>
                <w:lang w:eastAsia="uk-UA"/>
              </w:rPr>
              <w:t>виплати</w:t>
            </w:r>
            <w:proofErr w:type="spellEnd"/>
            <w:r>
              <w:rPr>
                <w:lang w:eastAsia="uk-UA"/>
              </w:rPr>
              <w:t xml:space="preserve"> </w:t>
            </w:r>
            <w:proofErr w:type="spellStart"/>
            <w:r>
              <w:rPr>
                <w:lang w:eastAsia="uk-UA"/>
              </w:rPr>
              <w:t>державної</w:t>
            </w:r>
            <w:proofErr w:type="spellEnd"/>
            <w:r>
              <w:rPr>
                <w:lang w:eastAsia="uk-UA"/>
              </w:rPr>
              <w:t xml:space="preserve"> </w:t>
            </w:r>
            <w:proofErr w:type="spellStart"/>
            <w:r>
              <w:rPr>
                <w:lang w:eastAsia="uk-UA"/>
              </w:rPr>
              <w:t>соціальної</w:t>
            </w:r>
            <w:proofErr w:type="spellEnd"/>
            <w:r>
              <w:rPr>
                <w:lang w:eastAsia="uk-UA"/>
              </w:rPr>
              <w:t xml:space="preserve"> </w:t>
            </w:r>
            <w:proofErr w:type="spellStart"/>
            <w:r>
              <w:rPr>
                <w:lang w:eastAsia="uk-UA"/>
              </w:rPr>
              <w:t>допомоги</w:t>
            </w:r>
            <w:proofErr w:type="spellEnd"/>
            <w:r>
              <w:rPr>
                <w:lang w:eastAsia="uk-UA"/>
              </w:rPr>
              <w:t xml:space="preserve"> та </w:t>
            </w:r>
            <w:proofErr w:type="spellStart"/>
            <w:r>
              <w:rPr>
                <w:lang w:eastAsia="uk-UA"/>
              </w:rPr>
              <w:t>надання</w:t>
            </w:r>
            <w:proofErr w:type="spellEnd"/>
            <w:r>
              <w:rPr>
                <w:lang w:eastAsia="uk-UA"/>
              </w:rPr>
              <w:t xml:space="preserve"> </w:t>
            </w:r>
            <w:proofErr w:type="spellStart"/>
            <w:r>
              <w:rPr>
                <w:lang w:eastAsia="uk-UA"/>
              </w:rPr>
              <w:t>інших</w:t>
            </w:r>
            <w:proofErr w:type="spellEnd"/>
            <w:r>
              <w:rPr>
                <w:lang w:eastAsia="uk-UA"/>
              </w:rPr>
              <w:t xml:space="preserve"> </w:t>
            </w:r>
            <w:proofErr w:type="spellStart"/>
            <w:r>
              <w:rPr>
                <w:lang w:eastAsia="uk-UA"/>
              </w:rPr>
              <w:t>видів</w:t>
            </w:r>
            <w:proofErr w:type="spellEnd"/>
            <w:r>
              <w:rPr>
                <w:lang w:eastAsia="uk-UA"/>
              </w:rPr>
              <w:t xml:space="preserve"> </w:t>
            </w:r>
            <w:proofErr w:type="spellStart"/>
            <w:r>
              <w:rPr>
                <w:lang w:eastAsia="uk-UA"/>
              </w:rPr>
              <w:t>соціальної</w:t>
            </w:r>
            <w:proofErr w:type="spellEnd"/>
            <w:r>
              <w:rPr>
                <w:lang w:eastAsia="uk-UA"/>
              </w:rPr>
              <w:t xml:space="preserve"> </w:t>
            </w:r>
            <w:proofErr w:type="spellStart"/>
            <w:r>
              <w:rPr>
                <w:lang w:eastAsia="uk-UA"/>
              </w:rPr>
              <w:t>підтримки</w:t>
            </w:r>
            <w:proofErr w:type="spellEnd"/>
            <w:r>
              <w:rPr>
                <w:lang w:eastAsia="uk-UA"/>
              </w:rPr>
              <w:t xml:space="preserve"> </w:t>
            </w:r>
            <w:proofErr w:type="spellStart"/>
            <w:r>
              <w:rPr>
                <w:lang w:eastAsia="uk-UA"/>
              </w:rPr>
              <w:t>населення</w:t>
            </w:r>
            <w:proofErr w:type="spellEnd"/>
          </w:p>
        </w:tc>
      </w:tr>
      <w:tr w:rsidR="004F1660" w:rsidTr="004F1660">
        <w:tblPrEx>
          <w:tblBorders>
            <w:top w:val="outset" w:sz="2" w:space="0" w:color="000000"/>
            <w:left w:val="outset" w:sz="2" w:space="0" w:color="000000"/>
            <w:bottom w:val="outset" w:sz="2" w:space="0" w:color="000000"/>
            <w:right w:val="outset" w:sz="2" w:space="0" w:color="000000"/>
            <w:insideH w:val="none" w:sz="0" w:space="0" w:color="auto"/>
            <w:insideV w:val="none" w:sz="0" w:space="0" w:color="auto"/>
          </w:tblBorders>
          <w:tblCellMar>
            <w:top w:w="60" w:type="dxa"/>
            <w:left w:w="60" w:type="dxa"/>
            <w:bottom w:w="60" w:type="dxa"/>
            <w:right w:w="60" w:type="dxa"/>
          </w:tblCellMar>
          <w:tblLook w:val="04A0" w:firstRow="1" w:lastRow="0" w:firstColumn="1" w:lastColumn="0" w:noHBand="0" w:noVBand="1"/>
        </w:tblPrEx>
        <w:tc>
          <w:tcPr>
            <w:tcW w:w="590" w:type="dxa"/>
            <w:gridSpan w:val="2"/>
            <w:tcBorders>
              <w:top w:val="outset" w:sz="6" w:space="0" w:color="000000"/>
              <w:left w:val="outset" w:sz="6" w:space="0" w:color="000000"/>
              <w:bottom w:val="outset" w:sz="6" w:space="0" w:color="000000"/>
              <w:right w:val="outset" w:sz="6" w:space="0" w:color="000000"/>
            </w:tcBorders>
            <w:hideMark/>
          </w:tcPr>
          <w:p w:rsidR="004F1660" w:rsidRDefault="004F1660">
            <w:pPr>
              <w:spacing w:line="276" w:lineRule="auto"/>
              <w:jc w:val="center"/>
              <w:rPr>
                <w:lang w:eastAsia="uk-UA"/>
              </w:rPr>
            </w:pPr>
            <w:r>
              <w:rPr>
                <w:lang w:eastAsia="uk-UA"/>
              </w:rPr>
              <w:t>1</w:t>
            </w:r>
          </w:p>
        </w:tc>
        <w:tc>
          <w:tcPr>
            <w:tcW w:w="3043" w:type="dxa"/>
            <w:gridSpan w:val="4"/>
            <w:tcBorders>
              <w:top w:val="outset" w:sz="6" w:space="0" w:color="000000"/>
              <w:left w:val="outset" w:sz="6" w:space="0" w:color="000000"/>
              <w:bottom w:val="outset" w:sz="6" w:space="0" w:color="000000"/>
              <w:right w:val="outset" w:sz="6" w:space="0" w:color="000000"/>
            </w:tcBorders>
            <w:hideMark/>
          </w:tcPr>
          <w:p w:rsidR="004F1660" w:rsidRDefault="004F1660">
            <w:pPr>
              <w:spacing w:line="276" w:lineRule="auto"/>
              <w:jc w:val="both"/>
              <w:rPr>
                <w:lang w:eastAsia="uk-UA"/>
              </w:rPr>
            </w:pPr>
            <w:proofErr w:type="spellStart"/>
            <w:r>
              <w:rPr>
                <w:lang w:eastAsia="uk-UA"/>
              </w:rPr>
              <w:t>Місцезнаходження</w:t>
            </w:r>
            <w:proofErr w:type="spellEnd"/>
          </w:p>
        </w:tc>
        <w:tc>
          <w:tcPr>
            <w:tcW w:w="6357" w:type="dxa"/>
            <w:tcBorders>
              <w:top w:val="outset" w:sz="6" w:space="0" w:color="000000"/>
              <w:left w:val="outset" w:sz="6" w:space="0" w:color="000000"/>
              <w:bottom w:val="outset" w:sz="6" w:space="0" w:color="000000"/>
              <w:right w:val="outset" w:sz="6" w:space="0" w:color="000000"/>
            </w:tcBorders>
            <w:hideMark/>
          </w:tcPr>
          <w:p w:rsidR="004F1660" w:rsidRDefault="004F1660">
            <w:pPr>
              <w:spacing w:line="276" w:lineRule="auto"/>
              <w:jc w:val="both"/>
              <w:rPr>
                <w:lang w:eastAsia="uk-UA"/>
              </w:rPr>
            </w:pPr>
            <w:proofErr w:type="spellStart"/>
            <w:r>
              <w:rPr>
                <w:lang w:eastAsia="uk-UA"/>
              </w:rPr>
              <w:t>вул</w:t>
            </w:r>
            <w:proofErr w:type="spellEnd"/>
            <w:r>
              <w:rPr>
                <w:lang w:eastAsia="uk-UA"/>
              </w:rPr>
              <w:t xml:space="preserve">. </w:t>
            </w:r>
            <w:proofErr w:type="spellStart"/>
            <w:r>
              <w:rPr>
                <w:lang w:eastAsia="uk-UA"/>
              </w:rPr>
              <w:t>Воздвиженська</w:t>
            </w:r>
            <w:proofErr w:type="spellEnd"/>
            <w:r>
              <w:rPr>
                <w:lang w:eastAsia="uk-UA"/>
              </w:rPr>
              <w:t xml:space="preserve">, 40, м. </w:t>
            </w:r>
            <w:proofErr w:type="spellStart"/>
            <w:r>
              <w:rPr>
                <w:lang w:eastAsia="uk-UA"/>
              </w:rPr>
              <w:t>Зіньків</w:t>
            </w:r>
            <w:proofErr w:type="spellEnd"/>
            <w:r>
              <w:rPr>
                <w:lang w:eastAsia="uk-UA"/>
              </w:rPr>
              <w:t>, 38100</w:t>
            </w:r>
          </w:p>
        </w:tc>
      </w:tr>
      <w:tr w:rsidR="004F1660" w:rsidTr="004F1660">
        <w:tblPrEx>
          <w:tblBorders>
            <w:top w:val="outset" w:sz="2" w:space="0" w:color="000000"/>
            <w:left w:val="outset" w:sz="2" w:space="0" w:color="000000"/>
            <w:bottom w:val="outset" w:sz="2" w:space="0" w:color="000000"/>
            <w:right w:val="outset" w:sz="2" w:space="0" w:color="000000"/>
            <w:insideH w:val="none" w:sz="0" w:space="0" w:color="auto"/>
            <w:insideV w:val="none" w:sz="0" w:space="0" w:color="auto"/>
          </w:tblBorders>
          <w:tblCellMar>
            <w:top w:w="60" w:type="dxa"/>
            <w:left w:w="60" w:type="dxa"/>
            <w:bottom w:w="60" w:type="dxa"/>
            <w:right w:w="60" w:type="dxa"/>
          </w:tblCellMar>
          <w:tblLook w:val="04A0" w:firstRow="1" w:lastRow="0" w:firstColumn="1" w:lastColumn="0" w:noHBand="0" w:noVBand="1"/>
        </w:tblPrEx>
        <w:tc>
          <w:tcPr>
            <w:tcW w:w="590" w:type="dxa"/>
            <w:gridSpan w:val="2"/>
            <w:tcBorders>
              <w:top w:val="outset" w:sz="6" w:space="0" w:color="000000"/>
              <w:left w:val="outset" w:sz="6" w:space="0" w:color="000000"/>
              <w:bottom w:val="outset" w:sz="6" w:space="0" w:color="000000"/>
              <w:right w:val="outset" w:sz="6" w:space="0" w:color="000000"/>
            </w:tcBorders>
            <w:hideMark/>
          </w:tcPr>
          <w:p w:rsidR="004F1660" w:rsidRDefault="004F1660">
            <w:pPr>
              <w:spacing w:line="276" w:lineRule="auto"/>
              <w:jc w:val="center"/>
              <w:rPr>
                <w:lang w:eastAsia="uk-UA"/>
              </w:rPr>
            </w:pPr>
            <w:r>
              <w:rPr>
                <w:lang w:eastAsia="uk-UA"/>
              </w:rPr>
              <w:t>2</w:t>
            </w:r>
          </w:p>
        </w:tc>
        <w:tc>
          <w:tcPr>
            <w:tcW w:w="3043" w:type="dxa"/>
            <w:gridSpan w:val="4"/>
            <w:tcBorders>
              <w:top w:val="outset" w:sz="6" w:space="0" w:color="000000"/>
              <w:left w:val="outset" w:sz="6" w:space="0" w:color="000000"/>
              <w:bottom w:val="outset" w:sz="6" w:space="0" w:color="000000"/>
              <w:right w:val="outset" w:sz="6" w:space="0" w:color="000000"/>
            </w:tcBorders>
            <w:hideMark/>
          </w:tcPr>
          <w:p w:rsidR="004F1660" w:rsidRDefault="004F1660">
            <w:pPr>
              <w:spacing w:line="276" w:lineRule="auto"/>
              <w:jc w:val="both"/>
              <w:rPr>
                <w:lang w:eastAsia="uk-UA"/>
              </w:rPr>
            </w:pPr>
            <w:r>
              <w:rPr>
                <w:lang w:eastAsia="uk-UA"/>
              </w:rPr>
              <w:t xml:space="preserve">Телефон / факс, </w:t>
            </w:r>
            <w:proofErr w:type="spellStart"/>
            <w:r>
              <w:rPr>
                <w:lang w:eastAsia="uk-UA"/>
              </w:rPr>
              <w:t>електронна</w:t>
            </w:r>
            <w:proofErr w:type="spellEnd"/>
            <w:r>
              <w:rPr>
                <w:lang w:eastAsia="uk-UA"/>
              </w:rPr>
              <w:t xml:space="preserve"> адреса, </w:t>
            </w:r>
            <w:proofErr w:type="spellStart"/>
            <w:r>
              <w:rPr>
                <w:lang w:eastAsia="uk-UA"/>
              </w:rPr>
              <w:t>офіційний</w:t>
            </w:r>
            <w:proofErr w:type="spellEnd"/>
            <w:r>
              <w:rPr>
                <w:lang w:eastAsia="uk-UA"/>
              </w:rPr>
              <w:t xml:space="preserve"> та веб-сайт</w:t>
            </w:r>
          </w:p>
        </w:tc>
        <w:tc>
          <w:tcPr>
            <w:tcW w:w="6357" w:type="dxa"/>
            <w:tcBorders>
              <w:top w:val="outset" w:sz="6" w:space="0" w:color="000000"/>
              <w:left w:val="outset" w:sz="6" w:space="0" w:color="000000"/>
              <w:bottom w:val="outset" w:sz="6" w:space="0" w:color="000000"/>
              <w:right w:val="outset" w:sz="6" w:space="0" w:color="000000"/>
            </w:tcBorders>
            <w:hideMark/>
          </w:tcPr>
          <w:p w:rsidR="004F1660" w:rsidRPr="004F1660" w:rsidRDefault="004F1660">
            <w:pPr>
              <w:spacing w:line="276" w:lineRule="auto"/>
              <w:rPr>
                <w:lang w:eastAsia="uk-UA"/>
              </w:rPr>
            </w:pPr>
            <w:r>
              <w:rPr>
                <w:lang w:eastAsia="uk-UA"/>
              </w:rPr>
              <w:t xml:space="preserve">(05353) </w:t>
            </w:r>
            <w:r w:rsidRPr="004F1660">
              <w:rPr>
                <w:lang w:eastAsia="uk-UA"/>
              </w:rPr>
              <w:t>33109</w:t>
            </w:r>
          </w:p>
          <w:p w:rsidR="004F1660" w:rsidRDefault="004F1660">
            <w:pPr>
              <w:spacing w:line="276" w:lineRule="auto"/>
              <w:jc w:val="both"/>
              <w:rPr>
                <w:lang w:eastAsia="uk-UA"/>
              </w:rPr>
            </w:pPr>
            <w:proofErr w:type="spellStart"/>
            <w:r>
              <w:rPr>
                <w:lang w:eastAsia="uk-UA"/>
              </w:rPr>
              <w:t>електронна</w:t>
            </w:r>
            <w:proofErr w:type="spellEnd"/>
            <w:r>
              <w:rPr>
                <w:lang w:eastAsia="uk-UA"/>
              </w:rPr>
              <w:t xml:space="preserve"> адреса: </w:t>
            </w:r>
            <w:proofErr w:type="spellStart"/>
            <w:r>
              <w:rPr>
                <w:lang w:val="en-US" w:eastAsia="uk-UA"/>
              </w:rPr>
              <w:t>upszn</w:t>
            </w:r>
            <w:proofErr w:type="spellEnd"/>
            <w:r>
              <w:rPr>
                <w:lang w:eastAsia="uk-UA"/>
              </w:rPr>
              <w:t xml:space="preserve"> 10@</w:t>
            </w:r>
            <w:proofErr w:type="spellStart"/>
            <w:r>
              <w:rPr>
                <w:lang w:val="en-US" w:eastAsia="uk-UA"/>
              </w:rPr>
              <w:t>adm</w:t>
            </w:r>
            <w:proofErr w:type="spellEnd"/>
            <w:r>
              <w:rPr>
                <w:lang w:eastAsia="uk-UA"/>
              </w:rPr>
              <w:t>-</w:t>
            </w:r>
            <w:proofErr w:type="spellStart"/>
            <w:r>
              <w:rPr>
                <w:lang w:val="en-US" w:eastAsia="uk-UA"/>
              </w:rPr>
              <w:t>pl</w:t>
            </w:r>
            <w:proofErr w:type="spellEnd"/>
            <w:r>
              <w:rPr>
                <w:lang w:eastAsia="uk-UA"/>
              </w:rPr>
              <w:t>.</w:t>
            </w:r>
            <w:proofErr w:type="spellStart"/>
            <w:r>
              <w:rPr>
                <w:lang w:val="en-US" w:eastAsia="uk-UA"/>
              </w:rPr>
              <w:t>gov</w:t>
            </w:r>
            <w:proofErr w:type="spellEnd"/>
            <w:r>
              <w:rPr>
                <w:lang w:eastAsia="uk-UA"/>
              </w:rPr>
              <w:t>.</w:t>
            </w:r>
            <w:proofErr w:type="spellStart"/>
            <w:r>
              <w:rPr>
                <w:lang w:val="en-US" w:eastAsia="uk-UA"/>
              </w:rPr>
              <w:t>ua</w:t>
            </w:r>
            <w:proofErr w:type="spellEnd"/>
          </w:p>
        </w:tc>
      </w:tr>
      <w:tr w:rsidR="004F1660" w:rsidTr="004F1660">
        <w:tblPrEx>
          <w:tblBorders>
            <w:top w:val="outset" w:sz="2" w:space="0" w:color="000000"/>
            <w:left w:val="outset" w:sz="2" w:space="0" w:color="000000"/>
            <w:bottom w:val="outset" w:sz="2" w:space="0" w:color="000000"/>
            <w:right w:val="outset" w:sz="2" w:space="0" w:color="000000"/>
            <w:insideH w:val="none" w:sz="0" w:space="0" w:color="auto"/>
            <w:insideV w:val="none" w:sz="0" w:space="0" w:color="auto"/>
          </w:tblBorders>
          <w:tblCellMar>
            <w:top w:w="60" w:type="dxa"/>
            <w:left w:w="60" w:type="dxa"/>
            <w:bottom w:w="60" w:type="dxa"/>
            <w:right w:w="60" w:type="dxa"/>
          </w:tblCellMar>
          <w:tblLook w:val="04A0" w:firstRow="1" w:lastRow="0" w:firstColumn="1" w:lastColumn="0" w:noHBand="0" w:noVBand="1"/>
        </w:tblPrEx>
        <w:tc>
          <w:tcPr>
            <w:tcW w:w="9990" w:type="dxa"/>
            <w:gridSpan w:val="7"/>
            <w:tcBorders>
              <w:top w:val="outset" w:sz="6" w:space="0" w:color="000000"/>
              <w:left w:val="outset" w:sz="6" w:space="0" w:color="000000"/>
              <w:bottom w:val="outset" w:sz="6" w:space="0" w:color="000000"/>
              <w:right w:val="outset" w:sz="6" w:space="0" w:color="000000"/>
            </w:tcBorders>
            <w:hideMark/>
          </w:tcPr>
          <w:p w:rsidR="004F1660" w:rsidRDefault="004F1660">
            <w:pPr>
              <w:spacing w:line="276" w:lineRule="auto"/>
              <w:jc w:val="center"/>
              <w:rPr>
                <w:lang w:eastAsia="uk-UA"/>
              </w:rPr>
            </w:pPr>
            <w:proofErr w:type="spellStart"/>
            <w:r>
              <w:rPr>
                <w:lang w:eastAsia="uk-UA"/>
              </w:rPr>
              <w:t>Відділ</w:t>
            </w:r>
            <w:proofErr w:type="spellEnd"/>
            <w:r>
              <w:rPr>
                <w:lang w:eastAsia="uk-UA"/>
              </w:rPr>
              <w:t xml:space="preserve"> № 3 з </w:t>
            </w:r>
            <w:proofErr w:type="spellStart"/>
            <w:r>
              <w:rPr>
                <w:lang w:eastAsia="uk-UA"/>
              </w:rPr>
              <w:t>питань</w:t>
            </w:r>
            <w:proofErr w:type="spellEnd"/>
            <w:r>
              <w:rPr>
                <w:lang w:eastAsia="uk-UA"/>
              </w:rPr>
              <w:t xml:space="preserve"> </w:t>
            </w:r>
            <w:proofErr w:type="spellStart"/>
            <w:r>
              <w:rPr>
                <w:lang w:eastAsia="uk-UA"/>
              </w:rPr>
              <w:t>призначення</w:t>
            </w:r>
            <w:proofErr w:type="spellEnd"/>
            <w:r>
              <w:rPr>
                <w:lang w:eastAsia="uk-UA"/>
              </w:rPr>
              <w:t xml:space="preserve"> та </w:t>
            </w:r>
            <w:proofErr w:type="spellStart"/>
            <w:r>
              <w:rPr>
                <w:lang w:eastAsia="uk-UA"/>
              </w:rPr>
              <w:t>виплати</w:t>
            </w:r>
            <w:proofErr w:type="spellEnd"/>
            <w:r>
              <w:rPr>
                <w:lang w:eastAsia="uk-UA"/>
              </w:rPr>
              <w:t xml:space="preserve"> </w:t>
            </w:r>
            <w:proofErr w:type="spellStart"/>
            <w:r>
              <w:rPr>
                <w:lang w:eastAsia="uk-UA"/>
              </w:rPr>
              <w:t>державної</w:t>
            </w:r>
            <w:proofErr w:type="spellEnd"/>
            <w:r>
              <w:rPr>
                <w:lang w:eastAsia="uk-UA"/>
              </w:rPr>
              <w:t xml:space="preserve"> </w:t>
            </w:r>
            <w:proofErr w:type="spellStart"/>
            <w:r>
              <w:rPr>
                <w:lang w:eastAsia="uk-UA"/>
              </w:rPr>
              <w:t>соціальної</w:t>
            </w:r>
            <w:proofErr w:type="spellEnd"/>
            <w:r>
              <w:rPr>
                <w:lang w:eastAsia="uk-UA"/>
              </w:rPr>
              <w:t xml:space="preserve"> </w:t>
            </w:r>
            <w:proofErr w:type="spellStart"/>
            <w:r>
              <w:rPr>
                <w:lang w:eastAsia="uk-UA"/>
              </w:rPr>
              <w:t>допомоги</w:t>
            </w:r>
            <w:proofErr w:type="spellEnd"/>
            <w:r>
              <w:rPr>
                <w:lang w:eastAsia="uk-UA"/>
              </w:rPr>
              <w:t xml:space="preserve"> та </w:t>
            </w:r>
            <w:proofErr w:type="spellStart"/>
            <w:r>
              <w:rPr>
                <w:lang w:eastAsia="uk-UA"/>
              </w:rPr>
              <w:t>надання</w:t>
            </w:r>
            <w:proofErr w:type="spellEnd"/>
            <w:r>
              <w:rPr>
                <w:lang w:eastAsia="uk-UA"/>
              </w:rPr>
              <w:t xml:space="preserve"> </w:t>
            </w:r>
            <w:proofErr w:type="spellStart"/>
            <w:r>
              <w:rPr>
                <w:lang w:eastAsia="uk-UA"/>
              </w:rPr>
              <w:t>інших</w:t>
            </w:r>
            <w:proofErr w:type="spellEnd"/>
            <w:r>
              <w:rPr>
                <w:lang w:eastAsia="uk-UA"/>
              </w:rPr>
              <w:t xml:space="preserve"> </w:t>
            </w:r>
            <w:proofErr w:type="spellStart"/>
            <w:r>
              <w:rPr>
                <w:lang w:eastAsia="uk-UA"/>
              </w:rPr>
              <w:t>видів</w:t>
            </w:r>
            <w:proofErr w:type="spellEnd"/>
            <w:r>
              <w:rPr>
                <w:lang w:eastAsia="uk-UA"/>
              </w:rPr>
              <w:t xml:space="preserve"> </w:t>
            </w:r>
            <w:proofErr w:type="spellStart"/>
            <w:r>
              <w:rPr>
                <w:lang w:eastAsia="uk-UA"/>
              </w:rPr>
              <w:t>соціальної</w:t>
            </w:r>
            <w:proofErr w:type="spellEnd"/>
            <w:r>
              <w:rPr>
                <w:lang w:eastAsia="uk-UA"/>
              </w:rPr>
              <w:t xml:space="preserve"> </w:t>
            </w:r>
            <w:proofErr w:type="spellStart"/>
            <w:r>
              <w:rPr>
                <w:lang w:eastAsia="uk-UA"/>
              </w:rPr>
              <w:t>підтримки</w:t>
            </w:r>
            <w:proofErr w:type="spellEnd"/>
            <w:r>
              <w:rPr>
                <w:lang w:eastAsia="uk-UA"/>
              </w:rPr>
              <w:t xml:space="preserve"> </w:t>
            </w:r>
            <w:proofErr w:type="spellStart"/>
            <w:r>
              <w:rPr>
                <w:lang w:eastAsia="uk-UA"/>
              </w:rPr>
              <w:t>населення</w:t>
            </w:r>
            <w:proofErr w:type="spellEnd"/>
          </w:p>
        </w:tc>
      </w:tr>
      <w:tr w:rsidR="004F1660" w:rsidTr="004F1660">
        <w:tblPrEx>
          <w:tblBorders>
            <w:top w:val="outset" w:sz="2" w:space="0" w:color="000000"/>
            <w:left w:val="outset" w:sz="2" w:space="0" w:color="000000"/>
            <w:bottom w:val="outset" w:sz="2" w:space="0" w:color="000000"/>
            <w:right w:val="outset" w:sz="2" w:space="0" w:color="000000"/>
            <w:insideH w:val="none" w:sz="0" w:space="0" w:color="auto"/>
            <w:insideV w:val="none" w:sz="0" w:space="0" w:color="auto"/>
          </w:tblBorders>
          <w:tblCellMar>
            <w:top w:w="60" w:type="dxa"/>
            <w:left w:w="60" w:type="dxa"/>
            <w:bottom w:w="60" w:type="dxa"/>
            <w:right w:w="60" w:type="dxa"/>
          </w:tblCellMar>
          <w:tblLook w:val="04A0" w:firstRow="1" w:lastRow="0" w:firstColumn="1" w:lastColumn="0" w:noHBand="0" w:noVBand="1"/>
        </w:tblPrEx>
        <w:tc>
          <w:tcPr>
            <w:tcW w:w="619" w:type="dxa"/>
            <w:gridSpan w:val="3"/>
            <w:tcBorders>
              <w:top w:val="outset" w:sz="6" w:space="0" w:color="000000"/>
              <w:left w:val="outset" w:sz="6" w:space="0" w:color="000000"/>
              <w:bottom w:val="outset" w:sz="6" w:space="0" w:color="000000"/>
              <w:right w:val="single" w:sz="4" w:space="0" w:color="auto"/>
            </w:tcBorders>
            <w:hideMark/>
          </w:tcPr>
          <w:p w:rsidR="004F1660" w:rsidRDefault="004F1660">
            <w:pPr>
              <w:spacing w:line="276" w:lineRule="auto"/>
              <w:jc w:val="center"/>
              <w:rPr>
                <w:lang w:eastAsia="uk-UA"/>
              </w:rPr>
            </w:pPr>
            <w:r>
              <w:rPr>
                <w:lang w:eastAsia="uk-UA"/>
              </w:rPr>
              <w:t>1</w:t>
            </w:r>
          </w:p>
        </w:tc>
        <w:tc>
          <w:tcPr>
            <w:tcW w:w="2970" w:type="dxa"/>
            <w:gridSpan w:val="2"/>
            <w:tcBorders>
              <w:top w:val="outset" w:sz="6" w:space="0" w:color="000000"/>
              <w:left w:val="single" w:sz="4" w:space="0" w:color="auto"/>
              <w:bottom w:val="outset" w:sz="6" w:space="0" w:color="000000"/>
              <w:right w:val="single" w:sz="4" w:space="0" w:color="auto"/>
            </w:tcBorders>
            <w:hideMark/>
          </w:tcPr>
          <w:p w:rsidR="004F1660" w:rsidRDefault="004F1660">
            <w:pPr>
              <w:spacing w:line="276" w:lineRule="auto"/>
              <w:rPr>
                <w:lang w:eastAsia="uk-UA"/>
              </w:rPr>
            </w:pPr>
            <w:proofErr w:type="spellStart"/>
            <w:r>
              <w:rPr>
                <w:lang w:eastAsia="uk-UA"/>
              </w:rPr>
              <w:t>Місцезнаходження</w:t>
            </w:r>
            <w:proofErr w:type="spellEnd"/>
          </w:p>
        </w:tc>
        <w:tc>
          <w:tcPr>
            <w:tcW w:w="6401" w:type="dxa"/>
            <w:gridSpan w:val="2"/>
            <w:tcBorders>
              <w:top w:val="outset" w:sz="6" w:space="0" w:color="000000"/>
              <w:left w:val="single" w:sz="4" w:space="0" w:color="auto"/>
              <w:bottom w:val="outset" w:sz="6" w:space="0" w:color="000000"/>
              <w:right w:val="outset" w:sz="6" w:space="0" w:color="000000"/>
            </w:tcBorders>
            <w:hideMark/>
          </w:tcPr>
          <w:p w:rsidR="004F1660" w:rsidRDefault="004F1660">
            <w:pPr>
              <w:spacing w:line="276" w:lineRule="auto"/>
              <w:rPr>
                <w:lang w:eastAsia="uk-UA"/>
              </w:rPr>
            </w:pPr>
            <w:proofErr w:type="spellStart"/>
            <w:r>
              <w:rPr>
                <w:lang w:eastAsia="uk-UA"/>
              </w:rPr>
              <w:t>вул</w:t>
            </w:r>
            <w:proofErr w:type="spellEnd"/>
            <w:r>
              <w:rPr>
                <w:lang w:eastAsia="uk-UA"/>
              </w:rPr>
              <w:t xml:space="preserve">. </w:t>
            </w:r>
            <w:proofErr w:type="spellStart"/>
            <w:r>
              <w:rPr>
                <w:lang w:eastAsia="uk-UA"/>
              </w:rPr>
              <w:t>Полтавський</w:t>
            </w:r>
            <w:proofErr w:type="spellEnd"/>
            <w:r>
              <w:rPr>
                <w:lang w:eastAsia="uk-UA"/>
              </w:rPr>
              <w:t xml:space="preserve"> шлях, 54 а, м. </w:t>
            </w:r>
            <w:proofErr w:type="spellStart"/>
            <w:r>
              <w:rPr>
                <w:lang w:eastAsia="uk-UA"/>
              </w:rPr>
              <w:t>Карлівка</w:t>
            </w:r>
            <w:proofErr w:type="spellEnd"/>
            <w:r>
              <w:rPr>
                <w:lang w:eastAsia="uk-UA"/>
              </w:rPr>
              <w:t>, 39500</w:t>
            </w:r>
          </w:p>
        </w:tc>
      </w:tr>
      <w:tr w:rsidR="004F1660" w:rsidTr="004F1660">
        <w:tblPrEx>
          <w:tblBorders>
            <w:top w:val="outset" w:sz="2" w:space="0" w:color="000000"/>
            <w:left w:val="outset" w:sz="2" w:space="0" w:color="000000"/>
            <w:bottom w:val="outset" w:sz="2" w:space="0" w:color="000000"/>
            <w:right w:val="outset" w:sz="2" w:space="0" w:color="000000"/>
            <w:insideH w:val="none" w:sz="0" w:space="0" w:color="auto"/>
            <w:insideV w:val="none" w:sz="0" w:space="0" w:color="auto"/>
          </w:tblBorders>
          <w:tblCellMar>
            <w:top w:w="60" w:type="dxa"/>
            <w:left w:w="60" w:type="dxa"/>
            <w:bottom w:w="60" w:type="dxa"/>
            <w:right w:w="60" w:type="dxa"/>
          </w:tblCellMar>
          <w:tblLook w:val="04A0" w:firstRow="1" w:lastRow="0" w:firstColumn="1" w:lastColumn="0" w:noHBand="0" w:noVBand="1"/>
        </w:tblPrEx>
        <w:tc>
          <w:tcPr>
            <w:tcW w:w="619" w:type="dxa"/>
            <w:gridSpan w:val="3"/>
            <w:tcBorders>
              <w:top w:val="outset" w:sz="6" w:space="0" w:color="000000"/>
              <w:left w:val="outset" w:sz="6" w:space="0" w:color="000000"/>
              <w:bottom w:val="outset" w:sz="6" w:space="0" w:color="000000"/>
              <w:right w:val="single" w:sz="4" w:space="0" w:color="auto"/>
            </w:tcBorders>
            <w:hideMark/>
          </w:tcPr>
          <w:p w:rsidR="004F1660" w:rsidRDefault="004F1660">
            <w:pPr>
              <w:spacing w:line="276" w:lineRule="auto"/>
              <w:jc w:val="center"/>
              <w:rPr>
                <w:lang w:eastAsia="uk-UA"/>
              </w:rPr>
            </w:pPr>
            <w:r>
              <w:rPr>
                <w:lang w:eastAsia="uk-UA"/>
              </w:rPr>
              <w:t>2</w:t>
            </w:r>
          </w:p>
        </w:tc>
        <w:tc>
          <w:tcPr>
            <w:tcW w:w="2970" w:type="dxa"/>
            <w:gridSpan w:val="2"/>
            <w:tcBorders>
              <w:top w:val="outset" w:sz="6" w:space="0" w:color="000000"/>
              <w:left w:val="single" w:sz="4" w:space="0" w:color="auto"/>
              <w:bottom w:val="outset" w:sz="6" w:space="0" w:color="000000"/>
              <w:right w:val="single" w:sz="4" w:space="0" w:color="auto"/>
            </w:tcBorders>
            <w:hideMark/>
          </w:tcPr>
          <w:p w:rsidR="004F1660" w:rsidRDefault="004F1660">
            <w:pPr>
              <w:spacing w:line="276" w:lineRule="auto"/>
              <w:rPr>
                <w:lang w:eastAsia="uk-UA"/>
              </w:rPr>
            </w:pPr>
            <w:r>
              <w:rPr>
                <w:lang w:eastAsia="uk-UA"/>
              </w:rPr>
              <w:t xml:space="preserve">Телефон / факс, </w:t>
            </w:r>
            <w:proofErr w:type="spellStart"/>
            <w:r>
              <w:rPr>
                <w:lang w:eastAsia="uk-UA"/>
              </w:rPr>
              <w:t>електронна</w:t>
            </w:r>
            <w:proofErr w:type="spellEnd"/>
            <w:r>
              <w:rPr>
                <w:lang w:eastAsia="uk-UA"/>
              </w:rPr>
              <w:t xml:space="preserve"> адреса, </w:t>
            </w:r>
            <w:proofErr w:type="spellStart"/>
            <w:r>
              <w:rPr>
                <w:lang w:eastAsia="uk-UA"/>
              </w:rPr>
              <w:t>офіційний</w:t>
            </w:r>
            <w:proofErr w:type="spellEnd"/>
            <w:r>
              <w:rPr>
                <w:lang w:eastAsia="uk-UA"/>
              </w:rPr>
              <w:t xml:space="preserve"> та веб-сайт</w:t>
            </w:r>
          </w:p>
        </w:tc>
        <w:tc>
          <w:tcPr>
            <w:tcW w:w="6401" w:type="dxa"/>
            <w:gridSpan w:val="2"/>
            <w:tcBorders>
              <w:top w:val="outset" w:sz="6" w:space="0" w:color="000000"/>
              <w:left w:val="single" w:sz="4" w:space="0" w:color="auto"/>
              <w:bottom w:val="outset" w:sz="6" w:space="0" w:color="000000"/>
              <w:right w:val="outset" w:sz="6" w:space="0" w:color="000000"/>
            </w:tcBorders>
            <w:hideMark/>
          </w:tcPr>
          <w:p w:rsidR="004F1660" w:rsidRDefault="004F1660">
            <w:pPr>
              <w:spacing w:line="276" w:lineRule="auto"/>
              <w:rPr>
                <w:lang w:eastAsia="uk-UA"/>
              </w:rPr>
            </w:pPr>
            <w:r>
              <w:rPr>
                <w:lang w:eastAsia="uk-UA"/>
              </w:rPr>
              <w:t>(05346) 24030</w:t>
            </w:r>
          </w:p>
          <w:p w:rsidR="004F1660" w:rsidRDefault="004F1660">
            <w:pPr>
              <w:spacing w:line="276" w:lineRule="auto"/>
              <w:rPr>
                <w:lang w:eastAsia="uk-UA"/>
              </w:rPr>
            </w:pPr>
            <w:proofErr w:type="spellStart"/>
            <w:r>
              <w:rPr>
                <w:lang w:eastAsia="uk-UA"/>
              </w:rPr>
              <w:t>електронна</w:t>
            </w:r>
            <w:proofErr w:type="spellEnd"/>
            <w:r>
              <w:rPr>
                <w:lang w:eastAsia="uk-UA"/>
              </w:rPr>
              <w:t xml:space="preserve"> адреса: 1611</w:t>
            </w:r>
            <w:proofErr w:type="spellStart"/>
            <w:r>
              <w:rPr>
                <w:lang w:val="en-US" w:eastAsia="uk-UA"/>
              </w:rPr>
              <w:t>karlszn</w:t>
            </w:r>
            <w:proofErr w:type="spellEnd"/>
            <w:r>
              <w:rPr>
                <w:lang w:eastAsia="uk-UA"/>
              </w:rPr>
              <w:t>@</w:t>
            </w:r>
            <w:proofErr w:type="spellStart"/>
            <w:r>
              <w:rPr>
                <w:lang w:val="en-US" w:eastAsia="uk-UA"/>
              </w:rPr>
              <w:t>ukr</w:t>
            </w:r>
            <w:proofErr w:type="spellEnd"/>
            <w:r>
              <w:rPr>
                <w:lang w:eastAsia="uk-UA"/>
              </w:rPr>
              <w:t>.</w:t>
            </w:r>
            <w:r>
              <w:rPr>
                <w:lang w:val="en-US" w:eastAsia="uk-UA"/>
              </w:rPr>
              <w:t>net</w:t>
            </w:r>
          </w:p>
        </w:tc>
      </w:tr>
      <w:tr w:rsidR="004F1660" w:rsidTr="004F1660">
        <w:tblPrEx>
          <w:tblBorders>
            <w:top w:val="outset" w:sz="2" w:space="0" w:color="000000"/>
            <w:left w:val="outset" w:sz="2" w:space="0" w:color="000000"/>
            <w:bottom w:val="outset" w:sz="2" w:space="0" w:color="000000"/>
            <w:right w:val="outset" w:sz="2" w:space="0" w:color="000000"/>
            <w:insideH w:val="none" w:sz="0" w:space="0" w:color="auto"/>
            <w:insideV w:val="none" w:sz="0" w:space="0" w:color="auto"/>
          </w:tblBorders>
          <w:tblCellMar>
            <w:top w:w="60" w:type="dxa"/>
            <w:left w:w="60" w:type="dxa"/>
            <w:bottom w:w="60" w:type="dxa"/>
            <w:right w:w="60" w:type="dxa"/>
          </w:tblCellMar>
          <w:tblLook w:val="04A0" w:firstRow="1" w:lastRow="0" w:firstColumn="1" w:lastColumn="0" w:noHBand="0" w:noVBand="1"/>
        </w:tblPrEx>
        <w:tc>
          <w:tcPr>
            <w:tcW w:w="9990" w:type="dxa"/>
            <w:gridSpan w:val="7"/>
            <w:tcBorders>
              <w:top w:val="outset" w:sz="6" w:space="0" w:color="000000"/>
              <w:left w:val="outset" w:sz="6" w:space="0" w:color="000000"/>
              <w:bottom w:val="outset" w:sz="6" w:space="0" w:color="000000"/>
              <w:right w:val="outset" w:sz="6" w:space="0" w:color="000000"/>
            </w:tcBorders>
            <w:hideMark/>
          </w:tcPr>
          <w:p w:rsidR="004F1660" w:rsidRDefault="004F1660">
            <w:pPr>
              <w:spacing w:line="276" w:lineRule="auto"/>
              <w:jc w:val="center"/>
              <w:rPr>
                <w:lang w:eastAsia="uk-UA"/>
              </w:rPr>
            </w:pPr>
            <w:proofErr w:type="spellStart"/>
            <w:r>
              <w:rPr>
                <w:lang w:eastAsia="uk-UA"/>
              </w:rPr>
              <w:t>Відділ</w:t>
            </w:r>
            <w:proofErr w:type="spellEnd"/>
            <w:r>
              <w:rPr>
                <w:lang w:eastAsia="uk-UA"/>
              </w:rPr>
              <w:t xml:space="preserve"> № 4 з </w:t>
            </w:r>
            <w:proofErr w:type="spellStart"/>
            <w:r>
              <w:rPr>
                <w:lang w:eastAsia="uk-UA"/>
              </w:rPr>
              <w:t>питань</w:t>
            </w:r>
            <w:proofErr w:type="spellEnd"/>
            <w:r>
              <w:rPr>
                <w:lang w:eastAsia="uk-UA"/>
              </w:rPr>
              <w:t xml:space="preserve"> </w:t>
            </w:r>
            <w:proofErr w:type="spellStart"/>
            <w:r>
              <w:rPr>
                <w:lang w:eastAsia="uk-UA"/>
              </w:rPr>
              <w:t>призначення</w:t>
            </w:r>
            <w:proofErr w:type="spellEnd"/>
            <w:r>
              <w:rPr>
                <w:lang w:eastAsia="uk-UA"/>
              </w:rPr>
              <w:t xml:space="preserve"> та </w:t>
            </w:r>
            <w:proofErr w:type="spellStart"/>
            <w:r>
              <w:rPr>
                <w:lang w:eastAsia="uk-UA"/>
              </w:rPr>
              <w:t>виплати</w:t>
            </w:r>
            <w:proofErr w:type="spellEnd"/>
            <w:r>
              <w:rPr>
                <w:lang w:eastAsia="uk-UA"/>
              </w:rPr>
              <w:t xml:space="preserve"> </w:t>
            </w:r>
            <w:proofErr w:type="spellStart"/>
            <w:r>
              <w:rPr>
                <w:lang w:eastAsia="uk-UA"/>
              </w:rPr>
              <w:t>державної</w:t>
            </w:r>
            <w:proofErr w:type="spellEnd"/>
            <w:r>
              <w:rPr>
                <w:lang w:eastAsia="uk-UA"/>
              </w:rPr>
              <w:t xml:space="preserve"> </w:t>
            </w:r>
            <w:proofErr w:type="spellStart"/>
            <w:r>
              <w:rPr>
                <w:lang w:eastAsia="uk-UA"/>
              </w:rPr>
              <w:t>соціальної</w:t>
            </w:r>
            <w:proofErr w:type="spellEnd"/>
            <w:r>
              <w:rPr>
                <w:lang w:eastAsia="uk-UA"/>
              </w:rPr>
              <w:t xml:space="preserve"> </w:t>
            </w:r>
            <w:proofErr w:type="spellStart"/>
            <w:r>
              <w:rPr>
                <w:lang w:eastAsia="uk-UA"/>
              </w:rPr>
              <w:t>допомоги</w:t>
            </w:r>
            <w:proofErr w:type="spellEnd"/>
            <w:r>
              <w:rPr>
                <w:lang w:eastAsia="uk-UA"/>
              </w:rPr>
              <w:t xml:space="preserve"> та </w:t>
            </w:r>
            <w:proofErr w:type="spellStart"/>
            <w:r>
              <w:rPr>
                <w:lang w:eastAsia="uk-UA"/>
              </w:rPr>
              <w:t>надання</w:t>
            </w:r>
            <w:proofErr w:type="spellEnd"/>
            <w:r>
              <w:rPr>
                <w:lang w:eastAsia="uk-UA"/>
              </w:rPr>
              <w:t xml:space="preserve"> </w:t>
            </w:r>
            <w:proofErr w:type="spellStart"/>
            <w:r>
              <w:rPr>
                <w:lang w:eastAsia="uk-UA"/>
              </w:rPr>
              <w:t>інших</w:t>
            </w:r>
            <w:proofErr w:type="spellEnd"/>
            <w:r>
              <w:rPr>
                <w:lang w:eastAsia="uk-UA"/>
              </w:rPr>
              <w:t xml:space="preserve"> </w:t>
            </w:r>
            <w:proofErr w:type="spellStart"/>
            <w:r>
              <w:rPr>
                <w:lang w:eastAsia="uk-UA"/>
              </w:rPr>
              <w:lastRenderedPageBreak/>
              <w:t>видів</w:t>
            </w:r>
            <w:proofErr w:type="spellEnd"/>
            <w:r>
              <w:rPr>
                <w:lang w:eastAsia="uk-UA"/>
              </w:rPr>
              <w:t xml:space="preserve"> </w:t>
            </w:r>
            <w:proofErr w:type="spellStart"/>
            <w:r>
              <w:rPr>
                <w:lang w:eastAsia="uk-UA"/>
              </w:rPr>
              <w:t>соціальної</w:t>
            </w:r>
            <w:proofErr w:type="spellEnd"/>
            <w:r>
              <w:rPr>
                <w:lang w:eastAsia="uk-UA"/>
              </w:rPr>
              <w:t xml:space="preserve"> </w:t>
            </w:r>
            <w:proofErr w:type="spellStart"/>
            <w:r>
              <w:rPr>
                <w:lang w:eastAsia="uk-UA"/>
              </w:rPr>
              <w:t>підтримки</w:t>
            </w:r>
            <w:proofErr w:type="spellEnd"/>
            <w:r>
              <w:rPr>
                <w:lang w:eastAsia="uk-UA"/>
              </w:rPr>
              <w:t xml:space="preserve"> </w:t>
            </w:r>
            <w:proofErr w:type="spellStart"/>
            <w:r>
              <w:rPr>
                <w:lang w:eastAsia="uk-UA"/>
              </w:rPr>
              <w:t>населення</w:t>
            </w:r>
            <w:proofErr w:type="spellEnd"/>
          </w:p>
        </w:tc>
      </w:tr>
      <w:tr w:rsidR="004F1660" w:rsidTr="004F1660">
        <w:tblPrEx>
          <w:tblBorders>
            <w:top w:val="outset" w:sz="2" w:space="0" w:color="000000"/>
            <w:left w:val="outset" w:sz="2" w:space="0" w:color="000000"/>
            <w:bottom w:val="outset" w:sz="2" w:space="0" w:color="000000"/>
            <w:right w:val="outset" w:sz="2" w:space="0" w:color="000000"/>
            <w:insideH w:val="none" w:sz="0" w:space="0" w:color="auto"/>
            <w:insideV w:val="none" w:sz="0" w:space="0" w:color="auto"/>
          </w:tblBorders>
          <w:tblCellMar>
            <w:top w:w="60" w:type="dxa"/>
            <w:left w:w="60" w:type="dxa"/>
            <w:bottom w:w="60" w:type="dxa"/>
            <w:right w:w="60" w:type="dxa"/>
          </w:tblCellMar>
          <w:tblLook w:val="04A0" w:firstRow="1" w:lastRow="0" w:firstColumn="1" w:lastColumn="0" w:noHBand="0" w:noVBand="1"/>
        </w:tblPrEx>
        <w:tc>
          <w:tcPr>
            <w:tcW w:w="619" w:type="dxa"/>
            <w:gridSpan w:val="3"/>
            <w:tcBorders>
              <w:top w:val="outset" w:sz="6" w:space="0" w:color="000000"/>
              <w:left w:val="outset" w:sz="6" w:space="0" w:color="000000"/>
              <w:bottom w:val="outset" w:sz="6" w:space="0" w:color="000000"/>
              <w:right w:val="single" w:sz="4" w:space="0" w:color="auto"/>
            </w:tcBorders>
            <w:hideMark/>
          </w:tcPr>
          <w:p w:rsidR="004F1660" w:rsidRDefault="004F1660">
            <w:pPr>
              <w:spacing w:line="276" w:lineRule="auto"/>
              <w:jc w:val="center"/>
              <w:rPr>
                <w:lang w:eastAsia="uk-UA"/>
              </w:rPr>
            </w:pPr>
            <w:r>
              <w:rPr>
                <w:lang w:eastAsia="uk-UA"/>
              </w:rPr>
              <w:lastRenderedPageBreak/>
              <w:t>1</w:t>
            </w:r>
          </w:p>
        </w:tc>
        <w:tc>
          <w:tcPr>
            <w:tcW w:w="2970" w:type="dxa"/>
            <w:gridSpan w:val="2"/>
            <w:tcBorders>
              <w:top w:val="outset" w:sz="6" w:space="0" w:color="000000"/>
              <w:left w:val="single" w:sz="4" w:space="0" w:color="auto"/>
              <w:bottom w:val="outset" w:sz="6" w:space="0" w:color="000000"/>
              <w:right w:val="single" w:sz="4" w:space="0" w:color="auto"/>
            </w:tcBorders>
            <w:hideMark/>
          </w:tcPr>
          <w:p w:rsidR="004F1660" w:rsidRDefault="004F1660">
            <w:pPr>
              <w:spacing w:line="276" w:lineRule="auto"/>
              <w:rPr>
                <w:lang w:eastAsia="uk-UA"/>
              </w:rPr>
            </w:pPr>
            <w:proofErr w:type="spellStart"/>
            <w:r>
              <w:rPr>
                <w:lang w:eastAsia="uk-UA"/>
              </w:rPr>
              <w:t>Місцезнаходження</w:t>
            </w:r>
            <w:proofErr w:type="spellEnd"/>
          </w:p>
        </w:tc>
        <w:tc>
          <w:tcPr>
            <w:tcW w:w="6401" w:type="dxa"/>
            <w:gridSpan w:val="2"/>
            <w:tcBorders>
              <w:top w:val="outset" w:sz="6" w:space="0" w:color="000000"/>
              <w:left w:val="single" w:sz="4" w:space="0" w:color="auto"/>
              <w:bottom w:val="outset" w:sz="6" w:space="0" w:color="000000"/>
              <w:right w:val="outset" w:sz="6" w:space="0" w:color="000000"/>
            </w:tcBorders>
            <w:hideMark/>
          </w:tcPr>
          <w:p w:rsidR="004F1660" w:rsidRDefault="004F1660">
            <w:pPr>
              <w:spacing w:line="276" w:lineRule="auto"/>
              <w:rPr>
                <w:lang w:eastAsia="uk-UA"/>
              </w:rPr>
            </w:pPr>
            <w:proofErr w:type="spellStart"/>
            <w:r>
              <w:rPr>
                <w:lang w:eastAsia="uk-UA"/>
              </w:rPr>
              <w:t>вул</w:t>
            </w:r>
            <w:proofErr w:type="spellEnd"/>
            <w:r>
              <w:rPr>
                <w:lang w:eastAsia="uk-UA"/>
              </w:rPr>
              <w:t xml:space="preserve">. </w:t>
            </w:r>
            <w:proofErr w:type="spellStart"/>
            <w:r>
              <w:rPr>
                <w:lang w:eastAsia="uk-UA"/>
              </w:rPr>
              <w:t>Успенська</w:t>
            </w:r>
            <w:proofErr w:type="spellEnd"/>
            <w:r>
              <w:rPr>
                <w:lang w:eastAsia="uk-UA"/>
              </w:rPr>
              <w:t xml:space="preserve">, 1, м. </w:t>
            </w:r>
            <w:proofErr w:type="spellStart"/>
            <w:r>
              <w:rPr>
                <w:lang w:eastAsia="uk-UA"/>
              </w:rPr>
              <w:t>Кобеляки</w:t>
            </w:r>
            <w:proofErr w:type="spellEnd"/>
            <w:r>
              <w:rPr>
                <w:lang w:eastAsia="uk-UA"/>
              </w:rPr>
              <w:t>, 39200</w:t>
            </w:r>
          </w:p>
        </w:tc>
      </w:tr>
      <w:tr w:rsidR="004F1660" w:rsidTr="004F1660">
        <w:tblPrEx>
          <w:tblBorders>
            <w:top w:val="outset" w:sz="2" w:space="0" w:color="000000"/>
            <w:left w:val="outset" w:sz="2" w:space="0" w:color="000000"/>
            <w:bottom w:val="outset" w:sz="2" w:space="0" w:color="000000"/>
            <w:right w:val="outset" w:sz="2" w:space="0" w:color="000000"/>
            <w:insideH w:val="none" w:sz="0" w:space="0" w:color="auto"/>
            <w:insideV w:val="none" w:sz="0" w:space="0" w:color="auto"/>
          </w:tblBorders>
          <w:tblCellMar>
            <w:top w:w="60" w:type="dxa"/>
            <w:left w:w="60" w:type="dxa"/>
            <w:bottom w:w="60" w:type="dxa"/>
            <w:right w:w="60" w:type="dxa"/>
          </w:tblCellMar>
          <w:tblLook w:val="04A0" w:firstRow="1" w:lastRow="0" w:firstColumn="1" w:lastColumn="0" w:noHBand="0" w:noVBand="1"/>
        </w:tblPrEx>
        <w:tc>
          <w:tcPr>
            <w:tcW w:w="619" w:type="dxa"/>
            <w:gridSpan w:val="3"/>
            <w:tcBorders>
              <w:top w:val="outset" w:sz="6" w:space="0" w:color="000000"/>
              <w:left w:val="outset" w:sz="6" w:space="0" w:color="000000"/>
              <w:bottom w:val="outset" w:sz="6" w:space="0" w:color="000000"/>
              <w:right w:val="single" w:sz="4" w:space="0" w:color="auto"/>
            </w:tcBorders>
            <w:hideMark/>
          </w:tcPr>
          <w:p w:rsidR="004F1660" w:rsidRDefault="004F1660">
            <w:pPr>
              <w:spacing w:line="276" w:lineRule="auto"/>
              <w:jc w:val="center"/>
              <w:rPr>
                <w:lang w:eastAsia="uk-UA"/>
              </w:rPr>
            </w:pPr>
            <w:r>
              <w:rPr>
                <w:lang w:eastAsia="uk-UA"/>
              </w:rPr>
              <w:t>2</w:t>
            </w:r>
          </w:p>
        </w:tc>
        <w:tc>
          <w:tcPr>
            <w:tcW w:w="2970" w:type="dxa"/>
            <w:gridSpan w:val="2"/>
            <w:tcBorders>
              <w:top w:val="outset" w:sz="6" w:space="0" w:color="000000"/>
              <w:left w:val="single" w:sz="4" w:space="0" w:color="auto"/>
              <w:bottom w:val="outset" w:sz="6" w:space="0" w:color="000000"/>
              <w:right w:val="single" w:sz="4" w:space="0" w:color="auto"/>
            </w:tcBorders>
            <w:hideMark/>
          </w:tcPr>
          <w:p w:rsidR="004F1660" w:rsidRDefault="004F1660">
            <w:pPr>
              <w:spacing w:line="276" w:lineRule="auto"/>
              <w:rPr>
                <w:lang w:eastAsia="uk-UA"/>
              </w:rPr>
            </w:pPr>
            <w:r>
              <w:rPr>
                <w:lang w:eastAsia="uk-UA"/>
              </w:rPr>
              <w:t xml:space="preserve">Телефон / факс, </w:t>
            </w:r>
            <w:proofErr w:type="spellStart"/>
            <w:r>
              <w:rPr>
                <w:lang w:eastAsia="uk-UA"/>
              </w:rPr>
              <w:t>електронна</w:t>
            </w:r>
            <w:proofErr w:type="spellEnd"/>
            <w:r>
              <w:rPr>
                <w:lang w:eastAsia="uk-UA"/>
              </w:rPr>
              <w:t xml:space="preserve"> адреса, </w:t>
            </w:r>
            <w:proofErr w:type="spellStart"/>
            <w:r>
              <w:rPr>
                <w:lang w:eastAsia="uk-UA"/>
              </w:rPr>
              <w:t>офіційний</w:t>
            </w:r>
            <w:proofErr w:type="spellEnd"/>
            <w:r>
              <w:rPr>
                <w:lang w:eastAsia="uk-UA"/>
              </w:rPr>
              <w:t xml:space="preserve"> та веб-сайт</w:t>
            </w:r>
          </w:p>
        </w:tc>
        <w:tc>
          <w:tcPr>
            <w:tcW w:w="6401" w:type="dxa"/>
            <w:gridSpan w:val="2"/>
            <w:tcBorders>
              <w:top w:val="outset" w:sz="6" w:space="0" w:color="000000"/>
              <w:left w:val="single" w:sz="4" w:space="0" w:color="auto"/>
              <w:bottom w:val="outset" w:sz="6" w:space="0" w:color="000000"/>
              <w:right w:val="outset" w:sz="6" w:space="0" w:color="000000"/>
            </w:tcBorders>
            <w:hideMark/>
          </w:tcPr>
          <w:p w:rsidR="004F1660" w:rsidRDefault="004F1660">
            <w:pPr>
              <w:spacing w:line="276" w:lineRule="auto"/>
              <w:rPr>
                <w:lang w:eastAsia="uk-UA"/>
              </w:rPr>
            </w:pPr>
            <w:r>
              <w:rPr>
                <w:lang w:eastAsia="uk-UA"/>
              </w:rPr>
              <w:t>(05343) 31093</w:t>
            </w:r>
          </w:p>
          <w:p w:rsidR="004F1660" w:rsidRDefault="004F1660">
            <w:pPr>
              <w:spacing w:line="276" w:lineRule="auto"/>
              <w:jc w:val="both"/>
              <w:rPr>
                <w:lang w:eastAsia="uk-UA"/>
              </w:rPr>
            </w:pPr>
            <w:proofErr w:type="spellStart"/>
            <w:r>
              <w:rPr>
                <w:lang w:eastAsia="uk-UA"/>
              </w:rPr>
              <w:t>електронна</w:t>
            </w:r>
            <w:proofErr w:type="spellEnd"/>
            <w:r>
              <w:rPr>
                <w:lang w:eastAsia="uk-UA"/>
              </w:rPr>
              <w:t xml:space="preserve"> адреса: </w:t>
            </w:r>
            <w:proofErr w:type="spellStart"/>
            <w:r>
              <w:rPr>
                <w:lang w:val="en-US" w:eastAsia="uk-UA"/>
              </w:rPr>
              <w:t>uszn</w:t>
            </w:r>
            <w:proofErr w:type="spellEnd"/>
            <w:r>
              <w:rPr>
                <w:lang w:eastAsia="uk-UA"/>
              </w:rPr>
              <w:t>1612@</w:t>
            </w:r>
            <w:proofErr w:type="spellStart"/>
            <w:r>
              <w:rPr>
                <w:lang w:val="en-US" w:eastAsia="uk-UA"/>
              </w:rPr>
              <w:t>adm</w:t>
            </w:r>
            <w:proofErr w:type="spellEnd"/>
            <w:r>
              <w:rPr>
                <w:lang w:eastAsia="uk-UA"/>
              </w:rPr>
              <w:t>-</w:t>
            </w:r>
            <w:proofErr w:type="spellStart"/>
            <w:r>
              <w:rPr>
                <w:lang w:val="en-US" w:eastAsia="uk-UA"/>
              </w:rPr>
              <w:t>pl</w:t>
            </w:r>
            <w:proofErr w:type="spellEnd"/>
            <w:r>
              <w:rPr>
                <w:lang w:eastAsia="uk-UA"/>
              </w:rPr>
              <w:t>.</w:t>
            </w:r>
            <w:proofErr w:type="spellStart"/>
            <w:r>
              <w:rPr>
                <w:lang w:val="en-US" w:eastAsia="uk-UA"/>
              </w:rPr>
              <w:t>gov</w:t>
            </w:r>
            <w:proofErr w:type="spellEnd"/>
            <w:r>
              <w:rPr>
                <w:lang w:eastAsia="uk-UA"/>
              </w:rPr>
              <w:t>.</w:t>
            </w:r>
            <w:proofErr w:type="spellStart"/>
            <w:r>
              <w:rPr>
                <w:lang w:val="en-US" w:eastAsia="uk-UA"/>
              </w:rPr>
              <w:t>ua</w:t>
            </w:r>
            <w:proofErr w:type="spellEnd"/>
          </w:p>
        </w:tc>
      </w:tr>
      <w:tr w:rsidR="004F1660" w:rsidTr="004F1660">
        <w:tblPrEx>
          <w:tblBorders>
            <w:top w:val="outset" w:sz="2" w:space="0" w:color="000000"/>
            <w:left w:val="outset" w:sz="2" w:space="0" w:color="000000"/>
            <w:bottom w:val="outset" w:sz="2" w:space="0" w:color="000000"/>
            <w:right w:val="outset" w:sz="2" w:space="0" w:color="000000"/>
            <w:insideH w:val="none" w:sz="0" w:space="0" w:color="auto"/>
            <w:insideV w:val="none" w:sz="0" w:space="0" w:color="auto"/>
          </w:tblBorders>
          <w:tblCellMar>
            <w:top w:w="60" w:type="dxa"/>
            <w:left w:w="60" w:type="dxa"/>
            <w:bottom w:w="60" w:type="dxa"/>
            <w:right w:w="60" w:type="dxa"/>
          </w:tblCellMar>
          <w:tblLook w:val="04A0" w:firstRow="1" w:lastRow="0" w:firstColumn="1" w:lastColumn="0" w:noHBand="0" w:noVBand="1"/>
        </w:tblPrEx>
        <w:tc>
          <w:tcPr>
            <w:tcW w:w="9990" w:type="dxa"/>
            <w:gridSpan w:val="7"/>
            <w:tcBorders>
              <w:top w:val="outset" w:sz="6" w:space="0" w:color="000000"/>
              <w:left w:val="outset" w:sz="6" w:space="0" w:color="000000"/>
              <w:bottom w:val="outset" w:sz="6" w:space="0" w:color="000000"/>
              <w:right w:val="outset" w:sz="6" w:space="0" w:color="000000"/>
            </w:tcBorders>
            <w:hideMark/>
          </w:tcPr>
          <w:p w:rsidR="004F1660" w:rsidRDefault="004F1660">
            <w:pPr>
              <w:spacing w:line="276" w:lineRule="auto"/>
              <w:jc w:val="center"/>
              <w:rPr>
                <w:lang w:eastAsia="uk-UA"/>
              </w:rPr>
            </w:pPr>
            <w:proofErr w:type="spellStart"/>
            <w:r>
              <w:rPr>
                <w:lang w:eastAsia="uk-UA"/>
              </w:rPr>
              <w:t>Відділ</w:t>
            </w:r>
            <w:proofErr w:type="spellEnd"/>
            <w:r>
              <w:rPr>
                <w:lang w:eastAsia="uk-UA"/>
              </w:rPr>
              <w:t xml:space="preserve"> № 5 з </w:t>
            </w:r>
            <w:proofErr w:type="spellStart"/>
            <w:r>
              <w:rPr>
                <w:lang w:eastAsia="uk-UA"/>
              </w:rPr>
              <w:t>питань</w:t>
            </w:r>
            <w:proofErr w:type="spellEnd"/>
            <w:r>
              <w:rPr>
                <w:lang w:eastAsia="uk-UA"/>
              </w:rPr>
              <w:t xml:space="preserve"> </w:t>
            </w:r>
            <w:proofErr w:type="spellStart"/>
            <w:r>
              <w:rPr>
                <w:lang w:eastAsia="uk-UA"/>
              </w:rPr>
              <w:t>призначення</w:t>
            </w:r>
            <w:proofErr w:type="spellEnd"/>
            <w:r>
              <w:rPr>
                <w:lang w:eastAsia="uk-UA"/>
              </w:rPr>
              <w:t xml:space="preserve"> та </w:t>
            </w:r>
            <w:proofErr w:type="spellStart"/>
            <w:r>
              <w:rPr>
                <w:lang w:eastAsia="uk-UA"/>
              </w:rPr>
              <w:t>виплати</w:t>
            </w:r>
            <w:proofErr w:type="spellEnd"/>
            <w:r>
              <w:rPr>
                <w:lang w:eastAsia="uk-UA"/>
              </w:rPr>
              <w:t xml:space="preserve"> </w:t>
            </w:r>
            <w:proofErr w:type="spellStart"/>
            <w:r>
              <w:rPr>
                <w:lang w:eastAsia="uk-UA"/>
              </w:rPr>
              <w:t>державної</w:t>
            </w:r>
            <w:proofErr w:type="spellEnd"/>
            <w:r>
              <w:rPr>
                <w:lang w:eastAsia="uk-UA"/>
              </w:rPr>
              <w:t xml:space="preserve"> </w:t>
            </w:r>
            <w:proofErr w:type="spellStart"/>
            <w:r>
              <w:rPr>
                <w:lang w:eastAsia="uk-UA"/>
              </w:rPr>
              <w:t>соціальної</w:t>
            </w:r>
            <w:proofErr w:type="spellEnd"/>
            <w:r>
              <w:rPr>
                <w:lang w:eastAsia="uk-UA"/>
              </w:rPr>
              <w:t xml:space="preserve"> </w:t>
            </w:r>
            <w:proofErr w:type="spellStart"/>
            <w:r>
              <w:rPr>
                <w:lang w:eastAsia="uk-UA"/>
              </w:rPr>
              <w:t>допомоги</w:t>
            </w:r>
            <w:proofErr w:type="spellEnd"/>
            <w:r>
              <w:rPr>
                <w:lang w:eastAsia="uk-UA"/>
              </w:rPr>
              <w:t xml:space="preserve"> та </w:t>
            </w:r>
            <w:proofErr w:type="spellStart"/>
            <w:r>
              <w:rPr>
                <w:lang w:eastAsia="uk-UA"/>
              </w:rPr>
              <w:t>надання</w:t>
            </w:r>
            <w:proofErr w:type="spellEnd"/>
            <w:r>
              <w:rPr>
                <w:lang w:eastAsia="uk-UA"/>
              </w:rPr>
              <w:t xml:space="preserve"> </w:t>
            </w:r>
            <w:proofErr w:type="spellStart"/>
            <w:r>
              <w:rPr>
                <w:lang w:eastAsia="uk-UA"/>
              </w:rPr>
              <w:t>інших</w:t>
            </w:r>
            <w:proofErr w:type="spellEnd"/>
            <w:r>
              <w:rPr>
                <w:lang w:eastAsia="uk-UA"/>
              </w:rPr>
              <w:t xml:space="preserve"> </w:t>
            </w:r>
            <w:proofErr w:type="spellStart"/>
            <w:r>
              <w:rPr>
                <w:lang w:eastAsia="uk-UA"/>
              </w:rPr>
              <w:t>видів</w:t>
            </w:r>
            <w:proofErr w:type="spellEnd"/>
            <w:r>
              <w:rPr>
                <w:lang w:eastAsia="uk-UA"/>
              </w:rPr>
              <w:t xml:space="preserve"> </w:t>
            </w:r>
            <w:proofErr w:type="spellStart"/>
            <w:r>
              <w:rPr>
                <w:lang w:eastAsia="uk-UA"/>
              </w:rPr>
              <w:t>соціальної</w:t>
            </w:r>
            <w:proofErr w:type="spellEnd"/>
            <w:r>
              <w:rPr>
                <w:lang w:eastAsia="uk-UA"/>
              </w:rPr>
              <w:t xml:space="preserve"> </w:t>
            </w:r>
            <w:proofErr w:type="spellStart"/>
            <w:r>
              <w:rPr>
                <w:lang w:eastAsia="uk-UA"/>
              </w:rPr>
              <w:t>підтримки</w:t>
            </w:r>
            <w:proofErr w:type="spellEnd"/>
            <w:r>
              <w:rPr>
                <w:lang w:eastAsia="uk-UA"/>
              </w:rPr>
              <w:t xml:space="preserve"> </w:t>
            </w:r>
            <w:proofErr w:type="spellStart"/>
            <w:r>
              <w:rPr>
                <w:lang w:eastAsia="uk-UA"/>
              </w:rPr>
              <w:t>населення</w:t>
            </w:r>
            <w:proofErr w:type="spellEnd"/>
          </w:p>
        </w:tc>
      </w:tr>
      <w:tr w:rsidR="004F1660" w:rsidTr="004F1660">
        <w:tblPrEx>
          <w:tblBorders>
            <w:top w:val="outset" w:sz="2" w:space="0" w:color="000000"/>
            <w:left w:val="outset" w:sz="2" w:space="0" w:color="000000"/>
            <w:bottom w:val="outset" w:sz="2" w:space="0" w:color="000000"/>
            <w:right w:val="outset" w:sz="2" w:space="0" w:color="000000"/>
            <w:insideH w:val="none" w:sz="0" w:space="0" w:color="auto"/>
            <w:insideV w:val="none" w:sz="0" w:space="0" w:color="auto"/>
          </w:tblBorders>
          <w:tblCellMar>
            <w:top w:w="60" w:type="dxa"/>
            <w:left w:w="60" w:type="dxa"/>
            <w:bottom w:w="60" w:type="dxa"/>
            <w:right w:w="60" w:type="dxa"/>
          </w:tblCellMar>
          <w:tblLook w:val="04A0" w:firstRow="1" w:lastRow="0" w:firstColumn="1" w:lastColumn="0" w:noHBand="0" w:noVBand="1"/>
        </w:tblPrEx>
        <w:tc>
          <w:tcPr>
            <w:tcW w:w="619" w:type="dxa"/>
            <w:gridSpan w:val="3"/>
            <w:tcBorders>
              <w:top w:val="outset" w:sz="6" w:space="0" w:color="000000"/>
              <w:left w:val="outset" w:sz="6" w:space="0" w:color="000000"/>
              <w:bottom w:val="outset" w:sz="6" w:space="0" w:color="000000"/>
              <w:right w:val="single" w:sz="4" w:space="0" w:color="auto"/>
            </w:tcBorders>
            <w:hideMark/>
          </w:tcPr>
          <w:p w:rsidR="004F1660" w:rsidRDefault="004F1660">
            <w:pPr>
              <w:spacing w:line="276" w:lineRule="auto"/>
              <w:jc w:val="center"/>
              <w:rPr>
                <w:lang w:eastAsia="uk-UA"/>
              </w:rPr>
            </w:pPr>
            <w:r>
              <w:rPr>
                <w:lang w:eastAsia="uk-UA"/>
              </w:rPr>
              <w:t>1</w:t>
            </w:r>
          </w:p>
        </w:tc>
        <w:tc>
          <w:tcPr>
            <w:tcW w:w="2970" w:type="dxa"/>
            <w:gridSpan w:val="2"/>
            <w:tcBorders>
              <w:top w:val="outset" w:sz="6" w:space="0" w:color="000000"/>
              <w:left w:val="single" w:sz="4" w:space="0" w:color="auto"/>
              <w:bottom w:val="outset" w:sz="6" w:space="0" w:color="000000"/>
              <w:right w:val="single" w:sz="4" w:space="0" w:color="auto"/>
            </w:tcBorders>
            <w:hideMark/>
          </w:tcPr>
          <w:p w:rsidR="004F1660" w:rsidRDefault="004F1660">
            <w:pPr>
              <w:spacing w:line="276" w:lineRule="auto"/>
              <w:rPr>
                <w:lang w:eastAsia="uk-UA"/>
              </w:rPr>
            </w:pPr>
            <w:proofErr w:type="spellStart"/>
            <w:r>
              <w:rPr>
                <w:lang w:eastAsia="uk-UA"/>
              </w:rPr>
              <w:t>Місцезнаходження</w:t>
            </w:r>
            <w:proofErr w:type="spellEnd"/>
          </w:p>
        </w:tc>
        <w:tc>
          <w:tcPr>
            <w:tcW w:w="6401" w:type="dxa"/>
            <w:gridSpan w:val="2"/>
            <w:tcBorders>
              <w:top w:val="outset" w:sz="6" w:space="0" w:color="000000"/>
              <w:left w:val="single" w:sz="4" w:space="0" w:color="auto"/>
              <w:bottom w:val="outset" w:sz="6" w:space="0" w:color="000000"/>
              <w:right w:val="outset" w:sz="6" w:space="0" w:color="000000"/>
            </w:tcBorders>
            <w:hideMark/>
          </w:tcPr>
          <w:p w:rsidR="004F1660" w:rsidRDefault="004F1660">
            <w:pPr>
              <w:spacing w:line="276" w:lineRule="auto"/>
              <w:rPr>
                <w:lang w:eastAsia="uk-UA"/>
              </w:rPr>
            </w:pPr>
            <w:proofErr w:type="spellStart"/>
            <w:r>
              <w:rPr>
                <w:lang w:eastAsia="uk-UA"/>
              </w:rPr>
              <w:t>вул</w:t>
            </w:r>
            <w:proofErr w:type="spellEnd"/>
            <w:r>
              <w:rPr>
                <w:lang w:eastAsia="uk-UA"/>
              </w:rPr>
              <w:t xml:space="preserve">. </w:t>
            </w:r>
            <w:proofErr w:type="spellStart"/>
            <w:r>
              <w:rPr>
                <w:lang w:eastAsia="uk-UA"/>
              </w:rPr>
              <w:t>Полтавський</w:t>
            </w:r>
            <w:proofErr w:type="spellEnd"/>
            <w:r>
              <w:rPr>
                <w:lang w:eastAsia="uk-UA"/>
              </w:rPr>
              <w:t xml:space="preserve"> шлях, 223, </w:t>
            </w:r>
            <w:proofErr w:type="spellStart"/>
            <w:r>
              <w:rPr>
                <w:lang w:eastAsia="uk-UA"/>
              </w:rPr>
              <w:t>смт</w:t>
            </w:r>
            <w:proofErr w:type="spellEnd"/>
            <w:r>
              <w:rPr>
                <w:lang w:eastAsia="uk-UA"/>
              </w:rPr>
              <w:t>. Котельва, 38600</w:t>
            </w:r>
          </w:p>
        </w:tc>
      </w:tr>
      <w:tr w:rsidR="004F1660" w:rsidTr="004F1660">
        <w:tblPrEx>
          <w:tblBorders>
            <w:top w:val="outset" w:sz="2" w:space="0" w:color="000000"/>
            <w:left w:val="outset" w:sz="2" w:space="0" w:color="000000"/>
            <w:bottom w:val="outset" w:sz="2" w:space="0" w:color="000000"/>
            <w:right w:val="outset" w:sz="2" w:space="0" w:color="000000"/>
            <w:insideH w:val="none" w:sz="0" w:space="0" w:color="auto"/>
            <w:insideV w:val="none" w:sz="0" w:space="0" w:color="auto"/>
          </w:tblBorders>
          <w:tblCellMar>
            <w:top w:w="60" w:type="dxa"/>
            <w:left w:w="60" w:type="dxa"/>
            <w:bottom w:w="60" w:type="dxa"/>
            <w:right w:w="60" w:type="dxa"/>
          </w:tblCellMar>
          <w:tblLook w:val="04A0" w:firstRow="1" w:lastRow="0" w:firstColumn="1" w:lastColumn="0" w:noHBand="0" w:noVBand="1"/>
        </w:tblPrEx>
        <w:tc>
          <w:tcPr>
            <w:tcW w:w="619" w:type="dxa"/>
            <w:gridSpan w:val="3"/>
            <w:tcBorders>
              <w:top w:val="outset" w:sz="6" w:space="0" w:color="000000"/>
              <w:left w:val="outset" w:sz="6" w:space="0" w:color="000000"/>
              <w:bottom w:val="outset" w:sz="6" w:space="0" w:color="000000"/>
              <w:right w:val="single" w:sz="4" w:space="0" w:color="auto"/>
            </w:tcBorders>
            <w:hideMark/>
          </w:tcPr>
          <w:p w:rsidR="004F1660" w:rsidRDefault="004F1660">
            <w:pPr>
              <w:spacing w:line="276" w:lineRule="auto"/>
              <w:jc w:val="center"/>
              <w:rPr>
                <w:lang w:eastAsia="uk-UA"/>
              </w:rPr>
            </w:pPr>
            <w:r>
              <w:rPr>
                <w:lang w:eastAsia="uk-UA"/>
              </w:rPr>
              <w:t>2</w:t>
            </w:r>
          </w:p>
        </w:tc>
        <w:tc>
          <w:tcPr>
            <w:tcW w:w="2970" w:type="dxa"/>
            <w:gridSpan w:val="2"/>
            <w:tcBorders>
              <w:top w:val="outset" w:sz="6" w:space="0" w:color="000000"/>
              <w:left w:val="single" w:sz="4" w:space="0" w:color="auto"/>
              <w:bottom w:val="outset" w:sz="6" w:space="0" w:color="000000"/>
              <w:right w:val="single" w:sz="4" w:space="0" w:color="auto"/>
            </w:tcBorders>
            <w:hideMark/>
          </w:tcPr>
          <w:p w:rsidR="004F1660" w:rsidRDefault="004F1660">
            <w:pPr>
              <w:spacing w:line="276" w:lineRule="auto"/>
              <w:rPr>
                <w:lang w:eastAsia="uk-UA"/>
              </w:rPr>
            </w:pPr>
            <w:r>
              <w:rPr>
                <w:lang w:eastAsia="uk-UA"/>
              </w:rPr>
              <w:t xml:space="preserve">Телефон / факс, </w:t>
            </w:r>
            <w:proofErr w:type="spellStart"/>
            <w:r>
              <w:rPr>
                <w:lang w:eastAsia="uk-UA"/>
              </w:rPr>
              <w:t>електронна</w:t>
            </w:r>
            <w:proofErr w:type="spellEnd"/>
            <w:r>
              <w:rPr>
                <w:lang w:eastAsia="uk-UA"/>
              </w:rPr>
              <w:t xml:space="preserve"> адреса, </w:t>
            </w:r>
            <w:proofErr w:type="spellStart"/>
            <w:r>
              <w:rPr>
                <w:lang w:eastAsia="uk-UA"/>
              </w:rPr>
              <w:t>офіційний</w:t>
            </w:r>
            <w:proofErr w:type="spellEnd"/>
            <w:r>
              <w:rPr>
                <w:lang w:eastAsia="uk-UA"/>
              </w:rPr>
              <w:t xml:space="preserve"> та веб-сайт</w:t>
            </w:r>
          </w:p>
        </w:tc>
        <w:tc>
          <w:tcPr>
            <w:tcW w:w="6401" w:type="dxa"/>
            <w:gridSpan w:val="2"/>
            <w:tcBorders>
              <w:top w:val="outset" w:sz="6" w:space="0" w:color="000000"/>
              <w:left w:val="single" w:sz="4" w:space="0" w:color="auto"/>
              <w:bottom w:val="outset" w:sz="6" w:space="0" w:color="000000"/>
              <w:right w:val="outset" w:sz="6" w:space="0" w:color="000000"/>
            </w:tcBorders>
            <w:hideMark/>
          </w:tcPr>
          <w:p w:rsidR="004F1660" w:rsidRDefault="004F1660">
            <w:pPr>
              <w:spacing w:line="276" w:lineRule="auto"/>
              <w:rPr>
                <w:lang w:eastAsia="uk-UA"/>
              </w:rPr>
            </w:pPr>
            <w:r>
              <w:rPr>
                <w:lang w:eastAsia="uk-UA"/>
              </w:rPr>
              <w:t>(05350) 22560</w:t>
            </w:r>
          </w:p>
          <w:p w:rsidR="004F1660" w:rsidRDefault="004F1660">
            <w:pPr>
              <w:spacing w:line="276" w:lineRule="auto"/>
              <w:jc w:val="both"/>
              <w:rPr>
                <w:lang w:eastAsia="uk-UA"/>
              </w:rPr>
            </w:pPr>
            <w:proofErr w:type="spellStart"/>
            <w:r>
              <w:rPr>
                <w:lang w:eastAsia="uk-UA"/>
              </w:rPr>
              <w:t>електронна</w:t>
            </w:r>
            <w:proofErr w:type="spellEnd"/>
            <w:r>
              <w:rPr>
                <w:lang w:eastAsia="uk-UA"/>
              </w:rPr>
              <w:t xml:space="preserve"> адреса: </w:t>
            </w:r>
            <w:proofErr w:type="spellStart"/>
            <w:r>
              <w:rPr>
                <w:lang w:val="en-US" w:eastAsia="uk-UA"/>
              </w:rPr>
              <w:t>ypszn</w:t>
            </w:r>
            <w:proofErr w:type="spellEnd"/>
            <w:r>
              <w:rPr>
                <w:lang w:eastAsia="uk-UA"/>
              </w:rPr>
              <w:t>.</w:t>
            </w:r>
            <w:proofErr w:type="spellStart"/>
            <w:r>
              <w:rPr>
                <w:lang w:val="en-US" w:eastAsia="uk-UA"/>
              </w:rPr>
              <w:t>kotelva</w:t>
            </w:r>
            <w:proofErr w:type="spellEnd"/>
            <w:r>
              <w:rPr>
                <w:lang w:eastAsia="uk-UA"/>
              </w:rPr>
              <w:t>@</w:t>
            </w:r>
            <w:proofErr w:type="spellStart"/>
            <w:r>
              <w:rPr>
                <w:lang w:val="en-US" w:eastAsia="uk-UA"/>
              </w:rPr>
              <w:t>adm</w:t>
            </w:r>
            <w:proofErr w:type="spellEnd"/>
            <w:r>
              <w:rPr>
                <w:lang w:eastAsia="uk-UA"/>
              </w:rPr>
              <w:t>-</w:t>
            </w:r>
            <w:proofErr w:type="spellStart"/>
            <w:r>
              <w:rPr>
                <w:lang w:val="en-US" w:eastAsia="uk-UA"/>
              </w:rPr>
              <w:t>pl</w:t>
            </w:r>
            <w:proofErr w:type="spellEnd"/>
            <w:r>
              <w:rPr>
                <w:lang w:eastAsia="uk-UA"/>
              </w:rPr>
              <w:t>.</w:t>
            </w:r>
            <w:proofErr w:type="spellStart"/>
            <w:r>
              <w:rPr>
                <w:lang w:val="en-US" w:eastAsia="uk-UA"/>
              </w:rPr>
              <w:t>gov</w:t>
            </w:r>
            <w:proofErr w:type="spellEnd"/>
            <w:r>
              <w:rPr>
                <w:lang w:eastAsia="uk-UA"/>
              </w:rPr>
              <w:t>.</w:t>
            </w:r>
            <w:proofErr w:type="spellStart"/>
            <w:r>
              <w:rPr>
                <w:lang w:val="en-US" w:eastAsia="uk-UA"/>
              </w:rPr>
              <w:t>ua</w:t>
            </w:r>
            <w:proofErr w:type="spellEnd"/>
          </w:p>
        </w:tc>
      </w:tr>
      <w:tr w:rsidR="004F1660" w:rsidTr="004F1660">
        <w:tblPrEx>
          <w:tblBorders>
            <w:top w:val="outset" w:sz="2" w:space="0" w:color="000000"/>
            <w:left w:val="outset" w:sz="2" w:space="0" w:color="000000"/>
            <w:bottom w:val="outset" w:sz="2" w:space="0" w:color="000000"/>
            <w:right w:val="outset" w:sz="2" w:space="0" w:color="000000"/>
            <w:insideH w:val="none" w:sz="0" w:space="0" w:color="auto"/>
            <w:insideV w:val="none" w:sz="0" w:space="0" w:color="auto"/>
          </w:tblBorders>
          <w:tblCellMar>
            <w:top w:w="60" w:type="dxa"/>
            <w:left w:w="60" w:type="dxa"/>
            <w:bottom w:w="60" w:type="dxa"/>
            <w:right w:w="60" w:type="dxa"/>
          </w:tblCellMar>
          <w:tblLook w:val="04A0" w:firstRow="1" w:lastRow="0" w:firstColumn="1" w:lastColumn="0" w:noHBand="0" w:noVBand="1"/>
        </w:tblPrEx>
        <w:tc>
          <w:tcPr>
            <w:tcW w:w="9990" w:type="dxa"/>
            <w:gridSpan w:val="7"/>
            <w:tcBorders>
              <w:top w:val="outset" w:sz="6" w:space="0" w:color="000000"/>
              <w:left w:val="outset" w:sz="6" w:space="0" w:color="000000"/>
              <w:bottom w:val="outset" w:sz="6" w:space="0" w:color="000000"/>
              <w:right w:val="outset" w:sz="6" w:space="0" w:color="000000"/>
            </w:tcBorders>
            <w:hideMark/>
          </w:tcPr>
          <w:p w:rsidR="004F1660" w:rsidRDefault="004F1660">
            <w:pPr>
              <w:spacing w:line="276" w:lineRule="auto"/>
              <w:jc w:val="center"/>
              <w:rPr>
                <w:lang w:eastAsia="uk-UA"/>
              </w:rPr>
            </w:pPr>
            <w:proofErr w:type="spellStart"/>
            <w:r>
              <w:rPr>
                <w:lang w:eastAsia="uk-UA"/>
              </w:rPr>
              <w:t>Відділ</w:t>
            </w:r>
            <w:proofErr w:type="spellEnd"/>
            <w:r>
              <w:rPr>
                <w:lang w:eastAsia="uk-UA"/>
              </w:rPr>
              <w:t xml:space="preserve"> № 6 з </w:t>
            </w:r>
            <w:proofErr w:type="spellStart"/>
            <w:r>
              <w:rPr>
                <w:lang w:eastAsia="uk-UA"/>
              </w:rPr>
              <w:t>питань</w:t>
            </w:r>
            <w:proofErr w:type="spellEnd"/>
            <w:r>
              <w:rPr>
                <w:lang w:eastAsia="uk-UA"/>
              </w:rPr>
              <w:t xml:space="preserve"> </w:t>
            </w:r>
            <w:proofErr w:type="spellStart"/>
            <w:r>
              <w:rPr>
                <w:lang w:eastAsia="uk-UA"/>
              </w:rPr>
              <w:t>призначення</w:t>
            </w:r>
            <w:proofErr w:type="spellEnd"/>
            <w:r>
              <w:rPr>
                <w:lang w:eastAsia="uk-UA"/>
              </w:rPr>
              <w:t xml:space="preserve"> та </w:t>
            </w:r>
            <w:proofErr w:type="spellStart"/>
            <w:r>
              <w:rPr>
                <w:lang w:eastAsia="uk-UA"/>
              </w:rPr>
              <w:t>виплати</w:t>
            </w:r>
            <w:proofErr w:type="spellEnd"/>
            <w:r>
              <w:rPr>
                <w:lang w:eastAsia="uk-UA"/>
              </w:rPr>
              <w:t xml:space="preserve"> </w:t>
            </w:r>
            <w:proofErr w:type="spellStart"/>
            <w:r>
              <w:rPr>
                <w:lang w:eastAsia="uk-UA"/>
              </w:rPr>
              <w:t>державної</w:t>
            </w:r>
            <w:proofErr w:type="spellEnd"/>
            <w:r>
              <w:rPr>
                <w:lang w:eastAsia="uk-UA"/>
              </w:rPr>
              <w:t xml:space="preserve"> </w:t>
            </w:r>
            <w:proofErr w:type="spellStart"/>
            <w:r>
              <w:rPr>
                <w:lang w:eastAsia="uk-UA"/>
              </w:rPr>
              <w:t>соціальної</w:t>
            </w:r>
            <w:proofErr w:type="spellEnd"/>
            <w:r>
              <w:rPr>
                <w:lang w:eastAsia="uk-UA"/>
              </w:rPr>
              <w:t xml:space="preserve"> </w:t>
            </w:r>
            <w:proofErr w:type="spellStart"/>
            <w:r>
              <w:rPr>
                <w:lang w:eastAsia="uk-UA"/>
              </w:rPr>
              <w:t>допомоги</w:t>
            </w:r>
            <w:proofErr w:type="spellEnd"/>
            <w:r>
              <w:rPr>
                <w:lang w:eastAsia="uk-UA"/>
              </w:rPr>
              <w:t xml:space="preserve"> та </w:t>
            </w:r>
            <w:proofErr w:type="spellStart"/>
            <w:r>
              <w:rPr>
                <w:lang w:eastAsia="uk-UA"/>
              </w:rPr>
              <w:t>надання</w:t>
            </w:r>
            <w:proofErr w:type="spellEnd"/>
            <w:r>
              <w:rPr>
                <w:lang w:eastAsia="uk-UA"/>
              </w:rPr>
              <w:t xml:space="preserve"> </w:t>
            </w:r>
            <w:proofErr w:type="spellStart"/>
            <w:r>
              <w:rPr>
                <w:lang w:eastAsia="uk-UA"/>
              </w:rPr>
              <w:t>інших</w:t>
            </w:r>
            <w:proofErr w:type="spellEnd"/>
            <w:r>
              <w:rPr>
                <w:lang w:eastAsia="uk-UA"/>
              </w:rPr>
              <w:t xml:space="preserve"> </w:t>
            </w:r>
            <w:proofErr w:type="spellStart"/>
            <w:r>
              <w:rPr>
                <w:lang w:eastAsia="uk-UA"/>
              </w:rPr>
              <w:t>видів</w:t>
            </w:r>
            <w:proofErr w:type="spellEnd"/>
            <w:r>
              <w:rPr>
                <w:lang w:eastAsia="uk-UA"/>
              </w:rPr>
              <w:t xml:space="preserve"> </w:t>
            </w:r>
            <w:proofErr w:type="spellStart"/>
            <w:r>
              <w:rPr>
                <w:lang w:eastAsia="uk-UA"/>
              </w:rPr>
              <w:t>соціальної</w:t>
            </w:r>
            <w:proofErr w:type="spellEnd"/>
            <w:r>
              <w:rPr>
                <w:lang w:eastAsia="uk-UA"/>
              </w:rPr>
              <w:t xml:space="preserve"> </w:t>
            </w:r>
            <w:proofErr w:type="spellStart"/>
            <w:r>
              <w:rPr>
                <w:lang w:eastAsia="uk-UA"/>
              </w:rPr>
              <w:t>підтримки</w:t>
            </w:r>
            <w:proofErr w:type="spellEnd"/>
            <w:r>
              <w:rPr>
                <w:lang w:eastAsia="uk-UA"/>
              </w:rPr>
              <w:t xml:space="preserve"> </w:t>
            </w:r>
            <w:proofErr w:type="spellStart"/>
            <w:r>
              <w:rPr>
                <w:lang w:eastAsia="uk-UA"/>
              </w:rPr>
              <w:t>населення</w:t>
            </w:r>
            <w:proofErr w:type="spellEnd"/>
          </w:p>
        </w:tc>
      </w:tr>
      <w:tr w:rsidR="004F1660" w:rsidTr="004F1660">
        <w:tblPrEx>
          <w:tblBorders>
            <w:top w:val="outset" w:sz="2" w:space="0" w:color="000000"/>
            <w:left w:val="outset" w:sz="2" w:space="0" w:color="000000"/>
            <w:bottom w:val="outset" w:sz="2" w:space="0" w:color="000000"/>
            <w:right w:val="outset" w:sz="2" w:space="0" w:color="000000"/>
            <w:insideH w:val="none" w:sz="0" w:space="0" w:color="auto"/>
            <w:insideV w:val="none" w:sz="0" w:space="0" w:color="auto"/>
          </w:tblBorders>
          <w:tblCellMar>
            <w:top w:w="60" w:type="dxa"/>
            <w:left w:w="60" w:type="dxa"/>
            <w:bottom w:w="60" w:type="dxa"/>
            <w:right w:w="60" w:type="dxa"/>
          </w:tblCellMar>
          <w:tblLook w:val="04A0" w:firstRow="1" w:lastRow="0" w:firstColumn="1" w:lastColumn="0" w:noHBand="0" w:noVBand="1"/>
        </w:tblPrEx>
        <w:tc>
          <w:tcPr>
            <w:tcW w:w="619" w:type="dxa"/>
            <w:gridSpan w:val="3"/>
            <w:tcBorders>
              <w:top w:val="outset" w:sz="6" w:space="0" w:color="000000"/>
              <w:left w:val="outset" w:sz="6" w:space="0" w:color="000000"/>
              <w:bottom w:val="outset" w:sz="6" w:space="0" w:color="000000"/>
              <w:right w:val="single" w:sz="4" w:space="0" w:color="auto"/>
            </w:tcBorders>
            <w:hideMark/>
          </w:tcPr>
          <w:p w:rsidR="004F1660" w:rsidRDefault="004F1660">
            <w:pPr>
              <w:spacing w:line="276" w:lineRule="auto"/>
              <w:jc w:val="center"/>
              <w:rPr>
                <w:lang w:eastAsia="uk-UA"/>
              </w:rPr>
            </w:pPr>
            <w:r>
              <w:rPr>
                <w:lang w:eastAsia="uk-UA"/>
              </w:rPr>
              <w:t>1</w:t>
            </w:r>
          </w:p>
        </w:tc>
        <w:tc>
          <w:tcPr>
            <w:tcW w:w="2970" w:type="dxa"/>
            <w:gridSpan w:val="2"/>
            <w:tcBorders>
              <w:top w:val="outset" w:sz="6" w:space="0" w:color="000000"/>
              <w:left w:val="single" w:sz="4" w:space="0" w:color="auto"/>
              <w:bottom w:val="outset" w:sz="6" w:space="0" w:color="000000"/>
              <w:right w:val="single" w:sz="4" w:space="0" w:color="auto"/>
            </w:tcBorders>
            <w:hideMark/>
          </w:tcPr>
          <w:p w:rsidR="004F1660" w:rsidRDefault="004F1660">
            <w:pPr>
              <w:spacing w:line="276" w:lineRule="auto"/>
              <w:rPr>
                <w:lang w:eastAsia="uk-UA"/>
              </w:rPr>
            </w:pPr>
            <w:proofErr w:type="spellStart"/>
            <w:r>
              <w:rPr>
                <w:lang w:eastAsia="uk-UA"/>
              </w:rPr>
              <w:t>Місцезнаходження</w:t>
            </w:r>
            <w:proofErr w:type="spellEnd"/>
          </w:p>
        </w:tc>
        <w:tc>
          <w:tcPr>
            <w:tcW w:w="6401" w:type="dxa"/>
            <w:gridSpan w:val="2"/>
            <w:tcBorders>
              <w:top w:val="outset" w:sz="6" w:space="0" w:color="000000"/>
              <w:left w:val="single" w:sz="4" w:space="0" w:color="auto"/>
              <w:bottom w:val="outset" w:sz="6" w:space="0" w:color="000000"/>
              <w:right w:val="outset" w:sz="6" w:space="0" w:color="000000"/>
            </w:tcBorders>
            <w:hideMark/>
          </w:tcPr>
          <w:p w:rsidR="004F1660" w:rsidRDefault="004F1660">
            <w:pPr>
              <w:spacing w:line="276" w:lineRule="auto"/>
              <w:rPr>
                <w:lang w:eastAsia="uk-UA"/>
              </w:rPr>
            </w:pPr>
            <w:proofErr w:type="spellStart"/>
            <w:r>
              <w:rPr>
                <w:lang w:eastAsia="uk-UA"/>
              </w:rPr>
              <w:t>вул</w:t>
            </w:r>
            <w:proofErr w:type="spellEnd"/>
            <w:r>
              <w:rPr>
                <w:lang w:eastAsia="uk-UA"/>
              </w:rPr>
              <w:t xml:space="preserve">. </w:t>
            </w:r>
            <w:proofErr w:type="spellStart"/>
            <w:r>
              <w:rPr>
                <w:lang w:eastAsia="uk-UA"/>
              </w:rPr>
              <w:t>Незалежності</w:t>
            </w:r>
            <w:proofErr w:type="spellEnd"/>
            <w:r>
              <w:rPr>
                <w:lang w:eastAsia="uk-UA"/>
              </w:rPr>
              <w:t xml:space="preserve">, 112 б, </w:t>
            </w:r>
            <w:proofErr w:type="spellStart"/>
            <w:r>
              <w:rPr>
                <w:lang w:eastAsia="uk-UA"/>
              </w:rPr>
              <w:t>смт</w:t>
            </w:r>
            <w:proofErr w:type="spellEnd"/>
            <w:r>
              <w:rPr>
                <w:lang w:eastAsia="uk-UA"/>
              </w:rPr>
              <w:t xml:space="preserve">. </w:t>
            </w:r>
            <w:proofErr w:type="spellStart"/>
            <w:r>
              <w:rPr>
                <w:lang w:eastAsia="uk-UA"/>
              </w:rPr>
              <w:t>Машівка</w:t>
            </w:r>
            <w:proofErr w:type="spellEnd"/>
            <w:r>
              <w:rPr>
                <w:lang w:eastAsia="uk-UA"/>
              </w:rPr>
              <w:t>, 39400</w:t>
            </w:r>
          </w:p>
        </w:tc>
      </w:tr>
      <w:tr w:rsidR="004F1660" w:rsidTr="004F1660">
        <w:tblPrEx>
          <w:tblBorders>
            <w:top w:val="outset" w:sz="2" w:space="0" w:color="000000"/>
            <w:left w:val="outset" w:sz="2" w:space="0" w:color="000000"/>
            <w:bottom w:val="outset" w:sz="2" w:space="0" w:color="000000"/>
            <w:right w:val="outset" w:sz="2" w:space="0" w:color="000000"/>
            <w:insideH w:val="none" w:sz="0" w:space="0" w:color="auto"/>
            <w:insideV w:val="none" w:sz="0" w:space="0" w:color="auto"/>
          </w:tblBorders>
          <w:tblCellMar>
            <w:top w:w="60" w:type="dxa"/>
            <w:left w:w="60" w:type="dxa"/>
            <w:bottom w:w="60" w:type="dxa"/>
            <w:right w:w="60" w:type="dxa"/>
          </w:tblCellMar>
          <w:tblLook w:val="04A0" w:firstRow="1" w:lastRow="0" w:firstColumn="1" w:lastColumn="0" w:noHBand="0" w:noVBand="1"/>
        </w:tblPrEx>
        <w:tc>
          <w:tcPr>
            <w:tcW w:w="619" w:type="dxa"/>
            <w:gridSpan w:val="3"/>
            <w:tcBorders>
              <w:top w:val="outset" w:sz="6" w:space="0" w:color="000000"/>
              <w:left w:val="outset" w:sz="6" w:space="0" w:color="000000"/>
              <w:bottom w:val="outset" w:sz="6" w:space="0" w:color="000000"/>
              <w:right w:val="single" w:sz="4" w:space="0" w:color="auto"/>
            </w:tcBorders>
            <w:hideMark/>
          </w:tcPr>
          <w:p w:rsidR="004F1660" w:rsidRDefault="004F1660">
            <w:pPr>
              <w:spacing w:line="276" w:lineRule="auto"/>
              <w:jc w:val="center"/>
              <w:rPr>
                <w:lang w:eastAsia="uk-UA"/>
              </w:rPr>
            </w:pPr>
            <w:r>
              <w:rPr>
                <w:lang w:eastAsia="uk-UA"/>
              </w:rPr>
              <w:t>2</w:t>
            </w:r>
          </w:p>
        </w:tc>
        <w:tc>
          <w:tcPr>
            <w:tcW w:w="2970" w:type="dxa"/>
            <w:gridSpan w:val="2"/>
            <w:tcBorders>
              <w:top w:val="outset" w:sz="6" w:space="0" w:color="000000"/>
              <w:left w:val="single" w:sz="4" w:space="0" w:color="auto"/>
              <w:bottom w:val="outset" w:sz="6" w:space="0" w:color="000000"/>
              <w:right w:val="single" w:sz="4" w:space="0" w:color="auto"/>
            </w:tcBorders>
            <w:hideMark/>
          </w:tcPr>
          <w:p w:rsidR="004F1660" w:rsidRDefault="004F1660">
            <w:pPr>
              <w:spacing w:line="276" w:lineRule="auto"/>
              <w:rPr>
                <w:lang w:eastAsia="uk-UA"/>
              </w:rPr>
            </w:pPr>
            <w:r>
              <w:rPr>
                <w:lang w:eastAsia="uk-UA"/>
              </w:rPr>
              <w:t xml:space="preserve">Телефон / факс, </w:t>
            </w:r>
            <w:proofErr w:type="spellStart"/>
            <w:r>
              <w:rPr>
                <w:lang w:eastAsia="uk-UA"/>
              </w:rPr>
              <w:t>електронна</w:t>
            </w:r>
            <w:proofErr w:type="spellEnd"/>
            <w:r>
              <w:rPr>
                <w:lang w:eastAsia="uk-UA"/>
              </w:rPr>
              <w:t xml:space="preserve"> адреса, </w:t>
            </w:r>
            <w:proofErr w:type="spellStart"/>
            <w:r>
              <w:rPr>
                <w:lang w:eastAsia="uk-UA"/>
              </w:rPr>
              <w:t>офіційний</w:t>
            </w:r>
            <w:proofErr w:type="spellEnd"/>
            <w:r>
              <w:rPr>
                <w:lang w:eastAsia="uk-UA"/>
              </w:rPr>
              <w:t xml:space="preserve"> та веб-сайт</w:t>
            </w:r>
          </w:p>
        </w:tc>
        <w:tc>
          <w:tcPr>
            <w:tcW w:w="6401" w:type="dxa"/>
            <w:gridSpan w:val="2"/>
            <w:tcBorders>
              <w:top w:val="outset" w:sz="6" w:space="0" w:color="000000"/>
              <w:left w:val="single" w:sz="4" w:space="0" w:color="auto"/>
              <w:bottom w:val="outset" w:sz="6" w:space="0" w:color="000000"/>
              <w:right w:val="outset" w:sz="6" w:space="0" w:color="000000"/>
            </w:tcBorders>
            <w:hideMark/>
          </w:tcPr>
          <w:p w:rsidR="004F1660" w:rsidRDefault="004F1660">
            <w:pPr>
              <w:spacing w:line="276" w:lineRule="auto"/>
              <w:rPr>
                <w:lang w:eastAsia="uk-UA"/>
              </w:rPr>
            </w:pPr>
            <w:r>
              <w:rPr>
                <w:lang w:eastAsia="uk-UA"/>
              </w:rPr>
              <w:t>(05364) 91162</w:t>
            </w:r>
          </w:p>
          <w:p w:rsidR="004F1660" w:rsidRDefault="004F1660">
            <w:pPr>
              <w:spacing w:line="276" w:lineRule="auto"/>
              <w:jc w:val="both"/>
              <w:rPr>
                <w:lang w:eastAsia="uk-UA"/>
              </w:rPr>
            </w:pPr>
            <w:proofErr w:type="spellStart"/>
            <w:r>
              <w:rPr>
                <w:lang w:eastAsia="uk-UA"/>
              </w:rPr>
              <w:t>електронна</w:t>
            </w:r>
            <w:proofErr w:type="spellEnd"/>
            <w:r>
              <w:rPr>
                <w:lang w:eastAsia="uk-UA"/>
              </w:rPr>
              <w:t xml:space="preserve"> адреса: </w:t>
            </w:r>
            <w:r>
              <w:rPr>
                <w:lang w:val="en-US" w:eastAsia="uk-UA"/>
              </w:rPr>
              <w:t>mash</w:t>
            </w:r>
            <w:r>
              <w:rPr>
                <w:lang w:eastAsia="uk-UA"/>
              </w:rPr>
              <w:t xml:space="preserve"> </w:t>
            </w:r>
            <w:proofErr w:type="spellStart"/>
            <w:r>
              <w:rPr>
                <w:lang w:val="en-US" w:eastAsia="uk-UA"/>
              </w:rPr>
              <w:t>upszn</w:t>
            </w:r>
            <w:proofErr w:type="spellEnd"/>
            <w:r>
              <w:rPr>
                <w:lang w:eastAsia="uk-UA"/>
              </w:rPr>
              <w:t>@</w:t>
            </w:r>
            <w:proofErr w:type="spellStart"/>
            <w:r>
              <w:rPr>
                <w:lang w:val="en-US" w:eastAsia="uk-UA"/>
              </w:rPr>
              <w:t>adm</w:t>
            </w:r>
            <w:proofErr w:type="spellEnd"/>
            <w:r>
              <w:rPr>
                <w:lang w:eastAsia="uk-UA"/>
              </w:rPr>
              <w:t>-</w:t>
            </w:r>
            <w:proofErr w:type="spellStart"/>
            <w:r>
              <w:rPr>
                <w:lang w:val="en-US" w:eastAsia="uk-UA"/>
              </w:rPr>
              <w:t>pl</w:t>
            </w:r>
            <w:proofErr w:type="spellEnd"/>
            <w:r>
              <w:rPr>
                <w:lang w:eastAsia="uk-UA"/>
              </w:rPr>
              <w:t>.</w:t>
            </w:r>
            <w:proofErr w:type="spellStart"/>
            <w:r>
              <w:rPr>
                <w:lang w:val="en-US" w:eastAsia="uk-UA"/>
              </w:rPr>
              <w:t>gov</w:t>
            </w:r>
            <w:proofErr w:type="spellEnd"/>
            <w:r>
              <w:rPr>
                <w:lang w:eastAsia="uk-UA"/>
              </w:rPr>
              <w:t>.</w:t>
            </w:r>
            <w:proofErr w:type="spellStart"/>
            <w:r>
              <w:rPr>
                <w:lang w:val="en-US" w:eastAsia="uk-UA"/>
              </w:rPr>
              <w:t>ua</w:t>
            </w:r>
            <w:proofErr w:type="spellEnd"/>
          </w:p>
        </w:tc>
      </w:tr>
      <w:tr w:rsidR="004F1660" w:rsidTr="004F1660">
        <w:tblPrEx>
          <w:tblBorders>
            <w:top w:val="outset" w:sz="2" w:space="0" w:color="000000"/>
            <w:left w:val="outset" w:sz="2" w:space="0" w:color="000000"/>
            <w:bottom w:val="outset" w:sz="2" w:space="0" w:color="000000"/>
            <w:right w:val="outset" w:sz="2" w:space="0" w:color="000000"/>
            <w:insideH w:val="none" w:sz="0" w:space="0" w:color="auto"/>
            <w:insideV w:val="none" w:sz="0" w:space="0" w:color="auto"/>
          </w:tblBorders>
          <w:tblCellMar>
            <w:top w:w="60" w:type="dxa"/>
            <w:left w:w="60" w:type="dxa"/>
            <w:bottom w:w="60" w:type="dxa"/>
            <w:right w:w="60" w:type="dxa"/>
          </w:tblCellMar>
          <w:tblLook w:val="04A0" w:firstRow="1" w:lastRow="0" w:firstColumn="1" w:lastColumn="0" w:noHBand="0" w:noVBand="1"/>
        </w:tblPrEx>
        <w:tc>
          <w:tcPr>
            <w:tcW w:w="9990" w:type="dxa"/>
            <w:gridSpan w:val="7"/>
            <w:tcBorders>
              <w:top w:val="outset" w:sz="6" w:space="0" w:color="000000"/>
              <w:left w:val="outset" w:sz="6" w:space="0" w:color="000000"/>
              <w:bottom w:val="outset" w:sz="6" w:space="0" w:color="000000"/>
              <w:right w:val="outset" w:sz="6" w:space="0" w:color="000000"/>
            </w:tcBorders>
            <w:hideMark/>
          </w:tcPr>
          <w:p w:rsidR="004F1660" w:rsidRDefault="004F1660">
            <w:pPr>
              <w:spacing w:line="276" w:lineRule="auto"/>
              <w:jc w:val="center"/>
              <w:rPr>
                <w:lang w:eastAsia="uk-UA"/>
              </w:rPr>
            </w:pPr>
            <w:proofErr w:type="spellStart"/>
            <w:r>
              <w:rPr>
                <w:lang w:eastAsia="uk-UA"/>
              </w:rPr>
              <w:t>Відділ</w:t>
            </w:r>
            <w:proofErr w:type="spellEnd"/>
            <w:r>
              <w:rPr>
                <w:lang w:eastAsia="uk-UA"/>
              </w:rPr>
              <w:t xml:space="preserve"> № 7 з </w:t>
            </w:r>
            <w:proofErr w:type="spellStart"/>
            <w:r>
              <w:rPr>
                <w:lang w:eastAsia="uk-UA"/>
              </w:rPr>
              <w:t>питань</w:t>
            </w:r>
            <w:proofErr w:type="spellEnd"/>
            <w:r>
              <w:rPr>
                <w:lang w:eastAsia="uk-UA"/>
              </w:rPr>
              <w:t xml:space="preserve"> </w:t>
            </w:r>
            <w:proofErr w:type="spellStart"/>
            <w:r>
              <w:rPr>
                <w:lang w:eastAsia="uk-UA"/>
              </w:rPr>
              <w:t>призначення</w:t>
            </w:r>
            <w:proofErr w:type="spellEnd"/>
            <w:r>
              <w:rPr>
                <w:lang w:eastAsia="uk-UA"/>
              </w:rPr>
              <w:t xml:space="preserve"> та </w:t>
            </w:r>
            <w:proofErr w:type="spellStart"/>
            <w:r>
              <w:rPr>
                <w:lang w:eastAsia="uk-UA"/>
              </w:rPr>
              <w:t>виплати</w:t>
            </w:r>
            <w:proofErr w:type="spellEnd"/>
            <w:r>
              <w:rPr>
                <w:lang w:eastAsia="uk-UA"/>
              </w:rPr>
              <w:t xml:space="preserve"> </w:t>
            </w:r>
            <w:proofErr w:type="spellStart"/>
            <w:r>
              <w:rPr>
                <w:lang w:eastAsia="uk-UA"/>
              </w:rPr>
              <w:t>державної</w:t>
            </w:r>
            <w:proofErr w:type="spellEnd"/>
            <w:r>
              <w:rPr>
                <w:lang w:eastAsia="uk-UA"/>
              </w:rPr>
              <w:t xml:space="preserve"> </w:t>
            </w:r>
            <w:proofErr w:type="spellStart"/>
            <w:r>
              <w:rPr>
                <w:lang w:eastAsia="uk-UA"/>
              </w:rPr>
              <w:t>соціальної</w:t>
            </w:r>
            <w:proofErr w:type="spellEnd"/>
            <w:r>
              <w:rPr>
                <w:lang w:eastAsia="uk-UA"/>
              </w:rPr>
              <w:t xml:space="preserve"> </w:t>
            </w:r>
            <w:proofErr w:type="spellStart"/>
            <w:r>
              <w:rPr>
                <w:lang w:eastAsia="uk-UA"/>
              </w:rPr>
              <w:t>допомоги</w:t>
            </w:r>
            <w:proofErr w:type="spellEnd"/>
            <w:r>
              <w:rPr>
                <w:lang w:eastAsia="uk-UA"/>
              </w:rPr>
              <w:t xml:space="preserve"> та </w:t>
            </w:r>
            <w:proofErr w:type="spellStart"/>
            <w:r>
              <w:rPr>
                <w:lang w:eastAsia="uk-UA"/>
              </w:rPr>
              <w:t>надання</w:t>
            </w:r>
            <w:proofErr w:type="spellEnd"/>
            <w:r>
              <w:rPr>
                <w:lang w:eastAsia="uk-UA"/>
              </w:rPr>
              <w:t xml:space="preserve"> </w:t>
            </w:r>
            <w:proofErr w:type="spellStart"/>
            <w:r>
              <w:rPr>
                <w:lang w:eastAsia="uk-UA"/>
              </w:rPr>
              <w:t>інших</w:t>
            </w:r>
            <w:proofErr w:type="spellEnd"/>
            <w:r>
              <w:rPr>
                <w:lang w:eastAsia="uk-UA"/>
              </w:rPr>
              <w:t xml:space="preserve"> </w:t>
            </w:r>
            <w:proofErr w:type="spellStart"/>
            <w:r>
              <w:rPr>
                <w:lang w:eastAsia="uk-UA"/>
              </w:rPr>
              <w:t>видів</w:t>
            </w:r>
            <w:proofErr w:type="spellEnd"/>
            <w:r>
              <w:rPr>
                <w:lang w:eastAsia="uk-UA"/>
              </w:rPr>
              <w:t xml:space="preserve"> </w:t>
            </w:r>
            <w:proofErr w:type="spellStart"/>
            <w:r>
              <w:rPr>
                <w:lang w:eastAsia="uk-UA"/>
              </w:rPr>
              <w:t>соціальної</w:t>
            </w:r>
            <w:proofErr w:type="spellEnd"/>
            <w:r>
              <w:rPr>
                <w:lang w:eastAsia="uk-UA"/>
              </w:rPr>
              <w:t xml:space="preserve"> </w:t>
            </w:r>
            <w:proofErr w:type="spellStart"/>
            <w:r>
              <w:rPr>
                <w:lang w:eastAsia="uk-UA"/>
              </w:rPr>
              <w:t>підтримки</w:t>
            </w:r>
            <w:proofErr w:type="spellEnd"/>
            <w:r>
              <w:rPr>
                <w:lang w:eastAsia="uk-UA"/>
              </w:rPr>
              <w:t xml:space="preserve"> </w:t>
            </w:r>
            <w:proofErr w:type="spellStart"/>
            <w:r>
              <w:rPr>
                <w:lang w:eastAsia="uk-UA"/>
              </w:rPr>
              <w:t>населення</w:t>
            </w:r>
            <w:proofErr w:type="spellEnd"/>
          </w:p>
        </w:tc>
      </w:tr>
      <w:tr w:rsidR="004F1660" w:rsidTr="004F1660">
        <w:tblPrEx>
          <w:tblBorders>
            <w:top w:val="outset" w:sz="2" w:space="0" w:color="000000"/>
            <w:left w:val="outset" w:sz="2" w:space="0" w:color="000000"/>
            <w:bottom w:val="outset" w:sz="2" w:space="0" w:color="000000"/>
            <w:right w:val="outset" w:sz="2" w:space="0" w:color="000000"/>
            <w:insideH w:val="none" w:sz="0" w:space="0" w:color="auto"/>
            <w:insideV w:val="none" w:sz="0" w:space="0" w:color="auto"/>
          </w:tblBorders>
          <w:tblCellMar>
            <w:top w:w="60" w:type="dxa"/>
            <w:left w:w="60" w:type="dxa"/>
            <w:bottom w:w="60" w:type="dxa"/>
            <w:right w:w="60" w:type="dxa"/>
          </w:tblCellMar>
          <w:tblLook w:val="04A0" w:firstRow="1" w:lastRow="0" w:firstColumn="1" w:lastColumn="0" w:noHBand="0" w:noVBand="1"/>
        </w:tblPrEx>
        <w:tc>
          <w:tcPr>
            <w:tcW w:w="619" w:type="dxa"/>
            <w:gridSpan w:val="3"/>
            <w:tcBorders>
              <w:top w:val="outset" w:sz="6" w:space="0" w:color="000000"/>
              <w:left w:val="outset" w:sz="6" w:space="0" w:color="000000"/>
              <w:bottom w:val="outset" w:sz="6" w:space="0" w:color="000000"/>
              <w:right w:val="single" w:sz="4" w:space="0" w:color="auto"/>
            </w:tcBorders>
            <w:hideMark/>
          </w:tcPr>
          <w:p w:rsidR="004F1660" w:rsidRDefault="004F1660">
            <w:pPr>
              <w:spacing w:line="276" w:lineRule="auto"/>
              <w:jc w:val="center"/>
              <w:rPr>
                <w:lang w:eastAsia="uk-UA"/>
              </w:rPr>
            </w:pPr>
            <w:r>
              <w:rPr>
                <w:lang w:eastAsia="uk-UA"/>
              </w:rPr>
              <w:t>1</w:t>
            </w:r>
          </w:p>
        </w:tc>
        <w:tc>
          <w:tcPr>
            <w:tcW w:w="2970" w:type="dxa"/>
            <w:gridSpan w:val="2"/>
            <w:tcBorders>
              <w:top w:val="outset" w:sz="6" w:space="0" w:color="000000"/>
              <w:left w:val="single" w:sz="4" w:space="0" w:color="auto"/>
              <w:bottom w:val="outset" w:sz="6" w:space="0" w:color="000000"/>
              <w:right w:val="single" w:sz="4" w:space="0" w:color="auto"/>
            </w:tcBorders>
            <w:hideMark/>
          </w:tcPr>
          <w:p w:rsidR="004F1660" w:rsidRDefault="004F1660">
            <w:pPr>
              <w:spacing w:line="276" w:lineRule="auto"/>
              <w:rPr>
                <w:lang w:eastAsia="uk-UA"/>
              </w:rPr>
            </w:pPr>
            <w:proofErr w:type="spellStart"/>
            <w:r>
              <w:rPr>
                <w:lang w:eastAsia="uk-UA"/>
              </w:rPr>
              <w:t>Місцезнаходження</w:t>
            </w:r>
            <w:proofErr w:type="spellEnd"/>
          </w:p>
        </w:tc>
        <w:tc>
          <w:tcPr>
            <w:tcW w:w="6401" w:type="dxa"/>
            <w:gridSpan w:val="2"/>
            <w:tcBorders>
              <w:top w:val="outset" w:sz="6" w:space="0" w:color="000000"/>
              <w:left w:val="single" w:sz="4" w:space="0" w:color="auto"/>
              <w:bottom w:val="outset" w:sz="6" w:space="0" w:color="000000"/>
              <w:right w:val="outset" w:sz="6" w:space="0" w:color="000000"/>
            </w:tcBorders>
            <w:hideMark/>
          </w:tcPr>
          <w:p w:rsidR="004F1660" w:rsidRDefault="004F1660">
            <w:pPr>
              <w:spacing w:line="276" w:lineRule="auto"/>
              <w:rPr>
                <w:lang w:eastAsia="uk-UA"/>
              </w:rPr>
            </w:pPr>
            <w:proofErr w:type="spellStart"/>
            <w:r>
              <w:rPr>
                <w:lang w:eastAsia="uk-UA"/>
              </w:rPr>
              <w:t>вул</w:t>
            </w:r>
            <w:proofErr w:type="spellEnd"/>
            <w:r>
              <w:rPr>
                <w:lang w:eastAsia="uk-UA"/>
              </w:rPr>
              <w:t xml:space="preserve">. </w:t>
            </w:r>
            <w:proofErr w:type="spellStart"/>
            <w:r>
              <w:rPr>
                <w:lang w:eastAsia="uk-UA"/>
              </w:rPr>
              <w:t>Незалежності</w:t>
            </w:r>
            <w:proofErr w:type="spellEnd"/>
            <w:r>
              <w:rPr>
                <w:lang w:eastAsia="uk-UA"/>
              </w:rPr>
              <w:t xml:space="preserve">, 30/1, </w:t>
            </w:r>
            <w:proofErr w:type="spellStart"/>
            <w:r>
              <w:rPr>
                <w:lang w:eastAsia="uk-UA"/>
              </w:rPr>
              <w:t>смт</w:t>
            </w:r>
            <w:proofErr w:type="spellEnd"/>
            <w:r>
              <w:rPr>
                <w:lang w:eastAsia="uk-UA"/>
              </w:rPr>
              <w:t xml:space="preserve">. </w:t>
            </w:r>
            <w:proofErr w:type="spellStart"/>
            <w:r>
              <w:rPr>
                <w:lang w:eastAsia="uk-UA"/>
              </w:rPr>
              <w:t>Нові</w:t>
            </w:r>
            <w:proofErr w:type="spellEnd"/>
            <w:r>
              <w:rPr>
                <w:lang w:eastAsia="uk-UA"/>
              </w:rPr>
              <w:t xml:space="preserve"> </w:t>
            </w:r>
            <w:proofErr w:type="spellStart"/>
            <w:r>
              <w:rPr>
                <w:lang w:eastAsia="uk-UA"/>
              </w:rPr>
              <w:t>Санжари</w:t>
            </w:r>
            <w:proofErr w:type="spellEnd"/>
            <w:r>
              <w:rPr>
                <w:lang w:eastAsia="uk-UA"/>
              </w:rPr>
              <w:t>, 39300</w:t>
            </w:r>
          </w:p>
        </w:tc>
      </w:tr>
      <w:tr w:rsidR="004F1660" w:rsidTr="004F1660">
        <w:tblPrEx>
          <w:tblBorders>
            <w:top w:val="outset" w:sz="2" w:space="0" w:color="000000"/>
            <w:left w:val="outset" w:sz="2" w:space="0" w:color="000000"/>
            <w:bottom w:val="outset" w:sz="2" w:space="0" w:color="000000"/>
            <w:right w:val="outset" w:sz="2" w:space="0" w:color="000000"/>
            <w:insideH w:val="none" w:sz="0" w:space="0" w:color="auto"/>
            <w:insideV w:val="none" w:sz="0" w:space="0" w:color="auto"/>
          </w:tblBorders>
          <w:tblCellMar>
            <w:top w:w="60" w:type="dxa"/>
            <w:left w:w="60" w:type="dxa"/>
            <w:bottom w:w="60" w:type="dxa"/>
            <w:right w:w="60" w:type="dxa"/>
          </w:tblCellMar>
          <w:tblLook w:val="04A0" w:firstRow="1" w:lastRow="0" w:firstColumn="1" w:lastColumn="0" w:noHBand="0" w:noVBand="1"/>
        </w:tblPrEx>
        <w:tc>
          <w:tcPr>
            <w:tcW w:w="619" w:type="dxa"/>
            <w:gridSpan w:val="3"/>
            <w:tcBorders>
              <w:top w:val="outset" w:sz="6" w:space="0" w:color="000000"/>
              <w:left w:val="outset" w:sz="6" w:space="0" w:color="000000"/>
              <w:bottom w:val="outset" w:sz="6" w:space="0" w:color="000000"/>
              <w:right w:val="single" w:sz="4" w:space="0" w:color="auto"/>
            </w:tcBorders>
            <w:hideMark/>
          </w:tcPr>
          <w:p w:rsidR="004F1660" w:rsidRDefault="004F1660">
            <w:pPr>
              <w:spacing w:line="276" w:lineRule="auto"/>
              <w:jc w:val="center"/>
              <w:rPr>
                <w:lang w:eastAsia="uk-UA"/>
              </w:rPr>
            </w:pPr>
            <w:r>
              <w:rPr>
                <w:lang w:eastAsia="uk-UA"/>
              </w:rPr>
              <w:t>2</w:t>
            </w:r>
          </w:p>
        </w:tc>
        <w:tc>
          <w:tcPr>
            <w:tcW w:w="2970" w:type="dxa"/>
            <w:gridSpan w:val="2"/>
            <w:tcBorders>
              <w:top w:val="outset" w:sz="6" w:space="0" w:color="000000"/>
              <w:left w:val="single" w:sz="4" w:space="0" w:color="auto"/>
              <w:bottom w:val="outset" w:sz="6" w:space="0" w:color="000000"/>
              <w:right w:val="single" w:sz="4" w:space="0" w:color="auto"/>
            </w:tcBorders>
            <w:hideMark/>
          </w:tcPr>
          <w:p w:rsidR="004F1660" w:rsidRDefault="004F1660">
            <w:pPr>
              <w:spacing w:line="276" w:lineRule="auto"/>
              <w:rPr>
                <w:lang w:eastAsia="uk-UA"/>
              </w:rPr>
            </w:pPr>
            <w:r>
              <w:rPr>
                <w:lang w:eastAsia="uk-UA"/>
              </w:rPr>
              <w:t xml:space="preserve">Телефон / факс, </w:t>
            </w:r>
            <w:proofErr w:type="spellStart"/>
            <w:r>
              <w:rPr>
                <w:lang w:eastAsia="uk-UA"/>
              </w:rPr>
              <w:t>електронна</w:t>
            </w:r>
            <w:proofErr w:type="spellEnd"/>
            <w:r>
              <w:rPr>
                <w:lang w:eastAsia="uk-UA"/>
              </w:rPr>
              <w:t xml:space="preserve"> адреса, </w:t>
            </w:r>
            <w:proofErr w:type="spellStart"/>
            <w:r>
              <w:rPr>
                <w:lang w:eastAsia="uk-UA"/>
              </w:rPr>
              <w:t>офіційний</w:t>
            </w:r>
            <w:proofErr w:type="spellEnd"/>
            <w:r>
              <w:rPr>
                <w:lang w:eastAsia="uk-UA"/>
              </w:rPr>
              <w:t xml:space="preserve"> та веб-сайт</w:t>
            </w:r>
          </w:p>
        </w:tc>
        <w:tc>
          <w:tcPr>
            <w:tcW w:w="6401" w:type="dxa"/>
            <w:gridSpan w:val="2"/>
            <w:tcBorders>
              <w:top w:val="outset" w:sz="6" w:space="0" w:color="000000"/>
              <w:left w:val="single" w:sz="4" w:space="0" w:color="auto"/>
              <w:bottom w:val="outset" w:sz="6" w:space="0" w:color="000000"/>
              <w:right w:val="outset" w:sz="6" w:space="0" w:color="000000"/>
            </w:tcBorders>
            <w:hideMark/>
          </w:tcPr>
          <w:p w:rsidR="004F1660" w:rsidRDefault="004F1660">
            <w:pPr>
              <w:spacing w:line="276" w:lineRule="auto"/>
              <w:rPr>
                <w:lang w:eastAsia="uk-UA"/>
              </w:rPr>
            </w:pPr>
            <w:r>
              <w:rPr>
                <w:lang w:eastAsia="uk-UA"/>
              </w:rPr>
              <w:t>(05344) 31394</w:t>
            </w:r>
            <w:r w:rsidRPr="004F1660">
              <w:rPr>
                <w:lang w:eastAsia="uk-UA"/>
              </w:rPr>
              <w:t>,</w:t>
            </w:r>
            <w:r>
              <w:rPr>
                <w:lang w:eastAsia="uk-UA"/>
              </w:rPr>
              <w:t xml:space="preserve"> 31174</w:t>
            </w:r>
          </w:p>
          <w:p w:rsidR="004F1660" w:rsidRDefault="004F1660">
            <w:pPr>
              <w:spacing w:line="276" w:lineRule="auto"/>
              <w:jc w:val="both"/>
              <w:rPr>
                <w:lang w:eastAsia="uk-UA"/>
              </w:rPr>
            </w:pPr>
            <w:proofErr w:type="spellStart"/>
            <w:r>
              <w:rPr>
                <w:lang w:eastAsia="uk-UA"/>
              </w:rPr>
              <w:t>електронна</w:t>
            </w:r>
            <w:proofErr w:type="spellEnd"/>
            <w:r>
              <w:rPr>
                <w:lang w:eastAsia="uk-UA"/>
              </w:rPr>
              <w:t xml:space="preserve"> адреса: </w:t>
            </w:r>
            <w:r>
              <w:rPr>
                <w:lang w:val="en-US" w:eastAsia="uk-UA"/>
              </w:rPr>
              <w:t>ns</w:t>
            </w:r>
            <w:r>
              <w:rPr>
                <w:lang w:eastAsia="uk-UA"/>
              </w:rPr>
              <w:t xml:space="preserve"> </w:t>
            </w:r>
            <w:proofErr w:type="spellStart"/>
            <w:r>
              <w:rPr>
                <w:lang w:val="en-US" w:eastAsia="uk-UA"/>
              </w:rPr>
              <w:t>uszn</w:t>
            </w:r>
            <w:proofErr w:type="spellEnd"/>
            <w:r>
              <w:rPr>
                <w:lang w:eastAsia="uk-UA"/>
              </w:rPr>
              <w:t>@</w:t>
            </w:r>
            <w:proofErr w:type="spellStart"/>
            <w:r>
              <w:rPr>
                <w:lang w:val="en-US" w:eastAsia="uk-UA"/>
              </w:rPr>
              <w:t>adm</w:t>
            </w:r>
            <w:proofErr w:type="spellEnd"/>
            <w:r>
              <w:rPr>
                <w:lang w:eastAsia="uk-UA"/>
              </w:rPr>
              <w:t>-</w:t>
            </w:r>
            <w:proofErr w:type="spellStart"/>
            <w:r>
              <w:rPr>
                <w:lang w:val="en-US" w:eastAsia="uk-UA"/>
              </w:rPr>
              <w:t>pl</w:t>
            </w:r>
            <w:proofErr w:type="spellEnd"/>
            <w:r>
              <w:rPr>
                <w:lang w:eastAsia="uk-UA"/>
              </w:rPr>
              <w:t>.</w:t>
            </w:r>
            <w:proofErr w:type="spellStart"/>
            <w:r>
              <w:rPr>
                <w:lang w:val="en-US" w:eastAsia="uk-UA"/>
              </w:rPr>
              <w:t>gov</w:t>
            </w:r>
            <w:proofErr w:type="spellEnd"/>
            <w:r>
              <w:rPr>
                <w:lang w:eastAsia="uk-UA"/>
              </w:rPr>
              <w:t>.</w:t>
            </w:r>
            <w:proofErr w:type="spellStart"/>
            <w:r>
              <w:rPr>
                <w:lang w:val="en-US" w:eastAsia="uk-UA"/>
              </w:rPr>
              <w:t>ua</w:t>
            </w:r>
            <w:proofErr w:type="spellEnd"/>
          </w:p>
        </w:tc>
      </w:tr>
      <w:tr w:rsidR="004F1660" w:rsidTr="004F1660">
        <w:tblPrEx>
          <w:tblBorders>
            <w:top w:val="outset" w:sz="2" w:space="0" w:color="000000"/>
            <w:left w:val="outset" w:sz="2" w:space="0" w:color="000000"/>
            <w:bottom w:val="outset" w:sz="2" w:space="0" w:color="000000"/>
            <w:right w:val="outset" w:sz="2" w:space="0" w:color="000000"/>
            <w:insideH w:val="none" w:sz="0" w:space="0" w:color="auto"/>
            <w:insideV w:val="none" w:sz="0" w:space="0" w:color="auto"/>
          </w:tblBorders>
          <w:tblCellMar>
            <w:top w:w="60" w:type="dxa"/>
            <w:left w:w="60" w:type="dxa"/>
            <w:bottom w:w="60" w:type="dxa"/>
            <w:right w:w="60" w:type="dxa"/>
          </w:tblCellMar>
          <w:tblLook w:val="04A0" w:firstRow="1" w:lastRow="0" w:firstColumn="1" w:lastColumn="0" w:noHBand="0" w:noVBand="1"/>
        </w:tblPrEx>
        <w:tc>
          <w:tcPr>
            <w:tcW w:w="9990" w:type="dxa"/>
            <w:gridSpan w:val="7"/>
            <w:tcBorders>
              <w:top w:val="outset" w:sz="6" w:space="0" w:color="000000"/>
              <w:left w:val="outset" w:sz="6" w:space="0" w:color="000000"/>
              <w:bottom w:val="outset" w:sz="6" w:space="0" w:color="000000"/>
              <w:right w:val="outset" w:sz="6" w:space="0" w:color="000000"/>
            </w:tcBorders>
            <w:hideMark/>
          </w:tcPr>
          <w:p w:rsidR="004F1660" w:rsidRDefault="004F1660">
            <w:pPr>
              <w:spacing w:line="276" w:lineRule="auto"/>
              <w:jc w:val="center"/>
              <w:rPr>
                <w:lang w:eastAsia="uk-UA"/>
              </w:rPr>
            </w:pPr>
            <w:proofErr w:type="spellStart"/>
            <w:r>
              <w:rPr>
                <w:lang w:eastAsia="uk-UA"/>
              </w:rPr>
              <w:t>Відділ</w:t>
            </w:r>
            <w:proofErr w:type="spellEnd"/>
            <w:r>
              <w:rPr>
                <w:lang w:eastAsia="uk-UA"/>
              </w:rPr>
              <w:t xml:space="preserve"> № 8 з </w:t>
            </w:r>
            <w:proofErr w:type="spellStart"/>
            <w:r>
              <w:rPr>
                <w:lang w:eastAsia="uk-UA"/>
              </w:rPr>
              <w:t>питань</w:t>
            </w:r>
            <w:proofErr w:type="spellEnd"/>
            <w:r>
              <w:rPr>
                <w:lang w:eastAsia="uk-UA"/>
              </w:rPr>
              <w:t xml:space="preserve"> </w:t>
            </w:r>
            <w:proofErr w:type="spellStart"/>
            <w:r>
              <w:rPr>
                <w:lang w:eastAsia="uk-UA"/>
              </w:rPr>
              <w:t>призначення</w:t>
            </w:r>
            <w:proofErr w:type="spellEnd"/>
            <w:r>
              <w:rPr>
                <w:lang w:eastAsia="uk-UA"/>
              </w:rPr>
              <w:t xml:space="preserve"> та </w:t>
            </w:r>
            <w:proofErr w:type="spellStart"/>
            <w:r>
              <w:rPr>
                <w:lang w:eastAsia="uk-UA"/>
              </w:rPr>
              <w:t>виплати</w:t>
            </w:r>
            <w:proofErr w:type="spellEnd"/>
            <w:r>
              <w:rPr>
                <w:lang w:eastAsia="uk-UA"/>
              </w:rPr>
              <w:t xml:space="preserve"> </w:t>
            </w:r>
            <w:proofErr w:type="spellStart"/>
            <w:r>
              <w:rPr>
                <w:lang w:eastAsia="uk-UA"/>
              </w:rPr>
              <w:t>державної</w:t>
            </w:r>
            <w:proofErr w:type="spellEnd"/>
            <w:r>
              <w:rPr>
                <w:lang w:eastAsia="uk-UA"/>
              </w:rPr>
              <w:t xml:space="preserve"> </w:t>
            </w:r>
            <w:proofErr w:type="spellStart"/>
            <w:r>
              <w:rPr>
                <w:lang w:eastAsia="uk-UA"/>
              </w:rPr>
              <w:t>соціальної</w:t>
            </w:r>
            <w:proofErr w:type="spellEnd"/>
            <w:r>
              <w:rPr>
                <w:lang w:eastAsia="uk-UA"/>
              </w:rPr>
              <w:t xml:space="preserve"> </w:t>
            </w:r>
            <w:proofErr w:type="spellStart"/>
            <w:r>
              <w:rPr>
                <w:lang w:eastAsia="uk-UA"/>
              </w:rPr>
              <w:t>допомоги</w:t>
            </w:r>
            <w:proofErr w:type="spellEnd"/>
            <w:r>
              <w:rPr>
                <w:lang w:eastAsia="uk-UA"/>
              </w:rPr>
              <w:t xml:space="preserve"> та </w:t>
            </w:r>
            <w:proofErr w:type="spellStart"/>
            <w:r>
              <w:rPr>
                <w:lang w:eastAsia="uk-UA"/>
              </w:rPr>
              <w:t>надання</w:t>
            </w:r>
            <w:proofErr w:type="spellEnd"/>
            <w:r>
              <w:rPr>
                <w:lang w:eastAsia="uk-UA"/>
              </w:rPr>
              <w:t xml:space="preserve"> </w:t>
            </w:r>
            <w:proofErr w:type="spellStart"/>
            <w:r>
              <w:rPr>
                <w:lang w:eastAsia="uk-UA"/>
              </w:rPr>
              <w:t>інших</w:t>
            </w:r>
            <w:proofErr w:type="spellEnd"/>
            <w:r>
              <w:rPr>
                <w:lang w:eastAsia="uk-UA"/>
              </w:rPr>
              <w:t xml:space="preserve"> </w:t>
            </w:r>
            <w:proofErr w:type="spellStart"/>
            <w:r>
              <w:rPr>
                <w:lang w:eastAsia="uk-UA"/>
              </w:rPr>
              <w:t>видів</w:t>
            </w:r>
            <w:proofErr w:type="spellEnd"/>
            <w:r>
              <w:rPr>
                <w:lang w:eastAsia="uk-UA"/>
              </w:rPr>
              <w:t xml:space="preserve"> </w:t>
            </w:r>
            <w:proofErr w:type="spellStart"/>
            <w:r>
              <w:rPr>
                <w:lang w:eastAsia="uk-UA"/>
              </w:rPr>
              <w:t>соціальної</w:t>
            </w:r>
            <w:proofErr w:type="spellEnd"/>
            <w:r>
              <w:rPr>
                <w:lang w:eastAsia="uk-UA"/>
              </w:rPr>
              <w:t xml:space="preserve"> </w:t>
            </w:r>
            <w:proofErr w:type="spellStart"/>
            <w:r>
              <w:rPr>
                <w:lang w:eastAsia="uk-UA"/>
              </w:rPr>
              <w:t>підтримки</w:t>
            </w:r>
            <w:proofErr w:type="spellEnd"/>
            <w:r>
              <w:rPr>
                <w:lang w:eastAsia="uk-UA"/>
              </w:rPr>
              <w:t xml:space="preserve"> </w:t>
            </w:r>
            <w:proofErr w:type="spellStart"/>
            <w:r>
              <w:rPr>
                <w:lang w:eastAsia="uk-UA"/>
              </w:rPr>
              <w:t>населення</w:t>
            </w:r>
            <w:proofErr w:type="spellEnd"/>
          </w:p>
        </w:tc>
      </w:tr>
      <w:tr w:rsidR="004F1660" w:rsidTr="004F1660">
        <w:tblPrEx>
          <w:tblBorders>
            <w:top w:val="outset" w:sz="2" w:space="0" w:color="000000"/>
            <w:left w:val="outset" w:sz="2" w:space="0" w:color="000000"/>
            <w:bottom w:val="outset" w:sz="2" w:space="0" w:color="000000"/>
            <w:right w:val="outset" w:sz="2" w:space="0" w:color="000000"/>
            <w:insideH w:val="none" w:sz="0" w:space="0" w:color="auto"/>
            <w:insideV w:val="none" w:sz="0" w:space="0" w:color="auto"/>
          </w:tblBorders>
          <w:tblCellMar>
            <w:top w:w="60" w:type="dxa"/>
            <w:left w:w="60" w:type="dxa"/>
            <w:bottom w:w="60" w:type="dxa"/>
            <w:right w:w="60" w:type="dxa"/>
          </w:tblCellMar>
          <w:tblLook w:val="04A0" w:firstRow="1" w:lastRow="0" w:firstColumn="1" w:lastColumn="0" w:noHBand="0" w:noVBand="1"/>
        </w:tblPrEx>
        <w:tc>
          <w:tcPr>
            <w:tcW w:w="619" w:type="dxa"/>
            <w:gridSpan w:val="3"/>
            <w:tcBorders>
              <w:top w:val="outset" w:sz="6" w:space="0" w:color="000000"/>
              <w:left w:val="outset" w:sz="6" w:space="0" w:color="000000"/>
              <w:bottom w:val="outset" w:sz="6" w:space="0" w:color="000000"/>
              <w:right w:val="single" w:sz="4" w:space="0" w:color="auto"/>
            </w:tcBorders>
            <w:hideMark/>
          </w:tcPr>
          <w:p w:rsidR="004F1660" w:rsidRDefault="004F1660">
            <w:pPr>
              <w:spacing w:line="276" w:lineRule="auto"/>
              <w:jc w:val="center"/>
              <w:rPr>
                <w:lang w:eastAsia="uk-UA"/>
              </w:rPr>
            </w:pPr>
            <w:r>
              <w:rPr>
                <w:lang w:eastAsia="uk-UA"/>
              </w:rPr>
              <w:t>1</w:t>
            </w:r>
          </w:p>
        </w:tc>
        <w:tc>
          <w:tcPr>
            <w:tcW w:w="2970" w:type="dxa"/>
            <w:gridSpan w:val="2"/>
            <w:tcBorders>
              <w:top w:val="outset" w:sz="6" w:space="0" w:color="000000"/>
              <w:left w:val="single" w:sz="4" w:space="0" w:color="auto"/>
              <w:bottom w:val="outset" w:sz="6" w:space="0" w:color="000000"/>
              <w:right w:val="single" w:sz="4" w:space="0" w:color="auto"/>
            </w:tcBorders>
            <w:hideMark/>
          </w:tcPr>
          <w:p w:rsidR="004F1660" w:rsidRDefault="004F1660">
            <w:pPr>
              <w:spacing w:line="276" w:lineRule="auto"/>
              <w:rPr>
                <w:lang w:eastAsia="uk-UA"/>
              </w:rPr>
            </w:pPr>
            <w:proofErr w:type="spellStart"/>
            <w:r>
              <w:rPr>
                <w:lang w:eastAsia="uk-UA"/>
              </w:rPr>
              <w:t>Місцезнаходження</w:t>
            </w:r>
            <w:proofErr w:type="spellEnd"/>
          </w:p>
        </w:tc>
        <w:tc>
          <w:tcPr>
            <w:tcW w:w="6401" w:type="dxa"/>
            <w:gridSpan w:val="2"/>
            <w:tcBorders>
              <w:top w:val="outset" w:sz="6" w:space="0" w:color="000000"/>
              <w:left w:val="single" w:sz="4" w:space="0" w:color="auto"/>
              <w:bottom w:val="outset" w:sz="6" w:space="0" w:color="000000"/>
              <w:right w:val="outset" w:sz="6" w:space="0" w:color="000000"/>
            </w:tcBorders>
            <w:hideMark/>
          </w:tcPr>
          <w:p w:rsidR="004F1660" w:rsidRDefault="004F1660">
            <w:pPr>
              <w:spacing w:line="276" w:lineRule="auto"/>
              <w:rPr>
                <w:lang w:eastAsia="uk-UA"/>
              </w:rPr>
            </w:pPr>
            <w:proofErr w:type="spellStart"/>
            <w:r>
              <w:rPr>
                <w:lang w:eastAsia="uk-UA"/>
              </w:rPr>
              <w:t>вул</w:t>
            </w:r>
            <w:proofErr w:type="spellEnd"/>
            <w:r>
              <w:rPr>
                <w:lang w:eastAsia="uk-UA"/>
              </w:rPr>
              <w:t xml:space="preserve">. </w:t>
            </w:r>
            <w:proofErr w:type="spellStart"/>
            <w:r>
              <w:rPr>
                <w:lang w:eastAsia="uk-UA"/>
              </w:rPr>
              <w:t>Шевченка</w:t>
            </w:r>
            <w:proofErr w:type="spellEnd"/>
            <w:r>
              <w:rPr>
                <w:lang w:eastAsia="uk-UA"/>
              </w:rPr>
              <w:t xml:space="preserve">, 3, м. </w:t>
            </w:r>
            <w:proofErr w:type="spellStart"/>
            <w:r>
              <w:rPr>
                <w:lang w:eastAsia="uk-UA"/>
              </w:rPr>
              <w:t>Решетилівка</w:t>
            </w:r>
            <w:proofErr w:type="spellEnd"/>
            <w:r>
              <w:rPr>
                <w:lang w:eastAsia="uk-UA"/>
              </w:rPr>
              <w:t>, 38400</w:t>
            </w:r>
          </w:p>
        </w:tc>
      </w:tr>
      <w:tr w:rsidR="004F1660" w:rsidTr="004F1660">
        <w:tblPrEx>
          <w:tblBorders>
            <w:top w:val="outset" w:sz="2" w:space="0" w:color="000000"/>
            <w:left w:val="outset" w:sz="2" w:space="0" w:color="000000"/>
            <w:bottom w:val="outset" w:sz="2" w:space="0" w:color="000000"/>
            <w:right w:val="outset" w:sz="2" w:space="0" w:color="000000"/>
            <w:insideH w:val="none" w:sz="0" w:space="0" w:color="auto"/>
            <w:insideV w:val="none" w:sz="0" w:space="0" w:color="auto"/>
          </w:tblBorders>
          <w:tblCellMar>
            <w:top w:w="60" w:type="dxa"/>
            <w:left w:w="60" w:type="dxa"/>
            <w:bottom w:w="60" w:type="dxa"/>
            <w:right w:w="60" w:type="dxa"/>
          </w:tblCellMar>
          <w:tblLook w:val="04A0" w:firstRow="1" w:lastRow="0" w:firstColumn="1" w:lastColumn="0" w:noHBand="0" w:noVBand="1"/>
        </w:tblPrEx>
        <w:tc>
          <w:tcPr>
            <w:tcW w:w="619" w:type="dxa"/>
            <w:gridSpan w:val="3"/>
            <w:tcBorders>
              <w:top w:val="outset" w:sz="6" w:space="0" w:color="000000"/>
              <w:left w:val="outset" w:sz="6" w:space="0" w:color="000000"/>
              <w:bottom w:val="outset" w:sz="6" w:space="0" w:color="000000"/>
              <w:right w:val="single" w:sz="4" w:space="0" w:color="auto"/>
            </w:tcBorders>
            <w:hideMark/>
          </w:tcPr>
          <w:p w:rsidR="004F1660" w:rsidRDefault="004F1660">
            <w:pPr>
              <w:spacing w:line="276" w:lineRule="auto"/>
              <w:jc w:val="center"/>
              <w:rPr>
                <w:lang w:eastAsia="uk-UA"/>
              </w:rPr>
            </w:pPr>
            <w:r>
              <w:rPr>
                <w:lang w:eastAsia="uk-UA"/>
              </w:rPr>
              <w:t>2</w:t>
            </w:r>
          </w:p>
        </w:tc>
        <w:tc>
          <w:tcPr>
            <w:tcW w:w="2970" w:type="dxa"/>
            <w:gridSpan w:val="2"/>
            <w:tcBorders>
              <w:top w:val="outset" w:sz="6" w:space="0" w:color="000000"/>
              <w:left w:val="single" w:sz="4" w:space="0" w:color="auto"/>
              <w:bottom w:val="outset" w:sz="6" w:space="0" w:color="000000"/>
              <w:right w:val="single" w:sz="4" w:space="0" w:color="auto"/>
            </w:tcBorders>
            <w:hideMark/>
          </w:tcPr>
          <w:p w:rsidR="004F1660" w:rsidRDefault="004F1660">
            <w:pPr>
              <w:spacing w:line="276" w:lineRule="auto"/>
              <w:rPr>
                <w:lang w:eastAsia="uk-UA"/>
              </w:rPr>
            </w:pPr>
            <w:r>
              <w:rPr>
                <w:lang w:eastAsia="uk-UA"/>
              </w:rPr>
              <w:t xml:space="preserve">Телефон / факс, </w:t>
            </w:r>
            <w:proofErr w:type="spellStart"/>
            <w:r>
              <w:rPr>
                <w:lang w:eastAsia="uk-UA"/>
              </w:rPr>
              <w:t>електронна</w:t>
            </w:r>
            <w:proofErr w:type="spellEnd"/>
            <w:r>
              <w:rPr>
                <w:lang w:eastAsia="uk-UA"/>
              </w:rPr>
              <w:t xml:space="preserve"> адреса, </w:t>
            </w:r>
            <w:proofErr w:type="spellStart"/>
            <w:r>
              <w:rPr>
                <w:lang w:eastAsia="uk-UA"/>
              </w:rPr>
              <w:t>офіційний</w:t>
            </w:r>
            <w:proofErr w:type="spellEnd"/>
            <w:r>
              <w:rPr>
                <w:lang w:eastAsia="uk-UA"/>
              </w:rPr>
              <w:t xml:space="preserve"> та веб-сайт</w:t>
            </w:r>
          </w:p>
        </w:tc>
        <w:tc>
          <w:tcPr>
            <w:tcW w:w="6401" w:type="dxa"/>
            <w:gridSpan w:val="2"/>
            <w:tcBorders>
              <w:top w:val="outset" w:sz="6" w:space="0" w:color="000000"/>
              <w:left w:val="single" w:sz="4" w:space="0" w:color="auto"/>
              <w:bottom w:val="outset" w:sz="6" w:space="0" w:color="000000"/>
              <w:right w:val="outset" w:sz="6" w:space="0" w:color="000000"/>
            </w:tcBorders>
            <w:hideMark/>
          </w:tcPr>
          <w:p w:rsidR="004F1660" w:rsidRDefault="004F1660">
            <w:pPr>
              <w:spacing w:line="276" w:lineRule="auto"/>
              <w:rPr>
                <w:lang w:eastAsia="uk-UA"/>
              </w:rPr>
            </w:pPr>
            <w:r>
              <w:rPr>
                <w:lang w:eastAsia="uk-UA"/>
              </w:rPr>
              <w:t xml:space="preserve">(05363) 21991, 21074 </w:t>
            </w:r>
          </w:p>
          <w:p w:rsidR="004F1660" w:rsidRDefault="004F1660">
            <w:pPr>
              <w:spacing w:line="276" w:lineRule="auto"/>
              <w:jc w:val="both"/>
              <w:rPr>
                <w:lang w:eastAsia="uk-UA"/>
              </w:rPr>
            </w:pPr>
            <w:proofErr w:type="spellStart"/>
            <w:r>
              <w:rPr>
                <w:lang w:eastAsia="uk-UA"/>
              </w:rPr>
              <w:t>електронна</w:t>
            </w:r>
            <w:proofErr w:type="spellEnd"/>
            <w:r>
              <w:rPr>
                <w:lang w:eastAsia="uk-UA"/>
              </w:rPr>
              <w:t xml:space="preserve"> адреса: 38400@</w:t>
            </w:r>
            <w:proofErr w:type="spellStart"/>
            <w:r>
              <w:rPr>
                <w:lang w:val="en-US" w:eastAsia="uk-UA"/>
              </w:rPr>
              <w:t>adm</w:t>
            </w:r>
            <w:proofErr w:type="spellEnd"/>
            <w:r>
              <w:rPr>
                <w:lang w:eastAsia="uk-UA"/>
              </w:rPr>
              <w:t>-</w:t>
            </w:r>
            <w:proofErr w:type="spellStart"/>
            <w:r>
              <w:rPr>
                <w:lang w:val="en-US" w:eastAsia="uk-UA"/>
              </w:rPr>
              <w:t>pl</w:t>
            </w:r>
            <w:proofErr w:type="spellEnd"/>
            <w:r>
              <w:rPr>
                <w:lang w:eastAsia="uk-UA"/>
              </w:rPr>
              <w:t>.</w:t>
            </w:r>
            <w:proofErr w:type="spellStart"/>
            <w:r>
              <w:rPr>
                <w:lang w:val="en-US" w:eastAsia="uk-UA"/>
              </w:rPr>
              <w:t>gov</w:t>
            </w:r>
            <w:proofErr w:type="spellEnd"/>
            <w:r>
              <w:rPr>
                <w:lang w:eastAsia="uk-UA"/>
              </w:rPr>
              <w:t>.</w:t>
            </w:r>
            <w:proofErr w:type="spellStart"/>
            <w:r>
              <w:rPr>
                <w:lang w:val="en-US" w:eastAsia="uk-UA"/>
              </w:rPr>
              <w:t>ua</w:t>
            </w:r>
            <w:proofErr w:type="spellEnd"/>
          </w:p>
        </w:tc>
      </w:tr>
      <w:tr w:rsidR="004F1660" w:rsidTr="004F1660">
        <w:tblPrEx>
          <w:tblBorders>
            <w:top w:val="outset" w:sz="2" w:space="0" w:color="000000"/>
            <w:left w:val="outset" w:sz="2" w:space="0" w:color="000000"/>
            <w:bottom w:val="outset" w:sz="2" w:space="0" w:color="000000"/>
            <w:right w:val="outset" w:sz="2" w:space="0" w:color="000000"/>
            <w:insideH w:val="none" w:sz="0" w:space="0" w:color="auto"/>
            <w:insideV w:val="none" w:sz="0" w:space="0" w:color="auto"/>
          </w:tblBorders>
          <w:tblCellMar>
            <w:top w:w="60" w:type="dxa"/>
            <w:left w:w="60" w:type="dxa"/>
            <w:bottom w:w="60" w:type="dxa"/>
            <w:right w:w="60" w:type="dxa"/>
          </w:tblCellMar>
          <w:tblLook w:val="04A0" w:firstRow="1" w:lastRow="0" w:firstColumn="1" w:lastColumn="0" w:noHBand="0" w:noVBand="1"/>
        </w:tblPrEx>
        <w:tc>
          <w:tcPr>
            <w:tcW w:w="9990" w:type="dxa"/>
            <w:gridSpan w:val="7"/>
            <w:tcBorders>
              <w:top w:val="outset" w:sz="6" w:space="0" w:color="000000"/>
              <w:left w:val="outset" w:sz="6" w:space="0" w:color="000000"/>
              <w:bottom w:val="outset" w:sz="6" w:space="0" w:color="000000"/>
              <w:right w:val="outset" w:sz="6" w:space="0" w:color="000000"/>
            </w:tcBorders>
            <w:hideMark/>
          </w:tcPr>
          <w:p w:rsidR="004F1660" w:rsidRDefault="004F1660">
            <w:pPr>
              <w:spacing w:line="276" w:lineRule="auto"/>
              <w:jc w:val="center"/>
              <w:rPr>
                <w:lang w:eastAsia="uk-UA"/>
              </w:rPr>
            </w:pPr>
            <w:proofErr w:type="spellStart"/>
            <w:r>
              <w:rPr>
                <w:lang w:eastAsia="uk-UA"/>
              </w:rPr>
              <w:t>Відділ</w:t>
            </w:r>
            <w:proofErr w:type="spellEnd"/>
            <w:r>
              <w:rPr>
                <w:lang w:eastAsia="uk-UA"/>
              </w:rPr>
              <w:t xml:space="preserve"> № 9 з </w:t>
            </w:r>
            <w:proofErr w:type="spellStart"/>
            <w:r>
              <w:rPr>
                <w:lang w:eastAsia="uk-UA"/>
              </w:rPr>
              <w:t>питань</w:t>
            </w:r>
            <w:proofErr w:type="spellEnd"/>
            <w:r>
              <w:rPr>
                <w:lang w:eastAsia="uk-UA"/>
              </w:rPr>
              <w:t xml:space="preserve"> </w:t>
            </w:r>
            <w:proofErr w:type="spellStart"/>
            <w:r>
              <w:rPr>
                <w:lang w:eastAsia="uk-UA"/>
              </w:rPr>
              <w:t>призначення</w:t>
            </w:r>
            <w:proofErr w:type="spellEnd"/>
            <w:r>
              <w:rPr>
                <w:lang w:eastAsia="uk-UA"/>
              </w:rPr>
              <w:t xml:space="preserve"> та </w:t>
            </w:r>
            <w:proofErr w:type="spellStart"/>
            <w:r>
              <w:rPr>
                <w:lang w:eastAsia="uk-UA"/>
              </w:rPr>
              <w:t>виплати</w:t>
            </w:r>
            <w:proofErr w:type="spellEnd"/>
            <w:r>
              <w:rPr>
                <w:lang w:eastAsia="uk-UA"/>
              </w:rPr>
              <w:t xml:space="preserve"> </w:t>
            </w:r>
            <w:proofErr w:type="spellStart"/>
            <w:r>
              <w:rPr>
                <w:lang w:eastAsia="uk-UA"/>
              </w:rPr>
              <w:t>державної</w:t>
            </w:r>
            <w:proofErr w:type="spellEnd"/>
            <w:r>
              <w:rPr>
                <w:lang w:eastAsia="uk-UA"/>
              </w:rPr>
              <w:t xml:space="preserve"> </w:t>
            </w:r>
            <w:proofErr w:type="spellStart"/>
            <w:r>
              <w:rPr>
                <w:lang w:eastAsia="uk-UA"/>
              </w:rPr>
              <w:t>соціальної</w:t>
            </w:r>
            <w:proofErr w:type="spellEnd"/>
            <w:r>
              <w:rPr>
                <w:lang w:eastAsia="uk-UA"/>
              </w:rPr>
              <w:t xml:space="preserve"> </w:t>
            </w:r>
            <w:proofErr w:type="spellStart"/>
            <w:r>
              <w:rPr>
                <w:lang w:eastAsia="uk-UA"/>
              </w:rPr>
              <w:t>допомоги</w:t>
            </w:r>
            <w:proofErr w:type="spellEnd"/>
            <w:r>
              <w:rPr>
                <w:lang w:eastAsia="uk-UA"/>
              </w:rPr>
              <w:t xml:space="preserve"> та </w:t>
            </w:r>
            <w:proofErr w:type="spellStart"/>
            <w:r>
              <w:rPr>
                <w:lang w:eastAsia="uk-UA"/>
              </w:rPr>
              <w:t>надання</w:t>
            </w:r>
            <w:proofErr w:type="spellEnd"/>
            <w:r>
              <w:rPr>
                <w:lang w:eastAsia="uk-UA"/>
              </w:rPr>
              <w:t xml:space="preserve"> </w:t>
            </w:r>
            <w:proofErr w:type="spellStart"/>
            <w:r>
              <w:rPr>
                <w:lang w:eastAsia="uk-UA"/>
              </w:rPr>
              <w:t>інших</w:t>
            </w:r>
            <w:proofErr w:type="spellEnd"/>
            <w:r>
              <w:rPr>
                <w:lang w:eastAsia="uk-UA"/>
              </w:rPr>
              <w:t xml:space="preserve"> </w:t>
            </w:r>
            <w:proofErr w:type="spellStart"/>
            <w:r>
              <w:rPr>
                <w:lang w:eastAsia="uk-UA"/>
              </w:rPr>
              <w:t>видів</w:t>
            </w:r>
            <w:proofErr w:type="spellEnd"/>
            <w:r>
              <w:rPr>
                <w:lang w:eastAsia="uk-UA"/>
              </w:rPr>
              <w:t xml:space="preserve"> </w:t>
            </w:r>
            <w:proofErr w:type="spellStart"/>
            <w:r>
              <w:rPr>
                <w:lang w:eastAsia="uk-UA"/>
              </w:rPr>
              <w:t>соціальної</w:t>
            </w:r>
            <w:proofErr w:type="spellEnd"/>
            <w:r>
              <w:rPr>
                <w:lang w:eastAsia="uk-UA"/>
              </w:rPr>
              <w:t xml:space="preserve"> </w:t>
            </w:r>
            <w:proofErr w:type="spellStart"/>
            <w:r>
              <w:rPr>
                <w:lang w:eastAsia="uk-UA"/>
              </w:rPr>
              <w:t>підтримки</w:t>
            </w:r>
            <w:proofErr w:type="spellEnd"/>
            <w:r>
              <w:rPr>
                <w:lang w:eastAsia="uk-UA"/>
              </w:rPr>
              <w:t xml:space="preserve"> </w:t>
            </w:r>
            <w:proofErr w:type="spellStart"/>
            <w:r>
              <w:rPr>
                <w:lang w:eastAsia="uk-UA"/>
              </w:rPr>
              <w:t>населення</w:t>
            </w:r>
            <w:proofErr w:type="spellEnd"/>
          </w:p>
        </w:tc>
      </w:tr>
      <w:tr w:rsidR="004F1660" w:rsidTr="004F1660">
        <w:tblPrEx>
          <w:tblBorders>
            <w:top w:val="outset" w:sz="2" w:space="0" w:color="000000"/>
            <w:left w:val="outset" w:sz="2" w:space="0" w:color="000000"/>
            <w:bottom w:val="outset" w:sz="2" w:space="0" w:color="000000"/>
            <w:right w:val="outset" w:sz="2" w:space="0" w:color="000000"/>
            <w:insideH w:val="none" w:sz="0" w:space="0" w:color="auto"/>
            <w:insideV w:val="none" w:sz="0" w:space="0" w:color="auto"/>
          </w:tblBorders>
          <w:tblCellMar>
            <w:top w:w="60" w:type="dxa"/>
            <w:left w:w="60" w:type="dxa"/>
            <w:bottom w:w="60" w:type="dxa"/>
            <w:right w:w="60" w:type="dxa"/>
          </w:tblCellMar>
          <w:tblLook w:val="04A0" w:firstRow="1" w:lastRow="0" w:firstColumn="1" w:lastColumn="0" w:noHBand="0" w:noVBand="1"/>
        </w:tblPrEx>
        <w:tc>
          <w:tcPr>
            <w:tcW w:w="619" w:type="dxa"/>
            <w:gridSpan w:val="3"/>
            <w:tcBorders>
              <w:top w:val="outset" w:sz="6" w:space="0" w:color="000000"/>
              <w:left w:val="outset" w:sz="6" w:space="0" w:color="000000"/>
              <w:bottom w:val="outset" w:sz="6" w:space="0" w:color="000000"/>
              <w:right w:val="single" w:sz="4" w:space="0" w:color="auto"/>
            </w:tcBorders>
            <w:hideMark/>
          </w:tcPr>
          <w:p w:rsidR="004F1660" w:rsidRDefault="004F1660">
            <w:pPr>
              <w:spacing w:line="276" w:lineRule="auto"/>
              <w:jc w:val="center"/>
              <w:rPr>
                <w:lang w:eastAsia="uk-UA"/>
              </w:rPr>
            </w:pPr>
            <w:r>
              <w:rPr>
                <w:lang w:eastAsia="uk-UA"/>
              </w:rPr>
              <w:t>1</w:t>
            </w:r>
          </w:p>
        </w:tc>
        <w:tc>
          <w:tcPr>
            <w:tcW w:w="2970" w:type="dxa"/>
            <w:gridSpan w:val="2"/>
            <w:tcBorders>
              <w:top w:val="outset" w:sz="6" w:space="0" w:color="000000"/>
              <w:left w:val="single" w:sz="4" w:space="0" w:color="auto"/>
              <w:bottom w:val="outset" w:sz="6" w:space="0" w:color="000000"/>
              <w:right w:val="single" w:sz="4" w:space="0" w:color="auto"/>
            </w:tcBorders>
            <w:hideMark/>
          </w:tcPr>
          <w:p w:rsidR="004F1660" w:rsidRDefault="004F1660">
            <w:pPr>
              <w:spacing w:line="276" w:lineRule="auto"/>
              <w:rPr>
                <w:lang w:eastAsia="uk-UA"/>
              </w:rPr>
            </w:pPr>
            <w:proofErr w:type="spellStart"/>
            <w:r>
              <w:rPr>
                <w:lang w:eastAsia="uk-UA"/>
              </w:rPr>
              <w:t>Місцезнаходження</w:t>
            </w:r>
            <w:proofErr w:type="spellEnd"/>
          </w:p>
        </w:tc>
        <w:tc>
          <w:tcPr>
            <w:tcW w:w="6401" w:type="dxa"/>
            <w:gridSpan w:val="2"/>
            <w:tcBorders>
              <w:top w:val="outset" w:sz="6" w:space="0" w:color="000000"/>
              <w:left w:val="single" w:sz="4" w:space="0" w:color="auto"/>
              <w:bottom w:val="outset" w:sz="6" w:space="0" w:color="000000"/>
              <w:right w:val="outset" w:sz="6" w:space="0" w:color="000000"/>
            </w:tcBorders>
            <w:hideMark/>
          </w:tcPr>
          <w:p w:rsidR="004F1660" w:rsidRDefault="003B5E54">
            <w:pPr>
              <w:spacing w:line="276" w:lineRule="auto"/>
              <w:rPr>
                <w:lang w:eastAsia="uk-UA"/>
              </w:rPr>
            </w:pPr>
            <w:proofErr w:type="spellStart"/>
            <w:r>
              <w:rPr>
                <w:lang w:eastAsia="uk-UA"/>
              </w:rPr>
              <w:t>вул</w:t>
            </w:r>
            <w:proofErr w:type="spellEnd"/>
            <w:r>
              <w:rPr>
                <w:lang w:eastAsia="uk-UA"/>
              </w:rPr>
              <w:t xml:space="preserve">. Центральна, </w:t>
            </w:r>
            <w:r>
              <w:rPr>
                <w:lang w:val="en-US" w:eastAsia="uk-UA"/>
              </w:rPr>
              <w:t>4</w:t>
            </w:r>
            <w:r w:rsidR="004F1660">
              <w:rPr>
                <w:lang w:eastAsia="uk-UA"/>
              </w:rPr>
              <w:t xml:space="preserve">, </w:t>
            </w:r>
            <w:proofErr w:type="spellStart"/>
            <w:r w:rsidR="004F1660">
              <w:rPr>
                <w:lang w:eastAsia="uk-UA"/>
              </w:rPr>
              <w:t>смт</w:t>
            </w:r>
            <w:proofErr w:type="spellEnd"/>
            <w:r w:rsidR="004F1660">
              <w:rPr>
                <w:lang w:eastAsia="uk-UA"/>
              </w:rPr>
              <w:t>. Чутове, 38800</w:t>
            </w:r>
          </w:p>
        </w:tc>
      </w:tr>
      <w:tr w:rsidR="004F1660" w:rsidTr="004F1660">
        <w:tblPrEx>
          <w:tblBorders>
            <w:top w:val="outset" w:sz="2" w:space="0" w:color="000000"/>
            <w:left w:val="outset" w:sz="2" w:space="0" w:color="000000"/>
            <w:bottom w:val="outset" w:sz="2" w:space="0" w:color="000000"/>
            <w:right w:val="outset" w:sz="2" w:space="0" w:color="000000"/>
            <w:insideH w:val="none" w:sz="0" w:space="0" w:color="auto"/>
            <w:insideV w:val="none" w:sz="0" w:space="0" w:color="auto"/>
          </w:tblBorders>
          <w:tblCellMar>
            <w:top w:w="60" w:type="dxa"/>
            <w:left w:w="60" w:type="dxa"/>
            <w:bottom w:w="60" w:type="dxa"/>
            <w:right w:w="60" w:type="dxa"/>
          </w:tblCellMar>
          <w:tblLook w:val="04A0" w:firstRow="1" w:lastRow="0" w:firstColumn="1" w:lastColumn="0" w:noHBand="0" w:noVBand="1"/>
        </w:tblPrEx>
        <w:tc>
          <w:tcPr>
            <w:tcW w:w="619" w:type="dxa"/>
            <w:gridSpan w:val="3"/>
            <w:tcBorders>
              <w:top w:val="outset" w:sz="6" w:space="0" w:color="000000"/>
              <w:left w:val="outset" w:sz="6" w:space="0" w:color="000000"/>
              <w:bottom w:val="outset" w:sz="6" w:space="0" w:color="000000"/>
              <w:right w:val="single" w:sz="4" w:space="0" w:color="auto"/>
            </w:tcBorders>
            <w:hideMark/>
          </w:tcPr>
          <w:p w:rsidR="004F1660" w:rsidRDefault="004F1660">
            <w:pPr>
              <w:spacing w:line="276" w:lineRule="auto"/>
              <w:jc w:val="center"/>
              <w:rPr>
                <w:lang w:eastAsia="uk-UA"/>
              </w:rPr>
            </w:pPr>
            <w:r>
              <w:rPr>
                <w:lang w:eastAsia="uk-UA"/>
              </w:rPr>
              <w:t>2</w:t>
            </w:r>
          </w:p>
        </w:tc>
        <w:tc>
          <w:tcPr>
            <w:tcW w:w="2970" w:type="dxa"/>
            <w:gridSpan w:val="2"/>
            <w:tcBorders>
              <w:top w:val="outset" w:sz="6" w:space="0" w:color="000000"/>
              <w:left w:val="single" w:sz="4" w:space="0" w:color="auto"/>
              <w:bottom w:val="outset" w:sz="6" w:space="0" w:color="000000"/>
              <w:right w:val="single" w:sz="4" w:space="0" w:color="auto"/>
            </w:tcBorders>
            <w:hideMark/>
          </w:tcPr>
          <w:p w:rsidR="004F1660" w:rsidRDefault="004F1660">
            <w:pPr>
              <w:spacing w:line="276" w:lineRule="auto"/>
              <w:rPr>
                <w:lang w:eastAsia="uk-UA"/>
              </w:rPr>
            </w:pPr>
            <w:r>
              <w:rPr>
                <w:lang w:eastAsia="uk-UA"/>
              </w:rPr>
              <w:t xml:space="preserve">Телефон / факс, </w:t>
            </w:r>
            <w:proofErr w:type="spellStart"/>
            <w:r>
              <w:rPr>
                <w:lang w:eastAsia="uk-UA"/>
              </w:rPr>
              <w:t>електронна</w:t>
            </w:r>
            <w:proofErr w:type="spellEnd"/>
            <w:r>
              <w:rPr>
                <w:lang w:eastAsia="uk-UA"/>
              </w:rPr>
              <w:t xml:space="preserve"> адреса, </w:t>
            </w:r>
            <w:proofErr w:type="spellStart"/>
            <w:r>
              <w:rPr>
                <w:lang w:eastAsia="uk-UA"/>
              </w:rPr>
              <w:t>офіційний</w:t>
            </w:r>
            <w:proofErr w:type="spellEnd"/>
            <w:r>
              <w:rPr>
                <w:lang w:eastAsia="uk-UA"/>
              </w:rPr>
              <w:t xml:space="preserve"> та веб-сайт</w:t>
            </w:r>
          </w:p>
        </w:tc>
        <w:tc>
          <w:tcPr>
            <w:tcW w:w="6401" w:type="dxa"/>
            <w:gridSpan w:val="2"/>
            <w:tcBorders>
              <w:top w:val="outset" w:sz="6" w:space="0" w:color="000000"/>
              <w:left w:val="single" w:sz="4" w:space="0" w:color="auto"/>
              <w:bottom w:val="outset" w:sz="6" w:space="0" w:color="000000"/>
              <w:right w:val="outset" w:sz="6" w:space="0" w:color="000000"/>
            </w:tcBorders>
            <w:hideMark/>
          </w:tcPr>
          <w:p w:rsidR="004F1660" w:rsidRDefault="004F1660">
            <w:pPr>
              <w:spacing w:line="276" w:lineRule="auto"/>
              <w:rPr>
                <w:lang w:eastAsia="uk-UA"/>
              </w:rPr>
            </w:pPr>
            <w:r>
              <w:rPr>
                <w:lang w:eastAsia="uk-UA"/>
              </w:rPr>
              <w:t>(053</w:t>
            </w:r>
            <w:r w:rsidRPr="004F1660">
              <w:rPr>
                <w:lang w:eastAsia="uk-UA"/>
              </w:rPr>
              <w:t>47</w:t>
            </w:r>
            <w:r>
              <w:rPr>
                <w:lang w:eastAsia="uk-UA"/>
              </w:rPr>
              <w:t xml:space="preserve">) </w:t>
            </w:r>
            <w:r w:rsidRPr="004F1660">
              <w:rPr>
                <w:lang w:eastAsia="uk-UA"/>
              </w:rPr>
              <w:t>91095</w:t>
            </w:r>
            <w:r>
              <w:rPr>
                <w:lang w:eastAsia="uk-UA"/>
              </w:rPr>
              <w:t xml:space="preserve"> </w:t>
            </w:r>
          </w:p>
          <w:p w:rsidR="004F1660" w:rsidRDefault="004F1660">
            <w:pPr>
              <w:spacing w:line="276" w:lineRule="auto"/>
              <w:jc w:val="both"/>
              <w:rPr>
                <w:lang w:eastAsia="uk-UA"/>
              </w:rPr>
            </w:pPr>
            <w:proofErr w:type="spellStart"/>
            <w:r>
              <w:rPr>
                <w:lang w:eastAsia="uk-UA"/>
              </w:rPr>
              <w:t>електронна</w:t>
            </w:r>
            <w:proofErr w:type="spellEnd"/>
            <w:r>
              <w:rPr>
                <w:lang w:eastAsia="uk-UA"/>
              </w:rPr>
              <w:t xml:space="preserve"> адреса: </w:t>
            </w:r>
            <w:proofErr w:type="spellStart"/>
            <w:r>
              <w:rPr>
                <w:lang w:val="en-US" w:eastAsia="uk-UA"/>
              </w:rPr>
              <w:t>chutovo</w:t>
            </w:r>
            <w:proofErr w:type="spellEnd"/>
            <w:r>
              <w:rPr>
                <w:lang w:eastAsia="uk-UA"/>
              </w:rPr>
              <w:t>@</w:t>
            </w:r>
            <w:proofErr w:type="spellStart"/>
            <w:r>
              <w:rPr>
                <w:lang w:val="en-US" w:eastAsia="uk-UA"/>
              </w:rPr>
              <w:t>adm</w:t>
            </w:r>
            <w:proofErr w:type="spellEnd"/>
            <w:r>
              <w:rPr>
                <w:lang w:eastAsia="uk-UA"/>
              </w:rPr>
              <w:t>-</w:t>
            </w:r>
            <w:proofErr w:type="spellStart"/>
            <w:r>
              <w:rPr>
                <w:lang w:val="en-US" w:eastAsia="uk-UA"/>
              </w:rPr>
              <w:t>pl</w:t>
            </w:r>
            <w:proofErr w:type="spellEnd"/>
            <w:r>
              <w:rPr>
                <w:lang w:eastAsia="uk-UA"/>
              </w:rPr>
              <w:t>.</w:t>
            </w:r>
            <w:proofErr w:type="spellStart"/>
            <w:r>
              <w:rPr>
                <w:lang w:val="en-US" w:eastAsia="uk-UA"/>
              </w:rPr>
              <w:t>gov</w:t>
            </w:r>
            <w:proofErr w:type="spellEnd"/>
            <w:r>
              <w:rPr>
                <w:lang w:eastAsia="uk-UA"/>
              </w:rPr>
              <w:t>.</w:t>
            </w:r>
            <w:proofErr w:type="spellStart"/>
            <w:r>
              <w:rPr>
                <w:lang w:val="en-US" w:eastAsia="uk-UA"/>
              </w:rPr>
              <w:t>ua</w:t>
            </w:r>
            <w:proofErr w:type="spellEnd"/>
          </w:p>
        </w:tc>
      </w:tr>
      <w:tr w:rsidR="008E17D7" w:rsidRPr="008E17D7" w:rsidTr="004F1660">
        <w:tc>
          <w:tcPr>
            <w:tcW w:w="9990" w:type="dxa"/>
            <w:gridSpan w:val="7"/>
          </w:tcPr>
          <w:p w:rsidR="00CC1E2C" w:rsidRPr="008E17D7" w:rsidRDefault="00CC1E2C" w:rsidP="00897AB3">
            <w:pPr>
              <w:jc w:val="center"/>
              <w:rPr>
                <w:b/>
                <w:lang w:val="uk-UA"/>
              </w:rPr>
            </w:pPr>
            <w:r w:rsidRPr="008E17D7">
              <w:rPr>
                <w:b/>
                <w:lang w:val="uk-UA"/>
              </w:rPr>
              <w:t>Нормативні акти, якими регламентується надання адміністративної послуги</w:t>
            </w:r>
          </w:p>
        </w:tc>
      </w:tr>
      <w:tr w:rsidR="008E17D7" w:rsidRPr="008E17D7" w:rsidTr="004F1660">
        <w:tc>
          <w:tcPr>
            <w:tcW w:w="619" w:type="dxa"/>
            <w:gridSpan w:val="3"/>
          </w:tcPr>
          <w:p w:rsidR="00CC1E2C" w:rsidRPr="008E17D7" w:rsidRDefault="00CC1E2C" w:rsidP="00897AB3">
            <w:pPr>
              <w:rPr>
                <w:lang w:val="uk-UA"/>
              </w:rPr>
            </w:pPr>
            <w:r w:rsidRPr="008E17D7">
              <w:rPr>
                <w:lang w:val="uk-UA"/>
              </w:rPr>
              <w:t>4</w:t>
            </w:r>
          </w:p>
        </w:tc>
        <w:tc>
          <w:tcPr>
            <w:tcW w:w="2850" w:type="dxa"/>
          </w:tcPr>
          <w:p w:rsidR="00CC1E2C" w:rsidRPr="008E17D7" w:rsidRDefault="00CC1E2C" w:rsidP="00B37702">
            <w:pPr>
              <w:jc w:val="both"/>
              <w:rPr>
                <w:lang w:val="uk-UA"/>
              </w:rPr>
            </w:pPr>
            <w:r w:rsidRPr="008E17D7">
              <w:rPr>
                <w:lang w:val="uk-UA"/>
              </w:rPr>
              <w:t>Закони України</w:t>
            </w:r>
          </w:p>
        </w:tc>
        <w:tc>
          <w:tcPr>
            <w:tcW w:w="6521" w:type="dxa"/>
            <w:gridSpan w:val="3"/>
          </w:tcPr>
          <w:p w:rsidR="00CC1E2C" w:rsidRPr="008E17D7" w:rsidRDefault="00CC1E2C" w:rsidP="00B37702">
            <w:pPr>
              <w:jc w:val="both"/>
              <w:rPr>
                <w:lang w:val="uk-UA"/>
              </w:rPr>
            </w:pPr>
            <w:r w:rsidRPr="008E17D7">
              <w:rPr>
                <w:lang w:val="uk-UA"/>
              </w:rPr>
              <w:t>Закон України „Про статус і соціальний захист громадян, які постраждали внаслідок Чорнобильської катастрофи”</w:t>
            </w:r>
            <w:r w:rsidR="004D77F7" w:rsidRPr="008E17D7">
              <w:rPr>
                <w:lang w:val="uk-UA"/>
              </w:rPr>
              <w:t xml:space="preserve"> від 28.02.1991 № 796-XII</w:t>
            </w:r>
          </w:p>
        </w:tc>
      </w:tr>
      <w:tr w:rsidR="008E17D7" w:rsidRPr="000B1665" w:rsidTr="004F1660">
        <w:tc>
          <w:tcPr>
            <w:tcW w:w="619" w:type="dxa"/>
            <w:gridSpan w:val="3"/>
          </w:tcPr>
          <w:p w:rsidR="00CC1E2C" w:rsidRPr="008E17D7" w:rsidRDefault="00CC1E2C" w:rsidP="00897AB3">
            <w:pPr>
              <w:rPr>
                <w:lang w:val="uk-UA"/>
              </w:rPr>
            </w:pPr>
            <w:r w:rsidRPr="008E17D7">
              <w:rPr>
                <w:lang w:val="uk-UA"/>
              </w:rPr>
              <w:lastRenderedPageBreak/>
              <w:t>5</w:t>
            </w:r>
          </w:p>
        </w:tc>
        <w:tc>
          <w:tcPr>
            <w:tcW w:w="2850" w:type="dxa"/>
          </w:tcPr>
          <w:p w:rsidR="00CC1E2C" w:rsidRPr="008E17D7" w:rsidRDefault="00CC1E2C" w:rsidP="00B37702">
            <w:pPr>
              <w:jc w:val="both"/>
              <w:rPr>
                <w:lang w:val="uk-UA"/>
              </w:rPr>
            </w:pPr>
            <w:r w:rsidRPr="008E17D7">
              <w:rPr>
                <w:lang w:val="uk-UA"/>
              </w:rPr>
              <w:t>Акти Кабінету Міністрів України</w:t>
            </w:r>
          </w:p>
        </w:tc>
        <w:tc>
          <w:tcPr>
            <w:tcW w:w="6521" w:type="dxa"/>
            <w:gridSpan w:val="3"/>
          </w:tcPr>
          <w:p w:rsidR="00CC1E2C" w:rsidRPr="008E17D7" w:rsidRDefault="000B1665" w:rsidP="000B1665">
            <w:pPr>
              <w:pStyle w:val="a3"/>
              <w:shd w:val="clear" w:color="auto" w:fill="FFFFFF"/>
              <w:spacing w:before="0" w:beforeAutospacing="0" w:after="0" w:afterAutospacing="0"/>
              <w:jc w:val="both"/>
              <w:textAlignment w:val="baseline"/>
              <w:rPr>
                <w:shd w:val="clear" w:color="auto" w:fill="FFFFFF"/>
              </w:rPr>
            </w:pPr>
            <w:r>
              <w:t>Постанови</w:t>
            </w:r>
            <w:r w:rsidR="00CC1E2C" w:rsidRPr="008E17D7">
              <w:t xml:space="preserve"> Кабінету Міністрів України від 20.09.2005               № 936 „Про затвердження Порядку використання коштів державного бюджету для виконання програм, пов’язаних із соціальним захистом громадян, які постраждали внаслідок Чорнобильської катастрофи”</w:t>
            </w:r>
            <w:r w:rsidR="008E17D7">
              <w:t>;</w:t>
            </w:r>
            <w:r w:rsidR="00CC1E2C" w:rsidRPr="008E17D7">
              <w:rPr>
                <w:iCs/>
              </w:rPr>
              <w:t xml:space="preserve"> </w:t>
            </w:r>
            <w:r w:rsidR="00CC1E2C" w:rsidRPr="008E17D7">
              <w:t>від 26.10.2016 № 760 „</w:t>
            </w:r>
            <w:r w:rsidR="00CC1E2C" w:rsidRPr="008E17D7">
              <w:rPr>
                <w:rStyle w:val="rvts23"/>
              </w:rPr>
              <w:t>Про затвердження Порядку виплати одноразової компенсації за шкоду, заподіяну внаслідок Чорнобильської катастрофи, інших ядерних аварій, ядерних випробувань, військових навчань із застосуванням ядерної зброї, та щорічної допомоги на оздоровлення деяким категоріям громадян”</w:t>
            </w:r>
            <w:r w:rsidR="008E17D7">
              <w:rPr>
                <w:rStyle w:val="rvts23"/>
              </w:rPr>
              <w:t>;</w:t>
            </w:r>
            <w:r w:rsidR="00B37702" w:rsidRPr="008E17D7">
              <w:rPr>
                <w:rStyle w:val="rvts23"/>
              </w:rPr>
              <w:t xml:space="preserve"> </w:t>
            </w:r>
            <w:r w:rsidR="004D77F7" w:rsidRPr="008E17D7">
              <w:t>п</w:t>
            </w:r>
            <w:r w:rsidR="00CC1E2C" w:rsidRPr="008E17D7">
              <w:t>останова Кабінету Міністрів України від</w:t>
            </w:r>
            <w:r w:rsidR="00CC1E2C" w:rsidRPr="008E17D7">
              <w:rPr>
                <w:rStyle w:val="apple-converted-space"/>
              </w:rPr>
              <w:t> </w:t>
            </w:r>
            <w:hyperlink r:id="rId7" w:tgtFrame="_blank" w:history="1">
              <w:r w:rsidR="00CC1E2C" w:rsidRPr="008E17D7">
                <w:rPr>
                  <w:rStyle w:val="a4"/>
                  <w:color w:val="auto"/>
                  <w:u w:val="none"/>
                  <w:bdr w:val="none" w:sz="0" w:space="0" w:color="auto" w:frame="1"/>
                </w:rPr>
                <w:t>21.05.1992</w:t>
              </w:r>
              <w:r w:rsidR="00B37702" w:rsidRPr="008E17D7">
                <w:rPr>
                  <w:rStyle w:val="a4"/>
                  <w:color w:val="auto"/>
                  <w:u w:val="none"/>
                  <w:bdr w:val="none" w:sz="0" w:space="0" w:color="auto" w:frame="1"/>
                </w:rPr>
                <w:t xml:space="preserve"> </w:t>
              </w:r>
              <w:r w:rsidR="00CC1E2C" w:rsidRPr="008E17D7">
                <w:rPr>
                  <w:rStyle w:val="a4"/>
                  <w:color w:val="auto"/>
                  <w:u w:val="none"/>
                  <w:bdr w:val="none" w:sz="0" w:space="0" w:color="auto" w:frame="1"/>
                </w:rPr>
                <w:t>№ 258 „Про норми харчування та часткову компенсацію вартості продуктів для осіб, які постраждали внаслідок Чорнобильської катастрофи”</w:t>
              </w:r>
            </w:hyperlink>
            <w:r w:rsidR="008E17D7">
              <w:t>;</w:t>
            </w:r>
            <w:r w:rsidR="00CC1E2C" w:rsidRPr="008E17D7">
              <w:t xml:space="preserve"> від</w:t>
            </w:r>
            <w:r w:rsidR="00CC1E2C" w:rsidRPr="008E17D7">
              <w:rPr>
                <w:rStyle w:val="apple-converted-space"/>
              </w:rPr>
              <w:t> </w:t>
            </w:r>
            <w:hyperlink r:id="rId8" w:tgtFrame="_blank" w:history="1">
              <w:r w:rsidR="00CC1E2C" w:rsidRPr="008E17D7">
                <w:rPr>
                  <w:rStyle w:val="a4"/>
                  <w:color w:val="auto"/>
                  <w:u w:val="none"/>
                  <w:bdr w:val="none" w:sz="0" w:space="0" w:color="auto" w:frame="1"/>
                </w:rPr>
                <w:t>12.07.2005</w:t>
              </w:r>
              <w:r w:rsidR="00B37702" w:rsidRPr="008E17D7">
                <w:rPr>
                  <w:rStyle w:val="a4"/>
                  <w:color w:val="auto"/>
                  <w:u w:val="none"/>
                  <w:bdr w:val="none" w:sz="0" w:space="0" w:color="auto" w:frame="1"/>
                </w:rPr>
                <w:t xml:space="preserve"> </w:t>
              </w:r>
              <w:r w:rsidR="00CC1E2C" w:rsidRPr="008E17D7">
                <w:rPr>
                  <w:rStyle w:val="a4"/>
                  <w:color w:val="auto"/>
                  <w:u w:val="none"/>
                  <w:bdr w:val="none" w:sz="0" w:space="0" w:color="auto" w:frame="1"/>
                </w:rPr>
                <w:t>№ 562 „Про щорічну допомогу на оздоровлення громадян, які постраждали внаслідок Чорнобильської катастрофи”</w:t>
              </w:r>
            </w:hyperlink>
            <w:r w:rsidR="008E17D7">
              <w:t>;</w:t>
            </w:r>
            <w:r w:rsidR="00B37702" w:rsidRPr="008E17D7">
              <w:t xml:space="preserve"> </w:t>
            </w:r>
            <w:r w:rsidR="00CC1E2C" w:rsidRPr="008E17D7">
              <w:t>від 14.05.2015 №</w:t>
            </w:r>
            <w:r w:rsidR="00B37702" w:rsidRPr="008E17D7">
              <w:t> </w:t>
            </w:r>
            <w:r w:rsidR="00CC1E2C" w:rsidRPr="008E17D7">
              <w:t>285 „</w:t>
            </w:r>
            <w:r w:rsidR="00CC1E2C" w:rsidRPr="008E17D7">
              <w:rPr>
                <w:shd w:val="clear" w:color="auto" w:fill="FFFFFF"/>
              </w:rPr>
              <w:t>Про компенсаційні виплати особам, які постраждали внаслідок Чорнобильської катастрофи, та визнання такими, що втратили чинність, деяких постанов Кабінету Міністрів України”</w:t>
            </w:r>
            <w:r w:rsidR="008E17D7">
              <w:rPr>
                <w:shd w:val="clear" w:color="auto" w:fill="FFFFFF"/>
              </w:rPr>
              <w:t>;</w:t>
            </w:r>
            <w:r w:rsidR="00B37702" w:rsidRPr="008E17D7">
              <w:rPr>
                <w:shd w:val="clear" w:color="auto" w:fill="FFFFFF"/>
              </w:rPr>
              <w:t xml:space="preserve"> </w:t>
            </w:r>
            <w:r w:rsidR="00CC1E2C" w:rsidRPr="008E17D7">
              <w:t>від 08.02.1997 № 155 „Про порядок та розміри компенсаційних виплат дітям, які потерпіли внаслідок Чорнобильської катастрофи”</w:t>
            </w:r>
          </w:p>
        </w:tc>
      </w:tr>
      <w:tr w:rsidR="008E17D7" w:rsidRPr="000B1665" w:rsidTr="004F1660">
        <w:tc>
          <w:tcPr>
            <w:tcW w:w="619" w:type="dxa"/>
            <w:gridSpan w:val="3"/>
          </w:tcPr>
          <w:p w:rsidR="00CC1E2C" w:rsidRPr="008E17D7" w:rsidRDefault="00CC1E2C" w:rsidP="00897AB3">
            <w:pPr>
              <w:rPr>
                <w:lang w:val="uk-UA"/>
              </w:rPr>
            </w:pPr>
            <w:r w:rsidRPr="008E17D7">
              <w:rPr>
                <w:lang w:val="uk-UA"/>
              </w:rPr>
              <w:t>6</w:t>
            </w:r>
          </w:p>
        </w:tc>
        <w:tc>
          <w:tcPr>
            <w:tcW w:w="2850" w:type="dxa"/>
          </w:tcPr>
          <w:p w:rsidR="00CC1E2C" w:rsidRPr="008E17D7" w:rsidRDefault="00CC1E2C" w:rsidP="00897AB3">
            <w:pPr>
              <w:rPr>
                <w:lang w:val="uk-UA"/>
              </w:rPr>
            </w:pPr>
            <w:r w:rsidRPr="008E17D7">
              <w:rPr>
                <w:lang w:val="uk-UA"/>
              </w:rPr>
              <w:t xml:space="preserve">Акти центральних органів виконавчої влади </w:t>
            </w:r>
          </w:p>
        </w:tc>
        <w:tc>
          <w:tcPr>
            <w:tcW w:w="6521" w:type="dxa"/>
            <w:gridSpan w:val="3"/>
          </w:tcPr>
          <w:p w:rsidR="00CC1E2C" w:rsidRPr="008E17D7" w:rsidRDefault="004D77F7" w:rsidP="008E17D7">
            <w:pPr>
              <w:jc w:val="both"/>
              <w:rPr>
                <w:lang w:val="uk-UA"/>
              </w:rPr>
            </w:pPr>
            <w:r w:rsidRPr="008E17D7">
              <w:rPr>
                <w:lang w:val="uk-UA"/>
              </w:rPr>
              <w:t xml:space="preserve">Наказ Міністерства праці та соціальної політики України від 19.09.2006  № 345 „Про затвердження Інструкції щодо порядку оформлення і ведення особових справ отримувачів усіх видів соціальної </w:t>
            </w:r>
            <w:proofErr w:type="spellStart"/>
            <w:r w:rsidRPr="008E17D7">
              <w:rPr>
                <w:lang w:val="uk-UA"/>
              </w:rPr>
              <w:t>допомогиˮ</w:t>
            </w:r>
            <w:proofErr w:type="spellEnd"/>
            <w:r w:rsidRPr="008E17D7">
              <w:rPr>
                <w:lang w:val="uk-UA"/>
              </w:rPr>
              <w:t>, зареєстрован</w:t>
            </w:r>
            <w:r w:rsidR="00B37702" w:rsidRPr="008E17D7">
              <w:rPr>
                <w:lang w:val="uk-UA"/>
              </w:rPr>
              <w:t>ий</w:t>
            </w:r>
            <w:r w:rsidRPr="008E17D7">
              <w:rPr>
                <w:lang w:val="uk-UA"/>
              </w:rPr>
              <w:t xml:space="preserve"> в Міністерстві юстиції України </w:t>
            </w:r>
            <w:r w:rsidR="00B37702" w:rsidRPr="008E17D7">
              <w:rPr>
                <w:lang w:val="uk-UA"/>
              </w:rPr>
              <w:t>0</w:t>
            </w:r>
            <w:r w:rsidRPr="008E17D7">
              <w:rPr>
                <w:lang w:val="uk-UA"/>
              </w:rPr>
              <w:t>6</w:t>
            </w:r>
            <w:r w:rsidR="00B37702" w:rsidRPr="008E17D7">
              <w:rPr>
                <w:lang w:val="uk-UA"/>
              </w:rPr>
              <w:t xml:space="preserve">.10.2006 </w:t>
            </w:r>
            <w:r w:rsidRPr="008E17D7">
              <w:rPr>
                <w:lang w:val="uk-UA"/>
              </w:rPr>
              <w:t>за № 1098/12972</w:t>
            </w:r>
            <w:r w:rsidR="000B1665">
              <w:rPr>
                <w:shd w:val="clear" w:color="auto" w:fill="FFFFFF"/>
                <w:lang w:val="uk-UA"/>
              </w:rPr>
              <w:t xml:space="preserve"> </w:t>
            </w:r>
          </w:p>
        </w:tc>
      </w:tr>
      <w:tr w:rsidR="008E17D7" w:rsidRPr="008E17D7" w:rsidTr="004F1660">
        <w:tc>
          <w:tcPr>
            <w:tcW w:w="9990" w:type="dxa"/>
            <w:gridSpan w:val="7"/>
          </w:tcPr>
          <w:p w:rsidR="00CC1E2C" w:rsidRPr="008E17D7" w:rsidRDefault="00CC1E2C" w:rsidP="00897AB3">
            <w:pPr>
              <w:jc w:val="center"/>
              <w:rPr>
                <w:b/>
                <w:lang w:val="uk-UA"/>
              </w:rPr>
            </w:pPr>
            <w:r w:rsidRPr="008E17D7">
              <w:rPr>
                <w:b/>
                <w:lang w:val="uk-UA"/>
              </w:rPr>
              <w:t xml:space="preserve">Умови отримання адміністративної послуги </w:t>
            </w:r>
          </w:p>
        </w:tc>
      </w:tr>
      <w:tr w:rsidR="008E17D7" w:rsidRPr="000B1665" w:rsidTr="004F1660">
        <w:tc>
          <w:tcPr>
            <w:tcW w:w="619" w:type="dxa"/>
            <w:gridSpan w:val="3"/>
          </w:tcPr>
          <w:p w:rsidR="00CC1E2C" w:rsidRPr="008E17D7" w:rsidRDefault="008E17D7" w:rsidP="00897AB3">
            <w:pPr>
              <w:rPr>
                <w:lang w:val="uk-UA"/>
              </w:rPr>
            </w:pPr>
            <w:r>
              <w:rPr>
                <w:lang w:val="uk-UA"/>
              </w:rPr>
              <w:t>7</w:t>
            </w:r>
          </w:p>
        </w:tc>
        <w:tc>
          <w:tcPr>
            <w:tcW w:w="2850" w:type="dxa"/>
          </w:tcPr>
          <w:p w:rsidR="00CC1E2C" w:rsidRPr="008E17D7" w:rsidRDefault="00CC1E2C" w:rsidP="00B37702">
            <w:pPr>
              <w:jc w:val="both"/>
              <w:rPr>
                <w:lang w:val="uk-UA"/>
              </w:rPr>
            </w:pPr>
            <w:r w:rsidRPr="008E17D7">
              <w:rPr>
                <w:lang w:val="uk-UA"/>
              </w:rPr>
              <w:t xml:space="preserve">Підстава для отримання адміністративної послуги </w:t>
            </w:r>
          </w:p>
        </w:tc>
        <w:tc>
          <w:tcPr>
            <w:tcW w:w="6521" w:type="dxa"/>
            <w:gridSpan w:val="3"/>
          </w:tcPr>
          <w:p w:rsidR="00CC1E2C" w:rsidRPr="008E17D7" w:rsidRDefault="00CC1E2C" w:rsidP="00B37702">
            <w:pPr>
              <w:jc w:val="both"/>
              <w:rPr>
                <w:lang w:val="uk-UA"/>
              </w:rPr>
            </w:pPr>
            <w:r w:rsidRPr="008E17D7">
              <w:rPr>
                <w:lang w:val="uk-UA"/>
              </w:rPr>
              <w:t>Встановлення статусу дитини, яка потерпіла від Чорнобильської катастрофи (посвідчення серії Д), дитини з інвалідністю внаслідок Чорнобильської катастрофи (вкладка до посвідчення дитини з інвалідністю, пов’язаною з наслідками Чорнобильської катастрофи)</w:t>
            </w:r>
          </w:p>
        </w:tc>
      </w:tr>
      <w:tr w:rsidR="008E17D7" w:rsidRPr="008E17D7" w:rsidTr="004F1660">
        <w:tc>
          <w:tcPr>
            <w:tcW w:w="619" w:type="dxa"/>
            <w:gridSpan w:val="3"/>
          </w:tcPr>
          <w:p w:rsidR="00CC1E2C" w:rsidRPr="008E17D7" w:rsidRDefault="008E17D7" w:rsidP="00897AB3">
            <w:pPr>
              <w:rPr>
                <w:lang w:val="uk-UA"/>
              </w:rPr>
            </w:pPr>
            <w:r>
              <w:rPr>
                <w:lang w:val="uk-UA"/>
              </w:rPr>
              <w:t>8</w:t>
            </w:r>
          </w:p>
        </w:tc>
        <w:tc>
          <w:tcPr>
            <w:tcW w:w="2850" w:type="dxa"/>
          </w:tcPr>
          <w:p w:rsidR="00CC1E2C" w:rsidRPr="008E17D7" w:rsidRDefault="00CC1E2C" w:rsidP="00B37702">
            <w:pPr>
              <w:jc w:val="both"/>
              <w:rPr>
                <w:lang w:val="uk-UA"/>
              </w:rPr>
            </w:pPr>
            <w:r w:rsidRPr="008E17D7">
              <w:rPr>
                <w:lang w:val="uk-UA"/>
              </w:rPr>
              <w:t>Перелік документів, необхідних для надання (отримання) адміністративної послуги</w:t>
            </w:r>
          </w:p>
        </w:tc>
        <w:tc>
          <w:tcPr>
            <w:tcW w:w="6521" w:type="dxa"/>
            <w:gridSpan w:val="3"/>
          </w:tcPr>
          <w:p w:rsidR="00CC1E2C" w:rsidRPr="008E17D7" w:rsidRDefault="00CC1E2C" w:rsidP="00B37702">
            <w:pPr>
              <w:pStyle w:val="rvps2"/>
              <w:shd w:val="clear" w:color="auto" w:fill="FFFFFF"/>
              <w:spacing w:before="0" w:beforeAutospacing="0" w:after="0" w:afterAutospacing="0"/>
              <w:jc w:val="both"/>
              <w:textAlignment w:val="baseline"/>
              <w:rPr>
                <w:lang w:val="uk-UA"/>
              </w:rPr>
            </w:pPr>
            <w:r w:rsidRPr="008E17D7">
              <w:rPr>
                <w:lang w:val="uk-UA"/>
              </w:rPr>
              <w:t xml:space="preserve">Для призначення </w:t>
            </w:r>
            <w:r w:rsidR="00EC7A77" w:rsidRPr="008E17D7">
              <w:rPr>
                <w:lang w:val="uk-UA"/>
              </w:rPr>
              <w:t>компенсації та допомоги дітям, які потерпіли від Чорнобильської катастрофи, дітям з інвалідністю внаслідок Чорнобильської катастрофи та їхнім батькам</w:t>
            </w:r>
            <w:r w:rsidR="008E17D7">
              <w:rPr>
                <w:lang w:val="uk-UA"/>
              </w:rPr>
              <w:t xml:space="preserve"> подається</w:t>
            </w:r>
            <w:r w:rsidRPr="008E17D7">
              <w:rPr>
                <w:lang w:val="uk-UA"/>
              </w:rPr>
              <w:t>:</w:t>
            </w:r>
          </w:p>
          <w:p w:rsidR="00C450E3" w:rsidRPr="00951C54" w:rsidRDefault="008E17D7" w:rsidP="008E17D7">
            <w:pPr>
              <w:pStyle w:val="rvps2"/>
              <w:shd w:val="clear" w:color="auto" w:fill="FFFFFF"/>
              <w:spacing w:before="0" w:beforeAutospacing="0" w:after="0" w:afterAutospacing="0"/>
              <w:jc w:val="both"/>
              <w:textAlignment w:val="baseline"/>
              <w:rPr>
                <w:lang w:val="uk-UA"/>
              </w:rPr>
            </w:pPr>
            <w:r w:rsidRPr="00951C54">
              <w:rPr>
                <w:lang w:val="uk-UA"/>
              </w:rPr>
              <w:t>заява, за фор</w:t>
            </w:r>
            <w:r w:rsidR="00C450E3">
              <w:rPr>
                <w:lang w:val="uk-UA"/>
              </w:rPr>
              <w:t>мою затвердженою</w:t>
            </w:r>
            <w:r w:rsidR="00BD7DFA" w:rsidRPr="00BD7DFA">
              <w:rPr>
                <w:lang w:val="uk-UA"/>
              </w:rPr>
              <w:t xml:space="preserve"> наказом Міністерства соціальної політики України від 21.04.2015 № 441 </w:t>
            </w:r>
            <w:r w:rsidR="00BD7DFA" w:rsidRPr="00BD7DFA">
              <w:rPr>
                <w:lang w:val="uk-UA" w:eastAsia="ar-SA"/>
              </w:rPr>
              <w:t>„Про затвердження форми Заяви про призначення усіх видів соціальної допомоги, компенсацій та пільг”, зареєстрованим в  Міністерстві юстиції України 28.04.2015 за № 475/26920;</w:t>
            </w:r>
          </w:p>
          <w:p w:rsidR="00CC1E2C" w:rsidRPr="008E17D7" w:rsidRDefault="00CC1E2C" w:rsidP="00B37702">
            <w:pPr>
              <w:pStyle w:val="rvps2"/>
              <w:shd w:val="clear" w:color="auto" w:fill="FFFFFF"/>
              <w:spacing w:before="0" w:beforeAutospacing="0" w:after="0" w:afterAutospacing="0"/>
              <w:jc w:val="both"/>
              <w:textAlignment w:val="baseline"/>
              <w:rPr>
                <w:lang w:val="uk-UA"/>
              </w:rPr>
            </w:pPr>
            <w:bookmarkStart w:id="0" w:name="n54"/>
            <w:bookmarkStart w:id="1" w:name="n39"/>
            <w:bookmarkEnd w:id="0"/>
            <w:bookmarkEnd w:id="1"/>
            <w:r w:rsidRPr="008E17D7">
              <w:rPr>
                <w:lang w:val="uk-UA"/>
              </w:rPr>
              <w:t>копія свідоцтва про народження;</w:t>
            </w:r>
          </w:p>
          <w:p w:rsidR="00CC1E2C" w:rsidRPr="008E17D7" w:rsidRDefault="00CC1E2C" w:rsidP="00B37702">
            <w:pPr>
              <w:pStyle w:val="rvps2"/>
              <w:shd w:val="clear" w:color="auto" w:fill="FFFFFF"/>
              <w:spacing w:before="0" w:beforeAutospacing="0" w:after="0" w:afterAutospacing="0"/>
              <w:jc w:val="both"/>
              <w:textAlignment w:val="baseline"/>
              <w:rPr>
                <w:lang w:val="uk-UA"/>
              </w:rPr>
            </w:pPr>
            <w:bookmarkStart w:id="2" w:name="n40"/>
            <w:bookmarkEnd w:id="2"/>
            <w:r w:rsidRPr="008E17D7">
              <w:rPr>
                <w:lang w:val="uk-UA"/>
              </w:rPr>
              <w:t xml:space="preserve">копія посвідчення дитини, </w:t>
            </w:r>
            <w:r w:rsidR="00EC7A77" w:rsidRPr="008E17D7">
              <w:rPr>
                <w:lang w:val="uk-UA"/>
              </w:rPr>
              <w:t>яка потерпіла від Чорнобильської катастрофи (посвідчення серії Д), дитини з інвалідністю внаслідок Чорнобильської катастрофи (вкладка до посвідчення дитини з інвалідністю, пов’язаною з наслідками Чорнобильської катастрофи)</w:t>
            </w:r>
            <w:r w:rsidRPr="008E17D7">
              <w:rPr>
                <w:lang w:val="uk-UA"/>
              </w:rPr>
              <w:t>;</w:t>
            </w:r>
          </w:p>
          <w:p w:rsidR="00CC1E2C" w:rsidRPr="008E17D7" w:rsidRDefault="00CC1E2C" w:rsidP="00B37702">
            <w:pPr>
              <w:pStyle w:val="rvps2"/>
              <w:shd w:val="clear" w:color="auto" w:fill="FFFFFF"/>
              <w:spacing w:before="0" w:beforeAutospacing="0" w:after="0" w:afterAutospacing="0"/>
              <w:jc w:val="both"/>
              <w:textAlignment w:val="baseline"/>
              <w:rPr>
                <w:lang w:val="uk-UA"/>
              </w:rPr>
            </w:pPr>
            <w:bookmarkStart w:id="3" w:name="n41"/>
            <w:bookmarkEnd w:id="3"/>
            <w:r w:rsidRPr="008E17D7">
              <w:rPr>
                <w:lang w:val="uk-UA"/>
              </w:rPr>
              <w:t>копія паспорта батька та</w:t>
            </w:r>
            <w:r w:rsidR="008E17D7">
              <w:rPr>
                <w:lang w:val="uk-UA"/>
              </w:rPr>
              <w:t xml:space="preserve"> </w:t>
            </w:r>
            <w:r w:rsidRPr="008E17D7">
              <w:rPr>
                <w:lang w:val="uk-UA"/>
              </w:rPr>
              <w:t>/</w:t>
            </w:r>
            <w:r w:rsidR="008E17D7">
              <w:rPr>
                <w:lang w:val="uk-UA"/>
              </w:rPr>
              <w:t xml:space="preserve"> </w:t>
            </w:r>
            <w:r w:rsidRPr="008E17D7">
              <w:rPr>
                <w:lang w:val="uk-UA"/>
              </w:rPr>
              <w:t>або матері;</w:t>
            </w:r>
          </w:p>
          <w:p w:rsidR="00CC1E2C" w:rsidRPr="008E17D7" w:rsidRDefault="00CC1E2C" w:rsidP="00B37702">
            <w:pPr>
              <w:pStyle w:val="rvps2"/>
              <w:shd w:val="clear" w:color="auto" w:fill="FFFFFF"/>
              <w:spacing w:before="0" w:beforeAutospacing="0" w:after="0" w:afterAutospacing="0"/>
              <w:jc w:val="both"/>
              <w:textAlignment w:val="baseline"/>
              <w:rPr>
                <w:lang w:val="uk-UA"/>
              </w:rPr>
            </w:pPr>
            <w:bookmarkStart w:id="4" w:name="n42"/>
            <w:bookmarkStart w:id="5" w:name="n43"/>
            <w:bookmarkEnd w:id="4"/>
            <w:bookmarkEnd w:id="5"/>
            <w:r w:rsidRPr="008E17D7">
              <w:rPr>
                <w:lang w:val="uk-UA"/>
              </w:rPr>
              <w:t xml:space="preserve">копія посвідчення особи, яка постраждала внаслідок Чорнобильської катастрофи, що підтверджує статус батька </w:t>
            </w:r>
            <w:r w:rsidR="008E17D7">
              <w:rPr>
                <w:lang w:val="uk-UA"/>
              </w:rPr>
              <w:br/>
            </w:r>
            <w:r w:rsidRPr="008E17D7">
              <w:rPr>
                <w:lang w:val="uk-UA"/>
              </w:rPr>
              <w:t>та</w:t>
            </w:r>
            <w:r w:rsidR="008E17D7">
              <w:rPr>
                <w:lang w:val="uk-UA"/>
              </w:rPr>
              <w:t xml:space="preserve"> </w:t>
            </w:r>
            <w:r w:rsidRPr="008E17D7">
              <w:rPr>
                <w:lang w:val="uk-UA"/>
              </w:rPr>
              <w:t>/</w:t>
            </w:r>
            <w:r w:rsidR="008E17D7">
              <w:rPr>
                <w:lang w:val="uk-UA"/>
              </w:rPr>
              <w:t xml:space="preserve"> </w:t>
            </w:r>
            <w:r w:rsidRPr="008E17D7">
              <w:rPr>
                <w:lang w:val="uk-UA"/>
              </w:rPr>
              <w:t>або матері, віднесених до категорій 1, 2 та 3, що має право на пільги відповідно до законодавства (за наявності);</w:t>
            </w:r>
          </w:p>
          <w:p w:rsidR="00CC1E2C" w:rsidRPr="008E17D7" w:rsidRDefault="00CC1E2C" w:rsidP="00B37702">
            <w:pPr>
              <w:pStyle w:val="rvps2"/>
              <w:shd w:val="clear" w:color="auto" w:fill="FFFFFF"/>
              <w:spacing w:before="0" w:beforeAutospacing="0" w:after="0" w:afterAutospacing="0"/>
              <w:jc w:val="both"/>
              <w:textAlignment w:val="baseline"/>
              <w:rPr>
                <w:lang w:val="uk-UA"/>
              </w:rPr>
            </w:pPr>
            <w:r w:rsidRPr="008E17D7">
              <w:rPr>
                <w:lang w:val="uk-UA"/>
              </w:rPr>
              <w:lastRenderedPageBreak/>
              <w:t>копія довідки про присвоєння батьку та</w:t>
            </w:r>
            <w:r w:rsidR="008E17D7">
              <w:rPr>
                <w:lang w:val="uk-UA"/>
              </w:rPr>
              <w:t xml:space="preserve"> </w:t>
            </w:r>
            <w:r w:rsidRPr="008E17D7">
              <w:rPr>
                <w:lang w:val="uk-UA"/>
              </w:rPr>
              <w:t>/</w:t>
            </w:r>
            <w:r w:rsidR="008E17D7">
              <w:rPr>
                <w:lang w:val="uk-UA"/>
              </w:rPr>
              <w:t xml:space="preserve"> </w:t>
            </w:r>
            <w:r w:rsidRPr="008E17D7">
              <w:rPr>
                <w:lang w:val="uk-UA"/>
              </w:rPr>
              <w:t>або матері (для дітей з неповних сімей) реєстраційного номера облікової картки платника податків або серія та номер паспорта з відміткою про відмову від прийняття такого номера</w:t>
            </w:r>
            <w:bookmarkStart w:id="6" w:name="n44"/>
            <w:bookmarkEnd w:id="6"/>
            <w:r w:rsidRPr="008E17D7">
              <w:rPr>
                <w:lang w:val="uk-UA"/>
              </w:rPr>
              <w:t>.</w:t>
            </w:r>
          </w:p>
          <w:p w:rsidR="00CC1E2C" w:rsidRPr="008E17D7" w:rsidRDefault="00CC1E2C" w:rsidP="00B37702">
            <w:pPr>
              <w:pStyle w:val="rvps2"/>
              <w:shd w:val="clear" w:color="auto" w:fill="FFFFFF"/>
              <w:spacing w:before="0" w:beforeAutospacing="0" w:after="0" w:afterAutospacing="0"/>
              <w:jc w:val="both"/>
              <w:textAlignment w:val="baseline"/>
              <w:rPr>
                <w:lang w:val="uk-UA"/>
              </w:rPr>
            </w:pPr>
          </w:p>
          <w:p w:rsidR="00CC1E2C" w:rsidRPr="008E17D7" w:rsidRDefault="00CC1E2C" w:rsidP="00B37702">
            <w:pPr>
              <w:pStyle w:val="a3"/>
              <w:spacing w:before="0" w:beforeAutospacing="0" w:after="0" w:afterAutospacing="0"/>
              <w:jc w:val="both"/>
            </w:pPr>
            <w:r w:rsidRPr="008E17D7">
              <w:t>Для призначення та виплати грошової компенсації батькам потерпілих від Чорнобильської катастрофи дітей, які не харчуються в загальноосвітніх навчальних закладах, розташованих на територіях радіоактивного забруднення, та дітей з інвалідністю внаслідок Чорнобильської катастрофи, додатково подаються:</w:t>
            </w:r>
          </w:p>
          <w:p w:rsidR="00CC1E2C" w:rsidRPr="008E17D7" w:rsidRDefault="00CC1E2C" w:rsidP="00B37702">
            <w:pPr>
              <w:pStyle w:val="a3"/>
              <w:spacing w:before="0" w:beforeAutospacing="0" w:after="0" w:afterAutospacing="0"/>
              <w:jc w:val="both"/>
            </w:pPr>
            <w:r w:rsidRPr="008E17D7">
              <w:t>довідка з закладу</w:t>
            </w:r>
            <w:r w:rsidR="00EC7A77" w:rsidRPr="008E17D7">
              <w:t xml:space="preserve"> освіти</w:t>
            </w:r>
            <w:r w:rsidRPr="008E17D7">
              <w:t xml:space="preserve"> про те, що дитина не відвідувала заклад </w:t>
            </w:r>
            <w:r w:rsidR="00EC7A77" w:rsidRPr="008E17D7">
              <w:t xml:space="preserve">освіти </w:t>
            </w:r>
            <w:r w:rsidRPr="008E17D7">
              <w:t>протягом відповідного періоду (за необхідності);</w:t>
            </w:r>
          </w:p>
          <w:p w:rsidR="00CC1E2C" w:rsidRPr="008E17D7" w:rsidRDefault="00CC1E2C" w:rsidP="00B37702">
            <w:pPr>
              <w:pStyle w:val="a3"/>
              <w:spacing w:before="0" w:beforeAutospacing="0" w:after="0" w:afterAutospacing="0"/>
              <w:jc w:val="both"/>
            </w:pPr>
            <w:r w:rsidRPr="008E17D7">
              <w:t xml:space="preserve">довідка про те, що навчання потерпілої дитини здійснюється в домашніх умовах, але дитина перебуває в обліковому складі </w:t>
            </w:r>
            <w:r w:rsidR="006F457E" w:rsidRPr="008E17D7">
              <w:t>закладу освіти</w:t>
            </w:r>
            <w:r w:rsidRPr="008E17D7">
              <w:t xml:space="preserve"> (за необхідності);</w:t>
            </w:r>
          </w:p>
          <w:p w:rsidR="00CC1E2C" w:rsidRPr="008E17D7" w:rsidRDefault="00CC1E2C" w:rsidP="00B37702">
            <w:pPr>
              <w:pStyle w:val="a3"/>
              <w:spacing w:before="0" w:beforeAutospacing="0" w:after="0" w:afterAutospacing="0"/>
              <w:jc w:val="both"/>
            </w:pPr>
            <w:r w:rsidRPr="008E17D7">
              <w:t>довідка про те, що дитині необхідна спеціальна дієта і вона не може харчуватися за місцем навчання (за необхідності);</w:t>
            </w:r>
          </w:p>
          <w:p w:rsidR="00CC1E2C" w:rsidRPr="008E17D7" w:rsidRDefault="00CC1E2C" w:rsidP="00B37702">
            <w:pPr>
              <w:pStyle w:val="a3"/>
              <w:spacing w:before="0" w:beforeAutospacing="0" w:after="0" w:afterAutospacing="0"/>
              <w:jc w:val="both"/>
            </w:pPr>
            <w:r w:rsidRPr="008E17D7">
              <w:t xml:space="preserve">довідка про те, що в закладі </w:t>
            </w:r>
            <w:r w:rsidR="006F457E" w:rsidRPr="008E17D7">
              <w:t xml:space="preserve">освіти </w:t>
            </w:r>
            <w:r w:rsidRPr="008E17D7">
              <w:t>відсутні умови для харчування дітей (за необхідності);</w:t>
            </w:r>
          </w:p>
          <w:p w:rsidR="00CC1E2C" w:rsidRPr="008E17D7" w:rsidRDefault="006F457E" w:rsidP="00B37702">
            <w:pPr>
              <w:pStyle w:val="rvps2"/>
              <w:shd w:val="clear" w:color="auto" w:fill="FFFFFF"/>
              <w:spacing w:before="0" w:beforeAutospacing="0" w:after="0" w:afterAutospacing="0"/>
              <w:jc w:val="both"/>
              <w:textAlignment w:val="baseline"/>
              <w:rPr>
                <w:lang w:val="uk-UA"/>
              </w:rPr>
            </w:pPr>
            <w:r w:rsidRPr="008E17D7">
              <w:rPr>
                <w:lang w:val="uk-UA"/>
              </w:rPr>
              <w:t xml:space="preserve">довідка про те, що у </w:t>
            </w:r>
            <w:r w:rsidR="00CC1E2C" w:rsidRPr="008E17D7">
              <w:rPr>
                <w:lang w:val="uk-UA"/>
              </w:rPr>
              <w:t xml:space="preserve">закладі </w:t>
            </w:r>
            <w:r w:rsidRPr="008E17D7">
              <w:rPr>
                <w:lang w:val="uk-UA"/>
              </w:rPr>
              <w:t>освіти</w:t>
            </w:r>
            <w:r w:rsidR="00CC1E2C" w:rsidRPr="008E17D7">
              <w:rPr>
                <w:lang w:val="uk-UA"/>
              </w:rPr>
              <w:t xml:space="preserve"> не забезпечено безоплатне хар</w:t>
            </w:r>
            <w:r w:rsidR="00EC7A77" w:rsidRPr="008E17D7">
              <w:rPr>
                <w:lang w:val="uk-UA"/>
              </w:rPr>
              <w:t>чування дітей (за необхідності);</w:t>
            </w:r>
          </w:p>
          <w:p w:rsidR="00CC1E2C" w:rsidRPr="008E17D7" w:rsidRDefault="00EC7A77" w:rsidP="00B37702">
            <w:pPr>
              <w:pStyle w:val="rvps2"/>
              <w:shd w:val="clear" w:color="auto" w:fill="FFFFFF"/>
              <w:spacing w:before="0" w:beforeAutospacing="0" w:after="0" w:afterAutospacing="0"/>
              <w:jc w:val="both"/>
              <w:textAlignment w:val="baseline"/>
              <w:rPr>
                <w:lang w:val="uk-UA"/>
              </w:rPr>
            </w:pPr>
            <w:r w:rsidRPr="008E17D7">
              <w:rPr>
                <w:lang w:val="uk-UA"/>
              </w:rPr>
              <w:t>довідка про те, що у закладі освіти організовано   освітній процес із використанням технологій   дистанційного навчання (на період карантину, що не  передбачає відвідування закладів освіти її здобувачами).</w:t>
            </w:r>
            <w:bookmarkStart w:id="7" w:name="_GoBack"/>
            <w:bookmarkEnd w:id="7"/>
          </w:p>
          <w:p w:rsidR="00CC1E2C" w:rsidRPr="008E17D7" w:rsidRDefault="00CC1E2C" w:rsidP="00B37702">
            <w:pPr>
              <w:pStyle w:val="a3"/>
              <w:spacing w:before="0" w:beforeAutospacing="0" w:after="0" w:afterAutospacing="0"/>
              <w:jc w:val="both"/>
            </w:pPr>
            <w:r w:rsidRPr="008E17D7">
              <w:t>Для призначення та виплати щорічної допомоги на оздоровлення дитині, яка втратила внаслідок Чорнобильської катастрофи одного з батьків, додатково подаються:</w:t>
            </w:r>
          </w:p>
          <w:p w:rsidR="00CC1E2C" w:rsidRPr="008E17D7" w:rsidRDefault="00CC1E2C" w:rsidP="00B37702">
            <w:pPr>
              <w:pStyle w:val="rvps2"/>
              <w:shd w:val="clear" w:color="auto" w:fill="FFFFFF"/>
              <w:spacing w:before="0" w:beforeAutospacing="0" w:after="0" w:afterAutospacing="0"/>
              <w:jc w:val="both"/>
              <w:textAlignment w:val="baseline"/>
              <w:rPr>
                <w:lang w:val="uk-UA"/>
              </w:rPr>
            </w:pPr>
            <w:r w:rsidRPr="008E17D7">
              <w:rPr>
                <w:lang w:val="uk-UA"/>
              </w:rPr>
              <w:t>копія свідоцтва про смерть особи, яка постраждала внаслідок Чорнобильської катастрофи, батька або матері;</w:t>
            </w:r>
            <w:bookmarkStart w:id="8" w:name="n56"/>
            <w:bookmarkEnd w:id="8"/>
          </w:p>
          <w:p w:rsidR="00CC1E2C" w:rsidRPr="008E17D7" w:rsidRDefault="00CC1E2C" w:rsidP="00B37702">
            <w:pPr>
              <w:pStyle w:val="rvps2"/>
              <w:shd w:val="clear" w:color="auto" w:fill="FFFFFF"/>
              <w:spacing w:before="0" w:beforeAutospacing="0" w:after="0" w:afterAutospacing="0"/>
              <w:jc w:val="both"/>
              <w:textAlignment w:val="baseline"/>
              <w:rPr>
                <w:lang w:val="uk-UA"/>
              </w:rPr>
            </w:pPr>
            <w:r w:rsidRPr="008E17D7">
              <w:rPr>
                <w:lang w:val="uk-UA"/>
              </w:rPr>
              <w:t xml:space="preserve">експертний висновок відповідної МЕК щодо встановлення причинного зв’язку хвороб, інвалідності і смерті </w:t>
            </w:r>
            <w:r w:rsidRPr="008E17D7">
              <w:rPr>
                <w:shd w:val="clear" w:color="auto" w:fill="FFFFFF"/>
                <w:lang w:val="uk-UA"/>
              </w:rPr>
              <w:t>з дією іонізуючого випромінювання та інших шкідливих чинників внаслідок аварії на Чорнобильській АЕС</w:t>
            </w:r>
            <w:r w:rsidRPr="008E17D7">
              <w:rPr>
                <w:lang w:val="uk-UA"/>
              </w:rPr>
              <w:t>;</w:t>
            </w:r>
            <w:bookmarkStart w:id="9" w:name="n57"/>
            <w:bookmarkEnd w:id="9"/>
            <w:r w:rsidRPr="008E17D7">
              <w:rPr>
                <w:lang w:val="uk-UA"/>
              </w:rPr>
              <w:t xml:space="preserve"> </w:t>
            </w:r>
          </w:p>
          <w:p w:rsidR="00CC1E2C" w:rsidRPr="008E17D7" w:rsidRDefault="00CC1E2C" w:rsidP="00B37702">
            <w:pPr>
              <w:pStyle w:val="rvps2"/>
              <w:shd w:val="clear" w:color="auto" w:fill="FFFFFF"/>
              <w:spacing w:before="0" w:beforeAutospacing="0" w:after="0" w:afterAutospacing="0"/>
              <w:jc w:val="both"/>
              <w:textAlignment w:val="baseline"/>
              <w:rPr>
                <w:lang w:val="uk-UA"/>
              </w:rPr>
            </w:pPr>
            <w:r w:rsidRPr="008E17D7">
              <w:rPr>
                <w:lang w:val="uk-UA"/>
              </w:rPr>
              <w:t>копія посвідчення померлої особи, яка постраждала внаслідок Чорнобильської катастрофи, батька або матері</w:t>
            </w:r>
          </w:p>
        </w:tc>
      </w:tr>
      <w:tr w:rsidR="008E17D7" w:rsidRPr="000B1665" w:rsidTr="004F1660">
        <w:tc>
          <w:tcPr>
            <w:tcW w:w="619" w:type="dxa"/>
            <w:gridSpan w:val="3"/>
          </w:tcPr>
          <w:p w:rsidR="00CC1E2C" w:rsidRPr="008E17D7" w:rsidRDefault="008E17D7" w:rsidP="00897AB3">
            <w:pPr>
              <w:rPr>
                <w:lang w:val="uk-UA"/>
              </w:rPr>
            </w:pPr>
            <w:r>
              <w:rPr>
                <w:lang w:val="uk-UA"/>
              </w:rPr>
              <w:lastRenderedPageBreak/>
              <w:t>9</w:t>
            </w:r>
          </w:p>
        </w:tc>
        <w:tc>
          <w:tcPr>
            <w:tcW w:w="2850" w:type="dxa"/>
          </w:tcPr>
          <w:p w:rsidR="00CC1E2C" w:rsidRPr="008E17D7" w:rsidRDefault="00CC1E2C" w:rsidP="00B37702">
            <w:pPr>
              <w:jc w:val="both"/>
              <w:rPr>
                <w:lang w:val="uk-UA"/>
              </w:rPr>
            </w:pPr>
            <w:r w:rsidRPr="008E17D7">
              <w:rPr>
                <w:lang w:val="uk-UA"/>
              </w:rPr>
              <w:t xml:space="preserve">Спосіб подання документів, необхідних для отримання адміністративної послуги </w:t>
            </w:r>
          </w:p>
        </w:tc>
        <w:tc>
          <w:tcPr>
            <w:tcW w:w="6521" w:type="dxa"/>
            <w:gridSpan w:val="3"/>
          </w:tcPr>
          <w:p w:rsidR="00985A18" w:rsidRPr="008E17D7" w:rsidRDefault="00985A18" w:rsidP="00B377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sidRPr="008E17D7">
              <w:rPr>
                <w:lang w:val="uk-UA"/>
              </w:rPr>
              <w:t xml:space="preserve">Заява та документи, необхідні для призначення </w:t>
            </w:r>
            <w:r w:rsidR="008E17D7" w:rsidRPr="008E17D7">
              <w:rPr>
                <w:lang w:val="uk-UA"/>
              </w:rPr>
              <w:t xml:space="preserve">компенсацій та допомоги дітям, які потерпіли від </w:t>
            </w:r>
            <w:r w:rsidR="008E17D7">
              <w:rPr>
                <w:lang w:val="uk-UA"/>
              </w:rPr>
              <w:t>Ч</w:t>
            </w:r>
            <w:r w:rsidR="008E17D7" w:rsidRPr="008E17D7">
              <w:rPr>
                <w:lang w:val="uk-UA"/>
              </w:rPr>
              <w:t xml:space="preserve">орнобильської катастрофи, дітям з інвалідністю, інвалідність яких пов’язана з </w:t>
            </w:r>
            <w:r w:rsidR="008E17D7">
              <w:rPr>
                <w:lang w:val="uk-UA"/>
              </w:rPr>
              <w:t>Ч</w:t>
            </w:r>
            <w:r w:rsidR="008E17D7" w:rsidRPr="008E17D7">
              <w:rPr>
                <w:lang w:val="uk-UA"/>
              </w:rPr>
              <w:t>орнобильською катастрофою, та їхнім батькам</w:t>
            </w:r>
            <w:r w:rsidR="008E17D7">
              <w:rPr>
                <w:lang w:val="uk-UA"/>
              </w:rPr>
              <w:t xml:space="preserve"> </w:t>
            </w:r>
            <w:r w:rsidR="008E17D7">
              <w:rPr>
                <w:lang w:val="uk-UA"/>
              </w:rPr>
              <w:br/>
              <w:t>(далі – компенсації та допомога)</w:t>
            </w:r>
            <w:r w:rsidRPr="008E17D7">
              <w:rPr>
                <w:lang w:val="uk-UA"/>
              </w:rPr>
              <w:t xml:space="preserve">, подаються особою </w:t>
            </w:r>
            <w:r w:rsidR="008E17D7">
              <w:rPr>
                <w:lang w:val="uk-UA"/>
              </w:rPr>
              <w:t>суб’єкту</w:t>
            </w:r>
            <w:r w:rsidRPr="008E17D7">
              <w:rPr>
                <w:lang w:val="uk-UA"/>
              </w:rPr>
              <w:t xml:space="preserve"> надання адміністративної послуги:</w:t>
            </w:r>
          </w:p>
          <w:p w:rsidR="008E17D7" w:rsidRPr="008E17D7" w:rsidRDefault="008E17D7" w:rsidP="008E17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sidRPr="008E17D7">
              <w:rPr>
                <w:lang w:val="uk-UA"/>
              </w:rPr>
              <w:t>через уповноважених осіб виконавчого органу сільської, селищної, міської ради відповідної територіальної громади; посадових осіб центру надання адміністративних послуг;</w:t>
            </w:r>
          </w:p>
          <w:p w:rsidR="00CC1E2C" w:rsidRPr="008E17D7" w:rsidRDefault="008E17D7" w:rsidP="008E17D7">
            <w:pPr>
              <w:pStyle w:val="a3"/>
              <w:shd w:val="clear" w:color="auto" w:fill="FFFFFF"/>
              <w:spacing w:before="0" w:beforeAutospacing="0" w:after="0" w:afterAutospacing="0"/>
              <w:jc w:val="both"/>
              <w:textAlignment w:val="baseline"/>
            </w:pPr>
            <w:r>
              <w:t>поштою або в електронній формі через офіційний веб-сайт Мінсоцполітики або інтегровані з ним інформаційні системи органів виконавчої влади та органів місцевого самоврядування, або Єдиний державний веб-портал електронних послуг (у разі технічної можливості)*</w:t>
            </w:r>
          </w:p>
        </w:tc>
      </w:tr>
      <w:tr w:rsidR="008E17D7" w:rsidRPr="008E17D7" w:rsidTr="004F1660">
        <w:tc>
          <w:tcPr>
            <w:tcW w:w="619" w:type="dxa"/>
            <w:gridSpan w:val="3"/>
          </w:tcPr>
          <w:p w:rsidR="00CC1E2C" w:rsidRPr="008E17D7" w:rsidRDefault="008E17D7" w:rsidP="00897AB3">
            <w:pPr>
              <w:rPr>
                <w:lang w:val="uk-UA"/>
              </w:rPr>
            </w:pPr>
            <w:r>
              <w:rPr>
                <w:lang w:val="uk-UA"/>
              </w:rPr>
              <w:lastRenderedPageBreak/>
              <w:t>10</w:t>
            </w:r>
          </w:p>
        </w:tc>
        <w:tc>
          <w:tcPr>
            <w:tcW w:w="2850" w:type="dxa"/>
          </w:tcPr>
          <w:p w:rsidR="00CC1E2C" w:rsidRPr="008E17D7" w:rsidRDefault="00CC1E2C" w:rsidP="00B37702">
            <w:pPr>
              <w:jc w:val="both"/>
              <w:rPr>
                <w:lang w:val="uk-UA"/>
              </w:rPr>
            </w:pPr>
            <w:r w:rsidRPr="008E17D7">
              <w:rPr>
                <w:lang w:val="uk-UA"/>
              </w:rPr>
              <w:t xml:space="preserve">Платність (безоплатність) надання адміністративної послуги </w:t>
            </w:r>
          </w:p>
        </w:tc>
        <w:tc>
          <w:tcPr>
            <w:tcW w:w="6521" w:type="dxa"/>
            <w:gridSpan w:val="3"/>
          </w:tcPr>
          <w:p w:rsidR="00CC1E2C" w:rsidRPr="008E17D7" w:rsidRDefault="00CC1E2C" w:rsidP="00B37702">
            <w:pPr>
              <w:pStyle w:val="a3"/>
              <w:shd w:val="clear" w:color="auto" w:fill="FFFFFF"/>
              <w:spacing w:before="0" w:beforeAutospacing="0" w:after="0" w:afterAutospacing="0"/>
              <w:jc w:val="both"/>
              <w:textAlignment w:val="baseline"/>
            </w:pPr>
            <w:r w:rsidRPr="008E17D7">
              <w:t xml:space="preserve">Адміністративна послуга надається безоплатно </w:t>
            </w:r>
          </w:p>
        </w:tc>
      </w:tr>
      <w:tr w:rsidR="008E17D7" w:rsidRPr="008E17D7" w:rsidTr="004F1660">
        <w:tc>
          <w:tcPr>
            <w:tcW w:w="619" w:type="dxa"/>
            <w:gridSpan w:val="3"/>
          </w:tcPr>
          <w:p w:rsidR="00CC1E2C" w:rsidRPr="008E17D7" w:rsidRDefault="008E17D7" w:rsidP="00897AB3">
            <w:pPr>
              <w:rPr>
                <w:lang w:val="uk-UA"/>
              </w:rPr>
            </w:pPr>
            <w:r>
              <w:rPr>
                <w:lang w:val="uk-UA"/>
              </w:rPr>
              <w:t>11</w:t>
            </w:r>
          </w:p>
        </w:tc>
        <w:tc>
          <w:tcPr>
            <w:tcW w:w="2850" w:type="dxa"/>
          </w:tcPr>
          <w:p w:rsidR="00CC1E2C" w:rsidRPr="008E17D7" w:rsidRDefault="00CC1E2C" w:rsidP="00B37702">
            <w:pPr>
              <w:jc w:val="both"/>
              <w:rPr>
                <w:lang w:val="uk-UA"/>
              </w:rPr>
            </w:pPr>
            <w:r w:rsidRPr="008E17D7">
              <w:rPr>
                <w:lang w:val="uk-UA"/>
              </w:rPr>
              <w:t>Строк надання адміністративної послуги, а також строк здійснення дій, прийняття рішень у процесі надання послуги</w:t>
            </w:r>
          </w:p>
          <w:p w:rsidR="00CC1E2C" w:rsidRPr="008E17D7" w:rsidRDefault="00CC1E2C" w:rsidP="00B37702">
            <w:pPr>
              <w:jc w:val="both"/>
              <w:rPr>
                <w:lang w:val="uk-UA"/>
              </w:rPr>
            </w:pPr>
          </w:p>
        </w:tc>
        <w:tc>
          <w:tcPr>
            <w:tcW w:w="6521" w:type="dxa"/>
            <w:gridSpan w:val="3"/>
          </w:tcPr>
          <w:p w:rsidR="00CC1E2C" w:rsidRPr="008E17D7" w:rsidRDefault="00CC1E2C" w:rsidP="00B37702">
            <w:pPr>
              <w:pStyle w:val="a3"/>
              <w:shd w:val="clear" w:color="auto" w:fill="FFFFFF"/>
              <w:spacing w:before="0" w:beforeAutospacing="0" w:after="0" w:afterAutospacing="0"/>
              <w:jc w:val="both"/>
              <w:textAlignment w:val="baseline"/>
            </w:pPr>
            <w:r w:rsidRPr="008E17D7">
              <w:t>Не пізніше 10 днів після надходження заяви зі всіма необхідними документами.</w:t>
            </w:r>
          </w:p>
          <w:p w:rsidR="00CC1E2C" w:rsidRPr="008E17D7" w:rsidRDefault="00CC1E2C" w:rsidP="00B37702">
            <w:pPr>
              <w:jc w:val="both"/>
              <w:rPr>
                <w:lang w:val="uk-UA" w:eastAsia="uk-UA"/>
              </w:rPr>
            </w:pPr>
          </w:p>
        </w:tc>
      </w:tr>
      <w:tr w:rsidR="008E17D7" w:rsidRPr="000B1665" w:rsidTr="004F1660">
        <w:tc>
          <w:tcPr>
            <w:tcW w:w="619" w:type="dxa"/>
            <w:gridSpan w:val="3"/>
          </w:tcPr>
          <w:p w:rsidR="00CC1E2C" w:rsidRPr="008E17D7" w:rsidRDefault="00CC1E2C" w:rsidP="008E17D7">
            <w:pPr>
              <w:rPr>
                <w:lang w:val="uk-UA"/>
              </w:rPr>
            </w:pPr>
            <w:r w:rsidRPr="008E17D7">
              <w:rPr>
                <w:lang w:val="uk-UA"/>
              </w:rPr>
              <w:t>1</w:t>
            </w:r>
            <w:r w:rsidR="008E17D7">
              <w:rPr>
                <w:lang w:val="uk-UA"/>
              </w:rPr>
              <w:t>2</w:t>
            </w:r>
          </w:p>
        </w:tc>
        <w:tc>
          <w:tcPr>
            <w:tcW w:w="2850" w:type="dxa"/>
          </w:tcPr>
          <w:p w:rsidR="00CC1E2C" w:rsidRPr="008E17D7" w:rsidRDefault="00CC1E2C" w:rsidP="00B37702">
            <w:pPr>
              <w:jc w:val="both"/>
              <w:rPr>
                <w:lang w:val="uk-UA"/>
              </w:rPr>
            </w:pPr>
            <w:r w:rsidRPr="008E17D7">
              <w:rPr>
                <w:lang w:val="uk-UA"/>
              </w:rPr>
              <w:t>Перелік підстав для відмови</w:t>
            </w:r>
          </w:p>
          <w:p w:rsidR="00CC1E2C" w:rsidRPr="008E17D7" w:rsidRDefault="00CC1E2C" w:rsidP="00B37702">
            <w:pPr>
              <w:jc w:val="both"/>
              <w:rPr>
                <w:lang w:val="uk-UA"/>
              </w:rPr>
            </w:pPr>
            <w:r w:rsidRPr="008E17D7">
              <w:rPr>
                <w:lang w:val="uk-UA"/>
              </w:rPr>
              <w:t>(призупинення) у наданні адміністративної послуги</w:t>
            </w:r>
          </w:p>
        </w:tc>
        <w:tc>
          <w:tcPr>
            <w:tcW w:w="6521" w:type="dxa"/>
            <w:gridSpan w:val="3"/>
          </w:tcPr>
          <w:p w:rsidR="008E17D7" w:rsidRDefault="008E17D7" w:rsidP="008E17D7">
            <w:pPr>
              <w:jc w:val="both"/>
              <w:rPr>
                <w:lang w:val="uk-UA"/>
              </w:rPr>
            </w:pPr>
            <w:r w:rsidRPr="008E17D7">
              <w:rPr>
                <w:lang w:val="uk-UA"/>
              </w:rPr>
              <w:t>Компенсації та допомога</w:t>
            </w:r>
            <w:r w:rsidR="00CC1E2C" w:rsidRPr="008E17D7">
              <w:rPr>
                <w:lang w:val="uk-UA"/>
              </w:rPr>
              <w:t xml:space="preserve"> не нада</w:t>
            </w:r>
            <w:r>
              <w:rPr>
                <w:lang w:val="uk-UA"/>
              </w:rPr>
              <w:t>ю</w:t>
            </w:r>
            <w:r w:rsidR="00CC1E2C" w:rsidRPr="008E17D7">
              <w:rPr>
                <w:lang w:val="uk-UA"/>
              </w:rPr>
              <w:t>ться у разі</w:t>
            </w:r>
            <w:r>
              <w:rPr>
                <w:lang w:val="uk-UA"/>
              </w:rPr>
              <w:t>:</w:t>
            </w:r>
          </w:p>
          <w:p w:rsidR="008E17D7" w:rsidRDefault="00CC1E2C" w:rsidP="008E17D7">
            <w:pPr>
              <w:jc w:val="both"/>
              <w:rPr>
                <w:lang w:val="uk-UA"/>
              </w:rPr>
            </w:pPr>
            <w:r w:rsidRPr="008E17D7">
              <w:rPr>
                <w:lang w:val="uk-UA"/>
              </w:rPr>
              <w:t>подання встановленого переліку</w:t>
            </w:r>
            <w:r w:rsidR="008E17D7">
              <w:rPr>
                <w:lang w:val="uk-UA"/>
              </w:rPr>
              <w:t xml:space="preserve"> документів не в повному обсязі;</w:t>
            </w:r>
          </w:p>
          <w:p w:rsidR="006A1770" w:rsidRDefault="006A1770" w:rsidP="008E17D7">
            <w:pPr>
              <w:jc w:val="both"/>
              <w:rPr>
                <w:lang w:val="uk-UA"/>
              </w:rPr>
            </w:pPr>
            <w:r>
              <w:rPr>
                <w:lang w:val="uk-UA"/>
              </w:rPr>
              <w:t>зміни місця реєстрації;</w:t>
            </w:r>
          </w:p>
          <w:p w:rsidR="00CC1E2C" w:rsidRPr="008E17D7" w:rsidRDefault="00CC1E2C" w:rsidP="008E17D7">
            <w:pPr>
              <w:jc w:val="both"/>
              <w:rPr>
                <w:lang w:val="uk-UA"/>
              </w:rPr>
            </w:pPr>
            <w:r w:rsidRPr="008E17D7">
              <w:rPr>
                <w:lang w:val="uk-UA"/>
              </w:rPr>
              <w:t xml:space="preserve">втрати статусу </w:t>
            </w:r>
            <w:r w:rsidR="006F457E" w:rsidRPr="008E17D7">
              <w:rPr>
                <w:lang w:val="uk-UA"/>
              </w:rPr>
              <w:t>особи, яка постраждала внаслідок Чорнобильської катастрофи, що підтверджує статус батька та/або матері, віднесених до категорій 1, 2 та 3</w:t>
            </w:r>
            <w:r w:rsidRPr="008E17D7">
              <w:rPr>
                <w:lang w:val="uk-UA"/>
              </w:rPr>
              <w:t xml:space="preserve">; статусу </w:t>
            </w:r>
            <w:r w:rsidR="006F457E" w:rsidRPr="008E17D7">
              <w:rPr>
                <w:lang w:val="uk-UA"/>
              </w:rPr>
              <w:t>дитини, яка потерпіла від Чорнобильської катастрофи</w:t>
            </w:r>
          </w:p>
        </w:tc>
      </w:tr>
      <w:tr w:rsidR="008E17D7" w:rsidRPr="008E17D7" w:rsidTr="004F1660">
        <w:tc>
          <w:tcPr>
            <w:tcW w:w="619" w:type="dxa"/>
            <w:gridSpan w:val="3"/>
          </w:tcPr>
          <w:p w:rsidR="00CC1E2C" w:rsidRPr="008E17D7" w:rsidRDefault="008E17D7" w:rsidP="00897AB3">
            <w:pPr>
              <w:rPr>
                <w:lang w:val="uk-UA"/>
              </w:rPr>
            </w:pPr>
            <w:r>
              <w:rPr>
                <w:lang w:val="uk-UA"/>
              </w:rPr>
              <w:t>13</w:t>
            </w:r>
          </w:p>
        </w:tc>
        <w:tc>
          <w:tcPr>
            <w:tcW w:w="2850" w:type="dxa"/>
          </w:tcPr>
          <w:p w:rsidR="00CC1E2C" w:rsidRPr="008E17D7" w:rsidRDefault="00CC1E2C" w:rsidP="00B37702">
            <w:pPr>
              <w:jc w:val="both"/>
              <w:rPr>
                <w:lang w:val="uk-UA"/>
              </w:rPr>
            </w:pPr>
            <w:r w:rsidRPr="008E17D7">
              <w:rPr>
                <w:lang w:val="uk-UA"/>
              </w:rPr>
              <w:t>Результат надання адміністративної послуги</w:t>
            </w:r>
          </w:p>
        </w:tc>
        <w:tc>
          <w:tcPr>
            <w:tcW w:w="6521" w:type="dxa"/>
            <w:gridSpan w:val="3"/>
          </w:tcPr>
          <w:p w:rsidR="00CC1E2C" w:rsidRPr="008E17D7" w:rsidRDefault="00CC1E2C" w:rsidP="00B37702">
            <w:pPr>
              <w:jc w:val="both"/>
              <w:rPr>
                <w:lang w:val="uk-UA"/>
              </w:rPr>
            </w:pPr>
            <w:r w:rsidRPr="008E17D7">
              <w:rPr>
                <w:rStyle w:val="rvts23"/>
                <w:bCs/>
                <w:bdr w:val="none" w:sz="0" w:space="0" w:color="auto" w:frame="1"/>
                <w:lang w:val="uk-UA"/>
              </w:rPr>
              <w:t>Призначення компенсацій та допомоги</w:t>
            </w:r>
            <w:r w:rsidR="004D77F7" w:rsidRPr="008E17D7">
              <w:rPr>
                <w:rStyle w:val="rvts23"/>
                <w:bCs/>
                <w:bdr w:val="none" w:sz="0" w:space="0" w:color="auto" w:frame="1"/>
                <w:lang w:val="uk-UA"/>
              </w:rPr>
              <w:t xml:space="preserve"> / відмова у призначенні компенсацій та допомоги</w:t>
            </w:r>
          </w:p>
        </w:tc>
      </w:tr>
      <w:tr w:rsidR="008E17D7" w:rsidRPr="008E17D7" w:rsidTr="004F1660">
        <w:tc>
          <w:tcPr>
            <w:tcW w:w="619" w:type="dxa"/>
            <w:gridSpan w:val="3"/>
          </w:tcPr>
          <w:p w:rsidR="00CC1E2C" w:rsidRPr="008E17D7" w:rsidRDefault="008E17D7" w:rsidP="00897AB3">
            <w:pPr>
              <w:rPr>
                <w:lang w:val="uk-UA"/>
              </w:rPr>
            </w:pPr>
            <w:r>
              <w:rPr>
                <w:lang w:val="uk-UA"/>
              </w:rPr>
              <w:t>14</w:t>
            </w:r>
          </w:p>
        </w:tc>
        <w:tc>
          <w:tcPr>
            <w:tcW w:w="2850" w:type="dxa"/>
          </w:tcPr>
          <w:p w:rsidR="00CC1E2C" w:rsidRPr="008E17D7" w:rsidRDefault="00CC1E2C" w:rsidP="00B37702">
            <w:pPr>
              <w:jc w:val="both"/>
              <w:rPr>
                <w:lang w:val="uk-UA"/>
              </w:rPr>
            </w:pPr>
            <w:r w:rsidRPr="008E17D7">
              <w:rPr>
                <w:lang w:val="uk-UA"/>
              </w:rPr>
              <w:t>Способи отримання відповіді (результату)</w:t>
            </w:r>
          </w:p>
        </w:tc>
        <w:tc>
          <w:tcPr>
            <w:tcW w:w="6521" w:type="dxa"/>
            <w:gridSpan w:val="3"/>
          </w:tcPr>
          <w:p w:rsidR="00CC1E2C" w:rsidRPr="008E17D7" w:rsidRDefault="00CC1E2C" w:rsidP="00B37702">
            <w:pPr>
              <w:pStyle w:val="Default"/>
              <w:jc w:val="both"/>
              <w:rPr>
                <w:color w:val="auto"/>
              </w:rPr>
            </w:pPr>
            <w:r w:rsidRPr="008E17D7">
              <w:rPr>
                <w:color w:val="auto"/>
              </w:rPr>
              <w:t xml:space="preserve">Повідомлення про призначення </w:t>
            </w:r>
            <w:r w:rsidRPr="008E17D7">
              <w:rPr>
                <w:rStyle w:val="rvts23"/>
                <w:bCs/>
                <w:color w:val="auto"/>
                <w:bdr w:val="none" w:sz="0" w:space="0" w:color="auto" w:frame="1"/>
              </w:rPr>
              <w:t>компенсацій та допомоги</w:t>
            </w:r>
            <w:r w:rsidRPr="008E17D7">
              <w:rPr>
                <w:color w:val="auto"/>
              </w:rPr>
              <w:t xml:space="preserve"> (відмова у призначенні) видається (надсилається поштою)  одержувачу. </w:t>
            </w:r>
          </w:p>
          <w:p w:rsidR="00CC1E2C" w:rsidRPr="008E17D7" w:rsidRDefault="00CC1E2C" w:rsidP="006A1770">
            <w:pPr>
              <w:jc w:val="both"/>
              <w:rPr>
                <w:b/>
                <w:lang w:val="uk-UA"/>
              </w:rPr>
            </w:pPr>
            <w:r w:rsidRPr="008E17D7">
              <w:rPr>
                <w:lang w:val="uk-UA"/>
              </w:rPr>
              <w:t>Виплат</w:t>
            </w:r>
            <w:r w:rsidR="006A1770">
              <w:rPr>
                <w:lang w:val="uk-UA"/>
              </w:rPr>
              <w:t>у</w:t>
            </w:r>
            <w:r w:rsidRPr="008E17D7">
              <w:rPr>
                <w:lang w:val="uk-UA"/>
              </w:rPr>
              <w:t xml:space="preserve"> компенсацій та допомоги можна отримати через банківські установи або поштові відділення зв’язку</w:t>
            </w:r>
            <w:r w:rsidRPr="008E17D7">
              <w:rPr>
                <w:sz w:val="28"/>
                <w:szCs w:val="28"/>
                <w:lang w:val="uk-UA"/>
              </w:rPr>
              <w:t xml:space="preserve"> </w:t>
            </w:r>
          </w:p>
        </w:tc>
      </w:tr>
    </w:tbl>
    <w:p w:rsidR="00CC1E2C" w:rsidRPr="008E17D7" w:rsidRDefault="00CC1E2C" w:rsidP="00CC1E2C">
      <w:pPr>
        <w:rPr>
          <w:lang w:val="uk-UA"/>
        </w:rPr>
      </w:pPr>
    </w:p>
    <w:p w:rsidR="0090490E" w:rsidRPr="008E17D7" w:rsidRDefault="0090490E" w:rsidP="00B37702">
      <w:pPr>
        <w:ind w:right="-229"/>
        <w:jc w:val="both"/>
        <w:rPr>
          <w:i/>
        </w:rPr>
      </w:pPr>
      <w:r w:rsidRPr="008E17D7">
        <w:rPr>
          <w:i/>
        </w:rPr>
        <w:t xml:space="preserve">* </w:t>
      </w:r>
      <w:r w:rsidR="006A1770">
        <w:rPr>
          <w:i/>
          <w:lang w:val="uk-UA"/>
        </w:rPr>
        <w:t>Д</w:t>
      </w:r>
      <w:r w:rsidRPr="008E17D7">
        <w:rPr>
          <w:i/>
        </w:rPr>
        <w:t xml:space="preserve">о </w:t>
      </w:r>
      <w:proofErr w:type="spellStart"/>
      <w:r w:rsidRPr="008E17D7">
        <w:rPr>
          <w:i/>
        </w:rPr>
        <w:t>утворення</w:t>
      </w:r>
      <w:proofErr w:type="spellEnd"/>
      <w:r w:rsidRPr="008E17D7">
        <w:rPr>
          <w:i/>
        </w:rPr>
        <w:t xml:space="preserve"> </w:t>
      </w:r>
      <w:proofErr w:type="spellStart"/>
      <w:r w:rsidRPr="008E17D7">
        <w:rPr>
          <w:i/>
        </w:rPr>
        <w:t>територіальних</w:t>
      </w:r>
      <w:proofErr w:type="spellEnd"/>
      <w:r w:rsidRPr="008E17D7">
        <w:rPr>
          <w:i/>
        </w:rPr>
        <w:t xml:space="preserve"> </w:t>
      </w:r>
      <w:proofErr w:type="spellStart"/>
      <w:r w:rsidRPr="008E17D7">
        <w:rPr>
          <w:i/>
        </w:rPr>
        <w:t>органів</w:t>
      </w:r>
      <w:proofErr w:type="spellEnd"/>
      <w:r w:rsidRPr="008E17D7">
        <w:rPr>
          <w:i/>
        </w:rPr>
        <w:t xml:space="preserve"> </w:t>
      </w:r>
      <w:proofErr w:type="spellStart"/>
      <w:r w:rsidRPr="008E17D7">
        <w:rPr>
          <w:i/>
        </w:rPr>
        <w:t>Національної</w:t>
      </w:r>
      <w:proofErr w:type="spellEnd"/>
      <w:r w:rsidRPr="008E17D7">
        <w:rPr>
          <w:i/>
        </w:rPr>
        <w:t xml:space="preserve"> </w:t>
      </w:r>
      <w:proofErr w:type="spellStart"/>
      <w:r w:rsidRPr="008E17D7">
        <w:rPr>
          <w:i/>
        </w:rPr>
        <w:t>соціальної</w:t>
      </w:r>
      <w:proofErr w:type="spellEnd"/>
      <w:r w:rsidRPr="008E17D7">
        <w:rPr>
          <w:i/>
        </w:rPr>
        <w:t xml:space="preserve"> </w:t>
      </w:r>
      <w:proofErr w:type="spellStart"/>
      <w:r w:rsidRPr="008E17D7">
        <w:rPr>
          <w:i/>
        </w:rPr>
        <w:t>сервісної</w:t>
      </w:r>
      <w:proofErr w:type="spellEnd"/>
      <w:r w:rsidRPr="008E17D7">
        <w:rPr>
          <w:i/>
        </w:rPr>
        <w:t xml:space="preserve"> </w:t>
      </w:r>
      <w:proofErr w:type="spellStart"/>
      <w:r w:rsidRPr="008E17D7">
        <w:rPr>
          <w:i/>
        </w:rPr>
        <w:t>служби</w:t>
      </w:r>
      <w:proofErr w:type="spellEnd"/>
      <w:r w:rsidRPr="008E17D7">
        <w:rPr>
          <w:i/>
        </w:rPr>
        <w:t xml:space="preserve"> та  початку </w:t>
      </w:r>
      <w:proofErr w:type="spellStart"/>
      <w:r w:rsidRPr="008E17D7">
        <w:rPr>
          <w:i/>
        </w:rPr>
        <w:t>виконання</w:t>
      </w:r>
      <w:proofErr w:type="spellEnd"/>
      <w:r w:rsidRPr="008E17D7">
        <w:rPr>
          <w:i/>
        </w:rPr>
        <w:t xml:space="preserve"> </w:t>
      </w:r>
      <w:proofErr w:type="spellStart"/>
      <w:r w:rsidRPr="008E17D7">
        <w:rPr>
          <w:i/>
        </w:rPr>
        <w:t>відповідних</w:t>
      </w:r>
      <w:proofErr w:type="spellEnd"/>
      <w:r w:rsidRPr="008E17D7">
        <w:rPr>
          <w:i/>
        </w:rPr>
        <w:t xml:space="preserve"> </w:t>
      </w:r>
      <w:proofErr w:type="spellStart"/>
      <w:r w:rsidRPr="008E17D7">
        <w:rPr>
          <w:i/>
        </w:rPr>
        <w:t>функцій</w:t>
      </w:r>
      <w:proofErr w:type="spellEnd"/>
      <w:r w:rsidRPr="008E17D7">
        <w:rPr>
          <w:i/>
        </w:rPr>
        <w:t xml:space="preserve"> у </w:t>
      </w:r>
      <w:proofErr w:type="spellStart"/>
      <w:r w:rsidRPr="008E17D7">
        <w:rPr>
          <w:i/>
        </w:rPr>
        <w:t>повному</w:t>
      </w:r>
      <w:proofErr w:type="spellEnd"/>
      <w:r w:rsidRPr="008E17D7">
        <w:rPr>
          <w:i/>
        </w:rPr>
        <w:t xml:space="preserve"> </w:t>
      </w:r>
      <w:proofErr w:type="spellStart"/>
      <w:r w:rsidRPr="008E17D7">
        <w:rPr>
          <w:i/>
        </w:rPr>
        <w:t>обсязі</w:t>
      </w:r>
      <w:proofErr w:type="spellEnd"/>
      <w:r w:rsidRPr="008E17D7">
        <w:rPr>
          <w:i/>
        </w:rPr>
        <w:t xml:space="preserve"> </w:t>
      </w:r>
      <w:proofErr w:type="spellStart"/>
      <w:r w:rsidRPr="008E17D7">
        <w:rPr>
          <w:i/>
        </w:rPr>
        <w:t>заява</w:t>
      </w:r>
      <w:proofErr w:type="spellEnd"/>
      <w:r w:rsidRPr="008E17D7">
        <w:rPr>
          <w:i/>
        </w:rPr>
        <w:t xml:space="preserve"> та </w:t>
      </w:r>
      <w:proofErr w:type="spellStart"/>
      <w:r w:rsidRPr="008E17D7">
        <w:rPr>
          <w:i/>
        </w:rPr>
        <w:t>документи</w:t>
      </w:r>
      <w:proofErr w:type="spellEnd"/>
      <w:r w:rsidRPr="008E17D7">
        <w:rPr>
          <w:i/>
        </w:rPr>
        <w:t xml:space="preserve">, </w:t>
      </w:r>
      <w:proofErr w:type="spellStart"/>
      <w:r w:rsidRPr="008E17D7">
        <w:rPr>
          <w:i/>
        </w:rPr>
        <w:t>необхідні</w:t>
      </w:r>
      <w:proofErr w:type="spellEnd"/>
      <w:r w:rsidRPr="008E17D7">
        <w:rPr>
          <w:i/>
        </w:rPr>
        <w:t xml:space="preserve"> для </w:t>
      </w:r>
      <w:proofErr w:type="spellStart"/>
      <w:r w:rsidRPr="008E17D7">
        <w:rPr>
          <w:i/>
        </w:rPr>
        <w:t>призначення</w:t>
      </w:r>
      <w:proofErr w:type="spellEnd"/>
      <w:r w:rsidRPr="008E17D7">
        <w:rPr>
          <w:i/>
        </w:rPr>
        <w:t xml:space="preserve"> </w:t>
      </w:r>
      <w:r w:rsidR="006A1770" w:rsidRPr="00DF6E72">
        <w:rPr>
          <w:rStyle w:val="rvts23"/>
          <w:bCs/>
          <w:i/>
          <w:bdr w:val="none" w:sz="0" w:space="0" w:color="auto" w:frame="1"/>
          <w:lang w:val="uk-UA"/>
        </w:rPr>
        <w:t>компенсацій та допомоги</w:t>
      </w:r>
      <w:r w:rsidRPr="008E17D7">
        <w:rPr>
          <w:i/>
        </w:rPr>
        <w:t xml:space="preserve">, </w:t>
      </w:r>
      <w:proofErr w:type="spellStart"/>
      <w:r w:rsidRPr="008E17D7">
        <w:rPr>
          <w:i/>
        </w:rPr>
        <w:t>можуть</w:t>
      </w:r>
      <w:proofErr w:type="spellEnd"/>
      <w:r w:rsidRPr="008E17D7">
        <w:rPr>
          <w:i/>
        </w:rPr>
        <w:t xml:space="preserve"> </w:t>
      </w:r>
      <w:proofErr w:type="spellStart"/>
      <w:r w:rsidRPr="008E17D7">
        <w:rPr>
          <w:i/>
        </w:rPr>
        <w:t>подаватись</w:t>
      </w:r>
      <w:proofErr w:type="spellEnd"/>
      <w:r w:rsidRPr="008E17D7">
        <w:rPr>
          <w:i/>
        </w:rPr>
        <w:t xml:space="preserve"> особою до органу </w:t>
      </w:r>
      <w:proofErr w:type="spellStart"/>
      <w:r w:rsidRPr="008E17D7">
        <w:rPr>
          <w:i/>
        </w:rPr>
        <w:t>соціального</w:t>
      </w:r>
      <w:proofErr w:type="spellEnd"/>
      <w:r w:rsidRPr="008E17D7">
        <w:rPr>
          <w:i/>
        </w:rPr>
        <w:t xml:space="preserve"> </w:t>
      </w:r>
      <w:proofErr w:type="spellStart"/>
      <w:r w:rsidRPr="008E17D7">
        <w:rPr>
          <w:i/>
        </w:rPr>
        <w:t>захисту</w:t>
      </w:r>
      <w:proofErr w:type="spellEnd"/>
      <w:r w:rsidRPr="008E17D7">
        <w:rPr>
          <w:i/>
        </w:rPr>
        <w:t xml:space="preserve"> </w:t>
      </w:r>
      <w:proofErr w:type="spellStart"/>
      <w:r w:rsidRPr="008E17D7">
        <w:rPr>
          <w:i/>
        </w:rPr>
        <w:t>населення</w:t>
      </w:r>
      <w:proofErr w:type="spellEnd"/>
      <w:r w:rsidRPr="008E17D7">
        <w:rPr>
          <w:i/>
        </w:rPr>
        <w:t xml:space="preserve"> </w:t>
      </w:r>
      <w:proofErr w:type="spellStart"/>
      <w:r w:rsidRPr="008E17D7">
        <w:rPr>
          <w:i/>
        </w:rPr>
        <w:t>районної</w:t>
      </w:r>
      <w:proofErr w:type="spellEnd"/>
      <w:r w:rsidRPr="008E17D7">
        <w:rPr>
          <w:i/>
        </w:rPr>
        <w:t xml:space="preserve"> у мм. </w:t>
      </w:r>
      <w:proofErr w:type="spellStart"/>
      <w:r w:rsidRPr="008E17D7">
        <w:rPr>
          <w:i/>
        </w:rPr>
        <w:t>Києві</w:t>
      </w:r>
      <w:proofErr w:type="spellEnd"/>
      <w:r w:rsidRPr="008E17D7">
        <w:rPr>
          <w:i/>
        </w:rPr>
        <w:t xml:space="preserve"> та </w:t>
      </w:r>
      <w:proofErr w:type="spellStart"/>
      <w:r w:rsidRPr="008E17D7">
        <w:rPr>
          <w:i/>
        </w:rPr>
        <w:t>Севастополі</w:t>
      </w:r>
      <w:proofErr w:type="spellEnd"/>
      <w:r w:rsidRPr="008E17D7">
        <w:rPr>
          <w:i/>
        </w:rPr>
        <w:t xml:space="preserve"> </w:t>
      </w:r>
      <w:proofErr w:type="spellStart"/>
      <w:r w:rsidRPr="008E17D7">
        <w:rPr>
          <w:i/>
        </w:rPr>
        <w:t>державної</w:t>
      </w:r>
      <w:proofErr w:type="spellEnd"/>
      <w:r w:rsidRPr="008E17D7">
        <w:rPr>
          <w:i/>
        </w:rPr>
        <w:t xml:space="preserve"> </w:t>
      </w:r>
      <w:proofErr w:type="spellStart"/>
      <w:r w:rsidRPr="008E17D7">
        <w:rPr>
          <w:i/>
        </w:rPr>
        <w:t>адміністрації</w:t>
      </w:r>
      <w:proofErr w:type="spellEnd"/>
      <w:r w:rsidRPr="008E17D7">
        <w:rPr>
          <w:i/>
        </w:rPr>
        <w:t xml:space="preserve">, </w:t>
      </w:r>
      <w:proofErr w:type="spellStart"/>
      <w:r w:rsidRPr="008E17D7">
        <w:rPr>
          <w:i/>
        </w:rPr>
        <w:t>виконавчого</w:t>
      </w:r>
      <w:proofErr w:type="spellEnd"/>
      <w:r w:rsidRPr="008E17D7">
        <w:rPr>
          <w:i/>
        </w:rPr>
        <w:t xml:space="preserve"> органу </w:t>
      </w:r>
      <w:proofErr w:type="spellStart"/>
      <w:r w:rsidRPr="008E17D7">
        <w:rPr>
          <w:i/>
        </w:rPr>
        <w:t>міської</w:t>
      </w:r>
      <w:proofErr w:type="spellEnd"/>
      <w:r w:rsidRPr="008E17D7">
        <w:rPr>
          <w:i/>
        </w:rPr>
        <w:t xml:space="preserve"> ради </w:t>
      </w:r>
      <w:proofErr w:type="spellStart"/>
      <w:r w:rsidRPr="008E17D7">
        <w:rPr>
          <w:i/>
        </w:rPr>
        <w:t>міста</w:t>
      </w:r>
      <w:proofErr w:type="spellEnd"/>
      <w:r w:rsidRPr="008E17D7">
        <w:rPr>
          <w:i/>
        </w:rPr>
        <w:t xml:space="preserve"> </w:t>
      </w:r>
      <w:proofErr w:type="spellStart"/>
      <w:r w:rsidRPr="008E17D7">
        <w:rPr>
          <w:i/>
        </w:rPr>
        <w:t>обласного</w:t>
      </w:r>
      <w:proofErr w:type="spellEnd"/>
      <w:r w:rsidRPr="008E17D7">
        <w:rPr>
          <w:i/>
        </w:rPr>
        <w:t xml:space="preserve"> </w:t>
      </w:r>
      <w:proofErr w:type="spellStart"/>
      <w:r w:rsidRPr="008E17D7">
        <w:rPr>
          <w:i/>
        </w:rPr>
        <w:t>значе</w:t>
      </w:r>
      <w:r w:rsidR="006A1770">
        <w:rPr>
          <w:i/>
        </w:rPr>
        <w:t>ння</w:t>
      </w:r>
      <w:proofErr w:type="spellEnd"/>
      <w:r w:rsidR="006A1770">
        <w:rPr>
          <w:i/>
        </w:rPr>
        <w:t xml:space="preserve">, </w:t>
      </w:r>
      <w:proofErr w:type="spellStart"/>
      <w:r w:rsidR="006A1770">
        <w:rPr>
          <w:i/>
        </w:rPr>
        <w:t>районної</w:t>
      </w:r>
      <w:proofErr w:type="spellEnd"/>
      <w:r w:rsidR="006A1770">
        <w:rPr>
          <w:i/>
        </w:rPr>
        <w:t xml:space="preserve"> у </w:t>
      </w:r>
      <w:proofErr w:type="spellStart"/>
      <w:r w:rsidR="006A1770">
        <w:rPr>
          <w:i/>
        </w:rPr>
        <w:t>місті</w:t>
      </w:r>
      <w:proofErr w:type="spellEnd"/>
      <w:r w:rsidR="006A1770">
        <w:rPr>
          <w:i/>
        </w:rPr>
        <w:t xml:space="preserve"> (у </w:t>
      </w:r>
      <w:proofErr w:type="spellStart"/>
      <w:r w:rsidR="006A1770">
        <w:rPr>
          <w:i/>
        </w:rPr>
        <w:t>разі</w:t>
      </w:r>
      <w:proofErr w:type="spellEnd"/>
      <w:r w:rsidRPr="008E17D7">
        <w:rPr>
          <w:i/>
        </w:rPr>
        <w:t xml:space="preserve"> </w:t>
      </w:r>
      <w:proofErr w:type="spellStart"/>
      <w:r w:rsidRPr="008E17D7">
        <w:rPr>
          <w:i/>
        </w:rPr>
        <w:t>утворення</w:t>
      </w:r>
      <w:proofErr w:type="spellEnd"/>
      <w:r w:rsidRPr="008E17D7">
        <w:rPr>
          <w:i/>
        </w:rPr>
        <w:t>) ради</w:t>
      </w:r>
      <w:r w:rsidR="006A1770">
        <w:rPr>
          <w:i/>
          <w:lang w:val="uk-UA"/>
        </w:rPr>
        <w:t>.</w:t>
      </w:r>
      <w:r w:rsidRPr="008E17D7">
        <w:rPr>
          <w:i/>
        </w:rPr>
        <w:t xml:space="preserve"> </w:t>
      </w:r>
    </w:p>
    <w:p w:rsidR="00F414D7" w:rsidRPr="008E17D7" w:rsidRDefault="00F414D7"/>
    <w:sectPr w:rsidR="00F414D7" w:rsidRPr="008E17D7" w:rsidSect="006A1770">
      <w:headerReference w:type="default" r:id="rId9"/>
      <w:pgSz w:w="11906" w:h="16838"/>
      <w:pgMar w:top="1135" w:right="794"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10CB" w:rsidRDefault="00CF10CB" w:rsidP="002555C6">
      <w:r>
        <w:separator/>
      </w:r>
    </w:p>
  </w:endnote>
  <w:endnote w:type="continuationSeparator" w:id="0">
    <w:p w:rsidR="00CF10CB" w:rsidRDefault="00CF10CB" w:rsidP="00255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10CB" w:rsidRDefault="00CF10CB" w:rsidP="002555C6">
      <w:r>
        <w:separator/>
      </w:r>
    </w:p>
  </w:footnote>
  <w:footnote w:type="continuationSeparator" w:id="0">
    <w:p w:rsidR="00CF10CB" w:rsidRDefault="00CF10CB" w:rsidP="002555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7121465"/>
      <w:docPartObj>
        <w:docPartGallery w:val="Page Numbers (Top of Page)"/>
        <w:docPartUnique/>
      </w:docPartObj>
    </w:sdtPr>
    <w:sdtEndPr/>
    <w:sdtContent>
      <w:p w:rsidR="002555C6" w:rsidRDefault="00A62A8F">
        <w:pPr>
          <w:pStyle w:val="a6"/>
          <w:jc w:val="center"/>
        </w:pPr>
        <w:r>
          <w:fldChar w:fldCharType="begin"/>
        </w:r>
        <w:r w:rsidR="002555C6">
          <w:instrText>PAGE   \* MERGEFORMAT</w:instrText>
        </w:r>
        <w:r>
          <w:fldChar w:fldCharType="separate"/>
        </w:r>
        <w:r w:rsidR="00CF5F48" w:rsidRPr="00CF5F48">
          <w:rPr>
            <w:noProof/>
            <w:lang w:val="uk-UA"/>
          </w:rPr>
          <w:t>4</w:t>
        </w:r>
        <w:r>
          <w:fldChar w:fldCharType="end"/>
        </w:r>
      </w:p>
    </w:sdtContent>
  </w:sdt>
  <w:p w:rsidR="002555C6" w:rsidRDefault="002555C6">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CC1E2C"/>
    <w:rsid w:val="000B1665"/>
    <w:rsid w:val="000F3DC4"/>
    <w:rsid w:val="00111093"/>
    <w:rsid w:val="0022630F"/>
    <w:rsid w:val="002555C6"/>
    <w:rsid w:val="002C748B"/>
    <w:rsid w:val="002E174F"/>
    <w:rsid w:val="003A1F08"/>
    <w:rsid w:val="003B5E54"/>
    <w:rsid w:val="004C2E36"/>
    <w:rsid w:val="004D77F7"/>
    <w:rsid w:val="004F1660"/>
    <w:rsid w:val="00591879"/>
    <w:rsid w:val="005B08B8"/>
    <w:rsid w:val="005C7BD5"/>
    <w:rsid w:val="005D0EEB"/>
    <w:rsid w:val="006A1770"/>
    <w:rsid w:val="006B0594"/>
    <w:rsid w:val="006E1695"/>
    <w:rsid w:val="006F457E"/>
    <w:rsid w:val="007344C0"/>
    <w:rsid w:val="0075007D"/>
    <w:rsid w:val="007C33D0"/>
    <w:rsid w:val="00824EDB"/>
    <w:rsid w:val="00855C36"/>
    <w:rsid w:val="008E17D7"/>
    <w:rsid w:val="0090490E"/>
    <w:rsid w:val="00985A18"/>
    <w:rsid w:val="00A25FA9"/>
    <w:rsid w:val="00A62A8F"/>
    <w:rsid w:val="00B110AB"/>
    <w:rsid w:val="00B37702"/>
    <w:rsid w:val="00BB3144"/>
    <w:rsid w:val="00BD7DFA"/>
    <w:rsid w:val="00C450E3"/>
    <w:rsid w:val="00C726A0"/>
    <w:rsid w:val="00CB11A9"/>
    <w:rsid w:val="00CC1E2C"/>
    <w:rsid w:val="00CF10CB"/>
    <w:rsid w:val="00CF5F48"/>
    <w:rsid w:val="00DB7BA4"/>
    <w:rsid w:val="00DD64C6"/>
    <w:rsid w:val="00E83B78"/>
    <w:rsid w:val="00EC7A77"/>
    <w:rsid w:val="00F414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1E2C"/>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CC1E2C"/>
    <w:pPr>
      <w:spacing w:before="100" w:beforeAutospacing="1" w:after="100" w:afterAutospacing="1"/>
    </w:pPr>
    <w:rPr>
      <w:lang w:val="uk-UA" w:eastAsia="uk-UA"/>
    </w:rPr>
  </w:style>
  <w:style w:type="character" w:customStyle="1" w:styleId="rvts23">
    <w:name w:val="rvts23"/>
    <w:basedOn w:val="a0"/>
    <w:rsid w:val="00CC1E2C"/>
  </w:style>
  <w:style w:type="character" w:customStyle="1" w:styleId="apple-converted-space">
    <w:name w:val="apple-converted-space"/>
    <w:basedOn w:val="a0"/>
    <w:rsid w:val="00CC1E2C"/>
  </w:style>
  <w:style w:type="character" w:styleId="a4">
    <w:name w:val="Hyperlink"/>
    <w:basedOn w:val="a0"/>
    <w:rsid w:val="00CC1E2C"/>
    <w:rPr>
      <w:color w:val="0000FF"/>
      <w:u w:val="single"/>
    </w:rPr>
  </w:style>
  <w:style w:type="paragraph" w:customStyle="1" w:styleId="rvps2">
    <w:name w:val="rvps2"/>
    <w:basedOn w:val="a"/>
    <w:rsid w:val="00CC1E2C"/>
    <w:pPr>
      <w:spacing w:before="100" w:beforeAutospacing="1" w:after="100" w:afterAutospacing="1"/>
    </w:pPr>
  </w:style>
  <w:style w:type="character" w:customStyle="1" w:styleId="rvts0">
    <w:name w:val="rvts0"/>
    <w:basedOn w:val="a0"/>
    <w:rsid w:val="00CC1E2C"/>
  </w:style>
  <w:style w:type="paragraph" w:customStyle="1" w:styleId="Default">
    <w:name w:val="Default"/>
    <w:rsid w:val="00CC1E2C"/>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List Paragraph"/>
    <w:basedOn w:val="a"/>
    <w:uiPriority w:val="34"/>
    <w:qFormat/>
    <w:rsid w:val="00111093"/>
    <w:pPr>
      <w:ind w:left="720"/>
      <w:contextualSpacing/>
      <w:jc w:val="both"/>
    </w:pPr>
    <w:rPr>
      <w:sz w:val="28"/>
      <w:szCs w:val="28"/>
      <w:lang w:val="uk-UA" w:eastAsia="en-US"/>
    </w:rPr>
  </w:style>
  <w:style w:type="paragraph" w:styleId="a6">
    <w:name w:val="header"/>
    <w:basedOn w:val="a"/>
    <w:link w:val="a7"/>
    <w:uiPriority w:val="99"/>
    <w:unhideWhenUsed/>
    <w:rsid w:val="002555C6"/>
    <w:pPr>
      <w:tabs>
        <w:tab w:val="center" w:pos="4819"/>
        <w:tab w:val="right" w:pos="9639"/>
      </w:tabs>
    </w:pPr>
  </w:style>
  <w:style w:type="character" w:customStyle="1" w:styleId="a7">
    <w:name w:val="Верхний колонтитул Знак"/>
    <w:basedOn w:val="a0"/>
    <w:link w:val="a6"/>
    <w:uiPriority w:val="99"/>
    <w:rsid w:val="002555C6"/>
    <w:rPr>
      <w:rFonts w:ascii="Times New Roman" w:eastAsia="Times New Roman" w:hAnsi="Times New Roman" w:cs="Times New Roman"/>
      <w:sz w:val="24"/>
      <w:szCs w:val="24"/>
      <w:lang w:val="ru-RU" w:eastAsia="ru-RU"/>
    </w:rPr>
  </w:style>
  <w:style w:type="paragraph" w:styleId="a8">
    <w:name w:val="footer"/>
    <w:basedOn w:val="a"/>
    <w:link w:val="a9"/>
    <w:uiPriority w:val="99"/>
    <w:unhideWhenUsed/>
    <w:rsid w:val="002555C6"/>
    <w:pPr>
      <w:tabs>
        <w:tab w:val="center" w:pos="4819"/>
        <w:tab w:val="right" w:pos="9639"/>
      </w:tabs>
    </w:pPr>
  </w:style>
  <w:style w:type="character" w:customStyle="1" w:styleId="a9">
    <w:name w:val="Нижний колонтитул Знак"/>
    <w:basedOn w:val="a0"/>
    <w:link w:val="a8"/>
    <w:uiPriority w:val="99"/>
    <w:rsid w:val="002555C6"/>
    <w:rPr>
      <w:rFonts w:ascii="Times New Roman" w:eastAsia="Times New Roman" w:hAnsi="Times New Roman" w:cs="Times New Roman"/>
      <w:sz w:val="24"/>
      <w:szCs w:val="24"/>
      <w:lang w:val="ru-RU" w:eastAsia="ru-RU"/>
    </w:rPr>
  </w:style>
  <w:style w:type="paragraph" w:styleId="aa">
    <w:name w:val="Balloon Text"/>
    <w:basedOn w:val="a"/>
    <w:link w:val="ab"/>
    <w:uiPriority w:val="99"/>
    <w:semiHidden/>
    <w:unhideWhenUsed/>
    <w:rsid w:val="00DB7BA4"/>
    <w:rPr>
      <w:rFonts w:ascii="Segoe UI" w:hAnsi="Segoe UI" w:cs="Segoe UI"/>
      <w:sz w:val="18"/>
      <w:szCs w:val="18"/>
    </w:rPr>
  </w:style>
  <w:style w:type="character" w:customStyle="1" w:styleId="ab">
    <w:name w:val="Текст выноски Знак"/>
    <w:basedOn w:val="a0"/>
    <w:link w:val="aa"/>
    <w:uiPriority w:val="99"/>
    <w:semiHidden/>
    <w:rsid w:val="00DB7BA4"/>
    <w:rPr>
      <w:rFonts w:ascii="Segoe UI" w:eastAsia="Times New Roman" w:hAnsi="Segoe UI" w:cs="Segoe UI"/>
      <w:sz w:val="18"/>
      <w:szCs w:val="18"/>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773073">
      <w:bodyDiv w:val="1"/>
      <w:marLeft w:val="0"/>
      <w:marRight w:val="0"/>
      <w:marTop w:val="0"/>
      <w:marBottom w:val="0"/>
      <w:divBdr>
        <w:top w:val="none" w:sz="0" w:space="0" w:color="auto"/>
        <w:left w:val="none" w:sz="0" w:space="0" w:color="auto"/>
        <w:bottom w:val="none" w:sz="0" w:space="0" w:color="auto"/>
        <w:right w:val="none" w:sz="0" w:space="0" w:color="auto"/>
      </w:divBdr>
    </w:div>
    <w:div w:id="959141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2.rada.gov.ua/laws/show/562-2005-%D0%BF" TargetMode="External"/><Relationship Id="rId3" Type="http://schemas.openxmlformats.org/officeDocument/2006/relationships/settings" Target="settings.xml"/><Relationship Id="rId7" Type="http://schemas.openxmlformats.org/officeDocument/2006/relationships/hyperlink" Target="http://zakon2.rada.gov.ua/laws/show/258-92-%D0%B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7233</Words>
  <Characters>4124</Characters>
  <Application>Microsoft Office Word</Application>
  <DocSecurity>0</DocSecurity>
  <Lines>34</Lines>
  <Paragraphs>22</Paragraphs>
  <ScaleCrop>false</ScaleCrop>
  <HeadingPairs>
    <vt:vector size="2" baseType="variant">
      <vt:variant>
        <vt:lpstr>Назва</vt:lpstr>
      </vt:variant>
      <vt:variant>
        <vt:i4>1</vt:i4>
      </vt:variant>
    </vt:vector>
  </HeadingPairs>
  <TitlesOfParts>
    <vt:vector size="1" baseType="lpstr">
      <vt:lpstr/>
    </vt:vector>
  </TitlesOfParts>
  <Company>diakov.net</Company>
  <LinksUpToDate>false</LinksUpToDate>
  <CharactersWithSpaces>11335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Свинцова Олена</dc:creator>
  <cp:lastModifiedBy>n.inogda</cp:lastModifiedBy>
  <cp:revision>14</cp:revision>
  <cp:lastPrinted>2021-03-15T11:57:00Z</cp:lastPrinted>
  <dcterms:created xsi:type="dcterms:W3CDTF">2021-03-31T06:03:00Z</dcterms:created>
  <dcterms:modified xsi:type="dcterms:W3CDTF">2025-02-04T14:18:00Z</dcterms:modified>
</cp:coreProperties>
</file>