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47B4" w14:textId="77777777" w:rsidR="007746EE" w:rsidRPr="001450D2" w:rsidRDefault="007746EE" w:rsidP="007746EE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C682737" wp14:editId="42B56CA1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29BE9" w14:textId="77777777" w:rsidR="007746EE" w:rsidRPr="001450D2" w:rsidRDefault="007746EE" w:rsidP="007746E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443F31E" w14:textId="77777777" w:rsidR="007746EE" w:rsidRPr="001450D2" w:rsidRDefault="007746EE" w:rsidP="007746E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DD28596" w14:textId="77777777" w:rsidR="007746EE" w:rsidRPr="001450D2" w:rsidRDefault="007746EE" w:rsidP="007746E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05BB477" w14:textId="77777777" w:rsidR="007746EE" w:rsidRDefault="007746EE" w:rsidP="007746E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927256E" w14:textId="77777777" w:rsidR="007746EE" w:rsidRPr="00B16941" w:rsidRDefault="007746EE" w:rsidP="007746E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DD3AB87" w14:textId="2EF443F7" w:rsidR="007746EE" w:rsidRPr="001314D8" w:rsidRDefault="007746EE" w:rsidP="007746E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 серпня 2025 року                                                                                      № 65/</w:t>
      </w:r>
      <w:r w:rsidR="0077430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53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56C9A50" w14:textId="77777777" w:rsidR="00DE68D1" w:rsidRPr="008457C9" w:rsidRDefault="00DE68D1" w:rsidP="00DE68D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457C9">
        <w:rPr>
          <w:rFonts w:ascii="Times New Roman" w:hAnsi="Times New Roman"/>
          <w:b/>
          <w:sz w:val="28"/>
          <w:szCs w:val="28"/>
        </w:rPr>
        <w:t xml:space="preserve">Про </w:t>
      </w:r>
      <w:r w:rsidRPr="008457C9">
        <w:rPr>
          <w:rFonts w:ascii="Times New Roman" w:eastAsia="Times New Roman" w:hAnsi="Times New Roman"/>
          <w:b/>
          <w:sz w:val="28"/>
          <w:szCs w:val="28"/>
        </w:rPr>
        <w:t xml:space="preserve">надання дозволу на розробку </w:t>
      </w:r>
    </w:p>
    <w:p w14:paraId="1268D75E" w14:textId="77777777" w:rsidR="00DE68D1" w:rsidRPr="008457C9" w:rsidRDefault="00DE68D1" w:rsidP="00DE68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8457C9">
        <w:rPr>
          <w:rFonts w:ascii="Times New Roman" w:hAnsi="Times New Roman"/>
          <w:b/>
          <w:sz w:val="28"/>
          <w:szCs w:val="28"/>
        </w:rPr>
        <w:t>ехнічн</w:t>
      </w:r>
      <w:r>
        <w:rPr>
          <w:rFonts w:ascii="Times New Roman" w:hAnsi="Times New Roman"/>
          <w:b/>
          <w:sz w:val="28"/>
          <w:szCs w:val="28"/>
        </w:rPr>
        <w:t>ої</w:t>
      </w:r>
      <w:r w:rsidRPr="008457C9">
        <w:rPr>
          <w:rFonts w:ascii="Times New Roman" w:hAnsi="Times New Roman"/>
          <w:b/>
          <w:sz w:val="28"/>
          <w:szCs w:val="28"/>
        </w:rPr>
        <w:t xml:space="preserve"> документаці</w:t>
      </w:r>
      <w:r>
        <w:rPr>
          <w:rFonts w:ascii="Times New Roman" w:hAnsi="Times New Roman"/>
          <w:b/>
          <w:sz w:val="28"/>
          <w:szCs w:val="28"/>
        </w:rPr>
        <w:t>ї</w:t>
      </w:r>
      <w:r w:rsidRPr="008457C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457C9">
        <w:rPr>
          <w:rFonts w:ascii="Times New Roman" w:hAnsi="Times New Roman"/>
          <w:b/>
          <w:sz w:val="28"/>
          <w:szCs w:val="28"/>
        </w:rPr>
        <w:t>із землеустрою</w:t>
      </w:r>
    </w:p>
    <w:p w14:paraId="5B1ADEA1" w14:textId="77777777" w:rsidR="00DE68D1" w:rsidRPr="008457C9" w:rsidRDefault="00DE68D1" w:rsidP="00DE68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57C9">
        <w:rPr>
          <w:rFonts w:ascii="Times New Roman" w:hAnsi="Times New Roman"/>
          <w:b/>
          <w:sz w:val="28"/>
          <w:szCs w:val="28"/>
        </w:rPr>
        <w:t xml:space="preserve">щодо встановлення (відновлення) меж </w:t>
      </w:r>
    </w:p>
    <w:p w14:paraId="30DBAA25" w14:textId="1EEDE6B2" w:rsidR="00DE68D1" w:rsidRDefault="00DE68D1" w:rsidP="00DE68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земельн</w:t>
      </w:r>
      <w:r w:rsidR="007746EE">
        <w:rPr>
          <w:rFonts w:ascii="Times New Roman" w:hAnsi="Times New Roman"/>
          <w:b/>
          <w:sz w:val="28"/>
          <w:szCs w:val="28"/>
        </w:rPr>
        <w:t>их</w:t>
      </w:r>
      <w:r>
        <w:rPr>
          <w:rFonts w:ascii="Times New Roman" w:hAnsi="Times New Roman"/>
          <w:b/>
          <w:sz w:val="28"/>
          <w:szCs w:val="28"/>
        </w:rPr>
        <w:t xml:space="preserve"> ділян</w:t>
      </w:r>
      <w:r w:rsidR="007746EE">
        <w:rPr>
          <w:rFonts w:ascii="Times New Roman" w:hAnsi="Times New Roman"/>
          <w:b/>
          <w:sz w:val="28"/>
          <w:szCs w:val="28"/>
        </w:rPr>
        <w:t>о</w:t>
      </w:r>
      <w:r w:rsidR="00072249">
        <w:rPr>
          <w:rFonts w:ascii="Times New Roman" w:hAnsi="Times New Roman"/>
          <w:b/>
          <w:sz w:val="28"/>
          <w:szCs w:val="28"/>
        </w:rPr>
        <w:t>к</w:t>
      </w:r>
      <w:r w:rsidRPr="008457C9">
        <w:rPr>
          <w:rFonts w:ascii="Times New Roman" w:hAnsi="Times New Roman"/>
          <w:b/>
          <w:sz w:val="28"/>
          <w:szCs w:val="28"/>
        </w:rPr>
        <w:t xml:space="preserve"> в натурі (на місцевості)</w:t>
      </w:r>
    </w:p>
    <w:p w14:paraId="761B173E" w14:textId="77777777" w:rsidR="00DE68D1" w:rsidRDefault="00DE68D1" w:rsidP="00DE68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комунальної власності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2BA252F" w:rsidR="005B157F" w:rsidRPr="001450D2" w:rsidRDefault="007746EE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DE68D1" w:rsidRPr="00DE68D1">
        <w:rPr>
          <w:rFonts w:ascii="Times New Roman" w:hAnsi="Times New Roman"/>
          <w:sz w:val="28"/>
          <w:szCs w:val="28"/>
        </w:rPr>
        <w:t xml:space="preserve"> ст. 26 Закону України «Про місцеве самоврядування в Україні», ст. 12 Земельного кодексу України, Закону України «Про землеустрій</w:t>
      </w:r>
      <w:r w:rsidR="00F12DCE">
        <w:rPr>
          <w:rFonts w:ascii="Times New Roman" w:hAnsi="Times New Roman"/>
          <w:sz w:val="28"/>
          <w:szCs w:val="28"/>
        </w:rPr>
        <w:t>»,</w:t>
      </w:r>
      <w:r w:rsidRPr="007746EE">
        <w:rPr>
          <w:rFonts w:ascii="Times New Roman" w:hAnsi="Times New Roman"/>
          <w:sz w:val="28"/>
          <w:szCs w:val="28"/>
        </w:rPr>
        <w:t xml:space="preserve"> </w:t>
      </w:r>
      <w:r w:rsidRPr="00B4318D">
        <w:rPr>
          <w:rFonts w:ascii="Times New Roman" w:hAnsi="Times New Roman"/>
          <w:sz w:val="28"/>
          <w:szCs w:val="28"/>
        </w:rPr>
        <w:t>враховуючи рекомендації постійної 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CA16CE2" w14:textId="556D274D" w:rsidR="007C3C2A" w:rsidRPr="007C3C2A" w:rsidRDefault="00DE68D1" w:rsidP="00DE68D1">
      <w:pPr>
        <w:pStyle w:val="a9"/>
        <w:numPr>
          <w:ilvl w:val="0"/>
          <w:numId w:val="4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Дати дозвіл Вишнівській сільській раді на розробку технічної документації із землеустрою щодо встановлення (відновлення) меж земельн</w:t>
      </w:r>
      <w:r w:rsidR="007C3C2A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их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ділян</w:t>
      </w:r>
      <w:r w:rsidR="007C3C2A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о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к в натурі (на місцевості) комунальної власності</w:t>
      </w:r>
      <w:r w:rsidR="007C3C2A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:</w:t>
      </w:r>
    </w:p>
    <w:p w14:paraId="51AA4C20" w14:textId="5E9D5906" w:rsidR="007C3C2A" w:rsidRPr="007C3C2A" w:rsidRDefault="00DE68D1" w:rsidP="007C3C2A">
      <w:pPr>
        <w:pStyle w:val="a9"/>
        <w:numPr>
          <w:ilvl w:val="0"/>
          <w:numId w:val="5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кадастровий номер </w:t>
      </w:r>
      <w:r w:rsidR="007C3C2A" w:rsidRPr="007C3C2A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0723380400:03:002:0077</w:t>
      </w:r>
      <w:r w:rsidR="007C3C2A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площею </w:t>
      </w:r>
      <w:r w:rsidR="007C3C2A" w:rsidRPr="007C3C2A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6</w:t>
      </w:r>
      <w:r w:rsidR="007C3C2A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</w:t>
      </w:r>
      <w:r w:rsidR="007C3C2A" w:rsidRPr="007C3C2A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4755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га</w:t>
      </w:r>
      <w:r w:rsidR="007C3C2A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;</w:t>
      </w:r>
    </w:p>
    <w:p w14:paraId="5722692B" w14:textId="510C3D00" w:rsidR="007C3C2A" w:rsidRPr="007C3C2A" w:rsidRDefault="007C3C2A" w:rsidP="007C3C2A">
      <w:pPr>
        <w:pStyle w:val="a9"/>
        <w:numPr>
          <w:ilvl w:val="0"/>
          <w:numId w:val="5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кадастровий номер </w:t>
      </w:r>
      <w:r w:rsidRPr="007C3C2A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0723380400:04:009:0553</w:t>
      </w:r>
      <w:r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площею </w:t>
      </w:r>
      <w:r w:rsidRPr="007C3C2A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0</w:t>
      </w:r>
      <w:r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</w:t>
      </w:r>
      <w:r w:rsidRPr="007C3C2A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3745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г</w:t>
      </w:r>
      <w:r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а,</w:t>
      </w:r>
    </w:p>
    <w:p w14:paraId="131F6302" w14:textId="40283A35" w:rsidR="00F07398" w:rsidRPr="007C3C2A" w:rsidRDefault="00DE68D1" w:rsidP="007C3C2A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7C3C2A">
        <w:rPr>
          <w:rFonts w:ascii="Times New Roman" w:eastAsia="Times New Roman" w:hAnsi="Times New Roman"/>
          <w:sz w:val="28"/>
          <w:szCs w:val="28"/>
          <w:lang w:eastAsia="zh-CN"/>
        </w:rPr>
        <w:t>як</w:t>
      </w:r>
      <w:r w:rsidR="007C3C2A">
        <w:rPr>
          <w:rFonts w:ascii="Times New Roman" w:eastAsia="Times New Roman" w:hAnsi="Times New Roman"/>
          <w:sz w:val="28"/>
          <w:szCs w:val="28"/>
          <w:lang w:eastAsia="zh-CN"/>
        </w:rPr>
        <w:t>і</w:t>
      </w:r>
      <w:r w:rsidRPr="007C3C2A">
        <w:rPr>
          <w:rFonts w:ascii="Times New Roman" w:eastAsia="Times New Roman" w:hAnsi="Times New Roman"/>
          <w:sz w:val="28"/>
          <w:szCs w:val="28"/>
          <w:lang w:eastAsia="zh-CN"/>
        </w:rPr>
        <w:t xml:space="preserve"> розташован</w:t>
      </w:r>
      <w:r w:rsidR="007C3C2A">
        <w:rPr>
          <w:rFonts w:ascii="Times New Roman" w:eastAsia="Times New Roman" w:hAnsi="Times New Roman"/>
          <w:sz w:val="28"/>
          <w:szCs w:val="28"/>
          <w:lang w:eastAsia="zh-CN"/>
        </w:rPr>
        <w:t>і</w:t>
      </w:r>
      <w:r w:rsidRPr="007C3C2A">
        <w:rPr>
          <w:rFonts w:ascii="Times New Roman" w:eastAsia="Times New Roman" w:hAnsi="Times New Roman"/>
          <w:sz w:val="28"/>
          <w:szCs w:val="28"/>
          <w:lang w:eastAsia="zh-CN"/>
        </w:rPr>
        <w:t xml:space="preserve"> на території Вишнівської сільської ради, Ковельського району Волинської області</w:t>
      </w:r>
      <w:r w:rsidR="00681C1C" w:rsidRPr="007C3C2A">
        <w:rPr>
          <w:rFonts w:ascii="Times New Roman" w:hAnsi="Times New Roman"/>
          <w:sz w:val="28"/>
          <w:szCs w:val="28"/>
        </w:rPr>
        <w:t>.</w:t>
      </w:r>
    </w:p>
    <w:p w14:paraId="2A523633" w14:textId="77777777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3905AF99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F12DCE" w:rsidRPr="00B4318D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1C66DF45" w:rsidR="005B157F" w:rsidRPr="001450D2" w:rsidRDefault="007746EE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7746EE">
      <w:pgSz w:w="11906" w:h="16838"/>
      <w:pgMar w:top="113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5965477"/>
    <w:multiLevelType w:val="hybridMultilevel"/>
    <w:tmpl w:val="6F2423E2"/>
    <w:lvl w:ilvl="0" w:tplc="8324667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  <w:num w:numId="5" w16cid:durableId="1356927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305F5"/>
    <w:rsid w:val="00050FCF"/>
    <w:rsid w:val="00062927"/>
    <w:rsid w:val="00072249"/>
    <w:rsid w:val="000A5ED2"/>
    <w:rsid w:val="000D73AB"/>
    <w:rsid w:val="000E3225"/>
    <w:rsid w:val="000E3ED6"/>
    <w:rsid w:val="0014235F"/>
    <w:rsid w:val="001672E7"/>
    <w:rsid w:val="00193177"/>
    <w:rsid w:val="00195475"/>
    <w:rsid w:val="001B46DB"/>
    <w:rsid w:val="001B4F73"/>
    <w:rsid w:val="001D3113"/>
    <w:rsid w:val="001D5658"/>
    <w:rsid w:val="002066C9"/>
    <w:rsid w:val="00217DE3"/>
    <w:rsid w:val="00221AD0"/>
    <w:rsid w:val="00222B51"/>
    <w:rsid w:val="00223BAD"/>
    <w:rsid w:val="002303D0"/>
    <w:rsid w:val="002463FF"/>
    <w:rsid w:val="0029666F"/>
    <w:rsid w:val="002A432F"/>
    <w:rsid w:val="002C4383"/>
    <w:rsid w:val="002D525A"/>
    <w:rsid w:val="002D7C48"/>
    <w:rsid w:val="00332390"/>
    <w:rsid w:val="0034368D"/>
    <w:rsid w:val="003446C4"/>
    <w:rsid w:val="003636C7"/>
    <w:rsid w:val="00385221"/>
    <w:rsid w:val="00396FF2"/>
    <w:rsid w:val="003A1278"/>
    <w:rsid w:val="003A67D0"/>
    <w:rsid w:val="00400608"/>
    <w:rsid w:val="00400C52"/>
    <w:rsid w:val="00410F51"/>
    <w:rsid w:val="004144C3"/>
    <w:rsid w:val="0042154A"/>
    <w:rsid w:val="00474E8E"/>
    <w:rsid w:val="004754F6"/>
    <w:rsid w:val="004A3E92"/>
    <w:rsid w:val="004B2F59"/>
    <w:rsid w:val="00505321"/>
    <w:rsid w:val="0054381E"/>
    <w:rsid w:val="00592C47"/>
    <w:rsid w:val="005B157F"/>
    <w:rsid w:val="005C1099"/>
    <w:rsid w:val="005C212D"/>
    <w:rsid w:val="005F1FDB"/>
    <w:rsid w:val="00610F1D"/>
    <w:rsid w:val="006342E4"/>
    <w:rsid w:val="0063453D"/>
    <w:rsid w:val="006611CD"/>
    <w:rsid w:val="00676532"/>
    <w:rsid w:val="00681C1C"/>
    <w:rsid w:val="00693718"/>
    <w:rsid w:val="006C30A2"/>
    <w:rsid w:val="00772372"/>
    <w:rsid w:val="00773BF1"/>
    <w:rsid w:val="00773FDF"/>
    <w:rsid w:val="00774306"/>
    <w:rsid w:val="007746EE"/>
    <w:rsid w:val="007A6609"/>
    <w:rsid w:val="007C3C2A"/>
    <w:rsid w:val="007C48E1"/>
    <w:rsid w:val="007D1B86"/>
    <w:rsid w:val="0081446E"/>
    <w:rsid w:val="00822153"/>
    <w:rsid w:val="00841ED9"/>
    <w:rsid w:val="008543EE"/>
    <w:rsid w:val="00856F63"/>
    <w:rsid w:val="00861226"/>
    <w:rsid w:val="00863C0C"/>
    <w:rsid w:val="00870D29"/>
    <w:rsid w:val="008B7767"/>
    <w:rsid w:val="008D2FBF"/>
    <w:rsid w:val="008E08C7"/>
    <w:rsid w:val="00920038"/>
    <w:rsid w:val="00957738"/>
    <w:rsid w:val="0099611F"/>
    <w:rsid w:val="009A0B5D"/>
    <w:rsid w:val="009F785E"/>
    <w:rsid w:val="00A52694"/>
    <w:rsid w:val="00A858C5"/>
    <w:rsid w:val="00AA12AA"/>
    <w:rsid w:val="00AA46C3"/>
    <w:rsid w:val="00AB3C86"/>
    <w:rsid w:val="00AF4987"/>
    <w:rsid w:val="00AF5481"/>
    <w:rsid w:val="00AF70D6"/>
    <w:rsid w:val="00B01A63"/>
    <w:rsid w:val="00B321AF"/>
    <w:rsid w:val="00B35B6B"/>
    <w:rsid w:val="00B37AAE"/>
    <w:rsid w:val="00B44FD8"/>
    <w:rsid w:val="00B45B07"/>
    <w:rsid w:val="00B832CE"/>
    <w:rsid w:val="00B85E7C"/>
    <w:rsid w:val="00BB4F12"/>
    <w:rsid w:val="00BC420A"/>
    <w:rsid w:val="00BD363D"/>
    <w:rsid w:val="00C20366"/>
    <w:rsid w:val="00C41B9E"/>
    <w:rsid w:val="00C50C55"/>
    <w:rsid w:val="00C52C7B"/>
    <w:rsid w:val="00C83B62"/>
    <w:rsid w:val="00CA1EC2"/>
    <w:rsid w:val="00CB682E"/>
    <w:rsid w:val="00CC4833"/>
    <w:rsid w:val="00CD50D0"/>
    <w:rsid w:val="00D45EF0"/>
    <w:rsid w:val="00D73695"/>
    <w:rsid w:val="00DE68D1"/>
    <w:rsid w:val="00E03F1B"/>
    <w:rsid w:val="00E0754A"/>
    <w:rsid w:val="00E30D7C"/>
    <w:rsid w:val="00EC1F3B"/>
    <w:rsid w:val="00F07398"/>
    <w:rsid w:val="00F12DCE"/>
    <w:rsid w:val="00F97B4F"/>
    <w:rsid w:val="00FA1DC3"/>
    <w:rsid w:val="00FA42BF"/>
    <w:rsid w:val="00FB1A46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156</cp:revision>
  <cp:lastPrinted>2025-08-29T07:35:00Z</cp:lastPrinted>
  <dcterms:created xsi:type="dcterms:W3CDTF">2024-09-23T12:41:00Z</dcterms:created>
  <dcterms:modified xsi:type="dcterms:W3CDTF">2025-08-29T07:36:00Z</dcterms:modified>
</cp:coreProperties>
</file>