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27D7E" w14:textId="77777777" w:rsidR="00096491" w:rsidRPr="007F64BF" w:rsidRDefault="00096491" w:rsidP="00096491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24D9E0F" wp14:editId="16B55901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533D2" w14:textId="644ACEC1" w:rsidR="00096491" w:rsidRPr="007F64BF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9504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14:paraId="3201F274" w14:textId="24EAA7DE" w:rsidR="00096491" w:rsidRPr="007F64BF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9504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14:paraId="0FBF2CF4" w14:textId="77777777" w:rsidR="00096491" w:rsidRPr="007F64BF" w:rsidRDefault="00096491" w:rsidP="0009649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14:paraId="342C33D4" w14:textId="77777777" w:rsidR="00096491" w:rsidRPr="00EC4D31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CD25C8" w14:textId="6C1A66B8" w:rsidR="00096491" w:rsidRPr="003E6ACE" w:rsidRDefault="00096491" w:rsidP="0009649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7CE9">
        <w:rPr>
          <w:rFonts w:ascii="Times New Roman" w:eastAsia="Times New Roman" w:hAnsi="Times New Roman"/>
          <w:b/>
          <w:sz w:val="28"/>
          <w:szCs w:val="28"/>
          <w:lang w:eastAsia="ru-RU"/>
        </w:rPr>
        <w:t>344</w:t>
      </w:r>
    </w:p>
    <w:p w14:paraId="3F2F345C" w14:textId="24918494" w:rsidR="0009649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с. Костянтинівка                 </w:t>
      </w:r>
      <w:r w:rsidR="00336E0A">
        <w:rPr>
          <w:rFonts w:ascii="Times New Roman" w:hAnsi="Times New Roman"/>
          <w:sz w:val="28"/>
          <w:szCs w:val="28"/>
        </w:rPr>
        <w:t xml:space="preserve">        </w:t>
      </w:r>
      <w:r w:rsidRPr="002665ED">
        <w:rPr>
          <w:rFonts w:ascii="Times New Roman" w:hAnsi="Times New Roman"/>
          <w:sz w:val="28"/>
          <w:szCs w:val="28"/>
        </w:rPr>
        <w:t xml:space="preserve">                                 від </w:t>
      </w:r>
      <w:r>
        <w:rPr>
          <w:rFonts w:ascii="Times New Roman" w:hAnsi="Times New Roman"/>
          <w:sz w:val="28"/>
          <w:szCs w:val="28"/>
        </w:rPr>
        <w:t>2</w:t>
      </w:r>
      <w:r w:rsidR="00F7779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F77799">
        <w:rPr>
          <w:rFonts w:ascii="Times New Roman" w:hAnsi="Times New Roman"/>
          <w:sz w:val="28"/>
          <w:szCs w:val="28"/>
        </w:rPr>
        <w:t>листопада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3E6ACE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14:paraId="10F88AF0" w14:textId="77777777"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D5717B" w14:textId="77777777" w:rsidR="003E2EFC" w:rsidRDefault="00096491" w:rsidP="003E2EFC">
      <w:pPr>
        <w:spacing w:after="0" w:line="240" w:lineRule="auto"/>
        <w:ind w:right="4959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bookmarkStart w:id="1" w:name="_Hlk95749240"/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E156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внесення змін до рішення виконавчого комітету</w:t>
      </w:r>
      <w:r w:rsidR="003E2E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156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</w:t>
      </w:r>
    </w:p>
    <w:p w14:paraId="2C1BCEC9" w14:textId="4B199509" w:rsidR="003E2EFC" w:rsidRDefault="00E1561E" w:rsidP="003E2EFC">
      <w:pPr>
        <w:spacing w:after="0" w:line="240" w:lineRule="auto"/>
        <w:ind w:right="4959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від 22 червня 2023 року № 71</w:t>
      </w:r>
    </w:p>
    <w:p w14:paraId="29F6C0AD" w14:textId="2021C89B" w:rsidR="00096491" w:rsidRPr="00A3333C" w:rsidRDefault="00E1561E" w:rsidP="003E2EFC">
      <w:pPr>
        <w:spacing w:after="0" w:line="240" w:lineRule="auto"/>
        <w:ind w:right="495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«Про присвоєння адрес</w:t>
      </w:r>
      <w:r w:rsidR="003E2E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09649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bookmarkEnd w:id="1"/>
    <w:p w14:paraId="7A4A7C1E" w14:textId="77777777" w:rsidR="00096491" w:rsidRPr="00EC4D31" w:rsidRDefault="00096491" w:rsidP="00E1561E">
      <w:pPr>
        <w:spacing w:after="0" w:line="276" w:lineRule="auto"/>
        <w:ind w:right="4535"/>
        <w:rPr>
          <w:rFonts w:ascii="Times New Roman" w:hAnsi="Times New Roman"/>
          <w:sz w:val="28"/>
          <w:szCs w:val="28"/>
        </w:rPr>
      </w:pPr>
    </w:p>
    <w:p w14:paraId="168891D9" w14:textId="4EF2523C" w:rsidR="00096491" w:rsidRPr="00346B57" w:rsidRDefault="00E1561E" w:rsidP="00341A8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У зв’язку із встановленням факту невідповідності адрес будівлі пункту здоров’я та центру дозвілля, які знаходяться в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Новоінгулка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Миколаївського району Миколаївської області</w:t>
      </w:r>
      <w:r w:rsidR="0009649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3E2E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у зв’язку з оформленням документів на будівлю, </w:t>
      </w:r>
      <w:r w:rsidR="00096491" w:rsidRPr="003E2E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="00096491" w:rsidRPr="003E2EFC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еруючись</w:t>
      </w:r>
      <w:r w:rsidR="00096491" w:rsidRPr="002143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9649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 37</w:t>
      </w:r>
      <w:r w:rsidR="0009649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96491" w:rsidRPr="002143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Закону України «Про місцеве самоврядування </w:t>
      </w:r>
      <w:r w:rsidR="00096491"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Україні</w:t>
      </w:r>
      <w:r w:rsidR="00341A8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09649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96491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виконавчий комітет Костянтинівської сільської ради</w:t>
      </w:r>
    </w:p>
    <w:p w14:paraId="104FEA8E" w14:textId="77777777"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E61051" w14:textId="77777777" w:rsidR="00096491" w:rsidRPr="00990003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14:paraId="690CDF3F" w14:textId="77777777"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6906A3" w14:textId="0A85D229" w:rsidR="00977CE6" w:rsidRDefault="00977CE6" w:rsidP="00E156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D479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="00E1561E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Внести</w:t>
      </w:r>
      <w:proofErr w:type="spellEnd"/>
      <w:r w:rsidR="00E1561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зміни до </w:t>
      </w:r>
      <w:r w:rsidR="00E156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рішення виконавчого комітету Костянтинівської сільської ради від 22 червня 2023 року № 71 «Про присвоєння адрес», а саме  пункт 1 та пункт 2 викласти в такій редакції:</w:t>
      </w:r>
    </w:p>
    <w:p w14:paraId="77EEE166" w14:textId="06900973" w:rsidR="00E1561E" w:rsidRDefault="00E1561E" w:rsidP="00E156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«1. Присвоїти адресу будівлі пункту здоров’я, яка перебуває у комунальні власності:</w:t>
      </w:r>
    </w:p>
    <w:p w14:paraId="7EA889B1" w14:textId="578A6A6C" w:rsidR="00E1561E" w:rsidRPr="003E2EFC" w:rsidRDefault="003E2EFC" w:rsidP="003E2E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E1561E" w:rsidRPr="003E2E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вул. Центральна, 4, с. </w:t>
      </w:r>
      <w:proofErr w:type="spellStart"/>
      <w:r w:rsidR="00E1561E" w:rsidRPr="003E2E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Новоінгулка</w:t>
      </w:r>
      <w:proofErr w:type="spellEnd"/>
      <w:r w:rsidR="00E1561E" w:rsidRPr="003E2E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 Миколаївський район, Миколаївська область.</w:t>
      </w:r>
    </w:p>
    <w:p w14:paraId="7BCCE43E" w14:textId="32F8A1B1" w:rsidR="00E1561E" w:rsidRDefault="00E1561E" w:rsidP="003E2E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 Присвоїти адресу будівлі центру дозвілля, яка перебуває у комунальній власності:</w:t>
      </w:r>
    </w:p>
    <w:p w14:paraId="02FE67E7" w14:textId="3014E370" w:rsidR="00E1561E" w:rsidRPr="00E1561E" w:rsidRDefault="003E2EFC" w:rsidP="003E2E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E156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вул. Центральна, 4-А, с. </w:t>
      </w:r>
      <w:proofErr w:type="spellStart"/>
      <w:r w:rsidR="00E156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Новоінгулка</w:t>
      </w:r>
      <w:proofErr w:type="spellEnd"/>
      <w:r w:rsidR="00E156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E156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иколаївський район, Миколаївська область</w:t>
      </w:r>
      <w:r w:rsidR="00F67CE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E156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46890C23" w14:textId="4D9B41D2" w:rsidR="00096491" w:rsidRPr="0018512E" w:rsidRDefault="00F67CE9" w:rsidP="00FF5A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096491" w:rsidRPr="00D3435C">
        <w:rPr>
          <w:rFonts w:ascii="Times New Roman" w:hAnsi="Times New Roman"/>
          <w:sz w:val="28"/>
          <w:szCs w:val="28"/>
        </w:rPr>
        <w:t>.</w:t>
      </w:r>
      <w:r w:rsidR="00096491" w:rsidRPr="00D479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512E" w:rsidRPr="0018512E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заступника сільського голови з питань діяльності виконавчих органів ради Олександра ГРИЦЕНКА.</w:t>
      </w:r>
    </w:p>
    <w:p w14:paraId="12A36E6A" w14:textId="77777777" w:rsidR="00096491" w:rsidRDefault="00096491" w:rsidP="000964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A297C39" w14:textId="77777777" w:rsidR="00341A8C" w:rsidRDefault="00341A8C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1EEB85" w14:textId="77777777" w:rsidR="00341A8C" w:rsidRDefault="00341A8C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09B623" w14:textId="048F8CF3" w:rsidR="0009649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636C30">
        <w:rPr>
          <w:rFonts w:ascii="Times New Roman" w:hAnsi="Times New Roman"/>
          <w:sz w:val="28"/>
          <w:szCs w:val="28"/>
        </w:rPr>
        <w:t xml:space="preserve">   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636C30">
        <w:rPr>
          <w:rFonts w:ascii="Times New Roman" w:hAnsi="Times New Roman"/>
          <w:sz w:val="28"/>
          <w:szCs w:val="28"/>
        </w:rPr>
        <w:t xml:space="preserve">   </w:t>
      </w:r>
      <w:r w:rsidR="00260E08">
        <w:rPr>
          <w:rFonts w:ascii="Times New Roman" w:hAnsi="Times New Roman"/>
          <w:sz w:val="28"/>
          <w:szCs w:val="28"/>
        </w:rPr>
        <w:t xml:space="preserve">   </w:t>
      </w:r>
      <w:r w:rsidR="00636C30">
        <w:rPr>
          <w:rFonts w:ascii="Times New Roman" w:hAnsi="Times New Roman"/>
          <w:sz w:val="28"/>
          <w:szCs w:val="28"/>
        </w:rPr>
        <w:t xml:space="preserve">    </w:t>
      </w:r>
      <w:r w:rsidRPr="00CC512B">
        <w:rPr>
          <w:rFonts w:ascii="Times New Roman" w:hAnsi="Times New Roman"/>
          <w:sz w:val="28"/>
          <w:szCs w:val="28"/>
        </w:rPr>
        <w:t>Антон ПАЄНТКО</w:t>
      </w:r>
    </w:p>
    <w:p w14:paraId="0F518FD3" w14:textId="77777777" w:rsidR="00FE18D2" w:rsidRDefault="00FE18D2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E18D2" w:rsidSect="001662E9">
      <w:pgSz w:w="11906" w:h="16838" w:code="9"/>
      <w:pgMar w:top="127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66F"/>
    <w:multiLevelType w:val="hybridMultilevel"/>
    <w:tmpl w:val="D79ABB0C"/>
    <w:lvl w:ilvl="0" w:tplc="9A902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91"/>
    <w:rsid w:val="00017807"/>
    <w:rsid w:val="00071A11"/>
    <w:rsid w:val="00096491"/>
    <w:rsid w:val="000A3A3D"/>
    <w:rsid w:val="001101C3"/>
    <w:rsid w:val="00111E9D"/>
    <w:rsid w:val="0011598D"/>
    <w:rsid w:val="00116EE9"/>
    <w:rsid w:val="00135C5B"/>
    <w:rsid w:val="00137F2D"/>
    <w:rsid w:val="00140B6B"/>
    <w:rsid w:val="00145634"/>
    <w:rsid w:val="00151B3F"/>
    <w:rsid w:val="001662E9"/>
    <w:rsid w:val="0017439C"/>
    <w:rsid w:val="0018512E"/>
    <w:rsid w:val="001A681C"/>
    <w:rsid w:val="001B6E91"/>
    <w:rsid w:val="001F4D8A"/>
    <w:rsid w:val="00206DA7"/>
    <w:rsid w:val="00232D25"/>
    <w:rsid w:val="00260E08"/>
    <w:rsid w:val="002675B7"/>
    <w:rsid w:val="0027731A"/>
    <w:rsid w:val="00311D5D"/>
    <w:rsid w:val="00336E0A"/>
    <w:rsid w:val="00341A8C"/>
    <w:rsid w:val="00356DBA"/>
    <w:rsid w:val="00380AA7"/>
    <w:rsid w:val="00382427"/>
    <w:rsid w:val="00385497"/>
    <w:rsid w:val="00390659"/>
    <w:rsid w:val="00396833"/>
    <w:rsid w:val="003E2EFC"/>
    <w:rsid w:val="003E6ACE"/>
    <w:rsid w:val="003E782E"/>
    <w:rsid w:val="004009CB"/>
    <w:rsid w:val="00416DEA"/>
    <w:rsid w:val="00426744"/>
    <w:rsid w:val="00427AA8"/>
    <w:rsid w:val="00434075"/>
    <w:rsid w:val="00465488"/>
    <w:rsid w:val="00487846"/>
    <w:rsid w:val="00492A9D"/>
    <w:rsid w:val="004A70D2"/>
    <w:rsid w:val="004F1258"/>
    <w:rsid w:val="004F6CD6"/>
    <w:rsid w:val="00515B0F"/>
    <w:rsid w:val="00540EDE"/>
    <w:rsid w:val="005455AC"/>
    <w:rsid w:val="00546A02"/>
    <w:rsid w:val="0055275A"/>
    <w:rsid w:val="005E5B43"/>
    <w:rsid w:val="00635C8C"/>
    <w:rsid w:val="00636C30"/>
    <w:rsid w:val="00637EF3"/>
    <w:rsid w:val="0064658B"/>
    <w:rsid w:val="00663215"/>
    <w:rsid w:val="00675205"/>
    <w:rsid w:val="00682329"/>
    <w:rsid w:val="00685A8F"/>
    <w:rsid w:val="006A5FBE"/>
    <w:rsid w:val="006C0B77"/>
    <w:rsid w:val="00707AD1"/>
    <w:rsid w:val="0072171E"/>
    <w:rsid w:val="007578E9"/>
    <w:rsid w:val="00773E76"/>
    <w:rsid w:val="007746BA"/>
    <w:rsid w:val="0079469D"/>
    <w:rsid w:val="007C270F"/>
    <w:rsid w:val="007E2993"/>
    <w:rsid w:val="008242FF"/>
    <w:rsid w:val="00841096"/>
    <w:rsid w:val="00865AAB"/>
    <w:rsid w:val="00870751"/>
    <w:rsid w:val="008A1ADF"/>
    <w:rsid w:val="008D4D11"/>
    <w:rsid w:val="008F3B7A"/>
    <w:rsid w:val="00922AC4"/>
    <w:rsid w:val="00922C48"/>
    <w:rsid w:val="00926202"/>
    <w:rsid w:val="00932882"/>
    <w:rsid w:val="0095044B"/>
    <w:rsid w:val="00963DBE"/>
    <w:rsid w:val="00977CE6"/>
    <w:rsid w:val="009A5107"/>
    <w:rsid w:val="009B787C"/>
    <w:rsid w:val="009C6539"/>
    <w:rsid w:val="009F50C1"/>
    <w:rsid w:val="00A05188"/>
    <w:rsid w:val="00A13664"/>
    <w:rsid w:val="00A4719D"/>
    <w:rsid w:val="00A5178E"/>
    <w:rsid w:val="00A803DC"/>
    <w:rsid w:val="00A875C7"/>
    <w:rsid w:val="00AA5AE0"/>
    <w:rsid w:val="00AD4B92"/>
    <w:rsid w:val="00AF4D6B"/>
    <w:rsid w:val="00B55E65"/>
    <w:rsid w:val="00B71A4A"/>
    <w:rsid w:val="00B83BF7"/>
    <w:rsid w:val="00B915B7"/>
    <w:rsid w:val="00BF26BE"/>
    <w:rsid w:val="00BF6847"/>
    <w:rsid w:val="00BF7DFD"/>
    <w:rsid w:val="00C25A22"/>
    <w:rsid w:val="00C33830"/>
    <w:rsid w:val="00C51CB2"/>
    <w:rsid w:val="00C71F43"/>
    <w:rsid w:val="00CE5A82"/>
    <w:rsid w:val="00CF765D"/>
    <w:rsid w:val="00D00EC3"/>
    <w:rsid w:val="00D65C0B"/>
    <w:rsid w:val="00DD0A53"/>
    <w:rsid w:val="00DE2CB4"/>
    <w:rsid w:val="00E1561E"/>
    <w:rsid w:val="00E3675A"/>
    <w:rsid w:val="00E622A8"/>
    <w:rsid w:val="00E8658B"/>
    <w:rsid w:val="00E92449"/>
    <w:rsid w:val="00E96415"/>
    <w:rsid w:val="00EA59DF"/>
    <w:rsid w:val="00EB368A"/>
    <w:rsid w:val="00EE16A5"/>
    <w:rsid w:val="00EE4070"/>
    <w:rsid w:val="00F1129C"/>
    <w:rsid w:val="00F12C76"/>
    <w:rsid w:val="00F4358D"/>
    <w:rsid w:val="00F50DA2"/>
    <w:rsid w:val="00F51591"/>
    <w:rsid w:val="00F53526"/>
    <w:rsid w:val="00F67CE9"/>
    <w:rsid w:val="00F77799"/>
    <w:rsid w:val="00FA0A92"/>
    <w:rsid w:val="00FA4653"/>
    <w:rsid w:val="00FB455F"/>
    <w:rsid w:val="00FE18D2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BAAE"/>
  <w15:chartTrackingRefBased/>
  <w15:docId w15:val="{4CFBE4E9-B0E4-409E-8EED-25053B0A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9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49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E6A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CE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9</cp:revision>
  <cp:lastPrinted>2024-11-29T08:59:00Z</cp:lastPrinted>
  <dcterms:created xsi:type="dcterms:W3CDTF">2024-11-27T14:06:00Z</dcterms:created>
  <dcterms:modified xsi:type="dcterms:W3CDTF">2024-11-29T08:59:00Z</dcterms:modified>
</cp:coreProperties>
</file>