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58723C">
        <w:rPr>
          <w:b/>
          <w:sz w:val="28"/>
          <w:szCs w:val="28"/>
          <w:lang w:val="uk-UA"/>
        </w:rPr>
        <w:t>11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ED19EF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bookmarkStart w:id="0" w:name="_GoBack"/>
      <w:bookmarkEnd w:id="0"/>
      <w:r w:rsidR="005B3E59" w:rsidRPr="00686035">
        <w:rPr>
          <w:sz w:val="28"/>
          <w:szCs w:val="28"/>
          <w:lang w:val="uk-UA"/>
        </w:rPr>
        <w:t>202</w:t>
      </w:r>
      <w:r w:rsidR="006E22E7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4A5C3E">
        <w:rPr>
          <w:sz w:val="28"/>
          <w:szCs w:val="28"/>
          <w:lang w:val="en-US"/>
        </w:rPr>
        <w:t>V</w:t>
      </w:r>
      <w:r w:rsidR="006E22E7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6E22E7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2</w:t>
      </w:r>
      <w:r w:rsidR="006E22E7">
        <w:rPr>
          <w:sz w:val="28"/>
          <w:szCs w:val="28"/>
          <w:lang w:val="uk-UA"/>
        </w:rPr>
        <w:t>84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6E22E7">
        <w:rPr>
          <w:sz w:val="28"/>
          <w:szCs w:val="28"/>
          <w:lang w:val="uk-UA"/>
        </w:rPr>
        <w:t>и</w:t>
      </w:r>
      <w:r w:rsidRPr="00F90A27">
        <w:rPr>
          <w:sz w:val="28"/>
          <w:szCs w:val="28"/>
          <w:lang w:val="uk-UA"/>
        </w:rPr>
        <w:t xml:space="preserve"> військової частини </w:t>
      </w:r>
      <w:r w:rsidR="00B5095D">
        <w:rPr>
          <w:sz w:val="28"/>
          <w:szCs w:val="28"/>
          <w:lang w:val="uk-UA"/>
        </w:rPr>
        <w:t>А</w:t>
      </w:r>
      <w:r w:rsidR="006E22E7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2</w:t>
      </w:r>
      <w:r w:rsidR="006E22E7">
        <w:rPr>
          <w:sz w:val="28"/>
          <w:szCs w:val="28"/>
          <w:lang w:val="uk-UA"/>
        </w:rPr>
        <w:t>84</w:t>
      </w:r>
      <w:r>
        <w:rPr>
          <w:sz w:val="28"/>
          <w:szCs w:val="28"/>
          <w:lang w:val="uk-UA"/>
        </w:rPr>
        <w:t xml:space="preserve"> №</w:t>
      </w:r>
      <w:r w:rsidR="006B6FB0">
        <w:rPr>
          <w:sz w:val="28"/>
          <w:szCs w:val="28"/>
          <w:lang w:val="uk-UA"/>
        </w:rPr>
        <w:t>69</w:t>
      </w:r>
      <w:r w:rsidR="00BE3009">
        <w:rPr>
          <w:sz w:val="28"/>
          <w:szCs w:val="28"/>
          <w:lang w:val="uk-UA"/>
        </w:rPr>
        <w:t>0</w:t>
      </w:r>
      <w:r w:rsidR="006B6FB0">
        <w:rPr>
          <w:sz w:val="28"/>
          <w:szCs w:val="28"/>
          <w:lang w:val="uk-UA"/>
        </w:rPr>
        <w:t>/34284/24 від 24.11.2025р.</w:t>
      </w:r>
      <w:r w:rsidRPr="00F90A27">
        <w:rPr>
          <w:sz w:val="28"/>
          <w:szCs w:val="28"/>
          <w:lang w:val="uk-UA"/>
        </w:rPr>
        <w:t>,</w:t>
      </w:r>
      <w:r w:rsidR="006B6FB0">
        <w:rPr>
          <w:sz w:val="28"/>
          <w:szCs w:val="28"/>
          <w:lang w:val="uk-UA"/>
        </w:rPr>
        <w:t xml:space="preserve"> т</w:t>
      </w:r>
      <w:r w:rsidR="00C82633">
        <w:rPr>
          <w:sz w:val="28"/>
          <w:szCs w:val="28"/>
          <w:lang w:val="uk-UA"/>
        </w:rPr>
        <w:t>а № 690/148/24 від 02.01.2026р.,</w:t>
      </w:r>
      <w:r w:rsidRPr="00F90A27">
        <w:rPr>
          <w:sz w:val="28"/>
          <w:szCs w:val="28"/>
          <w:lang w:val="uk-UA"/>
        </w:rPr>
        <w:t xml:space="preserve">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C82633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B07AF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07AF5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2</w:t>
      </w:r>
      <w:r w:rsidR="00B07AF5">
        <w:rPr>
          <w:sz w:val="28"/>
          <w:szCs w:val="28"/>
          <w:lang w:val="uk-UA"/>
        </w:rPr>
        <w:t>84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B07AF5">
        <w:rPr>
          <w:sz w:val="28"/>
          <w:szCs w:val="28"/>
          <w:lang w:val="uk-UA"/>
        </w:rPr>
        <w:t>на</w:t>
      </w:r>
      <w:r w:rsidR="00BE3009">
        <w:rPr>
          <w:sz w:val="28"/>
          <w:szCs w:val="28"/>
          <w:lang w:val="uk-UA"/>
        </w:rPr>
        <w:t xml:space="preserve"> </w:t>
      </w:r>
      <w:r w:rsidR="00B07AF5" w:rsidRPr="00B07AF5">
        <w:rPr>
          <w:sz w:val="28"/>
          <w:szCs w:val="28"/>
          <w:lang w:val="uk-UA"/>
        </w:rPr>
        <w:t>придб</w:t>
      </w:r>
      <w:r w:rsidR="00B07AF5">
        <w:rPr>
          <w:sz w:val="28"/>
          <w:szCs w:val="28"/>
          <w:lang w:val="uk-UA"/>
        </w:rPr>
        <w:t>ання</w:t>
      </w:r>
      <w:r w:rsidR="00B07AF5" w:rsidRPr="00B07AF5">
        <w:rPr>
          <w:sz w:val="28"/>
          <w:szCs w:val="28"/>
          <w:lang w:val="uk-UA"/>
        </w:rPr>
        <w:t xml:space="preserve"> запчастин та комплек</w:t>
      </w:r>
      <w:r w:rsidR="00B07AF5">
        <w:rPr>
          <w:sz w:val="28"/>
          <w:szCs w:val="28"/>
          <w:lang w:val="uk-UA"/>
        </w:rPr>
        <w:t>туючи</w:t>
      </w:r>
      <w:r w:rsidR="00B07AF5" w:rsidRPr="00B07AF5">
        <w:rPr>
          <w:sz w:val="28"/>
          <w:szCs w:val="28"/>
          <w:lang w:val="uk-UA"/>
        </w:rPr>
        <w:t>х до озброєн</w:t>
      </w:r>
      <w:r w:rsidR="00B07AF5">
        <w:rPr>
          <w:sz w:val="28"/>
          <w:szCs w:val="28"/>
          <w:lang w:val="uk-UA"/>
        </w:rPr>
        <w:t>ня та військової техніки, придбання</w:t>
      </w:r>
      <w:r w:rsidR="00B07AF5" w:rsidRPr="00B07AF5">
        <w:rPr>
          <w:sz w:val="28"/>
          <w:szCs w:val="28"/>
          <w:lang w:val="uk-UA"/>
        </w:rPr>
        <w:t xml:space="preserve"> FPV дронів та копл</w:t>
      </w:r>
      <w:r w:rsidR="00B07AF5">
        <w:rPr>
          <w:sz w:val="28"/>
          <w:szCs w:val="28"/>
          <w:lang w:val="uk-UA"/>
        </w:rPr>
        <w:t>ектуючих</w:t>
      </w:r>
      <w:r w:rsidR="00B07AF5" w:rsidRPr="00B07AF5">
        <w:rPr>
          <w:sz w:val="28"/>
          <w:szCs w:val="28"/>
          <w:lang w:val="uk-UA"/>
        </w:rPr>
        <w:t xml:space="preserve"> до них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у </w:t>
      </w:r>
      <w:r w:rsidRPr="00C82633">
        <w:rPr>
          <w:sz w:val="28"/>
          <w:szCs w:val="28"/>
          <w:lang w:val="uk-UA"/>
        </w:rPr>
        <w:t xml:space="preserve">сумі </w:t>
      </w:r>
      <w:r w:rsidR="00C82633" w:rsidRPr="00C82633">
        <w:rPr>
          <w:sz w:val="28"/>
          <w:szCs w:val="28"/>
          <w:lang w:val="uk-UA"/>
        </w:rPr>
        <w:t>2</w:t>
      </w:r>
      <w:r w:rsidRPr="00C82633">
        <w:rPr>
          <w:sz w:val="28"/>
          <w:szCs w:val="28"/>
          <w:lang w:val="uk-UA"/>
        </w:rPr>
        <w:t>00 000 грн. (</w:t>
      </w:r>
      <w:r w:rsidR="00C82633" w:rsidRPr="00C82633">
        <w:rPr>
          <w:sz w:val="28"/>
          <w:szCs w:val="28"/>
          <w:lang w:val="uk-UA"/>
        </w:rPr>
        <w:t xml:space="preserve">двісті </w:t>
      </w:r>
      <w:r w:rsidR="00BE0576" w:rsidRPr="00C82633">
        <w:rPr>
          <w:sz w:val="28"/>
          <w:szCs w:val="28"/>
          <w:lang w:val="uk-UA"/>
        </w:rPr>
        <w:t>тисяч</w:t>
      </w:r>
      <w:r w:rsidRPr="00C82633">
        <w:rPr>
          <w:sz w:val="28"/>
          <w:szCs w:val="28"/>
          <w:lang w:val="uk-UA"/>
        </w:rPr>
        <w:t xml:space="preserve"> 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C82633">
        <w:rPr>
          <w:sz w:val="28"/>
          <w:szCs w:val="28"/>
          <w:lang w:val="uk-UA"/>
        </w:rPr>
        <w:t>2. Уповноважити Костянтинівського сільського голову на укладення договору</w:t>
      </w:r>
      <w:r w:rsidRPr="00F90A27">
        <w:rPr>
          <w:sz w:val="28"/>
          <w:szCs w:val="28"/>
          <w:lang w:val="uk-UA"/>
        </w:rPr>
        <w:t xml:space="preserve">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07AF5">
        <w:rPr>
          <w:sz w:val="28"/>
          <w:szCs w:val="28"/>
          <w:lang w:val="uk-UA"/>
        </w:rPr>
        <w:t>0</w:t>
      </w:r>
      <w:r w:rsidR="00AC5F8B">
        <w:rPr>
          <w:sz w:val="28"/>
          <w:szCs w:val="28"/>
          <w:lang w:val="uk-UA"/>
        </w:rPr>
        <w:t>2</w:t>
      </w:r>
      <w:r w:rsidR="00B07AF5">
        <w:rPr>
          <w:sz w:val="28"/>
          <w:szCs w:val="28"/>
          <w:lang w:val="uk-UA"/>
        </w:rPr>
        <w:t>84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BF" w:rsidRDefault="00C468BF" w:rsidP="008C48C8">
      <w:r>
        <w:separator/>
      </w:r>
    </w:p>
  </w:endnote>
  <w:endnote w:type="continuationSeparator" w:id="0">
    <w:p w:rsidR="00C468BF" w:rsidRDefault="00C468BF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BF" w:rsidRDefault="00C468BF" w:rsidP="008C48C8">
      <w:r>
        <w:separator/>
      </w:r>
    </w:p>
  </w:footnote>
  <w:footnote w:type="continuationSeparator" w:id="0">
    <w:p w:rsidR="00C468BF" w:rsidRDefault="00C468BF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3FF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648D"/>
    <w:rsid w:val="000C7492"/>
    <w:rsid w:val="000D0187"/>
    <w:rsid w:val="000D320E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4EE1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0D66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C3E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1DAE"/>
    <w:rsid w:val="00573400"/>
    <w:rsid w:val="00582A9E"/>
    <w:rsid w:val="0058566F"/>
    <w:rsid w:val="005865BF"/>
    <w:rsid w:val="00586AE8"/>
    <w:rsid w:val="00586C6C"/>
    <w:rsid w:val="0058723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46CF8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B6FB0"/>
    <w:rsid w:val="006C0BDA"/>
    <w:rsid w:val="006C19D7"/>
    <w:rsid w:val="006C4293"/>
    <w:rsid w:val="006C70CA"/>
    <w:rsid w:val="006C7FC1"/>
    <w:rsid w:val="006D09C6"/>
    <w:rsid w:val="006D6092"/>
    <w:rsid w:val="006E07F4"/>
    <w:rsid w:val="006E22E7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1589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460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42B7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E5E6E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57202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C5F8B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07AF5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009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468BF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3751"/>
    <w:rsid w:val="00C76E3B"/>
    <w:rsid w:val="00C777EC"/>
    <w:rsid w:val="00C8068F"/>
    <w:rsid w:val="00C82633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643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30AA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4941"/>
    <w:rsid w:val="00E10365"/>
    <w:rsid w:val="00E11F86"/>
    <w:rsid w:val="00E11FF6"/>
    <w:rsid w:val="00E123B2"/>
    <w:rsid w:val="00E12674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19EF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5C72-4587-4616-B361-E5F1DB3F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15</cp:revision>
  <cp:lastPrinted>2025-01-15T13:23:00Z</cp:lastPrinted>
  <dcterms:created xsi:type="dcterms:W3CDTF">2025-10-08T11:43:00Z</dcterms:created>
  <dcterms:modified xsi:type="dcterms:W3CDTF">2026-06-04T06:07:00Z</dcterms:modified>
</cp:coreProperties>
</file>