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04CA" w:rsidRPr="009263B9" w:rsidRDefault="000804CA" w:rsidP="000804CA">
      <w:pPr>
        <w:keepNext/>
        <w:widowControl w:val="0"/>
        <w:spacing w:after="0" w:line="360" w:lineRule="exact"/>
        <w:ind w:right="-8" w:firstLine="709"/>
        <w:jc w:val="right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0" allowOverlap="1" wp14:anchorId="60173C94" wp14:editId="767BF339">
            <wp:simplePos x="0" y="0"/>
            <wp:positionH relativeFrom="page">
              <wp:posOffset>3858260</wp:posOffset>
            </wp:positionH>
            <wp:positionV relativeFrom="paragraph">
              <wp:posOffset>-160020</wp:posOffset>
            </wp:positionV>
            <wp:extent cx="600075" cy="7620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CRUncertain001"/>
    </w:p>
    <w:p w:rsidR="000804CA" w:rsidRPr="009263B9" w:rsidRDefault="000804CA" w:rsidP="000804CA">
      <w:pPr>
        <w:keepNext/>
        <w:widowControl w:val="0"/>
        <w:spacing w:after="0" w:line="360" w:lineRule="exact"/>
        <w:ind w:right="-8" w:firstLine="709"/>
        <w:jc w:val="right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                                       </w:t>
      </w:r>
    </w:p>
    <w:p w:rsidR="007A5656" w:rsidRDefault="000804CA" w:rsidP="000804CA">
      <w:pPr>
        <w:keepNext/>
        <w:widowControl w:val="0"/>
        <w:spacing w:after="0" w:line="360" w:lineRule="exact"/>
        <w:ind w:right="-8" w:firstLine="709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                                            </w:t>
      </w:r>
    </w:p>
    <w:p w:rsidR="000804CA" w:rsidRPr="009263B9" w:rsidRDefault="000804CA" w:rsidP="007A5656">
      <w:pPr>
        <w:keepNext/>
        <w:widowControl w:val="0"/>
        <w:spacing w:after="0" w:line="360" w:lineRule="exact"/>
        <w:ind w:right="-8" w:firstLine="709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>УКРАЇНА</w:t>
      </w:r>
    </w:p>
    <w:p w:rsidR="000804CA" w:rsidRPr="009263B9" w:rsidRDefault="000804CA" w:rsidP="000804CA">
      <w:pPr>
        <w:keepNext/>
        <w:widowControl w:val="0"/>
        <w:spacing w:after="0" w:line="360" w:lineRule="exact"/>
        <w:ind w:right="-8" w:firstLine="709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ГАЙСИНСЬКА МІСЬКА РАДА                  </w:t>
      </w:r>
    </w:p>
    <w:p w:rsidR="000804CA" w:rsidRPr="009263B9" w:rsidRDefault="000804CA" w:rsidP="000804CA">
      <w:pPr>
        <w:keepNext/>
        <w:widowControl w:val="0"/>
        <w:spacing w:after="0" w:line="360" w:lineRule="exact"/>
        <w:ind w:right="-8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Гайсинського району Вінницької області                                                                                                                    </w:t>
      </w:r>
      <w:r w:rsidRPr="009263B9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    </w:t>
      </w: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          </w:t>
      </w:r>
    </w:p>
    <w:p w:rsidR="000804CA" w:rsidRPr="009263B9" w:rsidRDefault="000804CA" w:rsidP="000804CA">
      <w:pPr>
        <w:keepNext/>
        <w:widowControl w:val="0"/>
        <w:spacing w:after="0" w:line="360" w:lineRule="exact"/>
        <w:ind w:right="-8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</w:t>
      </w:r>
    </w:p>
    <w:bookmarkEnd w:id="0"/>
    <w:p w:rsidR="000804CA" w:rsidRDefault="00723649" w:rsidP="000804C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804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РІШЕННЯ №</w:t>
      </w:r>
      <w:r w:rsidR="0035213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13</w:t>
      </w:r>
    </w:p>
    <w:p w:rsidR="007A5656" w:rsidRDefault="007A5656" w:rsidP="000804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804CA" w:rsidRDefault="00A66801" w:rsidP="000804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="000804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8434F">
        <w:rPr>
          <w:rFonts w:ascii="Times New Roman" w:eastAsia="Calibri" w:hAnsi="Times New Roman" w:cs="Times New Roman"/>
          <w:sz w:val="28"/>
          <w:szCs w:val="28"/>
          <w:lang w:val="uk-UA"/>
        </w:rPr>
        <w:t>грудня</w:t>
      </w:r>
      <w:r w:rsidR="000804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2024 року               </w:t>
      </w:r>
      <w:r w:rsidR="00A843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м. Гайсин           </w:t>
      </w:r>
      <w:r w:rsidR="0072364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</w:t>
      </w:r>
      <w:r w:rsidR="00A843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7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="000804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0804CA" w:rsidRPr="009263B9" w:rsidRDefault="000804CA" w:rsidP="000804CA">
      <w:pPr>
        <w:widowControl w:val="0"/>
        <w:spacing w:after="0" w:line="360" w:lineRule="exact"/>
        <w:ind w:right="23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    </w:t>
      </w:r>
    </w:p>
    <w:p w:rsidR="000804CA" w:rsidRDefault="000804CA" w:rsidP="000804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F6BE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 w:eastAsia="ru-RU"/>
        </w:rPr>
        <w:t>Про</w:t>
      </w:r>
      <w:r w:rsidRPr="002F6BE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внесення змін до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програми </w:t>
      </w:r>
      <w:r w:rsidRPr="002F6B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«Безпечний підвіз – запорука життя</w:t>
      </w:r>
    </w:p>
    <w:p w:rsidR="000804CA" w:rsidRDefault="000804CA" w:rsidP="000804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здоров’я дітей міста Гайсин» на 2024-2025 роки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</w:p>
    <w:p w:rsidR="000804CA" w:rsidRDefault="000804CA" w:rsidP="000804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</w:p>
    <w:p w:rsidR="000804CA" w:rsidRPr="009263B9" w:rsidRDefault="000804CA" w:rsidP="000804CA">
      <w:pPr>
        <w:tabs>
          <w:tab w:val="left" w:pos="567"/>
          <w:tab w:val="left" w:pos="709"/>
          <w:tab w:val="left" w:pos="1134"/>
        </w:tabs>
        <w:spacing w:after="0" w:line="320" w:lineRule="exact"/>
        <w:jc w:val="both"/>
        <w:rPr>
          <w:rFonts w:ascii="Times New Roman" w:eastAsia="Times New Roman" w:hAnsi="Times New Roman" w:cs="Times New Roman CYR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Відповідно до статті 26 Закону України «Про місцеве самоврядування в Україні», </w:t>
      </w:r>
      <w:r w:rsidRPr="009263B9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 xml:space="preserve">міська  рада  </w:t>
      </w:r>
      <w:r w:rsidRPr="009263B9">
        <w:rPr>
          <w:rFonts w:ascii="Times New Roman" w:eastAsia="Times New Roman" w:hAnsi="Times New Roman" w:cs="Times New Roman CYR"/>
          <w:b/>
          <w:bCs/>
          <w:sz w:val="28"/>
          <w:szCs w:val="28"/>
          <w:lang w:val="uk-UA" w:eastAsia="ru-RU"/>
        </w:rPr>
        <w:t>ВИРІШИЛА:</w:t>
      </w:r>
    </w:p>
    <w:p w:rsidR="000804CA" w:rsidRPr="009263B9" w:rsidRDefault="000804CA" w:rsidP="000804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804CA" w:rsidRDefault="000804CA" w:rsidP="000804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>Внести</w:t>
      </w:r>
      <w:proofErr w:type="spellEnd"/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програми </w:t>
      </w:r>
      <w:r w:rsidRPr="000804CA">
        <w:rPr>
          <w:rFonts w:ascii="Times New Roman" w:eastAsia="Calibri" w:hAnsi="Times New Roman" w:cs="Times New Roman"/>
          <w:sz w:val="28"/>
          <w:szCs w:val="28"/>
          <w:lang w:val="uk-UA"/>
        </w:rPr>
        <w:t>«Безпечний підвіз – запорука життя та здоров’я дітей міста Гайсин» на 2024-2025 роки</w:t>
      </w:r>
      <w:r w:rsidRPr="002F6B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(затвердженої рішенням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68 сесії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Гайсинської міської ради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 скликання № 10 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23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4 року</w:t>
      </w:r>
      <w:r w:rsidR="00A843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зі змінами затвердженими </w:t>
      </w:r>
      <w:r w:rsidR="002F4A42">
        <w:rPr>
          <w:rFonts w:ascii="Times New Roman" w:eastAsia="Calibri" w:hAnsi="Times New Roman" w:cs="Times New Roman"/>
          <w:sz w:val="28"/>
          <w:szCs w:val="28"/>
          <w:lang w:val="uk-UA"/>
        </w:rPr>
        <w:t>рішенням 72 сесії Гайсинської міської ради 8 скликання № 25 від 20.09.2024 року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>), такі зміни:</w:t>
      </w:r>
    </w:p>
    <w:p w:rsidR="000804CA" w:rsidRPr="000804CA" w:rsidRDefault="000804CA" w:rsidP="007A565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Паспорт </w:t>
      </w:r>
      <w:r w:rsidR="007A56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Програми </w:t>
      </w:r>
      <w:r w:rsidR="007A5656" w:rsidRPr="007A5656">
        <w:rPr>
          <w:rFonts w:ascii="Times New Roman" w:eastAsia="Calibri" w:hAnsi="Times New Roman" w:cs="Times New Roman"/>
          <w:sz w:val="28"/>
          <w:szCs w:val="28"/>
          <w:lang w:val="uk-UA"/>
        </w:rPr>
        <w:t>«Безпечний підвіз – запорука життя та здоров’я дітей міста Гайсин» на 2024-2025 роки</w:t>
      </w:r>
      <w:r w:rsidR="007A56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викласти у новій редакції, що додається до цього рішення згідно додатку 1.</w:t>
      </w:r>
    </w:p>
    <w:p w:rsidR="000804CA" w:rsidRPr="007A5656" w:rsidRDefault="000804CA" w:rsidP="003D2FB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A56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Додаток </w:t>
      </w:r>
      <w:r w:rsidR="007A5656" w:rsidRPr="007A5656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Pr="007A56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A5656" w:rsidRPr="007A5656">
        <w:rPr>
          <w:rFonts w:ascii="Times New Roman" w:eastAsia="Calibri" w:hAnsi="Times New Roman" w:cs="Times New Roman"/>
          <w:sz w:val="28"/>
          <w:szCs w:val="28"/>
          <w:lang w:val="uk-UA"/>
        </w:rPr>
        <w:t>«Перелік заходів і обсягів фінансування  «Безпечний підвіз – запорука життя та здоров’я дітей міста Гайсин» на 2024-2025 роки</w:t>
      </w:r>
      <w:r w:rsidR="007A56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7A5656">
        <w:rPr>
          <w:rFonts w:ascii="Times New Roman" w:eastAsia="Calibri" w:hAnsi="Times New Roman" w:cs="Times New Roman"/>
          <w:sz w:val="28"/>
          <w:szCs w:val="28"/>
          <w:lang w:val="uk-UA"/>
        </w:rPr>
        <w:t>викласти в новій редакції, що додається до цього рішення згідно додатку</w:t>
      </w:r>
      <w:r w:rsidR="007A56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</w:t>
      </w:r>
      <w:r w:rsidRPr="007A565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804CA" w:rsidRPr="009263B9" w:rsidRDefault="000804CA" w:rsidP="000804CA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</w:pPr>
    </w:p>
    <w:p w:rsidR="000804CA" w:rsidRPr="009263B9" w:rsidRDefault="000804CA" w:rsidP="000804CA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  <w:t xml:space="preserve">2. </w:t>
      </w:r>
      <w:r w:rsidRPr="009263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 xml:space="preserve">Контроль за виконанням цього рішення </w:t>
      </w:r>
      <w:r w:rsidRPr="00926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покласти на</w:t>
      </w:r>
      <w:r w:rsidRPr="00926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926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постійну комісію міської ради з питань фінансів, бюджету, планування, соціально-економічного розвитку, інвестицій та міжнародного співробітництва (Гукало А.І.).</w:t>
      </w:r>
    </w:p>
    <w:p w:rsidR="000804CA" w:rsidRPr="009263B9" w:rsidRDefault="000804CA" w:rsidP="000804CA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804CA" w:rsidRPr="00F06AE6" w:rsidRDefault="000804CA" w:rsidP="00F06AE6">
      <w:pPr>
        <w:shd w:val="clear" w:color="auto" w:fill="FFFFFF"/>
        <w:tabs>
          <w:tab w:val="left" w:pos="5098"/>
        </w:tabs>
        <w:spacing w:before="456" w:after="0" w:line="240" w:lineRule="auto"/>
        <w:ind w:left="139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</w:t>
      </w:r>
    </w:p>
    <w:p w:rsidR="00F06AE6" w:rsidRPr="00F06AE6" w:rsidRDefault="00F06AE6" w:rsidP="00F06AE6">
      <w:pPr>
        <w:shd w:val="clear" w:color="auto" w:fill="FFFFFF"/>
        <w:tabs>
          <w:tab w:val="left" w:pos="5098"/>
        </w:tabs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1" w:name="_GoBack"/>
      <w:bookmarkEnd w:id="1"/>
    </w:p>
    <w:p w:rsidR="00F06AE6" w:rsidRPr="00F06AE6" w:rsidRDefault="00F06AE6" w:rsidP="00F06AE6">
      <w:pPr>
        <w:shd w:val="clear" w:color="auto" w:fill="FFFFFF"/>
        <w:tabs>
          <w:tab w:val="left" w:pos="5098"/>
        </w:tabs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A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               Анатолій ГУК           </w:t>
      </w:r>
    </w:p>
    <w:p w:rsidR="00EA701C" w:rsidRPr="00F06AE6" w:rsidRDefault="000804CA" w:rsidP="00F06AE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06A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0804CA" w:rsidRDefault="000804CA" w:rsidP="000804C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804CA" w:rsidRDefault="000804CA" w:rsidP="000804C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804CA" w:rsidRDefault="000804CA" w:rsidP="000804C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A5656" w:rsidRDefault="007A5656" w:rsidP="000804C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804CA" w:rsidRPr="009263B9" w:rsidRDefault="000804CA" w:rsidP="00723649">
      <w:pPr>
        <w:shd w:val="clear" w:color="auto" w:fill="FFFFFF"/>
        <w:tabs>
          <w:tab w:val="left" w:pos="5098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</w:t>
      </w: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Додаток</w:t>
      </w:r>
      <w:r w:rsidR="007A56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</w:t>
      </w:r>
    </w:p>
    <w:p w:rsidR="000804CA" w:rsidRPr="009263B9" w:rsidRDefault="000804CA" w:rsidP="00723649">
      <w:pPr>
        <w:shd w:val="clear" w:color="auto" w:fill="FFFFFF"/>
        <w:tabs>
          <w:tab w:val="left" w:pos="5098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до рішення </w:t>
      </w:r>
      <w:r w:rsidR="002F4A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A668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8 скликання</w:t>
      </w:r>
    </w:p>
    <w:p w:rsidR="000804CA" w:rsidRDefault="000804CA" w:rsidP="00723649">
      <w:pPr>
        <w:shd w:val="clear" w:color="auto" w:fill="FFFFFF"/>
        <w:tabs>
          <w:tab w:val="left" w:pos="5098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Гайсинської міської ради</w:t>
      </w:r>
    </w:p>
    <w:p w:rsidR="000804CA" w:rsidRPr="009263B9" w:rsidRDefault="000804CA" w:rsidP="00723649">
      <w:pPr>
        <w:shd w:val="clear" w:color="auto" w:fill="FFFFFF"/>
        <w:tabs>
          <w:tab w:val="left" w:pos="5098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від </w:t>
      </w:r>
      <w:r w:rsidR="00A668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2F4A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.12</w:t>
      </w:r>
      <w:r w:rsidR="007A56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.2024 року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521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</w:t>
      </w:r>
    </w:p>
    <w:p w:rsidR="007A5656" w:rsidRDefault="007A5656" w:rsidP="007A5656">
      <w:pPr>
        <w:widowControl w:val="0"/>
        <w:autoSpaceDE w:val="0"/>
        <w:autoSpaceDN w:val="0"/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7A5656" w:rsidRPr="00522A06" w:rsidRDefault="007A5656" w:rsidP="007A5656">
      <w:pPr>
        <w:widowControl w:val="0"/>
        <w:autoSpaceDE w:val="0"/>
        <w:autoSpaceDN w:val="0"/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22A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ПАСПОРТ ПРОГРАМИ </w:t>
      </w:r>
    </w:p>
    <w:p w:rsidR="007A5656" w:rsidRPr="00522A06" w:rsidRDefault="007A5656" w:rsidP="007A565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zh-CN"/>
        </w:rPr>
      </w:pPr>
    </w:p>
    <w:tbl>
      <w:tblPr>
        <w:tblW w:w="9639" w:type="dxa"/>
        <w:tblInd w:w="216" w:type="dxa"/>
        <w:tblLook w:val="0000" w:firstRow="0" w:lastRow="0" w:firstColumn="0" w:lastColumn="0" w:noHBand="0" w:noVBand="0"/>
      </w:tblPr>
      <w:tblGrid>
        <w:gridCol w:w="648"/>
        <w:gridCol w:w="3639"/>
        <w:gridCol w:w="5352"/>
      </w:tblGrid>
      <w:tr w:rsidR="007A5656" w:rsidRPr="00522A06" w:rsidTr="005F08A2">
        <w:trPr>
          <w:trHeight w:val="40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56" w:rsidRPr="00522A06" w:rsidRDefault="007A5656" w:rsidP="005F08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2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56" w:rsidRPr="00522A06" w:rsidRDefault="007A5656" w:rsidP="005F08A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2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Ініціатор розроблення Програми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656" w:rsidRPr="00522A06" w:rsidRDefault="007A5656" w:rsidP="005F08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Відділ містобудування, архітектури, ЖКГ, благоустрою, інфраструктури Гайсинської міської ради</w:t>
            </w:r>
          </w:p>
        </w:tc>
      </w:tr>
      <w:tr w:rsidR="007A5656" w:rsidRPr="00522A06" w:rsidTr="005F08A2">
        <w:trPr>
          <w:trHeight w:val="40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56" w:rsidRPr="00522A06" w:rsidRDefault="007A5656" w:rsidP="005F08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2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56" w:rsidRPr="00522A06" w:rsidRDefault="007A5656" w:rsidP="005F08A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2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Правове </w:t>
            </w:r>
            <w:r w:rsidR="00F06AE6" w:rsidRPr="0052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обґрунтування</w:t>
            </w:r>
            <w:r w:rsidRPr="0052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Програми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656" w:rsidRDefault="007A5656" w:rsidP="005F08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- Конституція України;</w:t>
            </w:r>
          </w:p>
          <w:p w:rsidR="007A5656" w:rsidRPr="00522A06" w:rsidRDefault="007A5656" w:rsidP="005F08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22A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- Бюджетний кодекс;</w:t>
            </w:r>
            <w:r w:rsidRPr="00522A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A5656" w:rsidRPr="00522A06" w:rsidRDefault="007A5656" w:rsidP="005F08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22A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522A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Закон України «Про місцеве самоврядування» в Україні; </w:t>
            </w:r>
          </w:p>
          <w:p w:rsidR="007A5656" w:rsidRDefault="007A5656" w:rsidP="005F08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22A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522A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Закон України «Про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охорону дитинства</w:t>
            </w:r>
            <w:r w:rsidRPr="00522A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»;</w:t>
            </w:r>
          </w:p>
          <w:p w:rsidR="007A5656" w:rsidRPr="00522A06" w:rsidRDefault="007A5656" w:rsidP="005F08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- Закон України «Про дорожній рух»;</w:t>
            </w:r>
          </w:p>
          <w:p w:rsidR="007A5656" w:rsidRPr="00522A06" w:rsidRDefault="007A5656" w:rsidP="005F08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22A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- Постанова Кабінету Міністрів України від 18лютого  1997 № 176 «Про затвердження Правил надання послуг пасажирського ав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томобільного транспорту»</w:t>
            </w:r>
          </w:p>
        </w:tc>
      </w:tr>
      <w:tr w:rsidR="007A5656" w:rsidRPr="00A66801" w:rsidTr="005F08A2">
        <w:trPr>
          <w:trHeight w:val="41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56" w:rsidRPr="00522A06" w:rsidRDefault="007A5656" w:rsidP="005F08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2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2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56" w:rsidRPr="00522A06" w:rsidRDefault="007A5656" w:rsidP="005F08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2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Розробники Програми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656" w:rsidRPr="00522A06" w:rsidRDefault="007A5656" w:rsidP="005F08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Відділ містобудування, архітектури, ЖКГ, благоустрою, інфраструктури Гайсинської міської ради</w:t>
            </w:r>
          </w:p>
        </w:tc>
      </w:tr>
      <w:tr w:rsidR="007A5656" w:rsidRPr="00A66801" w:rsidTr="005F08A2">
        <w:trPr>
          <w:trHeight w:val="41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56" w:rsidRPr="00522A06" w:rsidRDefault="007A5656" w:rsidP="005F08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56" w:rsidRPr="00522A06" w:rsidRDefault="007A5656" w:rsidP="005F08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2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Головний розпорядник бюджетних коштів 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656" w:rsidRPr="00522A06" w:rsidRDefault="007A5656" w:rsidP="005F08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Відділ містобудування, архітектури, ЖКГ, благоустрою, інфраструктури Гайсинської міської ради</w:t>
            </w:r>
          </w:p>
        </w:tc>
      </w:tr>
      <w:tr w:rsidR="007A5656" w:rsidRPr="00522A06" w:rsidTr="005F08A2">
        <w:trPr>
          <w:trHeight w:val="41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56" w:rsidRPr="00522A06" w:rsidRDefault="007A5656" w:rsidP="005F08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2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52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56" w:rsidRPr="00522A06" w:rsidRDefault="007A5656" w:rsidP="005F08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proofErr w:type="spellStart"/>
            <w:r w:rsidRPr="0052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Відповідальн</w:t>
            </w:r>
            <w:proofErr w:type="spellEnd"/>
            <w:r w:rsidRPr="0052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 w:rsidRPr="0052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виконавці Програми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656" w:rsidRDefault="007A5656" w:rsidP="005F08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Відділ містобудування, архітектури, ЖКГ, благоустрою, інфраструктури Гайсинської міської ради</w:t>
            </w:r>
          </w:p>
          <w:p w:rsidR="007A5656" w:rsidRPr="00522A06" w:rsidRDefault="007A5656" w:rsidP="005F08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Гайсинський комбінат комунальних підприємств</w:t>
            </w:r>
          </w:p>
        </w:tc>
      </w:tr>
      <w:tr w:rsidR="007A5656" w:rsidRPr="00522A06" w:rsidTr="005F08A2">
        <w:trPr>
          <w:trHeight w:val="41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56" w:rsidRPr="00522A06" w:rsidRDefault="007A5656" w:rsidP="005F08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56" w:rsidRPr="00522A06" w:rsidRDefault="007A5656" w:rsidP="005F08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2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656" w:rsidRPr="00522A06" w:rsidRDefault="007A5656" w:rsidP="005F08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Гайсинський комбінат комунальних підприємств</w:t>
            </w:r>
          </w:p>
        </w:tc>
      </w:tr>
      <w:tr w:rsidR="007A5656" w:rsidRPr="00522A06" w:rsidTr="005F08A2">
        <w:trPr>
          <w:trHeight w:val="42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56" w:rsidRPr="00522A06" w:rsidRDefault="007A5656" w:rsidP="005F08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2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56" w:rsidRPr="00522A06" w:rsidRDefault="007A5656" w:rsidP="005F08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2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656" w:rsidRPr="00522A06" w:rsidRDefault="007A5656" w:rsidP="005F08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2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2024-202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  <w:r w:rsidRPr="0052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7A5656" w:rsidRPr="00A66801" w:rsidTr="005F08A2">
        <w:trPr>
          <w:trHeight w:val="42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56" w:rsidRPr="00522A06" w:rsidRDefault="007A5656" w:rsidP="005F08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2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8.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56" w:rsidRPr="00522A06" w:rsidRDefault="007A5656" w:rsidP="005F08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2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656" w:rsidRPr="00522A06" w:rsidRDefault="007A5656" w:rsidP="005F08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2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Гайсинської </w:t>
            </w:r>
            <w:r w:rsidRPr="0052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міської територіальної громади</w:t>
            </w:r>
          </w:p>
        </w:tc>
      </w:tr>
      <w:tr w:rsidR="007A5656" w:rsidRPr="00522A06" w:rsidTr="005F08A2">
        <w:trPr>
          <w:trHeight w:val="134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56" w:rsidRPr="00522A06" w:rsidRDefault="007A5656" w:rsidP="005F08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2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9.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56" w:rsidRPr="00522A06" w:rsidRDefault="007A5656" w:rsidP="005F08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2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656" w:rsidRDefault="007A5656" w:rsidP="005F08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2024 рік – </w:t>
            </w:r>
            <w:r w:rsidR="002F4A4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247 775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 грн.</w:t>
            </w:r>
          </w:p>
          <w:p w:rsidR="007A5656" w:rsidRPr="00522A06" w:rsidRDefault="007A5656" w:rsidP="005F08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2025 рік – </w:t>
            </w:r>
            <w:r w:rsidR="00A668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593 475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 грн.</w:t>
            </w:r>
          </w:p>
          <w:p w:rsidR="007A5656" w:rsidRPr="00522A06" w:rsidRDefault="007A5656" w:rsidP="005F08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804CA" w:rsidRDefault="000804CA" w:rsidP="000804CA"/>
    <w:p w:rsidR="007A5656" w:rsidRDefault="007A5656" w:rsidP="000804CA"/>
    <w:p w:rsidR="007A5656" w:rsidRDefault="007A5656" w:rsidP="000804CA"/>
    <w:p w:rsidR="007A5656" w:rsidRPr="009263B9" w:rsidRDefault="007A5656" w:rsidP="00723649">
      <w:pPr>
        <w:shd w:val="clear" w:color="auto" w:fill="FFFFFF"/>
        <w:tabs>
          <w:tab w:val="left" w:pos="5098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</w:t>
      </w: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</w:t>
      </w:r>
    </w:p>
    <w:p w:rsidR="007A5656" w:rsidRPr="009263B9" w:rsidRDefault="007A5656" w:rsidP="00723649">
      <w:pPr>
        <w:shd w:val="clear" w:color="auto" w:fill="FFFFFF"/>
        <w:tabs>
          <w:tab w:val="left" w:pos="5098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до рішення </w:t>
      </w:r>
      <w:r w:rsidR="002F4A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A668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8 скликання</w:t>
      </w:r>
    </w:p>
    <w:p w:rsidR="007A5656" w:rsidRDefault="007A5656" w:rsidP="00723649">
      <w:pPr>
        <w:shd w:val="clear" w:color="auto" w:fill="FFFFFF"/>
        <w:tabs>
          <w:tab w:val="left" w:pos="5098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Гайсинської міської ради</w:t>
      </w:r>
    </w:p>
    <w:p w:rsidR="007A5656" w:rsidRPr="009263B9" w:rsidRDefault="007A5656" w:rsidP="00723649">
      <w:pPr>
        <w:shd w:val="clear" w:color="auto" w:fill="FFFFFF"/>
        <w:tabs>
          <w:tab w:val="left" w:pos="5098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="00A668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від 20</w:t>
      </w:r>
      <w:r w:rsidR="002F4A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.2024 року  №</w:t>
      </w: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236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</w:t>
      </w:r>
    </w:p>
    <w:p w:rsidR="00723649" w:rsidRDefault="007A5656" w:rsidP="007A5656">
      <w:pPr>
        <w:tabs>
          <w:tab w:val="left" w:pos="0"/>
        </w:tabs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                         </w:t>
      </w:r>
    </w:p>
    <w:p w:rsidR="00723649" w:rsidRDefault="007A5656" w:rsidP="00723649">
      <w:pPr>
        <w:tabs>
          <w:tab w:val="left" w:pos="0"/>
        </w:tabs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E34C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1</w:t>
      </w:r>
      <w:r w:rsidR="00723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</w:p>
    <w:p w:rsidR="007A5656" w:rsidRPr="00723649" w:rsidRDefault="007A5656" w:rsidP="00723649">
      <w:pPr>
        <w:tabs>
          <w:tab w:val="left" w:pos="0"/>
        </w:tabs>
        <w:spacing w:after="0" w:line="240" w:lineRule="auto"/>
        <w:ind w:right="28"/>
        <w:jc w:val="right"/>
        <w:rPr>
          <w:lang w:val="uk-UA"/>
        </w:rPr>
      </w:pPr>
      <w:r w:rsidRPr="00EE34C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 Програми </w:t>
      </w:r>
      <w:r w:rsidR="00723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7A5656" w:rsidRDefault="007A5656" w:rsidP="000804CA"/>
    <w:p w:rsidR="007A5656" w:rsidRPr="00EE34C3" w:rsidRDefault="007A5656" w:rsidP="007A5656">
      <w:pPr>
        <w:tabs>
          <w:tab w:val="left" w:pos="0"/>
        </w:tabs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E34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ПЕРЕЛІК</w:t>
      </w:r>
    </w:p>
    <w:p w:rsidR="007A5656" w:rsidRPr="00EE34C3" w:rsidRDefault="007A5656" w:rsidP="007A5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uk-UA" w:eastAsia="ru-RU"/>
        </w:rPr>
      </w:pPr>
      <w:r w:rsidRPr="00EE34C3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uk-UA" w:eastAsia="ru-RU"/>
        </w:rPr>
        <w:t>Заходів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uk-UA" w:eastAsia="ru-RU"/>
        </w:rPr>
        <w:t xml:space="preserve"> і обсягів фінансування Програми</w:t>
      </w:r>
    </w:p>
    <w:p w:rsidR="007A5656" w:rsidRPr="00522A06" w:rsidRDefault="007A5656" w:rsidP="007A5656">
      <w:pPr>
        <w:widowControl w:val="0"/>
        <w:autoSpaceDE w:val="0"/>
        <w:autoSpaceDN w:val="0"/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«Безпечний підвіз – запорука життя та здоров’я дітей міста Гайсин»</w:t>
      </w:r>
    </w:p>
    <w:p w:rsidR="007A5656" w:rsidRPr="00522A06" w:rsidRDefault="007A5656" w:rsidP="007A5656">
      <w:pPr>
        <w:widowControl w:val="0"/>
        <w:autoSpaceDE w:val="0"/>
        <w:autoSpaceDN w:val="0"/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  <w:r w:rsidRPr="00522A0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на 2024-202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</w:t>
      </w:r>
      <w:r w:rsidRPr="00522A0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роки</w:t>
      </w:r>
    </w:p>
    <w:p w:rsidR="007A5656" w:rsidRPr="00EE34C3" w:rsidRDefault="007A5656" w:rsidP="007A5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835"/>
        <w:gridCol w:w="1559"/>
        <w:gridCol w:w="1418"/>
        <w:gridCol w:w="1417"/>
        <w:gridCol w:w="1985"/>
      </w:tblGrid>
      <w:tr w:rsidR="007A5656" w:rsidRPr="00EE34C3" w:rsidTr="005F08A2">
        <w:trPr>
          <w:trHeight w:val="43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656" w:rsidRPr="00EE34C3" w:rsidRDefault="007A5656" w:rsidP="005F0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п/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656" w:rsidRPr="00EE34C3" w:rsidRDefault="007A5656" w:rsidP="005F0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E34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Заходи програми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656" w:rsidRPr="00EE34C3" w:rsidRDefault="007A5656" w:rsidP="005F0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E34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Орієнтовні обсяги фінансування, </w:t>
            </w:r>
            <w:proofErr w:type="spellStart"/>
            <w:r w:rsidRPr="00EE34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грн.,у</w:t>
            </w:r>
            <w:proofErr w:type="spellEnd"/>
            <w:r w:rsidRPr="00EE34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тому числі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656" w:rsidRPr="00EE34C3" w:rsidRDefault="007A5656" w:rsidP="005F0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E34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Очікуваний результат</w:t>
            </w:r>
          </w:p>
        </w:tc>
      </w:tr>
      <w:tr w:rsidR="007A5656" w:rsidRPr="00EE34C3" w:rsidTr="005F08A2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6" w:rsidRPr="00EE34C3" w:rsidRDefault="007A5656" w:rsidP="005F0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6" w:rsidRPr="00EE34C3" w:rsidRDefault="007A5656" w:rsidP="005F0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6" w:rsidRPr="00EE34C3" w:rsidRDefault="007A5656" w:rsidP="005F0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E34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6" w:rsidRPr="00EE34C3" w:rsidRDefault="007A5656" w:rsidP="005F0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6" w:rsidRPr="00EE34C3" w:rsidRDefault="007A5656" w:rsidP="005F0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6" w:rsidRPr="00EE34C3" w:rsidRDefault="007A5656" w:rsidP="005F0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A5656" w:rsidRPr="00EE34C3" w:rsidTr="005F08A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6" w:rsidRPr="00EE34C3" w:rsidRDefault="007A5656" w:rsidP="005F0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6" w:rsidRPr="00EE34C3" w:rsidRDefault="007A5656" w:rsidP="005F0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Оплата послуг з підвезення дітей міста Гайсин до місць навчання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6" w:rsidRPr="00EE34C3" w:rsidRDefault="00A66801" w:rsidP="005F0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841249,00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6" w:rsidRPr="00EE34C3" w:rsidRDefault="002F4A42" w:rsidP="005F0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247775</w:t>
            </w:r>
            <w:r w:rsidR="007A56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6" w:rsidRPr="00EE34C3" w:rsidRDefault="00A66801" w:rsidP="007A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593475</w:t>
            </w:r>
            <w:r w:rsidR="007A56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6" w:rsidRPr="00EE34C3" w:rsidRDefault="007A5656" w:rsidP="005F0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Забезпечення безпеки життя та здоров’я дітей </w:t>
            </w:r>
          </w:p>
        </w:tc>
      </w:tr>
    </w:tbl>
    <w:p w:rsidR="007A5656" w:rsidRDefault="007A5656" w:rsidP="007A5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7A5656" w:rsidRDefault="007A5656" w:rsidP="007A5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7A5656" w:rsidRPr="00EC4D8A" w:rsidRDefault="007A5656" w:rsidP="007A5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C4D8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Міський голова </w:t>
      </w:r>
      <w:r w:rsidRPr="00EC4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                          </w:t>
      </w:r>
      <w:r w:rsidR="0072364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</w:t>
      </w:r>
      <w:r w:rsidRPr="00EC4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  </w:t>
      </w:r>
      <w:r w:rsidRPr="00EC4D8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Анатолій ГУК</w:t>
      </w:r>
    </w:p>
    <w:p w:rsidR="007A5656" w:rsidRDefault="007A5656" w:rsidP="000804CA"/>
    <w:sectPr w:rsidR="007A5656" w:rsidSect="00137A15">
      <w:pgSz w:w="11906" w:h="16838" w:code="9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F0804"/>
    <w:multiLevelType w:val="hybridMultilevel"/>
    <w:tmpl w:val="F6385F10"/>
    <w:lvl w:ilvl="0" w:tplc="0A70A704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0017EA1"/>
    <w:multiLevelType w:val="hybridMultilevel"/>
    <w:tmpl w:val="11D2E178"/>
    <w:lvl w:ilvl="0" w:tplc="529CC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C1F"/>
    <w:rsid w:val="000804CA"/>
    <w:rsid w:val="00137A15"/>
    <w:rsid w:val="002F4A42"/>
    <w:rsid w:val="00352133"/>
    <w:rsid w:val="00723649"/>
    <w:rsid w:val="007A5656"/>
    <w:rsid w:val="00A66801"/>
    <w:rsid w:val="00A8434F"/>
    <w:rsid w:val="00C81C1F"/>
    <w:rsid w:val="00EA701C"/>
    <w:rsid w:val="00F0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CF73F"/>
  <w15:chartTrackingRefBased/>
  <w15:docId w15:val="{01C0CAE3-5300-4D4C-A0BD-9624543B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4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5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A5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0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2924</Words>
  <Characters>1667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MR-BYXGALTER</dc:creator>
  <cp:keywords/>
  <dc:description/>
  <cp:lastModifiedBy>Grudz</cp:lastModifiedBy>
  <cp:revision>9</cp:revision>
  <cp:lastPrinted>2024-12-23T08:00:00Z</cp:lastPrinted>
  <dcterms:created xsi:type="dcterms:W3CDTF">2024-09-09T12:06:00Z</dcterms:created>
  <dcterms:modified xsi:type="dcterms:W3CDTF">2024-12-23T08:00:00Z</dcterms:modified>
</cp:coreProperties>
</file>