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4A91" w:rsidRPr="002B4A91" w:rsidRDefault="002B4A91" w:rsidP="002B4A91">
      <w:pPr>
        <w:pStyle w:val="Default"/>
        <w:jc w:val="right"/>
        <w:rPr>
          <w:sz w:val="28"/>
          <w:szCs w:val="28"/>
          <w:lang w:val="uk-UA"/>
        </w:rPr>
      </w:pPr>
      <w:r w:rsidRPr="002B4A91">
        <w:rPr>
          <w:b/>
          <w:bCs/>
          <w:sz w:val="28"/>
          <w:szCs w:val="28"/>
          <w:lang w:val="uk-UA"/>
        </w:rPr>
        <w:t>Додаток №</w:t>
      </w:r>
      <w:r w:rsidRPr="002B4A91">
        <w:rPr>
          <w:b/>
          <w:bCs/>
          <w:sz w:val="28"/>
          <w:szCs w:val="28"/>
          <w:lang w:val="uk-UA"/>
        </w:rPr>
        <w:t>8</w:t>
      </w:r>
    </w:p>
    <w:p w:rsidR="002B4A91" w:rsidRPr="002B4A91" w:rsidRDefault="002B4A91" w:rsidP="002B4A91">
      <w:pPr>
        <w:pStyle w:val="Default"/>
        <w:jc w:val="right"/>
        <w:rPr>
          <w:sz w:val="28"/>
          <w:szCs w:val="28"/>
          <w:lang w:val="uk-UA"/>
        </w:rPr>
      </w:pPr>
      <w:r w:rsidRPr="002B4A91">
        <w:rPr>
          <w:sz w:val="28"/>
          <w:szCs w:val="28"/>
          <w:lang w:val="uk-UA"/>
        </w:rPr>
        <w:t xml:space="preserve">до рішення 94 позачергової сесії </w:t>
      </w:r>
    </w:p>
    <w:p w:rsidR="002B4A91" w:rsidRPr="002B4A91" w:rsidRDefault="002B4A91" w:rsidP="002B4A91">
      <w:pPr>
        <w:pStyle w:val="Default"/>
        <w:jc w:val="right"/>
        <w:rPr>
          <w:sz w:val="28"/>
          <w:szCs w:val="28"/>
          <w:lang w:val="uk-UA"/>
        </w:rPr>
      </w:pPr>
      <w:r w:rsidRPr="002B4A91">
        <w:rPr>
          <w:sz w:val="28"/>
          <w:szCs w:val="28"/>
          <w:lang w:val="uk-UA"/>
        </w:rPr>
        <w:t xml:space="preserve">Гайсинської міської </w:t>
      </w:r>
    </w:p>
    <w:p w:rsidR="002B4A91" w:rsidRPr="002B4A91" w:rsidRDefault="002B4A91" w:rsidP="002B4A91">
      <w:pPr>
        <w:pStyle w:val="Default"/>
        <w:jc w:val="right"/>
        <w:rPr>
          <w:sz w:val="28"/>
          <w:szCs w:val="28"/>
          <w:lang w:val="uk-UA"/>
        </w:rPr>
      </w:pPr>
      <w:r w:rsidRPr="002B4A91">
        <w:rPr>
          <w:sz w:val="28"/>
          <w:szCs w:val="28"/>
          <w:lang w:val="uk-UA"/>
        </w:rPr>
        <w:t xml:space="preserve">ради 8 скликання </w:t>
      </w:r>
    </w:p>
    <w:p w:rsidR="002B4A91" w:rsidRPr="002B4A91" w:rsidRDefault="002B4A91" w:rsidP="002B4A91">
      <w:pPr>
        <w:pStyle w:val="Default"/>
        <w:jc w:val="right"/>
        <w:rPr>
          <w:sz w:val="28"/>
          <w:szCs w:val="28"/>
          <w:lang w:val="uk-UA"/>
        </w:rPr>
      </w:pPr>
      <w:r w:rsidRPr="002B4A91">
        <w:rPr>
          <w:sz w:val="28"/>
          <w:szCs w:val="28"/>
          <w:lang w:val="uk-UA"/>
        </w:rPr>
        <w:t>від 31.12.2025 року №3</w:t>
      </w:r>
    </w:p>
    <w:p w:rsidR="002B4A91" w:rsidRPr="002B4A91" w:rsidRDefault="002B4A91" w:rsidP="00FE6BB5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FE6BB5" w:rsidRPr="002B4A91" w:rsidRDefault="00E47326" w:rsidP="00FE6BB5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ПРОЄКТ </w:t>
      </w:r>
      <w:r w:rsidR="00FE6BB5"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ДОГОВ</w:t>
      </w: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ОРУ</w:t>
      </w:r>
      <w:r w:rsidR="00FE6BB5"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 № _____</w:t>
      </w:r>
    </w:p>
    <w:p w:rsidR="00FE6BB5" w:rsidRPr="002B4A91" w:rsidRDefault="00FE6BB5" w:rsidP="00FE6BB5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 СПІВРОБІТНИЦТВО ТЕРИТОРІАЛЬНИХ ГРОМАД</w:t>
      </w:r>
    </w:p>
    <w:p w:rsidR="00FE6BB5" w:rsidRPr="002B4A91" w:rsidRDefault="00FE6BB5" w:rsidP="00FE6BB5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У ФОРМІ </w:t>
      </w: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СПІЛЬНОГО ФІНАНСУВАННЯ (УТРИМАННЯ) </w:t>
      </w:r>
    </w:p>
    <w:p w:rsidR="00FE6BB5" w:rsidRPr="002B4A91" w:rsidRDefault="00FE6BB5" w:rsidP="00FE6B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A91">
        <w:rPr>
          <w:rFonts w:ascii="Times New Roman" w:hAnsi="Times New Roman" w:cs="Times New Roman"/>
          <w:b/>
          <w:sz w:val="28"/>
          <w:szCs w:val="28"/>
        </w:rPr>
        <w:t xml:space="preserve">КОМУНАЛЬНОЇ УСТАНОВИ «ЦЕНТР ПРОФЕСІЙНОГО РОЗВИТКУ ПЕДАГОГІЧНИХ </w:t>
      </w:r>
      <w:proofErr w:type="gramStart"/>
      <w:r w:rsidRPr="002B4A91">
        <w:rPr>
          <w:rFonts w:ascii="Times New Roman" w:hAnsi="Times New Roman" w:cs="Times New Roman"/>
          <w:b/>
          <w:sz w:val="28"/>
          <w:szCs w:val="28"/>
        </w:rPr>
        <w:t>ПРАЦІВНИКІВ  ГАЙСИНСЬКОЇ</w:t>
      </w:r>
      <w:proofErr w:type="gramEnd"/>
      <w:r w:rsidRPr="002B4A91">
        <w:rPr>
          <w:rFonts w:ascii="Times New Roman" w:hAnsi="Times New Roman" w:cs="Times New Roman"/>
          <w:b/>
          <w:sz w:val="28"/>
          <w:szCs w:val="28"/>
        </w:rPr>
        <w:t xml:space="preserve"> МІСЬКОЇ РАДИ»</w:t>
      </w:r>
    </w:p>
    <w:p w:rsidR="00FE6BB5" w:rsidRPr="002B4A91" w:rsidRDefault="00FE6BB5" w:rsidP="00FE6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FE6BB5" w:rsidRPr="002B4A91" w:rsidRDefault="00FE6BB5" w:rsidP="00FE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м.Гайсин</w:t>
      </w:r>
      <w:proofErr w:type="spellEnd"/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           31.12.2025 року</w:t>
      </w:r>
    </w:p>
    <w:p w:rsidR="00FE6BB5" w:rsidRPr="002B4A91" w:rsidRDefault="00FE6BB5" w:rsidP="00FE6BB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uk-UA"/>
        </w:rPr>
      </w:pP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val="uk-UA"/>
        </w:rPr>
      </w:pPr>
      <w:r w:rsidRPr="002B4A91">
        <w:rPr>
          <w:rFonts w:ascii="Roboto" w:eastAsia="Times New Roman" w:hAnsi="Roboto" w:cs="Times New Roman"/>
          <w:color w:val="000000"/>
          <w:sz w:val="28"/>
          <w:szCs w:val="28"/>
        </w:rPr>
        <w:t> </w:t>
      </w:r>
      <w:r w:rsidRPr="002B4A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Гайсинська </w:t>
      </w: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територіальна громада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 через </w:t>
      </w:r>
      <w:r w:rsidR="008F128B"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Гайсинську міську рад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у в особі міського голови </w:t>
      </w:r>
      <w:r w:rsidRPr="002B4A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Анатолія ГУКА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яка далі іменується </w:t>
      </w:r>
      <w:r w:rsidRPr="002B4A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 1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 </w:t>
      </w:r>
      <w:proofErr w:type="spellStart"/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Кунківська</w:t>
      </w:r>
      <w:proofErr w:type="spellEnd"/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територіальна громада</w:t>
      </w:r>
      <w:r w:rsidRPr="002B4A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через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Кунківську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сільську раду в особі сільського голови </w:t>
      </w:r>
      <w:r w:rsidRPr="002B4A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Василя БЕЗБАХА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яка надалі іменується </w:t>
      </w:r>
      <w:r w:rsidRPr="002B4A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 2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а разом іменуються Сторони або суб’єкти співробітництва, уклали цей Договір про таке: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FE6BB5" w:rsidRPr="002B4A91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1. ЗАГАЛЬНІ ПОЛОЖЕННЯ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Закону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територіальних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громад»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підготували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Договір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дотриманням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порядку,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передбаченого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статтями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5 − 9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Підписанням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підтверджують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інтересам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них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спільне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узгоджене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спільного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утримання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об’єкта співробітництва – Комунальної установи «Центр професійного розвитку педагогічних працівників Гайсинської міської ради».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У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зобов’язуються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свої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взаємовідносини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принципах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законності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добровільності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рівноправності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прозорості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відкритості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взаємної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вигоди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відповідальності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2. ПРЕДМЕТ ДОГОВОРУ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2.1. Відповідно до законів України «Про місцеве самоврядування в Україні», «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співробітництво територіальних громад»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2B4A91">
        <w:rPr>
          <w:rFonts w:ascii="Times New Roman" w:hAnsi="Times New Roman"/>
          <w:spacing w:val="-10"/>
          <w:sz w:val="28"/>
          <w:szCs w:val="28"/>
          <w:lang w:val="uk-UA"/>
        </w:rPr>
        <w:t xml:space="preserve">рішення 47 сесії </w:t>
      </w:r>
      <w:proofErr w:type="spellStart"/>
      <w:r w:rsidRPr="002B4A91">
        <w:rPr>
          <w:rFonts w:ascii="Times New Roman" w:hAnsi="Times New Roman"/>
          <w:spacing w:val="-10"/>
          <w:sz w:val="28"/>
          <w:szCs w:val="28"/>
          <w:lang w:val="uk-UA"/>
        </w:rPr>
        <w:t>Кунківської</w:t>
      </w:r>
      <w:proofErr w:type="spellEnd"/>
      <w:r w:rsidRPr="002B4A91">
        <w:rPr>
          <w:rFonts w:ascii="Times New Roman" w:hAnsi="Times New Roman"/>
          <w:spacing w:val="-10"/>
          <w:sz w:val="28"/>
          <w:szCs w:val="28"/>
          <w:lang w:val="uk-UA"/>
        </w:rPr>
        <w:t xml:space="preserve"> сільської ради 8 скликання від 31.07.2025 року № 10 «Про ініціювання співробітництва територіальних громад», 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Сторони домовилися, згідно з цим Договором, спільно фінансувати (утримувати) </w:t>
      </w:r>
      <w:r w:rsidR="00856E8C" w:rsidRPr="002B4A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Pr="002B4A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омунальну установу «Центр професійного розвитку педагогічних працівників Гайсинської міської ради»</w:t>
      </w: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, код ЄДРПОУ</w:t>
      </w:r>
      <w:r w:rsidRPr="002B4A91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2B4A9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43775475</w:t>
      </w: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(далі - Об’єкт), право комунальної власності на який належить Стороні 1.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sz w:val="28"/>
          <w:szCs w:val="28"/>
          <w:lang w:val="uk-UA"/>
        </w:rPr>
      </w:pP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3. ФІНАНСУВАННЯ (УТРИМАННЯ) ОБ´ЄКТА</w:t>
      </w:r>
    </w:p>
    <w:p w:rsidR="00FE6BB5" w:rsidRPr="002B4A91" w:rsidRDefault="00FE6BB5" w:rsidP="00E47326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709"/>
        <w:rPr>
          <w:sz w:val="28"/>
          <w:szCs w:val="28"/>
          <w:lang w:val="uk-UA"/>
        </w:rPr>
      </w:pPr>
      <w:r w:rsidRPr="002B4A91">
        <w:rPr>
          <w:sz w:val="28"/>
          <w:szCs w:val="28"/>
          <w:lang w:val="uk-UA"/>
        </w:rPr>
        <w:t xml:space="preserve">3.1. Фінансування (утримання) Об’єкта здійснюється відповідно до </w:t>
      </w:r>
      <w:r w:rsidRPr="002B4A91">
        <w:rPr>
          <w:sz w:val="28"/>
          <w:szCs w:val="28"/>
          <w:lang w:val="uk-UA"/>
        </w:rPr>
        <w:lastRenderedPageBreak/>
        <w:t xml:space="preserve">вимог ст. 75, 93 Бюджетного кодексу України, а також у порядку співфінансування у вигляді міжбюджетних трансфертів, наданих Стороною </w:t>
      </w:r>
      <w:r w:rsidRPr="002B4A91">
        <w:rPr>
          <w:sz w:val="28"/>
          <w:szCs w:val="28"/>
        </w:rPr>
        <w:t xml:space="preserve">2, для </w:t>
      </w:r>
      <w:proofErr w:type="spellStart"/>
      <w:r w:rsidRPr="002B4A91">
        <w:rPr>
          <w:sz w:val="28"/>
          <w:szCs w:val="28"/>
        </w:rPr>
        <w:t>подальшого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використання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одержаних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субвенцій</w:t>
      </w:r>
      <w:proofErr w:type="spellEnd"/>
      <w:r w:rsidRPr="002B4A91">
        <w:rPr>
          <w:sz w:val="28"/>
          <w:szCs w:val="28"/>
        </w:rPr>
        <w:t xml:space="preserve"> Стороною</w:t>
      </w:r>
      <w:r w:rsidRPr="002B4A91">
        <w:rPr>
          <w:sz w:val="28"/>
          <w:szCs w:val="28"/>
          <w:lang w:val="uk-UA"/>
        </w:rPr>
        <w:t xml:space="preserve"> </w:t>
      </w:r>
      <w:r w:rsidRPr="002B4A91">
        <w:rPr>
          <w:sz w:val="28"/>
          <w:szCs w:val="28"/>
        </w:rPr>
        <w:t xml:space="preserve">1 на потреби </w:t>
      </w:r>
      <w:proofErr w:type="spellStart"/>
      <w:r w:rsidRPr="002B4A91">
        <w:rPr>
          <w:sz w:val="28"/>
          <w:szCs w:val="28"/>
        </w:rPr>
        <w:t>Об’єкта</w:t>
      </w:r>
      <w:proofErr w:type="spellEnd"/>
      <w:r w:rsidRPr="002B4A91">
        <w:rPr>
          <w:sz w:val="28"/>
          <w:szCs w:val="28"/>
        </w:rPr>
        <w:t xml:space="preserve">, </w:t>
      </w:r>
      <w:proofErr w:type="spellStart"/>
      <w:r w:rsidRPr="002B4A91">
        <w:rPr>
          <w:sz w:val="28"/>
          <w:szCs w:val="28"/>
        </w:rPr>
        <w:t>обсяг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яких</w:t>
      </w:r>
      <w:proofErr w:type="spellEnd"/>
      <w:r w:rsidRPr="002B4A91">
        <w:rPr>
          <w:sz w:val="28"/>
          <w:szCs w:val="28"/>
        </w:rPr>
        <w:t xml:space="preserve"> на 202</w:t>
      </w:r>
      <w:r w:rsidRPr="002B4A91">
        <w:rPr>
          <w:sz w:val="28"/>
          <w:szCs w:val="28"/>
          <w:lang w:val="uk-UA"/>
        </w:rPr>
        <w:t>6</w:t>
      </w:r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рік</w:t>
      </w:r>
      <w:proofErr w:type="spellEnd"/>
      <w:r w:rsidRPr="002B4A91">
        <w:rPr>
          <w:sz w:val="28"/>
          <w:szCs w:val="28"/>
        </w:rPr>
        <w:t xml:space="preserve"> для </w:t>
      </w:r>
      <w:proofErr w:type="spellStart"/>
      <w:r w:rsidRPr="002B4A91">
        <w:rPr>
          <w:sz w:val="28"/>
          <w:szCs w:val="28"/>
        </w:rPr>
        <w:t>Сторони</w:t>
      </w:r>
      <w:proofErr w:type="spellEnd"/>
      <w:r w:rsidRPr="002B4A91">
        <w:rPr>
          <w:sz w:val="28"/>
          <w:szCs w:val="28"/>
          <w:lang w:val="uk-UA"/>
        </w:rPr>
        <w:t xml:space="preserve"> </w:t>
      </w:r>
      <w:r w:rsidRPr="002B4A91">
        <w:rPr>
          <w:sz w:val="28"/>
          <w:szCs w:val="28"/>
        </w:rPr>
        <w:t xml:space="preserve">2 </w:t>
      </w:r>
      <w:proofErr w:type="spellStart"/>
      <w:r w:rsidRPr="002B4A91">
        <w:rPr>
          <w:sz w:val="28"/>
          <w:szCs w:val="28"/>
        </w:rPr>
        <w:t>обраховується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згідно</w:t>
      </w:r>
      <w:proofErr w:type="spellEnd"/>
      <w:r w:rsidRPr="002B4A91">
        <w:rPr>
          <w:sz w:val="28"/>
          <w:szCs w:val="28"/>
        </w:rPr>
        <w:t xml:space="preserve"> фактичного </w:t>
      </w:r>
      <w:proofErr w:type="spellStart"/>
      <w:r w:rsidRPr="002B4A91">
        <w:rPr>
          <w:sz w:val="28"/>
          <w:szCs w:val="28"/>
        </w:rPr>
        <w:t>надання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послуг</w:t>
      </w:r>
      <w:proofErr w:type="spellEnd"/>
      <w:r w:rsidRPr="002B4A91">
        <w:rPr>
          <w:sz w:val="28"/>
          <w:szCs w:val="28"/>
        </w:rPr>
        <w:t xml:space="preserve"> (а </w:t>
      </w:r>
      <w:proofErr w:type="spellStart"/>
      <w:r w:rsidRPr="002B4A91">
        <w:rPr>
          <w:sz w:val="28"/>
          <w:szCs w:val="28"/>
        </w:rPr>
        <w:t>саме</w:t>
      </w:r>
      <w:proofErr w:type="spellEnd"/>
      <w:r w:rsidRPr="002B4A91">
        <w:rPr>
          <w:sz w:val="28"/>
          <w:szCs w:val="28"/>
        </w:rPr>
        <w:t xml:space="preserve">, </w:t>
      </w:r>
      <w:proofErr w:type="spellStart"/>
      <w:r w:rsidRPr="002B4A91">
        <w:rPr>
          <w:sz w:val="28"/>
          <w:szCs w:val="28"/>
        </w:rPr>
        <w:t>згідно</w:t>
      </w:r>
      <w:proofErr w:type="spellEnd"/>
      <w:r w:rsidRPr="002B4A91">
        <w:rPr>
          <w:sz w:val="28"/>
          <w:szCs w:val="28"/>
        </w:rPr>
        <w:t xml:space="preserve"> </w:t>
      </w:r>
      <w:r w:rsidRPr="002B4A91">
        <w:rPr>
          <w:sz w:val="28"/>
          <w:szCs w:val="28"/>
          <w:lang w:val="uk-UA"/>
        </w:rPr>
        <w:t xml:space="preserve">з </w:t>
      </w:r>
      <w:r w:rsidRPr="002B4A91">
        <w:rPr>
          <w:sz w:val="28"/>
          <w:szCs w:val="28"/>
        </w:rPr>
        <w:t>акт</w:t>
      </w:r>
      <w:proofErr w:type="spellStart"/>
      <w:r w:rsidRPr="002B4A91">
        <w:rPr>
          <w:sz w:val="28"/>
          <w:szCs w:val="28"/>
          <w:lang w:val="uk-UA"/>
        </w:rPr>
        <w:t>ами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наданих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послуг</w:t>
      </w:r>
      <w:proofErr w:type="spellEnd"/>
      <w:r w:rsidRPr="002B4A91">
        <w:rPr>
          <w:sz w:val="28"/>
          <w:szCs w:val="28"/>
        </w:rPr>
        <w:t>).</w:t>
      </w:r>
    </w:p>
    <w:p w:rsidR="009A42C3" w:rsidRPr="002B4A91" w:rsidRDefault="009A42C3" w:rsidP="00E4732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proofErr w:type="spellStart"/>
      <w:r w:rsidRPr="002B4A91">
        <w:rPr>
          <w:sz w:val="28"/>
          <w:szCs w:val="28"/>
        </w:rPr>
        <w:t>Суми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співфінансування</w:t>
      </w:r>
      <w:proofErr w:type="spellEnd"/>
      <w:r w:rsidRPr="002B4A91">
        <w:rPr>
          <w:sz w:val="28"/>
          <w:szCs w:val="28"/>
        </w:rPr>
        <w:t xml:space="preserve"> на 202</w:t>
      </w:r>
      <w:r w:rsidRPr="002B4A91">
        <w:rPr>
          <w:sz w:val="28"/>
          <w:szCs w:val="28"/>
          <w:lang w:val="uk-UA"/>
        </w:rPr>
        <w:t>7 та 2028</w:t>
      </w:r>
      <w:r w:rsidRPr="002B4A91">
        <w:rPr>
          <w:sz w:val="28"/>
          <w:szCs w:val="28"/>
        </w:rPr>
        <w:t xml:space="preserve"> р</w:t>
      </w:r>
      <w:proofErr w:type="spellStart"/>
      <w:r w:rsidRPr="002B4A91">
        <w:rPr>
          <w:sz w:val="28"/>
          <w:szCs w:val="28"/>
          <w:lang w:val="uk-UA"/>
        </w:rPr>
        <w:t>оки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встановлюватимуться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додатковими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угодами</w:t>
      </w:r>
      <w:proofErr w:type="spellEnd"/>
      <w:r w:rsidRPr="002B4A91">
        <w:rPr>
          <w:sz w:val="28"/>
          <w:szCs w:val="28"/>
        </w:rPr>
        <w:t>.</w:t>
      </w:r>
    </w:p>
    <w:p w:rsidR="00FE6BB5" w:rsidRPr="002B4A91" w:rsidRDefault="00FE6BB5" w:rsidP="00E47326">
      <w:pPr>
        <w:pStyle w:val="20"/>
        <w:shd w:val="clear" w:color="auto" w:fill="auto"/>
        <w:spacing w:before="0" w:after="0" w:line="240" w:lineRule="auto"/>
        <w:ind w:firstLine="760"/>
        <w:rPr>
          <w:sz w:val="28"/>
          <w:szCs w:val="28"/>
          <w:lang w:val="uk-UA"/>
        </w:rPr>
      </w:pPr>
      <w:r w:rsidRPr="002B4A91">
        <w:rPr>
          <w:sz w:val="28"/>
          <w:szCs w:val="28"/>
          <w:lang w:val="uk-UA"/>
        </w:rPr>
        <w:t xml:space="preserve">Фінансування (утримання) комунальної установи «Центр професійного розвитку педагогічних працівників Гайсинської міської ради» забезпечить потреби педагогів закладів освіти </w:t>
      </w:r>
      <w:proofErr w:type="spellStart"/>
      <w:r w:rsidRPr="002B4A91">
        <w:rPr>
          <w:sz w:val="28"/>
          <w:szCs w:val="28"/>
          <w:lang w:val="uk-UA"/>
        </w:rPr>
        <w:t>Кунківської</w:t>
      </w:r>
      <w:proofErr w:type="spellEnd"/>
      <w:r w:rsidRPr="002B4A91">
        <w:rPr>
          <w:sz w:val="28"/>
          <w:szCs w:val="28"/>
          <w:lang w:val="uk-UA"/>
        </w:rPr>
        <w:t xml:space="preserve"> територіальної громади в питаннях надання методичної допомоги  з проблем впровадження </w:t>
      </w:r>
      <w:r w:rsidRPr="002B4A91">
        <w:rPr>
          <w:rStyle w:val="0pt"/>
          <w:color w:val="auto"/>
          <w:sz w:val="28"/>
          <w:szCs w:val="28"/>
        </w:rPr>
        <w:t xml:space="preserve"> </w:t>
      </w:r>
      <w:proofErr w:type="spellStart"/>
      <w:r w:rsidRPr="002B4A91">
        <w:rPr>
          <w:rStyle w:val="0pt"/>
          <w:color w:val="auto"/>
          <w:sz w:val="28"/>
          <w:szCs w:val="28"/>
        </w:rPr>
        <w:t>компетентнісного</w:t>
      </w:r>
      <w:proofErr w:type="spellEnd"/>
      <w:r w:rsidRPr="002B4A91">
        <w:rPr>
          <w:rStyle w:val="0pt"/>
          <w:color w:val="auto"/>
          <w:sz w:val="28"/>
          <w:szCs w:val="28"/>
        </w:rPr>
        <w:t xml:space="preserve">, особисто-орієнтованого, інклюзивного підходів до навчання здобувачів освіти і нових освітніх технологій; сприяння  професійному розвитку педагогічних працівників, шляхом координації діяльності професійних спільнот педагогічних працівників (методичних об'єднань, творчих груп), узагальнення та поширення інформації з питань професійного розвитку педагогічних працівників, формування баз даних програм підвищення кваліфікації, інших джерел інформації (веб-ресурсів), необхідних для професійного розвитку педагогічних працівників, </w:t>
      </w:r>
      <w:r w:rsidRPr="002B4A91">
        <w:rPr>
          <w:sz w:val="28"/>
          <w:szCs w:val="28"/>
          <w:lang w:val="uk-UA"/>
        </w:rPr>
        <w:t>надання психологічної підтримки педагогічним працівникам.</w:t>
      </w:r>
    </w:p>
    <w:p w:rsidR="00FE6BB5" w:rsidRPr="002B4A91" w:rsidRDefault="00FE6BB5" w:rsidP="00E4732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proofErr w:type="spellStart"/>
      <w:r w:rsidRPr="002B4A91">
        <w:rPr>
          <w:sz w:val="28"/>
          <w:szCs w:val="28"/>
        </w:rPr>
        <w:t>Кошти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будуть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спрямовані</w:t>
      </w:r>
      <w:proofErr w:type="spellEnd"/>
      <w:r w:rsidRPr="002B4A91">
        <w:rPr>
          <w:sz w:val="28"/>
          <w:szCs w:val="28"/>
        </w:rPr>
        <w:t xml:space="preserve"> на </w:t>
      </w:r>
      <w:proofErr w:type="spellStart"/>
      <w:r w:rsidRPr="002B4A91">
        <w:rPr>
          <w:sz w:val="28"/>
          <w:szCs w:val="28"/>
        </w:rPr>
        <w:t>виплату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заробітної</w:t>
      </w:r>
      <w:proofErr w:type="spellEnd"/>
      <w:r w:rsidRPr="002B4A91">
        <w:rPr>
          <w:sz w:val="28"/>
          <w:szCs w:val="28"/>
        </w:rPr>
        <w:t xml:space="preserve"> плати </w:t>
      </w:r>
      <w:proofErr w:type="spellStart"/>
      <w:r w:rsidRPr="002B4A91">
        <w:rPr>
          <w:sz w:val="28"/>
          <w:szCs w:val="28"/>
        </w:rPr>
        <w:t>працівникам</w:t>
      </w:r>
      <w:proofErr w:type="spellEnd"/>
      <w:r w:rsidRPr="002B4A91">
        <w:rPr>
          <w:sz w:val="28"/>
          <w:szCs w:val="28"/>
        </w:rPr>
        <w:t xml:space="preserve">, оплату </w:t>
      </w:r>
      <w:proofErr w:type="spellStart"/>
      <w:r w:rsidRPr="002B4A91">
        <w:rPr>
          <w:sz w:val="28"/>
          <w:szCs w:val="28"/>
        </w:rPr>
        <w:t>послуг</w:t>
      </w:r>
      <w:proofErr w:type="spellEnd"/>
      <w:r w:rsidRPr="002B4A91">
        <w:rPr>
          <w:sz w:val="28"/>
          <w:szCs w:val="28"/>
        </w:rPr>
        <w:t xml:space="preserve"> (</w:t>
      </w:r>
      <w:proofErr w:type="spellStart"/>
      <w:r w:rsidRPr="002B4A91">
        <w:rPr>
          <w:sz w:val="28"/>
          <w:szCs w:val="28"/>
        </w:rPr>
        <w:t>крім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комунальних</w:t>
      </w:r>
      <w:proofErr w:type="spellEnd"/>
      <w:r w:rsidRPr="002B4A91">
        <w:rPr>
          <w:sz w:val="28"/>
          <w:szCs w:val="28"/>
        </w:rPr>
        <w:t xml:space="preserve">), </w:t>
      </w:r>
      <w:proofErr w:type="spellStart"/>
      <w:r w:rsidRPr="002B4A91">
        <w:rPr>
          <w:sz w:val="28"/>
          <w:szCs w:val="28"/>
        </w:rPr>
        <w:t>видатки</w:t>
      </w:r>
      <w:proofErr w:type="spellEnd"/>
      <w:r w:rsidRPr="002B4A91">
        <w:rPr>
          <w:sz w:val="28"/>
          <w:szCs w:val="28"/>
        </w:rPr>
        <w:t xml:space="preserve"> на </w:t>
      </w:r>
      <w:proofErr w:type="spellStart"/>
      <w:r w:rsidRPr="002B4A91">
        <w:rPr>
          <w:sz w:val="28"/>
          <w:szCs w:val="28"/>
        </w:rPr>
        <w:t>відрядження</w:t>
      </w:r>
      <w:proofErr w:type="spellEnd"/>
      <w:r w:rsidRPr="002B4A91">
        <w:rPr>
          <w:sz w:val="28"/>
          <w:szCs w:val="28"/>
        </w:rPr>
        <w:t xml:space="preserve">, на </w:t>
      </w:r>
      <w:proofErr w:type="spellStart"/>
      <w:r w:rsidRPr="002B4A91">
        <w:rPr>
          <w:sz w:val="28"/>
          <w:szCs w:val="28"/>
        </w:rPr>
        <w:t>покриття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інших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поточних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витрат</w:t>
      </w:r>
      <w:proofErr w:type="spellEnd"/>
      <w:r w:rsidRPr="002B4A91">
        <w:rPr>
          <w:sz w:val="28"/>
          <w:szCs w:val="28"/>
        </w:rPr>
        <w:t xml:space="preserve">, </w:t>
      </w:r>
      <w:proofErr w:type="spellStart"/>
      <w:r w:rsidRPr="002B4A91">
        <w:rPr>
          <w:sz w:val="28"/>
          <w:szCs w:val="28"/>
        </w:rPr>
        <w:t>які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забезпечать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якісне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proofErr w:type="gramStart"/>
      <w:r w:rsidRPr="002B4A91">
        <w:rPr>
          <w:sz w:val="28"/>
          <w:szCs w:val="28"/>
        </w:rPr>
        <w:t>надання</w:t>
      </w:r>
      <w:proofErr w:type="spellEnd"/>
      <w:r w:rsidRPr="002B4A91">
        <w:rPr>
          <w:sz w:val="28"/>
          <w:szCs w:val="28"/>
        </w:rPr>
        <w:t xml:space="preserve">  </w:t>
      </w:r>
      <w:proofErr w:type="spellStart"/>
      <w:r w:rsidRPr="002B4A91">
        <w:rPr>
          <w:sz w:val="28"/>
          <w:szCs w:val="28"/>
        </w:rPr>
        <w:t>освітніх</w:t>
      </w:r>
      <w:proofErr w:type="spellEnd"/>
      <w:proofErr w:type="gram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послуг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мешканцям</w:t>
      </w:r>
      <w:proofErr w:type="spellEnd"/>
      <w:r w:rsidRPr="002B4A91">
        <w:rPr>
          <w:sz w:val="28"/>
          <w:szCs w:val="28"/>
        </w:rPr>
        <w:t xml:space="preserve"> громад.</w:t>
      </w:r>
    </w:p>
    <w:p w:rsidR="00FE6BB5" w:rsidRPr="002B4A91" w:rsidRDefault="00FE6BB5" w:rsidP="00E4732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2B4A91">
        <w:rPr>
          <w:sz w:val="28"/>
          <w:szCs w:val="28"/>
        </w:rPr>
        <w:t xml:space="preserve">В </w:t>
      </w:r>
      <w:proofErr w:type="spellStart"/>
      <w:r w:rsidRPr="002B4A91">
        <w:rPr>
          <w:sz w:val="28"/>
          <w:szCs w:val="28"/>
        </w:rPr>
        <w:t>разі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зміни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витрат</w:t>
      </w:r>
      <w:proofErr w:type="spellEnd"/>
      <w:r w:rsidRPr="002B4A91">
        <w:rPr>
          <w:sz w:val="28"/>
          <w:szCs w:val="28"/>
        </w:rPr>
        <w:t xml:space="preserve">, </w:t>
      </w:r>
      <w:proofErr w:type="spellStart"/>
      <w:r w:rsidRPr="002B4A91">
        <w:rPr>
          <w:sz w:val="28"/>
          <w:szCs w:val="28"/>
        </w:rPr>
        <w:t>необхідних</w:t>
      </w:r>
      <w:proofErr w:type="spellEnd"/>
      <w:r w:rsidRPr="002B4A91">
        <w:rPr>
          <w:sz w:val="28"/>
          <w:szCs w:val="28"/>
        </w:rPr>
        <w:t xml:space="preserve"> для </w:t>
      </w:r>
      <w:proofErr w:type="spellStart"/>
      <w:r w:rsidRPr="002B4A91">
        <w:rPr>
          <w:sz w:val="28"/>
          <w:szCs w:val="28"/>
        </w:rPr>
        <w:t>надання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якісних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послуг</w:t>
      </w:r>
      <w:proofErr w:type="spellEnd"/>
      <w:r w:rsidRPr="002B4A91">
        <w:rPr>
          <w:sz w:val="28"/>
          <w:szCs w:val="28"/>
        </w:rPr>
        <w:t xml:space="preserve"> на </w:t>
      </w:r>
      <w:proofErr w:type="spellStart"/>
      <w:r w:rsidRPr="002B4A91">
        <w:rPr>
          <w:sz w:val="28"/>
          <w:szCs w:val="28"/>
        </w:rPr>
        <w:t>основі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попередньо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погоджених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розрахунків</w:t>
      </w:r>
      <w:proofErr w:type="spellEnd"/>
      <w:r w:rsidRPr="002B4A91">
        <w:rPr>
          <w:sz w:val="28"/>
          <w:szCs w:val="28"/>
        </w:rPr>
        <w:t xml:space="preserve">, </w:t>
      </w:r>
      <w:proofErr w:type="spellStart"/>
      <w:r w:rsidRPr="002B4A91">
        <w:rPr>
          <w:sz w:val="28"/>
          <w:szCs w:val="28"/>
        </w:rPr>
        <w:t>що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надані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комунальною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установою</w:t>
      </w:r>
      <w:proofErr w:type="spellEnd"/>
      <w:r w:rsidRPr="002B4A91">
        <w:rPr>
          <w:sz w:val="28"/>
          <w:szCs w:val="28"/>
        </w:rPr>
        <w:t xml:space="preserve"> «Центр </w:t>
      </w:r>
      <w:proofErr w:type="spellStart"/>
      <w:r w:rsidRPr="002B4A91">
        <w:rPr>
          <w:sz w:val="28"/>
          <w:szCs w:val="28"/>
        </w:rPr>
        <w:t>професійного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розвитку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педагогічних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працівників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Гайсинської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міської</w:t>
      </w:r>
      <w:proofErr w:type="spellEnd"/>
      <w:r w:rsidRPr="002B4A91">
        <w:rPr>
          <w:sz w:val="28"/>
          <w:szCs w:val="28"/>
        </w:rPr>
        <w:t xml:space="preserve"> ради» і </w:t>
      </w:r>
      <w:proofErr w:type="spellStart"/>
      <w:r w:rsidRPr="002B4A91">
        <w:rPr>
          <w:sz w:val="28"/>
          <w:szCs w:val="28"/>
        </w:rPr>
        <w:t>місцевих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цільових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програм</w:t>
      </w:r>
      <w:proofErr w:type="spellEnd"/>
      <w:r w:rsidRPr="002B4A91">
        <w:rPr>
          <w:sz w:val="28"/>
          <w:szCs w:val="28"/>
        </w:rPr>
        <w:t xml:space="preserve"> в </w:t>
      </w:r>
      <w:proofErr w:type="spellStart"/>
      <w:r w:rsidRPr="002B4A91">
        <w:rPr>
          <w:sz w:val="28"/>
          <w:szCs w:val="28"/>
        </w:rPr>
        <w:t>галузі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освіти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встановлюватимуться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суми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співфінансування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додатковими</w:t>
      </w:r>
      <w:proofErr w:type="spellEnd"/>
      <w:r w:rsidRPr="002B4A91">
        <w:rPr>
          <w:sz w:val="28"/>
          <w:szCs w:val="28"/>
        </w:rPr>
        <w:t xml:space="preserve"> </w:t>
      </w:r>
      <w:proofErr w:type="spellStart"/>
      <w:r w:rsidRPr="002B4A91">
        <w:rPr>
          <w:sz w:val="28"/>
          <w:szCs w:val="28"/>
        </w:rPr>
        <w:t>угодами</w:t>
      </w:r>
      <w:proofErr w:type="spellEnd"/>
      <w:r w:rsidRPr="002B4A91">
        <w:rPr>
          <w:sz w:val="28"/>
          <w:szCs w:val="28"/>
        </w:rPr>
        <w:t>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3.2. Збитки, дефіцит коштів, пов’язані з діяльністю Об’єкта, відшкодовуються за рахунок Об’єкта відповідно до його статутних документів та чинного законодавства.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</w:p>
    <w:p w:rsidR="00FE6BB5" w:rsidRPr="002B4A91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 Н</w:t>
      </w: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АДАННЯ ОБ´ЄКТОМ ПОСЛУГ ДЛЯ СУБ´ЄКТА СПІВРОБІТНИЦТВА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4.1.  </w:t>
      </w:r>
      <w:r w:rsidRPr="002B4A91">
        <w:rPr>
          <w:rFonts w:ascii="Times New Roman" w:hAnsi="Times New Roman" w:cs="Times New Roman"/>
          <w:sz w:val="28"/>
          <w:szCs w:val="28"/>
          <w:lang w:val="uk-UA"/>
        </w:rPr>
        <w:t>Послуги надаються Об’єктом для педагогічних працівників Сторони 2, що користуються послугами Об’єкта, із закладів освіти підпорядкованих Стороні.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4.2. Послуги надаються Об’єктом для населення суб’єктів співробітництва, що користуються послугами Об’єкта, зареєстровані та проживають на території Сторони 2, за умови своєчасності фінансування, обсяги якого зазначені в п.3.1 цього Договору.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</w:p>
    <w:p w:rsidR="00FE6BB5" w:rsidRPr="002B4A91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5. РОЗПОДІЛ МІЖ СУБ’ЄКТАМИ СПІВРОБІТНИЦТВА ОТРИМАНИХ ДОХОДІВ ТА МОЖЛИВИХ РИЗИКІВ, ПОВ’ЯЗАНИХ З ДІЯЛЬНІСТЮ ОБ’ЄКТА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5.1. Доходи, що будуть отримані за результатами діяльності Об’єкта, розподіляються: 100% доходів, отриманих Об’єктом за результатами надання послуг, є власністю Об’єкта і використовуються ним відповідно до своїх статутних документів та чинного законодавства.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5.2. Ризики, пов’язані з діяльністю Об’єкта, розподіляються: 100% ризиків, пов’язаних із діяльністю Об’єкта по наданню послуг, покриваються за рахунок Об’єкта відповідно до його статутних документів та чинного законодавства.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</w:p>
    <w:p w:rsidR="00FE6BB5" w:rsidRPr="002B4A91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6. </w:t>
      </w:r>
      <w:proofErr w:type="gramStart"/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ЗВІТУВАННЯ  ПРО</w:t>
      </w:r>
      <w:proofErr w:type="gramEnd"/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РЕЗУЛЬТАТИ ДІЯЛЬНОСТІ ОБ´ЄКТА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6.1. Об’єкт </w:t>
      </w:r>
      <w:r w:rsidR="00856E8C"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звітує перед суб’єктом 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співробітництва про результати своєї діяльності та використання ресурсів, у тому числі фінансових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надає звіти про цільове використання коштів Стороні 2 </w:t>
      </w:r>
      <w:r w:rsidRPr="002B4A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протягом </w:t>
      </w:r>
      <w:r w:rsidR="009A42C3" w:rsidRPr="002B4A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І кварталу</w:t>
      </w:r>
      <w:r w:rsidRPr="002B4A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 звітним роком.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  <w:lang w:val="uk-UA"/>
        </w:rPr>
      </w:pPr>
    </w:p>
    <w:p w:rsidR="00FE6BB5" w:rsidRPr="002B4A91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 ПОРЯДОК НАБРАННЯ ЧИННОСТІ ДОГОВОРУ, </w:t>
      </w: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ВНЕСЕННЯ ЗМІН ТА ДОПОВНЕНЬ ДО ДОГОВОРУ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7.1. Цей Договір набирає чинності з </w:t>
      </w:r>
      <w:r w:rsidRPr="002B4A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01 січня 2026 року та діє до 31 грудня 2028 року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відповідно до вимог статті 9 Закону України «Про співробітництво територіальних громад».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7.2. Зміни та доповнення до цього Договору допускаються лише за взаємною згодою Сторін і оформляються додатковою угодою, яка є  невід´ємною  частиною цього Договору.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7.3. Внесення змін та/чи доповнень до цього Договору здійснюється в тому ж порядку як і його укладення.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</w:p>
    <w:p w:rsidR="00FE6BB5" w:rsidRPr="002B4A91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8. ПРИПИНЕННЯ ДОГОВОРУ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8.1. Цей Договір припиняється у разі :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8.1.1.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строку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8.1.2.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цілей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8.1.3.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невиконання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суб’єктами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взятих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себе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зобов’язань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8.1.4.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відмови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однієї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умов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Договору,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унеможливлює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подальше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нездійснення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з дня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набрання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чинності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цим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Договором;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прийняття судом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8.2.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згодою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у порядку</w:t>
      </w:r>
      <w:proofErr w:type="gram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визначеному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територіальних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громад»,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не повинно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спричиняти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обсягу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погіршення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8.3.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відповідним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договором у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примірників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дату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один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додатково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Мінінфраструктури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однакову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юридичну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Один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про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Гайсинська міська 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надсилає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Мінінфраструктури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робочих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днів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дати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Сторонами.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3304E" w:rsidRPr="002B4A91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 ВІДПОВІДАЛЬНІСТЬ СТОРІН </w:t>
      </w:r>
    </w:p>
    <w:p w:rsidR="00FE6BB5" w:rsidRPr="002B4A91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ТА ПОРЯДОК РОЗВ´ЯЗАННЯ СПОРІВ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9.1. Усі спори, що виникають між Сторонами з приводу виконання умов цього Договору або пов´язані із ним, вирішуються шляхом переговорів між Сторонами, а у випадку недосягнення згоди між ними – у судовому порядку.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9.2. Сторони несуть відповідальність одна перед одною відповідно до чинного законодавства України.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9.4. У разі виникнення обставин, зазначених у п.9.3 цього Договору, Сторона, яка не може виконати зобов’язання, передбачені цим Договором, повідомляє інші Сторони про припинення вищевказаних обставин не пізніше 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днів з дати їх настання і припинення. Неповідомлення або несвоєчасне повідомлення позбавляє Сторону права на звільнення своїх  зобов’язань у зв’язку із виникненням обставин, зазначених у пункті 9.3 цього Договору.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  <w:lang w:val="uk-UA"/>
        </w:rPr>
      </w:pPr>
    </w:p>
    <w:p w:rsidR="00FE6BB5" w:rsidRPr="002B4A91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 ПРИКІНЦЕВІ ПОЛОЖЕННЯ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чинного законодавства України.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10.2. Цей договір укладений на </w:t>
      </w:r>
      <w:r w:rsidR="00E47326"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Pr="002B4A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="00E47326" w:rsidRPr="002B4A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чотирьох</w:t>
      </w:r>
      <w:r w:rsidRPr="002B4A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аркушах, у кількості 3 (трьох) примірників, по одному примірнику для кожної із Сторін та один примірник для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Мінрегіону</w:t>
      </w:r>
      <w:proofErr w:type="spellEnd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які мають однакову юридичну силу.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10.3. Гайсинська міська рада надсилає один примірник для внесення його до реєстру про співробітництво територіальних громад у продовж 5 (п’яти)  робочих днів після підписання його Сторонами.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10.4.  Гайсинська міська рада подає до </w:t>
      </w:r>
      <w:proofErr w:type="spellStart"/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Мін</w:t>
      </w:r>
      <w:r w:rsidR="00856E8C"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інфраструктури</w:t>
      </w:r>
      <w:proofErr w:type="spellEnd"/>
      <w:r w:rsidR="00856E8C"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до ст.17 Закону України  «Про співробітництво територіальних громад»</w:t>
      </w:r>
      <w:r w:rsidR="00856E8C"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2B4A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звіт про здійснення співробітництва, передбаченого цим Договором.</w:t>
      </w:r>
    </w:p>
    <w:p w:rsidR="00FE6BB5" w:rsidRPr="002B4A91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</w:p>
    <w:p w:rsidR="00FE6BB5" w:rsidRPr="002B4A91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B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11. ЮРИДИЧНІ АДРЕСИ, БАНКІВСЬКІ РЕКВІЗИТИ ТА ПІДПИСИ СТОРІН</w:t>
      </w:r>
    </w:p>
    <w:p w:rsidR="00FE6BB5" w:rsidRPr="002B4A91" w:rsidRDefault="00FE6BB5" w:rsidP="00E4732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FE6BB5" w:rsidRPr="002B4A91" w:rsidTr="009A42C3">
        <w:tc>
          <w:tcPr>
            <w:tcW w:w="4503" w:type="dxa"/>
          </w:tcPr>
          <w:p w:rsidR="00FE6BB5" w:rsidRPr="002B4A91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Гайсинська міська рада </w:t>
            </w:r>
          </w:p>
        </w:tc>
        <w:tc>
          <w:tcPr>
            <w:tcW w:w="5068" w:type="dxa"/>
          </w:tcPr>
          <w:p w:rsidR="00FE6BB5" w:rsidRPr="002B4A91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B4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Кунківська</w:t>
            </w:r>
            <w:proofErr w:type="spellEnd"/>
            <w:r w:rsidRPr="002B4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сільська рада </w:t>
            </w:r>
          </w:p>
        </w:tc>
      </w:tr>
      <w:tr w:rsidR="00FE6BB5" w:rsidRPr="002B4A91" w:rsidTr="009A42C3">
        <w:tc>
          <w:tcPr>
            <w:tcW w:w="4503" w:type="dxa"/>
          </w:tcPr>
          <w:p w:rsidR="00FE6BB5" w:rsidRPr="002B4A91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Адреса: вул. Центральна, 7, </w:t>
            </w:r>
            <w:proofErr w:type="spellStart"/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м.Гайсин</w:t>
            </w:r>
            <w:proofErr w:type="spellEnd"/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Вінницька область, 23700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03084523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108201720344240027000026521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ДКСУ </w:t>
            </w:r>
            <w:proofErr w:type="spellStart"/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hyperlink r:id="rId5" w:history="1">
              <w:r w:rsidRPr="002B4A9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gaysin</w:t>
              </w:r>
              <w:r w:rsidRPr="002B4A9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B4A9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rada</w:t>
              </w:r>
              <w:r w:rsidRPr="002B4A9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2B4A9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2B4A9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B4A9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2B4A91">
              <w:rPr>
                <w:rFonts w:ascii="Times New Roman" w:hAnsi="Times New Roman" w:cs="Times New Roman"/>
                <w:color w:val="003399"/>
                <w:sz w:val="28"/>
                <w:szCs w:val="28"/>
                <w:lang w:val="uk-UA"/>
              </w:rPr>
              <w:t xml:space="preserve"> 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</w:t>
            </w:r>
            <w:r w:rsidRPr="002B4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(04334) 2-12-50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Одержувач платежу: 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Фінансове управління 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Гайсинської міської ради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44096540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IBAN:</w:t>
            </w:r>
          </w:p>
          <w:p w:rsidR="00FE6BB5" w:rsidRPr="002B4A91" w:rsidRDefault="009A42C3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828999803140020668000002868</w:t>
            </w:r>
          </w:p>
        </w:tc>
        <w:tc>
          <w:tcPr>
            <w:tcW w:w="5068" w:type="dxa"/>
          </w:tcPr>
          <w:p w:rsidR="00FE6BB5" w:rsidRPr="002B4A91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Адреса: вул. Українська, 61/1, </w:t>
            </w:r>
            <w:proofErr w:type="spellStart"/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с.Кунка</w:t>
            </w:r>
            <w:proofErr w:type="spellEnd"/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Гайсинський район, Вінницька область, 23713 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2B4A91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uk-UA"/>
              </w:rPr>
              <w:t>04330154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UA138201720344210003000023060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ДКСУ </w:t>
            </w:r>
            <w:proofErr w:type="spellStart"/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2B4A9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kunka_selo@ukr.net</w:t>
              </w:r>
            </w:hyperlink>
            <w:r w:rsidRPr="002B4A91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(</w:t>
            </w:r>
            <w:r w:rsidRPr="002B4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04334) </w:t>
            </w:r>
            <w:r w:rsidRPr="002B4A91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2B4A91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2B4A91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92</w:t>
            </w:r>
            <w:r w:rsidRPr="002B4A91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2B4A91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45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Платник: 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Фінансовий відділ 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2B4A9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Кунківської</w:t>
            </w:r>
            <w:proofErr w:type="spellEnd"/>
            <w:r w:rsidRPr="002B4A9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сільської ради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2B4A91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</w:rPr>
              <w:t>44035535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A42C3" w:rsidRPr="002B4A91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2B4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188201720344440004000111055</w:t>
            </w:r>
          </w:p>
          <w:p w:rsidR="00FE6BB5" w:rsidRPr="002B4A91" w:rsidRDefault="00FE6BB5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6BB5" w:rsidRPr="002B4A91" w:rsidTr="009A42C3">
        <w:tc>
          <w:tcPr>
            <w:tcW w:w="4503" w:type="dxa"/>
          </w:tcPr>
          <w:p w:rsidR="00FE6BB5" w:rsidRPr="002B4A91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Міський голова</w:t>
            </w:r>
          </w:p>
          <w:p w:rsidR="00FE6BB5" w:rsidRPr="002B4A91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FE6BB5" w:rsidRPr="002B4A91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 Анатолій ГУК</w:t>
            </w:r>
          </w:p>
          <w:p w:rsidR="00FE6BB5" w:rsidRPr="002B4A91" w:rsidRDefault="00FE6BB5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</w:tcPr>
          <w:p w:rsidR="00FE6BB5" w:rsidRPr="002B4A91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  <w:p w:rsidR="00FE6BB5" w:rsidRPr="002B4A91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E6BB5" w:rsidRPr="002B4A91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___________Василь БЕЗБАХ</w:t>
            </w:r>
          </w:p>
        </w:tc>
      </w:tr>
    </w:tbl>
    <w:p w:rsidR="00FE6BB5" w:rsidRDefault="00FE6BB5" w:rsidP="00FE6BB5">
      <w:pPr>
        <w:tabs>
          <w:tab w:val="center" w:pos="4677"/>
        </w:tabs>
        <w:rPr>
          <w:sz w:val="28"/>
          <w:szCs w:val="28"/>
          <w:lang w:val="uk-UA"/>
        </w:rPr>
      </w:pPr>
    </w:p>
    <w:p w:rsidR="002B4A91" w:rsidRPr="002B4A91" w:rsidRDefault="002B4A91" w:rsidP="002B4A9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 w:rsidRPr="002B4A91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                                                       Анатолій ГУК</w:t>
      </w:r>
      <w:bookmarkEnd w:id="0"/>
    </w:p>
    <w:sectPr w:rsidR="002B4A91" w:rsidRPr="002B4A91" w:rsidSect="00E4732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B73CF"/>
    <w:multiLevelType w:val="multilevel"/>
    <w:tmpl w:val="7C706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BB5"/>
    <w:rsid w:val="002B4A91"/>
    <w:rsid w:val="002C7B6A"/>
    <w:rsid w:val="004C0424"/>
    <w:rsid w:val="00501AFB"/>
    <w:rsid w:val="00734471"/>
    <w:rsid w:val="00856A6E"/>
    <w:rsid w:val="00856E8C"/>
    <w:rsid w:val="008F128B"/>
    <w:rsid w:val="0090533B"/>
    <w:rsid w:val="009A42C3"/>
    <w:rsid w:val="00B3304E"/>
    <w:rsid w:val="00B52C19"/>
    <w:rsid w:val="00E4168D"/>
    <w:rsid w:val="00E47326"/>
    <w:rsid w:val="00E84828"/>
    <w:rsid w:val="00F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BF71"/>
  <w15:docId w15:val="{1678FABC-9764-42C3-8905-543BC59D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E6BB5"/>
    <w:rPr>
      <w:color w:val="0000FF" w:themeColor="hyperlink"/>
      <w:u w:val="single"/>
    </w:rPr>
  </w:style>
  <w:style w:type="character" w:customStyle="1" w:styleId="2">
    <w:name w:val="Основний текст (2)_"/>
    <w:basedOn w:val="a0"/>
    <w:link w:val="20"/>
    <w:rsid w:val="00FE6B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FE6BB5"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0pt">
    <w:name w:val="Основний текст + Інтервал 0 pt"/>
    <w:rsid w:val="00FE6BB5"/>
    <w:rPr>
      <w:color w:val="000000"/>
      <w:spacing w:val="3"/>
      <w:w w:val="100"/>
      <w:position w:val="0"/>
      <w:sz w:val="15"/>
      <w:szCs w:val="15"/>
      <w:shd w:val="clear" w:color="auto" w:fill="FFFFFF"/>
      <w:lang w:val="uk-UA" w:eastAsia="uk-UA" w:bidi="ar-SA"/>
    </w:rPr>
  </w:style>
  <w:style w:type="character" w:styleId="a5">
    <w:name w:val="Strong"/>
    <w:basedOn w:val="a0"/>
    <w:uiPriority w:val="22"/>
    <w:qFormat/>
    <w:rsid w:val="009A42C3"/>
    <w:rPr>
      <w:b/>
      <w:bCs/>
    </w:rPr>
  </w:style>
  <w:style w:type="paragraph" w:customStyle="1" w:styleId="Default">
    <w:name w:val="Default"/>
    <w:rsid w:val="002B4A9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ka_selo@ukr.net" TargetMode="External"/><Relationship Id="rId5" Type="http://schemas.openxmlformats.org/officeDocument/2006/relationships/hyperlink" Target="mailto:gaysin.ra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6343</Words>
  <Characters>3617</Characters>
  <Application>Microsoft Office Word</Application>
  <DocSecurity>0</DocSecurity>
  <Lines>30</Lines>
  <Paragraphs>19</Paragraphs>
  <ScaleCrop>false</ScaleCrop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MR-0204URIST</dc:creator>
  <cp:keywords/>
  <dc:description/>
  <cp:lastModifiedBy>Grudz</cp:lastModifiedBy>
  <cp:revision>3</cp:revision>
  <dcterms:created xsi:type="dcterms:W3CDTF">2025-12-30T12:24:00Z</dcterms:created>
  <dcterms:modified xsi:type="dcterms:W3CDTF">2026-01-02T08:07:00Z</dcterms:modified>
</cp:coreProperties>
</file>