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3B3B2" w14:textId="77777777" w:rsidR="00FD2E82" w:rsidRDefault="00FD2E82" w:rsidP="00FD2E82">
      <w:pPr>
        <w:ind w:left="5954"/>
        <w:rPr>
          <w:sz w:val="28"/>
          <w:szCs w:val="28"/>
          <w:lang w:val="uk-UA"/>
        </w:rPr>
      </w:pPr>
    </w:p>
    <w:p w14:paraId="7C6198E4" w14:textId="1A6CD049" w:rsidR="00FD2E82" w:rsidRPr="001A14A8" w:rsidRDefault="00FD2E82" w:rsidP="00FD2E82">
      <w:pPr>
        <w:ind w:left="5954"/>
        <w:rPr>
          <w:sz w:val="28"/>
          <w:szCs w:val="28"/>
          <w:lang w:val="uk-UA"/>
        </w:rPr>
      </w:pPr>
      <w:r w:rsidRPr="001A14A8">
        <w:rPr>
          <w:sz w:val="28"/>
          <w:szCs w:val="28"/>
          <w:lang w:val="uk-UA"/>
        </w:rPr>
        <w:t>ЗАТВЕРДЖ</w:t>
      </w:r>
      <w:r w:rsidR="00D239D8">
        <w:rPr>
          <w:sz w:val="28"/>
          <w:szCs w:val="28"/>
          <w:lang w:val="uk-UA"/>
        </w:rPr>
        <w:t>ЕНО</w:t>
      </w:r>
    </w:p>
    <w:p w14:paraId="1D4A25AF" w14:textId="7F735C0E" w:rsidR="00FD2E82" w:rsidRDefault="00FD2E82" w:rsidP="00D239D8">
      <w:pPr>
        <w:pStyle w:val="4"/>
        <w:ind w:left="5387" w:hanging="142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 </w:t>
      </w:r>
      <w:r w:rsidR="00D239D8">
        <w:rPr>
          <w:b w:val="0"/>
          <w:bCs w:val="0"/>
          <w:lang w:val="uk-UA"/>
        </w:rPr>
        <w:t>рішення виконавчого комітету</w:t>
      </w:r>
    </w:p>
    <w:p w14:paraId="383DE20B" w14:textId="0FA9441C" w:rsidR="00D239D8" w:rsidRPr="00D239D8" w:rsidRDefault="00D239D8" w:rsidP="00D239D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від 22 січня 2026 року №2</w:t>
      </w:r>
    </w:p>
    <w:p w14:paraId="40946FE2" w14:textId="77777777" w:rsidR="00FD2E82" w:rsidRPr="001A14A8" w:rsidRDefault="00FD2E82" w:rsidP="00FD2E82">
      <w:pPr>
        <w:rPr>
          <w:lang w:val="uk-UA"/>
        </w:rPr>
      </w:pPr>
    </w:p>
    <w:p w14:paraId="3436CA1D" w14:textId="6BA6A975" w:rsidR="00FD2E82" w:rsidRPr="001A14A8" w:rsidRDefault="003E555B" w:rsidP="00FD2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</w:p>
    <w:p w14:paraId="34F48C22" w14:textId="2129F963" w:rsidR="00FD2E82" w:rsidRPr="00146C83" w:rsidRDefault="003E555B" w:rsidP="003E555B">
      <w:pPr>
        <w:pStyle w:val="5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 xml:space="preserve">                               </w:t>
      </w:r>
      <w:r w:rsidR="00FD2E82" w:rsidRPr="00146C83">
        <w:rPr>
          <w:i w:val="0"/>
          <w:iCs w:val="0"/>
          <w:sz w:val="28"/>
          <w:szCs w:val="28"/>
          <w:lang w:val="uk-UA"/>
        </w:rPr>
        <w:t>ПЕРСПЕКТИВНИЙ</w:t>
      </w:r>
      <w:r w:rsidR="004223E4">
        <w:rPr>
          <w:i w:val="0"/>
          <w:iCs w:val="0"/>
          <w:sz w:val="28"/>
          <w:szCs w:val="28"/>
          <w:lang w:val="uk-UA"/>
        </w:rPr>
        <w:t xml:space="preserve">   </w:t>
      </w:r>
      <w:r w:rsidR="00FD2E82" w:rsidRPr="00146C83">
        <w:rPr>
          <w:i w:val="0"/>
          <w:iCs w:val="0"/>
          <w:sz w:val="28"/>
          <w:szCs w:val="28"/>
          <w:lang w:val="uk-UA"/>
        </w:rPr>
        <w:t xml:space="preserve"> ПЛАН</w:t>
      </w:r>
    </w:p>
    <w:p w14:paraId="24B0C6C6" w14:textId="4AF00AE0" w:rsidR="00D7617D" w:rsidRPr="00F82DB5" w:rsidRDefault="003E555B" w:rsidP="00D7617D">
      <w:pPr>
        <w:jc w:val="center"/>
        <w:rPr>
          <w:b/>
          <w:bCs/>
          <w:iCs/>
          <w:sz w:val="28"/>
          <w:szCs w:val="28"/>
          <w:lang w:val="uk-UA"/>
        </w:rPr>
      </w:pPr>
      <w:r w:rsidRPr="00F82DB5">
        <w:rPr>
          <w:b/>
          <w:iCs/>
          <w:sz w:val="28"/>
          <w:szCs w:val="28"/>
          <w:lang w:val="uk-UA"/>
        </w:rPr>
        <w:t>р</w:t>
      </w:r>
      <w:r w:rsidR="00D7617D" w:rsidRPr="00F82DB5">
        <w:rPr>
          <w:b/>
          <w:iCs/>
          <w:sz w:val="28"/>
          <w:szCs w:val="28"/>
          <w:lang w:val="uk-UA"/>
        </w:rPr>
        <w:t xml:space="preserve">оботи  </w:t>
      </w:r>
      <w:r w:rsidRPr="00F82DB5">
        <w:rPr>
          <w:b/>
          <w:iCs/>
          <w:sz w:val="28"/>
          <w:szCs w:val="28"/>
          <w:lang w:val="uk-UA"/>
        </w:rPr>
        <w:t xml:space="preserve">з військового обліку </w:t>
      </w:r>
      <w:r w:rsidR="007E5F02" w:rsidRPr="00F82DB5">
        <w:rPr>
          <w:b/>
          <w:iCs/>
          <w:sz w:val="28"/>
          <w:szCs w:val="28"/>
          <w:lang w:val="uk-UA"/>
        </w:rPr>
        <w:t>призовників</w:t>
      </w:r>
      <w:r w:rsidR="007E5F02">
        <w:rPr>
          <w:b/>
          <w:iCs/>
          <w:sz w:val="28"/>
          <w:szCs w:val="28"/>
          <w:lang w:val="uk-UA"/>
        </w:rPr>
        <w:t xml:space="preserve">, </w:t>
      </w:r>
      <w:r w:rsidRPr="00F82DB5">
        <w:rPr>
          <w:b/>
          <w:iCs/>
          <w:sz w:val="28"/>
          <w:szCs w:val="28"/>
          <w:lang w:val="uk-UA"/>
        </w:rPr>
        <w:t xml:space="preserve">військовозобов’язаних </w:t>
      </w:r>
      <w:r w:rsidR="007E5F02">
        <w:rPr>
          <w:b/>
          <w:iCs/>
          <w:sz w:val="28"/>
          <w:szCs w:val="28"/>
          <w:lang w:val="uk-UA"/>
        </w:rPr>
        <w:t>та резервістів</w:t>
      </w:r>
      <w:r w:rsidR="00D7617D" w:rsidRPr="00F82DB5">
        <w:rPr>
          <w:b/>
          <w:iCs/>
          <w:sz w:val="28"/>
          <w:szCs w:val="28"/>
          <w:lang w:val="uk-UA"/>
        </w:rPr>
        <w:t xml:space="preserve"> Брацлавської селищної </w:t>
      </w:r>
      <w:r w:rsidR="00D30358">
        <w:rPr>
          <w:b/>
          <w:iCs/>
          <w:sz w:val="28"/>
          <w:szCs w:val="28"/>
          <w:lang w:val="uk-UA"/>
        </w:rPr>
        <w:t>ради</w:t>
      </w:r>
      <w:r w:rsidR="00D7617D" w:rsidRPr="00F82DB5">
        <w:rPr>
          <w:b/>
          <w:iCs/>
          <w:sz w:val="28"/>
          <w:szCs w:val="28"/>
          <w:lang w:val="uk-UA"/>
        </w:rPr>
        <w:t xml:space="preserve"> </w:t>
      </w:r>
      <w:r w:rsidRPr="00F82DB5">
        <w:rPr>
          <w:b/>
          <w:iCs/>
          <w:sz w:val="28"/>
          <w:szCs w:val="28"/>
          <w:lang w:val="uk-UA"/>
        </w:rPr>
        <w:t>на 202</w:t>
      </w:r>
      <w:r w:rsidR="004F2226">
        <w:rPr>
          <w:b/>
          <w:iCs/>
          <w:sz w:val="28"/>
          <w:szCs w:val="28"/>
          <w:lang w:val="uk-UA"/>
        </w:rPr>
        <w:t>6</w:t>
      </w:r>
      <w:r w:rsidRPr="00F82DB5">
        <w:rPr>
          <w:b/>
          <w:iCs/>
          <w:sz w:val="28"/>
          <w:szCs w:val="28"/>
          <w:lang w:val="uk-UA"/>
        </w:rPr>
        <w:t xml:space="preserve"> рік</w:t>
      </w:r>
    </w:p>
    <w:p w14:paraId="2CC66C47" w14:textId="5CB68CB2" w:rsidR="00FD2E82" w:rsidRPr="00F82DB5" w:rsidRDefault="00FD2E82" w:rsidP="00FD2E82">
      <w:pPr>
        <w:jc w:val="center"/>
        <w:rPr>
          <w:b/>
          <w:bCs/>
          <w:iCs/>
          <w:sz w:val="32"/>
          <w:szCs w:val="32"/>
          <w:lang w:val="uk-UA"/>
        </w:rPr>
      </w:pPr>
    </w:p>
    <w:p w14:paraId="5334AB2C" w14:textId="77777777" w:rsidR="00FD2E82" w:rsidRPr="001A14A8" w:rsidRDefault="00FD2E82" w:rsidP="00FD2E82">
      <w:pPr>
        <w:jc w:val="center"/>
        <w:rPr>
          <w:sz w:val="16"/>
          <w:szCs w:val="16"/>
          <w:lang w:val="uk-UA"/>
        </w:rPr>
      </w:pPr>
    </w:p>
    <w:tbl>
      <w:tblPr>
        <w:tblW w:w="98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4392"/>
        <w:gridCol w:w="1566"/>
        <w:gridCol w:w="1690"/>
        <w:gridCol w:w="1579"/>
      </w:tblGrid>
      <w:tr w:rsidR="00FD2E82" w:rsidRPr="00F82DB5" w14:paraId="6151EB54" w14:textId="77777777" w:rsidTr="003E555B">
        <w:tc>
          <w:tcPr>
            <w:tcW w:w="662" w:type="dxa"/>
            <w:vAlign w:val="center"/>
          </w:tcPr>
          <w:p w14:paraId="2697867C" w14:textId="77777777" w:rsidR="00FD2E82" w:rsidRPr="00F82DB5" w:rsidRDefault="00FD2E82" w:rsidP="00D64994">
            <w:pPr>
              <w:jc w:val="center"/>
              <w:rPr>
                <w:lang w:val="uk-UA"/>
              </w:rPr>
            </w:pPr>
            <w:r w:rsidRPr="00F82DB5">
              <w:rPr>
                <w:lang w:val="uk-UA"/>
              </w:rPr>
              <w:t>№ п/п</w:t>
            </w:r>
          </w:p>
        </w:tc>
        <w:tc>
          <w:tcPr>
            <w:tcW w:w="4392" w:type="dxa"/>
            <w:vAlign w:val="center"/>
          </w:tcPr>
          <w:p w14:paraId="1E0F122C" w14:textId="4CEB4E9C" w:rsidR="00FD2E82" w:rsidRPr="00F82DB5" w:rsidRDefault="00FD2E82" w:rsidP="00D64994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F82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Найменування заходів</w:t>
            </w:r>
            <w:r w:rsidR="003E555B" w:rsidRPr="00F82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які проводяться</w:t>
            </w:r>
          </w:p>
        </w:tc>
        <w:tc>
          <w:tcPr>
            <w:tcW w:w="1566" w:type="dxa"/>
            <w:vAlign w:val="center"/>
          </w:tcPr>
          <w:p w14:paraId="4338F4A1" w14:textId="12189C2A" w:rsidR="00FD2E82" w:rsidRPr="00F82DB5" w:rsidRDefault="003E555B" w:rsidP="00D64994">
            <w:pPr>
              <w:jc w:val="center"/>
              <w:rPr>
                <w:lang w:val="uk-UA"/>
              </w:rPr>
            </w:pPr>
            <w:r w:rsidRPr="00F82DB5">
              <w:rPr>
                <w:lang w:val="uk-UA"/>
              </w:rPr>
              <w:t>Термін виконання</w:t>
            </w:r>
          </w:p>
        </w:tc>
        <w:tc>
          <w:tcPr>
            <w:tcW w:w="1690" w:type="dxa"/>
            <w:vAlign w:val="center"/>
          </w:tcPr>
          <w:p w14:paraId="7B0DABBC" w14:textId="6D53B7B1" w:rsidR="00FD2E82" w:rsidRPr="00F82DB5" w:rsidRDefault="00FD2E82" w:rsidP="00D64994">
            <w:pPr>
              <w:jc w:val="center"/>
              <w:rPr>
                <w:lang w:val="uk-UA"/>
              </w:rPr>
            </w:pPr>
            <w:r w:rsidRPr="00F82DB5">
              <w:rPr>
                <w:lang w:val="uk-UA"/>
              </w:rPr>
              <w:t xml:space="preserve">Хто </w:t>
            </w:r>
            <w:r w:rsidR="003E555B" w:rsidRPr="00F82DB5">
              <w:rPr>
                <w:lang w:val="uk-UA"/>
              </w:rPr>
              <w:t>виконує</w:t>
            </w:r>
          </w:p>
        </w:tc>
        <w:tc>
          <w:tcPr>
            <w:tcW w:w="1579" w:type="dxa"/>
            <w:vAlign w:val="center"/>
          </w:tcPr>
          <w:p w14:paraId="56825709" w14:textId="77777777" w:rsidR="00FD2E82" w:rsidRPr="00F82DB5" w:rsidRDefault="00FD2E82" w:rsidP="00D64994">
            <w:pPr>
              <w:jc w:val="center"/>
              <w:rPr>
                <w:lang w:val="uk-UA"/>
              </w:rPr>
            </w:pPr>
            <w:r w:rsidRPr="00F82DB5">
              <w:rPr>
                <w:lang w:val="uk-UA"/>
              </w:rPr>
              <w:t>Відмітка про виконання</w:t>
            </w:r>
          </w:p>
        </w:tc>
      </w:tr>
      <w:tr w:rsidR="00FD2E82" w:rsidRPr="001A14A8" w14:paraId="66FC78FF" w14:textId="77777777" w:rsidTr="003E555B">
        <w:tc>
          <w:tcPr>
            <w:tcW w:w="662" w:type="dxa"/>
            <w:vAlign w:val="center"/>
          </w:tcPr>
          <w:p w14:paraId="1EBDE769" w14:textId="77777777" w:rsidR="00FD2E82" w:rsidRPr="001A14A8" w:rsidRDefault="00FD2E82" w:rsidP="00D64994">
            <w:pPr>
              <w:jc w:val="center"/>
              <w:rPr>
                <w:sz w:val="28"/>
                <w:szCs w:val="28"/>
                <w:lang w:val="uk-UA"/>
              </w:rPr>
            </w:pPr>
            <w:r w:rsidRPr="001A14A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</w:tcPr>
          <w:p w14:paraId="76635E37" w14:textId="77777777" w:rsidR="00FD2E82" w:rsidRPr="001A14A8" w:rsidRDefault="00FD2E82" w:rsidP="00D64994">
            <w:pPr>
              <w:jc w:val="center"/>
              <w:rPr>
                <w:sz w:val="28"/>
                <w:szCs w:val="28"/>
                <w:lang w:val="uk-UA"/>
              </w:rPr>
            </w:pPr>
            <w:r w:rsidRPr="001A14A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6" w:type="dxa"/>
          </w:tcPr>
          <w:p w14:paraId="5D225139" w14:textId="77777777" w:rsidR="00FD2E82" w:rsidRPr="001A14A8" w:rsidRDefault="00FD2E82" w:rsidP="00D64994">
            <w:pPr>
              <w:jc w:val="center"/>
              <w:rPr>
                <w:sz w:val="28"/>
                <w:szCs w:val="28"/>
                <w:lang w:val="uk-UA"/>
              </w:rPr>
            </w:pPr>
            <w:r w:rsidRPr="001A14A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90" w:type="dxa"/>
          </w:tcPr>
          <w:p w14:paraId="0892F19E" w14:textId="77777777" w:rsidR="00FD2E82" w:rsidRPr="001A14A8" w:rsidRDefault="00FD2E82" w:rsidP="00D64994">
            <w:pPr>
              <w:jc w:val="center"/>
              <w:rPr>
                <w:sz w:val="28"/>
                <w:szCs w:val="28"/>
                <w:lang w:val="uk-UA"/>
              </w:rPr>
            </w:pPr>
            <w:r w:rsidRPr="001A14A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9" w:type="dxa"/>
          </w:tcPr>
          <w:p w14:paraId="084C022F" w14:textId="77777777" w:rsidR="00FD2E82" w:rsidRPr="001A14A8" w:rsidRDefault="00FD2E82" w:rsidP="00D64994">
            <w:pPr>
              <w:jc w:val="center"/>
              <w:rPr>
                <w:sz w:val="28"/>
                <w:szCs w:val="28"/>
                <w:lang w:val="uk-UA"/>
              </w:rPr>
            </w:pPr>
            <w:r w:rsidRPr="001A14A8">
              <w:rPr>
                <w:sz w:val="28"/>
                <w:szCs w:val="28"/>
                <w:lang w:val="uk-UA"/>
              </w:rPr>
              <w:t>5</w:t>
            </w:r>
          </w:p>
        </w:tc>
      </w:tr>
      <w:tr w:rsidR="003E555B" w:rsidRPr="004F2226" w14:paraId="1B4DF0F7" w14:textId="77777777" w:rsidTr="003E555B">
        <w:tc>
          <w:tcPr>
            <w:tcW w:w="662" w:type="dxa"/>
            <w:vAlign w:val="center"/>
          </w:tcPr>
          <w:p w14:paraId="5A7BBC10" w14:textId="27543294" w:rsidR="003E555B" w:rsidRPr="00196DEF" w:rsidRDefault="00196DEF" w:rsidP="003E555B">
            <w:pPr>
              <w:rPr>
                <w:lang w:val="uk-UA"/>
              </w:rPr>
            </w:pPr>
            <w:r w:rsidRPr="00196DEF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4392" w:type="dxa"/>
          </w:tcPr>
          <w:p w14:paraId="57EA8FB2" w14:textId="2BC3CEAD" w:rsidR="003E555B" w:rsidRPr="00196DEF" w:rsidRDefault="00196DEF" w:rsidP="00196DEF">
            <w:pPr>
              <w:rPr>
                <w:lang w:val="uk-UA"/>
              </w:rPr>
            </w:pPr>
            <w:r w:rsidRPr="00196DEF">
              <w:rPr>
                <w:lang w:val="uk-UA"/>
              </w:rPr>
              <w:t>Взяття на військовий облік громадян, які прибули на нове місце проживання до адміністративно</w:t>
            </w:r>
            <w:r>
              <w:rPr>
                <w:lang w:val="uk-UA"/>
              </w:rPr>
              <w:t xml:space="preserve">-територіальної одиниці, що обслуговується виконавчим комітетом селищної ради, тільки після їх взяття на військовий облік у </w:t>
            </w:r>
            <w:r w:rsidR="008F3157">
              <w:rPr>
                <w:lang w:val="uk-UA"/>
              </w:rPr>
              <w:t>Тульчинському РТЦК та СП.</w:t>
            </w:r>
          </w:p>
        </w:tc>
        <w:tc>
          <w:tcPr>
            <w:tcW w:w="1566" w:type="dxa"/>
          </w:tcPr>
          <w:p w14:paraId="011158FA" w14:textId="77777777" w:rsidR="003E555B" w:rsidRDefault="003E555B" w:rsidP="00D64994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C97905B" w14:textId="0BD73E28" w:rsidR="00196DEF" w:rsidRPr="00196DEF" w:rsidRDefault="00196DEF" w:rsidP="00D649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690" w:type="dxa"/>
          </w:tcPr>
          <w:p w14:paraId="2FAD2385" w14:textId="77777777" w:rsidR="003E555B" w:rsidRPr="00196DEF" w:rsidRDefault="003E555B" w:rsidP="00DD4693">
            <w:pPr>
              <w:rPr>
                <w:lang w:val="uk-UA"/>
              </w:rPr>
            </w:pPr>
          </w:p>
          <w:p w14:paraId="60966042" w14:textId="77777777" w:rsidR="00196DEF" w:rsidRDefault="00196DEF" w:rsidP="00DD4693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5A15BDF8" w14:textId="77777777" w:rsidR="00196DEF" w:rsidRDefault="00196DEF" w:rsidP="00DD46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3D89D417" w14:textId="0976DE06" w:rsidR="00196DEF" w:rsidRPr="00196DEF" w:rsidRDefault="00196DEF" w:rsidP="00DD4693">
            <w:pPr>
              <w:rPr>
                <w:lang w:val="uk-UA"/>
              </w:rPr>
            </w:pPr>
            <w:r>
              <w:rPr>
                <w:lang w:val="uk-UA"/>
              </w:rPr>
              <w:t>Спеціаліст</w:t>
            </w:r>
            <w:r w:rsidR="00F82DB5">
              <w:rPr>
                <w:lang w:val="uk-UA"/>
              </w:rPr>
              <w:t xml:space="preserve"> відділу юри</w:t>
            </w:r>
            <w:r w:rsidR="00DD4693">
              <w:rPr>
                <w:lang w:val="uk-UA"/>
              </w:rPr>
              <w:t>-</w:t>
            </w:r>
            <w:proofErr w:type="spellStart"/>
            <w:r w:rsidR="00F82DB5">
              <w:rPr>
                <w:lang w:val="uk-UA"/>
              </w:rPr>
              <w:t>дичної</w:t>
            </w:r>
            <w:proofErr w:type="spellEnd"/>
            <w:r w:rsidR="00F82DB5"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6B9A58CF" w14:textId="77777777" w:rsidR="003E555B" w:rsidRPr="00196DEF" w:rsidRDefault="003E555B" w:rsidP="00D64994">
            <w:pPr>
              <w:jc w:val="center"/>
              <w:rPr>
                <w:lang w:val="uk-UA"/>
              </w:rPr>
            </w:pPr>
          </w:p>
        </w:tc>
      </w:tr>
      <w:tr w:rsidR="00F82DB5" w:rsidRPr="004F2226" w14:paraId="25601B16" w14:textId="77777777" w:rsidTr="003E555B">
        <w:tc>
          <w:tcPr>
            <w:tcW w:w="662" w:type="dxa"/>
            <w:vAlign w:val="center"/>
          </w:tcPr>
          <w:p w14:paraId="76EFFDEB" w14:textId="443A8017" w:rsidR="00F82DB5" w:rsidRPr="00196DEF" w:rsidRDefault="00F82DB5" w:rsidP="003E555B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392" w:type="dxa"/>
          </w:tcPr>
          <w:p w14:paraId="6FED1854" w14:textId="61D0AF8F" w:rsidR="00F82DB5" w:rsidRPr="00196DEF" w:rsidRDefault="00F82DB5" w:rsidP="00196DEF">
            <w:pPr>
              <w:rPr>
                <w:lang w:val="uk-UA"/>
              </w:rPr>
            </w:pPr>
            <w:r>
              <w:rPr>
                <w:lang w:val="uk-UA"/>
              </w:rPr>
              <w:t>Зняття з військового обліку громадян після їх вибуття в іншу місцевість ( адміністративно</w:t>
            </w:r>
            <w:r w:rsidR="00DD4693">
              <w:rPr>
                <w:lang w:val="uk-UA"/>
              </w:rPr>
              <w:t xml:space="preserve">-територіальну одиницю)  до нового місця проживання тільки після їх зняття з військового обліку у </w:t>
            </w:r>
            <w:r w:rsidR="008F3157">
              <w:rPr>
                <w:lang w:val="uk-UA"/>
              </w:rPr>
              <w:t>Тульчинському РТЦК та СП.</w:t>
            </w:r>
          </w:p>
        </w:tc>
        <w:tc>
          <w:tcPr>
            <w:tcW w:w="1566" w:type="dxa"/>
          </w:tcPr>
          <w:p w14:paraId="21F365FE" w14:textId="77777777" w:rsidR="00F82DB5" w:rsidRDefault="00F82DB5" w:rsidP="00D64994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D6816B2" w14:textId="77777777" w:rsidR="00DD4693" w:rsidRDefault="00DD4693" w:rsidP="00DD4693">
            <w:pPr>
              <w:rPr>
                <w:sz w:val="28"/>
                <w:szCs w:val="28"/>
                <w:lang w:val="uk-UA"/>
              </w:rPr>
            </w:pPr>
          </w:p>
          <w:p w14:paraId="75CB475F" w14:textId="5D3B7092" w:rsidR="00DD4693" w:rsidRPr="00DD4693" w:rsidRDefault="00DD4693" w:rsidP="00DD46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690" w:type="dxa"/>
          </w:tcPr>
          <w:p w14:paraId="7930D764" w14:textId="77777777" w:rsidR="00DD4693" w:rsidRDefault="00DD4693" w:rsidP="00DD4693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61C3FFA0" w14:textId="77777777" w:rsidR="00DD4693" w:rsidRDefault="00DD4693" w:rsidP="00DD46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127E0744" w14:textId="30303EC2" w:rsidR="00F82DB5" w:rsidRPr="00196DEF" w:rsidRDefault="00DD4693" w:rsidP="00DD4693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07E98A02" w14:textId="5E08CC0D" w:rsidR="00F82DB5" w:rsidRPr="00196DEF" w:rsidRDefault="008F3157" w:rsidP="00D649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DD4693" w:rsidRPr="004F2226" w14:paraId="66410657" w14:textId="77777777" w:rsidTr="003E555B">
        <w:tc>
          <w:tcPr>
            <w:tcW w:w="662" w:type="dxa"/>
            <w:vAlign w:val="center"/>
          </w:tcPr>
          <w:p w14:paraId="4190BDCC" w14:textId="152DD4FA" w:rsidR="00DD4693" w:rsidRDefault="00DD4693" w:rsidP="003E555B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392" w:type="dxa"/>
          </w:tcPr>
          <w:p w14:paraId="68CE232F" w14:textId="3002D6EA" w:rsidR="00DD4693" w:rsidRDefault="00DD4693" w:rsidP="00196DEF">
            <w:pPr>
              <w:rPr>
                <w:lang w:val="uk-UA"/>
              </w:rPr>
            </w:pPr>
            <w:r>
              <w:rPr>
                <w:lang w:val="uk-UA"/>
              </w:rPr>
              <w:t xml:space="preserve">Виявлення призовників і військово-зобов’язаних , які проживають на території, що обслуговується виконавчим комітетом селищної ради і не перебувають у них на військовому обліку, взяття таких працівників і військовозобов’язаних на  персонально-первинний облік  та направлення до </w:t>
            </w:r>
            <w:r w:rsidR="008F3157">
              <w:rPr>
                <w:lang w:val="uk-UA"/>
              </w:rPr>
              <w:t>Тульчинського РТЦК та СП</w:t>
            </w:r>
          </w:p>
        </w:tc>
        <w:tc>
          <w:tcPr>
            <w:tcW w:w="1566" w:type="dxa"/>
          </w:tcPr>
          <w:p w14:paraId="4A117A40" w14:textId="77777777" w:rsidR="00DD4693" w:rsidRDefault="00DD4693" w:rsidP="00D64994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728A761" w14:textId="4CB7BCD4" w:rsidR="008F3157" w:rsidRPr="008F3157" w:rsidRDefault="008F3157" w:rsidP="00D64994">
            <w:pPr>
              <w:jc w:val="center"/>
              <w:rPr>
                <w:lang w:val="uk-UA"/>
              </w:rPr>
            </w:pPr>
            <w:r w:rsidRPr="008F3157">
              <w:rPr>
                <w:lang w:val="uk-UA"/>
              </w:rPr>
              <w:t>Постійно</w:t>
            </w:r>
          </w:p>
        </w:tc>
        <w:tc>
          <w:tcPr>
            <w:tcW w:w="1690" w:type="dxa"/>
          </w:tcPr>
          <w:p w14:paraId="45562FF5" w14:textId="77777777" w:rsidR="008F3157" w:rsidRDefault="008F3157" w:rsidP="008F3157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167A966F" w14:textId="77777777" w:rsidR="008F3157" w:rsidRDefault="008F3157" w:rsidP="008F31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7DA9FDE4" w14:textId="77E9DE49" w:rsidR="00DD4693" w:rsidRPr="00196DEF" w:rsidRDefault="008F3157" w:rsidP="008F3157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7D7E02DE" w14:textId="77777777" w:rsidR="00DD4693" w:rsidRPr="00196DEF" w:rsidRDefault="00DD4693" w:rsidP="00D64994">
            <w:pPr>
              <w:jc w:val="center"/>
              <w:rPr>
                <w:lang w:val="uk-UA"/>
              </w:rPr>
            </w:pPr>
          </w:p>
        </w:tc>
      </w:tr>
      <w:tr w:rsidR="008F3157" w:rsidRPr="004F2226" w14:paraId="2B540203" w14:textId="77777777" w:rsidTr="003E555B">
        <w:tc>
          <w:tcPr>
            <w:tcW w:w="662" w:type="dxa"/>
            <w:vAlign w:val="center"/>
          </w:tcPr>
          <w:p w14:paraId="7C67DF68" w14:textId="6EE25F78" w:rsidR="008F3157" w:rsidRDefault="008F3157" w:rsidP="008F3157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392" w:type="dxa"/>
          </w:tcPr>
          <w:p w14:paraId="37F287AD" w14:textId="10730082" w:rsidR="008F3157" w:rsidRDefault="008F3157" w:rsidP="008F3157">
            <w:pPr>
              <w:rPr>
                <w:lang w:val="uk-UA"/>
              </w:rPr>
            </w:pPr>
            <w:r>
              <w:rPr>
                <w:lang w:val="uk-UA"/>
              </w:rPr>
              <w:t xml:space="preserve">Оповіщення на вимогу районного територіального центру комплектування </w:t>
            </w:r>
            <w:r>
              <w:rPr>
                <w:lang w:val="uk-UA"/>
              </w:rPr>
              <w:lastRenderedPageBreak/>
              <w:t>та соціальної підтримки призовників і військовозобов’язаних про їх  виклик до Тульчинського РТЦК та СП</w:t>
            </w:r>
          </w:p>
        </w:tc>
        <w:tc>
          <w:tcPr>
            <w:tcW w:w="1566" w:type="dxa"/>
          </w:tcPr>
          <w:p w14:paraId="6E4BCB17" w14:textId="6CEF6107" w:rsidR="008F3157" w:rsidRPr="008F3157" w:rsidRDefault="008F3157" w:rsidP="008F3157">
            <w:pPr>
              <w:jc w:val="center"/>
              <w:rPr>
                <w:lang w:val="uk-UA"/>
              </w:rPr>
            </w:pPr>
            <w:r w:rsidRPr="008F3157">
              <w:rPr>
                <w:lang w:val="uk-UA"/>
              </w:rPr>
              <w:lastRenderedPageBreak/>
              <w:t>За вимогою РТЦК та СП</w:t>
            </w:r>
          </w:p>
        </w:tc>
        <w:tc>
          <w:tcPr>
            <w:tcW w:w="1690" w:type="dxa"/>
          </w:tcPr>
          <w:p w14:paraId="567F4424" w14:textId="77777777" w:rsidR="008F3157" w:rsidRDefault="008F3157" w:rsidP="008F3157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6B6607AC" w14:textId="77777777" w:rsidR="008F3157" w:rsidRDefault="008F3157" w:rsidP="008F31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</w:t>
            </w:r>
            <w:r>
              <w:rPr>
                <w:lang w:val="uk-UA"/>
              </w:rPr>
              <w:lastRenderedPageBreak/>
              <w:t>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6CBB29FD" w14:textId="44412F38" w:rsidR="008F3157" w:rsidRPr="00196DEF" w:rsidRDefault="008F3157" w:rsidP="008F3157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6346B9D5" w14:textId="77777777" w:rsidR="008F3157" w:rsidRPr="00196DEF" w:rsidRDefault="008F3157" w:rsidP="008F3157">
            <w:pPr>
              <w:jc w:val="center"/>
              <w:rPr>
                <w:lang w:val="uk-UA"/>
              </w:rPr>
            </w:pPr>
          </w:p>
        </w:tc>
      </w:tr>
      <w:tr w:rsidR="00B97D10" w:rsidRPr="004F2226" w14:paraId="7DABA5CE" w14:textId="77777777" w:rsidTr="003E555B">
        <w:tc>
          <w:tcPr>
            <w:tcW w:w="662" w:type="dxa"/>
            <w:vAlign w:val="center"/>
          </w:tcPr>
          <w:p w14:paraId="1725C530" w14:textId="637AE72E" w:rsidR="00B97D10" w:rsidRDefault="00B97D10" w:rsidP="008F3157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392" w:type="dxa"/>
          </w:tcPr>
          <w:p w14:paraId="1F0A893F" w14:textId="14D74E1B" w:rsidR="00B97D10" w:rsidRDefault="00B97D10" w:rsidP="008F3157">
            <w:pPr>
              <w:rPr>
                <w:lang w:val="uk-UA"/>
              </w:rPr>
            </w:pPr>
            <w:r>
              <w:rPr>
                <w:lang w:val="uk-UA"/>
              </w:rPr>
              <w:t>Постійна взаємодія з Тульчинським РТЦК та СП щодо строків звіряння даних карток первинного обліку призовників і військовозобов’язаних  з обліковими даними Тульчинського РТЦК та СП, внесення відповідних змін облікових даних, а також щодо оповіщення призовників і військовозобов’язаних.</w:t>
            </w:r>
          </w:p>
        </w:tc>
        <w:tc>
          <w:tcPr>
            <w:tcW w:w="1566" w:type="dxa"/>
          </w:tcPr>
          <w:p w14:paraId="70A7DD80" w14:textId="77777777" w:rsidR="00B97D10" w:rsidRDefault="00B97D10" w:rsidP="008F3157">
            <w:pPr>
              <w:jc w:val="center"/>
              <w:rPr>
                <w:lang w:val="uk-UA"/>
              </w:rPr>
            </w:pPr>
          </w:p>
          <w:p w14:paraId="72400250" w14:textId="794A60DE" w:rsidR="00B97D10" w:rsidRPr="008F3157" w:rsidRDefault="00B97D10" w:rsidP="008F31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690" w:type="dxa"/>
          </w:tcPr>
          <w:p w14:paraId="4861CC88" w14:textId="77777777" w:rsidR="00B97D10" w:rsidRDefault="00B97D10" w:rsidP="00B97D10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6AF05EBC" w14:textId="77777777" w:rsidR="00B97D10" w:rsidRDefault="00B97D10" w:rsidP="00B97D1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1CA59B65" w14:textId="226F50A1" w:rsidR="00B97D10" w:rsidRPr="00196DEF" w:rsidRDefault="00B97D10" w:rsidP="00B97D10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18472D90" w14:textId="77777777" w:rsidR="00B97D10" w:rsidRPr="00196DEF" w:rsidRDefault="00B97D10" w:rsidP="008F3157">
            <w:pPr>
              <w:jc w:val="center"/>
              <w:rPr>
                <w:lang w:val="uk-UA"/>
              </w:rPr>
            </w:pPr>
          </w:p>
        </w:tc>
      </w:tr>
      <w:tr w:rsidR="00B97D10" w:rsidRPr="004F2226" w14:paraId="29B303D7" w14:textId="77777777" w:rsidTr="003E555B">
        <w:tc>
          <w:tcPr>
            <w:tcW w:w="662" w:type="dxa"/>
            <w:vAlign w:val="center"/>
          </w:tcPr>
          <w:p w14:paraId="63FFD8C5" w14:textId="4BB0020E" w:rsidR="00B97D10" w:rsidRDefault="00B97D10" w:rsidP="008F3157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392" w:type="dxa"/>
          </w:tcPr>
          <w:p w14:paraId="692BEF01" w14:textId="7DB61BD2" w:rsidR="00B97D10" w:rsidRDefault="00B97D10" w:rsidP="008F3157">
            <w:pPr>
              <w:rPr>
                <w:lang w:val="uk-UA"/>
              </w:rPr>
            </w:pPr>
            <w:r>
              <w:rPr>
                <w:lang w:val="uk-UA"/>
              </w:rPr>
              <w:t>У п’ятиденний строк з дня подання відповідних</w:t>
            </w:r>
            <w:r w:rsidR="00D511AA">
              <w:rPr>
                <w:lang w:val="uk-UA"/>
              </w:rPr>
              <w:t xml:space="preserve"> документів внесення до карток первинного обліку призовників і військовозоб</w:t>
            </w:r>
            <w:r w:rsidR="00DA009D">
              <w:rPr>
                <w:lang w:val="uk-UA"/>
              </w:rPr>
              <w:t>о</w:t>
            </w:r>
            <w:r w:rsidR="00D511AA">
              <w:rPr>
                <w:lang w:val="uk-UA"/>
              </w:rPr>
              <w:t>в’язаних</w:t>
            </w:r>
            <w:r w:rsidR="00F34575">
              <w:rPr>
                <w:lang w:val="uk-UA"/>
              </w:rPr>
              <w:t xml:space="preserve"> змін щодо їх сімейного стану, місця проживання, освіти, місця роботи і</w:t>
            </w:r>
            <w:r w:rsidR="00846E70">
              <w:rPr>
                <w:lang w:val="uk-UA"/>
              </w:rPr>
              <w:t xml:space="preserve"> посади та надсилають щомісяця до 5 числа до Тульчинського РТЦК та СП повідомлення про зміну облікових даних</w:t>
            </w:r>
            <w:r w:rsidR="00F34575">
              <w:rPr>
                <w:lang w:val="uk-UA"/>
              </w:rPr>
              <w:t xml:space="preserve"> </w:t>
            </w:r>
            <w:r w:rsidR="00D511AA">
              <w:rPr>
                <w:lang w:val="uk-UA"/>
              </w:rPr>
              <w:t xml:space="preserve"> </w:t>
            </w:r>
          </w:p>
        </w:tc>
        <w:tc>
          <w:tcPr>
            <w:tcW w:w="1566" w:type="dxa"/>
          </w:tcPr>
          <w:p w14:paraId="5C6C5C44" w14:textId="77777777" w:rsidR="00B97D10" w:rsidRDefault="00B97D10" w:rsidP="008F3157">
            <w:pPr>
              <w:jc w:val="center"/>
              <w:rPr>
                <w:lang w:val="uk-UA"/>
              </w:rPr>
            </w:pPr>
          </w:p>
          <w:p w14:paraId="12476C52" w14:textId="77777777" w:rsidR="00846E70" w:rsidRDefault="00846E70" w:rsidP="008F3157">
            <w:pPr>
              <w:jc w:val="center"/>
              <w:rPr>
                <w:lang w:val="uk-UA"/>
              </w:rPr>
            </w:pPr>
          </w:p>
          <w:p w14:paraId="557CF9B7" w14:textId="2932F5D6" w:rsidR="00846E70" w:rsidRDefault="00846E70" w:rsidP="008F31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5 числа щомісяця</w:t>
            </w:r>
          </w:p>
        </w:tc>
        <w:tc>
          <w:tcPr>
            <w:tcW w:w="1690" w:type="dxa"/>
          </w:tcPr>
          <w:p w14:paraId="5C454DC7" w14:textId="77777777" w:rsidR="00846E70" w:rsidRDefault="00846E70" w:rsidP="00846E70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69C5B7A3" w14:textId="77777777" w:rsidR="00846E70" w:rsidRDefault="00846E70" w:rsidP="00846E7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3684C117" w14:textId="6122DB14" w:rsidR="00B97D10" w:rsidRPr="00196DEF" w:rsidRDefault="00846E70" w:rsidP="00846E70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1DF06081" w14:textId="77777777" w:rsidR="00B97D10" w:rsidRPr="00196DEF" w:rsidRDefault="00B97D10" w:rsidP="008F3157">
            <w:pPr>
              <w:jc w:val="center"/>
              <w:rPr>
                <w:lang w:val="uk-UA"/>
              </w:rPr>
            </w:pPr>
          </w:p>
        </w:tc>
      </w:tr>
      <w:tr w:rsidR="00846E70" w:rsidRPr="004F2226" w14:paraId="232F41C0" w14:textId="77777777" w:rsidTr="003E555B">
        <w:tc>
          <w:tcPr>
            <w:tcW w:w="662" w:type="dxa"/>
            <w:vAlign w:val="center"/>
          </w:tcPr>
          <w:p w14:paraId="743C0F33" w14:textId="24F3EC92" w:rsidR="00846E70" w:rsidRDefault="00846E70" w:rsidP="008F3157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392" w:type="dxa"/>
          </w:tcPr>
          <w:p w14:paraId="3F2006DF" w14:textId="5CBE34A5" w:rsidR="00846E70" w:rsidRDefault="00D30358" w:rsidP="008F3157">
            <w:pPr>
              <w:rPr>
                <w:lang w:val="uk-UA"/>
              </w:rPr>
            </w:pPr>
            <w:r>
              <w:rPr>
                <w:lang w:val="uk-UA"/>
              </w:rPr>
              <w:t xml:space="preserve">Складання іменних списків на юнаків, які проходять приписку </w:t>
            </w:r>
          </w:p>
        </w:tc>
        <w:tc>
          <w:tcPr>
            <w:tcW w:w="1566" w:type="dxa"/>
          </w:tcPr>
          <w:p w14:paraId="4AB46FDA" w14:textId="4A86870E" w:rsidR="00846E70" w:rsidRDefault="00D30358" w:rsidP="008F31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1690" w:type="dxa"/>
          </w:tcPr>
          <w:p w14:paraId="4AA692B9" w14:textId="77777777" w:rsidR="00D30358" w:rsidRDefault="00D30358" w:rsidP="00D30358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7357963A" w14:textId="77777777" w:rsidR="00D30358" w:rsidRDefault="00D30358" w:rsidP="00D3035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0733EC0B" w14:textId="022B2131" w:rsidR="00846E70" w:rsidRPr="00196DEF" w:rsidRDefault="00D30358" w:rsidP="00D30358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6DF32069" w14:textId="77777777" w:rsidR="00846E70" w:rsidRPr="00196DEF" w:rsidRDefault="00846E70" w:rsidP="008F3157">
            <w:pPr>
              <w:jc w:val="center"/>
              <w:rPr>
                <w:lang w:val="uk-UA"/>
              </w:rPr>
            </w:pPr>
          </w:p>
        </w:tc>
      </w:tr>
      <w:tr w:rsidR="00D30358" w:rsidRPr="004F2226" w14:paraId="4349280F" w14:textId="77777777" w:rsidTr="003E555B">
        <w:tc>
          <w:tcPr>
            <w:tcW w:w="662" w:type="dxa"/>
            <w:vAlign w:val="center"/>
          </w:tcPr>
          <w:p w14:paraId="297EDA33" w14:textId="5B429110" w:rsidR="00D30358" w:rsidRDefault="00D30358" w:rsidP="008F3157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392" w:type="dxa"/>
          </w:tcPr>
          <w:p w14:paraId="0285B10B" w14:textId="4ED28307" w:rsidR="00D30358" w:rsidRDefault="00D30358" w:rsidP="008F3157">
            <w:pPr>
              <w:rPr>
                <w:lang w:val="uk-UA"/>
              </w:rPr>
            </w:pPr>
            <w:r>
              <w:rPr>
                <w:lang w:val="uk-UA"/>
              </w:rPr>
              <w:t>Уточнення списків призовників, які пройшли приписку у Тульчинському РТЦК та СП</w:t>
            </w:r>
          </w:p>
        </w:tc>
        <w:tc>
          <w:tcPr>
            <w:tcW w:w="1566" w:type="dxa"/>
          </w:tcPr>
          <w:p w14:paraId="5DE5B6A8" w14:textId="5E79673D" w:rsidR="00D30358" w:rsidRDefault="00D30358" w:rsidP="008F31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1690" w:type="dxa"/>
          </w:tcPr>
          <w:p w14:paraId="74C8D0BE" w14:textId="77777777" w:rsidR="00D30358" w:rsidRDefault="00D30358" w:rsidP="00D30358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56FD039B" w14:textId="77777777" w:rsidR="00D30358" w:rsidRDefault="00D30358" w:rsidP="00D3035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509D25B2" w14:textId="43803171" w:rsidR="00D30358" w:rsidRPr="00196DEF" w:rsidRDefault="00D30358" w:rsidP="00D30358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37BC0644" w14:textId="77777777" w:rsidR="00D30358" w:rsidRPr="00196DEF" w:rsidRDefault="00D30358" w:rsidP="008F3157">
            <w:pPr>
              <w:jc w:val="center"/>
              <w:rPr>
                <w:lang w:val="uk-UA"/>
              </w:rPr>
            </w:pPr>
          </w:p>
        </w:tc>
      </w:tr>
      <w:tr w:rsidR="003F4348" w:rsidRPr="004F2226" w14:paraId="3E614863" w14:textId="77777777" w:rsidTr="003E555B">
        <w:tc>
          <w:tcPr>
            <w:tcW w:w="662" w:type="dxa"/>
            <w:vAlign w:val="center"/>
          </w:tcPr>
          <w:p w14:paraId="7E28A1D9" w14:textId="153965F3" w:rsidR="003F4348" w:rsidRDefault="003F4348" w:rsidP="003F4348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392" w:type="dxa"/>
          </w:tcPr>
          <w:p w14:paraId="77D603E8" w14:textId="2460405E" w:rsidR="003F4348" w:rsidRDefault="003F4348" w:rsidP="003F4348">
            <w:pPr>
              <w:rPr>
                <w:lang w:val="uk-UA"/>
              </w:rPr>
            </w:pPr>
            <w:r>
              <w:rPr>
                <w:lang w:val="uk-UA"/>
              </w:rPr>
              <w:t>Ознайомити працюючих військово-</w:t>
            </w:r>
            <w:r>
              <w:rPr>
                <w:lang w:val="uk-UA"/>
              </w:rPr>
              <w:lastRenderedPageBreak/>
              <w:t>зобов’язаних по Брацлавській селищній раді з правилами військового обліку.</w:t>
            </w:r>
          </w:p>
        </w:tc>
        <w:tc>
          <w:tcPr>
            <w:tcW w:w="1566" w:type="dxa"/>
          </w:tcPr>
          <w:p w14:paraId="6860CD3F" w14:textId="46F31DC3" w:rsidR="003F4348" w:rsidRDefault="003F4348" w:rsidP="003F43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690" w:type="dxa"/>
          </w:tcPr>
          <w:p w14:paraId="625C2BEC" w14:textId="77777777" w:rsidR="003F4348" w:rsidRDefault="003F4348" w:rsidP="003F4348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050DDB4C" w14:textId="77777777" w:rsidR="003F4348" w:rsidRDefault="003F4348" w:rsidP="003F43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64AECE5D" w14:textId="7FA2AEEC" w:rsidR="003F4348" w:rsidRPr="00196DEF" w:rsidRDefault="003F4348" w:rsidP="003F4348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212FB5E1" w14:textId="77777777" w:rsidR="003F4348" w:rsidRPr="00196DEF" w:rsidRDefault="003F4348" w:rsidP="003F4348">
            <w:pPr>
              <w:jc w:val="center"/>
              <w:rPr>
                <w:lang w:val="uk-UA"/>
              </w:rPr>
            </w:pPr>
          </w:p>
        </w:tc>
      </w:tr>
      <w:tr w:rsidR="003F4348" w:rsidRPr="004F2226" w14:paraId="675C11F7" w14:textId="77777777" w:rsidTr="003E555B">
        <w:tc>
          <w:tcPr>
            <w:tcW w:w="662" w:type="dxa"/>
            <w:vAlign w:val="center"/>
          </w:tcPr>
          <w:p w14:paraId="56A5B29E" w14:textId="31FE021A" w:rsidR="003F4348" w:rsidRDefault="003F4348" w:rsidP="003F4348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392" w:type="dxa"/>
          </w:tcPr>
          <w:p w14:paraId="2DC24C23" w14:textId="6A31B873" w:rsidR="003F4348" w:rsidRDefault="003F4348" w:rsidP="003F4348">
            <w:pPr>
              <w:rPr>
                <w:lang w:val="uk-UA"/>
              </w:rPr>
            </w:pPr>
            <w:r>
              <w:rPr>
                <w:lang w:val="uk-UA"/>
              </w:rPr>
              <w:t>Проводити заняття з апаратом пункту збору Брацлавської селищної ради</w:t>
            </w:r>
          </w:p>
        </w:tc>
        <w:tc>
          <w:tcPr>
            <w:tcW w:w="1566" w:type="dxa"/>
          </w:tcPr>
          <w:p w14:paraId="11EFB468" w14:textId="32C7CAA9" w:rsidR="003F4348" w:rsidRDefault="003F4348" w:rsidP="003F43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 сигналу</w:t>
            </w:r>
          </w:p>
        </w:tc>
        <w:tc>
          <w:tcPr>
            <w:tcW w:w="1690" w:type="dxa"/>
          </w:tcPr>
          <w:p w14:paraId="0E56C92A" w14:textId="7420F07B" w:rsidR="003F4348" w:rsidRDefault="003F4348" w:rsidP="003F4348">
            <w:pPr>
              <w:rPr>
                <w:lang w:val="uk-UA"/>
              </w:rPr>
            </w:pPr>
          </w:p>
          <w:p w14:paraId="33E8BD84" w14:textId="326FFBF1" w:rsidR="003F4348" w:rsidRPr="00196DEF" w:rsidRDefault="003F4348" w:rsidP="003F4348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02BB5297" w14:textId="77777777" w:rsidR="003F4348" w:rsidRPr="00196DEF" w:rsidRDefault="003F4348" w:rsidP="003F4348">
            <w:pPr>
              <w:jc w:val="center"/>
              <w:rPr>
                <w:lang w:val="uk-UA"/>
              </w:rPr>
            </w:pPr>
          </w:p>
        </w:tc>
      </w:tr>
      <w:tr w:rsidR="00464282" w:rsidRPr="004F2226" w14:paraId="00AB66EB" w14:textId="77777777" w:rsidTr="003E555B">
        <w:tc>
          <w:tcPr>
            <w:tcW w:w="662" w:type="dxa"/>
            <w:vAlign w:val="center"/>
          </w:tcPr>
          <w:p w14:paraId="48CEF04F" w14:textId="6A9667EE" w:rsidR="00464282" w:rsidRDefault="00464282" w:rsidP="003F4348">
            <w:pPr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4392" w:type="dxa"/>
          </w:tcPr>
          <w:p w14:paraId="45E5EACE" w14:textId="11E67FD0" w:rsidR="00464282" w:rsidRDefault="00464282" w:rsidP="003F4348">
            <w:pPr>
              <w:rPr>
                <w:lang w:val="uk-UA"/>
              </w:rPr>
            </w:pPr>
            <w:r>
              <w:rPr>
                <w:lang w:val="uk-UA"/>
              </w:rPr>
              <w:t>Організація планування та здійснення звіряння облікових даних списків персонального обліку із записами у їх військово-облікових документах, а також з обліковими даними, що містяться у картках первинного обліку виконавчих органів сільських, селищній раді</w:t>
            </w:r>
          </w:p>
        </w:tc>
        <w:tc>
          <w:tcPr>
            <w:tcW w:w="1566" w:type="dxa"/>
          </w:tcPr>
          <w:p w14:paraId="206DAE17" w14:textId="4F7ED806" w:rsidR="00464282" w:rsidRDefault="00464282" w:rsidP="003F43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графіка</w:t>
            </w:r>
          </w:p>
        </w:tc>
        <w:tc>
          <w:tcPr>
            <w:tcW w:w="1690" w:type="dxa"/>
          </w:tcPr>
          <w:p w14:paraId="50324BB9" w14:textId="77777777" w:rsidR="00464282" w:rsidRDefault="00464282" w:rsidP="00464282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348FE77A" w14:textId="77777777" w:rsidR="00464282" w:rsidRDefault="00464282" w:rsidP="004642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2ABC663F" w14:textId="0FB0030C" w:rsidR="00464282" w:rsidRDefault="00464282" w:rsidP="00464282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18AB5A14" w14:textId="77777777" w:rsidR="00464282" w:rsidRPr="00196DEF" w:rsidRDefault="00464282" w:rsidP="003F4348">
            <w:pPr>
              <w:jc w:val="center"/>
              <w:rPr>
                <w:lang w:val="uk-UA"/>
              </w:rPr>
            </w:pPr>
          </w:p>
        </w:tc>
      </w:tr>
      <w:tr w:rsidR="00464282" w:rsidRPr="004F2226" w14:paraId="08785F0B" w14:textId="77777777" w:rsidTr="003E555B">
        <w:tc>
          <w:tcPr>
            <w:tcW w:w="662" w:type="dxa"/>
            <w:vAlign w:val="center"/>
          </w:tcPr>
          <w:p w14:paraId="5FA9ECCD" w14:textId="2E0342A3" w:rsidR="00464282" w:rsidRDefault="00464282" w:rsidP="003F4348">
            <w:pPr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4392" w:type="dxa"/>
          </w:tcPr>
          <w:p w14:paraId="14EE66E4" w14:textId="14C9821D" w:rsidR="00464282" w:rsidRDefault="005760C0" w:rsidP="003F4348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Організація планування та здійснення звіряння облікових даних карток первинного обліку з обліковими даними, що містяться у списках персонального військового обліку підприємств, установ та організацій, з документами з питань реєстрації місця проживання (перебування) фізичних осіб, а також з місцем їх фактичного проживання </w:t>
            </w:r>
          </w:p>
        </w:tc>
        <w:tc>
          <w:tcPr>
            <w:tcW w:w="1566" w:type="dxa"/>
          </w:tcPr>
          <w:p w14:paraId="18EDFA51" w14:textId="4A3821FD" w:rsidR="00464282" w:rsidRDefault="005760C0" w:rsidP="003F43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графіка</w:t>
            </w:r>
          </w:p>
        </w:tc>
        <w:tc>
          <w:tcPr>
            <w:tcW w:w="1690" w:type="dxa"/>
          </w:tcPr>
          <w:p w14:paraId="7BCB7BBC" w14:textId="77777777" w:rsidR="005760C0" w:rsidRDefault="005760C0" w:rsidP="005760C0">
            <w:pPr>
              <w:rPr>
                <w:lang w:val="uk-UA"/>
              </w:rPr>
            </w:pPr>
            <w:r w:rsidRPr="00196DEF">
              <w:rPr>
                <w:lang w:val="uk-UA"/>
              </w:rPr>
              <w:t>Старости</w:t>
            </w:r>
          </w:p>
          <w:p w14:paraId="4856D954" w14:textId="77777777" w:rsidR="005760C0" w:rsidRDefault="005760C0" w:rsidP="005760C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старостинсь-ких</w:t>
            </w:r>
            <w:proofErr w:type="spellEnd"/>
            <w:r>
              <w:rPr>
                <w:lang w:val="uk-UA"/>
              </w:rPr>
              <w:t xml:space="preserve"> округів</w:t>
            </w:r>
          </w:p>
          <w:p w14:paraId="7CA8C5D2" w14:textId="46DC4A00" w:rsidR="00464282" w:rsidRPr="00196DEF" w:rsidRDefault="005760C0" w:rsidP="005760C0">
            <w:pPr>
              <w:rPr>
                <w:lang w:val="uk-UA"/>
              </w:rPr>
            </w:pPr>
            <w:r>
              <w:rPr>
                <w:lang w:val="uk-UA"/>
              </w:rPr>
              <w:t>Спеціаліст відділу юри-</w:t>
            </w:r>
            <w:proofErr w:type="spellStart"/>
            <w:r>
              <w:rPr>
                <w:lang w:val="uk-UA"/>
              </w:rPr>
              <w:t>дичної</w:t>
            </w:r>
            <w:proofErr w:type="spellEnd"/>
            <w:r>
              <w:rPr>
                <w:lang w:val="uk-UA"/>
              </w:rPr>
              <w:t xml:space="preserve"> та кадрової роботи Брацлавської селищної ради</w:t>
            </w:r>
          </w:p>
        </w:tc>
        <w:tc>
          <w:tcPr>
            <w:tcW w:w="1579" w:type="dxa"/>
          </w:tcPr>
          <w:p w14:paraId="71BA05AB" w14:textId="77777777" w:rsidR="00464282" w:rsidRPr="00196DEF" w:rsidRDefault="00464282" w:rsidP="003F4348">
            <w:pPr>
              <w:jc w:val="center"/>
              <w:rPr>
                <w:lang w:val="uk-UA"/>
              </w:rPr>
            </w:pPr>
          </w:p>
        </w:tc>
      </w:tr>
    </w:tbl>
    <w:p w14:paraId="79DA32B8" w14:textId="6C3B4EF9" w:rsidR="00FD2E82" w:rsidRDefault="00FD2E82" w:rsidP="00FD2E82">
      <w:pPr>
        <w:rPr>
          <w:i/>
          <w:iCs/>
          <w:lang w:val="uk-UA"/>
        </w:rPr>
      </w:pPr>
    </w:p>
    <w:p w14:paraId="3A518DC9" w14:textId="65B91E13" w:rsidR="003F4348" w:rsidRDefault="003F4348" w:rsidP="00FD2E82">
      <w:pPr>
        <w:rPr>
          <w:i/>
          <w:iCs/>
          <w:lang w:val="uk-UA"/>
        </w:rPr>
      </w:pPr>
    </w:p>
    <w:p w14:paraId="09C3B8BD" w14:textId="3492EB79" w:rsidR="003F4348" w:rsidRDefault="003F4348" w:rsidP="00FD2E82">
      <w:pPr>
        <w:rPr>
          <w:i/>
          <w:iCs/>
          <w:lang w:val="uk-UA"/>
        </w:rPr>
      </w:pPr>
    </w:p>
    <w:p w14:paraId="03605F5F" w14:textId="23376DE5" w:rsidR="003F4348" w:rsidRDefault="003F4348" w:rsidP="00FD2E82">
      <w:pPr>
        <w:rPr>
          <w:i/>
          <w:iCs/>
          <w:lang w:val="uk-UA"/>
        </w:rPr>
      </w:pPr>
    </w:p>
    <w:p w14:paraId="207FAE61" w14:textId="5D517DF4" w:rsidR="003F4348" w:rsidRDefault="003F4348" w:rsidP="00FD2E82">
      <w:pPr>
        <w:rPr>
          <w:i/>
          <w:iCs/>
          <w:lang w:val="uk-UA"/>
        </w:rPr>
      </w:pPr>
    </w:p>
    <w:p w14:paraId="1A59D4C2" w14:textId="0343C529" w:rsidR="003F4348" w:rsidRDefault="003F4348" w:rsidP="00FD2E82">
      <w:pPr>
        <w:rPr>
          <w:i/>
          <w:iCs/>
          <w:lang w:val="uk-UA"/>
        </w:rPr>
      </w:pPr>
    </w:p>
    <w:p w14:paraId="59EF6F97" w14:textId="1C775108" w:rsidR="003F4348" w:rsidRPr="00700C56" w:rsidRDefault="00D239D8" w:rsidP="00D239D8">
      <w:pPr>
        <w:jc w:val="center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</w:t>
      </w:r>
      <w:bookmarkStart w:id="0" w:name="_GoBack"/>
      <w:bookmarkEnd w:id="0"/>
    </w:p>
    <w:sectPr w:rsidR="003F4348" w:rsidRPr="00700C56" w:rsidSect="00196DEF">
      <w:pgSz w:w="11906" w:h="16838"/>
      <w:pgMar w:top="568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24719" w14:textId="77777777" w:rsidR="00221C89" w:rsidRDefault="00221C89" w:rsidP="001A1490">
      <w:r>
        <w:separator/>
      </w:r>
    </w:p>
  </w:endnote>
  <w:endnote w:type="continuationSeparator" w:id="0">
    <w:p w14:paraId="43B94249" w14:textId="77777777" w:rsidR="00221C89" w:rsidRDefault="00221C89" w:rsidP="001A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62292" w14:textId="77777777" w:rsidR="00221C89" w:rsidRDefault="00221C89" w:rsidP="001A1490">
      <w:r>
        <w:separator/>
      </w:r>
    </w:p>
  </w:footnote>
  <w:footnote w:type="continuationSeparator" w:id="0">
    <w:p w14:paraId="4E3D5EB0" w14:textId="77777777" w:rsidR="00221C89" w:rsidRDefault="00221C89" w:rsidP="001A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B1E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E82"/>
    <w:rsid w:val="00016A72"/>
    <w:rsid w:val="00116E21"/>
    <w:rsid w:val="00141EE6"/>
    <w:rsid w:val="00196DEF"/>
    <w:rsid w:val="001A1490"/>
    <w:rsid w:val="00221C89"/>
    <w:rsid w:val="002365B1"/>
    <w:rsid w:val="002766DE"/>
    <w:rsid w:val="002D13E5"/>
    <w:rsid w:val="002F7275"/>
    <w:rsid w:val="003530B2"/>
    <w:rsid w:val="00366032"/>
    <w:rsid w:val="00366E51"/>
    <w:rsid w:val="00370FDC"/>
    <w:rsid w:val="003E555B"/>
    <w:rsid w:val="003F4348"/>
    <w:rsid w:val="004223E4"/>
    <w:rsid w:val="00464282"/>
    <w:rsid w:val="004A7614"/>
    <w:rsid w:val="004F2226"/>
    <w:rsid w:val="00511E70"/>
    <w:rsid w:val="005760C0"/>
    <w:rsid w:val="006759D5"/>
    <w:rsid w:val="00676498"/>
    <w:rsid w:val="00686B3D"/>
    <w:rsid w:val="006D7641"/>
    <w:rsid w:val="00744034"/>
    <w:rsid w:val="00756088"/>
    <w:rsid w:val="007852B6"/>
    <w:rsid w:val="00795616"/>
    <w:rsid w:val="007A786E"/>
    <w:rsid w:val="007E5F02"/>
    <w:rsid w:val="008003BE"/>
    <w:rsid w:val="00846E70"/>
    <w:rsid w:val="00894DB4"/>
    <w:rsid w:val="008978AD"/>
    <w:rsid w:val="008B12DF"/>
    <w:rsid w:val="008F3157"/>
    <w:rsid w:val="00913714"/>
    <w:rsid w:val="00927EF5"/>
    <w:rsid w:val="0096149D"/>
    <w:rsid w:val="00994F50"/>
    <w:rsid w:val="00A82090"/>
    <w:rsid w:val="00B55622"/>
    <w:rsid w:val="00B97D10"/>
    <w:rsid w:val="00BA3E45"/>
    <w:rsid w:val="00BF1A4F"/>
    <w:rsid w:val="00CE0166"/>
    <w:rsid w:val="00D239D8"/>
    <w:rsid w:val="00D30358"/>
    <w:rsid w:val="00D511AA"/>
    <w:rsid w:val="00D56AFC"/>
    <w:rsid w:val="00D64994"/>
    <w:rsid w:val="00D7617D"/>
    <w:rsid w:val="00DA009D"/>
    <w:rsid w:val="00DD2E18"/>
    <w:rsid w:val="00DD4693"/>
    <w:rsid w:val="00E43E8D"/>
    <w:rsid w:val="00E972D5"/>
    <w:rsid w:val="00F34575"/>
    <w:rsid w:val="00F82DB5"/>
    <w:rsid w:val="00F9171A"/>
    <w:rsid w:val="00F921CC"/>
    <w:rsid w:val="00FA2D7F"/>
    <w:rsid w:val="00FC4783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429D"/>
  <w15:docId w15:val="{9218C95E-5254-4035-9D45-77C78B9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2E82"/>
    <w:pPr>
      <w:keepNext/>
      <w:jc w:val="center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D2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D2E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D2E8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D2E8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FD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D2E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D2E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A149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1A1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A149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1A14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cp:lastPrinted>2026-01-26T08:04:00Z</cp:lastPrinted>
  <dcterms:created xsi:type="dcterms:W3CDTF">2017-07-31T12:12:00Z</dcterms:created>
  <dcterms:modified xsi:type="dcterms:W3CDTF">2026-01-26T08:05:00Z</dcterms:modified>
</cp:coreProperties>
</file>