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6CAD" w14:textId="77777777" w:rsidR="00F547B9" w:rsidRDefault="00F547B9" w:rsidP="00C43A30">
      <w:pPr>
        <w:spacing w:line="276" w:lineRule="auto"/>
        <w:rPr>
          <w:lang w:val="uk-UA"/>
        </w:rPr>
      </w:pPr>
      <w:bookmarkStart w:id="0" w:name="_Hlk65237451"/>
      <w:bookmarkStart w:id="1" w:name="_Hlk65228027"/>
    </w:p>
    <w:p w14:paraId="370716AB" w14:textId="1FB6622C" w:rsidR="00F547B9" w:rsidRPr="00496608" w:rsidRDefault="00F547B9" w:rsidP="00F547B9">
      <w:pPr>
        <w:spacing w:line="360" w:lineRule="auto"/>
        <w:jc w:val="center"/>
        <w:rPr>
          <w:b/>
          <w:bCs/>
          <w:sz w:val="32"/>
          <w:szCs w:val="32"/>
          <w:lang w:val="uk-UA" w:eastAsia="uk-UA"/>
        </w:rPr>
      </w:pPr>
      <w:r w:rsidRPr="00496608">
        <w:rPr>
          <w:b/>
          <w:bCs/>
          <w:sz w:val="32"/>
          <w:szCs w:val="32"/>
          <w:lang w:val="uk-UA" w:eastAsia="uk-UA"/>
        </w:rPr>
        <w:t>ПОЯСНЮВАЛЬНА ЗАПИСКА</w:t>
      </w:r>
      <w:r w:rsidR="00496608" w:rsidRPr="00496608">
        <w:rPr>
          <w:b/>
          <w:bCs/>
          <w:sz w:val="32"/>
          <w:szCs w:val="32"/>
          <w:lang w:val="uk-UA" w:eastAsia="uk-UA"/>
        </w:rPr>
        <w:t xml:space="preserve"> </w:t>
      </w:r>
      <w:r w:rsidRPr="00496608">
        <w:rPr>
          <w:b/>
          <w:bCs/>
          <w:sz w:val="32"/>
          <w:szCs w:val="32"/>
          <w:lang w:val="uk-UA" w:eastAsia="uk-UA"/>
        </w:rPr>
        <w:t>ДО ПРОЄКТУ РІШЕННЯ</w:t>
      </w:r>
    </w:p>
    <w:p w14:paraId="6DA51752" w14:textId="77777777" w:rsidR="00C84EE0" w:rsidRPr="00496608" w:rsidRDefault="00C84EE0" w:rsidP="00C84EE0">
      <w:pPr>
        <w:jc w:val="center"/>
        <w:rPr>
          <w:b/>
          <w:bCs/>
          <w:lang w:val="uk-UA"/>
        </w:rPr>
      </w:pPr>
      <w:bookmarkStart w:id="2" w:name="_Hlk203651024"/>
      <w:r w:rsidRPr="00496608">
        <w:rPr>
          <w:b/>
          <w:bCs/>
          <w:lang w:val="uk-UA"/>
        </w:rPr>
        <w:t xml:space="preserve">Про виділення коштів  місцевого бюджету на сплату податкового боргу КОМУНАЛЬНОГО ПІДПРИЄМСТВА «ГОТЕЛЬНО – ЖИТЛОВИЙ КОМПЛЕКС» </w:t>
      </w:r>
    </w:p>
    <w:p w14:paraId="2A3A1AC7" w14:textId="77777777" w:rsidR="00C84EE0" w:rsidRPr="00496608" w:rsidRDefault="00C84EE0" w:rsidP="00C84EE0">
      <w:pPr>
        <w:jc w:val="center"/>
        <w:rPr>
          <w:b/>
          <w:bCs/>
          <w:lang w:val="uk-UA"/>
        </w:rPr>
      </w:pPr>
    </w:p>
    <w:p w14:paraId="20A9799F" w14:textId="10B1FC5E" w:rsidR="00C84EE0" w:rsidRPr="00496608" w:rsidRDefault="00354FDF" w:rsidP="007956CC">
      <w:pPr>
        <w:ind w:firstLine="709"/>
        <w:jc w:val="both"/>
        <w:rPr>
          <w:lang w:val="uk-UA"/>
        </w:rPr>
      </w:pPr>
      <w:r w:rsidRPr="003B2BB1">
        <w:rPr>
          <w:lang w:val="uk-UA"/>
        </w:rPr>
        <w:t>Управлінням житлово – комунального господарства Південнівської міської ради</w:t>
      </w:r>
      <w:bookmarkEnd w:id="2"/>
      <w:r w:rsidRPr="003B2BB1">
        <w:rPr>
          <w:lang w:val="uk-UA"/>
        </w:rPr>
        <w:t xml:space="preserve"> </w:t>
      </w:r>
      <w:r w:rsidR="00C84EE0" w:rsidRPr="003B2BB1">
        <w:rPr>
          <w:lang w:val="uk-UA"/>
        </w:rPr>
        <w:t xml:space="preserve"> підготовлений проєкт рішення </w:t>
      </w:r>
      <w:r w:rsidR="007956CC" w:rsidRPr="003B2BB1">
        <w:rPr>
          <w:lang w:val="uk-UA"/>
        </w:rPr>
        <w:t xml:space="preserve">«Про виділення коштів місцевого бюджету на сплату податкового боргу КОМУНАЛЬНОГО ПІДПРИЄМСТВА «ГОТЕЛЬНО – ЖИТЛОВИЙ КОМПЛЕКС» </w:t>
      </w:r>
      <w:r w:rsidR="00C84EE0" w:rsidRPr="003B2BB1">
        <w:rPr>
          <w:lang w:val="uk-UA"/>
        </w:rPr>
        <w:t xml:space="preserve">на підставі </w:t>
      </w:r>
      <w:r w:rsidR="00367C86" w:rsidRPr="003B2BB1">
        <w:rPr>
          <w:lang w:val="uk-UA"/>
        </w:rPr>
        <w:t xml:space="preserve">Подання Головного управління ДПС в Одеській області від </w:t>
      </w:r>
      <w:r w:rsidR="004465F8" w:rsidRPr="003B2BB1">
        <w:rPr>
          <w:lang w:val="uk-UA"/>
        </w:rPr>
        <w:t>03</w:t>
      </w:r>
      <w:r w:rsidR="00367C86" w:rsidRPr="003B2BB1">
        <w:rPr>
          <w:lang w:val="uk-UA"/>
        </w:rPr>
        <w:t>.</w:t>
      </w:r>
      <w:r w:rsidR="004465F8" w:rsidRPr="003B2BB1">
        <w:rPr>
          <w:lang w:val="uk-UA"/>
        </w:rPr>
        <w:t>03</w:t>
      </w:r>
      <w:r w:rsidR="00367C86" w:rsidRPr="003B2BB1">
        <w:rPr>
          <w:lang w:val="uk-UA"/>
        </w:rPr>
        <w:t>.202</w:t>
      </w:r>
      <w:r w:rsidR="004465F8" w:rsidRPr="003B2BB1">
        <w:rPr>
          <w:lang w:val="uk-UA"/>
        </w:rPr>
        <w:t>6</w:t>
      </w:r>
      <w:r w:rsidR="00367C86" w:rsidRPr="003B2BB1">
        <w:rPr>
          <w:lang w:val="uk-UA"/>
        </w:rPr>
        <w:t xml:space="preserve"> року</w:t>
      </w:r>
      <w:r w:rsidR="006A39B7" w:rsidRPr="003B2BB1">
        <w:rPr>
          <w:lang w:val="uk-UA"/>
        </w:rPr>
        <w:t xml:space="preserve"> </w:t>
      </w:r>
      <w:r w:rsidR="00367C86" w:rsidRPr="003B2BB1">
        <w:rPr>
          <w:lang w:val="uk-UA"/>
        </w:rPr>
        <w:t xml:space="preserve">№ </w:t>
      </w:r>
      <w:r w:rsidR="004465F8" w:rsidRPr="003B2BB1">
        <w:rPr>
          <w:lang w:val="uk-UA"/>
        </w:rPr>
        <w:t>4257</w:t>
      </w:r>
      <w:r w:rsidR="00367C86" w:rsidRPr="003B2BB1">
        <w:rPr>
          <w:lang w:val="uk-UA"/>
        </w:rPr>
        <w:t>/5/15-32-13-08-05</w:t>
      </w:r>
      <w:r w:rsidR="003B2BB1" w:rsidRPr="003B2BB1">
        <w:rPr>
          <w:lang w:val="uk-UA"/>
        </w:rPr>
        <w:t xml:space="preserve">, </w:t>
      </w:r>
      <w:r w:rsidR="003E790F" w:rsidRPr="003B2BB1">
        <w:rPr>
          <w:lang w:val="uk-UA"/>
        </w:rPr>
        <w:t xml:space="preserve"> </w:t>
      </w:r>
      <w:r w:rsidR="00367C86" w:rsidRPr="003B2BB1">
        <w:rPr>
          <w:lang w:val="uk-UA"/>
        </w:rPr>
        <w:t>в порядку статті 96 Податкового кодексу України</w:t>
      </w:r>
      <w:r w:rsidR="00C84EE0" w:rsidRPr="003B2BB1">
        <w:rPr>
          <w:lang w:val="uk-UA"/>
        </w:rPr>
        <w:t>.</w:t>
      </w:r>
    </w:p>
    <w:p w14:paraId="4B6AFFD5" w14:textId="5F4D5B12" w:rsidR="00354FDF" w:rsidRPr="00496608" w:rsidRDefault="007956CC" w:rsidP="007956CC">
      <w:pPr>
        <w:ind w:firstLine="709"/>
        <w:jc w:val="both"/>
        <w:rPr>
          <w:lang w:val="uk-UA"/>
        </w:rPr>
      </w:pPr>
      <w:r w:rsidRPr="00496608">
        <w:rPr>
          <w:lang w:val="uk-UA"/>
        </w:rPr>
        <w:t>Згідно Подання з</w:t>
      </w:r>
      <w:r w:rsidR="00C84EE0" w:rsidRPr="00496608">
        <w:rPr>
          <w:lang w:val="uk-UA"/>
        </w:rPr>
        <w:t>а</w:t>
      </w:r>
      <w:r w:rsidR="00367C86" w:rsidRPr="00496608">
        <w:rPr>
          <w:lang w:val="uk-UA"/>
        </w:rPr>
        <w:t xml:space="preserve"> даними інформаційно – комунікаційної системи </w:t>
      </w:r>
      <w:r w:rsidR="00C84EE0" w:rsidRPr="00496608">
        <w:rPr>
          <w:lang w:val="uk-UA"/>
        </w:rPr>
        <w:t xml:space="preserve">Головного управління ДПС в Одеській області </w:t>
      </w:r>
      <w:r w:rsidR="00367C86" w:rsidRPr="00496608">
        <w:rPr>
          <w:lang w:val="uk-UA"/>
        </w:rPr>
        <w:t xml:space="preserve">за </w:t>
      </w:r>
      <w:r w:rsidR="006A39B7" w:rsidRPr="00496608">
        <w:rPr>
          <w:lang w:val="uk-UA"/>
        </w:rPr>
        <w:t xml:space="preserve">комунальним підприємством </w:t>
      </w:r>
      <w:r w:rsidR="00C84EE0" w:rsidRPr="00496608">
        <w:rPr>
          <w:lang w:val="uk-UA"/>
        </w:rPr>
        <w:t xml:space="preserve">«ГОТЕЛЬНО – ЖИТЛОВИЙ КОМПЛЕКС» </w:t>
      </w:r>
      <w:r w:rsidRPr="00496608">
        <w:rPr>
          <w:lang w:val="uk-UA"/>
        </w:rPr>
        <w:t xml:space="preserve">станом на </w:t>
      </w:r>
      <w:r w:rsidR="004465F8">
        <w:rPr>
          <w:lang w:val="uk-UA"/>
        </w:rPr>
        <w:t>26</w:t>
      </w:r>
      <w:r w:rsidRPr="00496608">
        <w:rPr>
          <w:lang w:val="uk-UA"/>
        </w:rPr>
        <w:t>.</w:t>
      </w:r>
      <w:r w:rsidR="004465F8">
        <w:rPr>
          <w:lang w:val="uk-UA"/>
        </w:rPr>
        <w:t>02</w:t>
      </w:r>
      <w:r w:rsidRPr="00496608">
        <w:rPr>
          <w:lang w:val="uk-UA"/>
        </w:rPr>
        <w:t>.202</w:t>
      </w:r>
      <w:r w:rsidR="004465F8">
        <w:rPr>
          <w:lang w:val="uk-UA"/>
        </w:rPr>
        <w:t>6</w:t>
      </w:r>
      <w:r w:rsidRPr="00496608">
        <w:rPr>
          <w:lang w:val="uk-UA"/>
        </w:rPr>
        <w:t xml:space="preserve"> року </w:t>
      </w:r>
      <w:r w:rsidR="006A39B7" w:rsidRPr="00496608">
        <w:rPr>
          <w:lang w:val="uk-UA"/>
        </w:rPr>
        <w:t xml:space="preserve">рахується податковий борг у сумі </w:t>
      </w:r>
      <w:r w:rsidR="004465F8">
        <w:rPr>
          <w:lang w:val="uk-UA"/>
        </w:rPr>
        <w:t>714108,15</w:t>
      </w:r>
      <w:r w:rsidR="006A39B7" w:rsidRPr="00496608">
        <w:rPr>
          <w:lang w:val="uk-UA"/>
        </w:rPr>
        <w:t xml:space="preserve"> грн, у тому числі:</w:t>
      </w:r>
    </w:p>
    <w:p w14:paraId="72ADCEA2" w14:textId="77777777" w:rsidR="00C84EE0" w:rsidRPr="00480C84" w:rsidRDefault="006A39B7" w:rsidP="00E231E9">
      <w:pPr>
        <w:pStyle w:val="a4"/>
        <w:numPr>
          <w:ilvl w:val="0"/>
          <w:numId w:val="3"/>
        </w:numPr>
        <w:jc w:val="both"/>
        <w:rPr>
          <w:lang w:val="uk-UA"/>
        </w:rPr>
      </w:pPr>
      <w:r w:rsidRPr="00480C84">
        <w:rPr>
          <w:lang w:val="uk-UA"/>
        </w:rPr>
        <w:t>по податку на доходи фізичних осіб, що сплачується податковими агентами, із</w:t>
      </w:r>
    </w:p>
    <w:p w14:paraId="11C36736" w14:textId="147A3E25" w:rsidR="006A39B7" w:rsidRPr="00496608" w:rsidRDefault="006A39B7" w:rsidP="00C84EE0">
      <w:pPr>
        <w:jc w:val="both"/>
        <w:rPr>
          <w:lang w:val="uk-UA"/>
        </w:rPr>
      </w:pPr>
      <w:r w:rsidRPr="00480C84">
        <w:rPr>
          <w:lang w:val="uk-UA"/>
        </w:rPr>
        <w:t xml:space="preserve"> доходів</w:t>
      </w:r>
      <w:r w:rsidR="00C84EE0" w:rsidRPr="00480C84">
        <w:rPr>
          <w:lang w:val="uk-UA"/>
        </w:rPr>
        <w:t xml:space="preserve"> </w:t>
      </w:r>
      <w:r w:rsidRPr="00480C84">
        <w:rPr>
          <w:lang w:val="uk-UA"/>
        </w:rPr>
        <w:t xml:space="preserve"> платника податку у вигляді заробітної плати</w:t>
      </w:r>
      <w:r w:rsidR="001020B2" w:rsidRPr="00480C84">
        <w:rPr>
          <w:lang w:val="uk-UA"/>
        </w:rPr>
        <w:t xml:space="preserve"> </w:t>
      </w:r>
      <w:bookmarkStart w:id="3" w:name="_Hlk212725773"/>
      <w:r w:rsidR="001020B2" w:rsidRPr="00480C84">
        <w:rPr>
          <w:lang w:val="uk-UA"/>
        </w:rPr>
        <w:t>(ккб 11010100)</w:t>
      </w:r>
      <w:bookmarkEnd w:id="3"/>
      <w:r w:rsidRPr="00480C84">
        <w:rPr>
          <w:lang w:val="uk-UA"/>
        </w:rPr>
        <w:t xml:space="preserve"> </w:t>
      </w:r>
      <w:r w:rsidRPr="00480C84">
        <w:rPr>
          <w:b/>
          <w:bCs/>
          <w:lang w:val="uk-UA"/>
        </w:rPr>
        <w:t>у сумі 1020,00</w:t>
      </w:r>
      <w:r w:rsidRPr="00480C84">
        <w:rPr>
          <w:lang w:val="uk-UA"/>
        </w:rPr>
        <w:t xml:space="preserve"> грн;</w:t>
      </w:r>
    </w:p>
    <w:p w14:paraId="72D708D3" w14:textId="19DE1145" w:rsidR="001020B2" w:rsidRPr="00496608" w:rsidRDefault="006A39B7" w:rsidP="00C84EE0">
      <w:pPr>
        <w:pStyle w:val="a4"/>
        <w:numPr>
          <w:ilvl w:val="0"/>
          <w:numId w:val="3"/>
        </w:numPr>
        <w:jc w:val="both"/>
        <w:rPr>
          <w:lang w:val="uk-UA"/>
        </w:rPr>
      </w:pPr>
      <w:r w:rsidRPr="00496608">
        <w:rPr>
          <w:lang w:val="uk-UA"/>
        </w:rPr>
        <w:t>частина чистого прибутку (доходу ) комунальних</w:t>
      </w:r>
      <w:r w:rsidR="001020B2" w:rsidRPr="00496608">
        <w:rPr>
          <w:lang w:val="uk-UA"/>
        </w:rPr>
        <w:t xml:space="preserve"> унітарних підприємств та їх</w:t>
      </w:r>
    </w:p>
    <w:p w14:paraId="32C7AF9E" w14:textId="77777777" w:rsidR="004465F8" w:rsidRDefault="001020B2" w:rsidP="004465F8">
      <w:pPr>
        <w:jc w:val="both"/>
        <w:rPr>
          <w:lang w:val="uk-UA"/>
        </w:rPr>
      </w:pPr>
      <w:r w:rsidRPr="00496608">
        <w:rPr>
          <w:lang w:val="uk-UA"/>
        </w:rPr>
        <w:t>об’єднань,</w:t>
      </w:r>
      <w:r w:rsidR="006A39B7" w:rsidRPr="00496608">
        <w:rPr>
          <w:lang w:val="uk-UA"/>
        </w:rPr>
        <w:t xml:space="preserve"> що вилучається до відповідного місцевого бюджету </w:t>
      </w:r>
      <w:r w:rsidRPr="00496608">
        <w:rPr>
          <w:lang w:val="uk-UA"/>
        </w:rPr>
        <w:t>( комунальної власності об’єднаної територіальної громади, району у місті, міста районного значення, села, селища чи їх об’єднань)</w:t>
      </w:r>
      <w:r w:rsidR="006A39B7" w:rsidRPr="00496608">
        <w:rPr>
          <w:lang w:val="uk-UA"/>
        </w:rPr>
        <w:t xml:space="preserve"> </w:t>
      </w:r>
      <w:bookmarkStart w:id="4" w:name="_Hlk213073386"/>
      <w:r w:rsidRPr="00496608">
        <w:rPr>
          <w:lang w:val="uk-UA"/>
        </w:rPr>
        <w:t>(ккб 21010302</w:t>
      </w:r>
      <w:r w:rsidR="00811E83" w:rsidRPr="00496608">
        <w:rPr>
          <w:lang w:val="uk-UA"/>
        </w:rPr>
        <w:t xml:space="preserve">, </w:t>
      </w:r>
      <w:r w:rsidR="00811E83" w:rsidRPr="00496608">
        <w:rPr>
          <w:lang w:val="en-US"/>
        </w:rPr>
        <w:t>UA</w:t>
      </w:r>
      <w:r w:rsidR="00811E83" w:rsidRPr="00496608">
        <w:rPr>
          <w:lang w:val="uk-UA"/>
        </w:rPr>
        <w:t xml:space="preserve"> 51100410000059549</w:t>
      </w:r>
      <w:r w:rsidRPr="00496608">
        <w:rPr>
          <w:lang w:val="uk-UA"/>
        </w:rPr>
        <w:t xml:space="preserve">) </w:t>
      </w:r>
      <w:bookmarkEnd w:id="4"/>
      <w:r w:rsidR="006A39B7" w:rsidRPr="00496608">
        <w:rPr>
          <w:lang w:val="uk-UA"/>
        </w:rPr>
        <w:t xml:space="preserve">у сумі </w:t>
      </w:r>
      <w:r w:rsidR="004465F8">
        <w:rPr>
          <w:b/>
          <w:bCs/>
          <w:lang w:val="uk-UA"/>
        </w:rPr>
        <w:t>15300</w:t>
      </w:r>
      <w:r w:rsidR="006A39B7" w:rsidRPr="00496608">
        <w:rPr>
          <w:b/>
          <w:bCs/>
          <w:lang w:val="uk-UA"/>
        </w:rPr>
        <w:t>,00</w:t>
      </w:r>
      <w:r w:rsidR="006A39B7" w:rsidRPr="00496608">
        <w:rPr>
          <w:lang w:val="uk-UA"/>
        </w:rPr>
        <w:t xml:space="preserve"> грн</w:t>
      </w:r>
      <w:r w:rsidR="004465F8">
        <w:rPr>
          <w:lang w:val="uk-UA"/>
        </w:rPr>
        <w:t>;</w:t>
      </w:r>
    </w:p>
    <w:p w14:paraId="65D1B7F0" w14:textId="62146EDD" w:rsidR="00C84EE0" w:rsidRPr="004465F8" w:rsidRDefault="00E4516A" w:rsidP="004465F8">
      <w:pPr>
        <w:pStyle w:val="a4"/>
        <w:numPr>
          <w:ilvl w:val="0"/>
          <w:numId w:val="3"/>
        </w:numPr>
        <w:jc w:val="both"/>
        <w:rPr>
          <w:lang w:val="uk-UA"/>
        </w:rPr>
      </w:pPr>
      <w:r w:rsidRPr="004465F8">
        <w:rPr>
          <w:lang w:val="uk-UA"/>
        </w:rPr>
        <w:t xml:space="preserve">по податку на прибуток  підприємств та фінансових установ комунальної власності </w:t>
      </w:r>
    </w:p>
    <w:p w14:paraId="3998B419" w14:textId="77777777" w:rsidR="004465F8" w:rsidRDefault="00E4516A" w:rsidP="004465F8">
      <w:pPr>
        <w:jc w:val="both"/>
        <w:rPr>
          <w:lang w:val="uk-UA"/>
        </w:rPr>
      </w:pPr>
      <w:r w:rsidRPr="00496608">
        <w:rPr>
          <w:lang w:val="uk-UA"/>
        </w:rPr>
        <w:t xml:space="preserve">( об’єднаної територіальної громади, району у місті, міста районного значення, села, селища чи їх об’єднань) (ккб 21010302, </w:t>
      </w:r>
      <w:r w:rsidRPr="00496608">
        <w:rPr>
          <w:lang w:val="en-US"/>
        </w:rPr>
        <w:t>UA</w:t>
      </w:r>
      <w:r w:rsidRPr="00496608">
        <w:rPr>
          <w:lang w:val="uk-UA"/>
        </w:rPr>
        <w:t xml:space="preserve">51100410000059549) у сумі </w:t>
      </w:r>
      <w:r w:rsidRPr="00496608">
        <w:rPr>
          <w:b/>
          <w:bCs/>
          <w:lang w:val="uk-UA"/>
        </w:rPr>
        <w:t xml:space="preserve">1 014,15 </w:t>
      </w:r>
      <w:r w:rsidRPr="00496608">
        <w:rPr>
          <w:lang w:val="uk-UA"/>
        </w:rPr>
        <w:t xml:space="preserve">грн, </w:t>
      </w:r>
    </w:p>
    <w:p w14:paraId="041F4B15" w14:textId="654B1163" w:rsidR="00880D2D" w:rsidRPr="004465F8" w:rsidRDefault="006A39B7" w:rsidP="004465F8">
      <w:pPr>
        <w:pStyle w:val="a4"/>
        <w:numPr>
          <w:ilvl w:val="0"/>
          <w:numId w:val="3"/>
        </w:numPr>
        <w:jc w:val="both"/>
        <w:rPr>
          <w:lang w:val="uk-UA"/>
        </w:rPr>
      </w:pPr>
      <w:r w:rsidRPr="004465F8">
        <w:rPr>
          <w:lang w:val="uk-UA"/>
        </w:rPr>
        <w:t xml:space="preserve">по податку на додану вартість вироблених в Україні товарів (робіт, послуг) у сумі </w:t>
      </w:r>
    </w:p>
    <w:p w14:paraId="140A70A0" w14:textId="0F834F0C" w:rsidR="006A39B7" w:rsidRPr="00496608" w:rsidRDefault="006A39B7" w:rsidP="00880D2D">
      <w:pPr>
        <w:jc w:val="both"/>
        <w:rPr>
          <w:lang w:val="uk-UA"/>
        </w:rPr>
      </w:pPr>
      <w:r w:rsidRPr="003B2BB1">
        <w:rPr>
          <w:b/>
          <w:bCs/>
          <w:lang w:val="uk-UA"/>
        </w:rPr>
        <w:t>686</w:t>
      </w:r>
      <w:r w:rsidR="00880D2D" w:rsidRPr="003B2BB1">
        <w:rPr>
          <w:b/>
          <w:bCs/>
          <w:lang w:val="uk-UA"/>
        </w:rPr>
        <w:t xml:space="preserve"> </w:t>
      </w:r>
      <w:r w:rsidRPr="003B2BB1">
        <w:rPr>
          <w:b/>
          <w:bCs/>
          <w:lang w:val="uk-UA"/>
        </w:rPr>
        <w:t>464,00 грн</w:t>
      </w:r>
      <w:r w:rsidRPr="00496608">
        <w:rPr>
          <w:lang w:val="uk-UA"/>
        </w:rPr>
        <w:t>, згідно податкових декларацій з податку на додану вартість за період з 28.04.2022 року по 19.11.2024 року</w:t>
      </w:r>
      <w:r w:rsidR="00880D2D" w:rsidRPr="00496608">
        <w:rPr>
          <w:lang w:val="uk-UA"/>
        </w:rPr>
        <w:t>:</w:t>
      </w:r>
    </w:p>
    <w:p w14:paraId="255E1CEF" w14:textId="66658E2D" w:rsidR="00880D2D" w:rsidRPr="00496608" w:rsidRDefault="00880D2D" w:rsidP="00880D2D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9048846986 від 28.04.2022 у сумі 10 298,00 грн;</w:t>
      </w:r>
    </w:p>
    <w:p w14:paraId="3E0217EB" w14:textId="39AB41FE" w:rsidR="00880D2D" w:rsidRPr="00496608" w:rsidRDefault="00880D2D" w:rsidP="00664B38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9053097468</w:t>
      </w:r>
      <w:r w:rsidR="00106F12" w:rsidRPr="00496608">
        <w:rPr>
          <w:lang w:val="uk-UA"/>
        </w:rPr>
        <w:t xml:space="preserve"> </w:t>
      </w:r>
      <w:r w:rsidRPr="00496608">
        <w:rPr>
          <w:lang w:val="uk-UA"/>
        </w:rPr>
        <w:t xml:space="preserve">від </w:t>
      </w:r>
      <w:r w:rsidR="00843819" w:rsidRPr="00496608">
        <w:rPr>
          <w:lang w:val="uk-UA"/>
        </w:rPr>
        <w:t>1</w:t>
      </w:r>
      <w:r w:rsidRPr="00496608">
        <w:rPr>
          <w:lang w:val="uk-UA"/>
        </w:rPr>
        <w:t>8.0</w:t>
      </w:r>
      <w:r w:rsidR="00843819" w:rsidRPr="00496608">
        <w:rPr>
          <w:lang w:val="uk-UA"/>
        </w:rPr>
        <w:t>5</w:t>
      </w:r>
      <w:r w:rsidRPr="00496608">
        <w:rPr>
          <w:lang w:val="uk-UA"/>
        </w:rPr>
        <w:t xml:space="preserve">.2022 у сумі </w:t>
      </w:r>
      <w:r w:rsidR="00843819" w:rsidRPr="00496608">
        <w:rPr>
          <w:lang w:val="uk-UA"/>
        </w:rPr>
        <w:t>22 171</w:t>
      </w:r>
      <w:r w:rsidRPr="00496608">
        <w:rPr>
          <w:lang w:val="uk-UA"/>
        </w:rPr>
        <w:t>,00 грн;</w:t>
      </w:r>
    </w:p>
    <w:p w14:paraId="45819C1A" w14:textId="2747A32E" w:rsidR="00843819" w:rsidRPr="00496608" w:rsidRDefault="00843819" w:rsidP="00843819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9086295538 від 17.06.2022 у сумі 10 319,00 грн;</w:t>
      </w:r>
    </w:p>
    <w:p w14:paraId="75F4A68D" w14:textId="180C3405" w:rsidR="00843819" w:rsidRPr="00496608" w:rsidRDefault="00843819" w:rsidP="00843819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9130562987 від 18.07.2022 у сумі   9 436,00 грн;</w:t>
      </w:r>
    </w:p>
    <w:p w14:paraId="7F74D33E" w14:textId="732FECBF" w:rsidR="00843819" w:rsidRPr="00496608" w:rsidRDefault="00843819" w:rsidP="00843819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9161810004 від 18.08.2022 у сумі 14 943,00 грн;</w:t>
      </w:r>
    </w:p>
    <w:p w14:paraId="4E4EB50F" w14:textId="669119CE" w:rsidR="00025516" w:rsidRPr="00496608" w:rsidRDefault="00025516" w:rsidP="00025516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9186833132 від 19.09.2022 у сумі 19 457,00 грн;</w:t>
      </w:r>
    </w:p>
    <w:p w14:paraId="520467D1" w14:textId="703A9D08" w:rsidR="00025516" w:rsidRPr="00496608" w:rsidRDefault="00025516" w:rsidP="00025516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9208707992 від 13.10.2022 у сумі 23 415,00 грн;</w:t>
      </w:r>
    </w:p>
    <w:p w14:paraId="2C3709FF" w14:textId="69DCA169" w:rsidR="008B472C" w:rsidRPr="00496608" w:rsidRDefault="008B472C" w:rsidP="008B472C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9247415008 від 21.11.2022 у сумі 23 851,00 грн;</w:t>
      </w:r>
    </w:p>
    <w:p w14:paraId="58AF5780" w14:textId="4B322FCF" w:rsidR="008B472C" w:rsidRPr="00496608" w:rsidRDefault="008B472C" w:rsidP="008B472C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9271630763 від 15.12.2022 у сумі 19 346,00 грн;</w:t>
      </w:r>
    </w:p>
    <w:p w14:paraId="56EF563E" w14:textId="370A4FCB" w:rsidR="008B472C" w:rsidRPr="00496608" w:rsidRDefault="008B472C" w:rsidP="008B472C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9300121885 від 19.01.2023 у сумі 31 213,00 грн;</w:t>
      </w:r>
    </w:p>
    <w:p w14:paraId="5FF1FCC5" w14:textId="6A05557B" w:rsidR="004D2A1A" w:rsidRPr="00496608" w:rsidRDefault="004D2A1A" w:rsidP="004D2A1A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9025324603 від 15.02.2023 у сумі 24 887,00 грн;</w:t>
      </w:r>
    </w:p>
    <w:p w14:paraId="73C78FFC" w14:textId="35AA4FA9" w:rsidR="004D2A1A" w:rsidRPr="00496608" w:rsidRDefault="004D2A1A" w:rsidP="004D2A1A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9052167937 від 16.03.2023 у сумі 26 667,00 грн;</w:t>
      </w:r>
    </w:p>
    <w:p w14:paraId="55C0FD26" w14:textId="3BC63A86" w:rsidR="004D2A1A" w:rsidRPr="00496608" w:rsidRDefault="004D2A1A" w:rsidP="004D2A1A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9071540300 від 07.04.202</w:t>
      </w:r>
      <w:r w:rsidR="00C17EAD" w:rsidRPr="00496608">
        <w:rPr>
          <w:lang w:val="uk-UA"/>
        </w:rPr>
        <w:t>3</w:t>
      </w:r>
      <w:r w:rsidRPr="00496608">
        <w:rPr>
          <w:lang w:val="uk-UA"/>
        </w:rPr>
        <w:t xml:space="preserve"> у сумі </w:t>
      </w:r>
      <w:r w:rsidR="00C17EAD" w:rsidRPr="00496608">
        <w:rPr>
          <w:lang w:val="uk-UA"/>
        </w:rPr>
        <w:t>21 641</w:t>
      </w:r>
      <w:r w:rsidRPr="00496608">
        <w:rPr>
          <w:lang w:val="uk-UA"/>
        </w:rPr>
        <w:t>,00 грн;</w:t>
      </w:r>
    </w:p>
    <w:p w14:paraId="045001F4" w14:textId="38B89869" w:rsidR="00C17EAD" w:rsidRPr="00496608" w:rsidRDefault="00C17EAD" w:rsidP="00C17EAD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9116752310 від 19.05.2023 у сумі 20 955,00 грн;</w:t>
      </w:r>
    </w:p>
    <w:p w14:paraId="6A086641" w14:textId="7A933C76" w:rsidR="00142CFC" w:rsidRPr="00496608" w:rsidRDefault="00142CFC" w:rsidP="00142CFC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9145823400 від 19.06.202</w:t>
      </w:r>
      <w:r w:rsidR="00F04320" w:rsidRPr="00496608">
        <w:rPr>
          <w:lang w:val="uk-UA"/>
        </w:rPr>
        <w:t>3</w:t>
      </w:r>
      <w:r w:rsidRPr="00496608">
        <w:rPr>
          <w:lang w:val="uk-UA"/>
        </w:rPr>
        <w:t xml:space="preserve"> у сумі </w:t>
      </w:r>
      <w:r w:rsidR="00F04320" w:rsidRPr="00496608">
        <w:rPr>
          <w:lang w:val="uk-UA"/>
        </w:rPr>
        <w:t>28 712</w:t>
      </w:r>
      <w:r w:rsidRPr="00496608">
        <w:rPr>
          <w:lang w:val="uk-UA"/>
        </w:rPr>
        <w:t>,00 грн;</w:t>
      </w:r>
    </w:p>
    <w:p w14:paraId="1499881F" w14:textId="3353A203" w:rsidR="00F04320" w:rsidRPr="00496608" w:rsidRDefault="00F04320" w:rsidP="00F04320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9179540241 від 20.07.2023 у сумі 23 694,00 грн;</w:t>
      </w:r>
    </w:p>
    <w:p w14:paraId="3B17082D" w14:textId="7E749389" w:rsidR="00F04320" w:rsidRPr="00496608" w:rsidRDefault="00F04320" w:rsidP="00F04320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9210160673 від 17.08.2023 у сумі 34 540,00 грн;</w:t>
      </w:r>
    </w:p>
    <w:p w14:paraId="0857818F" w14:textId="47C1F077" w:rsidR="00F04320" w:rsidRPr="00496608" w:rsidRDefault="00F04320" w:rsidP="00F04320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9244067241 від 20.09.2023 у сумі 22 419,00 грн;</w:t>
      </w:r>
    </w:p>
    <w:p w14:paraId="2CC71BD8" w14:textId="5D83F9D1" w:rsidR="00F04320" w:rsidRPr="00496608" w:rsidRDefault="00F04320" w:rsidP="00F04320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9277355242 від 19.10.2023 у сумі 23 464,00 грн;</w:t>
      </w:r>
    </w:p>
    <w:p w14:paraId="2ABA944E" w14:textId="04D927A0" w:rsidR="00F04320" w:rsidRPr="00496608" w:rsidRDefault="00F04320" w:rsidP="00F04320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9313857158 від 20.11.2023 у сумі 20 808,00 грн;</w:t>
      </w:r>
    </w:p>
    <w:p w14:paraId="2F239618" w14:textId="0992B1C3" w:rsidR="00C30757" w:rsidRPr="00496608" w:rsidRDefault="00C30757" w:rsidP="00C30757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 xml:space="preserve">№ </w:t>
      </w:r>
      <w:r w:rsidR="003E5FB8" w:rsidRPr="00496608">
        <w:rPr>
          <w:lang w:val="uk-UA"/>
        </w:rPr>
        <w:t>9346499133</w:t>
      </w:r>
      <w:r w:rsidRPr="00496608">
        <w:rPr>
          <w:lang w:val="uk-UA"/>
        </w:rPr>
        <w:t xml:space="preserve"> від </w:t>
      </w:r>
      <w:r w:rsidR="003E5FB8" w:rsidRPr="00496608">
        <w:rPr>
          <w:lang w:val="uk-UA"/>
        </w:rPr>
        <w:t>20</w:t>
      </w:r>
      <w:r w:rsidRPr="00496608">
        <w:rPr>
          <w:lang w:val="uk-UA"/>
        </w:rPr>
        <w:t>.</w:t>
      </w:r>
      <w:r w:rsidR="003E5FB8" w:rsidRPr="00496608">
        <w:rPr>
          <w:lang w:val="uk-UA"/>
        </w:rPr>
        <w:t>12</w:t>
      </w:r>
      <w:r w:rsidRPr="00496608">
        <w:rPr>
          <w:lang w:val="uk-UA"/>
        </w:rPr>
        <w:t>.202</w:t>
      </w:r>
      <w:r w:rsidR="003E5FB8" w:rsidRPr="00496608">
        <w:rPr>
          <w:lang w:val="uk-UA"/>
        </w:rPr>
        <w:t>3</w:t>
      </w:r>
      <w:r w:rsidRPr="00496608">
        <w:rPr>
          <w:lang w:val="uk-UA"/>
        </w:rPr>
        <w:t xml:space="preserve"> у сумі </w:t>
      </w:r>
      <w:r w:rsidR="003E5FB8" w:rsidRPr="00496608">
        <w:rPr>
          <w:lang w:val="uk-UA"/>
        </w:rPr>
        <w:t>25 767</w:t>
      </w:r>
      <w:r w:rsidRPr="00496608">
        <w:rPr>
          <w:lang w:val="uk-UA"/>
        </w:rPr>
        <w:t>,00 грн;</w:t>
      </w:r>
    </w:p>
    <w:p w14:paraId="7FDAB553" w14:textId="653DCFA6" w:rsidR="00194EE8" w:rsidRPr="00496608" w:rsidRDefault="00194EE8" w:rsidP="00194EE8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lastRenderedPageBreak/>
        <w:t>№ 9376673055 від 21.01.2024 у сумі 19</w:t>
      </w:r>
      <w:r w:rsidR="00DB1DFB" w:rsidRPr="00496608">
        <w:rPr>
          <w:lang w:val="uk-UA"/>
        </w:rPr>
        <w:t xml:space="preserve"> </w:t>
      </w:r>
      <w:r w:rsidRPr="00496608">
        <w:rPr>
          <w:lang w:val="uk-UA"/>
        </w:rPr>
        <w:t>118,00 грн;</w:t>
      </w:r>
    </w:p>
    <w:p w14:paraId="0DE46BD3" w14:textId="6BC110ED" w:rsidR="00DB1DFB" w:rsidRPr="00496608" w:rsidRDefault="00DB1DFB" w:rsidP="00DB1DFB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9031872994 від 16.02.2024у сумі  18 250,00 грн;</w:t>
      </w:r>
    </w:p>
    <w:p w14:paraId="23AA2979" w14:textId="492D3BED" w:rsidR="00DB1DFB" w:rsidRPr="00496608" w:rsidRDefault="00DB1DFB" w:rsidP="00DB1DFB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9065118378 від 20.03.2024 у сумі 28 389,00 грн;</w:t>
      </w:r>
    </w:p>
    <w:p w14:paraId="1720D6FC" w14:textId="44BF8AB1" w:rsidR="00DB1DFB" w:rsidRPr="00496608" w:rsidRDefault="00DB1DFB" w:rsidP="00DB1DFB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9100710102 від 21.04.2024 у сумі 16 082,00 грн;</w:t>
      </w:r>
    </w:p>
    <w:p w14:paraId="46AD1F08" w14:textId="2458D8F3" w:rsidR="00DD0DBB" w:rsidRPr="00496608" w:rsidRDefault="00DD0DBB" w:rsidP="00DD0DBB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9135646777 від 20.05.2024 у сумі 29 725,00 грн;</w:t>
      </w:r>
    </w:p>
    <w:p w14:paraId="10661394" w14:textId="69171242" w:rsidR="00DD0DBB" w:rsidRPr="00496608" w:rsidRDefault="00DD0DBB" w:rsidP="00DD0DBB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9168400850 від 20.06.2024 у сумі 22 957,00 грн;</w:t>
      </w:r>
    </w:p>
    <w:p w14:paraId="1994622B" w14:textId="053BD098" w:rsidR="00DD0DBB" w:rsidRPr="00496608" w:rsidRDefault="00DD0DBB" w:rsidP="00DD0DBB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9203807413 від 22.07.2024 у сумі   8 824,00 грн;</w:t>
      </w:r>
    </w:p>
    <w:p w14:paraId="5DBE7B34" w14:textId="7566BEBF" w:rsidR="00FF75C7" w:rsidRPr="00496608" w:rsidRDefault="00FF75C7" w:rsidP="00FF75C7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9241016297 від 20.08.2024 у сумі 23 097,00 грн;</w:t>
      </w:r>
    </w:p>
    <w:p w14:paraId="066B2185" w14:textId="63A550D0" w:rsidR="00FF75C7" w:rsidRPr="00496608" w:rsidRDefault="00FF75C7" w:rsidP="00FF75C7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9275809020 від 20.09.2024 у сумі 14 334,00 грн;</w:t>
      </w:r>
    </w:p>
    <w:p w14:paraId="37240038" w14:textId="7788CF7E" w:rsidR="00FF75C7" w:rsidRPr="00496608" w:rsidRDefault="00FF75C7" w:rsidP="00FF75C7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9310704238 від 18.10.2024 у сумі 27 418,00 грн;</w:t>
      </w:r>
    </w:p>
    <w:p w14:paraId="0A65DB9A" w14:textId="7C19523F" w:rsidR="00FF75C7" w:rsidRPr="00496608" w:rsidRDefault="00FF75C7" w:rsidP="00FF75C7">
      <w:pPr>
        <w:pStyle w:val="a4"/>
        <w:numPr>
          <w:ilvl w:val="0"/>
          <w:numId w:val="2"/>
        </w:numPr>
        <w:jc w:val="both"/>
        <w:rPr>
          <w:lang w:val="uk-UA"/>
        </w:rPr>
      </w:pPr>
      <w:r w:rsidRPr="00496608">
        <w:rPr>
          <w:lang w:val="uk-UA"/>
        </w:rPr>
        <w:t>№ 9351441630 від 19.11.2024 у сумі 17 997,00 грн;</w:t>
      </w:r>
    </w:p>
    <w:p w14:paraId="561DA023" w14:textId="77777777" w:rsidR="004465F8" w:rsidRDefault="00C84EE0" w:rsidP="004465F8">
      <w:pPr>
        <w:pStyle w:val="a4"/>
        <w:numPr>
          <w:ilvl w:val="0"/>
          <w:numId w:val="3"/>
        </w:numPr>
        <w:jc w:val="both"/>
        <w:rPr>
          <w:lang w:val="uk-UA"/>
        </w:rPr>
      </w:pPr>
      <w:r w:rsidRPr="004465F8">
        <w:rPr>
          <w:lang w:val="uk-UA"/>
        </w:rPr>
        <w:t>дивіденди (доход), нараховані акції (частки) господарських товариств, у статутних</w:t>
      </w:r>
    </w:p>
    <w:p w14:paraId="00A66290" w14:textId="1603D709" w:rsidR="00FF75C7" w:rsidRPr="004465F8" w:rsidRDefault="00C84EE0" w:rsidP="004465F8">
      <w:pPr>
        <w:jc w:val="both"/>
        <w:rPr>
          <w:lang w:val="uk-UA"/>
        </w:rPr>
      </w:pPr>
      <w:r w:rsidRPr="004465F8">
        <w:rPr>
          <w:lang w:val="uk-UA"/>
        </w:rPr>
        <w:t>капіталах яких є державна власність (ккб 21010500</w:t>
      </w:r>
      <w:r w:rsidR="000A0132" w:rsidRPr="004465F8">
        <w:rPr>
          <w:lang w:val="uk-UA"/>
        </w:rPr>
        <w:t>,</w:t>
      </w:r>
      <w:r w:rsidR="00043E8B" w:rsidRPr="004465F8">
        <w:rPr>
          <w:lang w:val="uk-UA"/>
        </w:rPr>
        <w:t xml:space="preserve"> </w:t>
      </w:r>
      <w:bookmarkStart w:id="5" w:name="_Hlk213944829"/>
      <w:r w:rsidR="00043E8B" w:rsidRPr="004465F8">
        <w:rPr>
          <w:lang w:val="en-US"/>
        </w:rPr>
        <w:t>UA</w:t>
      </w:r>
      <w:r w:rsidR="00043E8B" w:rsidRPr="00496608">
        <w:t xml:space="preserve"> 51000000000030770) </w:t>
      </w:r>
      <w:bookmarkEnd w:id="5"/>
      <w:r w:rsidR="00043E8B" w:rsidRPr="00496608">
        <w:t>у сум</w:t>
      </w:r>
      <w:r w:rsidR="00043E8B" w:rsidRPr="004465F8">
        <w:rPr>
          <w:lang w:val="uk-UA"/>
        </w:rPr>
        <w:t xml:space="preserve">і </w:t>
      </w:r>
      <w:r w:rsidR="00043E8B" w:rsidRPr="003B2BB1">
        <w:rPr>
          <w:b/>
          <w:bCs/>
        </w:rPr>
        <w:t>110,00 грн</w:t>
      </w:r>
      <w:r w:rsidR="00043E8B" w:rsidRPr="00496608">
        <w:t xml:space="preserve">, </w:t>
      </w:r>
    </w:p>
    <w:p w14:paraId="0FD59904" w14:textId="77777777" w:rsidR="004465F8" w:rsidRDefault="00350E59" w:rsidP="004465F8">
      <w:pPr>
        <w:pStyle w:val="a4"/>
        <w:numPr>
          <w:ilvl w:val="0"/>
          <w:numId w:val="3"/>
        </w:numPr>
        <w:jc w:val="both"/>
        <w:rPr>
          <w:lang w:val="uk-UA"/>
        </w:rPr>
      </w:pPr>
      <w:r w:rsidRPr="004465F8">
        <w:rPr>
          <w:lang w:val="uk-UA"/>
        </w:rPr>
        <w:t>штрафні санкції за порушення законодавства  про патентування, за порушення норм</w:t>
      </w:r>
    </w:p>
    <w:p w14:paraId="3234DDAC" w14:textId="0A6F3DD5" w:rsidR="00350E59" w:rsidRPr="004465F8" w:rsidRDefault="00350E59" w:rsidP="004465F8">
      <w:pPr>
        <w:jc w:val="both"/>
        <w:rPr>
          <w:lang w:val="uk-UA"/>
        </w:rPr>
      </w:pPr>
      <w:r w:rsidRPr="004465F8">
        <w:rPr>
          <w:lang w:val="uk-UA"/>
        </w:rPr>
        <w:t>регулювання обігу готівки та про застосування реєстраторів розрахункових операцій у сфері торгівлі громадського харчування та послуг</w:t>
      </w:r>
      <w:r w:rsidR="00043E8B" w:rsidRPr="004465F8">
        <w:rPr>
          <w:lang w:val="uk-UA"/>
        </w:rPr>
        <w:t xml:space="preserve"> (</w:t>
      </w:r>
      <w:r w:rsidR="000A0132" w:rsidRPr="004465F8">
        <w:rPr>
          <w:lang w:val="uk-UA"/>
        </w:rPr>
        <w:t xml:space="preserve">ККБ 21080900, </w:t>
      </w:r>
      <w:r w:rsidR="000A0132" w:rsidRPr="004465F8">
        <w:rPr>
          <w:lang w:val="en-US"/>
        </w:rPr>
        <w:t>UA</w:t>
      </w:r>
      <w:r w:rsidR="000A0132" w:rsidRPr="004465F8">
        <w:rPr>
          <w:lang w:val="uk-UA"/>
        </w:rPr>
        <w:t xml:space="preserve"> 51000000000030770) </w:t>
      </w:r>
      <w:r w:rsidRPr="004465F8">
        <w:rPr>
          <w:lang w:val="uk-UA"/>
        </w:rPr>
        <w:t xml:space="preserve">у сумі </w:t>
      </w:r>
      <w:r w:rsidRPr="003B2BB1">
        <w:rPr>
          <w:b/>
          <w:bCs/>
          <w:lang w:val="uk-UA"/>
        </w:rPr>
        <w:t>10200,00</w:t>
      </w:r>
      <w:r w:rsidRPr="004465F8">
        <w:rPr>
          <w:lang w:val="uk-UA"/>
        </w:rPr>
        <w:t xml:space="preserve"> грн</w:t>
      </w:r>
      <w:r w:rsidR="000A0132" w:rsidRPr="004465F8">
        <w:rPr>
          <w:lang w:val="uk-UA"/>
        </w:rPr>
        <w:t xml:space="preserve">. </w:t>
      </w:r>
      <w:bookmarkStart w:id="6" w:name="_Hlk213945050"/>
    </w:p>
    <w:bookmarkEnd w:id="6"/>
    <w:p w14:paraId="68605C6A" w14:textId="675EC3AD" w:rsidR="00043E8B" w:rsidRDefault="00E567DC" w:rsidP="00043E8B">
      <w:pPr>
        <w:jc w:val="both"/>
        <w:rPr>
          <w:lang w:val="uk-UA"/>
        </w:rPr>
      </w:pPr>
      <w:r>
        <w:rPr>
          <w:lang w:val="uk-UA"/>
        </w:rPr>
        <w:tab/>
        <w:t>Податковий борг виник 02.05.2022 року та до теперішнього часу  не сплачений.</w:t>
      </w:r>
    </w:p>
    <w:p w14:paraId="581E822A" w14:textId="0BCB93D7" w:rsidR="00E567DC" w:rsidRPr="00E567DC" w:rsidRDefault="00E567DC" w:rsidP="00043E8B">
      <w:pPr>
        <w:jc w:val="both"/>
        <w:rPr>
          <w:lang w:val="uk-UA"/>
        </w:rPr>
      </w:pPr>
      <w:r>
        <w:rPr>
          <w:lang w:val="uk-UA"/>
        </w:rPr>
        <w:tab/>
        <w:t>Рішенням Південнівської міської ради від 19.03.2026 року № 2586-</w:t>
      </w:r>
      <w:r>
        <w:rPr>
          <w:lang w:val="en-US"/>
        </w:rPr>
        <w:t>VIII</w:t>
      </w:r>
      <w:r>
        <w:rPr>
          <w:lang w:val="uk-UA"/>
        </w:rPr>
        <w:t xml:space="preserve"> припинено діяльність </w:t>
      </w:r>
      <w:r w:rsidRPr="00496608">
        <w:rPr>
          <w:lang w:val="uk-UA"/>
        </w:rPr>
        <w:t>комунальн</w:t>
      </w:r>
      <w:r>
        <w:rPr>
          <w:lang w:val="uk-UA"/>
        </w:rPr>
        <w:t>ого</w:t>
      </w:r>
      <w:r w:rsidRPr="00496608">
        <w:rPr>
          <w:lang w:val="uk-UA"/>
        </w:rPr>
        <w:t xml:space="preserve"> підприємств</w:t>
      </w:r>
      <w:r>
        <w:rPr>
          <w:lang w:val="uk-UA"/>
        </w:rPr>
        <w:t>а</w:t>
      </w:r>
      <w:r w:rsidRPr="00496608">
        <w:rPr>
          <w:lang w:val="uk-UA"/>
        </w:rPr>
        <w:t xml:space="preserve"> «ГОТЕЛЬНО – ЖИТЛОВИЙ КОМПЛЕКС»</w:t>
      </w:r>
      <w:r>
        <w:rPr>
          <w:lang w:val="uk-UA"/>
        </w:rPr>
        <w:t>, яке фактично  з 01.01.2025 року не ве</w:t>
      </w:r>
      <w:r w:rsidR="003B2BB1">
        <w:rPr>
          <w:lang w:val="uk-UA"/>
        </w:rPr>
        <w:t>ло</w:t>
      </w:r>
      <w:r>
        <w:rPr>
          <w:lang w:val="uk-UA"/>
        </w:rPr>
        <w:t xml:space="preserve"> фінансово – господарську діяльність, працівники звільнені  в вересні 2024 року, а директор та головний бухгалтер підприємства звільнені 20 лютого 2025 року.</w:t>
      </w:r>
    </w:p>
    <w:p w14:paraId="27A64F97" w14:textId="435CB9E5" w:rsidR="006C4407" w:rsidRDefault="003B2BB1" w:rsidP="00A44CD8">
      <w:pPr>
        <w:pStyle w:val="a5"/>
        <w:spacing w:before="0" w:beforeAutospacing="0" w:after="0" w:afterAutospacing="0"/>
        <w:ind w:firstLine="567"/>
        <w:jc w:val="both"/>
      </w:pPr>
      <w:r>
        <w:t xml:space="preserve">Згідно  виписки з Єдиного державного реєстру юридичних осіб, фізичних осіб – підприємств та громадських формувань </w:t>
      </w:r>
      <w:r w:rsidRPr="00496608">
        <w:t>комунальн</w:t>
      </w:r>
      <w:r>
        <w:t>е</w:t>
      </w:r>
      <w:r w:rsidRPr="00496608">
        <w:t xml:space="preserve"> підприємств</w:t>
      </w:r>
      <w:r>
        <w:t>о</w:t>
      </w:r>
      <w:r w:rsidRPr="00496608">
        <w:t xml:space="preserve"> «ГОТЕЛЬНО – ЖИТЛОВИЙ КОМПЛЕКС»</w:t>
      </w:r>
      <w:r>
        <w:t xml:space="preserve"> з 25.03.2026 року знаходиться в стадії припинення.</w:t>
      </w:r>
    </w:p>
    <w:p w14:paraId="6A83E5DA" w14:textId="6AA7C543" w:rsidR="00396949" w:rsidRDefault="00396949" w:rsidP="00AF247A">
      <w:pPr>
        <w:pStyle w:val="a5"/>
        <w:spacing w:before="0" w:beforeAutospacing="0" w:after="0" w:afterAutospacing="0"/>
        <w:ind w:firstLine="567"/>
        <w:jc w:val="both"/>
        <w:rPr>
          <w:lang/>
        </w:rPr>
      </w:pPr>
      <w:r>
        <w:t xml:space="preserve"> </w:t>
      </w:r>
    </w:p>
    <w:p w14:paraId="7354C671" w14:textId="77777777" w:rsidR="00396949" w:rsidRDefault="00396949" w:rsidP="00AF247A">
      <w:pPr>
        <w:pStyle w:val="a5"/>
        <w:spacing w:before="0" w:beforeAutospacing="0" w:after="0" w:afterAutospacing="0"/>
        <w:ind w:firstLine="567"/>
        <w:jc w:val="both"/>
        <w:rPr>
          <w:lang/>
        </w:rPr>
      </w:pPr>
    </w:p>
    <w:p w14:paraId="6DD05916" w14:textId="77777777" w:rsidR="003E790F" w:rsidRPr="00396949" w:rsidRDefault="003E790F" w:rsidP="00354FDF">
      <w:pPr>
        <w:jc w:val="both"/>
        <w:rPr>
          <w:lang/>
        </w:rPr>
      </w:pPr>
    </w:p>
    <w:p w14:paraId="49E0EBF3" w14:textId="34C353FF" w:rsidR="003E790F" w:rsidRDefault="003E790F" w:rsidP="00354FDF">
      <w:pPr>
        <w:jc w:val="both"/>
        <w:rPr>
          <w:lang w:val="uk-UA"/>
        </w:rPr>
      </w:pPr>
      <w:r>
        <w:rPr>
          <w:lang w:val="uk-UA"/>
        </w:rPr>
        <w:t>Виконавець:</w:t>
      </w:r>
    </w:p>
    <w:p w14:paraId="58C17DED" w14:textId="7EBAE53B" w:rsidR="003B2BB1" w:rsidRDefault="003E790F" w:rsidP="00354FDF">
      <w:pPr>
        <w:jc w:val="both"/>
        <w:rPr>
          <w:lang w:val="uk-UA"/>
        </w:rPr>
      </w:pPr>
      <w:r>
        <w:rPr>
          <w:lang w:val="uk-UA"/>
        </w:rPr>
        <w:t xml:space="preserve">Заступник  </w:t>
      </w:r>
      <w:r w:rsidR="003B2BB1">
        <w:rPr>
          <w:lang w:val="uk-UA"/>
        </w:rPr>
        <w:t>начальника управління -</w:t>
      </w:r>
    </w:p>
    <w:p w14:paraId="1C539BAA" w14:textId="4E30A838" w:rsidR="003E790F" w:rsidRPr="00AD1F4B" w:rsidRDefault="003E790F" w:rsidP="00354FDF">
      <w:pPr>
        <w:jc w:val="both"/>
        <w:rPr>
          <w:color w:val="FF0000"/>
          <w:lang w:val="uk-UA"/>
        </w:rPr>
      </w:pPr>
      <w:r>
        <w:rPr>
          <w:lang w:val="uk-UA"/>
        </w:rPr>
        <w:t xml:space="preserve">начальник ФЕВ УЖКГ ПМР                                                     </w:t>
      </w:r>
      <w:r w:rsidR="003B2BB1">
        <w:rPr>
          <w:lang w:val="uk-UA"/>
        </w:rPr>
        <w:t xml:space="preserve">            </w:t>
      </w:r>
      <w:r>
        <w:rPr>
          <w:lang w:val="uk-UA"/>
        </w:rPr>
        <w:t xml:space="preserve">Віра ОСАДЧУК </w:t>
      </w:r>
    </w:p>
    <w:p w14:paraId="15D758D5" w14:textId="77777777" w:rsidR="00354FDF" w:rsidRPr="00603223" w:rsidRDefault="00354FDF" w:rsidP="00354FDF">
      <w:pPr>
        <w:jc w:val="both"/>
        <w:rPr>
          <w:lang w:val="uk-UA" w:eastAsia="uk-UA"/>
        </w:rPr>
      </w:pPr>
      <w:r>
        <w:rPr>
          <w:color w:val="3A3A3A"/>
          <w:sz w:val="30"/>
          <w:szCs w:val="30"/>
          <w:lang w:val="uk-UA"/>
        </w:rPr>
        <w:t xml:space="preserve"> </w:t>
      </w:r>
      <w:r>
        <w:rPr>
          <w:color w:val="3A3A3A"/>
          <w:sz w:val="30"/>
          <w:szCs w:val="30"/>
          <w:lang w:val="uk-UA"/>
        </w:rPr>
        <w:tab/>
      </w:r>
    </w:p>
    <w:bookmarkEnd w:id="0"/>
    <w:bookmarkEnd w:id="1"/>
    <w:p w14:paraId="6D58D1BC" w14:textId="77777777" w:rsidR="00F547B9" w:rsidRDefault="00F547B9" w:rsidP="00C43A30">
      <w:pPr>
        <w:spacing w:line="276" w:lineRule="auto"/>
        <w:rPr>
          <w:lang w:val="uk-UA"/>
        </w:rPr>
      </w:pPr>
    </w:p>
    <w:sectPr w:rsidR="00F547B9" w:rsidSect="00D71AFD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016"/>
    <w:multiLevelType w:val="hybridMultilevel"/>
    <w:tmpl w:val="58CAAE62"/>
    <w:lvl w:ilvl="0" w:tplc="4112C85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71654D"/>
    <w:multiLevelType w:val="hybridMultilevel"/>
    <w:tmpl w:val="0B32C512"/>
    <w:lvl w:ilvl="0" w:tplc="F0B4DF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61B65"/>
    <w:multiLevelType w:val="multilevel"/>
    <w:tmpl w:val="71C05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2A45FA"/>
    <w:multiLevelType w:val="multilevel"/>
    <w:tmpl w:val="840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31676A"/>
    <w:multiLevelType w:val="multilevel"/>
    <w:tmpl w:val="278EC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E0CE0"/>
    <w:multiLevelType w:val="multilevel"/>
    <w:tmpl w:val="575C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8C7CFA"/>
    <w:multiLevelType w:val="hybridMultilevel"/>
    <w:tmpl w:val="8D6CEBA6"/>
    <w:lvl w:ilvl="0" w:tplc="F660860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466079">
    <w:abstractNumId w:val="1"/>
  </w:num>
  <w:num w:numId="2" w16cid:durableId="1603807229">
    <w:abstractNumId w:val="6"/>
  </w:num>
  <w:num w:numId="3" w16cid:durableId="864490150">
    <w:abstractNumId w:val="0"/>
  </w:num>
  <w:num w:numId="4" w16cid:durableId="445588159">
    <w:abstractNumId w:val="5"/>
  </w:num>
  <w:num w:numId="5" w16cid:durableId="2083331252">
    <w:abstractNumId w:val="4"/>
  </w:num>
  <w:num w:numId="6" w16cid:durableId="1614821667">
    <w:abstractNumId w:val="3"/>
  </w:num>
  <w:num w:numId="7" w16cid:durableId="168454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7A6"/>
    <w:rsid w:val="0002197A"/>
    <w:rsid w:val="00025516"/>
    <w:rsid w:val="0003006E"/>
    <w:rsid w:val="00043E8B"/>
    <w:rsid w:val="00073182"/>
    <w:rsid w:val="000A0132"/>
    <w:rsid w:val="000A0DBC"/>
    <w:rsid w:val="000B6DCF"/>
    <w:rsid w:val="000C6548"/>
    <w:rsid w:val="000D0D1B"/>
    <w:rsid w:val="000E00A5"/>
    <w:rsid w:val="000E6E01"/>
    <w:rsid w:val="001020B2"/>
    <w:rsid w:val="00106F12"/>
    <w:rsid w:val="001224CE"/>
    <w:rsid w:val="00127FA1"/>
    <w:rsid w:val="00130592"/>
    <w:rsid w:val="00142CFC"/>
    <w:rsid w:val="00147383"/>
    <w:rsid w:val="00152838"/>
    <w:rsid w:val="00185345"/>
    <w:rsid w:val="00185A76"/>
    <w:rsid w:val="001920DA"/>
    <w:rsid w:val="00194EE8"/>
    <w:rsid w:val="001D0243"/>
    <w:rsid w:val="001E0CB9"/>
    <w:rsid w:val="001E572B"/>
    <w:rsid w:val="00200E7B"/>
    <w:rsid w:val="0021524E"/>
    <w:rsid w:val="00225C10"/>
    <w:rsid w:val="002444F5"/>
    <w:rsid w:val="00284911"/>
    <w:rsid w:val="002850F4"/>
    <w:rsid w:val="002C5EC2"/>
    <w:rsid w:val="002D4E6C"/>
    <w:rsid w:val="003232B6"/>
    <w:rsid w:val="003507CF"/>
    <w:rsid w:val="00350E59"/>
    <w:rsid w:val="00354FDF"/>
    <w:rsid w:val="00367B71"/>
    <w:rsid w:val="00367C86"/>
    <w:rsid w:val="00373A52"/>
    <w:rsid w:val="0037607F"/>
    <w:rsid w:val="00387461"/>
    <w:rsid w:val="00396949"/>
    <w:rsid w:val="003B2BB1"/>
    <w:rsid w:val="003B2FA1"/>
    <w:rsid w:val="003E3D76"/>
    <w:rsid w:val="003E5FB8"/>
    <w:rsid w:val="003E790F"/>
    <w:rsid w:val="003F7D57"/>
    <w:rsid w:val="003F7E51"/>
    <w:rsid w:val="00407246"/>
    <w:rsid w:val="004379B9"/>
    <w:rsid w:val="004465F8"/>
    <w:rsid w:val="00480C84"/>
    <w:rsid w:val="00496608"/>
    <w:rsid w:val="004D2A1A"/>
    <w:rsid w:val="004D4A64"/>
    <w:rsid w:val="004D6C1D"/>
    <w:rsid w:val="004F438F"/>
    <w:rsid w:val="00502F5D"/>
    <w:rsid w:val="00550D49"/>
    <w:rsid w:val="00553B90"/>
    <w:rsid w:val="00557B70"/>
    <w:rsid w:val="00564197"/>
    <w:rsid w:val="005652AC"/>
    <w:rsid w:val="00590191"/>
    <w:rsid w:val="005B0CBD"/>
    <w:rsid w:val="005B7421"/>
    <w:rsid w:val="005D2C21"/>
    <w:rsid w:val="006060E8"/>
    <w:rsid w:val="00631ECD"/>
    <w:rsid w:val="006359B0"/>
    <w:rsid w:val="0067354C"/>
    <w:rsid w:val="006A39B7"/>
    <w:rsid w:val="006C4407"/>
    <w:rsid w:val="00741F6C"/>
    <w:rsid w:val="00787E74"/>
    <w:rsid w:val="007956CC"/>
    <w:rsid w:val="007F0437"/>
    <w:rsid w:val="00805B6B"/>
    <w:rsid w:val="00811E83"/>
    <w:rsid w:val="00822E9C"/>
    <w:rsid w:val="008300D9"/>
    <w:rsid w:val="00841288"/>
    <w:rsid w:val="00843819"/>
    <w:rsid w:val="00880D2D"/>
    <w:rsid w:val="00880EC6"/>
    <w:rsid w:val="008B472C"/>
    <w:rsid w:val="008D5EAD"/>
    <w:rsid w:val="008F1934"/>
    <w:rsid w:val="0091013D"/>
    <w:rsid w:val="00986AB5"/>
    <w:rsid w:val="0099384C"/>
    <w:rsid w:val="009954D6"/>
    <w:rsid w:val="009B4065"/>
    <w:rsid w:val="009B7DED"/>
    <w:rsid w:val="009D4C3E"/>
    <w:rsid w:val="00A3657A"/>
    <w:rsid w:val="00A44CD8"/>
    <w:rsid w:val="00A60B4C"/>
    <w:rsid w:val="00AA5294"/>
    <w:rsid w:val="00AE2164"/>
    <w:rsid w:val="00AF247A"/>
    <w:rsid w:val="00B00DD3"/>
    <w:rsid w:val="00B273BF"/>
    <w:rsid w:val="00B8049C"/>
    <w:rsid w:val="00BB66BC"/>
    <w:rsid w:val="00BD5903"/>
    <w:rsid w:val="00BF0415"/>
    <w:rsid w:val="00BF5DC8"/>
    <w:rsid w:val="00C17EAD"/>
    <w:rsid w:val="00C216C9"/>
    <w:rsid w:val="00C30757"/>
    <w:rsid w:val="00C43A30"/>
    <w:rsid w:val="00C46EB9"/>
    <w:rsid w:val="00C7664D"/>
    <w:rsid w:val="00C84EE0"/>
    <w:rsid w:val="00CA4302"/>
    <w:rsid w:val="00CB4635"/>
    <w:rsid w:val="00CB7344"/>
    <w:rsid w:val="00CD7372"/>
    <w:rsid w:val="00CF7D52"/>
    <w:rsid w:val="00D42DAC"/>
    <w:rsid w:val="00D444BB"/>
    <w:rsid w:val="00D71AFD"/>
    <w:rsid w:val="00D833CC"/>
    <w:rsid w:val="00D85A99"/>
    <w:rsid w:val="00D964C7"/>
    <w:rsid w:val="00DA4E43"/>
    <w:rsid w:val="00DB1DFB"/>
    <w:rsid w:val="00DB2865"/>
    <w:rsid w:val="00DD0DBB"/>
    <w:rsid w:val="00DE146A"/>
    <w:rsid w:val="00DE20E4"/>
    <w:rsid w:val="00DE6BDC"/>
    <w:rsid w:val="00DF4B66"/>
    <w:rsid w:val="00E2739A"/>
    <w:rsid w:val="00E4516A"/>
    <w:rsid w:val="00E567DC"/>
    <w:rsid w:val="00E738C7"/>
    <w:rsid w:val="00E80AB6"/>
    <w:rsid w:val="00E93AFF"/>
    <w:rsid w:val="00EA3241"/>
    <w:rsid w:val="00EC2D78"/>
    <w:rsid w:val="00EE267E"/>
    <w:rsid w:val="00EF6643"/>
    <w:rsid w:val="00F03626"/>
    <w:rsid w:val="00F04320"/>
    <w:rsid w:val="00F07919"/>
    <w:rsid w:val="00F14F9A"/>
    <w:rsid w:val="00F440F6"/>
    <w:rsid w:val="00F44BDF"/>
    <w:rsid w:val="00F547B9"/>
    <w:rsid w:val="00F56FAE"/>
    <w:rsid w:val="00F76471"/>
    <w:rsid w:val="00FA09DE"/>
    <w:rsid w:val="00FB11BE"/>
    <w:rsid w:val="00FB72A0"/>
    <w:rsid w:val="00FC7112"/>
    <w:rsid w:val="00FD67A6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FB3F5"/>
  <w15:docId w15:val="{9608BE78-38DC-4871-BB0F-A911FAE2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31ECD"/>
    <w:rPr>
      <w:b/>
      <w:bCs/>
    </w:rPr>
  </w:style>
  <w:style w:type="paragraph" w:styleId="a4">
    <w:name w:val="List Paragraph"/>
    <w:basedOn w:val="a"/>
    <w:uiPriority w:val="34"/>
    <w:qFormat/>
    <w:rsid w:val="001E572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54FDF"/>
    <w:pPr>
      <w:spacing w:before="100" w:beforeAutospacing="1" w:after="100" w:afterAutospacing="1"/>
    </w:pPr>
    <w:rPr>
      <w:lang w:val="uk-UA" w:eastAsia="uk-UA"/>
    </w:rPr>
  </w:style>
  <w:style w:type="character" w:styleId="a6">
    <w:name w:val="Hyperlink"/>
    <w:basedOn w:val="a0"/>
    <w:uiPriority w:val="99"/>
    <w:semiHidden/>
    <w:unhideWhenUsed/>
    <w:rsid w:val="00147383"/>
    <w:rPr>
      <w:color w:val="0000FF"/>
      <w:u w:val="single"/>
    </w:rPr>
  </w:style>
  <w:style w:type="character" w:styleId="a7">
    <w:name w:val="Emphasis"/>
    <w:basedOn w:val="a0"/>
    <w:uiPriority w:val="20"/>
    <w:qFormat/>
    <w:rsid w:val="00147383"/>
    <w:rPr>
      <w:i/>
      <w:iCs/>
    </w:rPr>
  </w:style>
  <w:style w:type="paragraph" w:customStyle="1" w:styleId="rvps2">
    <w:name w:val="rvps2"/>
    <w:basedOn w:val="a"/>
    <w:rsid w:val="00DE6BDC"/>
    <w:pPr>
      <w:spacing w:before="100" w:beforeAutospacing="1" w:after="100" w:afterAutospacing="1"/>
    </w:pPr>
    <w:rPr>
      <w:lang/>
    </w:rPr>
  </w:style>
  <w:style w:type="character" w:customStyle="1" w:styleId="rvts9">
    <w:name w:val="rvts9"/>
    <w:basedOn w:val="a0"/>
    <w:rsid w:val="00DE6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05C59-6AF9-4ABA-9A16-4FA5C144F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2932</Words>
  <Characters>1672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</cp:lastModifiedBy>
  <cp:revision>4</cp:revision>
  <cp:lastPrinted>2025-11-27T13:38:00Z</cp:lastPrinted>
  <dcterms:created xsi:type="dcterms:W3CDTF">2026-05-15T13:22:00Z</dcterms:created>
  <dcterms:modified xsi:type="dcterms:W3CDTF">2026-05-18T11:55:00Z</dcterms:modified>
</cp:coreProperties>
</file>