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56" w:rsidRDefault="00C27356" w:rsidP="00505514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ТЕХНОЛОГІЧНА</w:t>
      </w:r>
      <w:r w:rsidRPr="00C27356">
        <w:rPr>
          <w:rFonts w:ascii="Times New Roman" w:hAnsi="Times New Roman"/>
          <w:b/>
          <w:bCs/>
          <w:noProof/>
          <w:sz w:val="24"/>
          <w:szCs w:val="24"/>
        </w:rPr>
        <w:t xml:space="preserve"> КАРТКА АДМІНІСТРАТИВНОЇ ПОСЛУГИ</w:t>
      </w:r>
    </w:p>
    <w:p w:rsidR="00505514" w:rsidRPr="00505514" w:rsidRDefault="00505514" w:rsidP="00505514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</w:rPr>
      </w:pPr>
    </w:p>
    <w:p w:rsidR="00C27356" w:rsidRDefault="00C27356" w:rsidP="00505514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C27356">
        <w:rPr>
          <w:rFonts w:ascii="Times New Roman" w:hAnsi="Times New Roman"/>
          <w:bCs/>
          <w:noProof/>
          <w:sz w:val="24"/>
          <w:szCs w:val="24"/>
        </w:rPr>
        <w:t xml:space="preserve">Ідентифікатор на Гіді з державних послуг  </w:t>
      </w:r>
      <w:r w:rsidRPr="00C27356">
        <w:rPr>
          <w:rFonts w:ascii="Times New Roman" w:hAnsi="Times New Roman"/>
          <w:b/>
          <w:bCs/>
          <w:noProof/>
          <w:sz w:val="24"/>
          <w:szCs w:val="24"/>
        </w:rPr>
        <w:t>00049</w:t>
      </w:r>
    </w:p>
    <w:p w:rsidR="00505514" w:rsidRPr="00505514" w:rsidRDefault="00505514" w:rsidP="00505514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</w:rPr>
      </w:pPr>
    </w:p>
    <w:p w:rsidR="00C27356" w:rsidRPr="00C27356" w:rsidRDefault="00C27356" w:rsidP="0050551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C27356">
        <w:rPr>
          <w:rFonts w:ascii="Times New Roman" w:hAnsi="Times New Roman"/>
          <w:b/>
          <w:noProof/>
          <w:sz w:val="24"/>
          <w:szCs w:val="24"/>
          <w:u w:val="single"/>
        </w:rPr>
        <w:t>Взяття на облік безхазяйного нерухомого майна</w:t>
      </w:r>
    </w:p>
    <w:p w:rsidR="00C27356" w:rsidRDefault="00C27356" w:rsidP="00505514">
      <w:pPr>
        <w:spacing w:after="0" w:line="240" w:lineRule="auto"/>
        <w:jc w:val="center"/>
        <w:rPr>
          <w:rFonts w:ascii="Times New Roman" w:hAnsi="Times New Roman"/>
          <w:noProof/>
          <w:color w:val="000000"/>
        </w:rPr>
      </w:pPr>
      <w:r w:rsidRPr="00C27356">
        <w:rPr>
          <w:rFonts w:ascii="Times New Roman" w:hAnsi="Times New Roman"/>
          <w:noProof/>
          <w:color w:val="000000"/>
        </w:rPr>
        <w:t>(назва адміністративної послуги)</w:t>
      </w:r>
    </w:p>
    <w:p w:rsidR="00505514" w:rsidRPr="00505514" w:rsidRDefault="00505514" w:rsidP="00505514">
      <w:pPr>
        <w:spacing w:after="0" w:line="240" w:lineRule="auto"/>
        <w:jc w:val="center"/>
        <w:rPr>
          <w:rFonts w:ascii="Times New Roman" w:hAnsi="Times New Roman"/>
          <w:b/>
          <w:noProof/>
          <w:sz w:val="16"/>
          <w:szCs w:val="16"/>
        </w:rPr>
      </w:pPr>
    </w:p>
    <w:p w:rsidR="00505514" w:rsidRDefault="00C27356" w:rsidP="00505514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u w:val="single"/>
        </w:rPr>
      </w:pPr>
      <w:r w:rsidRPr="00C27356">
        <w:rPr>
          <w:rFonts w:ascii="Times New Roman" w:hAnsi="Times New Roman"/>
          <w:b/>
          <w:bCs/>
          <w:noProof/>
          <w:sz w:val="24"/>
          <w:szCs w:val="24"/>
          <w:u w:val="single"/>
        </w:rPr>
        <w:t xml:space="preserve">Відділ державної реєстрації речових прав на нерухоме майно </w:t>
      </w:r>
    </w:p>
    <w:p w:rsidR="00C27356" w:rsidRPr="00C27356" w:rsidRDefault="00C27356" w:rsidP="00505514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u w:val="single"/>
        </w:rPr>
      </w:pPr>
      <w:r w:rsidRPr="00C27356">
        <w:rPr>
          <w:rFonts w:ascii="Times New Roman" w:hAnsi="Times New Roman"/>
          <w:b/>
          <w:bCs/>
          <w:noProof/>
          <w:sz w:val="24"/>
          <w:szCs w:val="24"/>
          <w:u w:val="single"/>
        </w:rPr>
        <w:t>Білгород-Дністровської міської ради</w:t>
      </w:r>
    </w:p>
    <w:p w:rsidR="00467D48" w:rsidRDefault="00C27356" w:rsidP="00505514">
      <w:pPr>
        <w:spacing w:after="0" w:line="240" w:lineRule="auto"/>
        <w:jc w:val="center"/>
        <w:rPr>
          <w:rFonts w:ascii="Times New Roman" w:hAnsi="Times New Roman"/>
          <w:noProof/>
          <w:color w:val="000000"/>
        </w:rPr>
      </w:pPr>
      <w:r w:rsidRPr="00C27356">
        <w:rPr>
          <w:rFonts w:ascii="Times New Roman" w:hAnsi="Times New Roman"/>
          <w:noProof/>
          <w:color w:val="000000"/>
        </w:rPr>
        <w:t>(суб’єкт надання адміністративної послуги)</w:t>
      </w:r>
    </w:p>
    <w:tbl>
      <w:tblPr>
        <w:tblpPr w:leftFromText="180" w:rightFromText="180" w:vertAnchor="text" w:tblpX="223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3685"/>
        <w:gridCol w:w="2511"/>
        <w:gridCol w:w="851"/>
        <w:gridCol w:w="1883"/>
      </w:tblGrid>
      <w:tr w:rsidR="00467D48" w:rsidTr="00467D4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Етапи опрацювання звернення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Відповідальна особа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Дія</w:t>
            </w:r>
          </w:p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(В, У, П, З)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Строки виконання етапів</w:t>
            </w:r>
          </w:p>
        </w:tc>
      </w:tr>
      <w:tr w:rsidR="00467D48" w:rsidTr="00467D4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48" w:rsidRDefault="00467D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48" w:rsidRDefault="00467D48" w:rsidP="004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Інформування про види послуг, порядок заповнення заяви.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467D48" w:rsidTr="00467D4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48" w:rsidRDefault="00467D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48" w:rsidRDefault="00467D48" w:rsidP="007158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Оформлення заяви про </w:t>
            </w:r>
            <w:r w:rsidR="00715848">
              <w:rPr>
                <w:rFonts w:ascii="Times New Roman" w:hAnsi="Times New Roman"/>
                <w:sz w:val="24"/>
                <w:szCs w:val="24"/>
              </w:rPr>
              <w:t xml:space="preserve">взяття на облік безхазяйного нерухомого майна та її реєстрація в Державному реєстрі речових прав на нерухоме майно, а також прийняття документів </w:t>
            </w:r>
            <w:r>
              <w:rPr>
                <w:rFonts w:ascii="Times New Roman" w:hAnsi="Times New Roman"/>
                <w:sz w:val="24"/>
                <w:szCs w:val="24"/>
              </w:rPr>
              <w:t>для її проведення.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467D48" w:rsidTr="00467D4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48" w:rsidRDefault="004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Виготовлення електронних копій шляхом сканування поданих документів та розміщення їх у базі даних про реєстрацію заяв Державного реєстру речових прав.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467D48" w:rsidTr="00467D4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48" w:rsidRDefault="004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за допомогою програмного забезпечення Державного реєстру прав документів до органу державної реєстрації прав.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467D48" w:rsidTr="00467D4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48" w:rsidRDefault="00467D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 w:rsidP="00715848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Опрацювання заяви  про </w:t>
            </w:r>
            <w:r w:rsidR="00715848">
              <w:rPr>
                <w:rFonts w:ascii="Times New Roman" w:hAnsi="Times New Roman"/>
                <w:sz w:val="24"/>
                <w:szCs w:val="24"/>
              </w:rPr>
              <w:t>взяття на облік безхазяйного нерухомого майна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Державному реєстрі речових прав, а також документів, необхідних для здійснення державної реєстрації та оформлення результату надання адміністративної послуги.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Державний реєстратор прав на нерухоме майно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реєстрації відповідної заяви в Державному реєстрі прав</w:t>
            </w:r>
          </w:p>
        </w:tc>
      </w:tr>
      <w:tr w:rsidR="00467D48" w:rsidTr="00467D4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результату надання адміністративної послуги.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Державний реєстратор прав на нерухоме майно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реєстрації відповідної заяви в Державному реєстрі прав</w:t>
            </w:r>
          </w:p>
        </w:tc>
      </w:tr>
      <w:tr w:rsidR="00467D48" w:rsidTr="00467D4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848" w:rsidRDefault="00467D48" w:rsidP="00715848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Видача витягу з Державного реєстру прав (у випадках, передбачених Законом України «Про державну реєстрацію речових прав на нерухоме майно та їх обтяжень») або </w:t>
            </w:r>
          </w:p>
          <w:p w:rsidR="00467D48" w:rsidRDefault="00467D48" w:rsidP="00715848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рішення про відмову</w:t>
            </w:r>
            <w:r w:rsidR="007158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Адміністратор ЦНАП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реєстрації відповідної заяви в Державному реєстрі прав</w:t>
            </w:r>
          </w:p>
        </w:tc>
      </w:tr>
      <w:tr w:rsidR="00467D48" w:rsidTr="00467D48"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Загальна кількість днів надання послуги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48" w:rsidRDefault="0046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48" w:rsidRDefault="0046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день реєстрації відповідної заяви в Державному реєстрі прав</w:t>
            </w:r>
          </w:p>
        </w:tc>
      </w:tr>
    </w:tbl>
    <w:p w:rsidR="00721579" w:rsidRDefault="00721579" w:rsidP="0072157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Умовні позначки: В - виконує; У - бере участь; П - погоджує; З - затверджує</w:t>
      </w:r>
    </w:p>
    <w:p w:rsidR="00505514" w:rsidRPr="00505514" w:rsidRDefault="00505514" w:rsidP="0050551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sectPr w:rsidR="00505514" w:rsidRPr="00505514" w:rsidSect="00544B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948"/>
    <w:rsid w:val="000C7CC8"/>
    <w:rsid w:val="001B4631"/>
    <w:rsid w:val="00223C1C"/>
    <w:rsid w:val="00236248"/>
    <w:rsid w:val="00250471"/>
    <w:rsid w:val="00312073"/>
    <w:rsid w:val="00322834"/>
    <w:rsid w:val="00337B4D"/>
    <w:rsid w:val="003A2C0C"/>
    <w:rsid w:val="003D2D72"/>
    <w:rsid w:val="003E1AC0"/>
    <w:rsid w:val="00401969"/>
    <w:rsid w:val="00455283"/>
    <w:rsid w:val="00467D48"/>
    <w:rsid w:val="004703BD"/>
    <w:rsid w:val="00505514"/>
    <w:rsid w:val="005322FF"/>
    <w:rsid w:val="00540307"/>
    <w:rsid w:val="00544B9B"/>
    <w:rsid w:val="00570F92"/>
    <w:rsid w:val="00577926"/>
    <w:rsid w:val="0060446E"/>
    <w:rsid w:val="0062065E"/>
    <w:rsid w:val="00635716"/>
    <w:rsid w:val="0065755D"/>
    <w:rsid w:val="006A0A37"/>
    <w:rsid w:val="006B1F57"/>
    <w:rsid w:val="006F58B5"/>
    <w:rsid w:val="00715848"/>
    <w:rsid w:val="00721579"/>
    <w:rsid w:val="007B3771"/>
    <w:rsid w:val="007D4FB6"/>
    <w:rsid w:val="007F506E"/>
    <w:rsid w:val="00874678"/>
    <w:rsid w:val="00902EE3"/>
    <w:rsid w:val="00940CE1"/>
    <w:rsid w:val="009A59AA"/>
    <w:rsid w:val="00A000DA"/>
    <w:rsid w:val="00A464F6"/>
    <w:rsid w:val="00AD3F54"/>
    <w:rsid w:val="00AF1D8A"/>
    <w:rsid w:val="00B132F9"/>
    <w:rsid w:val="00BB49CE"/>
    <w:rsid w:val="00C06BE7"/>
    <w:rsid w:val="00C27356"/>
    <w:rsid w:val="00C40059"/>
    <w:rsid w:val="00C867C1"/>
    <w:rsid w:val="00C90C31"/>
    <w:rsid w:val="00CD0645"/>
    <w:rsid w:val="00CD36D7"/>
    <w:rsid w:val="00D52E71"/>
    <w:rsid w:val="00DA15AD"/>
    <w:rsid w:val="00DA1D0F"/>
    <w:rsid w:val="00DA5CE0"/>
    <w:rsid w:val="00E43948"/>
    <w:rsid w:val="00EA7B5B"/>
    <w:rsid w:val="00FE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48"/>
    <w:pPr>
      <w:spacing w:after="200" w:line="27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1310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Reception</cp:lastModifiedBy>
  <cp:revision>29</cp:revision>
  <cp:lastPrinted>2023-09-27T11:49:00Z</cp:lastPrinted>
  <dcterms:created xsi:type="dcterms:W3CDTF">2017-02-08T14:31:00Z</dcterms:created>
  <dcterms:modified xsi:type="dcterms:W3CDTF">2023-10-25T08:19:00Z</dcterms:modified>
</cp:coreProperties>
</file>