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C6753" w14:textId="533AA721" w:rsidR="00866A0C" w:rsidRDefault="00DE2298" w:rsidP="00DE2298">
      <w:pPr>
        <w:pStyle w:val="a9"/>
        <w:jc w:val="center"/>
        <w:rPr>
          <w:lang w:val="ru-RU"/>
        </w:rPr>
      </w:pPr>
      <w:r>
        <w:rPr>
          <w:noProof/>
          <w:lang w:eastAsia="uk-UA"/>
        </w:rPr>
        <w:drawing>
          <wp:inline distT="0" distB="0" distL="0" distR="0" wp14:anchorId="6673D47F" wp14:editId="04ABF09F">
            <wp:extent cx="542925" cy="6858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FC229A" w14:textId="7D162796" w:rsidR="004D1A21" w:rsidRDefault="004D1A21" w:rsidP="00326003">
      <w:pPr>
        <w:jc w:val="center"/>
        <w:rPr>
          <w:rStyle w:val="a3"/>
          <w:sz w:val="26"/>
          <w:szCs w:val="26"/>
        </w:rPr>
      </w:pPr>
      <w:r>
        <w:rPr>
          <w:b/>
          <w:sz w:val="28"/>
          <w:szCs w:val="28"/>
          <w:lang w:val="ru-RU"/>
        </w:rPr>
        <w:t xml:space="preserve">  </w:t>
      </w:r>
      <w:r w:rsidR="00CE3038">
        <w:rPr>
          <w:rStyle w:val="a3"/>
          <w:sz w:val="26"/>
          <w:szCs w:val="26"/>
        </w:rPr>
        <w:t>ВИКОНАВЧИЙ КОМІТЕТ</w:t>
      </w:r>
    </w:p>
    <w:p w14:paraId="48C82F95" w14:textId="77777777" w:rsidR="004D1A21" w:rsidRPr="0011050A" w:rsidRDefault="004D1A21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 w:rsidRPr="0011050A">
        <w:rPr>
          <w:rStyle w:val="a3"/>
          <w:sz w:val="28"/>
          <w:szCs w:val="28"/>
        </w:rPr>
        <w:t>ПОПІВСЬКА СІЛЬСЬКА РАДА</w:t>
      </w:r>
    </w:p>
    <w:p w14:paraId="42D64577" w14:textId="77777777" w:rsidR="004D1A21" w:rsidRDefault="004D1A21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 w:rsidRPr="0011050A">
        <w:rPr>
          <w:rStyle w:val="a3"/>
          <w:sz w:val="28"/>
          <w:szCs w:val="28"/>
        </w:rPr>
        <w:t>КОНОТОПСЬКОГО РАЙОНУ СУМСЬКОЇ ОБЛАСТІ</w:t>
      </w:r>
    </w:p>
    <w:p w14:paraId="3133B402" w14:textId="77777777" w:rsidR="00BE6AA8" w:rsidRDefault="00CE3038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 xml:space="preserve"> </w:t>
      </w:r>
    </w:p>
    <w:p w14:paraId="278D7909" w14:textId="36206C85" w:rsidR="00BE6AA8" w:rsidRDefault="00BE6AA8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РІШЕННЯ</w:t>
      </w:r>
      <w:r w:rsidR="00CE3038">
        <w:rPr>
          <w:rStyle w:val="a3"/>
          <w:sz w:val="28"/>
          <w:szCs w:val="28"/>
        </w:rPr>
        <w:t xml:space="preserve"> №</w:t>
      </w:r>
      <w:r w:rsidR="00D546CA">
        <w:rPr>
          <w:rStyle w:val="a3"/>
          <w:sz w:val="28"/>
          <w:szCs w:val="28"/>
        </w:rPr>
        <w:t xml:space="preserve"> </w:t>
      </w:r>
      <w:r w:rsidR="00887800">
        <w:rPr>
          <w:rStyle w:val="a3"/>
          <w:sz w:val="28"/>
          <w:szCs w:val="28"/>
        </w:rPr>
        <w:t>50</w:t>
      </w:r>
    </w:p>
    <w:p w14:paraId="1364CE34" w14:textId="77777777" w:rsidR="00E40F4F" w:rsidRDefault="00E40F4F" w:rsidP="00CE3038">
      <w:pPr>
        <w:rPr>
          <w:sz w:val="28"/>
          <w:szCs w:val="28"/>
        </w:rPr>
      </w:pPr>
    </w:p>
    <w:p w14:paraId="4E159B4E" w14:textId="21319162" w:rsidR="004D1A21" w:rsidRPr="000061E1" w:rsidRDefault="00F8755D" w:rsidP="00CE3038">
      <w:pPr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02</w:t>
      </w:r>
      <w:r w:rsidR="00695B70">
        <w:rPr>
          <w:b/>
          <w:bCs/>
          <w:sz w:val="28"/>
          <w:szCs w:val="28"/>
        </w:rPr>
        <w:t>.02</w:t>
      </w:r>
      <w:r w:rsidR="00AA6480">
        <w:rPr>
          <w:b/>
          <w:bCs/>
          <w:sz w:val="28"/>
          <w:szCs w:val="28"/>
        </w:rPr>
        <w:t>.2026</w:t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AA6480">
        <w:rPr>
          <w:b/>
          <w:sz w:val="28"/>
          <w:szCs w:val="28"/>
        </w:rPr>
        <w:t xml:space="preserve">                </w:t>
      </w:r>
      <w:r w:rsidR="00CE3038" w:rsidRPr="000061E1">
        <w:rPr>
          <w:b/>
          <w:sz w:val="28"/>
          <w:szCs w:val="28"/>
        </w:rPr>
        <w:t>с.</w:t>
      </w:r>
      <w:r w:rsidR="00DC2EF1" w:rsidRPr="000061E1">
        <w:rPr>
          <w:b/>
          <w:sz w:val="28"/>
          <w:szCs w:val="28"/>
        </w:rPr>
        <w:t xml:space="preserve"> </w:t>
      </w:r>
      <w:r w:rsidR="00CE3038" w:rsidRPr="000061E1">
        <w:rPr>
          <w:b/>
          <w:sz w:val="28"/>
          <w:szCs w:val="28"/>
        </w:rPr>
        <w:t>Попівка</w:t>
      </w:r>
    </w:p>
    <w:p w14:paraId="2DF3E910" w14:textId="77777777" w:rsidR="002B7297" w:rsidRDefault="002B7297" w:rsidP="002201A9">
      <w:pPr>
        <w:jc w:val="both"/>
        <w:textAlignment w:val="baseline"/>
        <w:rPr>
          <w:sz w:val="28"/>
          <w:szCs w:val="28"/>
        </w:rPr>
      </w:pPr>
    </w:p>
    <w:p w14:paraId="0140C99B" w14:textId="04544DF2" w:rsidR="000061E1" w:rsidRDefault="00682B21" w:rsidP="00E40F4F">
      <w:pPr>
        <w:jc w:val="both"/>
        <w:textAlignment w:val="baseline"/>
        <w:rPr>
          <w:b/>
          <w:sz w:val="28"/>
          <w:szCs w:val="28"/>
        </w:rPr>
      </w:pPr>
      <w:r w:rsidRPr="00682B21">
        <w:rPr>
          <w:b/>
          <w:sz w:val="28"/>
          <w:szCs w:val="28"/>
        </w:rPr>
        <w:t xml:space="preserve">Про </w:t>
      </w:r>
      <w:r w:rsidR="00AA6480">
        <w:rPr>
          <w:b/>
          <w:sz w:val="28"/>
          <w:szCs w:val="28"/>
        </w:rPr>
        <w:t>присвоєння</w:t>
      </w:r>
      <w:r w:rsidRPr="00682B21">
        <w:rPr>
          <w:b/>
          <w:sz w:val="28"/>
          <w:szCs w:val="28"/>
        </w:rPr>
        <w:t xml:space="preserve"> адреси </w:t>
      </w:r>
      <w:r w:rsidRPr="00682B21">
        <w:rPr>
          <w:b/>
          <w:bCs/>
          <w:sz w:val="28"/>
          <w:szCs w:val="28"/>
        </w:rPr>
        <w:t>об’єкту</w:t>
      </w:r>
      <w:r>
        <w:rPr>
          <w:b/>
          <w:bCs/>
          <w:sz w:val="28"/>
          <w:szCs w:val="28"/>
        </w:rPr>
        <w:t xml:space="preserve"> </w:t>
      </w:r>
      <w:r w:rsidRPr="00682B21">
        <w:rPr>
          <w:b/>
          <w:bCs/>
          <w:sz w:val="28"/>
          <w:szCs w:val="28"/>
        </w:rPr>
        <w:t>нерухомого майна в селі Жолдаки Конотопського району Сумської області</w:t>
      </w:r>
    </w:p>
    <w:p w14:paraId="2D82FB07" w14:textId="77777777" w:rsidR="00744B54" w:rsidRDefault="00744B54" w:rsidP="00503479">
      <w:pPr>
        <w:pStyle w:val="a7"/>
        <w:jc w:val="both"/>
        <w:rPr>
          <w:b/>
          <w:bCs/>
          <w:szCs w:val="28"/>
          <w:lang w:eastAsia="uk-UA"/>
        </w:rPr>
      </w:pPr>
    </w:p>
    <w:p w14:paraId="14E50C78" w14:textId="23371384" w:rsidR="00B75796" w:rsidRDefault="002B7297" w:rsidP="00503479">
      <w:pPr>
        <w:pStyle w:val="a7"/>
        <w:jc w:val="both"/>
        <w:rPr>
          <w:szCs w:val="28"/>
        </w:rPr>
      </w:pPr>
      <w:r>
        <w:rPr>
          <w:b/>
          <w:bCs/>
          <w:szCs w:val="28"/>
          <w:lang w:eastAsia="uk-UA"/>
        </w:rPr>
        <w:t xml:space="preserve">         </w:t>
      </w:r>
      <w:r w:rsidR="00407AD0">
        <w:rPr>
          <w:rFonts w:ascii="inherit" w:hAnsi="inherit"/>
          <w:bCs/>
          <w:szCs w:val="28"/>
          <w:lang w:eastAsia="uk-UA"/>
        </w:rPr>
        <w:t xml:space="preserve"> </w:t>
      </w:r>
      <w:r w:rsidR="00533CA7">
        <w:rPr>
          <w:szCs w:val="28"/>
        </w:rPr>
        <w:t>Розглянувши заяву</w:t>
      </w:r>
      <w:r w:rsidR="008555FA">
        <w:rPr>
          <w:szCs w:val="28"/>
        </w:rPr>
        <w:t xml:space="preserve"> </w:t>
      </w:r>
      <w:r w:rsidR="00255749">
        <w:rPr>
          <w:szCs w:val="28"/>
        </w:rPr>
        <w:t>-------------</w:t>
      </w:r>
      <w:r w:rsidR="00CA3DFA">
        <w:rPr>
          <w:szCs w:val="28"/>
        </w:rPr>
        <w:t xml:space="preserve">щодо </w:t>
      </w:r>
      <w:r w:rsidR="00AA6480">
        <w:rPr>
          <w:szCs w:val="28"/>
        </w:rPr>
        <w:t xml:space="preserve">присвоєння </w:t>
      </w:r>
      <w:r w:rsidR="00CA3DFA">
        <w:rPr>
          <w:szCs w:val="28"/>
        </w:rPr>
        <w:t xml:space="preserve">адреси об’єкту </w:t>
      </w:r>
      <w:r w:rsidR="00533CA7">
        <w:rPr>
          <w:szCs w:val="28"/>
        </w:rPr>
        <w:t xml:space="preserve">нерухомого майна в селі </w:t>
      </w:r>
      <w:r w:rsidR="008555FA">
        <w:rPr>
          <w:szCs w:val="28"/>
        </w:rPr>
        <w:t>Ж</w:t>
      </w:r>
      <w:r w:rsidR="008B1DA8">
        <w:rPr>
          <w:szCs w:val="28"/>
        </w:rPr>
        <w:t>олдаки</w:t>
      </w:r>
      <w:r w:rsidR="00533CA7">
        <w:rPr>
          <w:szCs w:val="28"/>
        </w:rPr>
        <w:t xml:space="preserve">, </w:t>
      </w:r>
      <w:r w:rsidR="000431A6">
        <w:rPr>
          <w:szCs w:val="28"/>
        </w:rPr>
        <w:t>витяг</w:t>
      </w:r>
      <w:r w:rsidR="00A022DE">
        <w:rPr>
          <w:szCs w:val="28"/>
        </w:rPr>
        <w:t xml:space="preserve"> з Реєстру будівельної діяльності Єдиної державної електронної системи у сфері будівництва від </w:t>
      </w:r>
      <w:r w:rsidR="00695B70">
        <w:rPr>
          <w:szCs w:val="28"/>
        </w:rPr>
        <w:t>16.01.2026</w:t>
      </w:r>
      <w:r w:rsidR="00A022DE">
        <w:rPr>
          <w:szCs w:val="28"/>
        </w:rPr>
        <w:t xml:space="preserve"> ІУ</w:t>
      </w:r>
      <w:r w:rsidR="00695B70">
        <w:rPr>
          <w:szCs w:val="28"/>
        </w:rPr>
        <w:t>161260116220</w:t>
      </w:r>
      <w:r w:rsidR="001E2B10">
        <w:rPr>
          <w:szCs w:val="28"/>
        </w:rPr>
        <w:t xml:space="preserve">, </w:t>
      </w:r>
      <w:r w:rsidR="00695B70">
        <w:rPr>
          <w:szCs w:val="28"/>
        </w:rPr>
        <w:t>державний акт на право власності на земельну ділянку</w:t>
      </w:r>
      <w:r w:rsidR="001A40F5">
        <w:rPr>
          <w:szCs w:val="28"/>
        </w:rPr>
        <w:t xml:space="preserve"> </w:t>
      </w:r>
      <w:r w:rsidR="00B35840">
        <w:rPr>
          <w:szCs w:val="28"/>
        </w:rPr>
        <w:t xml:space="preserve">від </w:t>
      </w:r>
      <w:r w:rsidR="00695B70">
        <w:rPr>
          <w:szCs w:val="28"/>
        </w:rPr>
        <w:t>13.03.2009</w:t>
      </w:r>
      <w:r w:rsidR="00A022DE">
        <w:rPr>
          <w:szCs w:val="28"/>
        </w:rPr>
        <w:t xml:space="preserve"> </w:t>
      </w:r>
      <w:r w:rsidR="00695B70">
        <w:rPr>
          <w:szCs w:val="28"/>
        </w:rPr>
        <w:t>серія ЯЗ №390915</w:t>
      </w:r>
      <w:r w:rsidR="008B2E33">
        <w:rPr>
          <w:szCs w:val="28"/>
        </w:rPr>
        <w:t xml:space="preserve">, </w:t>
      </w:r>
      <w:r w:rsidR="0030024D">
        <w:rPr>
          <w:szCs w:val="28"/>
        </w:rPr>
        <w:t>технічн</w:t>
      </w:r>
      <w:r w:rsidR="00326003">
        <w:rPr>
          <w:szCs w:val="28"/>
        </w:rPr>
        <w:t>ий</w:t>
      </w:r>
      <w:r w:rsidR="0030024D">
        <w:rPr>
          <w:szCs w:val="28"/>
        </w:rPr>
        <w:t xml:space="preserve"> паспорт</w:t>
      </w:r>
      <w:r w:rsidR="00F75169" w:rsidRPr="00F75169">
        <w:t xml:space="preserve"> </w:t>
      </w:r>
      <w:r w:rsidR="00F75169" w:rsidRPr="00F75169">
        <w:rPr>
          <w:szCs w:val="28"/>
        </w:rPr>
        <w:t>виготовлен</w:t>
      </w:r>
      <w:r w:rsidR="00326003">
        <w:rPr>
          <w:szCs w:val="28"/>
        </w:rPr>
        <w:t>ий</w:t>
      </w:r>
      <w:r w:rsidR="00F75169" w:rsidRPr="00F75169">
        <w:rPr>
          <w:szCs w:val="28"/>
        </w:rPr>
        <w:t xml:space="preserve"> </w:t>
      </w:r>
      <w:r w:rsidR="001A40F5">
        <w:rPr>
          <w:szCs w:val="28"/>
        </w:rPr>
        <w:t>КП «Конотопське МБТІ»</w:t>
      </w:r>
      <w:r w:rsidR="00A022DE">
        <w:rPr>
          <w:szCs w:val="28"/>
        </w:rPr>
        <w:t xml:space="preserve"> </w:t>
      </w:r>
      <w:r w:rsidR="0030024D">
        <w:rPr>
          <w:szCs w:val="28"/>
        </w:rPr>
        <w:t xml:space="preserve">від </w:t>
      </w:r>
      <w:r w:rsidR="00695B70">
        <w:rPr>
          <w:szCs w:val="28"/>
        </w:rPr>
        <w:t>13.01</w:t>
      </w:r>
      <w:r w:rsidR="001A40F5">
        <w:rPr>
          <w:szCs w:val="28"/>
        </w:rPr>
        <w:t>.2026</w:t>
      </w:r>
      <w:r w:rsidR="00A022DE">
        <w:rPr>
          <w:szCs w:val="28"/>
        </w:rPr>
        <w:t xml:space="preserve"> з реєстраційним номером </w:t>
      </w:r>
      <w:r w:rsidR="00695B70">
        <w:rPr>
          <w:szCs w:val="28"/>
        </w:rPr>
        <w:t xml:space="preserve">                          </w:t>
      </w:r>
      <w:r w:rsidR="00A022DE">
        <w:rPr>
          <w:szCs w:val="28"/>
        </w:rPr>
        <w:t>ТІ01:</w:t>
      </w:r>
      <w:r w:rsidR="00695B70">
        <w:rPr>
          <w:szCs w:val="28"/>
        </w:rPr>
        <w:t>9030-4878-5114-0307</w:t>
      </w:r>
      <w:r w:rsidR="0030024D">
        <w:rPr>
          <w:szCs w:val="28"/>
        </w:rPr>
        <w:t>,</w:t>
      </w:r>
      <w:r w:rsidR="00695B70">
        <w:rPr>
          <w:szCs w:val="28"/>
        </w:rPr>
        <w:t xml:space="preserve"> </w:t>
      </w:r>
      <w:r w:rsidR="00820DC9">
        <w:rPr>
          <w:szCs w:val="28"/>
        </w:rPr>
        <w:t xml:space="preserve">довідку КП «Конотопське МБТІ» від </w:t>
      </w:r>
      <w:r w:rsidR="00695B70">
        <w:rPr>
          <w:szCs w:val="28"/>
        </w:rPr>
        <w:t>09.01.2026</w:t>
      </w:r>
      <w:r w:rsidR="00820DC9">
        <w:rPr>
          <w:szCs w:val="28"/>
        </w:rPr>
        <w:t xml:space="preserve"> №</w:t>
      </w:r>
      <w:r w:rsidR="00695B70">
        <w:rPr>
          <w:szCs w:val="28"/>
        </w:rPr>
        <w:t>24</w:t>
      </w:r>
      <w:r w:rsidR="00820DC9">
        <w:rPr>
          <w:szCs w:val="28"/>
        </w:rPr>
        <w:t xml:space="preserve">, </w:t>
      </w:r>
      <w:r w:rsidR="00F75169">
        <w:rPr>
          <w:szCs w:val="28"/>
        </w:rPr>
        <w:t>керуючись порядком</w:t>
      </w:r>
      <w:r w:rsidR="00060B1C" w:rsidRPr="00060B1C">
        <w:rPr>
          <w:szCs w:val="28"/>
        </w:rPr>
        <w:t xml:space="preserve"> присвоєння адрес об’єктам будівництва, об’єктам нерухомого майна</w:t>
      </w:r>
      <w:r w:rsidR="00060B1C">
        <w:rPr>
          <w:szCs w:val="28"/>
        </w:rPr>
        <w:t>, затвердженого</w:t>
      </w:r>
      <w:r w:rsidR="00060B1C" w:rsidRPr="00060B1C">
        <w:rPr>
          <w:szCs w:val="28"/>
        </w:rPr>
        <w:t xml:space="preserve"> </w:t>
      </w:r>
      <w:r w:rsidR="00CA080A">
        <w:rPr>
          <w:szCs w:val="28"/>
        </w:rPr>
        <w:t>постановою</w:t>
      </w:r>
      <w:r w:rsidR="00CA080A" w:rsidRPr="00CA080A">
        <w:rPr>
          <w:szCs w:val="28"/>
        </w:rPr>
        <w:t xml:space="preserve"> </w:t>
      </w:r>
      <w:r w:rsidR="00CA080A">
        <w:rPr>
          <w:szCs w:val="28"/>
        </w:rPr>
        <w:t xml:space="preserve">Кабінету Міністрів України </w:t>
      </w:r>
      <w:r w:rsidR="00060B1C">
        <w:rPr>
          <w:szCs w:val="28"/>
        </w:rPr>
        <w:t>від 07.07.2021р.</w:t>
      </w:r>
      <w:r w:rsidR="00060B1C" w:rsidRPr="00060B1C">
        <w:rPr>
          <w:szCs w:val="28"/>
        </w:rPr>
        <w:t xml:space="preserve"> </w:t>
      </w:r>
      <w:r w:rsidR="00CA080A">
        <w:rPr>
          <w:szCs w:val="28"/>
        </w:rPr>
        <w:t xml:space="preserve">№690 </w:t>
      </w:r>
      <w:r w:rsidR="00866A0C">
        <w:rPr>
          <w:szCs w:val="28"/>
        </w:rPr>
        <w:t>«</w:t>
      </w:r>
      <w:r w:rsidR="00620DB2">
        <w:rPr>
          <w:szCs w:val="28"/>
        </w:rPr>
        <w:t>Про затвердження Порядку присвоєння адрес об’єктам будівництва, об’єктам нерухомого майна</w:t>
      </w:r>
      <w:r w:rsidR="00461BEF">
        <w:rPr>
          <w:szCs w:val="28"/>
        </w:rPr>
        <w:t xml:space="preserve">», </w:t>
      </w:r>
      <w:r w:rsidR="002E6ED9">
        <w:rPr>
          <w:szCs w:val="28"/>
        </w:rPr>
        <w:t>стат</w:t>
      </w:r>
      <w:r w:rsidR="00540E06">
        <w:rPr>
          <w:szCs w:val="28"/>
        </w:rPr>
        <w:t>т</w:t>
      </w:r>
      <w:r w:rsidR="00F75169">
        <w:rPr>
          <w:szCs w:val="28"/>
        </w:rPr>
        <w:t>ею</w:t>
      </w:r>
      <w:r w:rsidR="002E6ED9">
        <w:rPr>
          <w:szCs w:val="28"/>
        </w:rPr>
        <w:t xml:space="preserve"> </w:t>
      </w:r>
      <w:r w:rsidR="00B75796">
        <w:rPr>
          <w:szCs w:val="28"/>
        </w:rPr>
        <w:t>26³ Закону України «Про регулювання містобудівної діяльності»,</w:t>
      </w:r>
      <w:r w:rsidR="006E4E48">
        <w:rPr>
          <w:szCs w:val="28"/>
        </w:rPr>
        <w:t xml:space="preserve"> </w:t>
      </w:r>
      <w:r w:rsidR="00524528">
        <w:rPr>
          <w:szCs w:val="28"/>
        </w:rPr>
        <w:t>стат</w:t>
      </w:r>
      <w:r w:rsidR="00F75169">
        <w:rPr>
          <w:szCs w:val="28"/>
        </w:rPr>
        <w:t>тями</w:t>
      </w:r>
      <w:r w:rsidR="00060B1C">
        <w:rPr>
          <w:szCs w:val="28"/>
        </w:rPr>
        <w:t xml:space="preserve"> </w:t>
      </w:r>
      <w:r w:rsidR="00C54DB7">
        <w:rPr>
          <w:szCs w:val="28"/>
        </w:rPr>
        <w:t>40</w:t>
      </w:r>
      <w:r w:rsidR="00532A8B">
        <w:rPr>
          <w:szCs w:val="28"/>
        </w:rPr>
        <w:t>,52</w:t>
      </w:r>
      <w:r w:rsidR="002F74B8">
        <w:rPr>
          <w:szCs w:val="28"/>
        </w:rPr>
        <w:t xml:space="preserve"> </w:t>
      </w:r>
      <w:r w:rsidR="00271F5F">
        <w:rPr>
          <w:szCs w:val="28"/>
        </w:rPr>
        <w:t>Закону України «Про місцеве самоврядування</w:t>
      </w:r>
      <w:r w:rsidR="002C566B">
        <w:rPr>
          <w:szCs w:val="28"/>
        </w:rPr>
        <w:t xml:space="preserve"> в Україні</w:t>
      </w:r>
      <w:r w:rsidR="00271F5F">
        <w:rPr>
          <w:szCs w:val="28"/>
        </w:rPr>
        <w:t>»</w:t>
      </w:r>
      <w:r w:rsidR="009A5C4C">
        <w:rPr>
          <w:szCs w:val="28"/>
        </w:rPr>
        <w:t>,</w:t>
      </w:r>
    </w:p>
    <w:p w14:paraId="321C1D2A" w14:textId="77777777" w:rsidR="002201A9" w:rsidRPr="00271F5F" w:rsidRDefault="002F74B8" w:rsidP="00B75796">
      <w:pPr>
        <w:pStyle w:val="a7"/>
        <w:jc w:val="both"/>
        <w:rPr>
          <w:rFonts w:ascii="inherit" w:hAnsi="inherit"/>
          <w:szCs w:val="28"/>
          <w:lang w:eastAsia="uk-UA"/>
        </w:rPr>
      </w:pPr>
      <w:r>
        <w:rPr>
          <w:rFonts w:ascii="inherit" w:hAnsi="inherit"/>
          <w:szCs w:val="28"/>
          <w:lang w:eastAsia="uk-UA"/>
        </w:rPr>
        <w:t xml:space="preserve">         </w:t>
      </w:r>
      <w:r w:rsidR="002201A9" w:rsidRPr="00271F5F">
        <w:rPr>
          <w:rFonts w:ascii="inherit" w:hAnsi="inherit"/>
          <w:szCs w:val="28"/>
          <w:lang w:eastAsia="uk-UA"/>
        </w:rPr>
        <w:t xml:space="preserve">виконавчий комітет </w:t>
      </w:r>
      <w:r w:rsidR="0039710D" w:rsidRPr="00271F5F">
        <w:rPr>
          <w:szCs w:val="28"/>
          <w:lang w:eastAsia="uk-UA"/>
        </w:rPr>
        <w:t>вирішив</w:t>
      </w:r>
      <w:r w:rsidR="002201A9" w:rsidRPr="00271F5F">
        <w:rPr>
          <w:rFonts w:ascii="inherit" w:hAnsi="inherit"/>
          <w:szCs w:val="28"/>
          <w:lang w:eastAsia="uk-UA"/>
        </w:rPr>
        <w:t>:</w:t>
      </w:r>
    </w:p>
    <w:p w14:paraId="49AAC4F7" w14:textId="33D6E755" w:rsidR="00820DC9" w:rsidRPr="00C10861" w:rsidRDefault="002B7297" w:rsidP="00820DC9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szCs w:val="28"/>
        </w:rPr>
      </w:pPr>
      <w:r>
        <w:rPr>
          <w:szCs w:val="28"/>
        </w:rPr>
        <w:t xml:space="preserve">         1.</w:t>
      </w:r>
      <w:r w:rsidR="0048746F">
        <w:rPr>
          <w:szCs w:val="28"/>
        </w:rPr>
        <w:t xml:space="preserve"> </w:t>
      </w:r>
      <w:r w:rsidR="00820DC9">
        <w:rPr>
          <w:szCs w:val="28"/>
        </w:rPr>
        <w:t xml:space="preserve">Присвоїти садовому будинку, що розташований: Сумська область, Конотопський район, село Жолдаки, наступну адресу: Сумська область, Конотопський район, село Жолдаки, вулиця </w:t>
      </w:r>
      <w:r w:rsidR="00255749">
        <w:rPr>
          <w:color w:val="000000" w:themeColor="text1"/>
          <w:szCs w:val="28"/>
        </w:rPr>
        <w:t>-----------</w:t>
      </w:r>
      <w:r w:rsidR="00820DC9" w:rsidRPr="0039724E">
        <w:rPr>
          <w:color w:val="000000" w:themeColor="text1"/>
          <w:szCs w:val="28"/>
        </w:rPr>
        <w:t xml:space="preserve">, </w:t>
      </w:r>
      <w:r w:rsidR="00820DC9" w:rsidRPr="00DB4EE5">
        <w:rPr>
          <w:szCs w:val="28"/>
        </w:rPr>
        <w:t>будинок №</w:t>
      </w:r>
      <w:r w:rsidR="00255749">
        <w:rPr>
          <w:szCs w:val="28"/>
        </w:rPr>
        <w:t>-</w:t>
      </w:r>
      <w:r w:rsidR="00820DC9" w:rsidRPr="00C10861">
        <w:rPr>
          <w:szCs w:val="28"/>
        </w:rPr>
        <w:t>.</w:t>
      </w:r>
    </w:p>
    <w:p w14:paraId="2DAD11D0" w14:textId="3753038F" w:rsidR="00524528" w:rsidRDefault="00A95EAE" w:rsidP="00183BDB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szCs w:val="28"/>
        </w:rPr>
      </w:pPr>
      <w:r>
        <w:rPr>
          <w:szCs w:val="28"/>
        </w:rPr>
        <w:t xml:space="preserve">         </w:t>
      </w:r>
      <w:r w:rsidR="00413E91">
        <w:rPr>
          <w:szCs w:val="28"/>
        </w:rPr>
        <w:t>2</w:t>
      </w:r>
      <w:r>
        <w:rPr>
          <w:szCs w:val="28"/>
        </w:rPr>
        <w:t>.</w:t>
      </w:r>
      <w:r w:rsidR="00413E91">
        <w:rPr>
          <w:szCs w:val="28"/>
        </w:rPr>
        <w:t xml:space="preserve"> </w:t>
      </w:r>
      <w:r>
        <w:rPr>
          <w:szCs w:val="28"/>
        </w:rPr>
        <w:t xml:space="preserve">Контроль за виконанням даного рішення покласти на заступника сільського голови з питань діяльності виконавчих органів </w:t>
      </w:r>
      <w:r w:rsidR="00607A7C">
        <w:rPr>
          <w:szCs w:val="28"/>
        </w:rPr>
        <w:t xml:space="preserve">ради </w:t>
      </w:r>
      <w:r>
        <w:rPr>
          <w:szCs w:val="28"/>
        </w:rPr>
        <w:t>Ірину КЛІГУНОВУ.</w:t>
      </w:r>
    </w:p>
    <w:p w14:paraId="46101234" w14:textId="719735EC" w:rsidR="0030024D" w:rsidRDefault="0030024D" w:rsidP="00183BDB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szCs w:val="28"/>
        </w:rPr>
      </w:pPr>
    </w:p>
    <w:p w14:paraId="50FC8131" w14:textId="77777777" w:rsidR="0030024D" w:rsidRDefault="0030024D" w:rsidP="00183BDB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b/>
          <w:bCs/>
          <w:sz w:val="30"/>
          <w:lang w:eastAsia="uk-UA"/>
        </w:rPr>
      </w:pPr>
    </w:p>
    <w:p w14:paraId="19963FEC" w14:textId="1E3EFF68" w:rsidR="00744B54" w:rsidRDefault="004D1A21" w:rsidP="00814178">
      <w:pPr>
        <w:jc w:val="both"/>
        <w:textAlignment w:val="baseline"/>
      </w:pPr>
      <w:r w:rsidRPr="00D63363">
        <w:rPr>
          <w:rFonts w:eastAsia="Times New Roman"/>
          <w:b/>
          <w:bCs/>
          <w:sz w:val="30"/>
          <w:lang w:eastAsia="uk-UA"/>
        </w:rPr>
        <w:t>Сільський голова</w:t>
      </w:r>
      <w:r>
        <w:rPr>
          <w:rFonts w:eastAsia="Times New Roman"/>
          <w:bCs/>
          <w:sz w:val="30"/>
          <w:lang w:eastAsia="uk-UA"/>
        </w:rPr>
        <w:tab/>
        <w:t xml:space="preserve">     </w:t>
      </w:r>
      <w:r w:rsidR="0039710D">
        <w:rPr>
          <w:rFonts w:eastAsia="Times New Roman"/>
          <w:bCs/>
          <w:sz w:val="30"/>
          <w:lang w:eastAsia="uk-UA"/>
        </w:rPr>
        <w:t xml:space="preserve">      </w:t>
      </w:r>
      <w:r>
        <w:rPr>
          <w:rFonts w:eastAsia="Times New Roman"/>
          <w:bCs/>
          <w:sz w:val="30"/>
          <w:lang w:eastAsia="uk-UA"/>
        </w:rPr>
        <w:t xml:space="preserve">             </w:t>
      </w:r>
      <w:r w:rsidR="00C0346D">
        <w:rPr>
          <w:rFonts w:eastAsia="Times New Roman"/>
          <w:bCs/>
          <w:sz w:val="30"/>
          <w:lang w:eastAsia="uk-UA"/>
        </w:rPr>
        <w:t xml:space="preserve">       </w:t>
      </w:r>
      <w:r>
        <w:rPr>
          <w:rFonts w:eastAsia="Times New Roman"/>
          <w:bCs/>
          <w:sz w:val="30"/>
          <w:lang w:eastAsia="uk-UA"/>
        </w:rPr>
        <w:t xml:space="preserve">  </w:t>
      </w:r>
      <w:r w:rsidR="0039710D">
        <w:rPr>
          <w:rFonts w:eastAsia="Times New Roman"/>
          <w:bCs/>
          <w:sz w:val="30"/>
          <w:lang w:eastAsia="uk-UA"/>
        </w:rPr>
        <w:t xml:space="preserve">    </w:t>
      </w:r>
      <w:r w:rsidR="00CE3038">
        <w:rPr>
          <w:rFonts w:eastAsia="Times New Roman"/>
          <w:bCs/>
          <w:sz w:val="30"/>
          <w:lang w:eastAsia="uk-UA"/>
        </w:rPr>
        <w:t xml:space="preserve">           </w:t>
      </w:r>
      <w:r w:rsidR="0039710D">
        <w:rPr>
          <w:rFonts w:eastAsia="Times New Roman"/>
          <w:bCs/>
          <w:sz w:val="30"/>
          <w:lang w:eastAsia="uk-UA"/>
        </w:rPr>
        <w:t xml:space="preserve">  </w:t>
      </w:r>
      <w:r>
        <w:rPr>
          <w:rFonts w:eastAsia="Times New Roman"/>
          <w:bCs/>
          <w:sz w:val="30"/>
          <w:lang w:eastAsia="uk-UA"/>
        </w:rPr>
        <w:t xml:space="preserve">  </w:t>
      </w:r>
      <w:r w:rsidRPr="00D63363">
        <w:rPr>
          <w:rFonts w:eastAsia="Times New Roman"/>
          <w:b/>
          <w:bCs/>
          <w:sz w:val="30"/>
          <w:lang w:eastAsia="uk-UA"/>
        </w:rPr>
        <w:t>Анатолій Б</w:t>
      </w:r>
      <w:r w:rsidR="0039710D">
        <w:rPr>
          <w:rFonts w:eastAsia="Times New Roman"/>
          <w:b/>
          <w:bCs/>
          <w:sz w:val="30"/>
          <w:lang w:eastAsia="uk-UA"/>
        </w:rPr>
        <w:t>ОЯРЧУК</w:t>
      </w:r>
    </w:p>
    <w:p w14:paraId="341F0359" w14:textId="77777777" w:rsidR="00524528" w:rsidRDefault="00524528" w:rsidP="00814178">
      <w:pPr>
        <w:jc w:val="both"/>
        <w:textAlignment w:val="baseline"/>
      </w:pPr>
    </w:p>
    <w:p w14:paraId="24D0332B" w14:textId="77777777" w:rsidR="00673024" w:rsidRDefault="00673024" w:rsidP="00866A0C"/>
    <w:p w14:paraId="41B8C7AB" w14:textId="77777777" w:rsidR="00DB42BE" w:rsidRDefault="00DB42BE" w:rsidP="00866A0C"/>
    <w:p w14:paraId="29ED7C63" w14:textId="77777777" w:rsidR="00DB42BE" w:rsidRDefault="00DB42BE" w:rsidP="00866A0C"/>
    <w:p w14:paraId="5475DCA9" w14:textId="77777777" w:rsidR="00DB42BE" w:rsidRDefault="00DB42BE" w:rsidP="00866A0C"/>
    <w:p w14:paraId="610191B5" w14:textId="143FB8E1" w:rsidR="00EE570C" w:rsidRPr="00EE570C" w:rsidRDefault="00EE570C" w:rsidP="00EE570C"/>
    <w:p w14:paraId="6BA44755" w14:textId="18517F8B" w:rsidR="00EE570C" w:rsidRPr="00EE570C" w:rsidRDefault="00EE570C" w:rsidP="00EE570C"/>
    <w:p w14:paraId="0996AE1F" w14:textId="74A29EB2" w:rsidR="00EE570C" w:rsidRDefault="00EE570C" w:rsidP="00EE570C">
      <w:pPr>
        <w:rPr>
          <w:rStyle w:val="fontstyle13"/>
        </w:rPr>
      </w:pPr>
    </w:p>
    <w:p w14:paraId="1DAEFECA" w14:textId="77777777" w:rsidR="00EE570C" w:rsidRPr="00EE570C" w:rsidRDefault="00EE570C" w:rsidP="00EE570C">
      <w:pPr>
        <w:jc w:val="center"/>
      </w:pPr>
    </w:p>
    <w:sectPr w:rsidR="00EE570C" w:rsidRPr="00EE570C" w:rsidSect="00814178">
      <w:pgSz w:w="11906" w:h="16838"/>
      <w:pgMar w:top="850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F2462"/>
    <w:multiLevelType w:val="hybridMultilevel"/>
    <w:tmpl w:val="350A5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374EBC"/>
    <w:multiLevelType w:val="hybridMultilevel"/>
    <w:tmpl w:val="350A5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A21"/>
    <w:rsid w:val="000061E1"/>
    <w:rsid w:val="000431A6"/>
    <w:rsid w:val="00060B1C"/>
    <w:rsid w:val="00082EF4"/>
    <w:rsid w:val="000858BB"/>
    <w:rsid w:val="000C1404"/>
    <w:rsid w:val="000E6EF6"/>
    <w:rsid w:val="00127485"/>
    <w:rsid w:val="00183BDB"/>
    <w:rsid w:val="001A40F5"/>
    <w:rsid w:val="001A4377"/>
    <w:rsid w:val="001D249A"/>
    <w:rsid w:val="001E2B10"/>
    <w:rsid w:val="002013C2"/>
    <w:rsid w:val="00217DFA"/>
    <w:rsid w:val="002201A9"/>
    <w:rsid w:val="00237BE6"/>
    <w:rsid w:val="002409A2"/>
    <w:rsid w:val="00255749"/>
    <w:rsid w:val="00271F5F"/>
    <w:rsid w:val="002A123C"/>
    <w:rsid w:val="002B01A9"/>
    <w:rsid w:val="002B7297"/>
    <w:rsid w:val="002C566B"/>
    <w:rsid w:val="002E6ED9"/>
    <w:rsid w:val="002F74B8"/>
    <w:rsid w:val="0030024D"/>
    <w:rsid w:val="00317063"/>
    <w:rsid w:val="00326003"/>
    <w:rsid w:val="0036027A"/>
    <w:rsid w:val="00365D22"/>
    <w:rsid w:val="00370CAE"/>
    <w:rsid w:val="00371FBB"/>
    <w:rsid w:val="0039710D"/>
    <w:rsid w:val="003B235C"/>
    <w:rsid w:val="003E1AAE"/>
    <w:rsid w:val="00407AD0"/>
    <w:rsid w:val="00413E91"/>
    <w:rsid w:val="00415FC4"/>
    <w:rsid w:val="00444244"/>
    <w:rsid w:val="004502ED"/>
    <w:rsid w:val="00461BEF"/>
    <w:rsid w:val="004833D3"/>
    <w:rsid w:val="0048746F"/>
    <w:rsid w:val="004C3A45"/>
    <w:rsid w:val="004D1A21"/>
    <w:rsid w:val="00503479"/>
    <w:rsid w:val="0050571F"/>
    <w:rsid w:val="00524528"/>
    <w:rsid w:val="00532A8B"/>
    <w:rsid w:val="00533CA7"/>
    <w:rsid w:val="00540E06"/>
    <w:rsid w:val="00597020"/>
    <w:rsid w:val="005A1E79"/>
    <w:rsid w:val="005B1C14"/>
    <w:rsid w:val="005F4CFE"/>
    <w:rsid w:val="006058AD"/>
    <w:rsid w:val="00607A7C"/>
    <w:rsid w:val="0061281C"/>
    <w:rsid w:val="00620DB2"/>
    <w:rsid w:val="0063012B"/>
    <w:rsid w:val="0063245D"/>
    <w:rsid w:val="0063634E"/>
    <w:rsid w:val="00673024"/>
    <w:rsid w:val="00682B21"/>
    <w:rsid w:val="00695B70"/>
    <w:rsid w:val="006E4E48"/>
    <w:rsid w:val="006E6EEA"/>
    <w:rsid w:val="00744B54"/>
    <w:rsid w:val="007A6319"/>
    <w:rsid w:val="007A769A"/>
    <w:rsid w:val="007B124C"/>
    <w:rsid w:val="007B16C4"/>
    <w:rsid w:val="007B7A38"/>
    <w:rsid w:val="007D2FA3"/>
    <w:rsid w:val="007D54AB"/>
    <w:rsid w:val="007F3880"/>
    <w:rsid w:val="007F3AC3"/>
    <w:rsid w:val="00814178"/>
    <w:rsid w:val="00820DC9"/>
    <w:rsid w:val="008555FA"/>
    <w:rsid w:val="00866A0C"/>
    <w:rsid w:val="008850AD"/>
    <w:rsid w:val="00887800"/>
    <w:rsid w:val="008B1DA8"/>
    <w:rsid w:val="008B2E33"/>
    <w:rsid w:val="008C4E31"/>
    <w:rsid w:val="008D101D"/>
    <w:rsid w:val="008E65B4"/>
    <w:rsid w:val="00900F8C"/>
    <w:rsid w:val="009259A2"/>
    <w:rsid w:val="0093325F"/>
    <w:rsid w:val="00965E48"/>
    <w:rsid w:val="009731FA"/>
    <w:rsid w:val="009738D8"/>
    <w:rsid w:val="009A5C4C"/>
    <w:rsid w:val="009B1F32"/>
    <w:rsid w:val="00A022DE"/>
    <w:rsid w:val="00A076E6"/>
    <w:rsid w:val="00A27AE5"/>
    <w:rsid w:val="00A43222"/>
    <w:rsid w:val="00A71992"/>
    <w:rsid w:val="00A76DF6"/>
    <w:rsid w:val="00A93688"/>
    <w:rsid w:val="00A9410C"/>
    <w:rsid w:val="00A95EAE"/>
    <w:rsid w:val="00AA6480"/>
    <w:rsid w:val="00AC0B4E"/>
    <w:rsid w:val="00AC63B2"/>
    <w:rsid w:val="00AD5E07"/>
    <w:rsid w:val="00AE5105"/>
    <w:rsid w:val="00AF2825"/>
    <w:rsid w:val="00B04E35"/>
    <w:rsid w:val="00B15BAF"/>
    <w:rsid w:val="00B35840"/>
    <w:rsid w:val="00B75796"/>
    <w:rsid w:val="00B9029E"/>
    <w:rsid w:val="00B92537"/>
    <w:rsid w:val="00B96433"/>
    <w:rsid w:val="00BA3A4D"/>
    <w:rsid w:val="00BA52DE"/>
    <w:rsid w:val="00BD73D5"/>
    <w:rsid w:val="00BE5952"/>
    <w:rsid w:val="00BE6AA8"/>
    <w:rsid w:val="00C02996"/>
    <w:rsid w:val="00C0346D"/>
    <w:rsid w:val="00C05C03"/>
    <w:rsid w:val="00C10861"/>
    <w:rsid w:val="00C21763"/>
    <w:rsid w:val="00C36C89"/>
    <w:rsid w:val="00C40D97"/>
    <w:rsid w:val="00C46A79"/>
    <w:rsid w:val="00C54DB7"/>
    <w:rsid w:val="00C749DF"/>
    <w:rsid w:val="00C82852"/>
    <w:rsid w:val="00CA080A"/>
    <w:rsid w:val="00CA3DFA"/>
    <w:rsid w:val="00CB25EB"/>
    <w:rsid w:val="00CE3038"/>
    <w:rsid w:val="00CE3332"/>
    <w:rsid w:val="00CE591C"/>
    <w:rsid w:val="00D16C7D"/>
    <w:rsid w:val="00D362D4"/>
    <w:rsid w:val="00D546CA"/>
    <w:rsid w:val="00D90EB5"/>
    <w:rsid w:val="00DA1FF5"/>
    <w:rsid w:val="00DB42BE"/>
    <w:rsid w:val="00DC2EF1"/>
    <w:rsid w:val="00DC418B"/>
    <w:rsid w:val="00DD06B8"/>
    <w:rsid w:val="00DD0CE7"/>
    <w:rsid w:val="00DD4241"/>
    <w:rsid w:val="00DD4B31"/>
    <w:rsid w:val="00DE2298"/>
    <w:rsid w:val="00E40F4F"/>
    <w:rsid w:val="00E651C0"/>
    <w:rsid w:val="00EA1EBE"/>
    <w:rsid w:val="00EB3F4A"/>
    <w:rsid w:val="00EC471A"/>
    <w:rsid w:val="00EE570C"/>
    <w:rsid w:val="00EF7608"/>
    <w:rsid w:val="00F0074A"/>
    <w:rsid w:val="00F45705"/>
    <w:rsid w:val="00F56575"/>
    <w:rsid w:val="00F75169"/>
    <w:rsid w:val="00F8755D"/>
    <w:rsid w:val="00F963A0"/>
    <w:rsid w:val="00FD25ED"/>
    <w:rsid w:val="00FF2FF4"/>
    <w:rsid w:val="00FF6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BBC32"/>
  <w15:docId w15:val="{50CCC103-ABC7-4323-8A57-A123A42FF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1A2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4D1A21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4D1A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1A21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9710D"/>
    <w:pPr>
      <w:ind w:left="720"/>
      <w:contextualSpacing/>
    </w:pPr>
  </w:style>
  <w:style w:type="character" w:customStyle="1" w:styleId="fontstyle13">
    <w:name w:val="fontstyle13"/>
    <w:rsid w:val="0039710D"/>
  </w:style>
  <w:style w:type="character" w:customStyle="1" w:styleId="fontstyle11">
    <w:name w:val="fontstyle11"/>
    <w:rsid w:val="0039710D"/>
  </w:style>
  <w:style w:type="paragraph" w:styleId="a7">
    <w:name w:val="Body Text"/>
    <w:basedOn w:val="a"/>
    <w:link w:val="a8"/>
    <w:uiPriority w:val="99"/>
    <w:rsid w:val="00407AD0"/>
    <w:pPr>
      <w:tabs>
        <w:tab w:val="left" w:pos="2130"/>
      </w:tabs>
    </w:pPr>
    <w:rPr>
      <w:rFonts w:eastAsia="Times New Roman"/>
      <w:sz w:val="28"/>
      <w:szCs w:val="14"/>
    </w:rPr>
  </w:style>
  <w:style w:type="character" w:customStyle="1" w:styleId="a8">
    <w:name w:val="Основной текст Знак"/>
    <w:basedOn w:val="a0"/>
    <w:link w:val="a7"/>
    <w:uiPriority w:val="99"/>
    <w:rsid w:val="00407AD0"/>
    <w:rPr>
      <w:rFonts w:ascii="Times New Roman" w:eastAsia="Times New Roman" w:hAnsi="Times New Roman" w:cs="Times New Roman"/>
      <w:sz w:val="28"/>
      <w:szCs w:val="14"/>
      <w:lang w:eastAsia="ru-RU"/>
    </w:rPr>
  </w:style>
  <w:style w:type="paragraph" w:styleId="a9">
    <w:name w:val="Subtitle"/>
    <w:basedOn w:val="a"/>
    <w:next w:val="a"/>
    <w:link w:val="aa"/>
    <w:uiPriority w:val="11"/>
    <w:qFormat/>
    <w:rsid w:val="007D2FA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a">
    <w:name w:val="Подзаголовок Знак"/>
    <w:basedOn w:val="a0"/>
    <w:link w:val="a9"/>
    <w:uiPriority w:val="11"/>
    <w:rsid w:val="007D2FA3"/>
    <w:rPr>
      <w:rFonts w:eastAsiaTheme="minorEastAsia"/>
      <w:color w:val="5A5A5A" w:themeColor="text1" w:themeTint="A5"/>
      <w:spacing w:val="1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398A0C-027A-4DBD-97BE-64E952CF8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1049</Words>
  <Characters>599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Клиент</dc:creator>
  <cp:lastModifiedBy>Admin</cp:lastModifiedBy>
  <cp:revision>4</cp:revision>
  <cp:lastPrinted>2026-01-30T12:50:00Z</cp:lastPrinted>
  <dcterms:created xsi:type="dcterms:W3CDTF">2026-02-02T10:53:00Z</dcterms:created>
  <dcterms:modified xsi:type="dcterms:W3CDTF">2026-03-27T08:04:00Z</dcterms:modified>
</cp:coreProperties>
</file>